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20.jpeg" ContentType="image/jpeg"/>
  <Override PartName="/word/media/image7.png" ContentType="image/png"/>
  <Override PartName="/word/media/image22.jpeg" ContentType="image/jpeg"/>
  <Override PartName="/word/media/image11.png" ContentType="image/png"/>
  <Override PartName="/word/media/image19.jpeg" ContentType="image/jpeg"/>
  <Override PartName="/word/media/image6.png" ContentType="image/png"/>
  <Override PartName="/word/media/image10.png" ContentType="image/png"/>
  <Override PartName="/word/media/image23.jpeg" ContentType="image/jpeg"/>
  <Override PartName="/word/media/image21.jpeg" ContentType="image/jpeg"/>
  <Override PartName="/word/media/image16.png" ContentType="image/png"/>
  <Override PartName="/word/media/image18.png" ContentType="image/png"/>
  <Override PartName="/word/media/image17.png" ContentType="image/png"/>
  <Override PartName="/word/media/image15.png" ContentType="image/png"/>
  <Override PartName="/word/media/image14.png" ContentType="image/png"/>
  <Override PartName="/word/media/image24.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both"/>
        <w:rPr>
          <w:rFonts w:ascii="Algerian" w:hAnsi="Algerian" w:cs="Times New Roman"/>
          <w:b/>
          <w:b/>
          <w:bCs/>
          <w:sz w:val="28"/>
          <w:szCs w:val="28"/>
          <w:u w:val="single"/>
        </w:rPr>
      </w:pPr>
      <w:r>
        <w:rPr>
          <w:rFonts w:cs="Times New Roman" w:ascii="Algerian" w:hAnsi="Algerian"/>
          <w:b/>
          <w:bCs/>
          <w:sz w:val="28"/>
          <w:szCs w:val="28"/>
          <w:u w:val="single"/>
        </w:rPr>
        <w:t>EYE YANTRA OPERATION PROCEDURE:</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t>General Instructions:</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t>Before performing the Strabismus test, following things should be taken care of and proper procedures should be followed by the examiner as well as the patients:</w:t>
      </w:r>
    </w:p>
    <w:p>
      <w:pPr>
        <w:pStyle w:val="ListParagraph"/>
        <w:numPr>
          <w:ilvl w:val="0"/>
          <w:numId w:val="7"/>
        </w:numPr>
        <w:spacing w:lineRule="auto" w:line="276"/>
        <w:jc w:val="both"/>
        <w:rPr>
          <w:rFonts w:ascii="Times New Roman" w:hAnsi="Times New Roman" w:cs="Times New Roman"/>
          <w:sz w:val="28"/>
          <w:szCs w:val="28"/>
        </w:rPr>
      </w:pPr>
      <w:r>
        <w:rPr>
          <w:rFonts w:cs="Times New Roman" w:ascii="Times New Roman" w:hAnsi="Times New Roman"/>
          <w:sz w:val="28"/>
          <w:szCs w:val="28"/>
        </w:rPr>
        <w:t>Body Posture: The patient should sit straight upright on the chair facing towards the camera. During the test, patient is kindly requested to restrict their head and eyes movement.</w:t>
      </w:r>
    </w:p>
    <w:p>
      <w:pPr>
        <w:pStyle w:val="ListParagraph"/>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7"/>
        </w:numPr>
        <w:spacing w:lineRule="auto" w:line="276"/>
        <w:jc w:val="both"/>
        <w:rPr>
          <w:rFonts w:ascii="Times New Roman" w:hAnsi="Times New Roman" w:cs="Times New Roman"/>
          <w:sz w:val="28"/>
          <w:szCs w:val="28"/>
        </w:rPr>
      </w:pPr>
      <w:r>
        <w:rPr>
          <w:rFonts w:cs="Times New Roman" w:ascii="Times New Roman" w:hAnsi="Times New Roman"/>
          <w:sz w:val="28"/>
          <w:szCs w:val="28"/>
        </w:rPr>
        <w:t xml:space="preserve">Image: While performing the strabismus test, the image of the patient’s face primarily focusing on the eyes should be taken. Sometimes, images may contain small portion of shoulders as well which is fine if the eyes and corneal reflexes are clearly visible. </w:t>
      </w:r>
    </w:p>
    <w:p>
      <w:pPr>
        <w:pStyle w:val="ListParagraph"/>
        <w:rPr>
          <w:rFonts w:ascii="Times New Roman" w:hAnsi="Times New Roman" w:cs="Times New Roman"/>
          <w:sz w:val="28"/>
          <w:szCs w:val="28"/>
        </w:rPr>
      </w:pPr>
      <w:r>
        <w:rPr>
          <w:rFonts w:cs="Times New Roman" w:ascii="Times New Roman" w:hAnsi="Times New Roman"/>
          <w:sz w:val="28"/>
          <w:szCs w:val="28"/>
        </w:rPr>
      </w:r>
    </w:p>
    <w:p>
      <w:pPr>
        <w:pStyle w:val="ListParagraph"/>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7"/>
        </w:numPr>
        <w:spacing w:lineRule="auto" w:line="276"/>
        <w:jc w:val="both"/>
        <w:rPr>
          <w:rFonts w:ascii="Times New Roman" w:hAnsi="Times New Roman" w:cs="Times New Roman"/>
          <w:sz w:val="28"/>
          <w:szCs w:val="28"/>
        </w:rPr>
      </w:pPr>
      <w:r>
        <w:rPr>
          <w:rFonts w:cs="Times New Roman" w:ascii="Times New Roman" w:hAnsi="Times New Roman"/>
          <w:sz w:val="28"/>
          <w:szCs w:val="28"/>
        </w:rPr>
        <w:t xml:space="preserve">Setting: The check-up room should be set in a dimly lit background to enhance the visibility of corneal light reflexes (especially for Hirschberg test). Black background is the most suited as it absorbs the maximum light and creates a high contrast so that the corneal reflex light is much more visible. </w:t>
      </w:r>
    </w:p>
    <w:p>
      <w:pPr>
        <w:pStyle w:val="ListParagraph"/>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7"/>
        </w:numPr>
        <w:spacing w:lineRule="auto" w:line="276"/>
        <w:jc w:val="both"/>
        <w:rPr>
          <w:rFonts w:ascii="Times New Roman" w:hAnsi="Times New Roman" w:cs="Times New Roman"/>
          <w:sz w:val="28"/>
          <w:szCs w:val="28"/>
        </w:rPr>
      </w:pPr>
      <w:r>
        <w:rPr>
          <w:rFonts w:cs="Times New Roman" w:ascii="Times New Roman" w:hAnsi="Times New Roman"/>
          <w:sz w:val="28"/>
          <w:szCs w:val="28"/>
        </w:rPr>
        <w:t xml:space="preserve">Distance: The general distance between the camera and the forehead of the patient should be approximately in between 30-50 cm for conducting the strabismus test. The distance should ensure that the camera captures the image of the patient’s face with primary focus on the eyes. </w:t>
      </w:r>
    </w:p>
    <w:p>
      <w:pPr>
        <w:pStyle w:val="ListParagraph"/>
        <w:rPr>
          <w:rFonts w:ascii="Times New Roman" w:hAnsi="Times New Roman" w:cs="Times New Roman"/>
          <w:sz w:val="28"/>
          <w:szCs w:val="28"/>
        </w:rPr>
      </w:pPr>
      <w:r>
        <w:rPr>
          <w:rFonts w:cs="Times New Roman" w:ascii="Times New Roman" w:hAnsi="Times New Roman"/>
          <w:sz w:val="28"/>
          <w:szCs w:val="28"/>
        </w:rPr>
      </w:r>
    </w:p>
    <w:p>
      <w:pPr>
        <w:pStyle w:val="ListParagraph"/>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7"/>
        </w:numPr>
        <w:spacing w:lineRule="auto" w:line="276"/>
        <w:jc w:val="both"/>
        <w:rPr>
          <w:rFonts w:ascii="Times New Roman" w:hAnsi="Times New Roman" w:cs="Times New Roman"/>
          <w:sz w:val="28"/>
          <w:szCs w:val="28"/>
        </w:rPr>
      </w:pPr>
      <w:r>
        <w:rPr>
          <w:rFonts w:cs="Times New Roman" w:ascii="Times New Roman" w:hAnsi="Times New Roman"/>
          <w:sz w:val="28"/>
          <w:szCs w:val="28"/>
        </w:rPr>
        <w:t xml:space="preserve">9 Gaze Test: In 9 gaze test, general approach is to make the patient look on a fixed target like pen or any other object at 9 different locations. In our test, we use a black dot on white background and make patient focus on the black dot at 9 points and capture the images for our analysis. </w:t>
      </w:r>
    </w:p>
    <w:p>
      <w:pPr>
        <w:pStyle w:val="ListParagraph"/>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76"/>
        <w:jc w:val="both"/>
        <w:rPr>
          <w:rFonts w:ascii="Times New Roman" w:hAnsi="Times New Roman" w:cs="Times New Roman"/>
          <w:sz w:val="28"/>
          <w:szCs w:val="28"/>
        </w:rPr>
      </w:pPr>
      <w:r>
        <w:rPr>
          <w:rFonts w:cs="Times New Roman" w:ascii="algerian" w:hAnsi="algerian"/>
          <w:b/>
          <w:bCs/>
          <w:sz w:val="28"/>
          <w:szCs w:val="28"/>
        </w:rPr>
        <w:t>Procedures:</w:t>
      </w:r>
      <w:r>
        <w:rPr>
          <w:rFonts w:cs="Times New Roman" w:ascii="Times New Roman" w:hAnsi="Times New Roman"/>
          <w:sz w:val="28"/>
          <w:szCs w:val="28"/>
        </w:rPr>
        <w:t xml:space="preserve"> </w:t>
      </w:r>
    </w:p>
    <w:p>
      <w:pPr>
        <w:pStyle w:val="ListParagraph"/>
        <w:numPr>
          <w:ilvl w:val="0"/>
          <w:numId w:val="1"/>
        </w:numPr>
        <w:spacing w:lineRule="auto" w:line="276"/>
        <w:jc w:val="both"/>
        <w:rPr>
          <w:rFonts w:ascii="Times New Roman" w:hAnsi="Times New Roman" w:cs="Times New Roman"/>
        </w:rPr>
      </w:pPr>
      <w:r>
        <w:rPr>
          <w:rFonts w:cs="Times New Roman" w:ascii="Times New Roman" w:hAnsi="Times New Roman"/>
        </w:rPr>
        <w:t xml:space="preserve">Open </w:t>
      </w:r>
      <w:r>
        <w:rPr>
          <w:rFonts w:cs="Times New Roman" w:ascii="Times New Roman" w:hAnsi="Times New Roman"/>
          <w:b/>
          <w:bCs/>
        </w:rPr>
        <w:t>‘Visual Studio Code’.</w:t>
      </w:r>
    </w:p>
    <w:p>
      <w:pPr>
        <w:pStyle w:val="ListParagraph"/>
        <w:numPr>
          <w:ilvl w:val="0"/>
          <w:numId w:val="1"/>
        </w:numPr>
        <w:spacing w:lineRule="auto" w:line="276"/>
        <w:jc w:val="both"/>
        <w:rPr>
          <w:rFonts w:ascii="Times New Roman" w:hAnsi="Times New Roman" w:cs="Times New Roman"/>
        </w:rPr>
      </w:pPr>
      <w:r>
        <w:rPr>
          <w:rFonts w:cs="Times New Roman" w:ascii="Times New Roman" w:hAnsi="Times New Roman"/>
        </w:rPr>
        <w:t xml:space="preserve">Go to </w:t>
      </w:r>
      <w:r>
        <w:rPr>
          <w:rFonts w:cs="Times New Roman" w:ascii="Times New Roman" w:hAnsi="Times New Roman"/>
          <w:i/>
          <w:iCs/>
        </w:rPr>
        <w:t>File</w:t>
      </w:r>
      <w:r>
        <w:rPr>
          <w:rFonts w:cs="Times New Roman" w:ascii="Times New Roman" w:hAnsi="Times New Roman"/>
        </w:rPr>
        <w:t xml:space="preserve">&gt;&gt; </w:t>
      </w:r>
      <w:r>
        <w:rPr>
          <w:rFonts w:cs="Times New Roman" w:ascii="Times New Roman" w:hAnsi="Times New Roman"/>
          <w:i/>
          <w:iCs/>
        </w:rPr>
        <w:t>Open Folder</w:t>
      </w:r>
    </w:p>
    <w:p>
      <w:pPr>
        <w:pStyle w:val="ListParagraph"/>
        <w:spacing w:lineRule="auto" w:line="276"/>
        <w:jc w:val="both"/>
        <w:rPr>
          <w:rFonts w:ascii="Times New Roman" w:hAnsi="Times New Roman" w:cs="Times New Roman"/>
        </w:rPr>
      </w:pPr>
      <w:r>
        <w:rPr>
          <w:rFonts w:cs="Times New Roman" w:ascii="Times New Roman" w:hAnsi="Times New Roman"/>
        </w:rPr>
      </w:r>
    </w:p>
    <w:p>
      <w:pPr>
        <w:pStyle w:val="ListParagraph"/>
        <w:spacing w:lineRule="auto" w:line="276"/>
        <w:jc w:val="both"/>
        <w:rPr>
          <w:rFonts w:ascii="Times New Roman" w:hAnsi="Times New Roman" w:cs="Times New Roman"/>
        </w:rPr>
      </w:pPr>
      <w:r>
        <w:rPr/>
        <w:drawing>
          <wp:inline distT="0" distB="0" distL="0" distR="0">
            <wp:extent cx="6075680" cy="2757805"/>
            <wp:effectExtent l="0" t="0" r="0" b="0"/>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a:picLocks noChangeAspect="1" noChangeArrowheads="1"/>
                    </pic:cNvPicPr>
                  </pic:nvPicPr>
                  <pic:blipFill>
                    <a:blip r:embed="rId2"/>
                    <a:srcRect l="0" t="0" r="20188" b="31609"/>
                    <a:stretch>
                      <a:fillRect/>
                    </a:stretch>
                  </pic:blipFill>
                  <pic:spPr bwMode="auto">
                    <a:xfrm>
                      <a:off x="0" y="0"/>
                      <a:ext cx="6075680" cy="2757805"/>
                    </a:xfrm>
                    <a:prstGeom prst="rect">
                      <a:avLst/>
                    </a:prstGeom>
                  </pic:spPr>
                </pic:pic>
              </a:graphicData>
            </a:graphic>
          </wp:inline>
        </w:drawing>
      </w:r>
    </w:p>
    <w:p>
      <w:pPr>
        <w:pStyle w:val="ListParagraph"/>
        <w:spacing w:lineRule="auto" w:line="276"/>
        <w:jc w:val="both"/>
        <w:rPr>
          <w:rFonts w:ascii="Times New Roman" w:hAnsi="Times New Roman" w:cs="Times New Roman"/>
          <w:i/>
          <w:i/>
          <w:iCs/>
          <w:sz w:val="22"/>
          <w:szCs w:val="22"/>
        </w:rPr>
      </w:pPr>
      <w:r>
        <w:rPr>
          <w:rFonts w:cs="Times New Roman" w:ascii="Times New Roman" w:hAnsi="Times New Roman"/>
        </w:rPr>
        <w:tab/>
        <w:tab/>
        <w:tab/>
        <w:tab/>
      </w:r>
      <w:r>
        <w:rPr>
          <w:rFonts w:cs="Times New Roman" w:ascii="Times New Roman" w:hAnsi="Times New Roman"/>
          <w:sz w:val="22"/>
          <w:szCs w:val="22"/>
        </w:rPr>
        <w:t xml:space="preserve">Fig: </w:t>
      </w:r>
      <w:r>
        <w:rPr>
          <w:rFonts w:cs="Times New Roman" w:ascii="Times New Roman" w:hAnsi="Times New Roman"/>
          <w:i/>
          <w:iCs/>
          <w:sz w:val="22"/>
          <w:szCs w:val="22"/>
        </w:rPr>
        <w:t>VS Code start page</w:t>
      </w:r>
    </w:p>
    <w:p>
      <w:pPr>
        <w:pStyle w:val="ListParagraph"/>
        <w:spacing w:lineRule="auto" w:line="276"/>
        <w:jc w:val="both"/>
        <w:rPr>
          <w:rFonts w:ascii="Times New Roman" w:hAnsi="Times New Roman" w:cs="Times New Roman"/>
        </w:rPr>
      </w:pPr>
      <w:r>
        <w:rPr>
          <w:rFonts w:cs="Times New Roman" w:ascii="Times New Roman" w:hAnsi="Times New Roman"/>
        </w:rPr>
      </w:r>
    </w:p>
    <w:p>
      <w:pPr>
        <w:pStyle w:val="ListParagraph"/>
        <w:numPr>
          <w:ilvl w:val="0"/>
          <w:numId w:val="1"/>
        </w:numPr>
        <w:spacing w:lineRule="auto" w:line="276"/>
        <w:jc w:val="both"/>
        <w:rPr>
          <w:rFonts w:ascii="Times New Roman" w:hAnsi="Times New Roman" w:cs="Times New Roman"/>
        </w:rPr>
      </w:pPr>
      <w:r>
        <w:rPr>
          <w:rFonts w:cs="Times New Roman" w:ascii="Times New Roman" w:hAnsi="Times New Roman"/>
        </w:rPr>
        <w:t>Specify the location and open the folder “Eye Yantra”.</w:t>
      </w:r>
    </w:p>
    <w:p>
      <w:pPr>
        <w:pStyle w:val="Normal"/>
        <w:spacing w:lineRule="auto" w:line="276"/>
        <w:ind w:left="360" w:firstLine="360"/>
        <w:jc w:val="both"/>
        <w:rPr>
          <w:rFonts w:ascii="Times New Roman" w:hAnsi="Times New Roman" w:cs="Times New Roman"/>
        </w:rPr>
      </w:pPr>
      <w:r>
        <w:rPr/>
        <w:drawing>
          <wp:inline distT="0" distB="0" distL="0" distR="0">
            <wp:extent cx="6035040" cy="3801745"/>
            <wp:effectExtent l="0" t="0" r="0" b="0"/>
            <wp:docPr id="2" name="Image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A screenshot of a computer&#10;&#10;AI-generated content may be incorrect."/>
                    <pic:cNvPicPr>
                      <a:picLocks noChangeAspect="1" noChangeArrowheads="1"/>
                    </pic:cNvPicPr>
                  </pic:nvPicPr>
                  <pic:blipFill>
                    <a:blip r:embed="rId3"/>
                    <a:srcRect l="0" t="0" r="41756" b="28967"/>
                    <a:stretch>
                      <a:fillRect/>
                    </a:stretch>
                  </pic:blipFill>
                  <pic:spPr bwMode="auto">
                    <a:xfrm>
                      <a:off x="0" y="0"/>
                      <a:ext cx="6035040" cy="3801745"/>
                    </a:xfrm>
                    <a:prstGeom prst="rect">
                      <a:avLst/>
                    </a:prstGeom>
                  </pic:spPr>
                </pic:pic>
              </a:graphicData>
            </a:graphic>
          </wp:inline>
        </w:drawing>
      </w:r>
    </w:p>
    <w:p>
      <w:pPr>
        <w:pStyle w:val="Normal"/>
        <w:spacing w:lineRule="auto" w:line="276"/>
        <w:ind w:left="360" w:hanging="0"/>
        <w:jc w:val="both"/>
        <w:rPr>
          <w:rFonts w:ascii="Times New Roman" w:hAnsi="Times New Roman" w:cs="Times New Roman"/>
          <w:i/>
          <w:i/>
          <w:iCs/>
        </w:rPr>
      </w:pPr>
      <w:r>
        <w:rPr>
          <w:rFonts w:cs="Times New Roman" w:ascii="Times New Roman" w:hAnsi="Times New Roman"/>
        </w:rPr>
        <w:tab/>
        <w:tab/>
        <w:tab/>
        <w:tab/>
        <w:tab/>
        <w:t xml:space="preserve">Fig: </w:t>
      </w:r>
      <w:r>
        <w:rPr>
          <w:rFonts w:cs="Times New Roman" w:ascii="Times New Roman" w:hAnsi="Times New Roman"/>
          <w:i/>
          <w:iCs/>
        </w:rPr>
        <w:t>Opening the folder</w:t>
      </w:r>
    </w:p>
    <w:p>
      <w:pPr>
        <w:pStyle w:val="Normal"/>
        <w:spacing w:lineRule="auto" w:line="276"/>
        <w:ind w:left="360" w:hanging="0"/>
        <w:jc w:val="both"/>
        <w:rPr>
          <w:rFonts w:ascii="Times New Roman" w:hAnsi="Times New Roman" w:cs="Times New Roman"/>
        </w:rPr>
      </w:pPr>
      <w:r>
        <w:rPr>
          <w:rFonts w:cs="Times New Roman" w:ascii="Times New Roman" w:hAnsi="Times New Roman"/>
        </w:rPr>
      </w:r>
    </w:p>
    <w:p>
      <w:pPr>
        <w:pStyle w:val="ListParagraph"/>
        <w:numPr>
          <w:ilvl w:val="0"/>
          <w:numId w:val="1"/>
        </w:numPr>
        <w:spacing w:lineRule="auto" w:line="276"/>
        <w:jc w:val="both"/>
        <w:rPr>
          <w:rFonts w:ascii="Times New Roman" w:hAnsi="Times New Roman" w:cs="Times New Roman"/>
        </w:rPr>
      </w:pPr>
      <w:r>
        <w:rPr>
          <w:rFonts w:cs="Times New Roman" w:ascii="Times New Roman" w:hAnsi="Times New Roman"/>
        </w:rPr>
        <w:t>Power the Eye Yantra Device by any of the following ways [</w:t>
      </w:r>
      <w:r>
        <w:rPr>
          <w:rFonts w:cs="Times New Roman" w:ascii="Times New Roman" w:hAnsi="Times New Roman"/>
          <w:i/>
          <w:iCs/>
        </w:rPr>
        <w:t>Red LED ON indicates that the device is running</w:t>
      </w:r>
      <w:r>
        <w:rPr>
          <w:rFonts w:cs="Times New Roman" w:ascii="Times New Roman" w:hAnsi="Times New Roman"/>
        </w:rPr>
        <w:t>]:</w:t>
      </w:r>
    </w:p>
    <w:p>
      <w:pPr>
        <w:pStyle w:val="ListParagraph"/>
        <w:numPr>
          <w:ilvl w:val="1"/>
          <w:numId w:val="1"/>
        </w:numPr>
        <w:spacing w:lineRule="auto" w:line="276"/>
        <w:jc w:val="both"/>
        <w:rPr>
          <w:rFonts w:ascii="Times New Roman" w:hAnsi="Times New Roman" w:cs="Times New Roman"/>
        </w:rPr>
      </w:pPr>
      <w:r>
        <w:rPr>
          <w:rFonts w:cs="Times New Roman" w:ascii="Times New Roman" w:hAnsi="Times New Roman"/>
        </w:rPr>
        <w:t>Connecting MicroUSB to the AMB82 mini IoT controller</w:t>
      </w:r>
    </w:p>
    <w:p>
      <w:pPr>
        <w:pStyle w:val="ListParagraph"/>
        <w:numPr>
          <w:ilvl w:val="1"/>
          <w:numId w:val="1"/>
        </w:numPr>
        <w:spacing w:lineRule="auto" w:line="276"/>
        <w:jc w:val="both"/>
        <w:rPr>
          <w:rFonts w:ascii="Times New Roman" w:hAnsi="Times New Roman" w:cs="Times New Roman"/>
        </w:rPr>
      </w:pPr>
      <w:r>
        <w:rPr>
          <w:rFonts w:cs="Times New Roman" w:ascii="Times New Roman" w:hAnsi="Times New Roman"/>
        </w:rPr>
        <w:t>Switching ON the battery power supply</w:t>
      </w:r>
    </w:p>
    <w:p>
      <w:pPr>
        <w:pStyle w:val="ListParagraph"/>
        <w:numPr>
          <w:ilvl w:val="0"/>
          <w:numId w:val="0"/>
        </w:numPr>
        <w:spacing w:lineRule="auto" w:line="276"/>
        <w:ind w:hanging="0"/>
        <w:jc w:val="both"/>
        <w:rPr>
          <w:rFonts w:ascii="Times New Roman" w:hAnsi="Times New Roman" w:cs="Times New Roman"/>
        </w:rPr>
      </w:pPr>
      <w:r>
        <w:rPr/>
      </w:r>
    </w:p>
    <w:p>
      <w:pPr>
        <w:pStyle w:val="ListParagraph"/>
        <w:numPr>
          <w:ilvl w:val="0"/>
          <w:numId w:val="0"/>
        </w:numPr>
        <w:spacing w:lineRule="auto" w:line="276"/>
        <w:ind w:hanging="0"/>
        <w:jc w:val="both"/>
        <w:rPr>
          <w:rFonts w:ascii="Times New Roman" w:hAnsi="Times New Roman" w:cs="Times New Roman"/>
        </w:rPr>
      </w:pPr>
      <w:r>
        <w:rPr/>
        <w:t xml:space="preserve">🔁 </w:t>
      </w:r>
      <w:r>
        <w:rPr/>
        <w:t>Step 2: Setup a Virtual Environment</w:t>
      </w:r>
    </w:p>
    <w:p>
      <w:pPr>
        <w:pStyle w:val="Heading3"/>
        <w:rPr>
          <w:rFonts w:ascii="Times New Roman" w:hAnsi="Times New Roman" w:cs="Times New Roman"/>
        </w:rPr>
      </w:pPr>
      <w:r>
        <w:rPr/>
        <w:t xml:space="preserve">▶️ </w:t>
      </w:r>
      <w:r>
        <w:rPr/>
        <w:t xml:space="preserve">On </w:t>
      </w:r>
      <w:r>
        <w:rPr>
          <w:rStyle w:val="StrongEmphasis"/>
        </w:rPr>
        <w:t>Ubuntu</w:t>
      </w:r>
      <w:r>
        <w:rPr/>
        <w:t xml:space="preserve"> (terminal inside VS Code):</w:t>
      </w:r>
    </w:p>
    <w:p>
      <w:pPr>
        <w:pStyle w:val="PreformattedText"/>
        <w:rPr>
          <w:rFonts w:ascii="Times New Roman" w:hAnsi="Times New Roman" w:cs="Times New Roman"/>
        </w:rPr>
      </w:pPr>
      <w:r>
        <w:rPr/>
      </w:r>
    </w:p>
    <w:p>
      <w:pPr>
        <w:pStyle w:val="PreformattedText"/>
        <w:bidi w:val="0"/>
        <w:rPr>
          <w:rFonts w:ascii="Times New Roman" w:hAnsi="Times New Roman" w:cs="Times New Roman"/>
        </w:rPr>
      </w:pPr>
      <w:r>
        <w:rPr>
          <w:rStyle w:val="SourceText"/>
        </w:rPr>
        <w:t># Step into your project folder if not already there</w:t>
      </w:r>
    </w:p>
    <w:p>
      <w:pPr>
        <w:pStyle w:val="PreformattedText"/>
        <w:bidi w:val="0"/>
        <w:rPr>
          <w:rFonts w:ascii="Times New Roman" w:hAnsi="Times New Roman" w:cs="Times New Roman"/>
        </w:rPr>
      </w:pPr>
      <w:r>
        <w:rPr>
          <w:rStyle w:val="SourceText"/>
        </w:rPr>
        <w:t>cd /path/to/your/project</w:t>
      </w:r>
    </w:p>
    <w:p>
      <w:pPr>
        <w:pStyle w:val="PreformattedText"/>
        <w:bidi w:val="0"/>
        <w:rPr>
          <w:rFonts w:ascii="Times New Roman" w:hAnsi="Times New Roman" w:cs="Times New Roman"/>
        </w:rPr>
      </w:pPr>
      <w:r>
        <w:rPr/>
      </w:r>
    </w:p>
    <w:p>
      <w:pPr>
        <w:pStyle w:val="PreformattedText"/>
        <w:bidi w:val="0"/>
        <w:rPr>
          <w:rFonts w:ascii="Times New Roman" w:hAnsi="Times New Roman" w:cs="Times New Roman"/>
        </w:rPr>
      </w:pPr>
      <w:r>
        <w:rPr>
          <w:rStyle w:val="SourceText"/>
        </w:rPr>
        <w:t># Create a virtual environment</w:t>
      </w:r>
    </w:p>
    <w:p>
      <w:pPr>
        <w:pStyle w:val="PreformattedText"/>
        <w:bidi w:val="0"/>
        <w:rPr>
          <w:rFonts w:ascii="Times New Roman" w:hAnsi="Times New Roman" w:cs="Times New Roman"/>
        </w:rPr>
      </w:pPr>
      <w:r>
        <w:rPr>
          <w:rStyle w:val="SourceText"/>
        </w:rPr>
        <w:t>python3 -m venv venv</w:t>
      </w:r>
    </w:p>
    <w:p>
      <w:pPr>
        <w:pStyle w:val="PreformattedText"/>
        <w:bidi w:val="0"/>
        <w:rPr>
          <w:rFonts w:ascii="Times New Roman" w:hAnsi="Times New Roman" w:cs="Times New Roman"/>
        </w:rPr>
      </w:pPr>
      <w:r>
        <w:rPr/>
      </w:r>
    </w:p>
    <w:p>
      <w:pPr>
        <w:pStyle w:val="PreformattedText"/>
        <w:bidi w:val="0"/>
        <w:rPr>
          <w:rFonts w:ascii="Times New Roman" w:hAnsi="Times New Roman" w:cs="Times New Roman"/>
        </w:rPr>
      </w:pPr>
      <w:r>
        <w:rPr>
          <w:rStyle w:val="SourceText"/>
        </w:rPr>
        <w:t># Activate it</w:t>
      </w:r>
    </w:p>
    <w:p>
      <w:pPr>
        <w:pStyle w:val="PreformattedText"/>
        <w:bidi w:val="0"/>
        <w:spacing w:before="0" w:after="283"/>
        <w:rPr>
          <w:rFonts w:ascii="Times New Roman" w:hAnsi="Times New Roman" w:cs="Times New Roman"/>
        </w:rPr>
      </w:pPr>
      <w:r>
        <w:rPr>
          <w:rStyle w:val="SourceText"/>
        </w:rPr>
        <w:t>source venv/bin/activate</w:t>
      </w:r>
    </w:p>
    <w:p>
      <w:pPr>
        <w:pStyle w:val="Heading3"/>
        <w:rPr>
          <w:rFonts w:ascii="Times New Roman" w:hAnsi="Times New Roman" w:cs="Times New Roman"/>
        </w:rPr>
      </w:pPr>
      <w:r>
        <w:rPr/>
        <w:t xml:space="preserve">▶️ </w:t>
      </w:r>
      <w:r>
        <w:rPr/>
        <w:t xml:space="preserve">On </w:t>
      </w:r>
      <w:r>
        <w:rPr>
          <w:rStyle w:val="StrongEmphasis"/>
        </w:rPr>
        <w:t>Windows</w:t>
      </w:r>
      <w:r>
        <w:rPr/>
        <w:t xml:space="preserve"> (VS Code terminal or PowerShell):</w:t>
      </w:r>
    </w:p>
    <w:p>
      <w:pPr>
        <w:pStyle w:val="PreformattedText"/>
        <w:rPr>
          <w:rFonts w:ascii="Times New Roman" w:hAnsi="Times New Roman" w:cs="Times New Roman"/>
        </w:rPr>
      </w:pPr>
      <w:r>
        <w:rPr/>
        <w:t>powershell</w:t>
      </w:r>
    </w:p>
    <w:p>
      <w:pPr>
        <w:pStyle w:val="PreformattedText"/>
        <w:bidi w:val="0"/>
        <w:rPr>
          <w:rFonts w:ascii="Times New Roman" w:hAnsi="Times New Roman" w:cs="Times New Roman"/>
        </w:rPr>
      </w:pPr>
      <w:r>
        <w:rPr>
          <w:rStyle w:val="SourceText"/>
        </w:rPr>
        <w:t>cd path\to\your\project</w:t>
      </w:r>
    </w:p>
    <w:p>
      <w:pPr>
        <w:pStyle w:val="PreformattedText"/>
        <w:bidi w:val="0"/>
        <w:rPr>
          <w:rFonts w:ascii="Times New Roman" w:hAnsi="Times New Roman" w:cs="Times New Roman"/>
        </w:rPr>
      </w:pPr>
      <w:r>
        <w:rPr/>
      </w:r>
    </w:p>
    <w:p>
      <w:pPr>
        <w:pStyle w:val="PreformattedText"/>
        <w:bidi w:val="0"/>
        <w:rPr>
          <w:rFonts w:ascii="Times New Roman" w:hAnsi="Times New Roman" w:cs="Times New Roman"/>
        </w:rPr>
      </w:pPr>
      <w:r>
        <w:rPr>
          <w:rStyle w:val="SourceText"/>
        </w:rPr>
        <w:t># Create a virtual environment</w:t>
      </w:r>
    </w:p>
    <w:p>
      <w:pPr>
        <w:pStyle w:val="PreformattedText"/>
        <w:bidi w:val="0"/>
        <w:rPr>
          <w:rFonts w:ascii="Times New Roman" w:hAnsi="Times New Roman" w:cs="Times New Roman"/>
        </w:rPr>
      </w:pPr>
      <w:r>
        <w:rPr>
          <w:rStyle w:val="SourceText"/>
        </w:rPr>
        <w:t>python -m venv venv</w:t>
      </w:r>
    </w:p>
    <w:p>
      <w:pPr>
        <w:pStyle w:val="PreformattedText"/>
        <w:bidi w:val="0"/>
        <w:rPr>
          <w:rFonts w:ascii="Times New Roman" w:hAnsi="Times New Roman" w:cs="Times New Roman"/>
        </w:rPr>
      </w:pPr>
      <w:r>
        <w:rPr/>
      </w:r>
    </w:p>
    <w:p>
      <w:pPr>
        <w:pStyle w:val="PreformattedText"/>
        <w:bidi w:val="0"/>
        <w:rPr>
          <w:rFonts w:ascii="Times New Roman" w:hAnsi="Times New Roman" w:cs="Times New Roman"/>
        </w:rPr>
      </w:pPr>
      <w:r>
        <w:rPr>
          <w:rStyle w:val="SourceText"/>
        </w:rPr>
        <w:t># Activate it</w:t>
      </w:r>
    </w:p>
    <w:p>
      <w:pPr>
        <w:pStyle w:val="PreformattedText"/>
        <w:bidi w:val="0"/>
        <w:spacing w:before="0" w:after="283"/>
        <w:rPr>
          <w:rFonts w:ascii="Times New Roman" w:hAnsi="Times New Roman" w:cs="Times New Roman"/>
        </w:rPr>
      </w:pPr>
      <w:r>
        <w:rPr>
          <w:rStyle w:val="SourceText"/>
        </w:rPr>
        <w:t>.\venv\Scripts\activate</w:t>
      </w:r>
    </w:p>
    <w:p>
      <w:pPr>
        <w:pStyle w:val="HorizontalLine"/>
        <w:rPr>
          <w:rFonts w:ascii="Times New Roman" w:hAnsi="Times New Roman" w:cs="Times New Roman"/>
        </w:rPr>
      </w:pPr>
      <w:r>
        <w:rPr/>
      </w:r>
    </w:p>
    <w:p>
      <w:pPr>
        <w:pStyle w:val="Heading2"/>
        <w:rPr>
          <w:rFonts w:ascii="Times New Roman" w:hAnsi="Times New Roman" w:cs="Times New Roman"/>
        </w:rPr>
      </w:pPr>
      <w:r>
        <w:rPr/>
        <w:t xml:space="preserve">📦 </w:t>
      </w:r>
      <w:r>
        <w:rPr/>
        <w:t>Step 3: Install Dependencies</w:t>
      </w:r>
    </w:p>
    <w:p>
      <w:pPr>
        <w:pStyle w:val="Heading3"/>
        <w:rPr>
          <w:rFonts w:ascii="Times New Roman" w:hAnsi="Times New Roman" w:cs="Times New Roman"/>
        </w:rPr>
      </w:pPr>
      <w:r>
        <w:rPr/>
        <w:t xml:space="preserve">▶️ </w:t>
      </w:r>
      <w:r>
        <w:rPr/>
        <w:t xml:space="preserve">On </w:t>
      </w:r>
      <w:r>
        <w:rPr>
          <w:rStyle w:val="StrongEmphasis"/>
        </w:rPr>
        <w:t>Ubuntu</w:t>
      </w:r>
      <w:r>
        <w:rPr/>
        <w:t>:</w:t>
      </w:r>
    </w:p>
    <w:p>
      <w:pPr>
        <w:pStyle w:val="PreformattedText"/>
        <w:rPr>
          <w:rFonts w:ascii="Times New Roman" w:hAnsi="Times New Roman" w:cs="Times New Roman"/>
        </w:rPr>
      </w:pPr>
      <w:r>
        <w:rPr/>
      </w:r>
    </w:p>
    <w:p>
      <w:pPr>
        <w:pStyle w:val="PreformattedText"/>
        <w:bidi w:val="0"/>
        <w:spacing w:before="0" w:after="283"/>
        <w:rPr>
          <w:rFonts w:ascii="Times New Roman" w:hAnsi="Times New Roman" w:cs="Times New Roman"/>
        </w:rPr>
      </w:pPr>
      <w:r>
        <w:rPr>
          <w:rStyle w:val="SourceText"/>
        </w:rPr>
        <w:t>pip install -r requirements_ubuntu.txt</w:t>
      </w:r>
    </w:p>
    <w:p>
      <w:pPr>
        <w:pStyle w:val="Heading3"/>
        <w:rPr>
          <w:rFonts w:ascii="Times New Roman" w:hAnsi="Times New Roman" w:cs="Times New Roman"/>
        </w:rPr>
      </w:pPr>
      <w:r>
        <w:rPr/>
        <w:t xml:space="preserve">▶️ </w:t>
      </w:r>
      <w:r>
        <w:rPr/>
        <w:t xml:space="preserve">On </w:t>
      </w:r>
      <w:r>
        <w:rPr>
          <w:rStyle w:val="StrongEmphasis"/>
        </w:rPr>
        <w:t>Windows</w:t>
      </w:r>
      <w:r>
        <w:rPr/>
        <w:t>:</w:t>
      </w:r>
    </w:p>
    <w:p>
      <w:pPr>
        <w:pStyle w:val="PreformattedText"/>
        <w:rPr>
          <w:rFonts w:ascii="Times New Roman" w:hAnsi="Times New Roman" w:cs="Times New Roman"/>
        </w:rPr>
      </w:pPr>
      <w:r>
        <w:rPr/>
      </w:r>
    </w:p>
    <w:p>
      <w:pPr>
        <w:pStyle w:val="PreformattedText"/>
        <w:bidi w:val="0"/>
        <w:spacing w:before="0" w:after="283"/>
        <w:rPr>
          <w:rFonts w:ascii="Times New Roman" w:hAnsi="Times New Roman" w:cs="Times New Roman"/>
        </w:rPr>
      </w:pPr>
      <w:r>
        <w:rPr>
          <w:rStyle w:val="SourceText"/>
        </w:rPr>
        <w:t>pip install -r requirements_windows.txt</w:t>
      </w:r>
    </w:p>
    <w:p>
      <w:pPr>
        <w:pStyle w:val="HorizontalLine"/>
        <w:rPr>
          <w:rFonts w:ascii="Times New Roman" w:hAnsi="Times New Roman" w:cs="Times New Roman"/>
        </w:rPr>
      </w:pPr>
      <w:r>
        <w:rPr/>
      </w:r>
    </w:p>
    <w:p>
      <w:pPr>
        <w:pStyle w:val="Heading2"/>
        <w:rPr>
          <w:rFonts w:ascii="Times New Roman" w:hAnsi="Times New Roman" w:cs="Times New Roman"/>
        </w:rPr>
      </w:pPr>
      <w:r>
        <w:rPr/>
        <w:t xml:space="preserve">🚀 </w:t>
      </w:r>
      <w:r>
        <w:rPr/>
        <w:t>Step 4: Run the Flask App (</w:t>
      </w:r>
      <w:r>
        <w:rPr>
          <w:rStyle w:val="SourceText"/>
        </w:rPr>
        <w:t>app1.py</w:t>
      </w:r>
      <w:r>
        <w:rPr/>
        <w:t>)</w:t>
      </w:r>
    </w:p>
    <w:p>
      <w:pPr>
        <w:pStyle w:val="Heading3"/>
        <w:rPr>
          <w:rFonts w:ascii="Times New Roman" w:hAnsi="Times New Roman" w:cs="Times New Roman"/>
        </w:rPr>
      </w:pPr>
      <w:r>
        <w:rPr/>
        <w:t xml:space="preserve">▶️ </w:t>
      </w:r>
      <w:r>
        <w:rPr/>
        <w:t>Run with:</w:t>
      </w:r>
    </w:p>
    <w:p>
      <w:pPr>
        <w:pStyle w:val="PreformattedText"/>
        <w:rPr>
          <w:rFonts w:ascii="Times New Roman" w:hAnsi="Times New Roman" w:cs="Times New Roman"/>
        </w:rPr>
      </w:pPr>
      <w:r>
        <w:rPr/>
      </w:r>
    </w:p>
    <w:p>
      <w:pPr>
        <w:pStyle w:val="PreformattedText"/>
        <w:bidi w:val="0"/>
        <w:spacing w:before="0" w:after="283"/>
        <w:rPr>
          <w:rFonts w:ascii="Times New Roman" w:hAnsi="Times New Roman" w:cs="Times New Roman"/>
        </w:rPr>
      </w:pPr>
      <w:r>
        <w:rPr>
          <w:rStyle w:val="SourceText"/>
        </w:rPr>
        <w:t>python app1.py</w:t>
      </w:r>
    </w:p>
    <w:p>
      <w:pPr>
        <w:pStyle w:val="Quotations"/>
        <w:rPr>
          <w:rFonts w:ascii="Times New Roman" w:hAnsi="Times New Roman" w:cs="Times New Roman"/>
        </w:rPr>
      </w:pPr>
      <w:r>
        <w:rPr/>
        <w:t xml:space="preserve">⚠️ </w:t>
      </w:r>
      <w:r>
        <w:rPr/>
        <w:t xml:space="preserve">On </w:t>
      </w:r>
      <w:r>
        <w:rPr>
          <w:rStyle w:val="StrongEmphasis"/>
        </w:rPr>
        <w:t>Ubuntu</w:t>
      </w:r>
      <w:r>
        <w:rPr/>
        <w:t xml:space="preserve">, use </w:t>
      </w:r>
      <w:r>
        <w:rPr>
          <w:rStyle w:val="SourceText"/>
        </w:rPr>
        <w:t>python3</w:t>
      </w:r>
      <w:r>
        <w:rPr/>
        <w:t xml:space="preserve"> if </w:t>
      </w:r>
      <w:r>
        <w:rPr>
          <w:rStyle w:val="SourceText"/>
        </w:rPr>
        <w:t>python</w:t>
      </w:r>
      <w:r>
        <w:rPr/>
        <w:t xml:space="preserve"> doesn’t point to Python 3.</w:t>
      </w:r>
    </w:p>
    <w:p>
      <w:pPr>
        <w:pStyle w:val="HorizontalLine"/>
        <w:rPr>
          <w:rFonts w:ascii="Times New Roman" w:hAnsi="Times New Roman" w:cs="Times New Roman"/>
        </w:rPr>
      </w:pPr>
      <w:r>
        <w:rPr/>
      </w:r>
    </w:p>
    <w:p>
      <w:pPr>
        <w:pStyle w:val="Heading2"/>
        <w:rPr>
          <w:rFonts w:ascii="Times New Roman" w:hAnsi="Times New Roman" w:cs="Times New Roman"/>
        </w:rPr>
      </w:pPr>
      <w:r>
        <w:rPr/>
        <w:t xml:space="preserve">🌐 </w:t>
      </w:r>
      <w:r>
        <w:rPr/>
        <w:t>Step 5: Access the App</w:t>
      </w:r>
    </w:p>
    <w:p>
      <w:pPr>
        <w:pStyle w:val="TextBody"/>
        <w:rPr>
          <w:rFonts w:ascii="Times New Roman" w:hAnsi="Times New Roman" w:cs="Times New Roman"/>
        </w:rPr>
      </w:pPr>
      <w:r>
        <w:rPr/>
        <w:t>Once running, Flask will usually say:</w:t>
      </w:r>
    </w:p>
    <w:p>
      <w:pPr>
        <w:pStyle w:val="PreformattedText"/>
        <w:rPr>
          <w:rFonts w:ascii="Times New Roman" w:hAnsi="Times New Roman" w:cs="Times New Roman"/>
        </w:rPr>
      </w:pPr>
      <w:r>
        <w:rPr/>
        <w:t>csharp</w:t>
      </w:r>
    </w:p>
    <w:p>
      <w:pPr>
        <w:pStyle w:val="PreformattedText"/>
        <w:bidi w:val="0"/>
        <w:spacing w:before="0" w:after="283"/>
        <w:rPr>
          <w:rFonts w:ascii="Times New Roman" w:hAnsi="Times New Roman" w:cs="Times New Roman"/>
        </w:rPr>
      </w:pPr>
      <w:r>
        <w:rPr>
          <w:rStyle w:val="SourceText"/>
        </w:rPr>
        <w:t>Running on http://127.0.0.1:5000/</w:t>
      </w:r>
    </w:p>
    <w:p>
      <w:pPr>
        <w:pStyle w:val="TextBody"/>
        <w:rPr>
          <w:rFonts w:ascii="Times New Roman" w:hAnsi="Times New Roman" w:cs="Times New Roman"/>
        </w:rPr>
      </w:pPr>
      <w:r>
        <w:rPr/>
        <w:t>Open a browser and go to: http://127.0.0.1:5000</w:t>
      </w:r>
    </w:p>
    <w:p>
      <w:pPr>
        <w:pStyle w:val="ListParagraph"/>
        <w:spacing w:lineRule="auto" w:line="276"/>
        <w:jc w:val="both"/>
        <w:rPr>
          <w:rFonts w:ascii="Times New Roman" w:hAnsi="Times New Roman" w:cs="Times New Roman"/>
        </w:rPr>
      </w:pPr>
      <w:r>
        <w:rPr/>
      </w:r>
    </w:p>
    <w:p>
      <w:pPr>
        <w:pStyle w:val="ListParagraph"/>
        <w:numPr>
          <w:ilvl w:val="0"/>
          <w:numId w:val="1"/>
        </w:numPr>
        <w:spacing w:lineRule="auto" w:line="276"/>
        <w:jc w:val="both"/>
        <w:rPr>
          <w:rFonts w:ascii="Times New Roman" w:hAnsi="Times New Roman" w:cs="Times New Roman"/>
        </w:rPr>
      </w:pPr>
      <w:r>
        <w:rPr>
          <w:rFonts w:cs="Times New Roman" w:ascii="Times New Roman" w:hAnsi="Times New Roman"/>
        </w:rPr>
        <w:t>Click on “Connect” to connect the AMB82 device.</w:t>
      </w:r>
    </w:p>
    <w:p>
      <w:pPr>
        <w:pStyle w:val="ListParagraph"/>
        <w:spacing w:lineRule="auto" w:line="276"/>
        <w:ind w:left="720" w:firstLine="720"/>
        <w:jc w:val="both"/>
        <w:rPr>
          <w:rFonts w:ascii="Times New Roman" w:hAnsi="Times New Roman" w:cs="Times New Roman"/>
        </w:rPr>
      </w:pPr>
      <w:r>
        <w:rPr/>
        <w:drawing>
          <wp:inline distT="0" distB="0" distL="0" distR="0">
            <wp:extent cx="5332095" cy="194564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rcRect l="0" t="0" r="0" b="40470"/>
                    <a:stretch>
                      <a:fillRect/>
                    </a:stretch>
                  </pic:blipFill>
                  <pic:spPr bwMode="auto">
                    <a:xfrm>
                      <a:off x="0" y="0"/>
                      <a:ext cx="5332095" cy="1945640"/>
                    </a:xfrm>
                    <a:prstGeom prst="rect">
                      <a:avLst/>
                    </a:prstGeom>
                  </pic:spPr>
                </pic:pic>
              </a:graphicData>
            </a:graphic>
          </wp:inline>
        </w:drawing>
      </w:r>
    </w:p>
    <w:p>
      <w:pPr>
        <w:pStyle w:val="ListParagraph"/>
        <w:spacing w:lineRule="auto" w:line="276"/>
        <w:jc w:val="both"/>
        <w:rPr>
          <w:rFonts w:ascii="Times New Roman" w:hAnsi="Times New Roman" w:cs="Times New Roman"/>
          <w:i/>
          <w:i/>
          <w:iCs/>
          <w:sz w:val="22"/>
          <w:szCs w:val="22"/>
        </w:rPr>
      </w:pPr>
      <w:r>
        <w:rPr>
          <w:rFonts w:cs="Times New Roman" w:ascii="Times New Roman" w:hAnsi="Times New Roman"/>
        </w:rPr>
        <w:tab/>
        <w:tab/>
        <w:tab/>
        <w:tab/>
        <w:t xml:space="preserve">Fig: </w:t>
      </w:r>
      <w:r>
        <w:rPr>
          <w:rFonts w:cs="Times New Roman" w:ascii="Times New Roman" w:hAnsi="Times New Roman"/>
          <w:i/>
          <w:iCs/>
          <w:sz w:val="22"/>
          <w:szCs w:val="22"/>
        </w:rPr>
        <w:t>Bluetooth connection of device</w:t>
      </w:r>
    </w:p>
    <w:p>
      <w:pPr>
        <w:pStyle w:val="ListParagraph"/>
        <w:spacing w:lineRule="auto" w:line="276"/>
        <w:jc w:val="both"/>
        <w:rPr>
          <w:rFonts w:ascii="Times New Roman" w:hAnsi="Times New Roman" w:cs="Times New Roman"/>
        </w:rPr>
      </w:pPr>
      <w:r>
        <w:rPr>
          <w:rFonts w:cs="Times New Roman" w:ascii="Times New Roman" w:hAnsi="Times New Roman"/>
        </w:rPr>
      </w:r>
    </w:p>
    <w:p>
      <w:pPr>
        <w:pStyle w:val="ListParagraph"/>
        <w:numPr>
          <w:ilvl w:val="0"/>
          <w:numId w:val="1"/>
        </w:numPr>
        <w:spacing w:lineRule="auto" w:line="276"/>
        <w:jc w:val="both"/>
        <w:rPr>
          <w:rFonts w:ascii="Times New Roman" w:hAnsi="Times New Roman" w:cs="Times New Roman"/>
        </w:rPr>
      </w:pPr>
      <w:r>
        <w:rPr>
          <w:rFonts w:cs="Times New Roman" w:ascii="Times New Roman" w:hAnsi="Times New Roman"/>
        </w:rPr>
        <w:t>Then, Enter the network credentials and click on “Send WiFi Credentials”.</w:t>
      </w:r>
    </w:p>
    <w:p>
      <w:pPr>
        <w:pStyle w:val="ListParagraph"/>
        <w:spacing w:lineRule="auto" w:line="276"/>
        <w:ind w:left="1440" w:firstLine="720"/>
        <w:jc w:val="both"/>
        <w:rPr>
          <w:rFonts w:ascii="Times New Roman" w:hAnsi="Times New Roman" w:cs="Times New Roman"/>
        </w:rPr>
      </w:pPr>
      <w:r>
        <w:rPr/>
        <w:drawing>
          <wp:inline distT="0" distB="0" distL="0" distR="0">
            <wp:extent cx="4104640" cy="288036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4104640" cy="2880360"/>
                    </a:xfrm>
                    <a:prstGeom prst="rect">
                      <a:avLst/>
                    </a:prstGeom>
                  </pic:spPr>
                </pic:pic>
              </a:graphicData>
            </a:graphic>
          </wp:inline>
        </w:drawing>
      </w:r>
    </w:p>
    <w:p>
      <w:pPr>
        <w:pStyle w:val="ListParagraph"/>
        <w:spacing w:lineRule="auto" w:line="276"/>
        <w:jc w:val="both"/>
        <w:rPr>
          <w:rFonts w:ascii="Times New Roman" w:hAnsi="Times New Roman" w:cs="Times New Roman"/>
        </w:rPr>
      </w:pPr>
      <w:r>
        <w:rPr>
          <w:rFonts w:cs="Times New Roman" w:ascii="Times New Roman" w:hAnsi="Times New Roman"/>
        </w:rPr>
        <w:tab/>
        <w:tab/>
        <w:tab/>
        <w:t xml:space="preserve">  </w:t>
        <w:tab/>
        <w:t xml:space="preserve">   Fig</w:t>
      </w:r>
      <w:r>
        <w:rPr>
          <w:rFonts w:cs="Times New Roman" w:ascii="Times New Roman" w:hAnsi="Times New Roman"/>
          <w:i/>
          <w:iCs/>
          <w:sz w:val="22"/>
          <w:szCs w:val="22"/>
        </w:rPr>
        <w:t>: Internet connection to controller</w:t>
      </w:r>
    </w:p>
    <w:p>
      <w:pPr>
        <w:pStyle w:val="ListParagraph"/>
        <w:spacing w:lineRule="auto" w:line="276"/>
        <w:jc w:val="both"/>
        <w:rPr>
          <w:rFonts w:ascii="Times New Roman" w:hAnsi="Times New Roman" w:cs="Times New Roman"/>
        </w:rPr>
      </w:pPr>
      <w:r>
        <w:rPr>
          <w:rFonts w:cs="Times New Roman" w:ascii="Times New Roman" w:hAnsi="Times New Roman"/>
        </w:rPr>
      </w:r>
    </w:p>
    <w:p>
      <w:pPr>
        <w:pStyle w:val="ListParagraph"/>
        <w:numPr>
          <w:ilvl w:val="0"/>
          <w:numId w:val="1"/>
        </w:numPr>
        <w:spacing w:lineRule="auto" w:line="276"/>
        <w:jc w:val="both"/>
        <w:rPr>
          <w:rFonts w:ascii="Times New Roman" w:hAnsi="Times New Roman" w:cs="Times New Roman"/>
        </w:rPr>
      </w:pPr>
      <w:r>
        <w:rPr>
          <w:rFonts w:cs="Times New Roman" w:ascii="Times New Roman" w:hAnsi="Times New Roman"/>
        </w:rPr>
        <w:t>After connecting to the WiFi, video streaming initiates and the device is ready to perform tests.</w:t>
      </w:r>
    </w:p>
    <w:p>
      <w:pPr>
        <w:pStyle w:val="Normal"/>
        <w:spacing w:lineRule="auto" w:line="276"/>
        <w:jc w:val="both"/>
        <w:rPr>
          <w:rFonts w:ascii="Times New Roman" w:hAnsi="Times New Roman" w:cs="Times New Roman"/>
        </w:rPr>
      </w:pPr>
      <w:r>
        <w:rPr>
          <w:rFonts w:cs="Times New Roman" w:ascii="Times New Roman" w:hAnsi="Times New Roman"/>
        </w:rPr>
        <w:t xml:space="preserve">                                    </w:t>
      </w:r>
      <w:r>
        <w:rPr/>
        <w:drawing>
          <wp:inline distT="0" distB="0" distL="0" distR="0">
            <wp:extent cx="4048125" cy="5090160"/>
            <wp:effectExtent l="0" t="0" r="0" b="0"/>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4048125" cy="5090160"/>
                    </a:xfrm>
                    <a:prstGeom prst="rect">
                      <a:avLst/>
                    </a:prstGeom>
                  </pic:spPr>
                </pic:pic>
              </a:graphicData>
            </a:graphic>
          </wp:inline>
        </w:drawing>
      </w:r>
    </w:p>
    <w:p>
      <w:pPr>
        <w:pStyle w:val="ListParagraph"/>
        <w:spacing w:lineRule="auto" w:line="276"/>
        <w:jc w:val="both"/>
        <w:rPr>
          <w:rFonts w:ascii="Times New Roman" w:hAnsi="Times New Roman" w:cs="Times New Roman"/>
          <w:i/>
          <w:i/>
          <w:iCs/>
          <w:sz w:val="22"/>
          <w:szCs w:val="22"/>
        </w:rPr>
      </w:pPr>
      <w:r>
        <w:rPr>
          <w:rFonts w:cs="Times New Roman" w:ascii="Times New Roman" w:hAnsi="Times New Roman"/>
        </w:rPr>
        <w:tab/>
        <w:tab/>
        <w:tab/>
        <w:tab/>
        <w:t xml:space="preserve">Fig: </w:t>
      </w:r>
      <w:r>
        <w:rPr>
          <w:rFonts w:cs="Times New Roman" w:ascii="Times New Roman" w:hAnsi="Times New Roman"/>
          <w:i/>
          <w:iCs/>
          <w:sz w:val="22"/>
          <w:szCs w:val="22"/>
        </w:rPr>
        <w:t>Initializing video streaming</w:t>
      </w:r>
    </w:p>
    <w:p>
      <w:pPr>
        <w:pStyle w:val="ListParagraph"/>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b/>
          <w:b/>
          <w:bCs/>
          <w:sz w:val="28"/>
          <w:szCs w:val="28"/>
        </w:rPr>
      </w:pPr>
      <w:r>
        <w:rPr>
          <w:rFonts w:cs="Times New Roman" w:ascii="Times New Roman" w:hAnsi="Times New Roman"/>
          <w:b/>
          <w:bCs/>
          <w:sz w:val="28"/>
          <w:szCs w:val="28"/>
        </w:rPr>
      </w:r>
    </w:p>
    <w:p>
      <w:pPr>
        <w:pStyle w:val="Normal"/>
        <w:spacing w:lineRule="auto" w:line="276"/>
        <w:jc w:val="both"/>
        <w:rPr>
          <w:rFonts w:ascii="Times New Roman" w:hAnsi="Times New Roman" w:cs="Times New Roman"/>
          <w:b/>
          <w:b/>
          <w:bCs/>
          <w:sz w:val="28"/>
          <w:szCs w:val="28"/>
        </w:rPr>
      </w:pPr>
      <w:r>
        <w:rPr>
          <w:rFonts w:cs="Times New Roman" w:ascii="Times New Roman" w:hAnsi="Times New Roman"/>
          <w:b/>
          <w:bCs/>
          <w:sz w:val="28"/>
          <w:szCs w:val="28"/>
        </w:rPr>
        <w:t>INITIALIZING STRABISMUS TESTS:</w:t>
      </w:r>
    </w:p>
    <w:p>
      <w:pPr>
        <w:pStyle w:val="ListParagraph"/>
        <w:numPr>
          <w:ilvl w:val="0"/>
          <w:numId w:val="2"/>
        </w:numPr>
        <w:spacing w:lineRule="auto" w:line="276"/>
        <w:jc w:val="both"/>
        <w:rPr>
          <w:rFonts w:ascii="Times New Roman" w:hAnsi="Times New Roman" w:cs="Times New Roman"/>
          <w:b/>
          <w:b/>
          <w:bCs/>
          <w:sz w:val="28"/>
          <w:szCs w:val="28"/>
        </w:rPr>
      </w:pPr>
      <w:r>
        <w:rPr>
          <w:rFonts w:cs="Times New Roman" w:ascii="Times New Roman" w:hAnsi="Times New Roman"/>
          <w:b/>
          <w:bCs/>
          <w:sz w:val="28"/>
          <w:szCs w:val="28"/>
        </w:rPr>
        <w:t>Preliminary Tests</w:t>
      </w:r>
    </w:p>
    <w:p>
      <w:pPr>
        <w:pStyle w:val="ListParagraph"/>
        <w:spacing w:lineRule="auto" w:line="276"/>
        <w:jc w:val="both"/>
        <w:rPr>
          <w:rFonts w:ascii="Times New Roman" w:hAnsi="Times New Roman" w:cs="Times New Roman"/>
          <w:b/>
          <w:b/>
          <w:bCs/>
          <w:sz w:val="28"/>
          <w:szCs w:val="28"/>
        </w:rPr>
      </w:pPr>
      <w:r>
        <w:rPr>
          <w:rFonts w:cs="Times New Roman" w:ascii="Times New Roman" w:hAnsi="Times New Roman"/>
          <w:b/>
          <w:bCs/>
          <w:sz w:val="28"/>
          <w:szCs w:val="28"/>
        </w:rPr>
      </w:r>
    </w:p>
    <w:p>
      <w:pPr>
        <w:pStyle w:val="ListParagraph"/>
        <w:numPr>
          <w:ilvl w:val="0"/>
          <w:numId w:val="3"/>
        </w:numPr>
        <w:spacing w:lineRule="auto" w:line="276"/>
        <w:jc w:val="both"/>
        <w:rPr>
          <w:rFonts w:ascii="Times New Roman" w:hAnsi="Times New Roman" w:cs="Times New Roman"/>
        </w:rPr>
      </w:pPr>
      <w:r>
        <w:rPr>
          <w:rFonts w:cs="Times New Roman" w:ascii="Times New Roman" w:hAnsi="Times New Roman"/>
        </w:rPr>
        <w:t>Click on the Preliminary Test and a new interface appears:</w:t>
      </w:r>
    </w:p>
    <w:p>
      <w:pPr>
        <w:pStyle w:val="ListParagraph"/>
        <w:spacing w:lineRule="auto" w:line="276"/>
        <w:ind w:left="1080" w:hanging="0"/>
        <w:jc w:val="both"/>
        <w:rPr>
          <w:rFonts w:ascii="Times New Roman" w:hAnsi="Times New Roman" w:cs="Times New Roman"/>
        </w:rPr>
      </w:pPr>
      <w:r>
        <w:rPr>
          <w:rFonts w:cs="Times New Roman" w:ascii="Times New Roman" w:hAnsi="Times New Roman"/>
        </w:rPr>
        <mc:AlternateContent>
          <mc:Choice Requires="wpg">
            <w:drawing>
              <wp:anchor behindDoc="0" distT="0" distB="0" distL="0" distR="0" simplePos="0" locked="0" layoutInCell="0" allowOverlap="1" relativeHeight="24" wp14:anchorId="3AC63E4D">
                <wp:simplePos x="0" y="0"/>
                <wp:positionH relativeFrom="column">
                  <wp:posOffset>3474720</wp:posOffset>
                </wp:positionH>
                <wp:positionV relativeFrom="paragraph">
                  <wp:posOffset>203200</wp:posOffset>
                </wp:positionV>
                <wp:extent cx="2933700" cy="3181985"/>
                <wp:effectExtent l="0" t="0" r="0" b="0"/>
                <wp:wrapNone/>
                <wp:docPr id="6" name="Group 4"/>
                <a:graphic xmlns:a="http://schemas.openxmlformats.org/drawingml/2006/main">
                  <a:graphicData uri="http://schemas.microsoft.com/office/word/2010/wordprocessingGroup">
                    <wpg:wgp>
                      <wpg:cNvGrpSpPr/>
                      <wpg:grpSpPr>
                        <a:xfrm>
                          <a:off x="0" y="0"/>
                          <a:ext cx="2933640" cy="3182040"/>
                          <a:chOff x="0" y="0"/>
                          <a:chExt cx="2933640" cy="3182040"/>
                        </a:xfrm>
                      </wpg:grpSpPr>
                      <pic:pic xmlns:pic="http://schemas.openxmlformats.org/drawingml/2006/picture">
                        <pic:nvPicPr>
                          <pic:cNvPr id="0" name="Picture 1614442507" descr="A close-up of a white object&#10;&#10;AI-generated content may be incorrect."/>
                          <pic:cNvPicPr/>
                        </pic:nvPicPr>
                        <pic:blipFill>
                          <a:blip r:embed="rId7"/>
                          <a:srcRect l="0" t="0" r="43884" b="31657"/>
                          <a:stretch/>
                        </pic:blipFill>
                        <pic:spPr>
                          <a:xfrm>
                            <a:off x="0" y="0"/>
                            <a:ext cx="2933640" cy="3182040"/>
                          </a:xfrm>
                          <a:prstGeom prst="rect">
                            <a:avLst/>
                          </a:prstGeom>
                          <a:ln w="0">
                            <a:noFill/>
                          </a:ln>
                        </pic:spPr>
                      </pic:pic>
                      <pic:pic xmlns:pic="http://schemas.openxmlformats.org/drawingml/2006/picture">
                        <pic:nvPicPr>
                          <pic:cNvPr id="1" name="Picture 263341061" descr=""/>
                          <pic:cNvPicPr/>
                        </pic:nvPicPr>
                        <pic:blipFill>
                          <a:blip r:embed="rId8"/>
                          <a:stretch/>
                        </pic:blipFill>
                        <pic:spPr>
                          <a:xfrm>
                            <a:off x="0" y="933480"/>
                            <a:ext cx="2229480" cy="1645920"/>
                          </a:xfrm>
                          <a:prstGeom prst="rect">
                            <a:avLst/>
                          </a:prstGeom>
                          <a:ln w="0">
                            <a:noFill/>
                          </a:ln>
                        </pic:spPr>
                      </pic:pic>
                    </wpg:wgp>
                  </a:graphicData>
                </a:graphic>
              </wp:anchor>
            </w:drawing>
          </mc:Choice>
          <mc:Fallback>
            <w:pict>
              <v:group id="shape_0" alt="Group 4" style="position:absolute;margin-left:273.6pt;margin-top:16pt;width:231pt;height:250.55pt" coordorigin="5472,320" coordsize="4620,50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614442507" stroked="f" o:allowincell="f" style="position:absolute;left:5472;top:320;width:4619;height:5010;mso-wrap-style:none;v-text-anchor:middle" type="_x0000_t75">
                  <v:imagedata r:id="rId7" o:detectmouseclick="t"/>
                  <v:stroke color="#3465a4" joinstyle="round" endcap="flat"/>
                  <w10:wrap type="none"/>
                </v:shape>
                <v:shape id="shape_0" ID="Picture 263341061" stroked="f" o:allowincell="f" style="position:absolute;left:5472;top:1790;width:3510;height:2591;mso-wrap-style:none;v-text-anchor:middle" type="_x0000_t75">
                  <v:imagedata r:id="rId8" o:detectmouseclick="t"/>
                  <v:stroke color="#3465a4" joinstyle="round" endcap="flat"/>
                  <w10:wrap type="none"/>
                </v:shape>
              </v:group>
            </w:pict>
          </mc:Fallback>
        </mc:AlternateContent>
      </w:r>
    </w:p>
    <w:p>
      <w:pPr>
        <w:pStyle w:val="ListParagraph"/>
        <w:spacing w:lineRule="auto" w:line="276"/>
        <w:ind w:left="1080" w:hanging="0"/>
        <w:jc w:val="both"/>
        <w:rPr>
          <w:rFonts w:ascii="Times New Roman" w:hAnsi="Times New Roman" w:cs="Times New Roman"/>
        </w:rPr>
      </w:pPr>
      <w:r>
        <w:rPr/>
        <w:drawing>
          <wp:inline distT="0" distB="0" distL="0" distR="0">
            <wp:extent cx="2531745" cy="3181985"/>
            <wp:effectExtent l="0" t="0" r="0" b="0"/>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9"/>
                    <a:stretch>
                      <a:fillRect/>
                    </a:stretch>
                  </pic:blipFill>
                  <pic:spPr bwMode="auto">
                    <a:xfrm>
                      <a:off x="0" y="0"/>
                      <a:ext cx="2531745" cy="3181985"/>
                    </a:xfrm>
                    <a:prstGeom prst="rect">
                      <a:avLst/>
                    </a:prstGeom>
                  </pic:spPr>
                </pic:pic>
              </a:graphicData>
            </a:graphic>
          </wp:inline>
        </w:drawing>
      </w:r>
      <w:r>
        <w:rPr>
          <w:rFonts w:cs="Times New Roman" w:ascii="Times New Roman" w:hAnsi="Times New Roman"/>
        </w:rPr>
        <w:t xml:space="preserve">         </w:t>
      </w:r>
      <w:r>
        <w:rPr>
          <w:rFonts w:cs="Times New Roman" w:ascii="Times New Roman" w:hAnsi="Times New Roman"/>
        </w:rPr>
        <w:tab/>
        <w:t xml:space="preserve">  </w:t>
      </w:r>
    </w:p>
    <w:p>
      <w:pPr>
        <w:pStyle w:val="ListParagraph"/>
        <w:spacing w:lineRule="auto" w:line="276"/>
        <w:ind w:left="1080" w:hanging="0"/>
        <w:jc w:val="both"/>
        <w:rPr>
          <w:rFonts w:ascii="Times New Roman" w:hAnsi="Times New Roman" w:cs="Times New Roman"/>
          <w:i/>
          <w:i/>
          <w:iCs/>
          <w:sz w:val="22"/>
          <w:szCs w:val="22"/>
        </w:rPr>
      </w:pPr>
      <w:r>
        <w:rPr>
          <w:rFonts w:cs="Times New Roman" w:ascii="Times New Roman" w:hAnsi="Times New Roman"/>
        </w:rPr>
        <w:tab/>
        <w:t>Fig</w:t>
      </w:r>
      <w:r>
        <w:rPr>
          <w:rFonts w:cs="Times New Roman" w:ascii="Times New Roman" w:hAnsi="Times New Roman"/>
          <w:i/>
          <w:iCs/>
          <w:sz w:val="22"/>
          <w:szCs w:val="22"/>
        </w:rPr>
        <w:t>: choosing preliminary test</w:t>
      </w:r>
      <w:r>
        <w:rPr>
          <w:rFonts w:cs="Times New Roman" w:ascii="Times New Roman" w:hAnsi="Times New Roman"/>
        </w:rPr>
        <w:tab/>
        <w:tab/>
        <w:tab/>
        <w:tab/>
        <w:t xml:space="preserve">Fig: </w:t>
      </w:r>
      <w:r>
        <w:rPr>
          <w:rFonts w:cs="Times New Roman" w:ascii="Times New Roman" w:hAnsi="Times New Roman"/>
          <w:i/>
          <w:iCs/>
          <w:sz w:val="22"/>
          <w:szCs w:val="22"/>
        </w:rPr>
        <w:t>Preliminary test interface</w:t>
      </w:r>
    </w:p>
    <w:p>
      <w:pPr>
        <w:pStyle w:val="ListParagraph"/>
        <w:spacing w:lineRule="auto" w:line="276"/>
        <w:ind w:left="1080" w:hanging="0"/>
        <w:jc w:val="both"/>
        <w:rPr>
          <w:rFonts w:ascii="Times New Roman" w:hAnsi="Times New Roman" w:cs="Times New Roman"/>
          <w:i/>
          <w:i/>
          <w:iCs/>
          <w:sz w:val="22"/>
          <w:szCs w:val="22"/>
        </w:rPr>
      </w:pPr>
      <w:r>
        <w:rPr>
          <w:rFonts w:cs="Times New Roman" w:ascii="Times New Roman" w:hAnsi="Times New Roman"/>
          <w:i/>
          <w:iCs/>
          <w:sz w:val="22"/>
          <w:szCs w:val="22"/>
        </w:rPr>
      </w:r>
    </w:p>
    <w:p>
      <w:pPr>
        <w:pStyle w:val="ListParagraph"/>
        <w:spacing w:lineRule="auto" w:line="276"/>
        <w:ind w:left="1080" w:hanging="0"/>
        <w:jc w:val="both"/>
        <w:rPr>
          <w:rFonts w:ascii="Times New Roman" w:hAnsi="Times New Roman" w:cs="Times New Roman"/>
        </w:rPr>
      </w:pPr>
      <w:r>
        <w:rPr>
          <w:rFonts w:cs="Times New Roman" w:ascii="Times New Roman" w:hAnsi="Times New Roman"/>
        </w:rPr>
      </w:r>
    </w:p>
    <w:p>
      <w:pPr>
        <w:pStyle w:val="ListParagraph"/>
        <w:numPr>
          <w:ilvl w:val="0"/>
          <w:numId w:val="3"/>
        </w:numPr>
        <w:spacing w:lineRule="auto" w:line="276"/>
        <w:jc w:val="both"/>
        <w:rPr>
          <w:rFonts w:ascii="Times New Roman" w:hAnsi="Times New Roman" w:cs="Times New Roman"/>
        </w:rPr>
      </w:pPr>
      <w:r>
        <w:rPr>
          <w:rFonts w:cs="Times New Roman" w:ascii="Times New Roman" w:hAnsi="Times New Roman"/>
        </w:rPr>
        <w:t>Place the device at the exact position with camera targeting the patient’s eye and click on “Capture” and enter the patient’s name.</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ind w:left="1440" w:firstLine="720"/>
        <w:jc w:val="both"/>
        <w:rPr>
          <w:rFonts w:ascii="Times New Roman" w:hAnsi="Times New Roman" w:cs="Times New Roman"/>
        </w:rPr>
      </w:pPr>
      <w:r>
        <w:rPr/>
        <w:drawing>
          <wp:inline distT="0" distB="0" distL="0" distR="0">
            <wp:extent cx="4436745" cy="2644140"/>
            <wp:effectExtent l="0" t="0" r="0" b="0"/>
            <wp:docPr id="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pic:cNvPicPr>
                      <a:picLocks noChangeAspect="1" noChangeArrowheads="1"/>
                    </pic:cNvPicPr>
                  </pic:nvPicPr>
                  <pic:blipFill>
                    <a:blip r:embed="rId10"/>
                    <a:stretch>
                      <a:fillRect/>
                    </a:stretch>
                  </pic:blipFill>
                  <pic:spPr bwMode="auto">
                    <a:xfrm>
                      <a:off x="0" y="0"/>
                      <a:ext cx="4436745" cy="2644140"/>
                    </a:xfrm>
                    <a:prstGeom prst="rect">
                      <a:avLst/>
                    </a:prstGeom>
                  </pic:spPr>
                </pic:pic>
              </a:graphicData>
            </a:graphic>
          </wp:inline>
        </w:drawing>
      </w:r>
    </w:p>
    <w:p>
      <w:pPr>
        <w:pStyle w:val="ListParagraph"/>
        <w:spacing w:lineRule="auto" w:line="276"/>
        <w:ind w:left="1080" w:hanging="0"/>
        <w:jc w:val="both"/>
        <w:rPr>
          <w:rFonts w:ascii="Times New Roman" w:hAnsi="Times New Roman" w:cs="Times New Roman"/>
          <w:i/>
          <w:i/>
          <w:iCs/>
        </w:rPr>
      </w:pPr>
      <w:r>
        <w:rPr>
          <w:rFonts w:cs="Times New Roman" w:ascii="Times New Roman" w:hAnsi="Times New Roman"/>
        </w:rPr>
        <w:tab/>
        <w:tab/>
        <w:tab/>
        <w:tab/>
        <w:tab/>
      </w:r>
      <w:r>
        <w:rPr>
          <w:rFonts w:cs="Times New Roman" w:ascii="Times New Roman" w:hAnsi="Times New Roman"/>
          <w:i/>
          <w:iCs/>
          <w:sz w:val="22"/>
          <w:szCs w:val="22"/>
        </w:rPr>
        <w:t>Fig: capturing the image</w:t>
      </w:r>
    </w:p>
    <w:p>
      <w:pPr>
        <w:pStyle w:val="ListParagraph"/>
        <w:spacing w:lineRule="auto" w:line="276"/>
        <w:ind w:left="1080" w:hanging="0"/>
        <w:jc w:val="both"/>
        <w:rPr>
          <w:rFonts w:ascii="Times New Roman" w:hAnsi="Times New Roman" w:cs="Times New Roman"/>
        </w:rPr>
      </w:pPr>
      <w:r>
        <w:rPr>
          <w:rFonts w:cs="Times New Roman" w:ascii="Times New Roman" w:hAnsi="Times New Roman"/>
        </w:rPr>
      </w:r>
    </w:p>
    <w:p>
      <w:pPr>
        <w:pStyle w:val="ListParagraph"/>
        <w:numPr>
          <w:ilvl w:val="0"/>
          <w:numId w:val="3"/>
        </w:numPr>
        <w:spacing w:lineRule="auto" w:line="276"/>
        <w:jc w:val="both"/>
        <w:rPr>
          <w:rFonts w:ascii="Times New Roman" w:hAnsi="Times New Roman" w:cs="Times New Roman"/>
        </w:rPr>
      </w:pPr>
      <w:r>
        <w:rPr>
          <w:rFonts w:cs="Times New Roman" w:ascii="Times New Roman" w:hAnsi="Times New Roman"/>
        </w:rPr>
        <w:t>Click on ‘View Results’ to see the results of the Preliminary Test.</w:t>
      </w:r>
    </w:p>
    <w:p>
      <w:pPr>
        <w:pStyle w:val="ListParagraph"/>
        <w:numPr>
          <w:ilvl w:val="0"/>
          <w:numId w:val="3"/>
        </w:numPr>
        <w:spacing w:lineRule="auto" w:line="276"/>
        <w:jc w:val="both"/>
        <w:rPr>
          <w:rFonts w:ascii="Times New Roman" w:hAnsi="Times New Roman" w:cs="Times New Roman"/>
        </w:rPr>
      </w:pPr>
      <w:r>
        <w:rPr>
          <w:rFonts w:cs="Times New Roman" w:ascii="Times New Roman" w:hAnsi="Times New Roman"/>
        </w:rPr>
        <w:t>Click on ‘Back to Main’ to return to the home screen for further tests.</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rPr>
      </w:pPr>
      <w:r>
        <w:rPr>
          <w:rFonts w:cs="Times New Roman" w:ascii="Times New Roman" w:hAnsi="Times New Roman"/>
        </w:rPr>
      </w:r>
    </w:p>
    <w:p>
      <w:pPr>
        <w:pStyle w:val="ListParagraph"/>
        <w:numPr>
          <w:ilvl w:val="0"/>
          <w:numId w:val="2"/>
        </w:numPr>
        <w:spacing w:lineRule="auto" w:line="276"/>
        <w:jc w:val="both"/>
        <w:rPr>
          <w:rFonts w:ascii="Times New Roman" w:hAnsi="Times New Roman" w:cs="Times New Roman"/>
          <w:b/>
          <w:b/>
          <w:bCs/>
          <w:sz w:val="28"/>
          <w:szCs w:val="28"/>
        </w:rPr>
      </w:pPr>
      <w:r>
        <w:rPr>
          <w:rFonts w:cs="Times New Roman" w:ascii="Times New Roman" w:hAnsi="Times New Roman"/>
          <w:b/>
          <w:bCs/>
          <w:sz w:val="28"/>
          <w:szCs w:val="28"/>
        </w:rPr>
        <w:t>Hirschberg Test</w:t>
      </w:r>
    </w:p>
    <w:p>
      <w:pPr>
        <w:pStyle w:val="ListParagraph"/>
        <w:numPr>
          <w:ilvl w:val="0"/>
          <w:numId w:val="4"/>
        </w:numPr>
        <w:spacing w:lineRule="auto" w:line="276"/>
        <w:jc w:val="both"/>
        <w:rPr>
          <w:rFonts w:ascii="Times New Roman" w:hAnsi="Times New Roman" w:cs="Times New Roman"/>
        </w:rPr>
      </w:pPr>
      <w:r>
        <w:rPr>
          <w:rFonts w:cs="Times New Roman" w:ascii="Times New Roman" w:hAnsi="Times New Roman"/>
        </w:rPr>
        <w:t>Click on ‘Hirschberg Test’.</w:t>
      </w:r>
    </w:p>
    <w:p>
      <w:pPr>
        <w:pStyle w:val="ListParagraph"/>
        <w:spacing w:lineRule="auto" w:line="276"/>
        <w:ind w:left="9360" w:hanging="0"/>
        <w:jc w:val="both"/>
        <w:rPr>
          <w:rFonts w:ascii="Times New Roman" w:hAnsi="Times New Roman" w:cs="Times New Roman"/>
        </w:rPr>
      </w:pPr>
      <w:r>
        <w:rPr>
          <w:rFonts w:cs="Times New Roman" w:ascii="Times New Roman" w:hAnsi="Times New Roman"/>
        </w:rPr>
      </w:r>
    </w:p>
    <w:p>
      <w:pPr>
        <w:pStyle w:val="ListParagraph"/>
        <w:spacing w:lineRule="auto" w:line="276"/>
        <w:ind w:left="2880" w:firstLine="720"/>
        <w:jc w:val="both"/>
        <w:rPr>
          <w:rFonts w:ascii="Times New Roman" w:hAnsi="Times New Roman" w:cs="Times New Roman"/>
        </w:rPr>
      </w:pPr>
      <w:r>
        <w:rPr/>
        <w:drawing>
          <wp:inline distT="0" distB="0" distL="0" distR="0">
            <wp:extent cx="2827020" cy="3542030"/>
            <wp:effectExtent l="0" t="0" r="0" b="0"/>
            <wp:docPr id="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pic:cNvPicPr>
                      <a:picLocks noChangeAspect="1" noChangeArrowheads="1"/>
                    </pic:cNvPicPr>
                  </pic:nvPicPr>
                  <pic:blipFill>
                    <a:blip r:embed="rId11"/>
                    <a:stretch>
                      <a:fillRect/>
                    </a:stretch>
                  </pic:blipFill>
                  <pic:spPr bwMode="auto">
                    <a:xfrm>
                      <a:off x="0" y="0"/>
                      <a:ext cx="2827020" cy="3542030"/>
                    </a:xfrm>
                    <a:prstGeom prst="rect">
                      <a:avLst/>
                    </a:prstGeom>
                  </pic:spPr>
                </pic:pic>
              </a:graphicData>
            </a:graphic>
          </wp:inline>
        </w:drawing>
      </w:r>
    </w:p>
    <w:p>
      <w:pPr>
        <w:pStyle w:val="ListParagraph"/>
        <w:spacing w:lineRule="auto" w:line="276"/>
        <w:jc w:val="both"/>
        <w:rPr>
          <w:rFonts w:ascii="Times New Roman" w:hAnsi="Times New Roman" w:cs="Times New Roman"/>
        </w:rPr>
      </w:pPr>
      <w:r>
        <w:rPr>
          <w:rFonts w:cs="Times New Roman" w:ascii="Times New Roman" w:hAnsi="Times New Roman"/>
        </w:rPr>
        <w:tab/>
        <w:tab/>
        <w:tab/>
        <w:tab/>
        <w:tab/>
        <w:t xml:space="preserve">Fig: </w:t>
      </w:r>
      <w:r>
        <w:rPr>
          <w:rFonts w:cs="Times New Roman" w:ascii="Times New Roman" w:hAnsi="Times New Roman"/>
          <w:i/>
          <w:iCs/>
          <w:sz w:val="22"/>
          <w:szCs w:val="22"/>
        </w:rPr>
        <w:t>choosing Hirschberg test</w:t>
      </w:r>
    </w:p>
    <w:p>
      <w:pPr>
        <w:pStyle w:val="ListParagraph"/>
        <w:spacing w:lineRule="auto" w:line="276"/>
        <w:jc w:val="both"/>
        <w:rPr>
          <w:rFonts w:ascii="Times New Roman" w:hAnsi="Times New Roman" w:cs="Times New Roman"/>
        </w:rPr>
      </w:pPr>
      <w:r>
        <w:rPr>
          <w:rFonts w:cs="Times New Roman" w:ascii="Times New Roman" w:hAnsi="Times New Roman"/>
        </w:rPr>
      </w:r>
    </w:p>
    <w:p>
      <w:pPr>
        <w:pStyle w:val="ListParagraph"/>
        <w:numPr>
          <w:ilvl w:val="0"/>
          <w:numId w:val="4"/>
        </w:numPr>
        <w:spacing w:lineRule="auto" w:line="276"/>
        <w:jc w:val="both"/>
        <w:rPr>
          <w:rFonts w:ascii="Times New Roman" w:hAnsi="Times New Roman" w:cs="Times New Roman"/>
        </w:rPr>
      </w:pPr>
      <w:r>
        <w:rPr>
          <w:rFonts w:cs="Times New Roman" w:ascii="Times New Roman" w:hAnsi="Times New Roman"/>
        </w:rPr>
        <w:t>A new screen appears as:</w:t>
      </w:r>
    </w:p>
    <w:p>
      <w:pPr>
        <w:pStyle w:val="ListParagraph"/>
        <w:spacing w:lineRule="auto" w:line="276"/>
        <w:ind w:left="2880" w:firstLine="720"/>
        <w:jc w:val="both"/>
        <w:rPr>
          <w:rFonts w:ascii="Times New Roman" w:hAnsi="Times New Roman" w:cs="Times New Roman"/>
        </w:rPr>
      </w:pPr>
      <w:r>
        <w:rPr/>
        <w:drawing>
          <wp:inline distT="0" distB="0" distL="0" distR="0">
            <wp:extent cx="2811780" cy="2882900"/>
            <wp:effectExtent l="0" t="0" r="0" b="0"/>
            <wp:docPr id="10"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descr=""/>
                    <pic:cNvPicPr>
                      <a:picLocks noChangeAspect="1" noChangeArrowheads="1"/>
                    </pic:cNvPicPr>
                  </pic:nvPicPr>
                  <pic:blipFill>
                    <a:blip r:embed="rId12"/>
                    <a:stretch>
                      <a:fillRect/>
                    </a:stretch>
                  </pic:blipFill>
                  <pic:spPr bwMode="auto">
                    <a:xfrm>
                      <a:off x="0" y="0"/>
                      <a:ext cx="2811780" cy="2882900"/>
                    </a:xfrm>
                    <a:prstGeom prst="rect">
                      <a:avLst/>
                    </a:prstGeom>
                  </pic:spPr>
                </pic:pic>
              </a:graphicData>
            </a:graphic>
          </wp:inline>
        </w:drawing>
      </w:r>
    </w:p>
    <w:p>
      <w:pPr>
        <w:pStyle w:val="ListParagraph"/>
        <w:spacing w:lineRule="auto" w:line="276"/>
        <w:ind w:left="1080" w:hanging="0"/>
        <w:jc w:val="both"/>
        <w:rPr>
          <w:rFonts w:ascii="Times New Roman" w:hAnsi="Times New Roman" w:cs="Times New Roman"/>
        </w:rPr>
      </w:pPr>
      <w:r>
        <w:rPr>
          <w:rFonts w:cs="Times New Roman" w:ascii="Times New Roman" w:hAnsi="Times New Roman"/>
        </w:rPr>
        <w:tab/>
        <w:tab/>
        <w:tab/>
        <w:tab/>
        <w:tab/>
        <w:t xml:space="preserve">Fig: </w:t>
      </w:r>
      <w:r>
        <w:rPr>
          <w:rFonts w:cs="Times New Roman" w:ascii="Times New Roman" w:hAnsi="Times New Roman"/>
          <w:i/>
          <w:iCs/>
          <w:sz w:val="22"/>
          <w:szCs w:val="22"/>
        </w:rPr>
        <w:t>Hirschberg test interface</w:t>
      </w:r>
    </w:p>
    <w:p>
      <w:pPr>
        <w:pStyle w:val="Normal"/>
        <w:spacing w:lineRule="auto" w:line="276"/>
        <w:jc w:val="both"/>
        <w:rPr>
          <w:rFonts w:ascii="Times New Roman" w:hAnsi="Times New Roman" w:cs="Times New Roman"/>
        </w:rPr>
      </w:pPr>
      <w:r>
        <w:rPr>
          <w:rFonts w:cs="Times New Roman" w:ascii="Times New Roman" w:hAnsi="Times New Roman"/>
        </w:rPr>
      </w:r>
    </w:p>
    <w:p>
      <w:pPr>
        <w:pStyle w:val="ListParagraph"/>
        <w:numPr>
          <w:ilvl w:val="0"/>
          <w:numId w:val="4"/>
        </w:numPr>
        <w:spacing w:lineRule="auto" w:line="276"/>
        <w:jc w:val="both"/>
        <w:rPr>
          <w:rFonts w:ascii="Times New Roman" w:hAnsi="Times New Roman" w:cs="Times New Roman"/>
        </w:rPr>
      </w:pPr>
      <w:r>
        <w:rPr>
          <w:rFonts w:cs="Times New Roman" w:ascii="Times New Roman" w:hAnsi="Times New Roman"/>
        </w:rPr>
        <w:t>Place the device at the exact position with camera targeting the patient’s eye and click on “Capture” and enter the patient’s name.</w:t>
      </w:r>
    </w:p>
    <w:p>
      <w:pPr>
        <w:pStyle w:val="Normal"/>
        <w:spacing w:lineRule="auto" w:line="276"/>
        <w:ind w:left="720" w:hanging="0"/>
        <w:jc w:val="both"/>
        <w:rPr>
          <w:rFonts w:ascii="Times New Roman" w:hAnsi="Times New Roman" w:cs="Times New Roman"/>
          <w:i/>
          <w:i/>
          <w:iCs/>
        </w:rPr>
      </w:pPr>
      <w:r>
        <w:rPr>
          <w:rFonts w:cs="Times New Roman" w:ascii="Times New Roman" w:hAnsi="Times New Roman"/>
          <w:i/>
          <w:iCs/>
        </w:rPr>
        <w:t xml:space="preserve">Note: The background shouldn’t be exposed to a bright setting because Hirschberg test contains use of LED light whose reflection in the iris centre is measured for operating the tests. </w:t>
      </w:r>
    </w:p>
    <w:p>
      <w:pPr>
        <w:pStyle w:val="ListParagraph"/>
        <w:numPr>
          <w:ilvl w:val="0"/>
          <w:numId w:val="4"/>
        </w:numPr>
        <w:spacing w:lineRule="auto" w:line="276"/>
        <w:jc w:val="both"/>
        <w:rPr>
          <w:rFonts w:ascii="Times New Roman" w:hAnsi="Times New Roman" w:cs="Times New Roman"/>
        </w:rPr>
      </w:pPr>
      <w:r>
        <w:rPr>
          <w:rFonts w:cs="Times New Roman" w:ascii="Times New Roman" w:hAnsi="Times New Roman"/>
        </w:rPr>
        <w:t>Click on ‘View Results’ to see the results of the Preliminary Test.</w:t>
      </w:r>
    </w:p>
    <w:p>
      <w:pPr>
        <w:pStyle w:val="ListParagraph"/>
        <w:numPr>
          <w:ilvl w:val="0"/>
          <w:numId w:val="4"/>
        </w:numPr>
        <w:spacing w:lineRule="auto" w:line="276"/>
        <w:jc w:val="both"/>
        <w:rPr>
          <w:rFonts w:ascii="Times New Roman" w:hAnsi="Times New Roman" w:cs="Times New Roman"/>
        </w:rPr>
      </w:pPr>
      <w:r>
        <w:rPr>
          <w:rFonts w:cs="Times New Roman" w:ascii="Times New Roman" w:hAnsi="Times New Roman"/>
        </w:rPr>
        <w:t>Click on ‘Back to Main’ to return to the home screen for further tests.</w:t>
      </w:r>
    </w:p>
    <w:p>
      <w:pPr>
        <w:pStyle w:val="ListParagraph"/>
        <w:numPr>
          <w:ilvl w:val="0"/>
          <w:numId w:val="2"/>
        </w:numPr>
        <w:spacing w:lineRule="auto" w:line="276"/>
        <w:jc w:val="both"/>
        <w:rPr>
          <w:rFonts w:ascii="Times New Roman" w:hAnsi="Times New Roman" w:cs="Times New Roman"/>
          <w:b/>
          <w:b/>
          <w:bCs/>
          <w:sz w:val="28"/>
          <w:szCs w:val="28"/>
        </w:rPr>
      </w:pPr>
      <w:r>
        <w:rPr>
          <w:rFonts w:cs="Times New Roman" w:ascii="Times New Roman" w:hAnsi="Times New Roman"/>
          <w:b/>
          <w:bCs/>
          <w:sz w:val="28"/>
          <w:szCs w:val="28"/>
        </w:rPr>
        <w:t>Nine Gaze Test</w:t>
      </w:r>
    </w:p>
    <w:p>
      <w:pPr>
        <w:pStyle w:val="ListParagraph"/>
        <w:numPr>
          <w:ilvl w:val="1"/>
          <w:numId w:val="2"/>
        </w:numPr>
        <w:spacing w:lineRule="auto" w:line="276"/>
        <w:jc w:val="both"/>
        <w:rPr>
          <w:rFonts w:ascii="Times New Roman" w:hAnsi="Times New Roman" w:cs="Times New Roman"/>
        </w:rPr>
      </w:pPr>
      <w:r>
        <w:rPr>
          <w:rFonts w:cs="Times New Roman" w:ascii="Times New Roman" w:hAnsi="Times New Roman"/>
        </w:rPr>
        <w:t>Click on ‘9 Gaze Test’.</w:t>
      </w:r>
    </w:p>
    <w:p>
      <w:pPr>
        <w:pStyle w:val="ListParagraph"/>
        <w:spacing w:lineRule="auto" w:line="276"/>
        <w:ind w:left="2880" w:firstLine="720"/>
        <w:jc w:val="both"/>
        <w:rPr>
          <w:rFonts w:ascii="Times New Roman" w:hAnsi="Times New Roman" w:cs="Times New Roman"/>
        </w:rPr>
      </w:pPr>
      <w:r>
        <w:rPr/>
        <w:drawing>
          <wp:inline distT="0" distB="0" distL="0" distR="0">
            <wp:extent cx="2667000" cy="3315335"/>
            <wp:effectExtent l="0" t="0" r="0" b="0"/>
            <wp:docPr id="11"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descr=""/>
                    <pic:cNvPicPr>
                      <a:picLocks noChangeAspect="1" noChangeArrowheads="1"/>
                    </pic:cNvPicPr>
                  </pic:nvPicPr>
                  <pic:blipFill>
                    <a:blip r:embed="rId13"/>
                    <a:stretch>
                      <a:fillRect/>
                    </a:stretch>
                  </pic:blipFill>
                  <pic:spPr bwMode="auto">
                    <a:xfrm>
                      <a:off x="0" y="0"/>
                      <a:ext cx="2667000" cy="3315335"/>
                    </a:xfrm>
                    <a:prstGeom prst="rect">
                      <a:avLst/>
                    </a:prstGeom>
                  </pic:spPr>
                </pic:pic>
              </a:graphicData>
            </a:graphic>
          </wp:inline>
        </w:drawing>
      </w:r>
    </w:p>
    <w:p>
      <w:pPr>
        <w:pStyle w:val="ListParagraph"/>
        <w:spacing w:lineRule="auto" w:line="276"/>
        <w:ind w:left="1440" w:hanging="0"/>
        <w:jc w:val="both"/>
        <w:rPr>
          <w:rFonts w:ascii="Times New Roman" w:hAnsi="Times New Roman" w:cs="Times New Roman"/>
          <w:i/>
          <w:i/>
          <w:iCs/>
          <w:sz w:val="22"/>
          <w:szCs w:val="22"/>
        </w:rPr>
      </w:pPr>
      <w:r>
        <w:rPr>
          <w:rFonts w:cs="Times New Roman" w:ascii="Times New Roman" w:hAnsi="Times New Roman"/>
        </w:rPr>
        <w:tab/>
        <w:tab/>
        <w:tab/>
        <w:tab/>
        <w:t xml:space="preserve">   Fig: </w:t>
      </w:r>
      <w:r>
        <w:rPr>
          <w:rFonts w:cs="Times New Roman" w:ascii="Times New Roman" w:hAnsi="Times New Roman"/>
          <w:i/>
          <w:iCs/>
          <w:sz w:val="22"/>
          <w:szCs w:val="22"/>
        </w:rPr>
        <w:t>choosing 9 gaze test</w:t>
      </w:r>
    </w:p>
    <w:p>
      <w:pPr>
        <w:pStyle w:val="ListParagraph"/>
        <w:numPr>
          <w:ilvl w:val="1"/>
          <w:numId w:val="2"/>
        </w:numPr>
        <w:spacing w:lineRule="auto" w:line="276"/>
        <w:jc w:val="both"/>
        <w:rPr>
          <w:rFonts w:ascii="Times New Roman" w:hAnsi="Times New Roman" w:cs="Times New Roman"/>
        </w:rPr>
      </w:pPr>
      <w:r>
        <w:rPr>
          <w:rFonts w:cs="Times New Roman" w:ascii="Times New Roman" w:hAnsi="Times New Roman"/>
        </w:rPr>
        <w:t xml:space="preserve">A new screen appears </w:t>
        <w:tab/>
        <w:t>as:</w:t>
      </w:r>
    </w:p>
    <w:p>
      <w:pPr>
        <w:pStyle w:val="ListParagraph"/>
        <w:spacing w:lineRule="auto" w:line="276"/>
        <w:ind w:left="1440" w:hanging="0"/>
        <w:jc w:val="both"/>
        <w:rPr>
          <w:rFonts w:ascii="Times New Roman" w:hAnsi="Times New Roman" w:cs="Times New Roman"/>
        </w:rPr>
      </w:pPr>
      <w:r>
        <w:rPr>
          <w:rFonts w:cs="Times New Roman" w:ascii="Times New Roman" w:hAnsi="Times New Roman"/>
        </w:rPr>
      </w:r>
    </w:p>
    <w:p>
      <w:pPr>
        <w:pStyle w:val="ListParagraph"/>
        <w:spacing w:lineRule="auto" w:line="276"/>
        <w:ind w:left="2880" w:firstLine="720"/>
        <w:jc w:val="both"/>
        <w:rPr>
          <w:rFonts w:ascii="Times New Roman" w:hAnsi="Times New Roman" w:cs="Times New Roman"/>
        </w:rPr>
      </w:pPr>
      <w:r>
        <w:rPr/>
        <w:drawing>
          <wp:inline distT="0" distB="0" distL="0" distR="0">
            <wp:extent cx="2659380" cy="4352290"/>
            <wp:effectExtent l="0" t="0" r="0" b="0"/>
            <wp:docPr id="12"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descr=""/>
                    <pic:cNvPicPr>
                      <a:picLocks noChangeAspect="1" noChangeArrowheads="1"/>
                    </pic:cNvPicPr>
                  </pic:nvPicPr>
                  <pic:blipFill>
                    <a:blip r:embed="rId14"/>
                    <a:stretch>
                      <a:fillRect/>
                    </a:stretch>
                  </pic:blipFill>
                  <pic:spPr bwMode="auto">
                    <a:xfrm>
                      <a:off x="0" y="0"/>
                      <a:ext cx="2659380" cy="4352290"/>
                    </a:xfrm>
                    <a:prstGeom prst="rect">
                      <a:avLst/>
                    </a:prstGeom>
                  </pic:spPr>
                </pic:pic>
              </a:graphicData>
            </a:graphic>
          </wp:inline>
        </w:drawing>
      </w:r>
    </w:p>
    <w:p>
      <w:pPr>
        <w:pStyle w:val="ListParagraph"/>
        <w:spacing w:lineRule="auto" w:line="276"/>
        <w:ind w:left="1080" w:hanging="0"/>
        <w:jc w:val="both"/>
        <w:rPr>
          <w:rFonts w:ascii="Times New Roman" w:hAnsi="Times New Roman" w:cs="Times New Roman"/>
        </w:rPr>
      </w:pPr>
      <w:r>
        <w:rPr>
          <w:rFonts w:cs="Times New Roman" w:ascii="Times New Roman" w:hAnsi="Times New Roman"/>
        </w:rPr>
        <w:tab/>
        <w:tab/>
        <w:tab/>
        <w:tab/>
        <w:tab/>
        <w:t xml:space="preserve">   Fig: </w:t>
      </w:r>
      <w:r>
        <w:rPr>
          <w:rFonts w:cs="Times New Roman" w:ascii="Times New Roman" w:hAnsi="Times New Roman"/>
          <w:i/>
          <w:iCs/>
          <w:sz w:val="22"/>
          <w:szCs w:val="22"/>
        </w:rPr>
        <w:t>9 gaze test interface</w:t>
      </w:r>
    </w:p>
    <w:p>
      <w:pPr>
        <w:pStyle w:val="Normal"/>
        <w:spacing w:lineRule="auto" w:line="276"/>
        <w:jc w:val="both"/>
        <w:rPr>
          <w:rFonts w:ascii="Times New Roman" w:hAnsi="Times New Roman" w:cs="Times New Roman"/>
        </w:rPr>
      </w:pPr>
      <w:r>
        <w:rPr>
          <w:rFonts w:cs="Times New Roman" w:ascii="Times New Roman" w:hAnsi="Times New Roman"/>
        </w:rPr>
      </w:r>
    </w:p>
    <w:p>
      <w:pPr>
        <w:pStyle w:val="ListParagraph"/>
        <w:numPr>
          <w:ilvl w:val="1"/>
          <w:numId w:val="2"/>
        </w:numPr>
        <w:spacing w:lineRule="auto" w:line="276"/>
        <w:jc w:val="both"/>
        <w:rPr>
          <w:rFonts w:ascii="Times New Roman" w:hAnsi="Times New Roman" w:cs="Times New Roman"/>
        </w:rPr>
      </w:pPr>
      <w:r>
        <w:rPr>
          <w:rFonts w:cs="Times New Roman" w:ascii="Times New Roman" w:hAnsi="Times New Roman"/>
        </w:rPr>
        <w:t>Firstly, click on Capture and enter the patient’s name.</w:t>
      </w:r>
    </w:p>
    <w:p>
      <w:pPr>
        <w:pStyle w:val="ListParagraph"/>
        <w:spacing w:lineRule="auto" w:line="276"/>
        <w:ind w:left="1440" w:hanging="0"/>
        <w:jc w:val="both"/>
        <w:rPr>
          <w:rFonts w:ascii="Times New Roman" w:hAnsi="Times New Roman" w:cs="Times New Roman"/>
        </w:rPr>
      </w:pPr>
      <w:r>
        <w:rPr>
          <w:rFonts w:cs="Times New Roman" w:ascii="Times New Roman" w:hAnsi="Times New Roman"/>
        </w:rPr>
        <w:t>Note: The patient should focus the black dot on the white background.</w:t>
      </w:r>
    </w:p>
    <w:p>
      <w:pPr>
        <w:pStyle w:val="ListParagraph"/>
        <w:spacing w:lineRule="auto" w:line="276"/>
        <w:ind w:left="2160" w:firstLine="720"/>
        <w:jc w:val="both"/>
        <w:rPr>
          <w:rFonts w:ascii="Times New Roman" w:hAnsi="Times New Roman" w:cs="Times New Roman"/>
        </w:rPr>
      </w:pPr>
      <w:r>
        <w:rPr/>
        <w:drawing>
          <wp:inline distT="0" distB="0" distL="0" distR="0">
            <wp:extent cx="3789045" cy="3063240"/>
            <wp:effectExtent l="0" t="0" r="0" b="0"/>
            <wp:docPr id="13"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descr=""/>
                    <pic:cNvPicPr>
                      <a:picLocks noChangeAspect="1" noChangeArrowheads="1"/>
                    </pic:cNvPicPr>
                  </pic:nvPicPr>
                  <pic:blipFill>
                    <a:blip r:embed="rId15"/>
                    <a:stretch>
                      <a:fillRect/>
                    </a:stretch>
                  </pic:blipFill>
                  <pic:spPr bwMode="auto">
                    <a:xfrm>
                      <a:off x="0" y="0"/>
                      <a:ext cx="3789045" cy="3063240"/>
                    </a:xfrm>
                    <a:prstGeom prst="rect">
                      <a:avLst/>
                    </a:prstGeom>
                  </pic:spPr>
                </pic:pic>
              </a:graphicData>
            </a:graphic>
          </wp:inline>
        </w:drawing>
      </w:r>
    </w:p>
    <w:p>
      <w:pPr>
        <w:pStyle w:val="ListParagraph"/>
        <w:spacing w:lineRule="auto" w:line="276"/>
        <w:ind w:left="1440" w:hanging="0"/>
        <w:jc w:val="both"/>
        <w:rPr>
          <w:rFonts w:ascii="Times New Roman" w:hAnsi="Times New Roman" w:cs="Times New Roman"/>
        </w:rPr>
      </w:pPr>
      <w:r>
        <w:rPr>
          <w:rFonts w:cs="Times New Roman" w:ascii="Times New Roman" w:hAnsi="Times New Roman"/>
        </w:rPr>
        <w:tab/>
        <w:tab/>
        <w:tab/>
        <w:t xml:space="preserve">       Fig: </w:t>
      </w:r>
      <w:r>
        <w:rPr>
          <w:rFonts w:cs="Times New Roman" w:ascii="Times New Roman" w:hAnsi="Times New Roman"/>
          <w:i/>
          <w:iCs/>
          <w:sz w:val="22"/>
          <w:szCs w:val="22"/>
        </w:rPr>
        <w:t>capturing image for 9 gaze test</w:t>
      </w:r>
    </w:p>
    <w:p>
      <w:pPr>
        <w:pStyle w:val="ListParagraph"/>
        <w:spacing w:lineRule="auto" w:line="276"/>
        <w:ind w:left="1440" w:hanging="0"/>
        <w:jc w:val="both"/>
        <w:rPr>
          <w:rFonts w:ascii="Times New Roman" w:hAnsi="Times New Roman" w:cs="Times New Roman"/>
        </w:rPr>
      </w:pPr>
      <w:r>
        <w:rPr>
          <w:rFonts w:cs="Times New Roman" w:ascii="Times New Roman" w:hAnsi="Times New Roman"/>
        </w:rPr>
      </w:r>
    </w:p>
    <w:p>
      <w:pPr>
        <w:pStyle w:val="ListParagraph"/>
        <w:numPr>
          <w:ilvl w:val="1"/>
          <w:numId w:val="2"/>
        </w:numPr>
        <w:spacing w:lineRule="auto" w:line="276"/>
        <w:jc w:val="both"/>
        <w:rPr>
          <w:rFonts w:ascii="Times New Roman" w:hAnsi="Times New Roman" w:cs="Times New Roman"/>
        </w:rPr>
      </w:pPr>
      <w:r>
        <w:rPr>
          <w:rFonts w:cs="Times New Roman" w:ascii="Times New Roman" w:hAnsi="Times New Roman"/>
        </w:rPr>
        <w:t>Then, click on the ‘Right’ to change the position of ‘black dot’.</w:t>
      </w:r>
    </w:p>
    <w:p>
      <w:pPr>
        <w:pStyle w:val="ListParagraph"/>
        <w:spacing w:lineRule="auto" w:line="276"/>
        <w:ind w:left="1440" w:hanging="0"/>
        <w:jc w:val="both"/>
        <w:rPr>
          <w:rFonts w:ascii="Times New Roman" w:hAnsi="Times New Roman" w:cs="Times New Roman"/>
        </w:rPr>
      </w:pPr>
      <w:r>
        <w:rPr>
          <w:rFonts w:cs="Times New Roman" w:ascii="Times New Roman" w:hAnsi="Times New Roman"/>
        </w:rPr>
        <w:t>Note: You can see the current ‘Gaze Position’ and the ‘Captured Gazes’ in the screen.</w:t>
      </w:r>
    </w:p>
    <w:p>
      <w:pPr>
        <w:pStyle w:val="ListParagraph"/>
        <w:spacing w:lineRule="auto" w:line="276"/>
        <w:ind w:left="2160" w:firstLine="720"/>
        <w:jc w:val="both"/>
        <w:rPr>
          <w:rFonts w:ascii="Times New Roman" w:hAnsi="Times New Roman" w:cs="Times New Roman"/>
        </w:rPr>
      </w:pPr>
      <w:r>
        <w:rPr/>
        <w:drawing>
          <wp:inline distT="0" distB="0" distL="0" distR="0">
            <wp:extent cx="3552825" cy="4823460"/>
            <wp:effectExtent l="0" t="0" r="0" b="0"/>
            <wp:docPr id="14"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descr=""/>
                    <pic:cNvPicPr>
                      <a:picLocks noChangeAspect="1" noChangeArrowheads="1"/>
                    </pic:cNvPicPr>
                  </pic:nvPicPr>
                  <pic:blipFill>
                    <a:blip r:embed="rId16"/>
                    <a:stretch>
                      <a:fillRect/>
                    </a:stretch>
                  </pic:blipFill>
                  <pic:spPr bwMode="auto">
                    <a:xfrm>
                      <a:off x="0" y="0"/>
                      <a:ext cx="3552825" cy="4823460"/>
                    </a:xfrm>
                    <a:prstGeom prst="rect">
                      <a:avLst/>
                    </a:prstGeom>
                  </pic:spPr>
                </pic:pic>
              </a:graphicData>
            </a:graphic>
          </wp:inline>
        </w:drawing>
      </w:r>
    </w:p>
    <w:p>
      <w:pPr>
        <w:pStyle w:val="ListParagraph"/>
        <w:spacing w:lineRule="auto" w:line="276"/>
        <w:ind w:left="1440" w:hanging="0"/>
        <w:jc w:val="both"/>
        <w:rPr>
          <w:rFonts w:ascii="Times New Roman" w:hAnsi="Times New Roman" w:cs="Times New Roman"/>
        </w:rPr>
      </w:pPr>
      <w:r>
        <w:rPr>
          <w:rFonts w:cs="Times New Roman" w:ascii="Times New Roman" w:hAnsi="Times New Roman"/>
        </w:rPr>
        <w:tab/>
        <w:tab/>
        <w:tab/>
        <w:t xml:space="preserve">        Fig: </w:t>
      </w:r>
      <w:r>
        <w:rPr>
          <w:rFonts w:cs="Times New Roman" w:ascii="Times New Roman" w:hAnsi="Times New Roman"/>
          <w:i/>
          <w:iCs/>
          <w:sz w:val="22"/>
          <w:szCs w:val="22"/>
        </w:rPr>
        <w:t>changing the gaze position</w:t>
      </w:r>
    </w:p>
    <w:p>
      <w:pPr>
        <w:pStyle w:val="ListParagraph"/>
        <w:spacing w:lineRule="auto" w:line="276"/>
        <w:ind w:left="1440" w:hanging="0"/>
        <w:jc w:val="both"/>
        <w:rPr>
          <w:rFonts w:ascii="Times New Roman" w:hAnsi="Times New Roman" w:cs="Times New Roman"/>
        </w:rPr>
      </w:pPr>
      <w:r>
        <w:rPr>
          <w:rFonts w:cs="Times New Roman" w:ascii="Times New Roman" w:hAnsi="Times New Roman"/>
        </w:rPr>
      </w:r>
    </w:p>
    <w:p>
      <w:pPr>
        <w:pStyle w:val="ListParagraph"/>
        <w:spacing w:lineRule="auto" w:line="276"/>
        <w:ind w:left="1440" w:hanging="0"/>
        <w:jc w:val="both"/>
        <w:rPr>
          <w:rFonts w:ascii="Times New Roman" w:hAnsi="Times New Roman" w:cs="Times New Roman"/>
        </w:rPr>
      </w:pPr>
      <w:r>
        <w:rPr>
          <w:rFonts w:cs="Times New Roman" w:ascii="Times New Roman" w:hAnsi="Times New Roman"/>
        </w:rPr>
      </w:r>
    </w:p>
    <w:p>
      <w:pPr>
        <w:pStyle w:val="ListParagraph"/>
        <w:spacing w:lineRule="auto" w:line="276"/>
        <w:ind w:left="1440" w:hanging="0"/>
        <w:jc w:val="both"/>
        <w:rPr>
          <w:rFonts w:ascii="Times New Roman" w:hAnsi="Times New Roman" w:cs="Times New Roman"/>
        </w:rPr>
      </w:pPr>
      <w:r>
        <w:rPr>
          <w:rFonts w:cs="Times New Roman" w:ascii="Times New Roman" w:hAnsi="Times New Roman"/>
        </w:rPr>
      </w:r>
    </w:p>
    <w:p>
      <w:pPr>
        <w:pStyle w:val="ListParagraph"/>
        <w:numPr>
          <w:ilvl w:val="1"/>
          <w:numId w:val="2"/>
        </w:numPr>
        <w:spacing w:lineRule="auto" w:line="276"/>
        <w:jc w:val="both"/>
        <w:rPr>
          <w:rFonts w:ascii="Times New Roman" w:hAnsi="Times New Roman" w:cs="Times New Roman"/>
        </w:rPr>
      </w:pPr>
      <w:r>
        <w:rPr>
          <w:rFonts w:cs="Times New Roman" w:ascii="Times New Roman" w:hAnsi="Times New Roman"/>
        </w:rPr>
        <w:t>Repeat the same process for capturing 9 images while the patient focuses on the 9 different gazes displayed on the screen.</w:t>
      </w:r>
    </w:p>
    <w:p>
      <w:pPr>
        <w:pStyle w:val="ListParagraph"/>
        <w:spacing w:lineRule="auto" w:line="276"/>
        <w:ind w:left="1440" w:hanging="0"/>
        <w:jc w:val="both"/>
        <w:rPr>
          <w:rFonts w:ascii="Times New Roman" w:hAnsi="Times New Roman" w:cs="Times New Roman"/>
        </w:rPr>
      </w:pPr>
      <w:r>
        <w:rPr>
          <w:rFonts w:cs="Times New Roman" w:ascii="Times New Roman" w:hAnsi="Times New Roman"/>
        </w:rPr>
      </w:r>
    </w:p>
    <w:p>
      <w:pPr>
        <w:pStyle w:val="ListParagraph"/>
        <w:spacing w:lineRule="auto" w:line="276"/>
        <w:ind w:left="1440" w:hanging="0"/>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ab/>
        <w:tab/>
        <w:t xml:space="preserve">    </w:t>
      </w:r>
      <w:r>
        <w:rPr/>
        <w:drawing>
          <wp:inline distT="0" distB="0" distL="0" distR="0">
            <wp:extent cx="3310255" cy="5480685"/>
            <wp:effectExtent l="0" t="0" r="0" b="0"/>
            <wp:docPr id="15"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descr=""/>
                    <pic:cNvPicPr>
                      <a:picLocks noChangeAspect="1" noChangeArrowheads="1"/>
                    </pic:cNvPicPr>
                  </pic:nvPicPr>
                  <pic:blipFill>
                    <a:blip r:embed="rId17"/>
                    <a:stretch>
                      <a:fillRect/>
                    </a:stretch>
                  </pic:blipFill>
                  <pic:spPr bwMode="auto">
                    <a:xfrm>
                      <a:off x="0" y="0"/>
                      <a:ext cx="3310255" cy="5480685"/>
                    </a:xfrm>
                    <a:prstGeom prst="rect">
                      <a:avLst/>
                    </a:prstGeom>
                  </pic:spPr>
                </pic:pic>
              </a:graphicData>
            </a:graphic>
          </wp:inline>
        </w:drawing>
      </w:r>
    </w:p>
    <w:p>
      <w:pPr>
        <w:pStyle w:val="ListParagraph"/>
        <w:spacing w:lineRule="auto" w:line="276"/>
        <w:ind w:left="1440" w:hanging="0"/>
        <w:jc w:val="both"/>
        <w:rPr>
          <w:rFonts w:ascii="Times New Roman" w:hAnsi="Times New Roman" w:cs="Times New Roman"/>
        </w:rPr>
      </w:pPr>
      <w:r>
        <w:rPr>
          <w:rFonts w:cs="Times New Roman" w:ascii="Times New Roman" w:hAnsi="Times New Roman"/>
        </w:rPr>
        <w:tab/>
        <w:tab/>
        <w:t xml:space="preserve">       Fig: </w:t>
      </w:r>
      <w:r>
        <w:rPr>
          <w:rFonts w:cs="Times New Roman" w:ascii="Times New Roman" w:hAnsi="Times New Roman"/>
          <w:i/>
          <w:iCs/>
          <w:sz w:val="22"/>
          <w:szCs w:val="22"/>
        </w:rPr>
        <w:t>depicting final gaze position and captured gazes</w:t>
      </w:r>
    </w:p>
    <w:p>
      <w:pPr>
        <w:pStyle w:val="ListParagraph"/>
        <w:spacing w:lineRule="auto" w:line="276"/>
        <w:ind w:left="1440" w:hanging="0"/>
        <w:jc w:val="both"/>
        <w:rPr>
          <w:rFonts w:ascii="Times New Roman" w:hAnsi="Times New Roman" w:cs="Times New Roman"/>
        </w:rPr>
      </w:pPr>
      <w:r>
        <w:rPr>
          <w:rFonts w:cs="Times New Roman" w:ascii="Times New Roman" w:hAnsi="Times New Roman"/>
        </w:rPr>
      </w:r>
    </w:p>
    <w:p>
      <w:pPr>
        <w:pStyle w:val="ListParagraph"/>
        <w:numPr>
          <w:ilvl w:val="1"/>
          <w:numId w:val="2"/>
        </w:numPr>
        <w:spacing w:lineRule="auto" w:line="276"/>
        <w:jc w:val="both"/>
        <w:rPr>
          <w:rFonts w:ascii="Times New Roman" w:hAnsi="Times New Roman" w:cs="Times New Roman"/>
        </w:rPr>
      </w:pPr>
      <w:r>
        <w:rPr>
          <w:rFonts w:cs="Times New Roman" w:ascii="Times New Roman" w:hAnsi="Times New Roman"/>
        </w:rPr>
        <w:t>Click on ‘Back to Home’ and return to the home screen.</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b/>
          <w:b/>
          <w:bCs/>
          <w:sz w:val="28"/>
          <w:szCs w:val="28"/>
          <w:u w:val="single"/>
        </w:rPr>
      </w:pPr>
      <w:r>
        <w:rPr>
          <w:rFonts w:cs="Times New Roman" w:ascii="Times New Roman" w:hAnsi="Times New Roman"/>
          <w:b/>
          <w:bCs/>
          <w:sz w:val="28"/>
          <w:szCs w:val="28"/>
          <w:u w:val="single"/>
        </w:rPr>
      </w:r>
    </w:p>
    <w:p>
      <w:pPr>
        <w:pStyle w:val="Normal"/>
        <w:spacing w:lineRule="auto" w:line="276"/>
        <w:jc w:val="both"/>
        <w:rPr>
          <w:rFonts w:ascii="Times New Roman" w:hAnsi="Times New Roman" w:cs="Times New Roman"/>
          <w:b/>
          <w:b/>
          <w:bCs/>
          <w:sz w:val="28"/>
          <w:szCs w:val="28"/>
          <w:u w:val="single"/>
        </w:rPr>
      </w:pPr>
      <w:r>
        <w:rPr>
          <w:rFonts w:cs="Times New Roman" w:ascii="Times New Roman" w:hAnsi="Times New Roman"/>
          <w:b/>
          <w:bCs/>
          <w:sz w:val="28"/>
          <w:szCs w:val="28"/>
          <w:u w:val="single"/>
        </w:rPr>
        <w:t>OVERALL REPORT</w:t>
      </w:r>
    </w:p>
    <w:p>
      <w:pPr>
        <w:pStyle w:val="Normal"/>
        <w:spacing w:lineRule="auto" w:line="276"/>
        <w:jc w:val="both"/>
        <w:rPr>
          <w:rFonts w:ascii="Times New Roman" w:hAnsi="Times New Roman" w:cs="Times New Roman"/>
        </w:rPr>
      </w:pPr>
      <w:r>
        <w:rPr>
          <w:rFonts w:cs="Times New Roman" w:ascii="Times New Roman" w:hAnsi="Times New Roman"/>
        </w:rPr>
        <w:t>After completing all the three tests, we need to generate overall results of the test for further analysis and treatment(if necessary). For that purpose, we can view results of all the tests in a single pdf file by following the below steps:</w:t>
      </w:r>
    </w:p>
    <w:p>
      <w:pPr>
        <w:pStyle w:val="ListParagraph"/>
        <w:numPr>
          <w:ilvl w:val="0"/>
          <w:numId w:val="5"/>
        </w:numPr>
        <w:spacing w:lineRule="auto" w:line="276"/>
        <w:jc w:val="both"/>
        <w:rPr>
          <w:rFonts w:ascii="Times New Roman" w:hAnsi="Times New Roman" w:cs="Times New Roman"/>
        </w:rPr>
      </w:pPr>
      <w:r>
        <w:rPr>
          <w:rFonts w:cs="Times New Roman" w:ascii="Times New Roman" w:hAnsi="Times New Roman"/>
        </w:rPr>
        <w:t>On the home screen, click on ‘Generate Overall Report’ and click ‘OK’.</w:t>
      </w:r>
    </w:p>
    <w:p>
      <w:pPr>
        <w:pStyle w:val="Normal"/>
        <w:spacing w:lineRule="auto" w:line="276"/>
        <w:ind w:firstLine="360"/>
        <w:jc w:val="both"/>
        <w:rPr>
          <w:rFonts w:ascii="Times New Roman" w:hAnsi="Times New Roman" w:cs="Times New Roman"/>
        </w:rPr>
      </w:pPr>
      <w:r>
        <w:rPr/>
        <w:drawing>
          <wp:inline distT="0" distB="0" distL="0" distR="0">
            <wp:extent cx="6331585" cy="2722880"/>
            <wp:effectExtent l="0" t="0" r="0" b="0"/>
            <wp:docPr id="1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descr="A screenshot of a computer&#10;&#10;AI-generated content may be incorrect."/>
                    <pic:cNvPicPr>
                      <a:picLocks noChangeAspect="1" noChangeArrowheads="1"/>
                    </pic:cNvPicPr>
                  </pic:nvPicPr>
                  <pic:blipFill>
                    <a:blip r:embed="rId18"/>
                    <a:stretch>
                      <a:fillRect/>
                    </a:stretch>
                  </pic:blipFill>
                  <pic:spPr bwMode="auto">
                    <a:xfrm>
                      <a:off x="0" y="0"/>
                      <a:ext cx="6331585" cy="2722880"/>
                    </a:xfrm>
                    <a:prstGeom prst="rect">
                      <a:avLst/>
                    </a:prstGeom>
                  </pic:spPr>
                </pic:pic>
              </a:graphicData>
            </a:graphic>
          </wp:inline>
        </w:drawing>
      </w:r>
    </w:p>
    <w:p>
      <w:pPr>
        <w:pStyle w:val="Normal"/>
        <w:spacing w:lineRule="auto" w:line="276"/>
        <w:jc w:val="both"/>
        <w:rPr>
          <w:rFonts w:ascii="Times New Roman" w:hAnsi="Times New Roman" w:cs="Times New Roman"/>
        </w:rPr>
      </w:pPr>
      <w:r>
        <w:rPr>
          <w:rFonts w:cs="Times New Roman" w:ascii="Times New Roman" w:hAnsi="Times New Roman"/>
        </w:rPr>
        <w:tab/>
        <w:tab/>
        <w:tab/>
        <w:tab/>
        <w:tab/>
        <w:t xml:space="preserve">Fig: </w:t>
      </w:r>
      <w:r>
        <w:rPr>
          <w:rFonts w:cs="Times New Roman" w:ascii="Times New Roman" w:hAnsi="Times New Roman"/>
          <w:i/>
          <w:iCs/>
          <w:sz w:val="22"/>
          <w:szCs w:val="22"/>
        </w:rPr>
        <w:t>overall report generation</w:t>
      </w:r>
    </w:p>
    <w:p>
      <w:pPr>
        <w:pStyle w:val="ListParagraph"/>
        <w:numPr>
          <w:ilvl w:val="0"/>
          <w:numId w:val="5"/>
        </w:numPr>
        <w:spacing w:lineRule="auto" w:line="276"/>
        <w:jc w:val="both"/>
        <w:rPr>
          <w:rFonts w:ascii="Times New Roman" w:hAnsi="Times New Roman" w:cs="Times New Roman"/>
        </w:rPr>
      </w:pPr>
      <w:r>
        <w:rPr>
          <w:rFonts w:cs="Times New Roman" w:ascii="Times New Roman" w:hAnsi="Times New Roman"/>
        </w:rPr>
        <w:t>Click on ‘Download Overall Report’:</w:t>
      </w:r>
    </w:p>
    <w:p>
      <w:pPr>
        <w:pStyle w:val="Normal"/>
        <w:spacing w:lineRule="auto" w:line="276"/>
        <w:ind w:firstLine="360"/>
        <w:jc w:val="both"/>
        <w:rPr>
          <w:rFonts w:ascii="Times New Roman" w:hAnsi="Times New Roman" w:cs="Times New Roman"/>
        </w:rPr>
      </w:pPr>
      <w:r>
        <w:rPr/>
        <w:drawing>
          <wp:inline distT="0" distB="0" distL="0" distR="0">
            <wp:extent cx="6400165" cy="2971800"/>
            <wp:effectExtent l="0" t="0" r="0" b="0"/>
            <wp:docPr id="17"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descr=""/>
                    <pic:cNvPicPr>
                      <a:picLocks noChangeAspect="1" noChangeArrowheads="1"/>
                    </pic:cNvPicPr>
                  </pic:nvPicPr>
                  <pic:blipFill>
                    <a:blip r:embed="rId19"/>
                    <a:stretch>
                      <a:fillRect/>
                    </a:stretch>
                  </pic:blipFill>
                  <pic:spPr bwMode="auto">
                    <a:xfrm>
                      <a:off x="0" y="0"/>
                      <a:ext cx="6400165" cy="2971800"/>
                    </a:xfrm>
                    <a:prstGeom prst="rect">
                      <a:avLst/>
                    </a:prstGeom>
                  </pic:spPr>
                </pic:pic>
              </a:graphicData>
            </a:graphic>
          </wp:inline>
        </w:drawing>
      </w:r>
    </w:p>
    <w:p>
      <w:pPr>
        <w:pStyle w:val="Normal"/>
        <w:spacing w:lineRule="auto" w:line="276"/>
        <w:jc w:val="both"/>
        <w:rPr>
          <w:rFonts w:ascii="Times New Roman" w:hAnsi="Times New Roman" w:cs="Times New Roman"/>
          <w:i/>
          <w:i/>
          <w:iCs/>
          <w:sz w:val="22"/>
          <w:szCs w:val="22"/>
        </w:rPr>
      </w:pPr>
      <w:r>
        <w:rPr>
          <w:rFonts w:cs="Times New Roman" w:ascii="Times New Roman" w:hAnsi="Times New Roman"/>
        </w:rPr>
        <w:tab/>
        <w:tab/>
        <w:tab/>
        <w:tab/>
        <w:tab/>
        <w:t xml:space="preserve">Fig: </w:t>
      </w:r>
      <w:r>
        <w:rPr>
          <w:rFonts w:cs="Times New Roman" w:ascii="Times New Roman" w:hAnsi="Times New Roman"/>
          <w:i/>
          <w:iCs/>
          <w:sz w:val="22"/>
          <w:szCs w:val="22"/>
        </w:rPr>
        <w:t xml:space="preserve">downloading overall report </w:t>
      </w:r>
    </w:p>
    <w:p>
      <w:pPr>
        <w:pStyle w:val="ListParagraph"/>
        <w:numPr>
          <w:ilvl w:val="0"/>
          <w:numId w:val="5"/>
        </w:numPr>
        <w:spacing w:lineRule="auto" w:line="276"/>
        <w:jc w:val="both"/>
        <w:rPr>
          <w:rFonts w:ascii="Times New Roman" w:hAnsi="Times New Roman" w:cs="Times New Roman"/>
        </w:rPr>
      </w:pPr>
      <w:r>
        <w:rPr>
          <w:rFonts w:cs="Times New Roman" w:ascii="Times New Roman" w:hAnsi="Times New Roman"/>
        </w:rPr>
        <w:t>Then, you can open the pdf file containing ‘Overall Report’ of the Patient and detect the degree of Strabismus in their eyes.</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b/>
          <w:b/>
          <w:bCs/>
          <w:sz w:val="28"/>
          <w:szCs w:val="28"/>
          <w:u w:val="single"/>
        </w:rPr>
      </w:pPr>
      <w:r>
        <w:rPr>
          <w:rFonts w:cs="Times New Roman" w:ascii="Times New Roman" w:hAnsi="Times New Roman"/>
          <w:b/>
          <w:bCs/>
          <w:sz w:val="28"/>
          <w:szCs w:val="28"/>
          <w:u w:val="single"/>
        </w:rPr>
        <w:t>Eye Yantra:</w:t>
      </w:r>
    </w:p>
    <w:p>
      <w:pPr>
        <w:pStyle w:val="Normal"/>
        <w:spacing w:lineRule="auto" w:line="276"/>
        <w:jc w:val="both"/>
        <w:rPr>
          <w:rFonts w:ascii="Times New Roman" w:hAnsi="Times New Roman" w:cs="Times New Roman"/>
        </w:rPr>
      </w:pPr>
      <w:r>
        <w:rPr>
          <w:rFonts w:cs="Times New Roman" w:ascii="Times New Roman" w:hAnsi="Times New Roman"/>
        </w:rPr>
        <w:t>Eye Yantra is the device that is used for performing the Strabismus Detection Test. The components of the device are:</w:t>
      </w:r>
    </w:p>
    <w:p>
      <w:pPr>
        <w:pStyle w:val="ListParagraph"/>
        <w:numPr>
          <w:ilvl w:val="0"/>
          <w:numId w:val="6"/>
        </w:numPr>
        <w:spacing w:lineRule="auto" w:line="276"/>
        <w:jc w:val="both"/>
        <w:rPr>
          <w:rFonts w:ascii="Times New Roman" w:hAnsi="Times New Roman" w:cs="Times New Roman"/>
        </w:rPr>
      </w:pPr>
      <w:r>
        <w:rPr>
          <w:rFonts w:cs="Times New Roman" w:ascii="Times New Roman" w:hAnsi="Times New Roman"/>
        </w:rPr>
        <w:t>Housing: The housing is fabricated using 3D printer and the material is PLA. There are two compact cases manufactured according to the need of the interior components.</w:t>
      </w:r>
    </w:p>
    <w:p>
      <w:pPr>
        <w:pStyle w:val="ListParagraph"/>
        <w:numPr>
          <w:ilvl w:val="0"/>
          <w:numId w:val="6"/>
        </w:numPr>
        <w:spacing w:lineRule="auto" w:line="276"/>
        <w:jc w:val="both"/>
        <w:rPr>
          <w:rFonts w:ascii="Times New Roman" w:hAnsi="Times New Roman" w:cs="Times New Roman"/>
        </w:rPr>
      </w:pPr>
      <w:r>
        <w:rPr>
          <w:rFonts w:cs="Times New Roman" w:ascii="Times New Roman" w:hAnsi="Times New Roman"/>
        </w:rPr>
        <w:t xml:space="preserve">AMB82 Mini IoT Controller: It is the development board used for creating Internet of Things(IoT) applications with Artificial Intelligence(AI) capabilities. We have used this controller because it has multiple advanced features like high resolution AI camera, microphone, 23 General Purpose Input Output (GPIO) pins, default microphone, Bluetooth and Wi-Fi connectivity, internal memory and additional SD card slot and so on. </w:t>
      </w:r>
    </w:p>
    <w:p>
      <w:pPr>
        <w:pStyle w:val="Normal"/>
        <w:spacing w:lineRule="auto" w:line="276"/>
        <w:jc w:val="both"/>
        <w:rPr>
          <w:rFonts w:ascii="Times New Roman" w:hAnsi="Times New Roman" w:cs="Times New Roman"/>
        </w:rPr>
      </w:pPr>
      <w:r>
        <w:rPr>
          <w:rFonts w:cs="Times New Roman" w:ascii="Times New Roman" w:hAnsi="Times New Roman"/>
        </w:rPr>
        <w:t xml:space="preserve">    </w:t>
      </w:r>
      <w:r>
        <w:rPr/>
        <w:drawing>
          <wp:inline distT="0" distB="0" distL="0" distR="0">
            <wp:extent cx="2552065" cy="2790190"/>
            <wp:effectExtent l="0" t="0" r="0" b="0"/>
            <wp:docPr id="18"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 descr=""/>
                    <pic:cNvPicPr>
                      <a:picLocks noChangeAspect="1" noChangeArrowheads="1"/>
                    </pic:cNvPicPr>
                  </pic:nvPicPr>
                  <pic:blipFill>
                    <a:blip r:embed="rId20"/>
                    <a:srcRect l="2062" t="1070" r="2062" b="1070"/>
                    <a:stretch>
                      <a:fillRect/>
                    </a:stretch>
                  </pic:blipFill>
                  <pic:spPr bwMode="auto">
                    <a:xfrm>
                      <a:off x="0" y="0"/>
                      <a:ext cx="2552065" cy="2790190"/>
                    </a:xfrm>
                    <a:prstGeom prst="rect">
                      <a:avLst/>
                    </a:prstGeom>
                  </pic:spPr>
                </pic:pic>
              </a:graphicData>
            </a:graphic>
          </wp:inline>
        </w:drawing>
      </w:r>
      <w:r>
        <w:rPr>
          <w:rFonts w:cs="Times New Roman" w:ascii="Times New Roman" w:hAnsi="Times New Roman"/>
        </w:rPr>
        <w:t xml:space="preserve">                                   </w:t>
      </w:r>
      <w:r>
        <w:rPr/>
        <w:drawing>
          <wp:inline distT="0" distB="0" distL="0" distR="0">
            <wp:extent cx="2232660" cy="2804160"/>
            <wp:effectExtent l="0" t="0" r="0" b="0"/>
            <wp:docPr id="19"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1" descr=""/>
                    <pic:cNvPicPr>
                      <a:picLocks noChangeAspect="1" noChangeArrowheads="1"/>
                    </pic:cNvPicPr>
                  </pic:nvPicPr>
                  <pic:blipFill>
                    <a:blip r:embed="rId21"/>
                    <a:stretch>
                      <a:fillRect/>
                    </a:stretch>
                  </pic:blipFill>
                  <pic:spPr bwMode="auto">
                    <a:xfrm>
                      <a:off x="0" y="0"/>
                      <a:ext cx="2232660" cy="2804160"/>
                    </a:xfrm>
                    <a:prstGeom prst="rect">
                      <a:avLst/>
                    </a:prstGeom>
                  </pic:spPr>
                </pic:pic>
              </a:graphicData>
            </a:graphic>
          </wp:inline>
        </w:drawing>
      </w:r>
    </w:p>
    <w:p>
      <w:pPr>
        <w:pStyle w:val="Normal"/>
        <w:spacing w:lineRule="auto" w:line="276"/>
        <w:jc w:val="both"/>
        <w:rPr>
          <w:rFonts w:ascii="Times New Roman" w:hAnsi="Times New Roman" w:cs="Times New Roman"/>
        </w:rPr>
      </w:pPr>
      <w:r>
        <w:rPr>
          <w:rFonts w:cs="Times New Roman" w:ascii="Times New Roman" w:hAnsi="Times New Roman"/>
        </w:rPr>
        <w:tab/>
        <w:t xml:space="preserve">Fig: </w:t>
      </w:r>
      <w:r>
        <w:rPr>
          <w:rFonts w:cs="Times New Roman" w:ascii="Times New Roman" w:hAnsi="Times New Roman"/>
          <w:i/>
          <w:iCs/>
          <w:sz w:val="22"/>
          <w:szCs w:val="22"/>
        </w:rPr>
        <w:t>top view of Eye Yantra</w:t>
        <w:tab/>
      </w:r>
      <w:r>
        <w:rPr>
          <w:rFonts w:cs="Times New Roman" w:ascii="Times New Roman" w:hAnsi="Times New Roman"/>
        </w:rPr>
        <w:tab/>
        <w:tab/>
        <w:tab/>
        <w:tab/>
        <w:t xml:space="preserve">Fig: </w:t>
      </w:r>
      <w:r>
        <w:rPr>
          <w:rFonts w:cs="Times New Roman" w:ascii="Times New Roman" w:hAnsi="Times New Roman"/>
          <w:i/>
          <w:iCs/>
          <w:sz w:val="22"/>
          <w:szCs w:val="22"/>
        </w:rPr>
        <w:t>back view of Eye Yantra</w:t>
      </w:r>
    </w:p>
    <w:p>
      <w:pPr>
        <w:pStyle w:val="ListParagraph"/>
        <w:numPr>
          <w:ilvl w:val="0"/>
          <w:numId w:val="6"/>
        </w:numPr>
        <w:spacing w:lineRule="auto" w:line="276"/>
        <w:jc w:val="both"/>
        <w:rPr>
          <w:rFonts w:ascii="Times New Roman" w:hAnsi="Times New Roman" w:cs="Times New Roman"/>
        </w:rPr>
      </w:pPr>
      <w:r>
        <w:rPr>
          <w:rFonts w:cs="Times New Roman" w:ascii="Times New Roman" w:hAnsi="Times New Roman"/>
        </w:rPr>
        <w:t xml:space="preserve">Battery: We have used 3.7 V 1500 mAh Lithium Polymer(LiPo) battery which is used to supply the external power to the controller. </w:t>
      </w:r>
    </w:p>
    <w:p>
      <w:pPr>
        <w:pStyle w:val="ListParagraph"/>
        <w:numPr>
          <w:ilvl w:val="0"/>
          <w:numId w:val="6"/>
        </w:numPr>
        <w:spacing w:lineRule="auto" w:line="276"/>
        <w:jc w:val="both"/>
        <w:rPr>
          <w:rFonts w:ascii="Times New Roman" w:hAnsi="Times New Roman" w:cs="Times New Roman"/>
        </w:rPr>
      </w:pPr>
      <w:r>
        <w:rPr>
          <w:rFonts w:cs="Times New Roman" w:ascii="Times New Roman" w:hAnsi="Times New Roman"/>
        </w:rPr>
        <w:t xml:space="preserve">Rechargeable Boost Converter: In this project, a single board containing the integrated voltage boost converter and charging module is used. This component takes 3.7 V input from the LiPo battery and steps up to 5.2 V so as to power the AMB82 controller. The LiPo battery can be recharged using the micro-USB charging port present in the module. </w:t>
      </w:r>
    </w:p>
    <w:p>
      <w:pPr>
        <w:pStyle w:val="Normal"/>
        <w:spacing w:lineRule="auto" w:line="276"/>
        <w:jc w:val="both"/>
        <w:rPr>
          <w:rFonts w:ascii="Times New Roman" w:hAnsi="Times New Roman" w:cs="Times New Roman"/>
        </w:rPr>
      </w:pPr>
      <w:r>
        <w:rPr/>
        <w:drawing>
          <wp:inline distT="0" distB="0" distL="0" distR="0">
            <wp:extent cx="2443480" cy="2106930"/>
            <wp:effectExtent l="0" t="0" r="0" b="0"/>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2"/>
                    <a:stretch>
                      <a:fillRect/>
                    </a:stretch>
                  </pic:blipFill>
                  <pic:spPr bwMode="auto">
                    <a:xfrm>
                      <a:off x="0" y="0"/>
                      <a:ext cx="2443480" cy="2106930"/>
                    </a:xfrm>
                    <a:prstGeom prst="rect">
                      <a:avLst/>
                    </a:prstGeom>
                  </pic:spPr>
                </pic:pic>
              </a:graphicData>
            </a:graphic>
          </wp:inline>
        </w:drawing>
      </w:r>
      <w:r>
        <w:rPr>
          <w:rFonts w:cs="Times New Roman" w:ascii="Times New Roman" w:hAnsi="Times New Roman"/>
        </w:rPr>
        <w:tab/>
        <w:tab/>
        <w:tab/>
        <w:tab/>
      </w:r>
      <w:r>
        <w:rPr/>
        <w:drawing>
          <wp:inline distT="0" distB="0" distL="0" distR="0">
            <wp:extent cx="1645920" cy="2164715"/>
            <wp:effectExtent l="0" t="0" r="0" b="0"/>
            <wp:docPr id="21"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 descr=""/>
                    <pic:cNvPicPr>
                      <a:picLocks noChangeAspect="1" noChangeArrowheads="1"/>
                    </pic:cNvPicPr>
                  </pic:nvPicPr>
                  <pic:blipFill>
                    <a:blip r:embed="rId23"/>
                    <a:stretch>
                      <a:fillRect/>
                    </a:stretch>
                  </pic:blipFill>
                  <pic:spPr bwMode="auto">
                    <a:xfrm>
                      <a:off x="0" y="0"/>
                      <a:ext cx="1645920" cy="2164715"/>
                    </a:xfrm>
                    <a:prstGeom prst="rect">
                      <a:avLst/>
                    </a:prstGeom>
                  </pic:spPr>
                </pic:pic>
              </a:graphicData>
            </a:graphic>
          </wp:inline>
        </w:drawing>
      </w:r>
      <w:r>
        <w:rPr>
          <w:rFonts w:cs="Times New Roman" w:ascii="Times New Roman" w:hAnsi="Times New Roman"/>
        </w:rPr>
        <w:t xml:space="preserve">  </w:t>
      </w:r>
    </w:p>
    <w:p>
      <w:pPr>
        <w:pStyle w:val="Normal"/>
        <w:spacing w:lineRule="auto" w:line="276"/>
        <w:jc w:val="both"/>
        <w:rPr>
          <w:rFonts w:ascii="Times New Roman" w:hAnsi="Times New Roman" w:cs="Times New Roman"/>
        </w:rPr>
      </w:pPr>
      <w:r>
        <w:rPr>
          <w:rFonts w:cs="Times New Roman" w:ascii="Times New Roman" w:hAnsi="Times New Roman"/>
        </w:rPr>
        <w:tab/>
        <w:t xml:space="preserve">Fig: </w:t>
      </w:r>
      <w:r>
        <w:rPr>
          <w:rFonts w:cs="Times New Roman" w:ascii="Times New Roman" w:hAnsi="Times New Roman"/>
          <w:i/>
          <w:iCs/>
          <w:sz w:val="22"/>
          <w:szCs w:val="22"/>
        </w:rPr>
        <w:t>bottom view</w:t>
        <w:tab/>
      </w:r>
      <w:r>
        <w:rPr>
          <w:rFonts w:cs="Times New Roman" w:ascii="Times New Roman" w:hAnsi="Times New Roman"/>
        </w:rPr>
        <w:tab/>
        <w:tab/>
        <w:tab/>
        <w:tab/>
        <w:tab/>
        <w:tab/>
        <w:t xml:space="preserve">Fig: </w:t>
      </w:r>
      <w:r>
        <w:rPr>
          <w:rFonts w:cs="Times New Roman" w:ascii="Times New Roman" w:hAnsi="Times New Roman"/>
          <w:i/>
          <w:iCs/>
          <w:sz w:val="22"/>
          <w:szCs w:val="22"/>
        </w:rPr>
        <w:t>front view</w:t>
      </w:r>
    </w:p>
    <w:p>
      <w:pPr>
        <w:pStyle w:val="ListParagraph"/>
        <w:numPr>
          <w:ilvl w:val="0"/>
          <w:numId w:val="6"/>
        </w:numPr>
        <w:spacing w:lineRule="auto" w:line="276"/>
        <w:jc w:val="both"/>
        <w:rPr>
          <w:rFonts w:ascii="Times New Roman" w:hAnsi="Times New Roman" w:cs="Times New Roman"/>
        </w:rPr>
      </w:pPr>
      <w:r>
        <w:rPr>
          <w:rFonts w:cs="Times New Roman" w:ascii="Times New Roman" w:hAnsi="Times New Roman"/>
        </w:rPr>
        <w:t xml:space="preserve">Slide Switch: It is used for switching purposes. While operating the device to perform strabismus test, the switch is turned ON and the power flows from the battery to the controller. While not in use, we turn the switch OFF, which opens the circuit and restricts power flow. It helps to prevent battery charge for a long time without discharging. </w:t>
      </w:r>
    </w:p>
    <w:p>
      <w:pPr>
        <w:pStyle w:val="ListParagraph"/>
        <w:numPr>
          <w:ilvl w:val="0"/>
          <w:numId w:val="6"/>
        </w:numPr>
        <w:spacing w:lineRule="auto" w:line="276"/>
        <w:jc w:val="both"/>
        <w:rPr>
          <w:rFonts w:ascii="Times New Roman" w:hAnsi="Times New Roman" w:cs="Times New Roman"/>
        </w:rPr>
      </w:pPr>
      <w:r>
        <w:rPr>
          <w:rFonts w:cs="Times New Roman" w:ascii="Times New Roman" w:hAnsi="Times New Roman"/>
        </w:rPr>
        <w:t xml:space="preserve">Screws: To assemble the two cases, we have used four number of  M2.5*8 screws. We have used two screws of same size to mount the rechargeable boost converter. </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rPr>
      </w:pPr>
      <w:r>
        <w:rPr>
          <w:rFonts w:cs="Times New Roman" w:ascii="Times New Roman" w:hAnsi="Times New Roman"/>
        </w:rPr>
        <w:t xml:space="preserve">  </w:t>
      </w:r>
      <w:r>
        <w:rPr/>
        <w:drawing>
          <wp:inline distT="0" distB="0" distL="0" distR="0">
            <wp:extent cx="2504440" cy="3338195"/>
            <wp:effectExtent l="0" t="0" r="0" b="0"/>
            <wp:docPr id="2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 descr=""/>
                    <pic:cNvPicPr>
                      <a:picLocks noChangeAspect="1" noChangeArrowheads="1"/>
                    </pic:cNvPicPr>
                  </pic:nvPicPr>
                  <pic:blipFill>
                    <a:blip r:embed="rId24"/>
                    <a:stretch>
                      <a:fillRect/>
                    </a:stretch>
                  </pic:blipFill>
                  <pic:spPr bwMode="auto">
                    <a:xfrm>
                      <a:off x="0" y="0"/>
                      <a:ext cx="2504440" cy="3338195"/>
                    </a:xfrm>
                    <a:prstGeom prst="rect">
                      <a:avLst/>
                    </a:prstGeom>
                  </pic:spPr>
                </pic:pic>
              </a:graphicData>
            </a:graphic>
          </wp:inline>
        </w:drawing>
      </w:r>
      <w:r>
        <w:rPr>
          <w:rFonts w:cs="Times New Roman" w:ascii="Times New Roman" w:hAnsi="Times New Roman"/>
        </w:rPr>
        <w:t xml:space="preserve">                      </w:t>
      </w:r>
      <w:r>
        <w:rPr/>
        <w:drawing>
          <wp:inline distT="0" distB="0" distL="0" distR="0">
            <wp:extent cx="3216910" cy="3289300"/>
            <wp:effectExtent l="0" t="0" r="0" b="0"/>
            <wp:docPr id="23" name="Image13" descr="A close-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3" descr="A close-up of a device&#10;&#10;AI-generated content may be incorrect."/>
                    <pic:cNvPicPr>
                      <a:picLocks noChangeAspect="1" noChangeArrowheads="1"/>
                    </pic:cNvPicPr>
                  </pic:nvPicPr>
                  <pic:blipFill>
                    <a:blip r:embed="rId25"/>
                    <a:stretch>
                      <a:fillRect/>
                    </a:stretch>
                  </pic:blipFill>
                  <pic:spPr bwMode="auto">
                    <a:xfrm>
                      <a:off x="0" y="0"/>
                      <a:ext cx="3216910" cy="3289300"/>
                    </a:xfrm>
                    <a:prstGeom prst="rect">
                      <a:avLst/>
                    </a:prstGeom>
                  </pic:spPr>
                </pic:pic>
              </a:graphicData>
            </a:graphic>
          </wp:inline>
        </w:drawing>
      </w:r>
    </w:p>
    <w:p>
      <w:pPr>
        <w:pStyle w:val="Normal"/>
        <w:spacing w:lineRule="auto" w:line="276"/>
        <w:jc w:val="both"/>
        <w:rPr>
          <w:rFonts w:ascii="Times New Roman" w:hAnsi="Times New Roman" w:cs="Times New Roman"/>
        </w:rPr>
      </w:pPr>
      <w:r>
        <w:rPr>
          <w:rFonts w:cs="Times New Roman" w:ascii="Times New Roman" w:hAnsi="Times New Roman"/>
        </w:rPr>
        <w:tab/>
        <w:t xml:space="preserve">           Fig: </w:t>
      </w:r>
      <w:r>
        <w:rPr>
          <w:rFonts w:cs="Times New Roman" w:ascii="Times New Roman" w:hAnsi="Times New Roman"/>
          <w:i/>
          <w:iCs/>
          <w:sz w:val="22"/>
          <w:szCs w:val="22"/>
        </w:rPr>
        <w:t>side view</w:t>
        <w:tab/>
        <w:tab/>
      </w:r>
      <w:r>
        <w:rPr>
          <w:rFonts w:cs="Times New Roman" w:ascii="Times New Roman" w:hAnsi="Times New Roman"/>
        </w:rPr>
        <w:tab/>
        <w:tab/>
        <w:tab/>
        <w:tab/>
        <w:t xml:space="preserve">          Fig: </w:t>
      </w:r>
      <w:r>
        <w:rPr>
          <w:rFonts w:cs="Times New Roman" w:ascii="Times New Roman" w:hAnsi="Times New Roman"/>
          <w:i/>
          <w:iCs/>
          <w:sz w:val="22"/>
          <w:szCs w:val="22"/>
        </w:rPr>
        <w:t>interior view</w:t>
      </w:r>
      <w:r>
        <w:rPr>
          <w:rFonts w:cs="Times New Roman" w:ascii="Times New Roman" w:hAnsi="Times New Roman"/>
          <w:sz w:val="22"/>
          <w:szCs w:val="22"/>
        </w:rPr>
        <w:t xml:space="preserve"> </w:t>
      </w:r>
    </w:p>
    <w:p>
      <w:pPr>
        <w:pStyle w:val="Normal"/>
        <w:spacing w:lineRule="auto" w:line="276" w:before="0" w:after="160"/>
        <w:jc w:val="both"/>
        <w:rPr>
          <w:rFonts w:ascii="Times New Roman" w:hAnsi="Times New Roman" w:cs="Times New Roman"/>
        </w:rPr>
      </w:pPr>
      <w:r>
        <w:rPr/>
      </w:r>
    </w:p>
    <w:sectPr>
      <w:type w:val="nextPage"/>
      <w:pgSz w:w="11906" w:h="16838"/>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Mono">
    <w:altName w:val="Courier New"/>
    <w:charset w:val="01"/>
    <w:family w:val="modern"/>
    <w:pitch w:val="fixed"/>
  </w:font>
  <w:font w:name="Liberation Sans">
    <w:altName w:val="Arial"/>
    <w:charset w:val="01"/>
    <w:family w:val="roman"/>
    <w:pitch w:val="variable"/>
  </w:font>
  <w:font w:name="Algerian">
    <w:altName w:val="comic"/>
    <w:charset w:val="01"/>
    <w:family w:val="roman"/>
    <w:pitch w:val="variable"/>
  </w:font>
  <w:font w:name="Times New Roman">
    <w:charset w:val="01"/>
    <w:family w:val="roman"/>
    <w:pitch w:val="variable"/>
  </w:font>
  <w:font w:name="algerian">
    <w:altName w:val="comic"/>
    <w:charset w:val="01"/>
    <w:family w:val="decorative"/>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4">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ne-NP"/>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Mangal"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Mangal"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635e81"/>
    <w:pPr>
      <w:keepNext w:val="true"/>
      <w:keepLines/>
      <w:spacing w:before="360" w:after="80"/>
      <w:outlineLvl w:val="0"/>
    </w:pPr>
    <w:rPr>
      <w:rFonts w:ascii="Aptos Display" w:hAnsi="Aptos Display" w:eastAsia="" w:cs="Mangal"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635e81"/>
    <w:pPr>
      <w:keepNext w:val="true"/>
      <w:keepLines/>
      <w:spacing w:before="160" w:after="80"/>
      <w:outlineLvl w:val="1"/>
    </w:pPr>
    <w:rPr>
      <w:rFonts w:ascii="Aptos Display" w:hAnsi="Aptos Display" w:eastAsia="" w:cs="Mangal"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635e81"/>
    <w:pPr>
      <w:keepNext w:val="true"/>
      <w:keepLines/>
      <w:spacing w:before="160" w:after="80"/>
      <w:outlineLvl w:val="2"/>
    </w:pPr>
    <w:rPr>
      <w:rFonts w:eastAsia="" w:cs="Mangal"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635e81"/>
    <w:pPr>
      <w:keepNext w:val="true"/>
      <w:keepLines/>
      <w:spacing w:before="80" w:after="40"/>
      <w:outlineLvl w:val="3"/>
    </w:pPr>
    <w:rPr>
      <w:rFonts w:eastAsia="" w:cs="Mangal"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635e81"/>
    <w:pPr>
      <w:keepNext w:val="true"/>
      <w:keepLines/>
      <w:spacing w:before="80" w:after="40"/>
      <w:outlineLvl w:val="4"/>
    </w:pPr>
    <w:rPr>
      <w:rFonts w:eastAsia="" w:cs="Mangal"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635e81"/>
    <w:pPr>
      <w:keepNext w:val="true"/>
      <w:keepLines/>
      <w:spacing w:before="40" w:after="0"/>
      <w:outlineLvl w:val="5"/>
    </w:pPr>
    <w:rPr>
      <w:rFonts w:eastAsia="" w:cs="Mangal"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635e81"/>
    <w:pPr>
      <w:keepNext w:val="true"/>
      <w:keepLines/>
      <w:spacing w:before="40" w:after="0"/>
      <w:outlineLvl w:val="6"/>
    </w:pPr>
    <w:rPr>
      <w:rFonts w:eastAsia="" w:cs="Mangal"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635e81"/>
    <w:pPr>
      <w:keepNext w:val="true"/>
      <w:keepLines/>
      <w:spacing w:before="0" w:after="0"/>
      <w:outlineLvl w:val="7"/>
    </w:pPr>
    <w:rPr>
      <w:rFonts w:eastAsia="" w:cs="Mangal"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635e81"/>
    <w:pPr>
      <w:keepNext w:val="true"/>
      <w:keepLines/>
      <w:spacing w:before="0" w:after="0"/>
      <w:outlineLvl w:val="8"/>
    </w:pPr>
    <w:rPr>
      <w:rFonts w:eastAsia="" w:cs="Mangal"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635e81"/>
    <w:rPr>
      <w:rFonts w:ascii="Aptos Display" w:hAnsi="Aptos Display" w:eastAsia="" w:cs="Mangal"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635e81"/>
    <w:rPr>
      <w:rFonts w:ascii="Aptos Display" w:hAnsi="Aptos Display" w:eastAsia="" w:cs="Mangal"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635e81"/>
    <w:rPr>
      <w:rFonts w:eastAsia="" w:cs="Mangal"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635e81"/>
    <w:rPr>
      <w:rFonts w:eastAsia="" w:cs="Mangal"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635e81"/>
    <w:rPr>
      <w:rFonts w:eastAsia="" w:cs="Mangal"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635e81"/>
    <w:rPr>
      <w:rFonts w:eastAsia="" w:cs="Mangal"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635e81"/>
    <w:rPr>
      <w:rFonts w:eastAsia="" w:cs="Mangal"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635e81"/>
    <w:rPr>
      <w:rFonts w:eastAsia="" w:cs="Mangal"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635e81"/>
    <w:rPr>
      <w:rFonts w:eastAsia="" w:cs="Mangal" w:cstheme="majorBidi" w:eastAsiaTheme="majorEastAsia"/>
      <w:color w:val="272727" w:themeColor="text1" w:themeTint="d8"/>
    </w:rPr>
  </w:style>
  <w:style w:type="character" w:styleId="TitleChar" w:customStyle="1">
    <w:name w:val="Title Char"/>
    <w:basedOn w:val="DefaultParagraphFont"/>
    <w:link w:val="Title"/>
    <w:uiPriority w:val="10"/>
    <w:qFormat/>
    <w:rsid w:val="00635e81"/>
    <w:rPr>
      <w:rFonts w:ascii="Aptos Display" w:hAnsi="Aptos Display" w:eastAsia="" w:cs="Mangal"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635e81"/>
    <w:rPr>
      <w:rFonts w:eastAsia="" w:cs="Mangal"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635e81"/>
    <w:rPr>
      <w:i/>
      <w:iCs/>
      <w:color w:val="404040" w:themeColor="text1" w:themeTint="bf"/>
    </w:rPr>
  </w:style>
  <w:style w:type="character" w:styleId="IntenseEmphasis">
    <w:name w:val="Intense Emphasis"/>
    <w:basedOn w:val="DefaultParagraphFont"/>
    <w:uiPriority w:val="21"/>
    <w:qFormat/>
    <w:rsid w:val="00635e81"/>
    <w:rPr>
      <w:i/>
      <w:iCs/>
      <w:color w:val="0F4761" w:themeColor="accent1" w:themeShade="bf"/>
    </w:rPr>
  </w:style>
  <w:style w:type="character" w:styleId="IntenseQuoteChar" w:customStyle="1">
    <w:name w:val="Intense Quote Char"/>
    <w:basedOn w:val="DefaultParagraphFont"/>
    <w:link w:val="IntenseQuote"/>
    <w:uiPriority w:val="30"/>
    <w:qFormat/>
    <w:rsid w:val="00635e81"/>
    <w:rPr>
      <w:i/>
      <w:iCs/>
      <w:color w:val="0F4761" w:themeColor="accent1" w:themeShade="bf"/>
    </w:rPr>
  </w:style>
  <w:style w:type="character" w:styleId="IntenseReference">
    <w:name w:val="Intense Reference"/>
    <w:basedOn w:val="DefaultParagraphFont"/>
    <w:uiPriority w:val="32"/>
    <w:qFormat/>
    <w:rsid w:val="00635e81"/>
    <w:rPr>
      <w:b/>
      <w:bCs/>
      <w:smallCaps/>
      <w:color w:val="0F4761" w:themeColor="accent1" w:themeShade="bf"/>
      <w:spacing w:val="5"/>
    </w:rPr>
  </w:style>
  <w:style w:type="character" w:styleId="NumberingSymbols">
    <w:name w:val="Numbering Symbols"/>
    <w:qFormat/>
    <w:rPr/>
  </w:style>
  <w:style w:type="character" w:styleId="StrongEmphasis">
    <w:name w:val="Strong Emphasis"/>
    <w:qFormat/>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635e81"/>
    <w:pPr>
      <w:spacing w:lineRule="auto" w:line="240" w:before="0" w:after="80"/>
      <w:contextualSpacing/>
    </w:pPr>
    <w:rPr>
      <w:rFonts w:ascii="Aptos Display" w:hAnsi="Aptos Display" w:eastAsia="" w:cs="Mangal"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635e81"/>
    <w:pPr/>
    <w:rPr>
      <w:rFonts w:eastAsia="" w:cs="Mangal"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635e81"/>
    <w:pPr>
      <w:spacing w:before="160" w:after="160"/>
      <w:jc w:val="center"/>
    </w:pPr>
    <w:rPr>
      <w:i/>
      <w:iCs/>
      <w:color w:val="404040" w:themeColor="text1" w:themeTint="bf"/>
    </w:rPr>
  </w:style>
  <w:style w:type="paragraph" w:styleId="ListParagraph">
    <w:name w:val="List Paragraph"/>
    <w:basedOn w:val="Normal"/>
    <w:uiPriority w:val="34"/>
    <w:qFormat/>
    <w:rsid w:val="00635e81"/>
    <w:pPr>
      <w:spacing w:before="0" w:after="160"/>
      <w:ind w:left="720" w:hanging="0"/>
      <w:contextualSpacing/>
    </w:pPr>
    <w:rPr/>
  </w:style>
  <w:style w:type="paragraph" w:styleId="IntenseQuote">
    <w:name w:val="Intense Quote"/>
    <w:basedOn w:val="Normal"/>
    <w:next w:val="Normal"/>
    <w:link w:val="IntenseQuoteChar"/>
    <w:uiPriority w:val="30"/>
    <w:qFormat/>
    <w:rsid w:val="00635e81"/>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Quotations">
    <w:name w:val="Quotations"/>
    <w:basedOn w:val="Normal"/>
    <w:qFormat/>
    <w:pPr>
      <w:spacing w:before="0" w:after="283"/>
      <w:ind w:left="567" w:right="567"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jpeg"/><Relationship Id="rId21" Type="http://schemas.openxmlformats.org/officeDocument/2006/relationships/image" Target="media/image20.jpeg"/><Relationship Id="rId22" Type="http://schemas.openxmlformats.org/officeDocument/2006/relationships/image" Target="media/image21.jpeg"/><Relationship Id="rId23" Type="http://schemas.openxmlformats.org/officeDocument/2006/relationships/image" Target="media/image22.jpeg"/><Relationship Id="rId24" Type="http://schemas.openxmlformats.org/officeDocument/2006/relationships/image" Target="media/image23.jpeg"/><Relationship Id="rId25" Type="http://schemas.openxmlformats.org/officeDocument/2006/relationships/image" Target="media/image24.png"/><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Relationship Id="rId30"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7D56C8-3CD0-4F3A-9D61-7C766B342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Application>LibreOffice/7.3.7.2$Linux_X86_64 LibreOffice_project/30$Build-2</Application>
  <AppVersion>15.0000</AppVersion>
  <Pages>13</Pages>
  <Words>1227</Words>
  <Characters>6086</Characters>
  <CharactersWithSpaces>7450</CharactersWithSpaces>
  <Paragraphs>120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2025-04-14T07:03:00Z</dcterms:created>
  <dc:creator>00094 Chaitanya Sai</dc:creator>
  <dc:description/>
  <dc:language>en-IN</dc:language>
  <cp:lastModifiedBy/>
  <dcterms:modified xsi:type="dcterms:W3CDTF">2025-06-18T18:02:02Z</dcterms:modified>
  <cp:revision>51</cp:revision>
  <dc:subject/>
  <dc:title/>
</cp:coreProperties>
</file>

<file path=docProps/custom.xml><?xml version="1.0" encoding="utf-8"?>
<Properties xmlns="http://schemas.openxmlformats.org/officeDocument/2006/custom-properties" xmlns:vt="http://schemas.openxmlformats.org/officeDocument/2006/docPropsVTypes"/>
</file>