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B3" w:rsidRPr="00220100" w:rsidRDefault="00D920B3">
      <w:pPr>
        <w:pStyle w:val="Heading5"/>
        <w:rPr>
          <w:rFonts w:ascii="Albertus Extra Bold" w:hAnsi="Albertus Extra Bold"/>
          <w:sz w:val="10"/>
          <w:szCs w:val="10"/>
        </w:rPr>
      </w:pPr>
      <w:bookmarkStart w:id="0" w:name="_GoBack"/>
      <w:bookmarkEnd w:id="0"/>
    </w:p>
    <w:tbl>
      <w:tblPr>
        <w:tblpPr w:leftFromText="141" w:rightFromText="141" w:vertAnchor="page" w:horzAnchor="margin" w:tblpXSpec="center" w:tblpY="2416"/>
        <w:tblW w:w="873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3223"/>
        <w:gridCol w:w="3920"/>
      </w:tblGrid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An/ To:</w:t>
            </w:r>
          </w:p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  <w:tc>
          <w:tcPr>
            <w:tcW w:w="7143" w:type="dxa"/>
            <w:gridSpan w:val="2"/>
            <w:vMerge w:val="restart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1" w:name="Beneficiary"/>
            <w:bookmarkEnd w:id="1"/>
          </w:p>
          <w:p w:rsidR="001C76F6" w:rsidRPr="000460E9" w:rsidRDefault="001C76F6" w:rsidP="00F61D93">
            <w:pPr>
              <w:rPr>
                <w:rFonts w:cs="Arial"/>
                <w:b/>
                <w:noProof/>
                <w:sz w:val="20"/>
              </w:rPr>
            </w:pPr>
          </w:p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2" w:name="Beneficiary_Contact"/>
            <w:bookmarkEnd w:id="2"/>
          </w:p>
        </w:tc>
      </w:tr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Für/Attn.:</w:t>
            </w:r>
          </w:p>
        </w:tc>
        <w:tc>
          <w:tcPr>
            <w:tcW w:w="7143" w:type="dxa"/>
            <w:gridSpan w:val="2"/>
            <w:vMerge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</w:tr>
      <w:tr w:rsidR="00D920B3" w:rsidTr="00F61D93"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Fax-Nr./No.:</w:t>
            </w:r>
          </w:p>
        </w:tc>
        <w:tc>
          <w:tcPr>
            <w:tcW w:w="7143" w:type="dxa"/>
            <w:gridSpan w:val="2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  <w:lang w:val="en-GB"/>
              </w:rPr>
            </w:pPr>
            <w:bookmarkStart w:id="3" w:name="Beneficiary_FaxNr"/>
            <w:bookmarkEnd w:id="3"/>
          </w:p>
        </w:tc>
      </w:tr>
      <w:tr w:rsidR="00026C8B" w:rsidRPr="001C76F6" w:rsidTr="00F61D93">
        <w:trPr>
          <w:cantSplit/>
          <w:trHeight w:val="328"/>
        </w:trPr>
        <w:tc>
          <w:tcPr>
            <w:tcW w:w="1587" w:type="dxa"/>
          </w:tcPr>
          <w:p w:rsidR="00026C8B" w:rsidRPr="000460E9" w:rsidRDefault="00026C8B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Von/ From:</w:t>
            </w:r>
          </w:p>
        </w:tc>
        <w:tc>
          <w:tcPr>
            <w:tcW w:w="7143" w:type="dxa"/>
            <w:gridSpan w:val="2"/>
          </w:tcPr>
          <w:p w:rsidR="00026C8B" w:rsidRPr="000460E9" w:rsidRDefault="00026C8B" w:rsidP="00F61D93">
            <w:pPr>
              <w:rPr>
                <w:rFonts w:cs="Arial"/>
                <w:sz w:val="20"/>
                <w:lang w:val="en-US"/>
              </w:rPr>
            </w:pPr>
            <w:bookmarkStart w:id="4" w:name="OurContactDetails"/>
            <w:bookmarkEnd w:id="4"/>
          </w:p>
        </w:tc>
      </w:tr>
      <w:tr w:rsidR="00D920B3" w:rsidTr="00F61D93">
        <w:trPr>
          <w:cantSplit/>
          <w:trHeight w:val="251"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Datum/ Date:                                             </w:t>
            </w:r>
          </w:p>
        </w:tc>
        <w:tc>
          <w:tcPr>
            <w:tcW w:w="3223" w:type="dxa"/>
          </w:tcPr>
          <w:p w:rsidR="00D920B3" w:rsidRPr="000460E9" w:rsidRDefault="00470A81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fldChar w:fldCharType="begin"/>
            </w:r>
            <w:r w:rsidR="0033398A" w:rsidRPr="000460E9">
              <w:rPr>
                <w:rFonts w:cs="Arial"/>
                <w:sz w:val="20"/>
              </w:rPr>
              <w:instrText xml:space="preserve"> TIME \@ "dd.MM.yyyy" </w:instrText>
            </w:r>
            <w:r w:rsidRPr="000460E9">
              <w:rPr>
                <w:rFonts w:cs="Arial"/>
                <w:sz w:val="20"/>
              </w:rPr>
              <w:fldChar w:fldCharType="separate"/>
            </w:r>
            <w:r w:rsidR="006C5366">
              <w:rPr>
                <w:rFonts w:cs="Arial"/>
                <w:noProof/>
                <w:sz w:val="20"/>
              </w:rPr>
              <w:t>16.06.2017</w:t>
            </w:r>
            <w:r w:rsidRPr="000460E9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920" w:type="dxa"/>
          </w:tcPr>
          <w:p w:rsidR="00E3359C" w:rsidRPr="00E3359C" w:rsidRDefault="0033398A">
            <w:pPr>
              <w:rPr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 Seiten/</w:t>
            </w:r>
            <w:sdt>
              <w:sdtPr>
                <w:rPr>
                  <w:sz w:val="20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E3359C">
                  <w:rPr>
                    <w:sz w:val="20"/>
                  </w:rPr>
                  <w:t xml:space="preserve"> </w:t>
                </w:r>
                <w:sdt>
                  <w:sdtPr>
                    <w:rPr>
                      <w:sz w:val="20"/>
                    </w:rPr>
                    <w:id w:val="7701476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E3359C" w:rsidRPr="00E3359C">
                      <w:rPr>
                        <w:sz w:val="20"/>
                      </w:rPr>
                      <w:t>Page</w:t>
                    </w:r>
                    <w:r w:rsidR="000935AE">
                      <w:rPr>
                        <w:sz w:val="20"/>
                      </w:rPr>
                      <w:t xml:space="preserve"> 1 of </w:t>
                    </w:r>
                    <w:bookmarkStart w:id="5" w:name="PageNr"/>
                    <w:bookmarkEnd w:id="5"/>
                  </w:sdtContent>
                </w:sdt>
              </w:sdtContent>
            </w:sdt>
          </w:p>
          <w:p w:rsidR="00D920B3" w:rsidRPr="000460E9" w:rsidRDefault="00D920B3" w:rsidP="00E3359C">
            <w:pPr>
              <w:rPr>
                <w:sz w:val="20"/>
              </w:rPr>
            </w:pPr>
          </w:p>
        </w:tc>
      </w:tr>
    </w:tbl>
    <w:p w:rsidR="00240968" w:rsidRDefault="00240968"/>
    <w:p w:rsidR="00E42341" w:rsidRDefault="00E42341"/>
    <w:p w:rsidR="00814E27" w:rsidRDefault="00814E27" w:rsidP="003751E9">
      <w:pPr>
        <w:ind w:firstLine="708"/>
        <w:rPr>
          <w:rFonts w:cs="Arial"/>
          <w:sz w:val="20"/>
        </w:rPr>
      </w:pPr>
    </w:p>
    <w:p w:rsidR="008A18BF" w:rsidRDefault="008A18BF" w:rsidP="003751E9">
      <w:pPr>
        <w:ind w:firstLine="708"/>
        <w:rPr>
          <w:rFonts w:cs="Arial"/>
          <w:sz w:val="20"/>
        </w:rPr>
      </w:pPr>
    </w:p>
    <w:p w:rsidR="008A18BF" w:rsidRDefault="008A18BF" w:rsidP="003751E9">
      <w:pPr>
        <w:ind w:firstLine="708"/>
        <w:rPr>
          <w:rFonts w:cs="Arial"/>
          <w:sz w:val="20"/>
        </w:rPr>
      </w:pPr>
    </w:p>
    <w:p w:rsidR="008A18BF" w:rsidRPr="008A18BF" w:rsidRDefault="008A18BF" w:rsidP="003751E9">
      <w:pPr>
        <w:ind w:firstLine="708"/>
        <w:rPr>
          <w:rFonts w:cs="Arial"/>
          <w:b/>
          <w:sz w:val="20"/>
        </w:rPr>
      </w:pPr>
      <w:r w:rsidRPr="008A18BF">
        <w:rPr>
          <w:rFonts w:cs="Arial"/>
          <w:b/>
          <w:sz w:val="20"/>
        </w:rPr>
        <w:t>Änderung zu Exportakkreditiv – unsere Ref.:</w:t>
      </w:r>
      <w:bookmarkStart w:id="6" w:name="OurReference"/>
      <w:bookmarkEnd w:id="6"/>
    </w:p>
    <w:p w:rsidR="008A18BF" w:rsidRDefault="008A18BF" w:rsidP="003751E9">
      <w:pPr>
        <w:ind w:firstLine="708"/>
        <w:rPr>
          <w:rFonts w:cs="Arial"/>
          <w:sz w:val="20"/>
        </w:rPr>
      </w:pPr>
    </w:p>
    <w:p w:rsidR="003751E9" w:rsidRPr="003751E9" w:rsidRDefault="00DE77DC" w:rsidP="003751E9">
      <w:pPr>
        <w:ind w:firstLine="708"/>
        <w:rPr>
          <w:rFonts w:cs="Arial"/>
          <w:sz w:val="20"/>
        </w:rPr>
      </w:pPr>
      <w:r>
        <w:rPr>
          <w:rFonts w:cs="Arial"/>
          <w:sz w:val="20"/>
        </w:rPr>
        <w:t>Sehr geehrte Damen und Herren</w:t>
      </w:r>
      <w:r w:rsidR="003751E9" w:rsidRPr="003751E9">
        <w:rPr>
          <w:rFonts w:cs="Arial"/>
          <w:sz w:val="20"/>
        </w:rPr>
        <w:t>,</w:t>
      </w:r>
    </w:p>
    <w:p w:rsidR="003751E9" w:rsidRDefault="003751E9" w:rsidP="003751E9">
      <w:pPr>
        <w:ind w:left="708"/>
        <w:rPr>
          <w:rFonts w:cs="Arial"/>
          <w:sz w:val="20"/>
        </w:rPr>
      </w:pPr>
    </w:p>
    <w:p w:rsidR="008A18BF" w:rsidRPr="008A18BF" w:rsidRDefault="008A18BF" w:rsidP="008A18BF">
      <w:pPr>
        <w:ind w:left="708"/>
        <w:rPr>
          <w:rFonts w:cs="Arial"/>
          <w:sz w:val="20"/>
        </w:rPr>
      </w:pPr>
      <w:r w:rsidRPr="008A18BF">
        <w:rPr>
          <w:rFonts w:cs="Arial"/>
          <w:sz w:val="20"/>
        </w:rPr>
        <w:t>beigefügt erhalten Sie die Änderungsmitteilung Nr.</w:t>
      </w:r>
      <w:bookmarkStart w:id="7" w:name="AmendmentNr"/>
      <w:bookmarkEnd w:id="7"/>
      <w:r w:rsidRPr="008A18BF">
        <w:rPr>
          <w:rFonts w:cs="Arial"/>
          <w:sz w:val="20"/>
        </w:rPr>
        <w:t xml:space="preserve"> zu o. g. Exportakkreditiv</w:t>
      </w:r>
    </w:p>
    <w:p w:rsidR="008A18BF" w:rsidRPr="008A18BF" w:rsidRDefault="008A18BF" w:rsidP="008A18BF">
      <w:pPr>
        <w:ind w:left="708"/>
        <w:rPr>
          <w:rFonts w:cs="Arial"/>
          <w:sz w:val="20"/>
        </w:rPr>
      </w:pPr>
      <w:r w:rsidRPr="008A18BF">
        <w:rPr>
          <w:rFonts w:cs="Arial"/>
          <w:sz w:val="20"/>
        </w:rPr>
        <w:t>zu Ihrer weiteren Bearbeitung.</w:t>
      </w:r>
    </w:p>
    <w:p w:rsidR="008A18BF" w:rsidRPr="008A18BF" w:rsidRDefault="008A18BF" w:rsidP="008A18BF">
      <w:pPr>
        <w:ind w:left="708"/>
        <w:rPr>
          <w:rFonts w:cs="Arial"/>
          <w:sz w:val="20"/>
        </w:rPr>
      </w:pPr>
    </w:p>
    <w:p w:rsidR="008A18BF" w:rsidRPr="008A18BF" w:rsidRDefault="008A18BF" w:rsidP="008A18BF">
      <w:pPr>
        <w:ind w:left="708"/>
        <w:rPr>
          <w:rFonts w:cs="Arial"/>
          <w:sz w:val="20"/>
        </w:rPr>
      </w:pPr>
      <w:r w:rsidRPr="008A18BF">
        <w:rPr>
          <w:rFonts w:cs="Arial"/>
          <w:sz w:val="20"/>
        </w:rPr>
        <w:t>Bitte vergleichen Sie den Akkreditivtext mit Ihren Vorgaben/Unterlagen und veranlassen Sie gegebenenfalls eine Änderung durch den Auftraggeber.  Beachten Sie, dass selbst unbedeutende Abweichungen eine Aufnahme der Dokumente durch den Auftraggeber in Frage stellen können.</w:t>
      </w:r>
    </w:p>
    <w:p w:rsidR="008A18BF" w:rsidRPr="008A18BF" w:rsidRDefault="008A18BF" w:rsidP="008A18BF">
      <w:pPr>
        <w:ind w:left="708"/>
        <w:rPr>
          <w:rFonts w:cs="Arial"/>
          <w:sz w:val="20"/>
        </w:rPr>
      </w:pPr>
    </w:p>
    <w:p w:rsidR="008A18BF" w:rsidRPr="008A18BF" w:rsidRDefault="008A18BF" w:rsidP="008A18BF">
      <w:pPr>
        <w:ind w:left="708"/>
        <w:rPr>
          <w:rFonts w:cs="Arial"/>
          <w:sz w:val="20"/>
        </w:rPr>
      </w:pPr>
      <w:r w:rsidRPr="008A18BF">
        <w:rPr>
          <w:rFonts w:cs="Arial"/>
          <w:sz w:val="20"/>
        </w:rPr>
        <w:t>Das Akkreditiv unterliegt den Einheitlichen Richtlinien und Gebräuchen für Dokumentenakkreditive (Revision 2007), Broschüre Nr. 600 der Internationalen Handelskammer, Paris.</w:t>
      </w:r>
    </w:p>
    <w:p w:rsidR="008A18BF" w:rsidRPr="008A18BF" w:rsidRDefault="008A18BF" w:rsidP="008A18BF">
      <w:pPr>
        <w:ind w:left="708"/>
        <w:rPr>
          <w:rFonts w:cs="Arial"/>
          <w:sz w:val="20"/>
        </w:rPr>
      </w:pPr>
    </w:p>
    <w:p w:rsidR="008A18BF" w:rsidRPr="008A18BF" w:rsidRDefault="008A18BF" w:rsidP="008A18BF">
      <w:pPr>
        <w:ind w:left="708"/>
        <w:rPr>
          <w:rFonts w:cs="Arial"/>
          <w:sz w:val="20"/>
        </w:rPr>
      </w:pPr>
      <w:r w:rsidRPr="008A18BF">
        <w:rPr>
          <w:rFonts w:cs="Arial"/>
          <w:sz w:val="20"/>
        </w:rPr>
        <w:t xml:space="preserve">Eine Dokumenteneinreichung Ihres geschätzten Hauses über unsere Filiale Frankfurt  würden wir sehr begrüßen. Als einen speziellen Service bieten wir Ihrem Hause die Vorabprüfung der Dokumente  –ohne Berechnung von Gebühren- an. </w:t>
      </w:r>
    </w:p>
    <w:p w:rsidR="008A18BF" w:rsidRPr="008A18BF" w:rsidRDefault="008A18BF" w:rsidP="008A18BF">
      <w:pPr>
        <w:ind w:left="708"/>
        <w:rPr>
          <w:rFonts w:cs="Arial"/>
          <w:sz w:val="20"/>
        </w:rPr>
      </w:pPr>
    </w:p>
    <w:p w:rsidR="008A18BF" w:rsidRPr="008A18BF" w:rsidRDefault="008A18BF" w:rsidP="008A18BF">
      <w:pPr>
        <w:ind w:left="708"/>
        <w:rPr>
          <w:rFonts w:cs="Arial"/>
          <w:sz w:val="20"/>
        </w:rPr>
      </w:pPr>
      <w:r w:rsidRPr="008A18BF">
        <w:rPr>
          <w:rFonts w:cs="Arial"/>
          <w:sz w:val="20"/>
        </w:rPr>
        <w:t xml:space="preserve">Für weitere Fragen stehen wir Ihnen selbstverständlich gerne zur Verfügung. </w:t>
      </w:r>
    </w:p>
    <w:p w:rsidR="008A18BF" w:rsidRPr="008A18BF" w:rsidRDefault="008A18BF" w:rsidP="008A18BF">
      <w:pPr>
        <w:ind w:left="708"/>
        <w:rPr>
          <w:rFonts w:cs="Arial"/>
          <w:b/>
          <w:sz w:val="20"/>
        </w:rPr>
      </w:pPr>
    </w:p>
    <w:p w:rsidR="008A18BF" w:rsidRPr="008A18BF" w:rsidRDefault="008A18BF" w:rsidP="008A18BF">
      <w:pPr>
        <w:ind w:left="708"/>
        <w:rPr>
          <w:rFonts w:cs="Arial"/>
          <w:sz w:val="20"/>
        </w:rPr>
      </w:pPr>
    </w:p>
    <w:p w:rsidR="008A18BF" w:rsidRPr="008A18BF" w:rsidRDefault="008A18BF" w:rsidP="008A18BF">
      <w:pPr>
        <w:ind w:left="708"/>
        <w:rPr>
          <w:rFonts w:cs="Arial"/>
          <w:sz w:val="20"/>
        </w:rPr>
      </w:pPr>
      <w:r w:rsidRPr="008A18BF">
        <w:rPr>
          <w:rFonts w:cs="Arial"/>
          <w:sz w:val="20"/>
        </w:rPr>
        <w:t>Mit freundlichen Grüßen</w:t>
      </w:r>
    </w:p>
    <w:p w:rsidR="008A18BF" w:rsidRPr="008A18BF" w:rsidRDefault="008A18BF" w:rsidP="008A18BF">
      <w:pPr>
        <w:ind w:left="708"/>
        <w:rPr>
          <w:rFonts w:cs="Arial"/>
          <w:sz w:val="20"/>
        </w:rPr>
      </w:pPr>
    </w:p>
    <w:p w:rsidR="008A18BF" w:rsidRPr="008A18BF" w:rsidRDefault="008A18BF" w:rsidP="008A18BF">
      <w:pPr>
        <w:rPr>
          <w:rFonts w:cs="Arial"/>
          <w:sz w:val="20"/>
        </w:rPr>
      </w:pPr>
    </w:p>
    <w:p w:rsidR="008A18BF" w:rsidRPr="008A18BF" w:rsidRDefault="008A18BF" w:rsidP="008A18BF">
      <w:pPr>
        <w:rPr>
          <w:rFonts w:cs="Arial"/>
          <w:sz w:val="20"/>
        </w:rPr>
      </w:pPr>
    </w:p>
    <w:p w:rsidR="008A18BF" w:rsidRPr="008A18BF" w:rsidRDefault="008A18BF" w:rsidP="008A18BF">
      <w:pPr>
        <w:rPr>
          <w:rFonts w:cs="Arial"/>
          <w:sz w:val="20"/>
        </w:rPr>
      </w:pPr>
    </w:p>
    <w:p w:rsidR="008A18BF" w:rsidRPr="008A18BF" w:rsidRDefault="008A18BF" w:rsidP="008A18BF">
      <w:pPr>
        <w:rPr>
          <w:rFonts w:cs="Arial"/>
          <w:sz w:val="20"/>
        </w:rPr>
      </w:pPr>
      <w:r w:rsidRPr="008A18BF">
        <w:rPr>
          <w:rFonts w:cs="Arial"/>
          <w:sz w:val="20"/>
        </w:rPr>
        <w:t xml:space="preserve">            Joachim Ott</w:t>
      </w:r>
      <w:r w:rsidRPr="008A18BF">
        <w:rPr>
          <w:rFonts w:cs="Arial"/>
          <w:sz w:val="20"/>
        </w:rPr>
        <w:tab/>
      </w:r>
      <w:r w:rsidRPr="008A18BF">
        <w:rPr>
          <w:rFonts w:cs="Arial"/>
          <w:sz w:val="20"/>
        </w:rPr>
        <w:tab/>
      </w:r>
      <w:r w:rsidRPr="008A18BF">
        <w:rPr>
          <w:rFonts w:cs="Arial"/>
          <w:sz w:val="20"/>
        </w:rPr>
        <w:tab/>
      </w:r>
      <w:r w:rsidRPr="008A18BF">
        <w:rPr>
          <w:rFonts w:cs="Arial"/>
          <w:sz w:val="20"/>
        </w:rPr>
        <w:tab/>
      </w:r>
      <w:r w:rsidRPr="008A18BF">
        <w:rPr>
          <w:rFonts w:cs="Arial"/>
          <w:sz w:val="20"/>
        </w:rPr>
        <w:tab/>
        <w:t>Bernd Schreiber</w:t>
      </w:r>
    </w:p>
    <w:p w:rsidR="003751E9" w:rsidRPr="003751E9" w:rsidRDefault="003751E9" w:rsidP="003751E9">
      <w:pPr>
        <w:ind w:firstLine="708"/>
        <w:rPr>
          <w:rFonts w:cs="Arial"/>
          <w:sz w:val="20"/>
        </w:rPr>
      </w:pPr>
    </w:p>
    <w:p w:rsidR="003751E9" w:rsidRDefault="003751E9" w:rsidP="003751E9">
      <w:pPr>
        <w:ind w:firstLine="708"/>
        <w:rPr>
          <w:rFonts w:cs="Arial"/>
          <w:sz w:val="20"/>
        </w:rPr>
      </w:pPr>
    </w:p>
    <w:p w:rsidR="003751E9" w:rsidRPr="003751E9" w:rsidRDefault="003751E9" w:rsidP="003751E9">
      <w:pPr>
        <w:ind w:left="708"/>
        <w:rPr>
          <w:rFonts w:cs="Arial"/>
          <w:sz w:val="20"/>
        </w:rPr>
      </w:pPr>
    </w:p>
    <w:p w:rsidR="00747F30" w:rsidRPr="003751E9" w:rsidRDefault="002F1BF1" w:rsidP="003751E9">
      <w:pPr>
        <w:ind w:left="708"/>
        <w:rPr>
          <w:rFonts w:cs="Arial"/>
          <w:sz w:val="20"/>
        </w:rPr>
      </w:pPr>
      <w:bookmarkStart w:id="8" w:name="SignatureA"/>
      <w:bookmarkEnd w:id="8"/>
      <w:r>
        <w:rPr>
          <w:rFonts w:cs="Arial"/>
          <w:sz w:val="20"/>
        </w:rPr>
        <w:t xml:space="preserve"> 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  </w:t>
      </w:r>
      <w:bookmarkStart w:id="9" w:name="SignatureB"/>
      <w:bookmarkEnd w:id="9"/>
      <w:r>
        <w:rPr>
          <w:rFonts w:cs="Arial"/>
          <w:sz w:val="20"/>
        </w:rPr>
        <w:t xml:space="preserve">                                                                                                 </w:t>
      </w:r>
    </w:p>
    <w:p w:rsidR="00D920B3" w:rsidRDefault="00D920B3" w:rsidP="003751E9">
      <w:pPr>
        <w:ind w:firstLine="708"/>
        <w:rPr>
          <w:rFonts w:cs="Arial"/>
          <w:sz w:val="20"/>
        </w:rPr>
      </w:pPr>
    </w:p>
    <w:p w:rsidR="008A18BF" w:rsidRPr="008A18BF" w:rsidRDefault="004C237F" w:rsidP="008A18BF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76AD7" w:rsidRDefault="00376AD7" w:rsidP="00376AD7">
      <w:pPr>
        <w:rPr>
          <w:rFonts w:cs="Arial"/>
          <w:b/>
          <w:sz w:val="20"/>
          <w:u w:val="single"/>
        </w:rPr>
      </w:pPr>
      <w:r w:rsidRPr="00DE77DC">
        <w:rPr>
          <w:rFonts w:cs="Arial"/>
          <w:b/>
          <w:sz w:val="20"/>
          <w:u w:val="single"/>
        </w:rPr>
        <w:lastRenderedPageBreak/>
        <w:t>Akkreditiv</w:t>
      </w:r>
      <w:r w:rsidR="008A18BF">
        <w:rPr>
          <w:rFonts w:cs="Arial"/>
          <w:b/>
          <w:sz w:val="20"/>
          <w:u w:val="single"/>
        </w:rPr>
        <w:t xml:space="preserve"> Änderungs</w:t>
      </w:r>
      <w:r w:rsidRPr="00DE77DC">
        <w:rPr>
          <w:rFonts w:cs="Arial"/>
          <w:b/>
          <w:sz w:val="20"/>
          <w:u w:val="single"/>
        </w:rPr>
        <w:t>text:</w:t>
      </w:r>
    </w:p>
    <w:p w:rsidR="00376AD7" w:rsidRPr="00240968" w:rsidRDefault="00376AD7" w:rsidP="00376AD7">
      <w:pPr>
        <w:rPr>
          <w:rFonts w:ascii="Courier New" w:hAnsi="Courier New" w:cs="Courier New"/>
          <w:b/>
          <w:sz w:val="20"/>
        </w:rPr>
      </w:pPr>
      <w:bookmarkStart w:id="10" w:name="LC_Text"/>
      <w:bookmarkEnd w:id="10"/>
    </w:p>
    <w:p w:rsidR="00376AD7" w:rsidRDefault="00376AD7" w:rsidP="00376AD7">
      <w:pPr>
        <w:pStyle w:val="Header"/>
      </w:pPr>
    </w:p>
    <w:p w:rsidR="00DE77DC" w:rsidRPr="00240968" w:rsidRDefault="00DE77DC" w:rsidP="003751E9">
      <w:pPr>
        <w:ind w:firstLine="708"/>
        <w:rPr>
          <w:rFonts w:ascii="Courier New" w:hAnsi="Courier New" w:cs="Courier New"/>
          <w:b/>
          <w:sz w:val="20"/>
        </w:rPr>
      </w:pPr>
    </w:p>
    <w:sectPr w:rsidR="00DE77DC" w:rsidRPr="00240968" w:rsidSect="00E42341">
      <w:headerReference w:type="first" r:id="rId8"/>
      <w:footerReference w:type="first" r:id="rId9"/>
      <w:pgSz w:w="11907" w:h="16840" w:code="9"/>
      <w:pgMar w:top="1509" w:right="1275" w:bottom="1134" w:left="993" w:header="720" w:footer="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F3" w:rsidRDefault="004E4FF3">
      <w:r>
        <w:separator/>
      </w:r>
    </w:p>
  </w:endnote>
  <w:endnote w:type="continuationSeparator" w:id="0">
    <w:p w:rsidR="004E4FF3" w:rsidRDefault="004E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5FC" w:rsidRPr="00F61D93" w:rsidRDefault="00F925FC">
    <w:pPr>
      <w:pStyle w:val="Footer"/>
      <w:spacing w:before="600"/>
      <w:jc w:val="center"/>
      <w:rPr>
        <w:rFonts w:ascii="Arial" w:hAnsi="Arial"/>
        <w:sz w:val="18"/>
        <w:szCs w:val="18"/>
      </w:rPr>
    </w:pPr>
    <w:r w:rsidRPr="00F61D93">
      <w:rPr>
        <w:rFonts w:ascii="Albertus Extra Bold" w:hAnsi="Albertus Extra Bold"/>
        <w:b/>
        <w:sz w:val="18"/>
        <w:szCs w:val="18"/>
      </w:rPr>
      <w:t>China Construction Bank</w:t>
    </w:r>
    <w:r w:rsidRPr="00F61D93">
      <w:rPr>
        <w:rFonts w:ascii="Arial" w:hAnsi="Arial"/>
        <w:sz w:val="18"/>
        <w:szCs w:val="18"/>
      </w:rPr>
      <w:t>– Frankfurt Branch</w:t>
    </w:r>
    <w:r w:rsidRPr="00F61D93">
      <w:rPr>
        <w:rFonts w:ascii="Arial" w:hAnsi="Arial"/>
        <w:sz w:val="18"/>
        <w:szCs w:val="18"/>
      </w:rPr>
      <w:br/>
    </w:r>
    <w:r w:rsidR="006C5366">
      <w:rPr>
        <w:rFonts w:ascii="Arial" w:hAnsi="Arial"/>
        <w:sz w:val="18"/>
        <w:szCs w:val="18"/>
      </w:rPr>
      <w:t xml:space="preserve">Bockenheimer Landstr. </w:t>
    </w:r>
    <w:r w:rsidR="006C5366">
      <w:rPr>
        <w:rFonts w:ascii="Arial" w:hAnsi="Arial"/>
        <w:sz w:val="18"/>
        <w:szCs w:val="18"/>
      </w:rPr>
      <w:t>75</w:t>
    </w:r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60</w:t>
    </w:r>
    <w:r w:rsidR="004C739E" w:rsidRPr="00F61D93">
      <w:rPr>
        <w:rFonts w:ascii="Arial" w:hAnsi="Arial"/>
        <w:sz w:val="18"/>
        <w:szCs w:val="18"/>
      </w:rPr>
      <w:t>325</w:t>
    </w:r>
    <w:r w:rsidRPr="00F61D93">
      <w:rPr>
        <w:rFonts w:ascii="Arial" w:hAnsi="Arial"/>
        <w:sz w:val="18"/>
        <w:szCs w:val="18"/>
      </w:rPr>
      <w:t xml:space="preserve"> Frankfurt am Main</w:t>
    </w:r>
  </w:p>
  <w:p w:rsidR="00F925FC" w:rsidRPr="00F61D93" w:rsidRDefault="00F925FC">
    <w:pPr>
      <w:pStyle w:val="Footer"/>
      <w:jc w:val="center"/>
      <w:rPr>
        <w:rFonts w:ascii="Albertus Medium" w:hAnsi="Albertus Medium"/>
        <w:sz w:val="18"/>
        <w:szCs w:val="18"/>
      </w:rPr>
    </w:pPr>
    <w:r w:rsidRPr="00F61D93">
      <w:rPr>
        <w:rFonts w:ascii="Arial" w:hAnsi="Arial"/>
        <w:sz w:val="18"/>
        <w:szCs w:val="18"/>
      </w:rPr>
      <w:sym w:font="Wingdings" w:char="F028"/>
    </w:r>
    <w:r w:rsidRPr="00F61D93">
      <w:rPr>
        <w:rFonts w:ascii="Arial" w:hAnsi="Arial"/>
        <w:sz w:val="18"/>
        <w:szCs w:val="18"/>
      </w:rPr>
      <w:t xml:space="preserve">: 069-97 14 950   </w:t>
    </w:r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Fax: 069-97 14 95 </w:t>
    </w:r>
    <w:r w:rsidR="004C739E" w:rsidRPr="00F61D93">
      <w:rPr>
        <w:rFonts w:ascii="Arial" w:hAnsi="Arial"/>
        <w:sz w:val="18"/>
        <w:szCs w:val="18"/>
      </w:rPr>
      <w:t>77</w:t>
    </w:r>
  </w:p>
  <w:p w:rsidR="00F61D93" w:rsidRDefault="00F61D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F3" w:rsidRDefault="004E4FF3">
      <w:r>
        <w:separator/>
      </w:r>
    </w:p>
  </w:footnote>
  <w:footnote w:type="continuationSeparator" w:id="0">
    <w:p w:rsidR="004E4FF3" w:rsidRDefault="004E4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9D" w:rsidRDefault="004E169D" w:rsidP="004E169D">
    <w:pPr>
      <w:rPr>
        <w:b/>
        <w:i/>
        <w:sz w:val="28"/>
      </w:rPr>
    </w:pPr>
    <w:r w:rsidRPr="004E169D"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118745</wp:posOffset>
          </wp:positionH>
          <wp:positionV relativeFrom="paragraph">
            <wp:posOffset>-123825</wp:posOffset>
          </wp:positionV>
          <wp:extent cx="2314575" cy="504825"/>
          <wp:effectExtent l="19050" t="0" r="9525" b="0"/>
          <wp:wrapNone/>
          <wp:docPr id="1" name="Picture 7" descr="logo_ccb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_ccb_blau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</w:t>
    </w:r>
    <w:r>
      <w:rPr>
        <w:b/>
        <w:i/>
        <w:sz w:val="28"/>
      </w:rPr>
      <w:t xml:space="preserve">Avisierung </w:t>
    </w:r>
    <w:r w:rsidR="008A18BF">
      <w:rPr>
        <w:b/>
        <w:i/>
        <w:sz w:val="28"/>
      </w:rPr>
      <w:t xml:space="preserve">Änderung </w:t>
    </w:r>
    <w:r>
      <w:rPr>
        <w:b/>
        <w:i/>
        <w:sz w:val="28"/>
      </w:rPr>
      <w:t>Export L/C</w:t>
    </w:r>
  </w:p>
  <w:p w:rsidR="004E169D" w:rsidRDefault="004E1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9D3"/>
    <w:rsid w:val="000111DA"/>
    <w:rsid w:val="0002001D"/>
    <w:rsid w:val="000203B8"/>
    <w:rsid w:val="00020B9F"/>
    <w:rsid w:val="00026C8B"/>
    <w:rsid w:val="00027FBE"/>
    <w:rsid w:val="000302A9"/>
    <w:rsid w:val="000460E9"/>
    <w:rsid w:val="000632B7"/>
    <w:rsid w:val="0006711E"/>
    <w:rsid w:val="00075642"/>
    <w:rsid w:val="00077B07"/>
    <w:rsid w:val="000935AE"/>
    <w:rsid w:val="0009468C"/>
    <w:rsid w:val="000B1A34"/>
    <w:rsid w:val="000B7688"/>
    <w:rsid w:val="000C703B"/>
    <w:rsid w:val="000D4127"/>
    <w:rsid w:val="000D4290"/>
    <w:rsid w:val="000D6558"/>
    <w:rsid w:val="001205B8"/>
    <w:rsid w:val="00157A4D"/>
    <w:rsid w:val="001660E9"/>
    <w:rsid w:val="00177A4F"/>
    <w:rsid w:val="001B11A9"/>
    <w:rsid w:val="001B2EFC"/>
    <w:rsid w:val="001C1920"/>
    <w:rsid w:val="001C76F6"/>
    <w:rsid w:val="001E0E84"/>
    <w:rsid w:val="001E1920"/>
    <w:rsid w:val="0020166D"/>
    <w:rsid w:val="00207525"/>
    <w:rsid w:val="0021373F"/>
    <w:rsid w:val="00220100"/>
    <w:rsid w:val="00225B0E"/>
    <w:rsid w:val="002340CE"/>
    <w:rsid w:val="00234D7A"/>
    <w:rsid w:val="00240968"/>
    <w:rsid w:val="0025099C"/>
    <w:rsid w:val="00250CE3"/>
    <w:rsid w:val="0025749F"/>
    <w:rsid w:val="00284F2E"/>
    <w:rsid w:val="002A5DD3"/>
    <w:rsid w:val="002A6527"/>
    <w:rsid w:val="002B7801"/>
    <w:rsid w:val="002C1F15"/>
    <w:rsid w:val="002D50CB"/>
    <w:rsid w:val="002F1BF1"/>
    <w:rsid w:val="002F5709"/>
    <w:rsid w:val="002F6558"/>
    <w:rsid w:val="002F77CF"/>
    <w:rsid w:val="00302FF3"/>
    <w:rsid w:val="0033398A"/>
    <w:rsid w:val="00337706"/>
    <w:rsid w:val="003460F3"/>
    <w:rsid w:val="003616A2"/>
    <w:rsid w:val="003626F3"/>
    <w:rsid w:val="003751E9"/>
    <w:rsid w:val="00376AD7"/>
    <w:rsid w:val="00381283"/>
    <w:rsid w:val="00385A22"/>
    <w:rsid w:val="00392646"/>
    <w:rsid w:val="003A11FD"/>
    <w:rsid w:val="003C138A"/>
    <w:rsid w:val="003C6A38"/>
    <w:rsid w:val="003C6FDC"/>
    <w:rsid w:val="003E05BD"/>
    <w:rsid w:val="003E1166"/>
    <w:rsid w:val="00402838"/>
    <w:rsid w:val="00404623"/>
    <w:rsid w:val="004109C7"/>
    <w:rsid w:val="0041216A"/>
    <w:rsid w:val="00421A52"/>
    <w:rsid w:val="00421A71"/>
    <w:rsid w:val="004245B4"/>
    <w:rsid w:val="004363D0"/>
    <w:rsid w:val="00453E01"/>
    <w:rsid w:val="00462020"/>
    <w:rsid w:val="0046306B"/>
    <w:rsid w:val="00463A9C"/>
    <w:rsid w:val="00470A81"/>
    <w:rsid w:val="00493DBD"/>
    <w:rsid w:val="0049435E"/>
    <w:rsid w:val="004A6361"/>
    <w:rsid w:val="004B241E"/>
    <w:rsid w:val="004B5AE9"/>
    <w:rsid w:val="004C237F"/>
    <w:rsid w:val="004C739E"/>
    <w:rsid w:val="004D0E29"/>
    <w:rsid w:val="004E169D"/>
    <w:rsid w:val="004E4FF3"/>
    <w:rsid w:val="00515E2E"/>
    <w:rsid w:val="00540DC1"/>
    <w:rsid w:val="00542386"/>
    <w:rsid w:val="00550F43"/>
    <w:rsid w:val="00577E90"/>
    <w:rsid w:val="00585CCC"/>
    <w:rsid w:val="005C2F57"/>
    <w:rsid w:val="005D6BFD"/>
    <w:rsid w:val="005E0B44"/>
    <w:rsid w:val="005E7F87"/>
    <w:rsid w:val="00600AB2"/>
    <w:rsid w:val="00621645"/>
    <w:rsid w:val="0062164F"/>
    <w:rsid w:val="00640EA8"/>
    <w:rsid w:val="0067701A"/>
    <w:rsid w:val="00696910"/>
    <w:rsid w:val="006B07B7"/>
    <w:rsid w:val="006C1022"/>
    <w:rsid w:val="006C4271"/>
    <w:rsid w:val="006C5366"/>
    <w:rsid w:val="006C7ACF"/>
    <w:rsid w:val="006D46D1"/>
    <w:rsid w:val="00700877"/>
    <w:rsid w:val="0070307F"/>
    <w:rsid w:val="007342A5"/>
    <w:rsid w:val="00747F30"/>
    <w:rsid w:val="00756BFB"/>
    <w:rsid w:val="00763120"/>
    <w:rsid w:val="00765419"/>
    <w:rsid w:val="007740D3"/>
    <w:rsid w:val="007774B2"/>
    <w:rsid w:val="00794D0F"/>
    <w:rsid w:val="007C3722"/>
    <w:rsid w:val="007D79D3"/>
    <w:rsid w:val="007F72C5"/>
    <w:rsid w:val="007F7DBF"/>
    <w:rsid w:val="00806BB8"/>
    <w:rsid w:val="008104F6"/>
    <w:rsid w:val="00814E27"/>
    <w:rsid w:val="008172FC"/>
    <w:rsid w:val="008308D3"/>
    <w:rsid w:val="00835704"/>
    <w:rsid w:val="00835911"/>
    <w:rsid w:val="008423DE"/>
    <w:rsid w:val="00842896"/>
    <w:rsid w:val="00860B3A"/>
    <w:rsid w:val="00865789"/>
    <w:rsid w:val="00867E8B"/>
    <w:rsid w:val="00871E55"/>
    <w:rsid w:val="008821AC"/>
    <w:rsid w:val="008834B9"/>
    <w:rsid w:val="00891311"/>
    <w:rsid w:val="008A18BF"/>
    <w:rsid w:val="008A360A"/>
    <w:rsid w:val="008A41A5"/>
    <w:rsid w:val="008B0EE7"/>
    <w:rsid w:val="008B12FB"/>
    <w:rsid w:val="008B4ACD"/>
    <w:rsid w:val="008D38BE"/>
    <w:rsid w:val="008E3F1B"/>
    <w:rsid w:val="009017BD"/>
    <w:rsid w:val="00926067"/>
    <w:rsid w:val="00933341"/>
    <w:rsid w:val="0094045E"/>
    <w:rsid w:val="00943713"/>
    <w:rsid w:val="009523A6"/>
    <w:rsid w:val="00963741"/>
    <w:rsid w:val="00964933"/>
    <w:rsid w:val="00967F64"/>
    <w:rsid w:val="009979E7"/>
    <w:rsid w:val="009A7554"/>
    <w:rsid w:val="009B4477"/>
    <w:rsid w:val="009D0F3A"/>
    <w:rsid w:val="009D4976"/>
    <w:rsid w:val="009D6DD2"/>
    <w:rsid w:val="00A21159"/>
    <w:rsid w:val="00A22EBF"/>
    <w:rsid w:val="00A26F52"/>
    <w:rsid w:val="00A27522"/>
    <w:rsid w:val="00A303A2"/>
    <w:rsid w:val="00A3559B"/>
    <w:rsid w:val="00A4289E"/>
    <w:rsid w:val="00A520FE"/>
    <w:rsid w:val="00A54D6F"/>
    <w:rsid w:val="00A72B02"/>
    <w:rsid w:val="00A7529E"/>
    <w:rsid w:val="00A93A02"/>
    <w:rsid w:val="00AA32D9"/>
    <w:rsid w:val="00AB09C9"/>
    <w:rsid w:val="00AB5DC7"/>
    <w:rsid w:val="00AD2D2F"/>
    <w:rsid w:val="00AD73B8"/>
    <w:rsid w:val="00AE500C"/>
    <w:rsid w:val="00B00F3B"/>
    <w:rsid w:val="00B30BD8"/>
    <w:rsid w:val="00B37195"/>
    <w:rsid w:val="00B50CE2"/>
    <w:rsid w:val="00B559B5"/>
    <w:rsid w:val="00B57DC9"/>
    <w:rsid w:val="00B61486"/>
    <w:rsid w:val="00B646C3"/>
    <w:rsid w:val="00B73746"/>
    <w:rsid w:val="00B77C75"/>
    <w:rsid w:val="00BA0368"/>
    <w:rsid w:val="00BA0E6B"/>
    <w:rsid w:val="00BA727C"/>
    <w:rsid w:val="00BC6C10"/>
    <w:rsid w:val="00BD36E8"/>
    <w:rsid w:val="00BF035D"/>
    <w:rsid w:val="00BF09B5"/>
    <w:rsid w:val="00C06EAD"/>
    <w:rsid w:val="00C16EC8"/>
    <w:rsid w:val="00C46E00"/>
    <w:rsid w:val="00C56AFF"/>
    <w:rsid w:val="00C91FC9"/>
    <w:rsid w:val="00C93D66"/>
    <w:rsid w:val="00C94F3F"/>
    <w:rsid w:val="00CA65CF"/>
    <w:rsid w:val="00CC268C"/>
    <w:rsid w:val="00CD51E2"/>
    <w:rsid w:val="00CD701F"/>
    <w:rsid w:val="00CE1F28"/>
    <w:rsid w:val="00CE6101"/>
    <w:rsid w:val="00CF016F"/>
    <w:rsid w:val="00CF7A4F"/>
    <w:rsid w:val="00D027C1"/>
    <w:rsid w:val="00D11273"/>
    <w:rsid w:val="00D37A74"/>
    <w:rsid w:val="00D54A62"/>
    <w:rsid w:val="00D54C77"/>
    <w:rsid w:val="00D77372"/>
    <w:rsid w:val="00D819DC"/>
    <w:rsid w:val="00D920B3"/>
    <w:rsid w:val="00DD36E5"/>
    <w:rsid w:val="00DE77DC"/>
    <w:rsid w:val="00DF5611"/>
    <w:rsid w:val="00E11DC7"/>
    <w:rsid w:val="00E3359C"/>
    <w:rsid w:val="00E40289"/>
    <w:rsid w:val="00E41619"/>
    <w:rsid w:val="00E42341"/>
    <w:rsid w:val="00E57E1F"/>
    <w:rsid w:val="00E61BE9"/>
    <w:rsid w:val="00E63E65"/>
    <w:rsid w:val="00E642E9"/>
    <w:rsid w:val="00E64F84"/>
    <w:rsid w:val="00E65C99"/>
    <w:rsid w:val="00E91C2B"/>
    <w:rsid w:val="00EB3A8C"/>
    <w:rsid w:val="00EB4C90"/>
    <w:rsid w:val="00EB7AAA"/>
    <w:rsid w:val="00ED0700"/>
    <w:rsid w:val="00ED6A93"/>
    <w:rsid w:val="00EE5CCF"/>
    <w:rsid w:val="00F16303"/>
    <w:rsid w:val="00F17CD1"/>
    <w:rsid w:val="00F42E5E"/>
    <w:rsid w:val="00F61C10"/>
    <w:rsid w:val="00F61D93"/>
    <w:rsid w:val="00F676FE"/>
    <w:rsid w:val="00F76757"/>
    <w:rsid w:val="00F925FC"/>
    <w:rsid w:val="00FA7A96"/>
    <w:rsid w:val="00FB1D4F"/>
    <w:rsid w:val="00FB5BCD"/>
    <w:rsid w:val="00FC12B1"/>
    <w:rsid w:val="00FC49B4"/>
    <w:rsid w:val="00FF2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  <w:style w:type="table" w:styleId="TableGrid">
    <w:name w:val="Table Grid"/>
    <w:basedOn w:val="TableNormal"/>
    <w:rsid w:val="00463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C6315-AD2E-4C6E-9C1B-E395E72FB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Fax Message</vt:lpstr>
      <vt:lpstr>Fax Message</vt:lpstr>
    </vt:vector>
  </TitlesOfParts>
  <Company>Dell Computer GmbH</Company>
  <LinksUpToDate>false</LinksUpToDate>
  <CharactersWithSpaces>1344</CharactersWithSpaces>
  <SharedDoc>false</SharedDoc>
  <HLinks>
    <vt:vector size="6" baseType="variant"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http://www.ccbff.de/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</dc:title>
  <dc:creator>Verehrter DELL-Kunde</dc:creator>
  <cp:lastModifiedBy>Paschalis Papas</cp:lastModifiedBy>
  <cp:revision>51</cp:revision>
  <cp:lastPrinted>2015-03-23T14:08:00Z</cp:lastPrinted>
  <dcterms:created xsi:type="dcterms:W3CDTF">2015-03-30T10:38:00Z</dcterms:created>
  <dcterms:modified xsi:type="dcterms:W3CDTF">2017-06-16T11:15:00Z</dcterms:modified>
</cp:coreProperties>
</file>