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01A56" w14:textId="77777777" w:rsidR="00026DCF" w:rsidRPr="00030B36" w:rsidRDefault="00026DCF" w:rsidP="00026DCF">
      <w:pPr>
        <w:spacing w:before="100" w:beforeAutospacing="1" w:after="100" w:afterAutospacing="1"/>
        <w:jc w:val="center"/>
        <w:rPr>
          <w:rFonts w:ascii="Times New Roman" w:eastAsia="宋体" w:hAnsi="Times New Roman"/>
          <w:b/>
          <w:sz w:val="24"/>
          <w:szCs w:val="44"/>
        </w:rPr>
      </w:pPr>
      <w:bookmarkStart w:id="0" w:name="_Hlk59817577"/>
      <w:bookmarkEnd w:id="0"/>
    </w:p>
    <w:p w14:paraId="724F2B55" w14:textId="77777777" w:rsidR="00026DCF" w:rsidRPr="00030B36" w:rsidRDefault="00026DCF" w:rsidP="00026DCF">
      <w:pPr>
        <w:spacing w:before="100" w:beforeAutospacing="1" w:after="100" w:afterAutospacing="1"/>
        <w:jc w:val="center"/>
        <w:rPr>
          <w:rFonts w:ascii="Times New Roman" w:eastAsia="宋体" w:hAnsi="Times New Roman"/>
          <w:b/>
          <w:sz w:val="24"/>
          <w:szCs w:val="44"/>
        </w:rPr>
      </w:pPr>
      <w:r w:rsidRPr="00030B36">
        <w:rPr>
          <w:rFonts w:ascii="Times New Roman" w:eastAsia="宋体" w:hAnsi="Times New Roman"/>
          <w:noProof/>
          <w:sz w:val="24"/>
        </w:rPr>
        <w:drawing>
          <wp:inline distT="0" distB="0" distL="0" distR="0" wp14:anchorId="139E629F" wp14:editId="3E3A3C36">
            <wp:extent cx="5274310" cy="1231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31900"/>
                    </a:xfrm>
                    <a:prstGeom prst="rect">
                      <a:avLst/>
                    </a:prstGeom>
                  </pic:spPr>
                </pic:pic>
              </a:graphicData>
            </a:graphic>
          </wp:inline>
        </w:drawing>
      </w:r>
    </w:p>
    <w:p w14:paraId="622DBF5A" w14:textId="1012D87C" w:rsidR="00026DCF" w:rsidRPr="00030B36" w:rsidRDefault="00026DCF" w:rsidP="00026DCF">
      <w:pPr>
        <w:spacing w:before="100" w:beforeAutospacing="1" w:after="100" w:afterAutospacing="1"/>
        <w:jc w:val="center"/>
        <w:rPr>
          <w:rFonts w:ascii="Times New Roman" w:eastAsia="宋体" w:hAnsi="Times New Roman" w:hint="eastAsia"/>
          <w:b/>
          <w:sz w:val="24"/>
          <w:szCs w:val="44"/>
        </w:rPr>
      </w:pPr>
    </w:p>
    <w:p w14:paraId="3E07B908" w14:textId="081CE7F1" w:rsidR="00026DCF" w:rsidRDefault="00026DCF" w:rsidP="00026DCF">
      <w:pPr>
        <w:spacing w:before="100" w:beforeAutospacing="1" w:after="100" w:afterAutospacing="1"/>
        <w:jc w:val="center"/>
        <w:rPr>
          <w:rFonts w:ascii="Times New Roman" w:eastAsia="宋体" w:hAnsi="Times New Roman"/>
          <w:b/>
          <w:sz w:val="24"/>
          <w:szCs w:val="44"/>
        </w:rPr>
      </w:pPr>
    </w:p>
    <w:p w14:paraId="57FAC40B" w14:textId="6099FCCC" w:rsidR="00CF5871" w:rsidRPr="005F13B8" w:rsidRDefault="005F13B8" w:rsidP="00026DCF">
      <w:pPr>
        <w:spacing w:before="100" w:beforeAutospacing="1" w:after="100" w:afterAutospacing="1"/>
        <w:jc w:val="center"/>
        <w:rPr>
          <w:rFonts w:ascii="Times New Roman" w:eastAsia="宋体" w:hAnsi="Times New Roman" w:hint="eastAsia"/>
          <w:b/>
          <w:sz w:val="36"/>
          <w:szCs w:val="36"/>
        </w:rPr>
      </w:pPr>
      <w:r w:rsidRPr="005F13B8">
        <w:rPr>
          <w:rFonts w:ascii="Times New Roman" w:eastAsia="宋体" w:hAnsi="Times New Roman" w:hint="eastAsia"/>
          <w:b/>
          <w:sz w:val="36"/>
          <w:szCs w:val="36"/>
        </w:rPr>
        <w:t>软件体系结构第二次作业</w:t>
      </w:r>
    </w:p>
    <w:p w14:paraId="68A12164" w14:textId="507D4B01" w:rsidR="00026DCF" w:rsidRPr="00030B36" w:rsidRDefault="00026DCF" w:rsidP="00026DCF">
      <w:pPr>
        <w:spacing w:before="100" w:beforeAutospacing="1" w:after="100" w:afterAutospacing="1"/>
        <w:jc w:val="center"/>
        <w:rPr>
          <w:rFonts w:ascii="Times New Roman" w:eastAsia="宋体" w:hAnsi="Times New Roman" w:cs="Times New Roman"/>
          <w:sz w:val="24"/>
          <w:szCs w:val="36"/>
        </w:rPr>
      </w:pPr>
      <w:r w:rsidRPr="00030B36">
        <w:rPr>
          <w:rFonts w:ascii="Times New Roman" w:eastAsia="宋体" w:hAnsi="Times New Roman" w:cs="Times New Roman"/>
          <w:sz w:val="24"/>
          <w:szCs w:val="36"/>
        </w:rPr>
        <w:t>Design Rule Spaces A New Model for representing and analyzing software architecture</w:t>
      </w:r>
    </w:p>
    <w:p w14:paraId="088AE621" w14:textId="297A0236" w:rsidR="00026DCF" w:rsidRPr="005F13B8" w:rsidRDefault="005F13B8" w:rsidP="00026DCF">
      <w:pPr>
        <w:spacing w:before="100" w:beforeAutospacing="1" w:after="100" w:afterAutospacing="1"/>
        <w:jc w:val="center"/>
        <w:rPr>
          <w:rFonts w:ascii="Times New Roman" w:eastAsia="宋体" w:hAnsi="Times New Roman"/>
          <w:sz w:val="24"/>
        </w:rPr>
      </w:pPr>
      <w:r>
        <w:rPr>
          <w:rFonts w:ascii="Times New Roman" w:eastAsia="宋体" w:hAnsi="Times New Roman" w:hint="eastAsia"/>
          <w:sz w:val="24"/>
        </w:rPr>
        <w:t>精读报告</w:t>
      </w:r>
    </w:p>
    <w:p w14:paraId="52F87850" w14:textId="212C85FB" w:rsidR="00CF5871" w:rsidRDefault="00CF5871" w:rsidP="00026DCF">
      <w:pPr>
        <w:spacing w:before="100" w:beforeAutospacing="1" w:after="100" w:afterAutospacing="1"/>
        <w:jc w:val="center"/>
        <w:rPr>
          <w:rFonts w:ascii="Times New Roman" w:eastAsia="宋体" w:hAnsi="Times New Roman"/>
          <w:sz w:val="24"/>
        </w:rPr>
      </w:pPr>
    </w:p>
    <w:p w14:paraId="441CBDC2" w14:textId="1DA89192" w:rsidR="00CF5871" w:rsidRDefault="00CF5871" w:rsidP="00026DCF">
      <w:pPr>
        <w:spacing w:before="100" w:beforeAutospacing="1" w:after="100" w:afterAutospacing="1"/>
        <w:jc w:val="center"/>
        <w:rPr>
          <w:rFonts w:ascii="Times New Roman" w:eastAsia="宋体" w:hAnsi="Times New Roman"/>
          <w:sz w:val="24"/>
        </w:rPr>
      </w:pPr>
    </w:p>
    <w:p w14:paraId="66E55C90" w14:textId="77777777" w:rsidR="00CF5871" w:rsidRPr="00030B36" w:rsidRDefault="00CF5871" w:rsidP="00026DCF">
      <w:pPr>
        <w:spacing w:before="100" w:beforeAutospacing="1" w:after="100" w:afterAutospacing="1"/>
        <w:jc w:val="center"/>
        <w:rPr>
          <w:rFonts w:ascii="Times New Roman" w:eastAsia="宋体" w:hAnsi="Times New Roman" w:hint="eastAsia"/>
          <w:sz w:val="24"/>
        </w:rPr>
      </w:pPr>
    </w:p>
    <w:p w14:paraId="71864704" w14:textId="77777777" w:rsidR="00026DCF" w:rsidRPr="00030B36" w:rsidRDefault="00026DCF" w:rsidP="00026DCF">
      <w:pPr>
        <w:spacing w:before="100" w:beforeAutospacing="1" w:after="100" w:afterAutospacing="1"/>
        <w:jc w:val="center"/>
        <w:rPr>
          <w:rFonts w:ascii="Times New Roman" w:eastAsia="宋体" w:hAnsi="Times New Roman" w:hint="eastAsia"/>
          <w:sz w:val="24"/>
        </w:rPr>
      </w:pPr>
    </w:p>
    <w:p w14:paraId="6866BEF9" w14:textId="77777777" w:rsidR="00026DCF" w:rsidRPr="00030B36" w:rsidRDefault="00026DCF" w:rsidP="00026DCF">
      <w:pPr>
        <w:spacing w:before="100" w:beforeAutospacing="1" w:after="100" w:afterAutospacing="1"/>
        <w:jc w:val="center"/>
        <w:rPr>
          <w:rFonts w:ascii="Times New Roman" w:eastAsia="宋体" w:hAnsi="Times New Roman"/>
          <w:sz w:val="24"/>
        </w:rPr>
      </w:pPr>
    </w:p>
    <w:p w14:paraId="48B936BD" w14:textId="77777777" w:rsidR="00026DCF" w:rsidRPr="00030B36" w:rsidRDefault="00026DCF" w:rsidP="00026DCF">
      <w:pPr>
        <w:spacing w:before="100" w:beforeAutospacing="1" w:after="100" w:afterAutospacing="1"/>
        <w:jc w:val="center"/>
        <w:rPr>
          <w:rFonts w:ascii="Times New Roman" w:eastAsia="宋体" w:hAnsi="Times New Roman"/>
          <w:sz w:val="24"/>
        </w:rPr>
      </w:pPr>
    </w:p>
    <w:tbl>
      <w:tblPr>
        <w:tblW w:w="6662" w:type="dxa"/>
        <w:jc w:val="center"/>
        <w:tblLayout w:type="fixed"/>
        <w:tblLook w:val="0000" w:firstRow="0" w:lastRow="0" w:firstColumn="0" w:lastColumn="0" w:noHBand="0" w:noVBand="0"/>
      </w:tblPr>
      <w:tblGrid>
        <w:gridCol w:w="2268"/>
        <w:gridCol w:w="1843"/>
        <w:gridCol w:w="2551"/>
      </w:tblGrid>
      <w:tr w:rsidR="00026DCF" w:rsidRPr="00030B36" w14:paraId="0B7BAA7B" w14:textId="77777777" w:rsidTr="00784A6C">
        <w:trPr>
          <w:jc w:val="center"/>
        </w:trPr>
        <w:tc>
          <w:tcPr>
            <w:tcW w:w="2268" w:type="dxa"/>
          </w:tcPr>
          <w:p w14:paraId="0475DA2A" w14:textId="739781BA" w:rsidR="00026DCF" w:rsidRPr="00030B36" w:rsidRDefault="00026DCF" w:rsidP="00784A6C">
            <w:pPr>
              <w:spacing w:before="100" w:beforeAutospacing="1" w:after="100" w:afterAutospacing="1"/>
              <w:jc w:val="center"/>
              <w:rPr>
                <w:rFonts w:ascii="Times New Roman" w:eastAsia="宋体" w:hAnsi="Times New Roman" w:cs="微软雅黑"/>
                <w:sz w:val="24"/>
                <w:szCs w:val="28"/>
              </w:rPr>
            </w:pPr>
            <w:r w:rsidRPr="00030B36">
              <w:rPr>
                <w:rFonts w:ascii="Times New Roman" w:eastAsia="宋体" w:hAnsi="Times New Roman" w:cs="微软雅黑" w:hint="eastAsia"/>
                <w:sz w:val="24"/>
                <w:szCs w:val="28"/>
              </w:rPr>
              <w:t>小组成员</w:t>
            </w:r>
            <w:r w:rsidRPr="00030B36">
              <w:rPr>
                <w:rFonts w:ascii="Times New Roman" w:eastAsia="宋体" w:hAnsi="Times New Roman" w:cs="微软雅黑" w:hint="eastAsia"/>
                <w:sz w:val="24"/>
                <w:szCs w:val="28"/>
              </w:rPr>
              <w:t>：</w:t>
            </w:r>
          </w:p>
        </w:tc>
        <w:tc>
          <w:tcPr>
            <w:tcW w:w="1843" w:type="dxa"/>
          </w:tcPr>
          <w:p w14:paraId="383F2725" w14:textId="77777777" w:rsidR="00026DCF" w:rsidRPr="00030B36" w:rsidRDefault="00026DCF" w:rsidP="00784A6C">
            <w:pPr>
              <w:jc w:val="center"/>
              <w:rPr>
                <w:rFonts w:ascii="Times New Roman" w:eastAsia="宋体" w:hAnsi="Times New Roman" w:cs="微软雅黑"/>
                <w:sz w:val="24"/>
                <w:szCs w:val="28"/>
              </w:rPr>
            </w:pPr>
            <w:r w:rsidRPr="00030B36">
              <w:rPr>
                <w:rFonts w:ascii="Times New Roman" w:eastAsia="宋体" w:hAnsi="Times New Roman" w:cs="微软雅黑" w:hint="eastAsia"/>
                <w:sz w:val="24"/>
                <w:szCs w:val="28"/>
              </w:rPr>
              <w:t>ZY</w:t>
            </w:r>
            <w:r w:rsidRPr="00030B36">
              <w:rPr>
                <w:rFonts w:ascii="Times New Roman" w:eastAsia="宋体" w:hAnsi="Times New Roman" w:cs="微软雅黑"/>
                <w:sz w:val="24"/>
                <w:szCs w:val="28"/>
              </w:rPr>
              <w:t>2006109</w:t>
            </w:r>
          </w:p>
        </w:tc>
        <w:tc>
          <w:tcPr>
            <w:tcW w:w="2551" w:type="dxa"/>
          </w:tcPr>
          <w:p w14:paraId="69CD7E85" w14:textId="77777777" w:rsidR="00026DCF" w:rsidRPr="00030B36" w:rsidRDefault="00026DCF" w:rsidP="00784A6C">
            <w:pPr>
              <w:jc w:val="center"/>
              <w:rPr>
                <w:rFonts w:ascii="Times New Roman" w:eastAsia="宋体" w:hAnsi="Times New Roman" w:cs="微软雅黑"/>
                <w:sz w:val="24"/>
                <w:szCs w:val="28"/>
              </w:rPr>
            </w:pPr>
            <w:r w:rsidRPr="00030B36">
              <w:rPr>
                <w:rFonts w:ascii="Times New Roman" w:eastAsia="宋体" w:hAnsi="Times New Roman" w:cs="微软雅黑" w:hint="eastAsia"/>
                <w:sz w:val="24"/>
                <w:szCs w:val="28"/>
              </w:rPr>
              <w:t>姬轶</w:t>
            </w:r>
          </w:p>
        </w:tc>
      </w:tr>
      <w:tr w:rsidR="00026DCF" w:rsidRPr="00030B36" w14:paraId="18E376D6" w14:textId="77777777" w:rsidTr="00784A6C">
        <w:trPr>
          <w:jc w:val="center"/>
        </w:trPr>
        <w:tc>
          <w:tcPr>
            <w:tcW w:w="2268" w:type="dxa"/>
          </w:tcPr>
          <w:p w14:paraId="2247F552" w14:textId="544E293C" w:rsidR="00026DCF" w:rsidRPr="00030B36" w:rsidRDefault="00026DCF" w:rsidP="00784A6C">
            <w:pPr>
              <w:spacing w:before="100" w:beforeAutospacing="1" w:after="100" w:afterAutospacing="1"/>
              <w:jc w:val="center"/>
              <w:rPr>
                <w:rFonts w:ascii="Times New Roman" w:eastAsia="宋体" w:hAnsi="Times New Roman" w:cs="微软雅黑"/>
                <w:sz w:val="24"/>
                <w:szCs w:val="28"/>
              </w:rPr>
            </w:pPr>
            <w:r w:rsidRPr="00030B36">
              <w:rPr>
                <w:rFonts w:ascii="Times New Roman" w:eastAsia="宋体" w:hAnsi="Times New Roman" w:cs="微软雅黑" w:hint="eastAsia"/>
                <w:sz w:val="24"/>
                <w:szCs w:val="28"/>
              </w:rPr>
              <w:t>小组成员：</w:t>
            </w:r>
          </w:p>
        </w:tc>
        <w:tc>
          <w:tcPr>
            <w:tcW w:w="1843" w:type="dxa"/>
          </w:tcPr>
          <w:p w14:paraId="3D9B0CF4" w14:textId="77777777" w:rsidR="00026DCF" w:rsidRPr="00030B36" w:rsidRDefault="00026DCF" w:rsidP="00784A6C">
            <w:pPr>
              <w:spacing w:before="100" w:beforeAutospacing="1" w:after="100" w:afterAutospacing="1"/>
              <w:jc w:val="center"/>
              <w:rPr>
                <w:rFonts w:ascii="Times New Roman" w:eastAsia="宋体" w:hAnsi="Times New Roman" w:cs="微软雅黑"/>
                <w:sz w:val="24"/>
                <w:szCs w:val="28"/>
              </w:rPr>
            </w:pPr>
            <w:r w:rsidRPr="00030B36">
              <w:rPr>
                <w:rFonts w:ascii="Times New Roman" w:eastAsia="宋体" w:hAnsi="Times New Roman" w:cs="微软雅黑" w:hint="eastAsia"/>
                <w:sz w:val="24"/>
                <w:szCs w:val="28"/>
              </w:rPr>
              <w:t>SY</w:t>
            </w:r>
            <w:r w:rsidRPr="00030B36">
              <w:rPr>
                <w:rFonts w:ascii="Times New Roman" w:eastAsia="宋体" w:hAnsi="Times New Roman" w:cs="微软雅黑"/>
                <w:sz w:val="24"/>
                <w:szCs w:val="28"/>
              </w:rPr>
              <w:t>2006316</w:t>
            </w:r>
          </w:p>
        </w:tc>
        <w:tc>
          <w:tcPr>
            <w:tcW w:w="2551" w:type="dxa"/>
          </w:tcPr>
          <w:p w14:paraId="004CAF08" w14:textId="77777777" w:rsidR="00026DCF" w:rsidRPr="00030B36" w:rsidRDefault="00026DCF" w:rsidP="00784A6C">
            <w:pPr>
              <w:spacing w:before="100" w:beforeAutospacing="1" w:after="100" w:afterAutospacing="1"/>
              <w:jc w:val="center"/>
              <w:rPr>
                <w:rFonts w:ascii="Times New Roman" w:eastAsia="宋体" w:hAnsi="Times New Roman" w:cs="微软雅黑"/>
                <w:sz w:val="24"/>
                <w:szCs w:val="28"/>
              </w:rPr>
            </w:pPr>
            <w:proofErr w:type="gramStart"/>
            <w:r w:rsidRPr="00030B36">
              <w:rPr>
                <w:rFonts w:ascii="Times New Roman" w:eastAsia="宋体" w:hAnsi="Times New Roman" w:cs="微软雅黑" w:hint="eastAsia"/>
                <w:sz w:val="24"/>
                <w:szCs w:val="28"/>
              </w:rPr>
              <w:t>曲卓涵</w:t>
            </w:r>
            <w:proofErr w:type="gramEnd"/>
          </w:p>
        </w:tc>
      </w:tr>
    </w:tbl>
    <w:p w14:paraId="6952BAAB" w14:textId="77777777" w:rsidR="00026DCF" w:rsidRPr="00030B36" w:rsidRDefault="00026DCF" w:rsidP="00026DCF">
      <w:pPr>
        <w:spacing w:before="100" w:beforeAutospacing="1" w:after="100" w:afterAutospacing="1" w:line="400" w:lineRule="exact"/>
        <w:jc w:val="center"/>
        <w:rPr>
          <w:rFonts w:ascii="Times New Roman" w:eastAsia="宋体" w:hAnsi="Times New Roman"/>
          <w:bCs/>
          <w:sz w:val="24"/>
          <w:szCs w:val="44"/>
        </w:rPr>
      </w:pPr>
    </w:p>
    <w:p w14:paraId="25D032E8" w14:textId="77777777" w:rsidR="00026DCF" w:rsidRPr="00030B36" w:rsidRDefault="00026DCF" w:rsidP="00026DCF">
      <w:pPr>
        <w:spacing w:before="100" w:beforeAutospacing="1" w:after="100" w:afterAutospacing="1" w:line="400" w:lineRule="exact"/>
        <w:jc w:val="center"/>
        <w:rPr>
          <w:rFonts w:ascii="Times New Roman" w:eastAsia="宋体" w:hAnsi="Times New Roman"/>
          <w:bCs/>
          <w:sz w:val="24"/>
        </w:rPr>
      </w:pPr>
      <w:r w:rsidRPr="00030B36">
        <w:rPr>
          <w:rFonts w:ascii="Times New Roman" w:eastAsia="宋体" w:hAnsi="Times New Roman" w:hint="eastAsia"/>
          <w:bCs/>
          <w:sz w:val="24"/>
          <w:szCs w:val="44"/>
        </w:rPr>
        <w:t>北京航空航天大学</w:t>
      </w:r>
    </w:p>
    <w:p w14:paraId="3F3DB2D7" w14:textId="77777777" w:rsidR="00026DCF" w:rsidRPr="00030B36" w:rsidRDefault="00026DCF" w:rsidP="00026DCF">
      <w:pPr>
        <w:jc w:val="center"/>
        <w:rPr>
          <w:rFonts w:ascii="Times New Roman" w:eastAsia="宋体" w:hAnsi="Times New Roman"/>
          <w:b/>
          <w:sz w:val="24"/>
          <w:szCs w:val="21"/>
        </w:rPr>
      </w:pPr>
      <w:r w:rsidRPr="00030B36">
        <w:rPr>
          <w:rFonts w:ascii="Times New Roman" w:eastAsia="宋体" w:hAnsi="Times New Roman"/>
          <w:b/>
          <w:sz w:val="24"/>
          <w:szCs w:val="21"/>
        </w:rPr>
        <w:t xml:space="preserve">2021 </w:t>
      </w:r>
      <w:r w:rsidRPr="00030B36">
        <w:rPr>
          <w:rFonts w:ascii="Times New Roman" w:eastAsia="宋体" w:hAnsi="Times New Roman" w:hint="eastAsia"/>
          <w:b/>
          <w:sz w:val="24"/>
          <w:szCs w:val="21"/>
        </w:rPr>
        <w:t>年</w:t>
      </w:r>
      <w:r w:rsidRPr="00030B36">
        <w:rPr>
          <w:rFonts w:ascii="Times New Roman" w:eastAsia="宋体" w:hAnsi="Times New Roman"/>
          <w:b/>
          <w:sz w:val="24"/>
          <w:szCs w:val="21"/>
        </w:rPr>
        <w:t>03</w:t>
      </w:r>
      <w:r w:rsidRPr="00030B36">
        <w:rPr>
          <w:rFonts w:ascii="Times New Roman" w:eastAsia="宋体" w:hAnsi="Times New Roman" w:hint="eastAsia"/>
          <w:b/>
          <w:sz w:val="24"/>
          <w:szCs w:val="21"/>
        </w:rPr>
        <w:t>月</w:t>
      </w:r>
    </w:p>
    <w:p w14:paraId="3D02C3AA" w14:textId="77777777" w:rsidR="00026DCF" w:rsidRPr="00030B36" w:rsidRDefault="00026DCF" w:rsidP="00026DCF">
      <w:pPr>
        <w:widowControl/>
        <w:jc w:val="left"/>
        <w:rPr>
          <w:rFonts w:ascii="Times New Roman" w:eastAsia="宋体" w:hAnsi="Times New Roman"/>
          <w:sz w:val="24"/>
        </w:rPr>
      </w:pPr>
    </w:p>
    <w:p w14:paraId="2E191744" w14:textId="1913B443" w:rsidR="00026DCF" w:rsidRPr="00030B36" w:rsidRDefault="00026DCF">
      <w:pPr>
        <w:widowControl/>
        <w:jc w:val="left"/>
        <w:rPr>
          <w:rFonts w:ascii="Times New Roman" w:eastAsia="宋体" w:hAnsi="Times New Roman"/>
          <w:sz w:val="24"/>
        </w:rPr>
      </w:pPr>
      <w:r w:rsidRPr="00030B36">
        <w:rPr>
          <w:rFonts w:ascii="Times New Roman" w:eastAsia="宋体" w:hAnsi="Times New Roman"/>
          <w:sz w:val="24"/>
        </w:rPr>
        <w:br w:type="page"/>
      </w:r>
    </w:p>
    <w:p w14:paraId="5D62902B" w14:textId="77777777" w:rsidR="00285B5A" w:rsidRPr="00225A6B" w:rsidRDefault="00285B5A" w:rsidP="00285B5A">
      <w:pPr>
        <w:pStyle w:val="a9"/>
        <w:rPr>
          <w:rFonts w:ascii="Times New Roman" w:hAnsi="Times New Roman"/>
          <w:sz w:val="28"/>
          <w:szCs w:val="24"/>
        </w:rPr>
      </w:pPr>
      <w:r>
        <w:rPr>
          <w:rFonts w:ascii="Times New Roman" w:hAnsi="Times New Roman" w:hint="eastAsia"/>
        </w:rPr>
        <w:lastRenderedPageBreak/>
        <w:t>精读报告</w:t>
      </w:r>
    </w:p>
    <w:p w14:paraId="23F73201" w14:textId="77777777" w:rsidR="00026DCF" w:rsidRPr="00030B36" w:rsidRDefault="00026DCF" w:rsidP="00026DCF">
      <w:pPr>
        <w:widowControl/>
        <w:jc w:val="left"/>
        <w:rPr>
          <w:rFonts w:ascii="Times New Roman" w:eastAsia="宋体" w:hAnsi="Times New Roman"/>
          <w:sz w:val="24"/>
        </w:rPr>
      </w:pPr>
    </w:p>
    <w:tbl>
      <w:tblPr>
        <w:tblStyle w:val="a7"/>
        <w:tblW w:w="0" w:type="auto"/>
        <w:jc w:val="center"/>
        <w:tblLook w:val="04A0" w:firstRow="1" w:lastRow="0" w:firstColumn="1" w:lastColumn="0" w:noHBand="0" w:noVBand="1"/>
      </w:tblPr>
      <w:tblGrid>
        <w:gridCol w:w="1838"/>
        <w:gridCol w:w="5812"/>
        <w:gridCol w:w="646"/>
      </w:tblGrid>
      <w:tr w:rsidR="000A6670" w:rsidRPr="009B13CE" w14:paraId="39EF7070" w14:textId="77777777" w:rsidTr="009B13CE">
        <w:trPr>
          <w:jc w:val="center"/>
        </w:trPr>
        <w:tc>
          <w:tcPr>
            <w:tcW w:w="1838" w:type="dxa"/>
            <w:vAlign w:val="center"/>
          </w:tcPr>
          <w:p w14:paraId="281DEF42" w14:textId="60312E7B"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t>题目</w:t>
            </w:r>
          </w:p>
        </w:tc>
        <w:tc>
          <w:tcPr>
            <w:tcW w:w="5812" w:type="dxa"/>
          </w:tcPr>
          <w:p w14:paraId="0BDEC9D3" w14:textId="2DC1A99F" w:rsidR="000A6670" w:rsidRPr="009B13CE" w:rsidRDefault="000A6670" w:rsidP="00E431F7">
            <w:pPr>
              <w:spacing w:line="300" w:lineRule="auto"/>
              <w:rPr>
                <w:rFonts w:ascii="Times New Roman" w:eastAsia="宋体" w:hAnsi="Times New Roman" w:cs="Times New Roman"/>
                <w:szCs w:val="21"/>
              </w:rPr>
            </w:pPr>
            <w:r w:rsidRPr="009B13CE">
              <w:rPr>
                <w:rFonts w:ascii="Times New Roman" w:eastAsia="宋体" w:hAnsi="Times New Roman" w:cs="Times New Roman"/>
                <w:szCs w:val="21"/>
              </w:rPr>
              <w:t>Design Rule Spaces A New Model for representing and analyzing software architecture</w:t>
            </w:r>
          </w:p>
        </w:tc>
        <w:tc>
          <w:tcPr>
            <w:tcW w:w="646" w:type="dxa"/>
            <w:vAlign w:val="center"/>
          </w:tcPr>
          <w:p w14:paraId="1F70801C" w14:textId="44246042"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t>1</w:t>
            </w:r>
          </w:p>
        </w:tc>
      </w:tr>
      <w:tr w:rsidR="000A6670" w:rsidRPr="009B13CE" w14:paraId="10F1E379" w14:textId="77777777" w:rsidTr="009B13CE">
        <w:trPr>
          <w:jc w:val="center"/>
        </w:trPr>
        <w:tc>
          <w:tcPr>
            <w:tcW w:w="1838" w:type="dxa"/>
            <w:vAlign w:val="center"/>
          </w:tcPr>
          <w:p w14:paraId="129258C7" w14:textId="1C3EE805"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t>中文题目</w:t>
            </w:r>
          </w:p>
        </w:tc>
        <w:tc>
          <w:tcPr>
            <w:tcW w:w="5812" w:type="dxa"/>
          </w:tcPr>
          <w:p w14:paraId="52661620" w14:textId="63390F41" w:rsidR="000A6670" w:rsidRPr="009B13CE" w:rsidRDefault="000A6670" w:rsidP="00E431F7">
            <w:pPr>
              <w:spacing w:line="300" w:lineRule="auto"/>
              <w:rPr>
                <w:rFonts w:ascii="Times New Roman" w:eastAsia="宋体" w:hAnsi="Times New Roman"/>
                <w:szCs w:val="21"/>
              </w:rPr>
            </w:pPr>
            <w:r w:rsidRPr="009B13CE">
              <w:rPr>
                <w:rFonts w:ascii="Times New Roman" w:eastAsia="宋体" w:hAnsi="Times New Roman" w:cs="Arial"/>
                <w:spacing w:val="15"/>
                <w:szCs w:val="21"/>
              </w:rPr>
              <w:t>设计规则空间</w:t>
            </w:r>
            <w:r w:rsidR="009B13CE">
              <w:rPr>
                <w:rFonts w:ascii="Times New Roman" w:eastAsia="宋体" w:hAnsi="Times New Roman" w:cs="Arial" w:hint="eastAsia"/>
                <w:spacing w:val="15"/>
                <w:szCs w:val="21"/>
              </w:rPr>
              <w:t>集</w:t>
            </w:r>
            <w:r w:rsidR="00E431F7" w:rsidRPr="009B13CE">
              <w:rPr>
                <w:rFonts w:ascii="Times New Roman" w:eastAsia="宋体" w:hAnsi="Times New Roman" w:cs="Arial" w:hint="eastAsia"/>
                <w:spacing w:val="15"/>
                <w:szCs w:val="21"/>
              </w:rPr>
              <w:t>(</w:t>
            </w:r>
            <w:proofErr w:type="spellStart"/>
            <w:r w:rsidR="00E431F7" w:rsidRPr="009B13CE">
              <w:rPr>
                <w:rFonts w:ascii="Times New Roman" w:eastAsia="宋体" w:hAnsi="Times New Roman" w:cs="Times New Roman"/>
                <w:spacing w:val="15"/>
                <w:szCs w:val="21"/>
              </w:rPr>
              <w:t>DRSpace</w:t>
            </w:r>
            <w:proofErr w:type="spellEnd"/>
            <w:r w:rsidR="00E431F7" w:rsidRPr="009B13CE">
              <w:rPr>
                <w:rFonts w:ascii="Times New Roman" w:eastAsia="宋体" w:hAnsi="Times New Roman" w:cs="Arial"/>
                <w:spacing w:val="15"/>
                <w:szCs w:val="21"/>
              </w:rPr>
              <w:t>)</w:t>
            </w:r>
            <w:r w:rsidRPr="009B13CE">
              <w:rPr>
                <w:rFonts w:ascii="Times New Roman" w:eastAsia="宋体" w:hAnsi="Times New Roman" w:cs="Arial"/>
                <w:spacing w:val="15"/>
                <w:szCs w:val="21"/>
              </w:rPr>
              <w:t>：一种表示和分析软件体系结构的新模型</w:t>
            </w:r>
          </w:p>
        </w:tc>
        <w:tc>
          <w:tcPr>
            <w:tcW w:w="646" w:type="dxa"/>
            <w:vAlign w:val="center"/>
          </w:tcPr>
          <w:p w14:paraId="13647BE6" w14:textId="428D9340"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t>5</w:t>
            </w:r>
          </w:p>
        </w:tc>
      </w:tr>
      <w:tr w:rsidR="000A6670" w:rsidRPr="009B13CE" w14:paraId="728B7DFD" w14:textId="77777777" w:rsidTr="009B13CE">
        <w:trPr>
          <w:jc w:val="center"/>
        </w:trPr>
        <w:tc>
          <w:tcPr>
            <w:tcW w:w="1838" w:type="dxa"/>
            <w:vAlign w:val="center"/>
          </w:tcPr>
          <w:p w14:paraId="4B67DAF8" w14:textId="7A053353" w:rsidR="000A6670" w:rsidRPr="009B13CE" w:rsidRDefault="000A6670" w:rsidP="00E431F7">
            <w:pPr>
              <w:spacing w:line="300" w:lineRule="auto"/>
              <w:jc w:val="center"/>
              <w:rPr>
                <w:rFonts w:ascii="Times New Roman" w:eastAsia="宋体" w:hAnsi="Times New Roman" w:hint="eastAsia"/>
                <w:szCs w:val="21"/>
              </w:rPr>
            </w:pPr>
            <w:r w:rsidRPr="009B13CE">
              <w:rPr>
                <w:rFonts w:ascii="Times New Roman" w:eastAsia="宋体" w:hAnsi="Times New Roman" w:hint="eastAsia"/>
                <w:szCs w:val="21"/>
              </w:rPr>
              <w:t>出处</w:t>
            </w:r>
          </w:p>
        </w:tc>
        <w:tc>
          <w:tcPr>
            <w:tcW w:w="5812" w:type="dxa"/>
          </w:tcPr>
          <w:p w14:paraId="08D564A2" w14:textId="6E42B8EF" w:rsidR="000A6670" w:rsidRPr="009B13CE" w:rsidRDefault="003C0A55" w:rsidP="00E431F7">
            <w:pPr>
              <w:spacing w:line="300" w:lineRule="auto"/>
              <w:rPr>
                <w:rFonts w:ascii="Times New Roman" w:eastAsia="宋体" w:hAnsi="Times New Roman"/>
                <w:szCs w:val="21"/>
              </w:rPr>
            </w:pPr>
            <w:r w:rsidRPr="009B13CE">
              <w:rPr>
                <w:rFonts w:ascii="Times New Roman" w:eastAsia="宋体" w:hAnsi="Times New Roman" w:cs="Times New Roman"/>
                <w:szCs w:val="21"/>
              </w:rPr>
              <w:t xml:space="preserve">Cai Y, Xiao L, </w:t>
            </w:r>
            <w:proofErr w:type="spellStart"/>
            <w:r w:rsidRPr="009B13CE">
              <w:rPr>
                <w:rFonts w:ascii="Times New Roman" w:eastAsia="宋体" w:hAnsi="Times New Roman" w:cs="Times New Roman"/>
                <w:szCs w:val="21"/>
              </w:rPr>
              <w:t>Kazman</w:t>
            </w:r>
            <w:proofErr w:type="spellEnd"/>
            <w:r w:rsidRPr="009B13CE">
              <w:rPr>
                <w:rFonts w:ascii="Times New Roman" w:eastAsia="宋体" w:hAnsi="Times New Roman" w:cs="Times New Roman"/>
                <w:szCs w:val="21"/>
              </w:rPr>
              <w:t xml:space="preserve"> R, et al. Design rule spaces: A new model for representing and analyzing software architecture[J]. IEEE Transactions on Software Engineering, 2018, 45(7): 657-682.</w:t>
            </w:r>
          </w:p>
        </w:tc>
        <w:tc>
          <w:tcPr>
            <w:tcW w:w="646" w:type="dxa"/>
            <w:vAlign w:val="center"/>
          </w:tcPr>
          <w:p w14:paraId="6A484BA9" w14:textId="4C56DED5"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t>4</w:t>
            </w:r>
          </w:p>
        </w:tc>
      </w:tr>
      <w:tr w:rsidR="000A6670" w:rsidRPr="009B13CE" w14:paraId="6A03050A" w14:textId="77777777" w:rsidTr="009B13CE">
        <w:trPr>
          <w:jc w:val="center"/>
        </w:trPr>
        <w:tc>
          <w:tcPr>
            <w:tcW w:w="1838" w:type="dxa"/>
            <w:vAlign w:val="center"/>
          </w:tcPr>
          <w:p w14:paraId="31B9505B" w14:textId="27515EFC"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t>要解决的问题</w:t>
            </w:r>
          </w:p>
        </w:tc>
        <w:tc>
          <w:tcPr>
            <w:tcW w:w="5812" w:type="dxa"/>
          </w:tcPr>
          <w:p w14:paraId="4E23EADA" w14:textId="512F53FA" w:rsidR="00883863" w:rsidRPr="009B13CE" w:rsidRDefault="00883863" w:rsidP="00883863">
            <w:pPr>
              <w:spacing w:line="300" w:lineRule="auto"/>
              <w:ind w:firstLineChars="200" w:firstLine="480"/>
              <w:rPr>
                <w:rFonts w:ascii="Times New Roman" w:eastAsia="宋体" w:hAnsi="Times New Roman" w:cs="Arial"/>
                <w:spacing w:val="15"/>
                <w:szCs w:val="21"/>
              </w:rPr>
            </w:pPr>
            <w:r w:rsidRPr="009B13CE">
              <w:rPr>
                <w:rFonts w:ascii="Times New Roman" w:eastAsia="宋体" w:hAnsi="Times New Roman" w:cs="Arial" w:hint="eastAsia"/>
                <w:spacing w:val="15"/>
                <w:szCs w:val="21"/>
              </w:rPr>
              <w:t>现有软件架构模型对于模块的划分不足以建立起代码缺陷与软件架构之间的联系，亟需一种新型的、可重叠的划分模型，以便更好地从架构角度来维护软件质量。</w:t>
            </w:r>
            <w:r w:rsidRPr="009B13CE">
              <w:rPr>
                <w:rFonts w:ascii="Times New Roman" w:eastAsia="宋体" w:hAnsi="Times New Roman" w:cs="Arial" w:hint="eastAsia"/>
                <w:spacing w:val="15"/>
                <w:szCs w:val="21"/>
              </w:rPr>
              <w:t>具体问题分为以下四个部分：</w:t>
            </w:r>
          </w:p>
          <w:p w14:paraId="15CBB824" w14:textId="6824281E" w:rsidR="00983666" w:rsidRPr="009B13CE" w:rsidRDefault="00983666" w:rsidP="005B5A2C">
            <w:pPr>
              <w:spacing w:line="300" w:lineRule="auto"/>
              <w:ind w:firstLineChars="200" w:firstLine="480"/>
              <w:rPr>
                <w:rFonts w:ascii="Times New Roman" w:eastAsia="宋体" w:hAnsi="Times New Roman" w:cs="Arial"/>
                <w:spacing w:val="15"/>
                <w:szCs w:val="21"/>
              </w:rPr>
            </w:pPr>
            <w:r w:rsidRPr="009B13CE">
              <w:rPr>
                <w:rFonts w:ascii="Times New Roman" w:eastAsia="宋体" w:hAnsi="Times New Roman" w:cs="Arial"/>
                <w:spacing w:val="15"/>
                <w:szCs w:val="21"/>
              </w:rPr>
              <w:t>(1)</w:t>
            </w:r>
            <w:r w:rsidR="002D3248" w:rsidRPr="009B13CE">
              <w:rPr>
                <w:rFonts w:ascii="Times New Roman" w:eastAsia="宋体" w:hAnsi="Times New Roman" w:cs="Arial" w:hint="eastAsia"/>
                <w:spacing w:val="15"/>
                <w:szCs w:val="21"/>
              </w:rPr>
              <w:t>、</w:t>
            </w:r>
            <w:r w:rsidRPr="009B13CE">
              <w:rPr>
                <w:rFonts w:ascii="Times New Roman" w:eastAsia="宋体" w:hAnsi="Times New Roman" w:cs="Arial"/>
                <w:spacing w:val="15"/>
                <w:szCs w:val="21"/>
              </w:rPr>
              <w:t>如果一个在架构上有影响的文件</w:t>
            </w:r>
            <w:r w:rsidRPr="009B13CE">
              <w:rPr>
                <w:rFonts w:ascii="Times New Roman" w:eastAsia="宋体" w:hAnsi="Times New Roman" w:cs="Arial"/>
                <w:spacing w:val="15"/>
                <w:szCs w:val="21"/>
              </w:rPr>
              <w:t>(</w:t>
            </w:r>
            <w:r w:rsidRPr="009B13CE">
              <w:rPr>
                <w:rFonts w:ascii="Times New Roman" w:eastAsia="宋体" w:hAnsi="Times New Roman" w:cs="Arial"/>
                <w:spacing w:val="15"/>
                <w:szCs w:val="21"/>
              </w:rPr>
              <w:t>设计规则</w:t>
            </w:r>
            <w:r w:rsidRPr="009B13CE">
              <w:rPr>
                <w:rFonts w:ascii="Times New Roman" w:eastAsia="宋体" w:hAnsi="Times New Roman" w:cs="Arial"/>
                <w:spacing w:val="15"/>
                <w:szCs w:val="21"/>
              </w:rPr>
              <w:t>)</w:t>
            </w:r>
            <w:r w:rsidRPr="009B13CE">
              <w:rPr>
                <w:rFonts w:ascii="Times New Roman" w:eastAsia="宋体" w:hAnsi="Times New Roman" w:cs="Arial"/>
                <w:spacing w:val="15"/>
                <w:szCs w:val="21"/>
              </w:rPr>
              <w:t>容易出现</w:t>
            </w:r>
            <w:r w:rsidRPr="009B13CE">
              <w:rPr>
                <w:rFonts w:ascii="Times New Roman" w:eastAsia="宋体" w:hAnsi="Times New Roman" w:cs="Arial"/>
                <w:spacing w:val="15"/>
                <w:szCs w:val="21"/>
              </w:rPr>
              <w:t>bug</w:t>
            </w:r>
            <w:r w:rsidRPr="009B13CE">
              <w:rPr>
                <w:rFonts w:ascii="Times New Roman" w:eastAsia="宋体" w:hAnsi="Times New Roman" w:cs="Arial"/>
                <w:spacing w:val="15"/>
                <w:szCs w:val="21"/>
              </w:rPr>
              <w:t>，那么其设计空间中的文件是否也可能出现</w:t>
            </w:r>
            <w:r w:rsidRPr="009B13CE">
              <w:rPr>
                <w:rFonts w:ascii="Times New Roman" w:eastAsia="宋体" w:hAnsi="Times New Roman" w:cs="Arial"/>
                <w:spacing w:val="15"/>
                <w:szCs w:val="21"/>
              </w:rPr>
              <w:t>bug</w:t>
            </w:r>
            <w:r w:rsidRPr="009B13CE">
              <w:rPr>
                <w:rFonts w:ascii="Times New Roman" w:eastAsia="宋体" w:hAnsi="Times New Roman" w:cs="Arial"/>
                <w:spacing w:val="15"/>
                <w:szCs w:val="21"/>
              </w:rPr>
              <w:t>，并且比其他随机设计空间更容易出现</w:t>
            </w:r>
            <w:r w:rsidRPr="009B13CE">
              <w:rPr>
                <w:rFonts w:ascii="Times New Roman" w:eastAsia="宋体" w:hAnsi="Times New Roman" w:cs="Arial"/>
                <w:spacing w:val="15"/>
                <w:szCs w:val="21"/>
              </w:rPr>
              <w:t>bug?</w:t>
            </w:r>
            <w:r w:rsidRPr="009B13CE">
              <w:rPr>
                <w:rFonts w:ascii="Times New Roman" w:eastAsia="宋体" w:hAnsi="Times New Roman" w:cs="Arial"/>
                <w:spacing w:val="15"/>
                <w:szCs w:val="21"/>
              </w:rPr>
              <w:t>这个问题的答案将帮助我们理解设计规则对架构的影响。</w:t>
            </w:r>
          </w:p>
          <w:p w14:paraId="6C834415" w14:textId="32D688D3" w:rsidR="00983666" w:rsidRPr="009B13CE" w:rsidRDefault="00983666" w:rsidP="005B5A2C">
            <w:pPr>
              <w:spacing w:line="300" w:lineRule="auto"/>
              <w:ind w:firstLineChars="200" w:firstLine="480"/>
              <w:rPr>
                <w:rFonts w:ascii="Times New Roman" w:eastAsia="宋体" w:hAnsi="Times New Roman" w:cs="Arial"/>
                <w:spacing w:val="15"/>
                <w:szCs w:val="21"/>
              </w:rPr>
            </w:pPr>
            <w:r w:rsidRPr="009B13CE">
              <w:rPr>
                <w:rFonts w:ascii="Times New Roman" w:eastAsia="宋体" w:hAnsi="Times New Roman" w:cs="Arial"/>
                <w:spacing w:val="15"/>
                <w:szCs w:val="21"/>
              </w:rPr>
              <w:t>(2)</w:t>
            </w:r>
            <w:r w:rsidR="002D3248" w:rsidRPr="009B13CE">
              <w:rPr>
                <w:rFonts w:ascii="Times New Roman" w:eastAsia="宋体" w:hAnsi="Times New Roman" w:cs="Arial" w:hint="eastAsia"/>
                <w:spacing w:val="15"/>
                <w:szCs w:val="21"/>
              </w:rPr>
              <w:t>、</w:t>
            </w:r>
            <w:r w:rsidRPr="009B13CE">
              <w:rPr>
                <w:rFonts w:ascii="Times New Roman" w:eastAsia="宋体" w:hAnsi="Times New Roman" w:cs="Arial"/>
                <w:spacing w:val="15"/>
                <w:szCs w:val="21"/>
              </w:rPr>
              <w:t>容易产生错误的文件在架构上连接到什么程度</w:t>
            </w:r>
            <w:r w:rsidRPr="009B13CE">
              <w:rPr>
                <w:rFonts w:ascii="Times New Roman" w:eastAsia="宋体" w:hAnsi="Times New Roman" w:cs="Arial"/>
                <w:spacing w:val="15"/>
                <w:szCs w:val="21"/>
              </w:rPr>
              <w:t>?</w:t>
            </w:r>
            <w:r w:rsidRPr="009B13CE">
              <w:rPr>
                <w:rFonts w:ascii="Times New Roman" w:eastAsia="宋体" w:hAnsi="Times New Roman" w:cs="Arial"/>
                <w:spacing w:val="15"/>
                <w:szCs w:val="21"/>
              </w:rPr>
              <w:t>如果大部分容易出错的文件被捕获在几个</w:t>
            </w:r>
            <w:r w:rsidR="00BD55D2" w:rsidRPr="009B13CE">
              <w:rPr>
                <w:rFonts w:ascii="Times New Roman" w:eastAsia="宋体" w:hAnsi="Times New Roman" w:cs="Arial" w:hint="eastAsia"/>
                <w:spacing w:val="15"/>
                <w:szCs w:val="21"/>
              </w:rPr>
              <w:t>架构根</w:t>
            </w:r>
            <w:r w:rsidRPr="009B13CE">
              <w:rPr>
                <w:rFonts w:ascii="Times New Roman" w:eastAsia="宋体" w:hAnsi="Times New Roman" w:cs="Arial"/>
                <w:spacing w:val="15"/>
                <w:szCs w:val="21"/>
              </w:rPr>
              <w:t>中，这就意味着体系结构对软件质量的重大影响。</w:t>
            </w:r>
          </w:p>
          <w:p w14:paraId="2C066690" w14:textId="6B4BD3D3" w:rsidR="00983666" w:rsidRPr="009B13CE" w:rsidRDefault="00983666" w:rsidP="005B5A2C">
            <w:pPr>
              <w:spacing w:line="300" w:lineRule="auto"/>
              <w:ind w:firstLineChars="200" w:firstLine="480"/>
              <w:rPr>
                <w:rFonts w:ascii="Times New Roman" w:eastAsia="宋体" w:hAnsi="Times New Roman" w:cs="Arial"/>
                <w:spacing w:val="15"/>
                <w:szCs w:val="21"/>
              </w:rPr>
            </w:pPr>
            <w:r w:rsidRPr="009B13CE">
              <w:rPr>
                <w:rFonts w:ascii="Times New Roman" w:eastAsia="宋体" w:hAnsi="Times New Roman" w:cs="Arial"/>
                <w:spacing w:val="15"/>
                <w:szCs w:val="21"/>
              </w:rPr>
              <w:t>(3)</w:t>
            </w:r>
            <w:r w:rsidR="002D3248" w:rsidRPr="009B13CE">
              <w:rPr>
                <w:rFonts w:ascii="Times New Roman" w:eastAsia="宋体" w:hAnsi="Times New Roman" w:cs="Arial" w:hint="eastAsia"/>
                <w:spacing w:val="15"/>
                <w:szCs w:val="21"/>
              </w:rPr>
              <w:t>、</w:t>
            </w:r>
            <w:r w:rsidRPr="009B13CE">
              <w:rPr>
                <w:rFonts w:ascii="Times New Roman" w:eastAsia="宋体" w:hAnsi="Times New Roman" w:cs="Arial"/>
                <w:spacing w:val="15"/>
                <w:szCs w:val="21"/>
              </w:rPr>
              <w:t>在项目发展过程中，这些主要根源是长期和持久的吗</w:t>
            </w:r>
            <w:r w:rsidRPr="009B13CE">
              <w:rPr>
                <w:rFonts w:ascii="Times New Roman" w:eastAsia="宋体" w:hAnsi="Times New Roman" w:cs="Arial"/>
                <w:spacing w:val="15"/>
                <w:szCs w:val="21"/>
              </w:rPr>
              <w:t>?</w:t>
            </w:r>
            <w:r w:rsidRPr="009B13CE">
              <w:rPr>
                <w:rFonts w:ascii="Times New Roman" w:eastAsia="宋体" w:hAnsi="Times New Roman" w:cs="Arial"/>
                <w:spacing w:val="15"/>
                <w:szCs w:val="21"/>
              </w:rPr>
              <w:t>这个问题的答案将帮助我们理解架构的影响是否持久。</w:t>
            </w:r>
          </w:p>
          <w:p w14:paraId="08911A62" w14:textId="570A494D" w:rsidR="00983666" w:rsidRPr="009B13CE" w:rsidRDefault="00983666" w:rsidP="005B5A2C">
            <w:pPr>
              <w:spacing w:line="300" w:lineRule="auto"/>
              <w:ind w:firstLineChars="200" w:firstLine="480"/>
              <w:rPr>
                <w:rFonts w:ascii="Times New Roman" w:eastAsia="宋体" w:hAnsi="Times New Roman" w:hint="eastAsia"/>
                <w:szCs w:val="21"/>
              </w:rPr>
            </w:pPr>
            <w:r w:rsidRPr="009B13CE">
              <w:rPr>
                <w:rFonts w:ascii="Times New Roman" w:eastAsia="宋体" w:hAnsi="Times New Roman" w:cs="Arial"/>
                <w:spacing w:val="15"/>
                <w:szCs w:val="21"/>
              </w:rPr>
              <w:t>(4)</w:t>
            </w:r>
            <w:r w:rsidR="002D3248" w:rsidRPr="009B13CE">
              <w:rPr>
                <w:rFonts w:ascii="Times New Roman" w:eastAsia="宋体" w:hAnsi="Times New Roman" w:cs="Arial" w:hint="eastAsia"/>
                <w:spacing w:val="15"/>
                <w:szCs w:val="21"/>
              </w:rPr>
              <w:t>、</w:t>
            </w:r>
            <w:r w:rsidRPr="009B13CE">
              <w:rPr>
                <w:rFonts w:ascii="Times New Roman" w:eastAsia="宋体" w:hAnsi="Times New Roman" w:cs="Arial"/>
                <w:spacing w:val="15"/>
                <w:szCs w:val="21"/>
              </w:rPr>
              <w:t>这些根源是否包含可能导致</w:t>
            </w:r>
            <w:r w:rsidRPr="009B13CE">
              <w:rPr>
                <w:rFonts w:ascii="Times New Roman" w:eastAsia="宋体" w:hAnsi="Times New Roman" w:cs="Arial"/>
                <w:spacing w:val="15"/>
                <w:szCs w:val="21"/>
              </w:rPr>
              <w:t>bug</w:t>
            </w:r>
            <w:r w:rsidRPr="009B13CE">
              <w:rPr>
                <w:rFonts w:ascii="Times New Roman" w:eastAsia="宋体" w:hAnsi="Times New Roman" w:cs="Arial"/>
                <w:spacing w:val="15"/>
                <w:szCs w:val="21"/>
              </w:rPr>
              <w:t>倾向的架构缺陷</w:t>
            </w:r>
            <w:r w:rsidRPr="009B13CE">
              <w:rPr>
                <w:rFonts w:ascii="Times New Roman" w:eastAsia="宋体" w:hAnsi="Times New Roman" w:cs="Arial"/>
                <w:spacing w:val="15"/>
                <w:szCs w:val="21"/>
              </w:rPr>
              <w:t>?</w:t>
            </w:r>
            <w:r w:rsidRPr="009B13CE">
              <w:rPr>
                <w:rFonts w:ascii="Times New Roman" w:eastAsia="宋体" w:hAnsi="Times New Roman" w:cs="Arial"/>
                <w:spacing w:val="15"/>
                <w:szCs w:val="21"/>
              </w:rPr>
              <w:t>最后，我们想了解这些容易出错的文件背后的架构问题是什么。</w:t>
            </w:r>
          </w:p>
        </w:tc>
        <w:tc>
          <w:tcPr>
            <w:tcW w:w="646" w:type="dxa"/>
            <w:vAlign w:val="center"/>
          </w:tcPr>
          <w:p w14:paraId="2D4C7A77" w14:textId="54776C17"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t>1</w:t>
            </w:r>
            <w:r w:rsidRPr="009B13CE">
              <w:rPr>
                <w:rFonts w:ascii="Times New Roman" w:eastAsia="宋体" w:hAnsi="Times New Roman"/>
                <w:szCs w:val="21"/>
              </w:rPr>
              <w:t>0</w:t>
            </w:r>
          </w:p>
        </w:tc>
      </w:tr>
      <w:tr w:rsidR="000A6670" w:rsidRPr="009B13CE" w14:paraId="29B4EBB3" w14:textId="77777777" w:rsidTr="009B13CE">
        <w:trPr>
          <w:jc w:val="center"/>
        </w:trPr>
        <w:tc>
          <w:tcPr>
            <w:tcW w:w="1838" w:type="dxa"/>
            <w:vAlign w:val="center"/>
          </w:tcPr>
          <w:p w14:paraId="10E53A5C" w14:textId="53156641"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t>技术路线</w:t>
            </w:r>
          </w:p>
        </w:tc>
        <w:tc>
          <w:tcPr>
            <w:tcW w:w="5812" w:type="dxa"/>
          </w:tcPr>
          <w:p w14:paraId="734C8F7C" w14:textId="77777777" w:rsidR="006F31D0" w:rsidRPr="009B13CE" w:rsidRDefault="006F31D0" w:rsidP="006F31D0">
            <w:pPr>
              <w:pStyle w:val="a8"/>
              <w:numPr>
                <w:ilvl w:val="0"/>
                <w:numId w:val="1"/>
              </w:numPr>
              <w:spacing w:line="300" w:lineRule="auto"/>
              <w:ind w:firstLineChars="0"/>
              <w:rPr>
                <w:rFonts w:ascii="Times New Roman" w:eastAsia="宋体" w:hAnsi="Times New Roman"/>
                <w:szCs w:val="21"/>
              </w:rPr>
            </w:pPr>
            <w:r w:rsidRPr="009B13CE">
              <w:rPr>
                <w:rFonts w:ascii="Times New Roman" w:eastAsia="宋体" w:hAnsi="Times New Roman" w:hint="eastAsia"/>
                <w:szCs w:val="21"/>
              </w:rPr>
              <w:t>建立完整的</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paces</w:t>
            </w:r>
            <w:proofErr w:type="spellEnd"/>
            <w:r w:rsidRPr="009B13CE">
              <w:rPr>
                <w:rFonts w:ascii="Times New Roman" w:eastAsia="宋体" w:hAnsi="Times New Roman" w:hint="eastAsia"/>
                <w:szCs w:val="21"/>
              </w:rPr>
              <w:t>，捕获所有源文件及其依赖项，用以表征软件系统的体系结构。</w:t>
            </w:r>
          </w:p>
          <w:p w14:paraId="5B29815B" w14:textId="77777777" w:rsidR="006F31D0" w:rsidRPr="009B13CE" w:rsidRDefault="006F31D0" w:rsidP="006F31D0">
            <w:pPr>
              <w:pStyle w:val="a8"/>
              <w:numPr>
                <w:ilvl w:val="0"/>
                <w:numId w:val="2"/>
              </w:numPr>
              <w:spacing w:line="300" w:lineRule="auto"/>
              <w:ind w:firstLineChars="0"/>
              <w:rPr>
                <w:rFonts w:ascii="Times New Roman" w:eastAsia="宋体" w:hAnsi="Times New Roman"/>
                <w:szCs w:val="21"/>
              </w:rPr>
            </w:pPr>
            <w:r w:rsidRPr="009B13CE">
              <w:rPr>
                <w:rFonts w:ascii="Times New Roman" w:eastAsia="宋体" w:hAnsi="Times New Roman" w:hint="eastAsia"/>
                <w:szCs w:val="21"/>
              </w:rPr>
              <w:t>伪代码</w:t>
            </w:r>
            <w:r w:rsidRPr="009B13CE">
              <w:rPr>
                <w:rFonts w:ascii="Times New Roman" w:eastAsia="宋体" w:hAnsi="Times New Roman" w:hint="eastAsia"/>
                <w:szCs w:val="21"/>
              </w:rPr>
              <w:t>1</w:t>
            </w:r>
            <w:r w:rsidRPr="009B13CE">
              <w:rPr>
                <w:rFonts w:ascii="Times New Roman" w:eastAsia="宋体" w:hAnsi="Times New Roman" w:hint="eastAsia"/>
                <w:szCs w:val="21"/>
              </w:rPr>
              <w:t>步骤①</w:t>
            </w:r>
          </w:p>
          <w:p w14:paraId="62545CE5" w14:textId="77777777" w:rsidR="006F31D0" w:rsidRPr="009B13CE" w:rsidRDefault="006F31D0" w:rsidP="006F31D0">
            <w:pPr>
              <w:pStyle w:val="a8"/>
              <w:numPr>
                <w:ilvl w:val="0"/>
                <w:numId w:val="2"/>
              </w:numPr>
              <w:spacing w:line="300" w:lineRule="auto"/>
              <w:ind w:firstLineChars="0"/>
              <w:rPr>
                <w:rFonts w:ascii="Times New Roman" w:eastAsia="宋体" w:hAnsi="Times New Roman"/>
                <w:szCs w:val="21"/>
              </w:rPr>
            </w:pPr>
            <w:r w:rsidRPr="009B13CE">
              <w:rPr>
                <w:rFonts w:ascii="Times New Roman" w:eastAsia="宋体" w:hAnsi="Times New Roman" w:hint="eastAsia"/>
                <w:szCs w:val="21"/>
              </w:rPr>
              <w:t>伪代码</w:t>
            </w:r>
            <w:r w:rsidRPr="009B13CE">
              <w:rPr>
                <w:rFonts w:ascii="Times New Roman" w:eastAsia="宋体" w:hAnsi="Times New Roman" w:hint="eastAsia"/>
                <w:szCs w:val="21"/>
              </w:rPr>
              <w:t>1</w:t>
            </w:r>
            <w:r w:rsidRPr="009B13CE">
              <w:rPr>
                <w:rFonts w:ascii="Times New Roman" w:eastAsia="宋体" w:hAnsi="Times New Roman" w:hint="eastAsia"/>
                <w:szCs w:val="21"/>
              </w:rPr>
              <w:t>步骤②</w:t>
            </w:r>
          </w:p>
          <w:p w14:paraId="597C990D" w14:textId="77777777" w:rsidR="006F31D0" w:rsidRPr="009B13CE" w:rsidRDefault="006F31D0" w:rsidP="006F31D0">
            <w:pPr>
              <w:pStyle w:val="a8"/>
              <w:numPr>
                <w:ilvl w:val="0"/>
                <w:numId w:val="2"/>
              </w:numPr>
              <w:spacing w:line="300" w:lineRule="auto"/>
              <w:ind w:firstLineChars="0"/>
              <w:rPr>
                <w:rFonts w:ascii="Times New Roman" w:eastAsia="宋体" w:hAnsi="Times New Roman"/>
                <w:szCs w:val="21"/>
              </w:rPr>
            </w:pPr>
            <w:r w:rsidRPr="009B13CE">
              <w:rPr>
                <w:rFonts w:ascii="Times New Roman" w:eastAsia="宋体" w:hAnsi="Times New Roman"/>
                <w:szCs w:val="21"/>
              </w:rPr>
              <w:t>……</w:t>
            </w:r>
          </w:p>
          <w:p w14:paraId="1C087C17" w14:textId="77777777" w:rsidR="006F31D0" w:rsidRPr="009B13CE" w:rsidRDefault="006F31D0" w:rsidP="006F31D0">
            <w:pPr>
              <w:pStyle w:val="a8"/>
              <w:numPr>
                <w:ilvl w:val="0"/>
                <w:numId w:val="1"/>
              </w:numPr>
              <w:spacing w:line="300" w:lineRule="auto"/>
              <w:ind w:firstLineChars="0"/>
              <w:rPr>
                <w:rFonts w:ascii="Times New Roman" w:eastAsia="宋体" w:hAnsi="Times New Roman"/>
                <w:szCs w:val="21"/>
              </w:rPr>
            </w:pPr>
            <w:r w:rsidRPr="009B13CE">
              <w:rPr>
                <w:rFonts w:ascii="Times New Roman" w:eastAsia="宋体" w:hAnsi="Times New Roman" w:hint="eastAsia"/>
                <w:szCs w:val="21"/>
              </w:rPr>
              <w:t>建立</w:t>
            </w:r>
            <w:proofErr w:type="spellStart"/>
            <w:r w:rsidRPr="009B13CE">
              <w:rPr>
                <w:rFonts w:ascii="Times New Roman" w:eastAsia="宋体" w:hAnsi="Times New Roman" w:hint="eastAsia"/>
                <w:szCs w:val="21"/>
              </w:rPr>
              <w:t>Bug</w:t>
            </w:r>
            <w:r w:rsidRPr="009B13CE">
              <w:rPr>
                <w:rFonts w:ascii="Times New Roman" w:eastAsia="宋体" w:hAnsi="Times New Roman"/>
                <w:szCs w:val="21"/>
              </w:rPr>
              <w:t>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，即软件系统中容易出错的文件集</w:t>
            </w:r>
          </w:p>
          <w:p w14:paraId="0C8D3535" w14:textId="77777777" w:rsidR="006F31D0" w:rsidRPr="009B13CE" w:rsidRDefault="006F31D0" w:rsidP="006F31D0">
            <w:pPr>
              <w:pStyle w:val="a8"/>
              <w:numPr>
                <w:ilvl w:val="0"/>
                <w:numId w:val="3"/>
              </w:numPr>
              <w:spacing w:line="300" w:lineRule="auto"/>
              <w:ind w:firstLineChars="0"/>
              <w:rPr>
                <w:rFonts w:ascii="Times New Roman" w:eastAsia="宋体" w:hAnsi="Times New Roman"/>
                <w:szCs w:val="21"/>
              </w:rPr>
            </w:pPr>
            <w:r w:rsidRPr="009B13CE">
              <w:rPr>
                <w:rFonts w:ascii="Times New Roman" w:eastAsia="宋体" w:hAnsi="Times New Roman" w:hint="eastAsia"/>
                <w:szCs w:val="21"/>
              </w:rPr>
              <w:t>细节</w:t>
            </w:r>
            <w:r w:rsidRPr="009B13CE">
              <w:rPr>
                <w:rFonts w:ascii="Times New Roman" w:eastAsia="宋体" w:hAnsi="Times New Roman" w:hint="eastAsia"/>
                <w:szCs w:val="21"/>
              </w:rPr>
              <w:t>1</w:t>
            </w:r>
          </w:p>
          <w:p w14:paraId="203EE43C" w14:textId="77777777" w:rsidR="006F31D0" w:rsidRPr="009B13CE" w:rsidRDefault="006F31D0" w:rsidP="006F31D0">
            <w:pPr>
              <w:pStyle w:val="a8"/>
              <w:numPr>
                <w:ilvl w:val="0"/>
                <w:numId w:val="3"/>
              </w:numPr>
              <w:spacing w:line="300" w:lineRule="auto"/>
              <w:ind w:firstLineChars="0"/>
              <w:rPr>
                <w:rFonts w:ascii="Times New Roman" w:eastAsia="宋体" w:hAnsi="Times New Roman"/>
                <w:szCs w:val="21"/>
              </w:rPr>
            </w:pPr>
            <w:r w:rsidRPr="009B13CE">
              <w:rPr>
                <w:rFonts w:ascii="Times New Roman" w:eastAsia="宋体" w:hAnsi="Times New Roman" w:hint="eastAsia"/>
                <w:szCs w:val="21"/>
              </w:rPr>
              <w:t>细节</w:t>
            </w:r>
            <w:r w:rsidRPr="009B13CE">
              <w:rPr>
                <w:rFonts w:ascii="Times New Roman" w:eastAsia="宋体" w:hAnsi="Times New Roman" w:hint="eastAsia"/>
                <w:szCs w:val="21"/>
              </w:rPr>
              <w:t>2</w:t>
            </w:r>
          </w:p>
          <w:p w14:paraId="27C68B32" w14:textId="77777777" w:rsidR="006F31D0" w:rsidRPr="009B13CE" w:rsidRDefault="006F31D0" w:rsidP="006F31D0">
            <w:pPr>
              <w:pStyle w:val="a8"/>
              <w:numPr>
                <w:ilvl w:val="0"/>
                <w:numId w:val="3"/>
              </w:numPr>
              <w:spacing w:line="300" w:lineRule="auto"/>
              <w:ind w:firstLineChars="0"/>
              <w:rPr>
                <w:rFonts w:ascii="Times New Roman" w:eastAsia="宋体" w:hAnsi="Times New Roman"/>
                <w:szCs w:val="21"/>
              </w:rPr>
            </w:pPr>
            <w:r w:rsidRPr="009B13CE">
              <w:rPr>
                <w:rFonts w:ascii="Times New Roman" w:eastAsia="宋体" w:hAnsi="Times New Roman"/>
                <w:szCs w:val="21"/>
              </w:rPr>
              <w:lastRenderedPageBreak/>
              <w:t>……</w:t>
            </w:r>
          </w:p>
          <w:p w14:paraId="06D6B5E3" w14:textId="77777777" w:rsidR="006F31D0" w:rsidRPr="009B13CE" w:rsidRDefault="006F31D0" w:rsidP="006F31D0">
            <w:pPr>
              <w:pStyle w:val="a8"/>
              <w:numPr>
                <w:ilvl w:val="0"/>
                <w:numId w:val="1"/>
              </w:numPr>
              <w:spacing w:line="300" w:lineRule="auto"/>
              <w:ind w:firstLineChars="0"/>
              <w:rPr>
                <w:rFonts w:ascii="Times New Roman" w:eastAsia="宋体" w:hAnsi="Times New Roman"/>
                <w:szCs w:val="21"/>
              </w:rPr>
            </w:pPr>
            <w:r w:rsidRPr="009B13CE">
              <w:rPr>
                <w:rFonts w:ascii="Times New Roman" w:eastAsia="宋体" w:hAnsi="Times New Roman" w:hint="eastAsia"/>
                <w:szCs w:val="21"/>
              </w:rPr>
              <w:t>检测</w:t>
            </w:r>
            <w:proofErr w:type="spellStart"/>
            <w:r w:rsidRPr="009B13CE">
              <w:rPr>
                <w:rFonts w:ascii="Times New Roman" w:eastAsia="宋体" w:hAnsi="Times New Roman" w:hint="eastAsia"/>
                <w:szCs w:val="21"/>
              </w:rPr>
              <w:t>ArchRoots</w:t>
            </w:r>
            <w:proofErr w:type="spellEnd"/>
          </w:p>
          <w:p w14:paraId="760C8C32" w14:textId="77777777" w:rsidR="006F31D0" w:rsidRPr="009B13CE" w:rsidRDefault="006F31D0" w:rsidP="006F31D0">
            <w:pPr>
              <w:pStyle w:val="a8"/>
              <w:numPr>
                <w:ilvl w:val="0"/>
                <w:numId w:val="4"/>
              </w:numPr>
              <w:spacing w:line="300" w:lineRule="auto"/>
              <w:ind w:firstLineChars="0"/>
              <w:rPr>
                <w:rFonts w:ascii="Times New Roman" w:eastAsia="宋体" w:hAnsi="Times New Roman"/>
                <w:szCs w:val="21"/>
              </w:rPr>
            </w:pPr>
            <w:r w:rsidRPr="009B13CE">
              <w:rPr>
                <w:rFonts w:ascii="Times New Roman" w:eastAsia="宋体" w:hAnsi="Times New Roman" w:hint="eastAsia"/>
                <w:szCs w:val="21"/>
              </w:rPr>
              <w:t>伪代码</w:t>
            </w:r>
            <w:r w:rsidRPr="009B13CE">
              <w:rPr>
                <w:rFonts w:ascii="Times New Roman" w:eastAsia="宋体" w:hAnsi="Times New Roman" w:hint="eastAsia"/>
                <w:szCs w:val="21"/>
              </w:rPr>
              <w:t>2</w:t>
            </w:r>
            <w:r w:rsidRPr="009B13CE">
              <w:rPr>
                <w:rFonts w:ascii="Times New Roman" w:eastAsia="宋体" w:hAnsi="Times New Roman" w:hint="eastAsia"/>
                <w:szCs w:val="21"/>
              </w:rPr>
              <w:t>步骤①</w:t>
            </w:r>
          </w:p>
          <w:p w14:paraId="5A6B45FC" w14:textId="77777777" w:rsidR="006F31D0" w:rsidRPr="009B13CE" w:rsidRDefault="006F31D0" w:rsidP="006F31D0">
            <w:pPr>
              <w:pStyle w:val="a8"/>
              <w:numPr>
                <w:ilvl w:val="0"/>
                <w:numId w:val="4"/>
              </w:numPr>
              <w:spacing w:line="300" w:lineRule="auto"/>
              <w:ind w:firstLineChars="0"/>
              <w:rPr>
                <w:rFonts w:ascii="Times New Roman" w:eastAsia="宋体" w:hAnsi="Times New Roman"/>
                <w:szCs w:val="21"/>
              </w:rPr>
            </w:pPr>
            <w:r w:rsidRPr="009B13CE">
              <w:rPr>
                <w:rFonts w:ascii="Times New Roman" w:eastAsia="宋体" w:hAnsi="Times New Roman" w:hint="eastAsia"/>
                <w:szCs w:val="21"/>
              </w:rPr>
              <w:t>伪代码</w:t>
            </w:r>
            <w:r w:rsidRPr="009B13CE">
              <w:rPr>
                <w:rFonts w:ascii="Times New Roman" w:eastAsia="宋体" w:hAnsi="Times New Roman" w:hint="eastAsia"/>
                <w:szCs w:val="21"/>
              </w:rPr>
              <w:t>2</w:t>
            </w:r>
            <w:r w:rsidRPr="009B13CE">
              <w:rPr>
                <w:rFonts w:ascii="Times New Roman" w:eastAsia="宋体" w:hAnsi="Times New Roman" w:hint="eastAsia"/>
                <w:szCs w:val="21"/>
              </w:rPr>
              <w:t>步骤②</w:t>
            </w:r>
          </w:p>
          <w:p w14:paraId="472A170A" w14:textId="5F936C26" w:rsidR="000A6670" w:rsidRPr="009B13CE" w:rsidRDefault="006F31D0" w:rsidP="006F31D0">
            <w:pPr>
              <w:spacing w:line="300" w:lineRule="auto"/>
              <w:ind w:firstLineChars="200" w:firstLine="420"/>
              <w:rPr>
                <w:rFonts w:ascii="Times New Roman" w:eastAsia="宋体" w:hAnsi="Times New Roman" w:cs="Arial" w:hint="eastAsia"/>
                <w:spacing w:val="15"/>
                <w:szCs w:val="21"/>
              </w:rPr>
            </w:pPr>
            <w:r w:rsidRPr="009B13CE">
              <w:rPr>
                <w:rFonts w:ascii="Times New Roman" w:eastAsia="宋体" w:hAnsi="Times New Roman"/>
                <w:szCs w:val="21"/>
              </w:rPr>
              <w:t>……</w:t>
            </w:r>
          </w:p>
        </w:tc>
        <w:tc>
          <w:tcPr>
            <w:tcW w:w="646" w:type="dxa"/>
            <w:vAlign w:val="center"/>
          </w:tcPr>
          <w:p w14:paraId="44FC9A36" w14:textId="6F17B1AF"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lastRenderedPageBreak/>
              <w:t>1</w:t>
            </w:r>
            <w:r w:rsidRPr="009B13CE">
              <w:rPr>
                <w:rFonts w:ascii="Times New Roman" w:eastAsia="宋体" w:hAnsi="Times New Roman"/>
                <w:szCs w:val="21"/>
              </w:rPr>
              <w:t>0</w:t>
            </w:r>
          </w:p>
        </w:tc>
      </w:tr>
      <w:tr w:rsidR="000A6670" w:rsidRPr="009B13CE" w14:paraId="58A28B30" w14:textId="77777777" w:rsidTr="009B13CE">
        <w:trPr>
          <w:jc w:val="center"/>
        </w:trPr>
        <w:tc>
          <w:tcPr>
            <w:tcW w:w="1838" w:type="dxa"/>
            <w:vAlign w:val="center"/>
          </w:tcPr>
          <w:p w14:paraId="1CC302F4" w14:textId="1CA8BD71"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t>关键问题、解决方案</w:t>
            </w:r>
          </w:p>
        </w:tc>
        <w:tc>
          <w:tcPr>
            <w:tcW w:w="5812" w:type="dxa"/>
          </w:tcPr>
          <w:p w14:paraId="6C25D355" w14:textId="3B47C650" w:rsidR="00721072" w:rsidRPr="009B13CE" w:rsidRDefault="00721072" w:rsidP="009B13CE">
            <w:pPr>
              <w:spacing w:line="300" w:lineRule="auto"/>
              <w:ind w:firstLineChars="200" w:firstLine="480"/>
              <w:rPr>
                <w:rFonts w:ascii="Times New Roman" w:eastAsia="宋体" w:hAnsi="Times New Roman" w:cs="Arial" w:hint="eastAsia"/>
                <w:spacing w:val="15"/>
                <w:szCs w:val="21"/>
              </w:rPr>
            </w:pPr>
            <w:r w:rsidRPr="009B13CE">
              <w:rPr>
                <w:rFonts w:ascii="Times New Roman" w:eastAsia="宋体" w:hAnsi="Times New Roman" w:cs="Arial" w:hint="eastAsia"/>
                <w:spacing w:val="15"/>
                <w:szCs w:val="21"/>
              </w:rPr>
              <w:t>首先需要对本文几个</w:t>
            </w:r>
            <w:r w:rsidR="009B13CE">
              <w:rPr>
                <w:rFonts w:ascii="Times New Roman" w:eastAsia="宋体" w:hAnsi="Times New Roman" w:cs="Arial" w:hint="eastAsia"/>
                <w:spacing w:val="15"/>
                <w:szCs w:val="21"/>
              </w:rPr>
              <w:t>核心名词</w:t>
            </w:r>
            <w:r w:rsidRPr="009B13CE">
              <w:rPr>
                <w:rFonts w:ascii="Times New Roman" w:eastAsia="宋体" w:hAnsi="Times New Roman" w:cs="Arial" w:hint="eastAsia"/>
                <w:spacing w:val="15"/>
                <w:szCs w:val="21"/>
              </w:rPr>
              <w:t>进行解释：</w:t>
            </w:r>
          </w:p>
          <w:p w14:paraId="36E576BE" w14:textId="02296150" w:rsidR="002D3248" w:rsidRPr="009B13CE" w:rsidRDefault="001725FB" w:rsidP="00721072">
            <w:pPr>
              <w:spacing w:line="300" w:lineRule="auto"/>
              <w:ind w:firstLineChars="200" w:firstLine="482"/>
              <w:rPr>
                <w:rFonts w:ascii="Times New Roman" w:eastAsia="宋体" w:hAnsi="Times New Roman" w:cs="Arial"/>
                <w:b/>
                <w:spacing w:val="15"/>
                <w:szCs w:val="21"/>
              </w:rPr>
            </w:pPr>
            <w:r w:rsidRPr="009B13CE">
              <w:rPr>
                <w:rFonts w:ascii="Times New Roman" w:eastAsia="宋体" w:hAnsi="Times New Roman" w:cs="Arial"/>
                <w:b/>
                <w:spacing w:val="15"/>
                <w:szCs w:val="21"/>
              </w:rPr>
              <w:t>设计规则</w:t>
            </w:r>
            <w:r w:rsidRPr="009B13CE">
              <w:rPr>
                <w:rFonts w:ascii="Times New Roman" w:eastAsia="宋体" w:hAnsi="Times New Roman" w:cs="Arial" w:hint="eastAsia"/>
                <w:b/>
                <w:spacing w:val="15"/>
                <w:szCs w:val="21"/>
              </w:rPr>
              <w:t>(</w:t>
            </w:r>
            <w:r w:rsidRPr="009B13CE">
              <w:rPr>
                <w:rFonts w:ascii="Times New Roman" w:eastAsia="宋体" w:hAnsi="Times New Roman" w:cs="Arial"/>
                <w:b/>
                <w:spacing w:val="15"/>
                <w:szCs w:val="21"/>
              </w:rPr>
              <w:t>Design Rule)</w:t>
            </w:r>
            <w:r w:rsidRPr="009B13CE">
              <w:rPr>
                <w:rFonts w:ascii="Times New Roman" w:eastAsia="宋体" w:hAnsi="Times New Roman" w:cs="Arial" w:hint="eastAsia"/>
                <w:b/>
                <w:spacing w:val="15"/>
                <w:szCs w:val="21"/>
              </w:rPr>
              <w:t>：</w:t>
            </w:r>
            <w:r w:rsidRPr="009B13CE">
              <w:rPr>
                <w:rFonts w:ascii="Times New Roman" w:eastAsia="宋体" w:hAnsi="Times New Roman" w:cs="Arial"/>
                <w:b/>
                <w:spacing w:val="15"/>
                <w:szCs w:val="21"/>
              </w:rPr>
              <w:t>重要的设计决策，这些决策将系统的其他部分解耦为相互独立的模块。作为解耦接口，设计规则支持模块内部的相互依赖和模块之间的独立。只要遵守和维护既定的设计规则，独立模块的设计、实现和改进不应影响其他模块。</w:t>
            </w:r>
          </w:p>
          <w:p w14:paraId="7A182655" w14:textId="4E994764" w:rsidR="00862A8E" w:rsidRPr="009B13CE" w:rsidRDefault="00721072" w:rsidP="00721072">
            <w:pPr>
              <w:spacing w:line="300" w:lineRule="auto"/>
              <w:ind w:firstLineChars="200" w:firstLine="482"/>
              <w:rPr>
                <w:rFonts w:ascii="Times New Roman" w:eastAsia="宋体" w:hAnsi="Times New Roman" w:cs="Arial"/>
                <w:b/>
                <w:spacing w:val="15"/>
                <w:szCs w:val="21"/>
              </w:rPr>
            </w:pPr>
            <w:r w:rsidRPr="009B13CE">
              <w:rPr>
                <w:rFonts w:ascii="Times New Roman" w:eastAsia="宋体" w:hAnsi="Times New Roman" w:cs="Arial"/>
                <w:b/>
                <w:spacing w:val="15"/>
                <w:szCs w:val="21"/>
              </w:rPr>
              <w:t>设计规则</w:t>
            </w:r>
            <w:r w:rsidRPr="009B13CE">
              <w:rPr>
                <w:rFonts w:ascii="Times New Roman" w:eastAsia="宋体" w:hAnsi="Times New Roman" w:cs="Arial" w:hint="eastAsia"/>
                <w:b/>
                <w:spacing w:val="15"/>
                <w:szCs w:val="21"/>
              </w:rPr>
              <w:t>空间集</w:t>
            </w:r>
            <w:r w:rsidRPr="009B13CE">
              <w:rPr>
                <w:rFonts w:ascii="Times New Roman" w:eastAsia="宋体" w:hAnsi="Times New Roman" w:cs="Arial" w:hint="eastAsia"/>
                <w:b/>
                <w:spacing w:val="15"/>
                <w:szCs w:val="21"/>
              </w:rPr>
              <w:t>(</w:t>
            </w:r>
            <w:proofErr w:type="spellStart"/>
            <w:r w:rsidR="00ED7EC2" w:rsidRPr="009B13CE">
              <w:rPr>
                <w:rFonts w:ascii="Times New Roman" w:eastAsia="宋体" w:hAnsi="Times New Roman" w:cs="Arial"/>
                <w:b/>
                <w:spacing w:val="15"/>
                <w:szCs w:val="21"/>
              </w:rPr>
              <w:t>DRSpace</w:t>
            </w:r>
            <w:proofErr w:type="spellEnd"/>
            <w:r w:rsidRPr="009B13CE">
              <w:rPr>
                <w:rFonts w:ascii="Times New Roman" w:eastAsia="宋体" w:hAnsi="Times New Roman" w:cs="Arial"/>
                <w:b/>
                <w:spacing w:val="15"/>
                <w:szCs w:val="21"/>
              </w:rPr>
              <w:t>)</w:t>
            </w:r>
            <w:r w:rsidRPr="009B13CE">
              <w:rPr>
                <w:rFonts w:ascii="Times New Roman" w:eastAsia="宋体" w:hAnsi="Times New Roman" w:cs="Arial" w:hint="eastAsia"/>
                <w:b/>
                <w:spacing w:val="15"/>
                <w:szCs w:val="21"/>
              </w:rPr>
              <w:t>：</w:t>
            </w:r>
            <w:r w:rsidR="00ED7EC2" w:rsidRPr="009B13CE">
              <w:rPr>
                <w:rFonts w:ascii="Times New Roman" w:eastAsia="宋体" w:hAnsi="Times New Roman" w:cs="Arial"/>
                <w:b/>
                <w:spacing w:val="15"/>
                <w:szCs w:val="21"/>
              </w:rPr>
              <w:t>由系统文件的子集以及这些文件之间的体系结构连接组成。</w:t>
            </w:r>
            <w:proofErr w:type="spellStart"/>
            <w:r w:rsidR="00862A8E" w:rsidRPr="009B13CE">
              <w:rPr>
                <w:rFonts w:ascii="Times New Roman" w:eastAsia="宋体" w:hAnsi="Times New Roman" w:cs="Arial"/>
                <w:b/>
                <w:spacing w:val="15"/>
                <w:szCs w:val="21"/>
              </w:rPr>
              <w:t>DRSpace</w:t>
            </w:r>
            <w:proofErr w:type="spellEnd"/>
            <w:r w:rsidR="00862A8E" w:rsidRPr="009B13CE">
              <w:rPr>
                <w:rFonts w:ascii="Times New Roman" w:eastAsia="宋体" w:hAnsi="Times New Roman" w:cs="Arial"/>
                <w:b/>
                <w:spacing w:val="15"/>
                <w:szCs w:val="21"/>
              </w:rPr>
              <w:t>具有以下关键特征</w:t>
            </w:r>
            <w:r w:rsidR="00862A8E" w:rsidRPr="009B13CE">
              <w:rPr>
                <w:rFonts w:ascii="Times New Roman" w:eastAsia="宋体" w:hAnsi="Times New Roman" w:cs="Arial"/>
                <w:b/>
                <w:spacing w:val="15"/>
                <w:szCs w:val="21"/>
              </w:rPr>
              <w:t>:</w:t>
            </w:r>
          </w:p>
          <w:p w14:paraId="203DDF23" w14:textId="0B79E5FB" w:rsidR="00862A8E" w:rsidRPr="009B13CE" w:rsidRDefault="00862A8E" w:rsidP="00721072">
            <w:pPr>
              <w:pStyle w:val="a8"/>
              <w:numPr>
                <w:ilvl w:val="0"/>
                <w:numId w:val="16"/>
              </w:numPr>
              <w:spacing w:line="300" w:lineRule="auto"/>
              <w:ind w:firstLineChars="0"/>
              <w:rPr>
                <w:rFonts w:ascii="Times New Roman" w:eastAsia="宋体" w:hAnsi="Times New Roman" w:cs="Arial"/>
                <w:b/>
                <w:spacing w:val="15"/>
                <w:szCs w:val="21"/>
              </w:rPr>
            </w:pPr>
            <w:proofErr w:type="spellStart"/>
            <w:r w:rsidRPr="009B13CE">
              <w:rPr>
                <w:rFonts w:ascii="Times New Roman" w:eastAsia="宋体" w:hAnsi="Times New Roman" w:cs="Arial"/>
                <w:b/>
                <w:spacing w:val="15"/>
                <w:szCs w:val="21"/>
              </w:rPr>
              <w:t>DRSpace</w:t>
            </w:r>
            <w:proofErr w:type="spellEnd"/>
            <w:r w:rsidRPr="009B13CE">
              <w:rPr>
                <w:rFonts w:ascii="Times New Roman" w:eastAsia="宋体" w:hAnsi="Times New Roman" w:cs="Arial"/>
                <w:b/>
                <w:spacing w:val="15"/>
                <w:szCs w:val="21"/>
              </w:rPr>
              <w:t>总是包含一个或多个前导文件，即空间中所有其他文件直接或间接依赖的文件。</w:t>
            </w:r>
          </w:p>
          <w:p w14:paraId="78C047C0" w14:textId="3F0FE199" w:rsidR="00862A8E" w:rsidRPr="009B13CE" w:rsidRDefault="00862A8E" w:rsidP="00721072">
            <w:pPr>
              <w:pStyle w:val="a8"/>
              <w:numPr>
                <w:ilvl w:val="0"/>
                <w:numId w:val="16"/>
              </w:numPr>
              <w:spacing w:line="300" w:lineRule="auto"/>
              <w:ind w:firstLineChars="0"/>
              <w:rPr>
                <w:rFonts w:ascii="Times New Roman" w:eastAsia="宋体" w:hAnsi="Times New Roman" w:cs="Arial"/>
                <w:b/>
                <w:spacing w:val="15"/>
                <w:szCs w:val="21"/>
              </w:rPr>
            </w:pPr>
            <w:proofErr w:type="spellStart"/>
            <w:r w:rsidRPr="009B13CE">
              <w:rPr>
                <w:rFonts w:ascii="Times New Roman" w:eastAsia="宋体" w:hAnsi="Times New Roman" w:cs="Arial"/>
                <w:b/>
                <w:spacing w:val="15"/>
                <w:szCs w:val="21"/>
              </w:rPr>
              <w:t>DRSpace</w:t>
            </w:r>
            <w:proofErr w:type="spellEnd"/>
            <w:r w:rsidRPr="009B13CE">
              <w:rPr>
                <w:rFonts w:ascii="Times New Roman" w:eastAsia="宋体" w:hAnsi="Times New Roman" w:cs="Arial"/>
                <w:b/>
                <w:spacing w:val="15"/>
                <w:szCs w:val="21"/>
              </w:rPr>
              <w:t>捕获文件之间的各种关系。这些关系可以是文件之间的结构依赖关系或演化耦合关系。</w:t>
            </w:r>
          </w:p>
          <w:p w14:paraId="7C4176B7" w14:textId="3B57CAC9" w:rsidR="00030B36" w:rsidRPr="009B13CE" w:rsidRDefault="00862A8E" w:rsidP="00E431F7">
            <w:pPr>
              <w:pStyle w:val="a8"/>
              <w:numPr>
                <w:ilvl w:val="0"/>
                <w:numId w:val="16"/>
              </w:numPr>
              <w:spacing w:line="300" w:lineRule="auto"/>
              <w:ind w:firstLineChars="0"/>
              <w:rPr>
                <w:rFonts w:ascii="Times New Roman" w:eastAsia="宋体" w:hAnsi="Times New Roman" w:cs="Arial"/>
                <w:b/>
                <w:spacing w:val="15"/>
                <w:szCs w:val="21"/>
              </w:rPr>
            </w:pPr>
            <w:r w:rsidRPr="009B13CE">
              <w:rPr>
                <w:rFonts w:ascii="Times New Roman" w:eastAsia="宋体" w:hAnsi="Times New Roman" w:cs="Arial"/>
                <w:b/>
                <w:spacing w:val="15"/>
                <w:szCs w:val="21"/>
              </w:rPr>
              <w:t>使用</w:t>
            </w:r>
            <w:r w:rsidRPr="009B13CE">
              <w:rPr>
                <w:rFonts w:ascii="Times New Roman" w:eastAsia="宋体" w:hAnsi="Times New Roman" w:cs="Arial"/>
                <w:b/>
                <w:spacing w:val="15"/>
                <w:szCs w:val="21"/>
              </w:rPr>
              <w:t>DRH</w:t>
            </w:r>
            <w:r w:rsidRPr="009B13CE">
              <w:rPr>
                <w:rFonts w:ascii="Times New Roman" w:eastAsia="宋体" w:hAnsi="Times New Roman" w:cs="Arial"/>
                <w:b/>
                <w:spacing w:val="15"/>
                <w:szCs w:val="21"/>
              </w:rPr>
              <w:t>算法对每个</w:t>
            </w:r>
            <w:proofErr w:type="spellStart"/>
            <w:r w:rsidRPr="009B13CE">
              <w:rPr>
                <w:rFonts w:ascii="Times New Roman" w:eastAsia="宋体" w:hAnsi="Times New Roman" w:cs="Arial"/>
                <w:b/>
                <w:spacing w:val="15"/>
                <w:szCs w:val="21"/>
              </w:rPr>
              <w:t>DRSpace</w:t>
            </w:r>
            <w:proofErr w:type="spellEnd"/>
            <w:r w:rsidRPr="009B13CE">
              <w:rPr>
                <w:rFonts w:ascii="Times New Roman" w:eastAsia="宋体" w:hAnsi="Times New Roman" w:cs="Arial"/>
                <w:b/>
                <w:spacing w:val="15"/>
                <w:szCs w:val="21"/>
              </w:rPr>
              <w:t>进行集群，根据选择的一种或多种关系类型，自动将引导文件和模块显示在</w:t>
            </w:r>
            <w:proofErr w:type="spellStart"/>
            <w:r w:rsidRPr="009B13CE">
              <w:rPr>
                <w:rFonts w:ascii="Times New Roman" w:eastAsia="宋体" w:hAnsi="Times New Roman" w:cs="Arial"/>
                <w:b/>
                <w:spacing w:val="15"/>
                <w:szCs w:val="21"/>
              </w:rPr>
              <w:t>DRSpace</w:t>
            </w:r>
            <w:proofErr w:type="spellEnd"/>
            <w:r w:rsidRPr="009B13CE">
              <w:rPr>
                <w:rFonts w:ascii="Times New Roman" w:eastAsia="宋体" w:hAnsi="Times New Roman" w:cs="Arial"/>
                <w:b/>
                <w:spacing w:val="15"/>
                <w:szCs w:val="21"/>
              </w:rPr>
              <w:t>中。</w:t>
            </w:r>
          </w:p>
          <w:p w14:paraId="1C656280" w14:textId="77777777" w:rsidR="009B13CE" w:rsidRPr="009B13CE" w:rsidRDefault="009B13CE" w:rsidP="009B13CE">
            <w:pPr>
              <w:spacing w:line="300" w:lineRule="auto"/>
              <w:ind w:firstLineChars="200" w:firstLine="482"/>
              <w:rPr>
                <w:rFonts w:ascii="Times New Roman" w:eastAsia="宋体" w:hAnsi="Times New Roman" w:cs="Arial"/>
                <w:b/>
                <w:spacing w:val="15"/>
                <w:szCs w:val="21"/>
              </w:rPr>
            </w:pPr>
            <w:r w:rsidRPr="009B13CE">
              <w:rPr>
                <w:rFonts w:ascii="Times New Roman" w:eastAsia="宋体" w:hAnsi="Times New Roman" w:cs="Arial"/>
                <w:b/>
                <w:spacing w:val="15"/>
                <w:szCs w:val="21"/>
              </w:rPr>
              <w:t>架构根</w:t>
            </w:r>
            <w:r w:rsidRPr="009B13CE">
              <w:rPr>
                <w:rFonts w:ascii="Times New Roman" w:eastAsia="宋体" w:hAnsi="Times New Roman" w:cs="Arial"/>
                <w:b/>
                <w:spacing w:val="15"/>
                <w:szCs w:val="21"/>
              </w:rPr>
              <w:t>(</w:t>
            </w:r>
            <w:proofErr w:type="spellStart"/>
            <w:r w:rsidRPr="009B13CE">
              <w:rPr>
                <w:rFonts w:ascii="Times New Roman" w:eastAsia="宋体" w:hAnsi="Times New Roman" w:cs="Arial"/>
                <w:b/>
                <w:spacing w:val="15"/>
                <w:szCs w:val="21"/>
              </w:rPr>
              <w:t>ArchRoots</w:t>
            </w:r>
            <w:proofErr w:type="spellEnd"/>
            <w:r w:rsidRPr="009B13CE">
              <w:rPr>
                <w:rFonts w:ascii="Times New Roman" w:eastAsia="宋体" w:hAnsi="Times New Roman" w:cs="Arial"/>
                <w:b/>
                <w:spacing w:val="15"/>
                <w:szCs w:val="21"/>
              </w:rPr>
              <w:t>)</w:t>
            </w:r>
            <w:r w:rsidRPr="009B13CE">
              <w:rPr>
                <w:rFonts w:ascii="Times New Roman" w:eastAsia="宋体" w:hAnsi="Times New Roman" w:cs="Arial" w:hint="eastAsia"/>
                <w:b/>
                <w:spacing w:val="15"/>
                <w:szCs w:val="21"/>
              </w:rPr>
              <w:t>：</w:t>
            </w:r>
            <w:r w:rsidRPr="009B13CE">
              <w:rPr>
                <w:rFonts w:ascii="Times New Roman" w:eastAsia="宋体" w:hAnsi="Times New Roman" w:cs="Arial"/>
                <w:b/>
                <w:spacing w:val="15"/>
                <w:szCs w:val="21"/>
              </w:rPr>
              <w:t>连接系统中最容易出现错误的文件的最小</w:t>
            </w:r>
            <w:proofErr w:type="spellStart"/>
            <w:r w:rsidRPr="009B13CE">
              <w:rPr>
                <w:rFonts w:ascii="Times New Roman" w:eastAsia="宋体" w:hAnsi="Times New Roman" w:cs="Arial" w:hint="eastAsia"/>
                <w:b/>
                <w:spacing w:val="15"/>
                <w:szCs w:val="21"/>
              </w:rPr>
              <w:t>DRS</w:t>
            </w:r>
            <w:r w:rsidRPr="009B13CE">
              <w:rPr>
                <w:rFonts w:ascii="Times New Roman" w:eastAsia="宋体" w:hAnsi="Times New Roman" w:cs="Arial"/>
                <w:b/>
                <w:spacing w:val="15"/>
                <w:szCs w:val="21"/>
              </w:rPr>
              <w:t>pace</w:t>
            </w:r>
            <w:proofErr w:type="spellEnd"/>
            <w:r w:rsidRPr="009B13CE">
              <w:rPr>
                <w:rFonts w:ascii="Times New Roman" w:eastAsia="宋体" w:hAnsi="Times New Roman" w:cs="Arial"/>
                <w:b/>
                <w:spacing w:val="15"/>
                <w:szCs w:val="21"/>
              </w:rPr>
              <w:t>集来实现的。</w:t>
            </w:r>
          </w:p>
          <w:p w14:paraId="773565D9" w14:textId="77777777" w:rsidR="009B13CE" w:rsidRPr="009B13CE" w:rsidRDefault="009B13CE" w:rsidP="003E07C3">
            <w:pPr>
              <w:spacing w:line="300" w:lineRule="auto"/>
              <w:ind w:firstLineChars="200" w:firstLine="480"/>
              <w:rPr>
                <w:rFonts w:ascii="Times New Roman" w:eastAsia="宋体" w:hAnsi="Times New Roman" w:cs="Arial"/>
                <w:spacing w:val="15"/>
                <w:szCs w:val="21"/>
              </w:rPr>
            </w:pPr>
          </w:p>
          <w:p w14:paraId="6DA534B1" w14:textId="35862B3C" w:rsidR="002D3248" w:rsidRPr="009B13CE" w:rsidRDefault="003E07C3" w:rsidP="003E07C3">
            <w:pPr>
              <w:spacing w:line="300" w:lineRule="auto"/>
              <w:ind w:firstLineChars="200" w:firstLine="480"/>
              <w:rPr>
                <w:rFonts w:ascii="Times New Roman" w:eastAsia="宋体" w:hAnsi="Times New Roman" w:cs="Arial"/>
                <w:spacing w:val="15"/>
                <w:szCs w:val="21"/>
              </w:rPr>
            </w:pPr>
            <w:r w:rsidRPr="009B13CE">
              <w:rPr>
                <w:rFonts w:ascii="Times New Roman" w:eastAsia="宋体" w:hAnsi="Times New Roman" w:cs="Arial" w:hint="eastAsia"/>
                <w:spacing w:val="15"/>
                <w:szCs w:val="21"/>
              </w:rPr>
              <w:t>本文使用</w:t>
            </w:r>
            <w:r w:rsidR="002D3248" w:rsidRPr="009B13CE">
              <w:rPr>
                <w:rFonts w:ascii="Times New Roman" w:eastAsia="宋体" w:hAnsi="Times New Roman" w:cs="Arial"/>
                <w:spacing w:val="15"/>
                <w:szCs w:val="21"/>
              </w:rPr>
              <w:t>设计结构矩阵</w:t>
            </w:r>
            <w:r w:rsidR="002D3248" w:rsidRPr="009B13CE">
              <w:rPr>
                <w:rFonts w:ascii="Times New Roman" w:eastAsia="宋体" w:hAnsi="Times New Roman" w:cs="Arial"/>
                <w:spacing w:val="15"/>
                <w:szCs w:val="21"/>
              </w:rPr>
              <w:t>(DSM)</w:t>
            </w:r>
            <w:r w:rsidR="002D3248" w:rsidRPr="009B13CE">
              <w:rPr>
                <w:rFonts w:ascii="Times New Roman" w:eastAsia="宋体" w:hAnsi="Times New Roman" w:cs="Arial"/>
                <w:spacing w:val="15"/>
                <w:szCs w:val="21"/>
              </w:rPr>
              <w:t>为软件架构建模。在</w:t>
            </w:r>
            <w:r w:rsidR="002D3248" w:rsidRPr="009B13CE">
              <w:rPr>
                <w:rFonts w:ascii="Times New Roman" w:eastAsia="宋体" w:hAnsi="Times New Roman" w:cs="Arial"/>
                <w:spacing w:val="15"/>
                <w:szCs w:val="21"/>
              </w:rPr>
              <w:t>DSM</w:t>
            </w:r>
            <w:r w:rsidR="002D3248" w:rsidRPr="009B13CE">
              <w:rPr>
                <w:rFonts w:ascii="Times New Roman" w:eastAsia="宋体" w:hAnsi="Times New Roman" w:cs="Arial"/>
                <w:spacing w:val="15"/>
                <w:szCs w:val="21"/>
              </w:rPr>
              <w:t>中，列和行表示系统的设计参数</w:t>
            </w:r>
            <w:r w:rsidR="002D3248" w:rsidRPr="009B13CE">
              <w:rPr>
                <w:rFonts w:ascii="Times New Roman" w:eastAsia="宋体" w:hAnsi="Times New Roman" w:cs="Arial"/>
                <w:spacing w:val="15"/>
                <w:szCs w:val="21"/>
              </w:rPr>
              <w:t>(</w:t>
            </w:r>
            <w:r w:rsidR="002D3248" w:rsidRPr="009B13CE">
              <w:rPr>
                <w:rFonts w:ascii="Times New Roman" w:eastAsia="宋体" w:hAnsi="Times New Roman" w:cs="Arial"/>
                <w:spacing w:val="15"/>
                <w:szCs w:val="21"/>
              </w:rPr>
              <w:t>顺序相同</w:t>
            </w:r>
            <w:r w:rsidR="002D3248" w:rsidRPr="009B13CE">
              <w:rPr>
                <w:rFonts w:ascii="Times New Roman" w:eastAsia="宋体" w:hAnsi="Times New Roman" w:cs="Arial"/>
                <w:spacing w:val="15"/>
                <w:szCs w:val="21"/>
              </w:rPr>
              <w:t>)</w:t>
            </w:r>
            <w:r w:rsidR="002D3248" w:rsidRPr="009B13CE">
              <w:rPr>
                <w:rFonts w:ascii="Times New Roman" w:eastAsia="宋体" w:hAnsi="Times New Roman" w:cs="Arial"/>
                <w:spacing w:val="15"/>
                <w:szCs w:val="21"/>
              </w:rPr>
              <w:t>。</w:t>
            </w:r>
            <w:r w:rsidR="002D3248" w:rsidRPr="009B13CE">
              <w:rPr>
                <w:rFonts w:ascii="Times New Roman" w:eastAsia="宋体" w:hAnsi="Times New Roman" w:cs="Arial"/>
                <w:spacing w:val="15"/>
                <w:szCs w:val="21"/>
              </w:rPr>
              <w:t>DSM</w:t>
            </w:r>
            <w:r w:rsidR="002D3248" w:rsidRPr="009B13CE">
              <w:rPr>
                <w:rFonts w:ascii="Times New Roman" w:eastAsia="宋体" w:hAnsi="Times New Roman" w:cs="Arial"/>
                <w:spacing w:val="15"/>
                <w:szCs w:val="21"/>
              </w:rPr>
              <w:t>的单元代表了它们之间的关系。非对角单元格表示行上的文件与列上的文件之间的依赖关系。对角单元格表示自依赖性，我们通过文件的行</w:t>
            </w:r>
            <w:r w:rsidR="002D3248" w:rsidRPr="009B13CE">
              <w:rPr>
                <w:rFonts w:ascii="Times New Roman" w:eastAsia="宋体" w:hAnsi="Times New Roman" w:cs="Arial"/>
                <w:spacing w:val="15"/>
                <w:szCs w:val="21"/>
              </w:rPr>
              <w:t>/</w:t>
            </w:r>
            <w:r w:rsidR="002D3248" w:rsidRPr="009B13CE">
              <w:rPr>
                <w:rFonts w:ascii="Times New Roman" w:eastAsia="宋体" w:hAnsi="Times New Roman" w:cs="Arial"/>
                <w:spacing w:val="15"/>
                <w:szCs w:val="21"/>
              </w:rPr>
              <w:t>列索引来注释这些单元格。</w:t>
            </w:r>
          </w:p>
          <w:p w14:paraId="6882DE81" w14:textId="64548219" w:rsidR="00721072" w:rsidRPr="009B13CE" w:rsidRDefault="00860530" w:rsidP="003E07C3">
            <w:pPr>
              <w:spacing w:line="300" w:lineRule="auto"/>
              <w:ind w:firstLineChars="200" w:firstLine="480"/>
              <w:rPr>
                <w:rFonts w:ascii="Times New Roman" w:eastAsia="宋体" w:hAnsi="Times New Roman" w:cs="Arial"/>
                <w:spacing w:val="15"/>
                <w:szCs w:val="21"/>
              </w:rPr>
            </w:pPr>
            <w:r w:rsidRPr="009B13CE">
              <w:rPr>
                <w:rFonts w:ascii="Times New Roman" w:eastAsia="宋体" w:hAnsi="Times New Roman" w:cs="Arial"/>
                <w:spacing w:val="15"/>
                <w:szCs w:val="21"/>
              </w:rPr>
              <w:t>设计规则层次</w:t>
            </w:r>
            <w:r w:rsidRPr="009B13CE">
              <w:rPr>
                <w:rFonts w:ascii="Times New Roman" w:eastAsia="宋体" w:hAnsi="Times New Roman" w:cs="Arial"/>
                <w:spacing w:val="15"/>
                <w:szCs w:val="21"/>
              </w:rPr>
              <w:t>(DRH)</w:t>
            </w:r>
            <w:r w:rsidRPr="009B13CE">
              <w:rPr>
                <w:rFonts w:ascii="Times New Roman" w:eastAsia="宋体" w:hAnsi="Times New Roman" w:cs="Arial"/>
                <w:spacing w:val="15"/>
                <w:szCs w:val="21"/>
              </w:rPr>
              <w:t>算法，将源文件进行聚类，使其架构角色一目了然。使用</w:t>
            </w:r>
            <w:r w:rsidRPr="009B13CE">
              <w:rPr>
                <w:rFonts w:ascii="Times New Roman" w:eastAsia="宋体" w:hAnsi="Times New Roman" w:cs="Arial"/>
                <w:spacing w:val="15"/>
                <w:szCs w:val="21"/>
              </w:rPr>
              <w:t>DRH</w:t>
            </w:r>
            <w:r w:rsidRPr="009B13CE">
              <w:rPr>
                <w:rFonts w:ascii="Times New Roman" w:eastAsia="宋体" w:hAnsi="Times New Roman" w:cs="Arial"/>
                <w:spacing w:val="15"/>
                <w:szCs w:val="21"/>
              </w:rPr>
              <w:t>算法聚类的</w:t>
            </w:r>
            <w:r w:rsidRPr="009B13CE">
              <w:rPr>
                <w:rFonts w:ascii="Times New Roman" w:eastAsia="宋体" w:hAnsi="Times New Roman" w:cs="Arial"/>
                <w:spacing w:val="15"/>
                <w:szCs w:val="21"/>
              </w:rPr>
              <w:t>DSM</w:t>
            </w:r>
            <w:r w:rsidRPr="009B13CE">
              <w:rPr>
                <w:rFonts w:ascii="Times New Roman" w:eastAsia="宋体" w:hAnsi="Times New Roman" w:cs="Arial"/>
                <w:spacing w:val="15"/>
                <w:szCs w:val="21"/>
              </w:rPr>
              <w:t>有三个关键特征。首先，将设计规则和模块按照层次结构</w:t>
            </w:r>
            <w:r w:rsidRPr="009B13CE">
              <w:rPr>
                <w:rFonts w:ascii="Times New Roman" w:eastAsia="宋体" w:hAnsi="Times New Roman" w:cs="Arial"/>
                <w:spacing w:val="15"/>
                <w:szCs w:val="21"/>
              </w:rPr>
              <w:lastRenderedPageBreak/>
              <w:t>进行排列，设计规则在上层，模块被设计规则解耦在下层。其次，低层的模块依赖于高层的模块，但反之亦然。第三，同一层次的模块是相互独立的。</w:t>
            </w:r>
          </w:p>
          <w:p w14:paraId="0B0EE72C" w14:textId="1A4F23FA" w:rsidR="00721072" w:rsidRPr="009B13CE" w:rsidRDefault="00721072" w:rsidP="003E07C3">
            <w:pPr>
              <w:spacing w:line="300" w:lineRule="auto"/>
              <w:ind w:firstLineChars="200" w:firstLine="480"/>
              <w:rPr>
                <w:rFonts w:ascii="Times New Roman" w:eastAsia="宋体" w:hAnsi="Times New Roman" w:cs="Arial"/>
                <w:spacing w:val="15"/>
                <w:szCs w:val="21"/>
              </w:rPr>
            </w:pPr>
            <w:r w:rsidRPr="009B13CE">
              <w:rPr>
                <w:rFonts w:ascii="Times New Roman" w:eastAsia="宋体" w:hAnsi="Times New Roman" w:cs="Arial"/>
                <w:spacing w:val="15"/>
                <w:szCs w:val="21"/>
              </w:rPr>
              <w:t>架构决策一旦在源代码中实现，就会变得很难理解、很难修改，并且可能会因为不断的发展而逐渐衰败。</w:t>
            </w:r>
            <w:r w:rsidR="003E07C3" w:rsidRPr="009B13CE">
              <w:rPr>
                <w:rFonts w:ascii="Times New Roman" w:eastAsia="宋体" w:hAnsi="Times New Roman" w:cs="Arial" w:hint="eastAsia"/>
                <w:spacing w:val="15"/>
                <w:szCs w:val="21"/>
              </w:rPr>
              <w:t>因此</w:t>
            </w:r>
            <w:r w:rsidRPr="009B13CE">
              <w:rPr>
                <w:rFonts w:ascii="Times New Roman" w:eastAsia="宋体" w:hAnsi="Times New Roman" w:cs="Arial"/>
                <w:spacing w:val="15"/>
                <w:szCs w:val="21"/>
              </w:rPr>
              <w:t>架构选择是源代码中技术债务的头号来源。</w:t>
            </w:r>
          </w:p>
          <w:p w14:paraId="5F736FF2" w14:textId="1B9900A1" w:rsidR="00721072" w:rsidRPr="009B13CE" w:rsidRDefault="003E07C3" w:rsidP="003E07C3">
            <w:pPr>
              <w:spacing w:line="300" w:lineRule="auto"/>
              <w:ind w:firstLineChars="200" w:firstLine="480"/>
              <w:rPr>
                <w:rFonts w:ascii="Times New Roman" w:eastAsia="宋体" w:hAnsi="Times New Roman" w:cs="Arial"/>
                <w:spacing w:val="15"/>
                <w:szCs w:val="21"/>
              </w:rPr>
            </w:pPr>
            <w:r w:rsidRPr="009B13CE">
              <w:rPr>
                <w:rFonts w:ascii="Times New Roman" w:eastAsia="宋体" w:hAnsi="Times New Roman" w:cs="Arial" w:hint="eastAsia"/>
                <w:spacing w:val="15"/>
                <w:szCs w:val="21"/>
              </w:rPr>
              <w:t>同时</w:t>
            </w:r>
            <w:r w:rsidR="00721072" w:rsidRPr="009B13CE">
              <w:rPr>
                <w:rFonts w:ascii="Times New Roman" w:eastAsia="宋体" w:hAnsi="Times New Roman" w:cs="Arial"/>
                <w:spacing w:val="15"/>
                <w:szCs w:val="21"/>
              </w:rPr>
              <w:t>技术产生了限制性的集群</w:t>
            </w:r>
            <w:r w:rsidR="00721072" w:rsidRPr="009B13CE">
              <w:rPr>
                <w:rFonts w:ascii="Times New Roman" w:eastAsia="宋体" w:hAnsi="Times New Roman" w:cs="Arial"/>
                <w:spacing w:val="15"/>
                <w:szCs w:val="21"/>
              </w:rPr>
              <w:t>:</w:t>
            </w:r>
            <w:r w:rsidR="00721072" w:rsidRPr="009B13CE">
              <w:rPr>
                <w:rFonts w:ascii="Times New Roman" w:eastAsia="宋体" w:hAnsi="Times New Roman" w:cs="Arial"/>
                <w:spacing w:val="15"/>
                <w:szCs w:val="21"/>
              </w:rPr>
              <w:t>也就是说，一个软件单元只能属于一个单独的集群。然而，在现实中，一个文件扮演多个角色并参与其中是很自然的</w:t>
            </w:r>
            <w:r w:rsidR="00721072" w:rsidRPr="009B13CE">
              <w:rPr>
                <w:rFonts w:ascii="Times New Roman" w:eastAsia="宋体" w:hAnsi="Times New Roman" w:cs="Arial" w:hint="eastAsia"/>
                <w:spacing w:val="15"/>
                <w:szCs w:val="21"/>
              </w:rPr>
              <w:t>。</w:t>
            </w:r>
          </w:p>
          <w:p w14:paraId="05A5F1CA" w14:textId="5A5A755A" w:rsidR="003E07C3" w:rsidRPr="009B13CE" w:rsidRDefault="003E07C3" w:rsidP="003E07C3">
            <w:pPr>
              <w:spacing w:line="300" w:lineRule="auto"/>
              <w:ind w:firstLineChars="200" w:firstLine="480"/>
              <w:rPr>
                <w:rFonts w:ascii="Times New Roman" w:eastAsia="宋体" w:hAnsi="Times New Roman" w:cs="Arial" w:hint="eastAsia"/>
                <w:spacing w:val="15"/>
                <w:szCs w:val="21"/>
              </w:rPr>
            </w:pPr>
            <w:r w:rsidRPr="009B13CE">
              <w:rPr>
                <w:rFonts w:ascii="Times New Roman" w:eastAsia="宋体" w:hAnsi="Times New Roman" w:cs="Arial" w:hint="eastAsia"/>
                <w:spacing w:val="15"/>
                <w:szCs w:val="21"/>
              </w:rPr>
              <w:t>具体的问题</w:t>
            </w:r>
            <w:r w:rsidR="00732DB2">
              <w:rPr>
                <w:rFonts w:ascii="Times New Roman" w:eastAsia="宋体" w:hAnsi="Times New Roman" w:cs="Arial" w:hint="eastAsia"/>
                <w:spacing w:val="15"/>
                <w:szCs w:val="21"/>
              </w:rPr>
              <w:t>与解决方案如下所示</w:t>
            </w:r>
            <w:r w:rsidRPr="009B13CE">
              <w:rPr>
                <w:rFonts w:ascii="Times New Roman" w:eastAsia="宋体" w:hAnsi="Times New Roman" w:cs="Arial" w:hint="eastAsia"/>
                <w:spacing w:val="15"/>
                <w:szCs w:val="21"/>
              </w:rPr>
              <w:t>：</w:t>
            </w:r>
          </w:p>
          <w:p w14:paraId="3209E434" w14:textId="77777777" w:rsidR="00721072" w:rsidRPr="009B13CE" w:rsidRDefault="00721072" w:rsidP="00721072">
            <w:pPr>
              <w:pStyle w:val="a8"/>
              <w:numPr>
                <w:ilvl w:val="0"/>
                <w:numId w:val="15"/>
              </w:numPr>
              <w:spacing w:line="300" w:lineRule="auto"/>
              <w:ind w:firstLineChars="0"/>
              <w:rPr>
                <w:rFonts w:ascii="Times New Roman" w:eastAsia="宋体" w:hAnsi="Times New Roman"/>
                <w:szCs w:val="21"/>
              </w:rPr>
            </w:pPr>
            <w:proofErr w:type="spellStart"/>
            <w:r w:rsidRPr="009B13CE">
              <w:rPr>
                <w:rFonts w:ascii="Times New Roman" w:eastAsia="宋体" w:hAnsi="Times New Roman"/>
                <w:szCs w:val="21"/>
              </w:rPr>
              <w:t>DRS</w:t>
            </w:r>
            <w:r w:rsidRPr="009B13CE">
              <w:rPr>
                <w:rFonts w:ascii="Times New Roman" w:eastAsia="宋体" w:hAnsi="Times New Roman" w:hint="eastAsia"/>
                <w:szCs w:val="21"/>
              </w:rPr>
              <w:t>paces</w:t>
            </w:r>
            <w:proofErr w:type="spellEnd"/>
            <w:r w:rsidRPr="009B13CE">
              <w:rPr>
                <w:rFonts w:ascii="Times New Roman" w:eastAsia="宋体" w:hAnsi="Times New Roman" w:hint="eastAsia"/>
                <w:szCs w:val="21"/>
              </w:rPr>
              <w:t>的生成。</w:t>
            </w:r>
          </w:p>
          <w:p w14:paraId="40847189" w14:textId="77777777" w:rsidR="00721072" w:rsidRPr="009B13CE" w:rsidRDefault="00721072" w:rsidP="00721072">
            <w:pPr>
              <w:pStyle w:val="a8"/>
              <w:spacing w:line="300" w:lineRule="auto"/>
              <w:ind w:left="360" w:firstLineChars="0" w:firstLine="0"/>
              <w:rPr>
                <w:rFonts w:ascii="Times New Roman" w:eastAsia="宋体" w:hAnsi="Times New Roman"/>
                <w:szCs w:val="21"/>
              </w:rPr>
            </w:pPr>
            <w:r w:rsidRPr="009B13CE">
              <w:rPr>
                <w:rFonts w:ascii="Times New Roman" w:eastAsia="宋体" w:hAnsi="Times New Roman" w:hint="eastAsia"/>
                <w:szCs w:val="21"/>
              </w:rPr>
              <w:t>问题描述：</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可以以前导文件为基础而生成，但是前导文件可以是一个或者多个，因此在生成</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的过程中面临算法复杂度过高的问题。</w:t>
            </w:r>
          </w:p>
          <w:p w14:paraId="34047C06" w14:textId="77777777" w:rsidR="00721072" w:rsidRPr="009B13CE" w:rsidRDefault="00721072" w:rsidP="00721072">
            <w:pPr>
              <w:pStyle w:val="a8"/>
              <w:spacing w:line="300" w:lineRule="auto"/>
              <w:ind w:left="360" w:firstLineChars="0" w:firstLine="0"/>
              <w:rPr>
                <w:rFonts w:ascii="Times New Roman" w:eastAsia="宋体" w:hAnsi="Times New Roman"/>
                <w:szCs w:val="21"/>
              </w:rPr>
            </w:pPr>
            <w:r w:rsidRPr="009B13CE">
              <w:rPr>
                <w:rFonts w:ascii="Times New Roman" w:eastAsia="宋体" w:hAnsi="Times New Roman" w:hint="eastAsia"/>
                <w:szCs w:val="21"/>
              </w:rPr>
              <w:t>解决方案：选择软件系统中每个单独的源文件作为前导文件，生成</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。这样既简化了</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的生成，同时还便于探究每个源文件作为主导文件时的影响。</w:t>
            </w:r>
          </w:p>
          <w:p w14:paraId="2B16B132" w14:textId="77777777" w:rsidR="00721072" w:rsidRPr="009B13CE" w:rsidRDefault="00721072" w:rsidP="00721072">
            <w:pPr>
              <w:pStyle w:val="a8"/>
              <w:numPr>
                <w:ilvl w:val="0"/>
                <w:numId w:val="15"/>
              </w:numPr>
              <w:spacing w:line="300" w:lineRule="auto"/>
              <w:ind w:firstLineChars="0"/>
              <w:rPr>
                <w:rFonts w:ascii="Times New Roman" w:eastAsia="宋体" w:hAnsi="Times New Roman"/>
                <w:szCs w:val="21"/>
              </w:rPr>
            </w:pPr>
            <w:r w:rsidRPr="009B13CE">
              <w:rPr>
                <w:rFonts w:ascii="Times New Roman" w:eastAsia="宋体" w:hAnsi="Times New Roman" w:hint="eastAsia"/>
                <w:szCs w:val="21"/>
              </w:rPr>
              <w:t>影响因素的排除。</w:t>
            </w:r>
          </w:p>
          <w:p w14:paraId="20989BCA" w14:textId="77777777" w:rsidR="00721072" w:rsidRPr="009B13CE" w:rsidRDefault="00721072" w:rsidP="00721072">
            <w:pPr>
              <w:pStyle w:val="a8"/>
              <w:spacing w:line="300" w:lineRule="auto"/>
              <w:ind w:left="360" w:firstLineChars="0" w:firstLine="0"/>
              <w:rPr>
                <w:rFonts w:ascii="Times New Roman" w:eastAsia="宋体" w:hAnsi="Times New Roman"/>
                <w:szCs w:val="21"/>
              </w:rPr>
            </w:pPr>
            <w:r w:rsidRPr="009B13CE">
              <w:rPr>
                <w:rFonts w:ascii="Times New Roman" w:eastAsia="宋体" w:hAnsi="Times New Roman" w:hint="eastAsia"/>
                <w:szCs w:val="21"/>
              </w:rPr>
              <w:t>问题描述：在探究</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的</w:t>
            </w:r>
            <w:r w:rsidRPr="009B13CE">
              <w:rPr>
                <w:rFonts w:ascii="Times New Roman" w:eastAsia="宋体" w:hAnsi="Times New Roman" w:hint="eastAsia"/>
                <w:szCs w:val="21"/>
              </w:rPr>
              <w:t>bug</w:t>
            </w:r>
            <w:r w:rsidRPr="009B13CE">
              <w:rPr>
                <w:rFonts w:ascii="Times New Roman" w:eastAsia="宋体" w:hAnsi="Times New Roman" w:hint="eastAsia"/>
                <w:szCs w:val="21"/>
              </w:rPr>
              <w:t>倾向性程度时，会受到</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中的文件数、不同文件的代码行数等因素的影响。</w:t>
            </w:r>
          </w:p>
          <w:p w14:paraId="2A872F2B" w14:textId="199D58F2" w:rsidR="00721072" w:rsidRPr="009B13CE" w:rsidRDefault="00721072" w:rsidP="003E07C3">
            <w:pPr>
              <w:pStyle w:val="a8"/>
              <w:spacing w:line="300" w:lineRule="auto"/>
              <w:ind w:left="360" w:firstLineChars="0" w:firstLine="0"/>
              <w:rPr>
                <w:rFonts w:ascii="Times New Roman" w:eastAsia="宋体" w:hAnsi="Times New Roman" w:hint="eastAsia"/>
                <w:szCs w:val="21"/>
              </w:rPr>
            </w:pPr>
            <w:r w:rsidRPr="009B13CE">
              <w:rPr>
                <w:rFonts w:ascii="Times New Roman" w:eastAsia="宋体" w:hAnsi="Times New Roman" w:hint="eastAsia"/>
                <w:szCs w:val="21"/>
              </w:rPr>
              <w:t>解决方案：同时使用</w:t>
            </w:r>
            <w:proofErr w:type="spellStart"/>
            <w:r w:rsidRPr="009B13CE">
              <w:rPr>
                <w:rFonts w:ascii="Times New Roman" w:eastAsia="宋体" w:hAnsi="Times New Roman" w:hint="eastAsia"/>
                <w:szCs w:val="21"/>
              </w:rPr>
              <w:t>dsb</w:t>
            </w:r>
            <w:proofErr w:type="spellEnd"/>
            <w:r w:rsidRPr="009B13CE">
              <w:rPr>
                <w:rFonts w:ascii="Times New Roman" w:eastAsia="宋体" w:hAnsi="Times New Roman" w:hint="eastAsia"/>
                <w:szCs w:val="21"/>
              </w:rPr>
              <w:t>（</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中出现</w:t>
            </w:r>
            <w:r w:rsidRPr="009B13CE">
              <w:rPr>
                <w:rFonts w:ascii="Times New Roman" w:eastAsia="宋体" w:hAnsi="Times New Roman" w:hint="eastAsia"/>
                <w:szCs w:val="21"/>
              </w:rPr>
              <w:t>bug</w:t>
            </w:r>
            <w:r w:rsidRPr="009B13CE">
              <w:rPr>
                <w:rFonts w:ascii="Times New Roman" w:eastAsia="宋体" w:hAnsi="Times New Roman" w:hint="eastAsia"/>
                <w:szCs w:val="21"/>
              </w:rPr>
              <w:t>的文件比例）和</w:t>
            </w:r>
            <w:proofErr w:type="spellStart"/>
            <w:r w:rsidRPr="009B13CE">
              <w:rPr>
                <w:rFonts w:ascii="Times New Roman" w:eastAsia="宋体" w:hAnsi="Times New Roman" w:hint="eastAsia"/>
                <w:szCs w:val="21"/>
              </w:rPr>
              <w:t>bsc</w:t>
            </w:r>
            <w:proofErr w:type="spellEnd"/>
            <w:r w:rsidRPr="009B13CE">
              <w:rPr>
                <w:rFonts w:ascii="Times New Roman" w:eastAsia="宋体" w:hAnsi="Times New Roman" w:hint="eastAsia"/>
                <w:szCs w:val="21"/>
              </w:rPr>
              <w:t>（</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中</w:t>
            </w:r>
            <w:r w:rsidRPr="009B13CE">
              <w:rPr>
                <w:rFonts w:ascii="Times New Roman" w:eastAsia="宋体" w:hAnsi="Times New Roman" w:hint="eastAsia"/>
                <w:szCs w:val="21"/>
              </w:rPr>
              <w:t>bug</w:t>
            </w:r>
            <w:r w:rsidRPr="009B13CE">
              <w:rPr>
                <w:rFonts w:ascii="Times New Roman" w:eastAsia="宋体" w:hAnsi="Times New Roman" w:hint="eastAsia"/>
                <w:szCs w:val="21"/>
              </w:rPr>
              <w:t>文件占全部</w:t>
            </w:r>
            <w:r w:rsidRPr="009B13CE">
              <w:rPr>
                <w:rFonts w:ascii="Times New Roman" w:eastAsia="宋体" w:hAnsi="Times New Roman" w:hint="eastAsia"/>
                <w:szCs w:val="21"/>
              </w:rPr>
              <w:t>bug</w:t>
            </w:r>
            <w:r w:rsidRPr="009B13CE">
              <w:rPr>
                <w:rFonts w:ascii="Times New Roman" w:eastAsia="宋体" w:hAnsi="Times New Roman" w:hint="eastAsia"/>
                <w:szCs w:val="21"/>
              </w:rPr>
              <w:t>文件的比例）来分析</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的</w:t>
            </w:r>
            <w:r w:rsidRPr="009B13CE">
              <w:rPr>
                <w:rFonts w:ascii="Times New Roman" w:eastAsia="宋体" w:hAnsi="Times New Roman" w:hint="eastAsia"/>
                <w:szCs w:val="21"/>
              </w:rPr>
              <w:t>bug</w:t>
            </w:r>
            <w:r w:rsidRPr="009B13CE">
              <w:rPr>
                <w:rFonts w:ascii="Times New Roman" w:eastAsia="宋体" w:hAnsi="Times New Roman" w:hint="eastAsia"/>
                <w:szCs w:val="21"/>
              </w:rPr>
              <w:t>倾向性程度；进行</w:t>
            </w:r>
            <w:r w:rsidRPr="009B13CE">
              <w:rPr>
                <w:rFonts w:ascii="Times New Roman" w:eastAsia="宋体" w:hAnsi="Times New Roman" w:hint="eastAsia"/>
                <w:szCs w:val="21"/>
              </w:rPr>
              <w:t>L</w:t>
            </w:r>
            <w:r w:rsidRPr="009B13CE">
              <w:rPr>
                <w:rFonts w:ascii="Times New Roman" w:eastAsia="宋体" w:hAnsi="Times New Roman"/>
                <w:szCs w:val="21"/>
              </w:rPr>
              <w:t>OC</w:t>
            </w:r>
            <w:r w:rsidRPr="009B13CE">
              <w:rPr>
                <w:rFonts w:ascii="Times New Roman" w:eastAsia="宋体" w:hAnsi="Times New Roman" w:hint="eastAsia"/>
                <w:szCs w:val="21"/>
              </w:rPr>
              <w:t>规范化，消除代码行数的影响。</w:t>
            </w:r>
          </w:p>
        </w:tc>
        <w:tc>
          <w:tcPr>
            <w:tcW w:w="646" w:type="dxa"/>
            <w:vAlign w:val="center"/>
          </w:tcPr>
          <w:p w14:paraId="005504B7" w14:textId="0D1F6065" w:rsidR="000A6670" w:rsidRPr="009B13CE" w:rsidRDefault="000A6670" w:rsidP="00E431F7">
            <w:pPr>
              <w:spacing w:line="300" w:lineRule="auto"/>
              <w:jc w:val="center"/>
              <w:rPr>
                <w:rFonts w:ascii="Times New Roman" w:eastAsia="宋体" w:hAnsi="Times New Roman"/>
                <w:szCs w:val="21"/>
              </w:rPr>
            </w:pPr>
            <w:r w:rsidRPr="009B13CE">
              <w:rPr>
                <w:rFonts w:ascii="Times New Roman" w:eastAsia="宋体" w:hAnsi="Times New Roman" w:hint="eastAsia"/>
                <w:szCs w:val="21"/>
              </w:rPr>
              <w:lastRenderedPageBreak/>
              <w:t>1</w:t>
            </w:r>
            <w:r w:rsidRPr="009B13CE">
              <w:rPr>
                <w:rFonts w:ascii="Times New Roman" w:eastAsia="宋体" w:hAnsi="Times New Roman"/>
                <w:szCs w:val="21"/>
              </w:rPr>
              <w:t>0</w:t>
            </w:r>
          </w:p>
        </w:tc>
      </w:tr>
      <w:tr w:rsidR="00030B36" w:rsidRPr="009B13CE" w14:paraId="0427C6D6" w14:textId="77777777" w:rsidTr="009B13CE">
        <w:trPr>
          <w:jc w:val="center"/>
        </w:trPr>
        <w:tc>
          <w:tcPr>
            <w:tcW w:w="1838" w:type="dxa"/>
            <w:vAlign w:val="center"/>
          </w:tcPr>
          <w:p w14:paraId="6EC29ECE" w14:textId="7553E4AB" w:rsidR="00030B36" w:rsidRPr="009B13CE" w:rsidRDefault="00030B36" w:rsidP="00030B36">
            <w:pPr>
              <w:spacing w:line="300" w:lineRule="auto"/>
              <w:jc w:val="center"/>
              <w:rPr>
                <w:rFonts w:ascii="Times New Roman" w:eastAsia="宋体" w:hAnsi="Times New Roman"/>
                <w:szCs w:val="21"/>
              </w:rPr>
            </w:pPr>
            <w:r w:rsidRPr="009B13CE">
              <w:rPr>
                <w:rFonts w:ascii="Times New Roman" w:eastAsia="宋体" w:hAnsi="Times New Roman" w:hint="eastAsia"/>
                <w:szCs w:val="21"/>
              </w:rPr>
              <w:t>验证手段</w:t>
            </w:r>
          </w:p>
        </w:tc>
        <w:tc>
          <w:tcPr>
            <w:tcW w:w="5812" w:type="dxa"/>
          </w:tcPr>
          <w:p w14:paraId="0DF3D841" w14:textId="77777777" w:rsidR="00030B36" w:rsidRPr="009B13CE" w:rsidRDefault="00030B36" w:rsidP="00030B36">
            <w:pPr>
              <w:spacing w:line="300" w:lineRule="auto"/>
              <w:ind w:firstLineChars="200" w:firstLine="420"/>
              <w:rPr>
                <w:rFonts w:ascii="Times New Roman" w:eastAsia="宋体" w:hAnsi="Times New Roman" w:cs="Times New Roman"/>
                <w:szCs w:val="21"/>
              </w:rPr>
            </w:pPr>
            <w:r w:rsidRPr="009B13CE">
              <w:rPr>
                <w:rFonts w:ascii="Times New Roman" w:eastAsia="宋体" w:hAnsi="Times New Roman" w:cs="Times New Roman"/>
                <w:szCs w:val="21"/>
              </w:rPr>
              <w:t>实验对象：选取</w:t>
            </w:r>
            <w:r w:rsidRPr="009B13CE">
              <w:rPr>
                <w:rFonts w:ascii="Times New Roman" w:eastAsia="宋体" w:hAnsi="Times New Roman" w:cs="Times New Roman"/>
                <w:szCs w:val="21"/>
              </w:rPr>
              <w:t>15</w:t>
            </w:r>
            <w:r w:rsidRPr="009B13CE">
              <w:rPr>
                <w:rFonts w:ascii="Times New Roman" w:eastAsia="宋体" w:hAnsi="Times New Roman" w:cs="Times New Roman"/>
                <w:szCs w:val="21"/>
              </w:rPr>
              <w:t>个</w:t>
            </w:r>
            <w:r w:rsidRPr="009B13CE">
              <w:rPr>
                <w:rFonts w:ascii="Times New Roman" w:eastAsia="宋体" w:hAnsi="Times New Roman" w:cs="Times New Roman"/>
                <w:szCs w:val="21"/>
              </w:rPr>
              <w:t>Apache</w:t>
            </w:r>
            <w:r w:rsidRPr="009B13CE">
              <w:rPr>
                <w:rFonts w:ascii="Times New Roman" w:eastAsia="宋体" w:hAnsi="Times New Roman" w:cs="Times New Roman"/>
                <w:szCs w:val="21"/>
              </w:rPr>
              <w:t>开源项目作为评估对象。这些项目的规模、应用领域、开发时间等特征都有所不同。</w:t>
            </w:r>
          </w:p>
          <w:p w14:paraId="5EBBDD8C" w14:textId="77777777" w:rsidR="00030B36" w:rsidRPr="009B13CE" w:rsidRDefault="00030B36" w:rsidP="00030B36">
            <w:pPr>
              <w:spacing w:line="300" w:lineRule="auto"/>
              <w:ind w:firstLineChars="200" w:firstLine="420"/>
              <w:rPr>
                <w:rFonts w:ascii="Times New Roman" w:eastAsia="宋体" w:hAnsi="Times New Roman" w:cs="Times New Roman"/>
                <w:szCs w:val="21"/>
              </w:rPr>
            </w:pPr>
            <w:r w:rsidRPr="009B13CE">
              <w:rPr>
                <w:rFonts w:ascii="Times New Roman" w:eastAsia="宋体" w:hAnsi="Times New Roman" w:cs="Times New Roman"/>
                <w:szCs w:val="21"/>
              </w:rPr>
              <w:t>实验目标：探究如下四个问题：</w:t>
            </w:r>
          </w:p>
          <w:p w14:paraId="682F3CF1" w14:textId="77777777" w:rsidR="00030B36" w:rsidRPr="009B13CE" w:rsidRDefault="00030B36" w:rsidP="00030B36">
            <w:pPr>
              <w:pStyle w:val="a8"/>
              <w:numPr>
                <w:ilvl w:val="0"/>
                <w:numId w:val="5"/>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前导文件的错误是否导致其</w:t>
            </w:r>
            <w:proofErr w:type="spellStart"/>
            <w:r w:rsidRPr="009B13CE">
              <w:rPr>
                <w:rFonts w:ascii="Times New Roman" w:eastAsia="宋体" w:hAnsi="Times New Roman" w:cs="Times New Roman"/>
                <w:szCs w:val="21"/>
              </w:rPr>
              <w:t>DRSpace</w:t>
            </w:r>
            <w:proofErr w:type="spellEnd"/>
            <w:r w:rsidRPr="009B13CE">
              <w:rPr>
                <w:rFonts w:ascii="Times New Roman" w:eastAsia="宋体" w:hAnsi="Times New Roman" w:cs="Times New Roman"/>
                <w:szCs w:val="21"/>
              </w:rPr>
              <w:t>中的文件更容易出现错误？</w:t>
            </w:r>
          </w:p>
          <w:p w14:paraId="7741D7C4" w14:textId="77777777" w:rsidR="00030B36" w:rsidRPr="009B13CE" w:rsidRDefault="00030B36" w:rsidP="00030B36">
            <w:pPr>
              <w:pStyle w:val="a8"/>
              <w:numPr>
                <w:ilvl w:val="0"/>
                <w:numId w:val="5"/>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容易产生</w:t>
            </w:r>
            <w:r w:rsidRPr="009B13CE">
              <w:rPr>
                <w:rFonts w:ascii="Times New Roman" w:eastAsia="宋体" w:hAnsi="Times New Roman" w:cs="Times New Roman"/>
                <w:szCs w:val="21"/>
              </w:rPr>
              <w:t>bug</w:t>
            </w:r>
            <w:r w:rsidRPr="009B13CE">
              <w:rPr>
                <w:rFonts w:ascii="Times New Roman" w:eastAsia="宋体" w:hAnsi="Times New Roman" w:cs="Times New Roman"/>
                <w:szCs w:val="21"/>
              </w:rPr>
              <w:t>的文件在架构上是否具有紧密联系？</w:t>
            </w:r>
          </w:p>
          <w:p w14:paraId="33FF81D3" w14:textId="77777777" w:rsidR="00030B36" w:rsidRPr="009B13CE" w:rsidRDefault="00030B36" w:rsidP="00030B36">
            <w:pPr>
              <w:pStyle w:val="a8"/>
              <w:numPr>
                <w:ilvl w:val="0"/>
                <w:numId w:val="5"/>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在项目推进过程中，</w:t>
            </w:r>
            <w:proofErr w:type="spellStart"/>
            <w:r w:rsidRPr="009B13CE">
              <w:rPr>
                <w:rFonts w:ascii="Times New Roman" w:eastAsia="宋体" w:hAnsi="Times New Roman" w:cs="Times New Roman"/>
                <w:szCs w:val="21"/>
              </w:rPr>
              <w:t>ArchRoots</w:t>
            </w:r>
            <w:proofErr w:type="spellEnd"/>
            <w:r w:rsidRPr="009B13CE">
              <w:rPr>
                <w:rFonts w:ascii="Times New Roman" w:eastAsia="宋体" w:hAnsi="Times New Roman" w:cs="Times New Roman"/>
                <w:szCs w:val="21"/>
              </w:rPr>
              <w:t>会长期保持不变吗？</w:t>
            </w:r>
          </w:p>
          <w:p w14:paraId="6C244CCC" w14:textId="77777777" w:rsidR="00030B36" w:rsidRPr="009B13CE" w:rsidRDefault="00030B36" w:rsidP="00030B36">
            <w:pPr>
              <w:pStyle w:val="a8"/>
              <w:numPr>
                <w:ilvl w:val="0"/>
                <w:numId w:val="5"/>
              </w:numPr>
              <w:spacing w:line="300" w:lineRule="auto"/>
              <w:ind w:firstLine="420"/>
              <w:rPr>
                <w:rFonts w:ascii="Times New Roman" w:eastAsia="宋体" w:hAnsi="Times New Roman" w:cs="Times New Roman"/>
                <w:szCs w:val="21"/>
              </w:rPr>
            </w:pPr>
            <w:proofErr w:type="spellStart"/>
            <w:r w:rsidRPr="009B13CE">
              <w:rPr>
                <w:rFonts w:ascii="Times New Roman" w:eastAsia="宋体" w:hAnsi="Times New Roman" w:cs="Times New Roman"/>
                <w:szCs w:val="21"/>
              </w:rPr>
              <w:t>ArchRoots</w:t>
            </w:r>
            <w:proofErr w:type="spellEnd"/>
            <w:r w:rsidRPr="009B13CE">
              <w:rPr>
                <w:rFonts w:ascii="Times New Roman" w:eastAsia="宋体" w:hAnsi="Times New Roman" w:cs="Times New Roman"/>
                <w:szCs w:val="21"/>
              </w:rPr>
              <w:t>是否表示其中的文件具有</w:t>
            </w:r>
            <w:r w:rsidRPr="009B13CE">
              <w:rPr>
                <w:rFonts w:ascii="Times New Roman" w:eastAsia="宋体" w:hAnsi="Times New Roman" w:cs="Times New Roman"/>
                <w:szCs w:val="21"/>
              </w:rPr>
              <w:t>bug</w:t>
            </w:r>
            <w:r w:rsidRPr="009B13CE">
              <w:rPr>
                <w:rFonts w:ascii="Times New Roman" w:eastAsia="宋体" w:hAnsi="Times New Roman" w:cs="Times New Roman"/>
                <w:szCs w:val="21"/>
              </w:rPr>
              <w:t>倾向？</w:t>
            </w:r>
          </w:p>
          <w:p w14:paraId="47A32372" w14:textId="77777777" w:rsidR="00030B36" w:rsidRPr="009B13CE" w:rsidRDefault="00030B36" w:rsidP="00030B36">
            <w:pPr>
              <w:spacing w:line="300" w:lineRule="auto"/>
              <w:ind w:firstLineChars="200" w:firstLine="420"/>
              <w:rPr>
                <w:rFonts w:ascii="Times New Roman" w:eastAsia="宋体" w:hAnsi="Times New Roman" w:cs="Times New Roman"/>
                <w:szCs w:val="21"/>
              </w:rPr>
            </w:pPr>
            <w:r w:rsidRPr="009B13CE">
              <w:rPr>
                <w:rFonts w:ascii="Times New Roman" w:eastAsia="宋体" w:hAnsi="Times New Roman" w:cs="Times New Roman"/>
                <w:szCs w:val="21"/>
              </w:rPr>
              <w:t>实验指标：</w:t>
            </w:r>
          </w:p>
          <w:p w14:paraId="5893B7A3" w14:textId="77777777" w:rsidR="00030B36" w:rsidRPr="009B13CE" w:rsidRDefault="00030B36" w:rsidP="00030B36">
            <w:pPr>
              <w:pStyle w:val="a8"/>
              <w:numPr>
                <w:ilvl w:val="0"/>
                <w:numId w:val="7"/>
              </w:numPr>
              <w:spacing w:line="300" w:lineRule="auto"/>
              <w:ind w:firstLine="420"/>
              <w:rPr>
                <w:rFonts w:ascii="Times New Roman" w:eastAsia="宋体" w:hAnsi="Times New Roman" w:cs="Times New Roman"/>
                <w:szCs w:val="21"/>
              </w:rPr>
            </w:pPr>
            <w:proofErr w:type="spellStart"/>
            <w:r w:rsidRPr="009B13CE">
              <w:rPr>
                <w:rFonts w:ascii="Times New Roman" w:eastAsia="宋体" w:hAnsi="Times New Roman" w:cs="Times New Roman"/>
                <w:szCs w:val="21"/>
              </w:rPr>
              <w:lastRenderedPageBreak/>
              <w:t>dsb</w:t>
            </w:r>
            <w:proofErr w:type="spellEnd"/>
            <w:r w:rsidRPr="009B13CE">
              <w:rPr>
                <w:rFonts w:ascii="Times New Roman" w:eastAsia="宋体" w:hAnsi="Times New Roman" w:cs="Times New Roman"/>
                <w:szCs w:val="21"/>
              </w:rPr>
              <w:t>：</w:t>
            </w:r>
            <w:proofErr w:type="spellStart"/>
            <w:r w:rsidRPr="009B13CE">
              <w:rPr>
                <w:rFonts w:ascii="Times New Roman" w:eastAsia="宋体" w:hAnsi="Times New Roman" w:cs="Times New Roman"/>
                <w:szCs w:val="21"/>
              </w:rPr>
              <w:t>DRSpace</w:t>
            </w:r>
            <w:proofErr w:type="spellEnd"/>
            <w:r w:rsidRPr="009B13CE">
              <w:rPr>
                <w:rFonts w:ascii="Times New Roman" w:eastAsia="宋体" w:hAnsi="Times New Roman" w:cs="Times New Roman"/>
                <w:szCs w:val="21"/>
              </w:rPr>
              <w:t>中出现</w:t>
            </w:r>
            <w:r w:rsidRPr="009B13CE">
              <w:rPr>
                <w:rFonts w:ascii="Times New Roman" w:eastAsia="宋体" w:hAnsi="Times New Roman" w:cs="Times New Roman"/>
                <w:szCs w:val="21"/>
              </w:rPr>
              <w:t>bug</w:t>
            </w:r>
            <w:r w:rsidRPr="009B13CE">
              <w:rPr>
                <w:rFonts w:ascii="Times New Roman" w:eastAsia="宋体" w:hAnsi="Times New Roman" w:cs="Times New Roman"/>
                <w:szCs w:val="21"/>
              </w:rPr>
              <w:t>的文件比例</w:t>
            </w:r>
          </w:p>
          <w:p w14:paraId="35F8BF48" w14:textId="77777777" w:rsidR="00030B36" w:rsidRPr="009B13CE" w:rsidRDefault="00030B36" w:rsidP="00030B36">
            <w:pPr>
              <w:pStyle w:val="a8"/>
              <w:numPr>
                <w:ilvl w:val="0"/>
                <w:numId w:val="7"/>
              </w:numPr>
              <w:spacing w:line="300" w:lineRule="auto"/>
              <w:ind w:firstLine="420"/>
              <w:rPr>
                <w:rFonts w:ascii="Times New Roman" w:eastAsia="宋体" w:hAnsi="Times New Roman" w:cs="Times New Roman"/>
                <w:szCs w:val="21"/>
              </w:rPr>
            </w:pPr>
            <w:proofErr w:type="spellStart"/>
            <w:r w:rsidRPr="009B13CE">
              <w:rPr>
                <w:rFonts w:ascii="Times New Roman" w:eastAsia="宋体" w:hAnsi="Times New Roman" w:cs="Times New Roman"/>
                <w:szCs w:val="21"/>
              </w:rPr>
              <w:t>bsc</w:t>
            </w:r>
            <w:proofErr w:type="spellEnd"/>
            <w:r w:rsidRPr="009B13CE">
              <w:rPr>
                <w:rFonts w:ascii="Times New Roman" w:eastAsia="宋体" w:hAnsi="Times New Roman" w:cs="Times New Roman"/>
                <w:szCs w:val="21"/>
              </w:rPr>
              <w:t>：</w:t>
            </w:r>
            <w:proofErr w:type="spellStart"/>
            <w:r w:rsidRPr="009B13CE">
              <w:rPr>
                <w:rFonts w:ascii="Times New Roman" w:eastAsia="宋体" w:hAnsi="Times New Roman" w:cs="Times New Roman"/>
                <w:szCs w:val="21"/>
              </w:rPr>
              <w:t>DRSpace</w:t>
            </w:r>
            <w:proofErr w:type="spellEnd"/>
            <w:r w:rsidRPr="009B13CE">
              <w:rPr>
                <w:rFonts w:ascii="Times New Roman" w:eastAsia="宋体" w:hAnsi="Times New Roman" w:cs="Times New Roman"/>
                <w:szCs w:val="21"/>
              </w:rPr>
              <w:t>中</w:t>
            </w:r>
            <w:r w:rsidRPr="009B13CE">
              <w:rPr>
                <w:rFonts w:ascii="Times New Roman" w:eastAsia="宋体" w:hAnsi="Times New Roman" w:cs="Times New Roman"/>
                <w:szCs w:val="21"/>
              </w:rPr>
              <w:t>bug</w:t>
            </w:r>
            <w:r w:rsidRPr="009B13CE">
              <w:rPr>
                <w:rFonts w:ascii="Times New Roman" w:eastAsia="宋体" w:hAnsi="Times New Roman" w:cs="Times New Roman"/>
                <w:szCs w:val="21"/>
              </w:rPr>
              <w:t>文件占全部</w:t>
            </w:r>
            <w:r w:rsidRPr="009B13CE">
              <w:rPr>
                <w:rFonts w:ascii="Times New Roman" w:eastAsia="宋体" w:hAnsi="Times New Roman" w:cs="Times New Roman"/>
                <w:szCs w:val="21"/>
              </w:rPr>
              <w:t>bug</w:t>
            </w:r>
            <w:r w:rsidRPr="009B13CE">
              <w:rPr>
                <w:rFonts w:ascii="Times New Roman" w:eastAsia="宋体" w:hAnsi="Times New Roman" w:cs="Times New Roman"/>
                <w:szCs w:val="21"/>
              </w:rPr>
              <w:t>文件的比例</w:t>
            </w:r>
          </w:p>
          <w:p w14:paraId="22CF098C" w14:textId="77777777" w:rsidR="00030B36" w:rsidRPr="009B13CE" w:rsidRDefault="00030B36" w:rsidP="00030B36">
            <w:pPr>
              <w:pStyle w:val="a8"/>
              <w:numPr>
                <w:ilvl w:val="0"/>
                <w:numId w:val="7"/>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Length</w:t>
            </w:r>
            <w:r w:rsidRPr="009B13CE">
              <w:rPr>
                <w:rFonts w:ascii="Times New Roman" w:eastAsia="宋体" w:hAnsi="Times New Roman" w:cs="Times New Roman"/>
                <w:szCs w:val="21"/>
              </w:rPr>
              <w:t>：项目的开始、结束时间以及持续时长</w:t>
            </w:r>
          </w:p>
          <w:p w14:paraId="7BADF1E8" w14:textId="77777777" w:rsidR="00030B36" w:rsidRPr="009B13CE" w:rsidRDefault="00030B36" w:rsidP="00030B36">
            <w:pPr>
              <w:pStyle w:val="a8"/>
              <w:numPr>
                <w:ilvl w:val="0"/>
                <w:numId w:val="7"/>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Releases</w:t>
            </w:r>
            <w:r w:rsidRPr="009B13CE">
              <w:rPr>
                <w:rFonts w:ascii="Times New Roman" w:eastAsia="宋体" w:hAnsi="Times New Roman" w:cs="Times New Roman"/>
                <w:szCs w:val="21"/>
              </w:rPr>
              <w:t>：版本数量</w:t>
            </w:r>
          </w:p>
          <w:p w14:paraId="5B265E5F" w14:textId="77777777" w:rsidR="00030B36" w:rsidRPr="009B13CE" w:rsidRDefault="00030B36" w:rsidP="00030B36">
            <w:pPr>
              <w:pStyle w:val="a8"/>
              <w:numPr>
                <w:ilvl w:val="0"/>
                <w:numId w:val="7"/>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Commits</w:t>
            </w:r>
            <w:r w:rsidRPr="009B13CE">
              <w:rPr>
                <w:rFonts w:ascii="Times New Roman" w:eastAsia="宋体" w:hAnsi="Times New Roman" w:cs="Times New Roman"/>
                <w:szCs w:val="21"/>
              </w:rPr>
              <w:t>：提交数量</w:t>
            </w:r>
          </w:p>
          <w:p w14:paraId="69FF3D8C" w14:textId="77777777" w:rsidR="00030B36" w:rsidRPr="009B13CE" w:rsidRDefault="00030B36" w:rsidP="00030B36">
            <w:pPr>
              <w:pStyle w:val="a8"/>
              <w:numPr>
                <w:ilvl w:val="0"/>
                <w:numId w:val="7"/>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Issues</w:t>
            </w:r>
            <w:r w:rsidRPr="009B13CE">
              <w:rPr>
                <w:rFonts w:ascii="Times New Roman" w:eastAsia="宋体" w:hAnsi="Times New Roman" w:cs="Times New Roman"/>
                <w:szCs w:val="21"/>
              </w:rPr>
              <w:t>：问题数量</w:t>
            </w:r>
          </w:p>
          <w:p w14:paraId="7FE9184B" w14:textId="77777777" w:rsidR="00030B36" w:rsidRPr="009B13CE" w:rsidRDefault="00030B36" w:rsidP="00030B36">
            <w:pPr>
              <w:pStyle w:val="a8"/>
              <w:numPr>
                <w:ilvl w:val="0"/>
                <w:numId w:val="7"/>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Files</w:t>
            </w:r>
            <w:r w:rsidRPr="009B13CE">
              <w:rPr>
                <w:rFonts w:ascii="Times New Roman" w:eastAsia="宋体" w:hAnsi="Times New Roman" w:cs="Times New Roman"/>
                <w:szCs w:val="21"/>
              </w:rPr>
              <w:t>：文件数量</w:t>
            </w:r>
          </w:p>
          <w:p w14:paraId="2C55FFCA" w14:textId="77777777" w:rsidR="00030B36" w:rsidRPr="009B13CE" w:rsidRDefault="00030B36" w:rsidP="00030B36">
            <w:pPr>
              <w:spacing w:line="300" w:lineRule="auto"/>
              <w:ind w:firstLineChars="200" w:firstLine="420"/>
              <w:rPr>
                <w:rFonts w:ascii="Times New Roman" w:eastAsia="宋体" w:hAnsi="Times New Roman" w:cs="Times New Roman"/>
                <w:szCs w:val="21"/>
              </w:rPr>
            </w:pPr>
            <w:r w:rsidRPr="009B13CE">
              <w:rPr>
                <w:rFonts w:ascii="Times New Roman" w:eastAsia="宋体" w:hAnsi="Times New Roman" w:cs="Times New Roman"/>
                <w:szCs w:val="21"/>
              </w:rPr>
              <w:t>实验结果：</w:t>
            </w:r>
          </w:p>
          <w:p w14:paraId="7A42BCAD" w14:textId="77777777" w:rsidR="00030B36" w:rsidRPr="009B13CE" w:rsidRDefault="00030B36" w:rsidP="00030B36">
            <w:pPr>
              <w:pStyle w:val="a8"/>
              <w:numPr>
                <w:ilvl w:val="0"/>
                <w:numId w:val="6"/>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如果一个设计规则（前导文件）容易产生错误，那么在其</w:t>
            </w:r>
            <w:proofErr w:type="spellStart"/>
            <w:r w:rsidRPr="009B13CE">
              <w:rPr>
                <w:rFonts w:ascii="Times New Roman" w:eastAsia="宋体" w:hAnsi="Times New Roman" w:cs="Times New Roman"/>
                <w:szCs w:val="21"/>
              </w:rPr>
              <w:t>DRSpace</w:t>
            </w:r>
            <w:proofErr w:type="spellEnd"/>
            <w:r w:rsidRPr="009B13CE">
              <w:rPr>
                <w:rFonts w:ascii="Times New Roman" w:eastAsia="宋体" w:hAnsi="Times New Roman" w:cs="Times New Roman"/>
                <w:szCs w:val="21"/>
              </w:rPr>
              <w:t>中聚合的文件也容易产生错误。</w:t>
            </w:r>
          </w:p>
          <w:p w14:paraId="6D4D1FF2" w14:textId="77777777" w:rsidR="00030B36" w:rsidRPr="009B13CE" w:rsidRDefault="00030B36" w:rsidP="00030B36">
            <w:pPr>
              <w:pStyle w:val="a8"/>
              <w:numPr>
                <w:ilvl w:val="0"/>
                <w:numId w:val="6"/>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容易出现</w:t>
            </w:r>
            <w:r w:rsidRPr="009B13CE">
              <w:rPr>
                <w:rFonts w:ascii="Times New Roman" w:eastAsia="宋体" w:hAnsi="Times New Roman" w:cs="Times New Roman"/>
                <w:szCs w:val="21"/>
              </w:rPr>
              <w:t>bug</w:t>
            </w:r>
            <w:r w:rsidRPr="009B13CE">
              <w:rPr>
                <w:rFonts w:ascii="Times New Roman" w:eastAsia="宋体" w:hAnsi="Times New Roman" w:cs="Times New Roman"/>
                <w:szCs w:val="21"/>
              </w:rPr>
              <w:t>的文件往往在架构上彼此关联</w:t>
            </w:r>
          </w:p>
          <w:p w14:paraId="42CF84B8" w14:textId="77777777" w:rsidR="00030B36" w:rsidRPr="009B13CE" w:rsidRDefault="00030B36" w:rsidP="00030B36">
            <w:pPr>
              <w:pStyle w:val="a8"/>
              <w:numPr>
                <w:ilvl w:val="0"/>
                <w:numId w:val="6"/>
              </w:numPr>
              <w:spacing w:line="300" w:lineRule="auto"/>
              <w:ind w:firstLine="420"/>
              <w:rPr>
                <w:rFonts w:ascii="Times New Roman" w:eastAsia="宋体" w:hAnsi="Times New Roman" w:cs="Times New Roman"/>
                <w:szCs w:val="21"/>
              </w:rPr>
            </w:pPr>
            <w:r w:rsidRPr="009B13CE">
              <w:rPr>
                <w:rFonts w:ascii="Times New Roman" w:eastAsia="宋体" w:hAnsi="Times New Roman" w:cs="Times New Roman"/>
                <w:szCs w:val="21"/>
              </w:rPr>
              <w:t>一般来讲，每个项目都会包含</w:t>
            </w:r>
            <w:r w:rsidRPr="009B13CE">
              <w:rPr>
                <w:rFonts w:ascii="Times New Roman" w:eastAsia="宋体" w:hAnsi="Times New Roman" w:cs="Times New Roman"/>
                <w:szCs w:val="21"/>
              </w:rPr>
              <w:t>1-5</w:t>
            </w:r>
            <w:r w:rsidRPr="009B13CE">
              <w:rPr>
                <w:rFonts w:ascii="Times New Roman" w:eastAsia="宋体" w:hAnsi="Times New Roman" w:cs="Times New Roman"/>
                <w:szCs w:val="21"/>
              </w:rPr>
              <w:t>个稳定的</w:t>
            </w:r>
            <w:proofErr w:type="spellStart"/>
            <w:r w:rsidRPr="009B13CE">
              <w:rPr>
                <w:rFonts w:ascii="Times New Roman" w:eastAsia="宋体" w:hAnsi="Times New Roman" w:cs="Times New Roman"/>
                <w:szCs w:val="21"/>
              </w:rPr>
              <w:t>ArchRoot</w:t>
            </w:r>
            <w:proofErr w:type="spellEnd"/>
            <w:r w:rsidRPr="009B13CE">
              <w:rPr>
                <w:rFonts w:ascii="Times New Roman" w:eastAsia="宋体" w:hAnsi="Times New Roman" w:cs="Times New Roman"/>
                <w:szCs w:val="21"/>
              </w:rPr>
              <w:t>。</w:t>
            </w:r>
          </w:p>
          <w:p w14:paraId="0E734510" w14:textId="2E235FC9" w:rsidR="00030B36" w:rsidRPr="009B13CE" w:rsidRDefault="00030B36" w:rsidP="00030B36">
            <w:pPr>
              <w:spacing w:line="300" w:lineRule="auto"/>
              <w:ind w:firstLineChars="200" w:firstLine="420"/>
              <w:rPr>
                <w:rFonts w:ascii="Times New Roman" w:eastAsia="宋体" w:hAnsi="Times New Roman" w:cs="Times New Roman"/>
                <w:szCs w:val="21"/>
              </w:rPr>
            </w:pPr>
            <w:r w:rsidRPr="009B13CE">
              <w:rPr>
                <w:rFonts w:ascii="Times New Roman" w:eastAsia="宋体" w:hAnsi="Times New Roman" w:cs="Times New Roman"/>
                <w:szCs w:val="21"/>
              </w:rPr>
              <w:t>每个</w:t>
            </w:r>
            <w:proofErr w:type="spellStart"/>
            <w:r w:rsidRPr="009B13CE">
              <w:rPr>
                <w:rFonts w:ascii="Times New Roman" w:eastAsia="宋体" w:hAnsi="Times New Roman" w:cs="Times New Roman"/>
                <w:szCs w:val="21"/>
              </w:rPr>
              <w:t>ArchRoot</w:t>
            </w:r>
            <w:proofErr w:type="spellEnd"/>
            <w:r w:rsidRPr="009B13CE">
              <w:rPr>
                <w:rFonts w:ascii="Times New Roman" w:eastAsia="宋体" w:hAnsi="Times New Roman" w:cs="Times New Roman"/>
                <w:szCs w:val="21"/>
              </w:rPr>
              <w:t>中，都观测到了一些反复出现的</w:t>
            </w:r>
            <w:r w:rsidRPr="009B13CE">
              <w:rPr>
                <w:rFonts w:ascii="Times New Roman" w:eastAsia="宋体" w:hAnsi="Times New Roman" w:cs="Times New Roman"/>
                <w:szCs w:val="21"/>
              </w:rPr>
              <w:t>bug</w:t>
            </w:r>
            <w:r w:rsidRPr="009B13CE">
              <w:rPr>
                <w:rFonts w:ascii="Times New Roman" w:eastAsia="宋体" w:hAnsi="Times New Roman" w:cs="Times New Roman"/>
                <w:szCs w:val="21"/>
              </w:rPr>
              <w:t>，即</w:t>
            </w:r>
            <w:proofErr w:type="spellStart"/>
            <w:r w:rsidRPr="009B13CE">
              <w:rPr>
                <w:rFonts w:ascii="Times New Roman" w:eastAsia="宋体" w:hAnsi="Times New Roman" w:cs="Times New Roman"/>
                <w:szCs w:val="21"/>
              </w:rPr>
              <w:t>ArchRoot</w:t>
            </w:r>
            <w:proofErr w:type="spellEnd"/>
            <w:r w:rsidRPr="009B13CE">
              <w:rPr>
                <w:rFonts w:ascii="Times New Roman" w:eastAsia="宋体" w:hAnsi="Times New Roman" w:cs="Times New Roman"/>
                <w:szCs w:val="21"/>
              </w:rPr>
              <w:t>往往预示着这些文件的高</w:t>
            </w:r>
            <w:r w:rsidRPr="009B13CE">
              <w:rPr>
                <w:rFonts w:ascii="Times New Roman" w:eastAsia="宋体" w:hAnsi="Times New Roman" w:cs="Times New Roman"/>
                <w:szCs w:val="21"/>
              </w:rPr>
              <w:t>bug</w:t>
            </w:r>
            <w:r w:rsidRPr="009B13CE">
              <w:rPr>
                <w:rFonts w:ascii="Times New Roman" w:eastAsia="宋体" w:hAnsi="Times New Roman" w:cs="Times New Roman"/>
                <w:szCs w:val="21"/>
              </w:rPr>
              <w:t>率。</w:t>
            </w:r>
          </w:p>
        </w:tc>
        <w:tc>
          <w:tcPr>
            <w:tcW w:w="646" w:type="dxa"/>
            <w:vAlign w:val="center"/>
          </w:tcPr>
          <w:p w14:paraId="3B53426B" w14:textId="30A6BC91" w:rsidR="00030B36" w:rsidRPr="009B13CE" w:rsidRDefault="00030B36" w:rsidP="00030B36">
            <w:pPr>
              <w:spacing w:line="300" w:lineRule="auto"/>
              <w:jc w:val="center"/>
              <w:rPr>
                <w:rFonts w:ascii="Times New Roman" w:eastAsia="宋体" w:hAnsi="Times New Roman"/>
                <w:szCs w:val="21"/>
              </w:rPr>
            </w:pPr>
            <w:r w:rsidRPr="009B13CE">
              <w:rPr>
                <w:rFonts w:ascii="Times New Roman" w:eastAsia="宋体" w:hAnsi="Times New Roman" w:hint="eastAsia"/>
                <w:szCs w:val="21"/>
              </w:rPr>
              <w:lastRenderedPageBreak/>
              <w:t>1</w:t>
            </w:r>
            <w:r w:rsidRPr="009B13CE">
              <w:rPr>
                <w:rFonts w:ascii="Times New Roman" w:eastAsia="宋体" w:hAnsi="Times New Roman"/>
                <w:szCs w:val="21"/>
              </w:rPr>
              <w:t>0</w:t>
            </w:r>
          </w:p>
        </w:tc>
      </w:tr>
      <w:tr w:rsidR="00030B36" w:rsidRPr="009B13CE" w14:paraId="3E593FF3" w14:textId="77777777" w:rsidTr="009B13CE">
        <w:trPr>
          <w:jc w:val="center"/>
        </w:trPr>
        <w:tc>
          <w:tcPr>
            <w:tcW w:w="1838" w:type="dxa"/>
            <w:vAlign w:val="center"/>
          </w:tcPr>
          <w:p w14:paraId="0503A98E" w14:textId="4CA37665" w:rsidR="00030B36" w:rsidRPr="009B13CE" w:rsidRDefault="00030B36" w:rsidP="00030B36">
            <w:pPr>
              <w:spacing w:line="300" w:lineRule="auto"/>
              <w:jc w:val="center"/>
              <w:rPr>
                <w:rFonts w:ascii="Times New Roman" w:eastAsia="宋体" w:hAnsi="Times New Roman"/>
                <w:szCs w:val="21"/>
              </w:rPr>
            </w:pPr>
            <w:r w:rsidRPr="009B13CE">
              <w:rPr>
                <w:rFonts w:ascii="Times New Roman" w:eastAsia="宋体" w:hAnsi="Times New Roman" w:hint="eastAsia"/>
                <w:szCs w:val="21"/>
              </w:rPr>
              <w:t>论文得出的结论</w:t>
            </w:r>
          </w:p>
        </w:tc>
        <w:tc>
          <w:tcPr>
            <w:tcW w:w="5812" w:type="dxa"/>
          </w:tcPr>
          <w:p w14:paraId="327B564F" w14:textId="77777777" w:rsidR="00133F7C" w:rsidRPr="009B13CE" w:rsidRDefault="00133F7C" w:rsidP="00133F7C">
            <w:pPr>
              <w:spacing w:line="300" w:lineRule="auto"/>
              <w:ind w:firstLineChars="200" w:firstLine="420"/>
              <w:rPr>
                <w:rFonts w:ascii="Times New Roman" w:eastAsia="宋体" w:hAnsi="Times New Roman" w:cs="Times New Roman"/>
                <w:szCs w:val="21"/>
              </w:rPr>
            </w:pPr>
            <w:r w:rsidRPr="009B13CE">
              <w:rPr>
                <w:rFonts w:ascii="Times New Roman" w:eastAsia="宋体" w:hAnsi="Times New Roman" w:cs="Times New Roman" w:hint="eastAsia"/>
                <w:szCs w:val="21"/>
              </w:rPr>
              <w:t>本文提出了一种新的软件体系结构模型</w:t>
            </w:r>
            <w:proofErr w:type="spellStart"/>
            <w:r w:rsidRPr="009B13CE">
              <w:rPr>
                <w:rFonts w:ascii="Times New Roman" w:eastAsia="宋体" w:hAnsi="Times New Roman" w:cs="Times New Roman" w:hint="eastAsia"/>
                <w:szCs w:val="21"/>
              </w:rPr>
              <w:t>D</w:t>
            </w:r>
            <w:r w:rsidRPr="009B13CE">
              <w:rPr>
                <w:rFonts w:ascii="Times New Roman" w:eastAsia="宋体" w:hAnsi="Times New Roman" w:cs="Times New Roman"/>
                <w:szCs w:val="21"/>
              </w:rPr>
              <w:t>RS</w:t>
            </w:r>
            <w:r w:rsidRPr="009B13CE">
              <w:rPr>
                <w:rFonts w:ascii="Times New Roman" w:eastAsia="宋体" w:hAnsi="Times New Roman" w:cs="Times New Roman" w:hint="eastAsia"/>
                <w:szCs w:val="21"/>
              </w:rPr>
              <w:t>pace</w:t>
            </w:r>
            <w:proofErr w:type="spellEnd"/>
            <w:r w:rsidRPr="009B13CE">
              <w:rPr>
                <w:rFonts w:ascii="Times New Roman" w:eastAsia="宋体" w:hAnsi="Times New Roman" w:cs="Times New Roman" w:hint="eastAsia"/>
                <w:szCs w:val="21"/>
              </w:rPr>
              <w:t>，它可以捕获复杂软件系统中的多个重叠的设计空间。</w:t>
            </w:r>
          </w:p>
          <w:p w14:paraId="40AAF44F" w14:textId="77777777" w:rsidR="00133F7C" w:rsidRPr="009B13CE" w:rsidRDefault="00133F7C" w:rsidP="00133F7C">
            <w:pPr>
              <w:spacing w:line="300" w:lineRule="auto"/>
              <w:ind w:firstLineChars="200" w:firstLine="420"/>
              <w:rPr>
                <w:rFonts w:ascii="Times New Roman" w:eastAsia="宋体" w:hAnsi="Times New Roman" w:cs="Times New Roman"/>
                <w:szCs w:val="21"/>
              </w:rPr>
            </w:pPr>
            <w:r w:rsidRPr="009B13CE">
              <w:rPr>
                <w:rFonts w:ascii="Times New Roman" w:eastAsia="宋体" w:hAnsi="Times New Roman" w:cs="Times New Roman" w:hint="eastAsia"/>
                <w:szCs w:val="21"/>
              </w:rPr>
              <w:t>本文通过在</w:t>
            </w:r>
            <w:proofErr w:type="spellStart"/>
            <w:r w:rsidRPr="009B13CE">
              <w:rPr>
                <w:rFonts w:ascii="Times New Roman" w:eastAsia="宋体" w:hAnsi="Times New Roman" w:cs="Times New Roman" w:hint="eastAsia"/>
                <w:szCs w:val="21"/>
              </w:rPr>
              <w:t>D</w:t>
            </w:r>
            <w:r w:rsidRPr="009B13CE">
              <w:rPr>
                <w:rFonts w:ascii="Times New Roman" w:eastAsia="宋体" w:hAnsi="Times New Roman" w:cs="Times New Roman"/>
                <w:szCs w:val="21"/>
              </w:rPr>
              <w:t>RS</w:t>
            </w:r>
            <w:r w:rsidRPr="009B13CE">
              <w:rPr>
                <w:rFonts w:ascii="Times New Roman" w:eastAsia="宋体" w:hAnsi="Times New Roman" w:cs="Times New Roman" w:hint="eastAsia"/>
                <w:szCs w:val="21"/>
              </w:rPr>
              <w:t>pace</w:t>
            </w:r>
            <w:proofErr w:type="spellEnd"/>
            <w:r w:rsidRPr="009B13CE">
              <w:rPr>
                <w:rFonts w:ascii="Times New Roman" w:eastAsia="宋体" w:hAnsi="Times New Roman" w:cs="Times New Roman" w:hint="eastAsia"/>
                <w:szCs w:val="21"/>
              </w:rPr>
              <w:t>中检测</w:t>
            </w:r>
            <w:proofErr w:type="spellStart"/>
            <w:r w:rsidRPr="009B13CE">
              <w:rPr>
                <w:rFonts w:ascii="Times New Roman" w:eastAsia="宋体" w:hAnsi="Times New Roman" w:cs="Times New Roman" w:hint="eastAsia"/>
                <w:szCs w:val="21"/>
              </w:rPr>
              <w:t>ArchRoot</w:t>
            </w:r>
            <w:proofErr w:type="spellEnd"/>
            <w:r w:rsidRPr="009B13CE">
              <w:rPr>
                <w:rFonts w:ascii="Times New Roman" w:eastAsia="宋体" w:hAnsi="Times New Roman" w:cs="Times New Roman" w:hint="eastAsia"/>
                <w:szCs w:val="21"/>
              </w:rPr>
              <w:t>，并进行分析与验证，揭示了体系结构对软件质量的影响。即：</w:t>
            </w:r>
          </w:p>
          <w:p w14:paraId="796B4BD8" w14:textId="1F31BBBC" w:rsidR="00133F7C" w:rsidRPr="009B13CE" w:rsidRDefault="00133F7C" w:rsidP="00133F7C">
            <w:pPr>
              <w:pStyle w:val="a8"/>
              <w:numPr>
                <w:ilvl w:val="0"/>
                <w:numId w:val="11"/>
              </w:numPr>
              <w:spacing w:line="300" w:lineRule="auto"/>
              <w:ind w:firstLineChars="0"/>
              <w:rPr>
                <w:rFonts w:ascii="Times New Roman" w:eastAsia="宋体" w:hAnsi="Times New Roman" w:cs="Times New Roman"/>
                <w:szCs w:val="21"/>
              </w:rPr>
            </w:pPr>
            <w:r w:rsidRPr="009B13CE">
              <w:rPr>
                <w:rFonts w:ascii="Times New Roman" w:eastAsia="宋体" w:hAnsi="Times New Roman" w:cs="Times New Roman" w:hint="eastAsia"/>
                <w:szCs w:val="21"/>
              </w:rPr>
              <w:t>容易产生</w:t>
            </w:r>
            <w:r w:rsidRPr="009B13CE">
              <w:rPr>
                <w:rFonts w:ascii="Times New Roman" w:eastAsia="宋体" w:hAnsi="Times New Roman" w:cs="Times New Roman" w:hint="eastAsia"/>
                <w:szCs w:val="21"/>
              </w:rPr>
              <w:t>bug</w:t>
            </w:r>
            <w:r w:rsidRPr="009B13CE">
              <w:rPr>
                <w:rFonts w:ascii="Times New Roman" w:eastAsia="宋体" w:hAnsi="Times New Roman" w:cs="Times New Roman" w:hint="eastAsia"/>
                <w:szCs w:val="21"/>
              </w:rPr>
              <w:t>的规则会使其</w:t>
            </w:r>
            <w:proofErr w:type="spellStart"/>
            <w:r w:rsidRPr="009B13CE">
              <w:rPr>
                <w:rFonts w:ascii="Times New Roman" w:eastAsia="宋体" w:hAnsi="Times New Roman" w:cs="Times New Roman" w:hint="eastAsia"/>
                <w:szCs w:val="21"/>
              </w:rPr>
              <w:t>D</w:t>
            </w:r>
            <w:r w:rsidRPr="009B13CE">
              <w:rPr>
                <w:rFonts w:ascii="Times New Roman" w:eastAsia="宋体" w:hAnsi="Times New Roman" w:cs="Times New Roman"/>
                <w:szCs w:val="21"/>
              </w:rPr>
              <w:t>RS</w:t>
            </w:r>
            <w:r w:rsidRPr="009B13CE">
              <w:rPr>
                <w:rFonts w:ascii="Times New Roman" w:eastAsia="宋体" w:hAnsi="Times New Roman" w:cs="Times New Roman" w:hint="eastAsia"/>
                <w:szCs w:val="21"/>
              </w:rPr>
              <w:t>pace</w:t>
            </w:r>
            <w:proofErr w:type="spellEnd"/>
            <w:r w:rsidRPr="009B13CE">
              <w:rPr>
                <w:rFonts w:ascii="Times New Roman" w:eastAsia="宋体" w:hAnsi="Times New Roman" w:cs="Times New Roman" w:hint="eastAsia"/>
                <w:szCs w:val="21"/>
              </w:rPr>
              <w:t>中的文件更容易出错</w:t>
            </w:r>
            <w:r w:rsidRPr="009B13CE">
              <w:rPr>
                <w:rFonts w:ascii="Times New Roman" w:eastAsia="宋体" w:hAnsi="Times New Roman" w:cs="Times New Roman" w:hint="eastAsia"/>
                <w:szCs w:val="21"/>
              </w:rPr>
              <w:t>。</w:t>
            </w:r>
          </w:p>
          <w:p w14:paraId="244992CF" w14:textId="77777777" w:rsidR="00133F7C" w:rsidRPr="009B13CE" w:rsidRDefault="00133F7C" w:rsidP="00133F7C">
            <w:pPr>
              <w:pStyle w:val="a8"/>
              <w:numPr>
                <w:ilvl w:val="0"/>
                <w:numId w:val="11"/>
              </w:numPr>
              <w:spacing w:line="300" w:lineRule="auto"/>
              <w:ind w:firstLineChars="0"/>
              <w:rPr>
                <w:rFonts w:ascii="Times New Roman" w:eastAsia="宋体" w:hAnsi="Times New Roman" w:cs="Times New Roman"/>
                <w:szCs w:val="21"/>
              </w:rPr>
            </w:pPr>
            <w:r w:rsidRPr="009B13CE">
              <w:rPr>
                <w:rFonts w:ascii="Times New Roman" w:eastAsia="宋体" w:hAnsi="Times New Roman" w:cs="Times New Roman" w:hint="eastAsia"/>
                <w:szCs w:val="21"/>
              </w:rPr>
              <w:t>容易出现</w:t>
            </w:r>
            <w:r w:rsidRPr="009B13CE">
              <w:rPr>
                <w:rFonts w:ascii="Times New Roman" w:eastAsia="宋体" w:hAnsi="Times New Roman" w:cs="Times New Roman" w:hint="eastAsia"/>
                <w:szCs w:val="21"/>
              </w:rPr>
              <w:t>bug</w:t>
            </w:r>
            <w:r w:rsidRPr="009B13CE">
              <w:rPr>
                <w:rFonts w:ascii="Times New Roman" w:eastAsia="宋体" w:hAnsi="Times New Roman" w:cs="Times New Roman" w:hint="eastAsia"/>
                <w:szCs w:val="21"/>
              </w:rPr>
              <w:t>的文件在架构上具有显著的关联，并且会持续一段时间。</w:t>
            </w:r>
          </w:p>
          <w:p w14:paraId="1CB0540E" w14:textId="3591D40F" w:rsidR="00030B36" w:rsidRPr="009B13CE" w:rsidRDefault="00133F7C" w:rsidP="00133F7C">
            <w:pPr>
              <w:pStyle w:val="a8"/>
              <w:numPr>
                <w:ilvl w:val="0"/>
                <w:numId w:val="11"/>
              </w:numPr>
              <w:spacing w:line="300" w:lineRule="auto"/>
              <w:ind w:firstLineChars="0"/>
              <w:rPr>
                <w:rFonts w:ascii="Times New Roman" w:eastAsia="宋体" w:hAnsi="Times New Roman"/>
                <w:szCs w:val="21"/>
              </w:rPr>
            </w:pPr>
            <w:r w:rsidRPr="009B13CE">
              <w:rPr>
                <w:rFonts w:ascii="Times New Roman" w:eastAsia="宋体" w:hAnsi="Times New Roman" w:cs="Times New Roman" w:hint="eastAsia"/>
                <w:szCs w:val="21"/>
              </w:rPr>
              <w:t>大多数软件系统的</w:t>
            </w:r>
            <w:r w:rsidRPr="009B13CE">
              <w:rPr>
                <w:rFonts w:ascii="Times New Roman" w:eastAsia="宋体" w:hAnsi="Times New Roman" w:cs="Times New Roman" w:hint="eastAsia"/>
                <w:szCs w:val="21"/>
              </w:rPr>
              <w:t>bug</w:t>
            </w:r>
            <w:r w:rsidRPr="009B13CE">
              <w:rPr>
                <w:rFonts w:ascii="Times New Roman" w:eastAsia="宋体" w:hAnsi="Times New Roman" w:cs="Times New Roman" w:hint="eastAsia"/>
                <w:szCs w:val="21"/>
              </w:rPr>
              <w:t>文件集中在</w:t>
            </w:r>
            <w:r w:rsidRPr="009B13CE">
              <w:rPr>
                <w:rFonts w:ascii="Times New Roman" w:eastAsia="宋体" w:hAnsi="Times New Roman" w:cs="Times New Roman" w:hint="eastAsia"/>
                <w:szCs w:val="21"/>
              </w:rPr>
              <w:t>5</w:t>
            </w:r>
            <w:r w:rsidRPr="009B13CE">
              <w:rPr>
                <w:rFonts w:ascii="Times New Roman" w:eastAsia="宋体" w:hAnsi="Times New Roman" w:cs="Times New Roman" w:hint="eastAsia"/>
                <w:szCs w:val="21"/>
              </w:rPr>
              <w:t>个</w:t>
            </w:r>
            <w:proofErr w:type="spellStart"/>
            <w:r w:rsidRPr="009B13CE">
              <w:rPr>
                <w:rFonts w:ascii="Times New Roman" w:eastAsia="宋体" w:hAnsi="Times New Roman" w:cs="Times New Roman" w:hint="eastAsia"/>
                <w:szCs w:val="21"/>
              </w:rPr>
              <w:t>ArchRoot</w:t>
            </w:r>
            <w:proofErr w:type="spellEnd"/>
            <w:r w:rsidRPr="009B13CE">
              <w:rPr>
                <w:rFonts w:ascii="Times New Roman" w:eastAsia="宋体" w:hAnsi="Times New Roman" w:cs="Times New Roman" w:hint="eastAsia"/>
                <w:szCs w:val="21"/>
              </w:rPr>
              <w:t>中。</w:t>
            </w:r>
          </w:p>
        </w:tc>
        <w:tc>
          <w:tcPr>
            <w:tcW w:w="646" w:type="dxa"/>
            <w:vAlign w:val="center"/>
          </w:tcPr>
          <w:p w14:paraId="788C6DB2" w14:textId="25615C07" w:rsidR="00030B36" w:rsidRPr="009B13CE" w:rsidRDefault="00030B36" w:rsidP="00030B36">
            <w:pPr>
              <w:spacing w:line="300" w:lineRule="auto"/>
              <w:jc w:val="center"/>
              <w:rPr>
                <w:rFonts w:ascii="Times New Roman" w:eastAsia="宋体" w:hAnsi="Times New Roman"/>
                <w:szCs w:val="21"/>
              </w:rPr>
            </w:pPr>
            <w:r w:rsidRPr="009B13CE">
              <w:rPr>
                <w:rFonts w:ascii="Times New Roman" w:eastAsia="宋体" w:hAnsi="Times New Roman" w:hint="eastAsia"/>
                <w:szCs w:val="21"/>
              </w:rPr>
              <w:t>1</w:t>
            </w:r>
            <w:r w:rsidRPr="009B13CE">
              <w:rPr>
                <w:rFonts w:ascii="Times New Roman" w:eastAsia="宋体" w:hAnsi="Times New Roman"/>
                <w:szCs w:val="21"/>
              </w:rPr>
              <w:t>0</w:t>
            </w:r>
          </w:p>
        </w:tc>
      </w:tr>
      <w:tr w:rsidR="00030B36" w:rsidRPr="009B13CE" w14:paraId="45EE48EB" w14:textId="77777777" w:rsidTr="009B13CE">
        <w:trPr>
          <w:jc w:val="center"/>
        </w:trPr>
        <w:tc>
          <w:tcPr>
            <w:tcW w:w="1838" w:type="dxa"/>
            <w:vAlign w:val="center"/>
          </w:tcPr>
          <w:p w14:paraId="00F7118B" w14:textId="0837C67F" w:rsidR="00030B36" w:rsidRPr="009B13CE" w:rsidRDefault="00030B36" w:rsidP="00030B36">
            <w:pPr>
              <w:spacing w:line="300" w:lineRule="auto"/>
              <w:jc w:val="center"/>
              <w:rPr>
                <w:rFonts w:ascii="Times New Roman" w:eastAsia="宋体" w:hAnsi="Times New Roman"/>
                <w:szCs w:val="21"/>
              </w:rPr>
            </w:pPr>
            <w:r w:rsidRPr="009B13CE">
              <w:rPr>
                <w:rFonts w:ascii="Times New Roman" w:eastAsia="宋体" w:hAnsi="Times New Roman" w:hint="eastAsia"/>
                <w:szCs w:val="21"/>
              </w:rPr>
              <w:t>主要贡献</w:t>
            </w:r>
          </w:p>
        </w:tc>
        <w:tc>
          <w:tcPr>
            <w:tcW w:w="5812" w:type="dxa"/>
          </w:tcPr>
          <w:p w14:paraId="218A7434" w14:textId="77777777" w:rsidR="00133F7C" w:rsidRPr="009B13CE" w:rsidRDefault="00133F7C" w:rsidP="00133F7C">
            <w:pPr>
              <w:pStyle w:val="a8"/>
              <w:numPr>
                <w:ilvl w:val="0"/>
                <w:numId w:val="8"/>
              </w:numPr>
              <w:spacing w:line="300" w:lineRule="auto"/>
              <w:ind w:left="0" w:firstLine="420"/>
              <w:rPr>
                <w:rFonts w:ascii="Times New Roman" w:eastAsia="宋体" w:hAnsi="Times New Roman"/>
                <w:szCs w:val="21"/>
              </w:rPr>
            </w:pPr>
            <w:r w:rsidRPr="009B13CE">
              <w:rPr>
                <w:rFonts w:ascii="Times New Roman" w:eastAsia="宋体" w:hAnsi="Times New Roman" w:hint="eastAsia"/>
                <w:szCs w:val="21"/>
              </w:rPr>
              <w:t>提出了</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paces</w:t>
            </w:r>
            <w:proofErr w:type="spellEnd"/>
            <w:r w:rsidRPr="009B13CE">
              <w:rPr>
                <w:rFonts w:ascii="Times New Roman" w:eastAsia="宋体" w:hAnsi="Times New Roman" w:hint="eastAsia"/>
                <w:szCs w:val="21"/>
              </w:rPr>
              <w:t>的概念，定义了一种可重叠的新型软件架构模型。</w:t>
            </w:r>
          </w:p>
          <w:p w14:paraId="5798B027" w14:textId="77777777" w:rsidR="00133F7C" w:rsidRPr="009B13CE" w:rsidRDefault="00133F7C" w:rsidP="00133F7C">
            <w:pPr>
              <w:pStyle w:val="a8"/>
              <w:numPr>
                <w:ilvl w:val="0"/>
                <w:numId w:val="8"/>
              </w:numPr>
              <w:spacing w:line="300" w:lineRule="auto"/>
              <w:ind w:left="0" w:firstLine="420"/>
              <w:rPr>
                <w:rFonts w:ascii="Times New Roman" w:eastAsia="宋体" w:hAnsi="Times New Roman"/>
                <w:szCs w:val="21"/>
              </w:rPr>
            </w:pPr>
            <w:r w:rsidRPr="009B13CE">
              <w:rPr>
                <w:rFonts w:ascii="Times New Roman" w:eastAsia="宋体" w:hAnsi="Times New Roman" w:hint="eastAsia"/>
                <w:szCs w:val="21"/>
              </w:rPr>
              <w:t>提出了</w:t>
            </w:r>
            <w:proofErr w:type="spellStart"/>
            <w:r w:rsidRPr="009B13CE">
              <w:rPr>
                <w:rFonts w:ascii="Times New Roman" w:eastAsia="宋体" w:hAnsi="Times New Roman" w:hint="eastAsia"/>
                <w:szCs w:val="21"/>
              </w:rPr>
              <w:t>ArchRoots</w:t>
            </w:r>
            <w:proofErr w:type="spellEnd"/>
            <w:r w:rsidRPr="009B13CE">
              <w:rPr>
                <w:rFonts w:ascii="Times New Roman" w:eastAsia="宋体" w:hAnsi="Times New Roman" w:hint="eastAsia"/>
                <w:szCs w:val="21"/>
              </w:rPr>
              <w:t>的概念，建立了代码缺陷与软件架构规则之间的一种联系，可以引导开发者重点关注具有</w:t>
            </w:r>
            <w:r w:rsidRPr="009B13CE">
              <w:rPr>
                <w:rFonts w:ascii="Times New Roman" w:eastAsia="宋体" w:hAnsi="Times New Roman" w:hint="eastAsia"/>
                <w:szCs w:val="21"/>
              </w:rPr>
              <w:t>bug</w:t>
            </w:r>
            <w:r w:rsidRPr="009B13CE">
              <w:rPr>
                <w:rFonts w:ascii="Times New Roman" w:eastAsia="宋体" w:hAnsi="Times New Roman" w:hint="eastAsia"/>
                <w:szCs w:val="21"/>
              </w:rPr>
              <w:t>倾向的</w:t>
            </w:r>
            <w:proofErr w:type="spellStart"/>
            <w:r w:rsidRPr="009B13CE">
              <w:rPr>
                <w:rFonts w:ascii="Times New Roman" w:eastAsia="宋体" w:hAnsi="Times New Roman" w:hint="eastAsia"/>
                <w:szCs w:val="21"/>
              </w:rPr>
              <w:t>ArchRoots</w:t>
            </w:r>
            <w:proofErr w:type="spellEnd"/>
            <w:r w:rsidRPr="009B13CE">
              <w:rPr>
                <w:rFonts w:ascii="Times New Roman" w:eastAsia="宋体" w:hAnsi="Times New Roman" w:hint="eastAsia"/>
                <w:szCs w:val="21"/>
              </w:rPr>
              <w:t>，力求从架构根源上减少缺陷以及缺陷的传播。</w:t>
            </w:r>
          </w:p>
          <w:p w14:paraId="03F56255" w14:textId="17AAAA07" w:rsidR="00030B36" w:rsidRPr="009B13CE" w:rsidRDefault="00133F7C" w:rsidP="00133F7C">
            <w:pPr>
              <w:pStyle w:val="a8"/>
              <w:numPr>
                <w:ilvl w:val="0"/>
                <w:numId w:val="8"/>
              </w:numPr>
              <w:spacing w:line="300" w:lineRule="auto"/>
              <w:ind w:left="0" w:firstLine="420"/>
              <w:rPr>
                <w:rFonts w:ascii="Times New Roman" w:eastAsia="宋体" w:hAnsi="Times New Roman"/>
                <w:szCs w:val="21"/>
              </w:rPr>
            </w:pPr>
            <w:r w:rsidRPr="009B13CE">
              <w:rPr>
                <w:rFonts w:ascii="Times New Roman" w:eastAsia="宋体" w:hAnsi="Times New Roman" w:hint="eastAsia"/>
                <w:szCs w:val="21"/>
              </w:rPr>
              <w:t>提出了一种寻找</w:t>
            </w:r>
            <w:proofErr w:type="spellStart"/>
            <w:r w:rsidRPr="009B13CE">
              <w:rPr>
                <w:rFonts w:ascii="Times New Roman" w:eastAsia="宋体" w:hAnsi="Times New Roman" w:hint="eastAsia"/>
                <w:szCs w:val="21"/>
              </w:rPr>
              <w:t>ArchRoots</w:t>
            </w:r>
            <w:proofErr w:type="spellEnd"/>
            <w:r w:rsidRPr="009B13CE">
              <w:rPr>
                <w:rFonts w:ascii="Times New Roman" w:eastAsia="宋体" w:hAnsi="Times New Roman" w:hint="eastAsia"/>
                <w:szCs w:val="21"/>
              </w:rPr>
              <w:t>的算法，便于开发者追溯</w:t>
            </w:r>
            <w:r w:rsidRPr="009B13CE">
              <w:rPr>
                <w:rFonts w:ascii="Times New Roman" w:eastAsia="宋体" w:hAnsi="Times New Roman" w:hint="eastAsia"/>
                <w:szCs w:val="21"/>
              </w:rPr>
              <w:t>bug</w:t>
            </w:r>
            <w:r w:rsidRPr="009B13CE">
              <w:rPr>
                <w:rFonts w:ascii="Times New Roman" w:eastAsia="宋体" w:hAnsi="Times New Roman" w:hint="eastAsia"/>
                <w:szCs w:val="21"/>
              </w:rPr>
              <w:t>的架构来源。</w:t>
            </w:r>
          </w:p>
        </w:tc>
        <w:tc>
          <w:tcPr>
            <w:tcW w:w="646" w:type="dxa"/>
            <w:vAlign w:val="center"/>
          </w:tcPr>
          <w:p w14:paraId="2168A0D1" w14:textId="5B25683E" w:rsidR="00030B36" w:rsidRPr="009B13CE" w:rsidRDefault="00030B36" w:rsidP="00030B36">
            <w:pPr>
              <w:spacing w:line="300" w:lineRule="auto"/>
              <w:jc w:val="center"/>
              <w:rPr>
                <w:rFonts w:ascii="Times New Roman" w:eastAsia="宋体" w:hAnsi="Times New Roman"/>
                <w:szCs w:val="21"/>
              </w:rPr>
            </w:pPr>
            <w:r w:rsidRPr="009B13CE">
              <w:rPr>
                <w:rFonts w:ascii="Times New Roman" w:eastAsia="宋体" w:hAnsi="Times New Roman" w:hint="eastAsia"/>
                <w:szCs w:val="21"/>
              </w:rPr>
              <w:t>1</w:t>
            </w:r>
            <w:r w:rsidRPr="009B13CE">
              <w:rPr>
                <w:rFonts w:ascii="Times New Roman" w:eastAsia="宋体" w:hAnsi="Times New Roman"/>
                <w:szCs w:val="21"/>
              </w:rPr>
              <w:t>0</w:t>
            </w:r>
          </w:p>
        </w:tc>
      </w:tr>
      <w:tr w:rsidR="00030B36" w:rsidRPr="009B13CE" w14:paraId="759F6587" w14:textId="77777777" w:rsidTr="009B13CE">
        <w:trPr>
          <w:jc w:val="center"/>
        </w:trPr>
        <w:tc>
          <w:tcPr>
            <w:tcW w:w="1838" w:type="dxa"/>
            <w:vAlign w:val="center"/>
          </w:tcPr>
          <w:p w14:paraId="05C849A8" w14:textId="17BCE6EE" w:rsidR="00030B36" w:rsidRPr="009B13CE" w:rsidRDefault="00030B36" w:rsidP="00030B36">
            <w:pPr>
              <w:spacing w:line="300" w:lineRule="auto"/>
              <w:jc w:val="center"/>
              <w:rPr>
                <w:rFonts w:ascii="Times New Roman" w:eastAsia="宋体" w:hAnsi="Times New Roman" w:hint="eastAsia"/>
                <w:szCs w:val="21"/>
              </w:rPr>
            </w:pPr>
            <w:r w:rsidRPr="009B13CE">
              <w:rPr>
                <w:rFonts w:ascii="Times New Roman" w:eastAsia="宋体" w:hAnsi="Times New Roman" w:hint="eastAsia"/>
                <w:szCs w:val="21"/>
              </w:rPr>
              <w:t>最可借鉴之处</w:t>
            </w:r>
          </w:p>
        </w:tc>
        <w:tc>
          <w:tcPr>
            <w:tcW w:w="5812" w:type="dxa"/>
          </w:tcPr>
          <w:p w14:paraId="1B07ED3C" w14:textId="152682E2" w:rsidR="00030B36" w:rsidRPr="009B13CE" w:rsidRDefault="00133F7C" w:rsidP="00133F7C">
            <w:pPr>
              <w:spacing w:line="300" w:lineRule="auto"/>
              <w:ind w:firstLineChars="200" w:firstLine="420"/>
              <w:rPr>
                <w:rFonts w:ascii="Times New Roman" w:eastAsia="宋体" w:hAnsi="Times New Roman"/>
                <w:szCs w:val="21"/>
              </w:rPr>
            </w:pPr>
            <w:r w:rsidRPr="009B13CE">
              <w:rPr>
                <w:rFonts w:ascii="Times New Roman" w:eastAsia="宋体" w:hAnsi="Times New Roman" w:cs="Times New Roman" w:hint="eastAsia"/>
                <w:szCs w:val="21"/>
              </w:rPr>
              <w:t>先前的研究往往将软件系统中的模块划分为不重叠的集合，而本文从设计规则这一角度入手，创新性地提出了一种可</w:t>
            </w:r>
            <w:r w:rsidRPr="009B13CE">
              <w:rPr>
                <w:rFonts w:ascii="Times New Roman" w:eastAsia="宋体" w:hAnsi="Times New Roman" w:cs="Times New Roman" w:hint="eastAsia"/>
                <w:szCs w:val="21"/>
              </w:rPr>
              <w:lastRenderedPageBreak/>
              <w:t>重叠的软件架构表征方法，由此更为显著地揭示了软件体系结构与软件质量之间的关联。</w:t>
            </w:r>
          </w:p>
        </w:tc>
        <w:tc>
          <w:tcPr>
            <w:tcW w:w="646" w:type="dxa"/>
            <w:vAlign w:val="center"/>
          </w:tcPr>
          <w:p w14:paraId="6FBE6115" w14:textId="01EF3A19" w:rsidR="00030B36" w:rsidRPr="009B13CE" w:rsidRDefault="00030B36" w:rsidP="00030B36">
            <w:pPr>
              <w:spacing w:line="300" w:lineRule="auto"/>
              <w:jc w:val="center"/>
              <w:rPr>
                <w:rFonts w:ascii="Times New Roman" w:eastAsia="宋体" w:hAnsi="Times New Roman"/>
                <w:szCs w:val="21"/>
              </w:rPr>
            </w:pPr>
            <w:r w:rsidRPr="009B13CE">
              <w:rPr>
                <w:rFonts w:ascii="Times New Roman" w:eastAsia="宋体" w:hAnsi="Times New Roman" w:hint="eastAsia"/>
                <w:szCs w:val="21"/>
              </w:rPr>
              <w:lastRenderedPageBreak/>
              <w:t>1</w:t>
            </w:r>
            <w:r w:rsidRPr="009B13CE">
              <w:rPr>
                <w:rFonts w:ascii="Times New Roman" w:eastAsia="宋体" w:hAnsi="Times New Roman"/>
                <w:szCs w:val="21"/>
              </w:rPr>
              <w:t>0</w:t>
            </w:r>
          </w:p>
        </w:tc>
      </w:tr>
      <w:tr w:rsidR="00030B36" w:rsidRPr="009B13CE" w14:paraId="2374FD02" w14:textId="77777777" w:rsidTr="009B13CE">
        <w:trPr>
          <w:jc w:val="center"/>
        </w:trPr>
        <w:tc>
          <w:tcPr>
            <w:tcW w:w="1838" w:type="dxa"/>
            <w:vAlign w:val="center"/>
          </w:tcPr>
          <w:p w14:paraId="6170404A" w14:textId="5C24AF11" w:rsidR="00030B36" w:rsidRPr="009B13CE" w:rsidRDefault="00030B36" w:rsidP="00030B36">
            <w:pPr>
              <w:spacing w:line="300" w:lineRule="auto"/>
              <w:jc w:val="center"/>
              <w:rPr>
                <w:rFonts w:ascii="Times New Roman" w:eastAsia="宋体" w:hAnsi="Times New Roman"/>
                <w:szCs w:val="21"/>
              </w:rPr>
            </w:pPr>
            <w:r w:rsidRPr="009B13CE">
              <w:rPr>
                <w:rFonts w:ascii="Times New Roman" w:eastAsia="宋体" w:hAnsi="Times New Roman" w:hint="eastAsia"/>
                <w:szCs w:val="21"/>
              </w:rPr>
              <w:t>存在的问题</w:t>
            </w:r>
          </w:p>
        </w:tc>
        <w:tc>
          <w:tcPr>
            <w:tcW w:w="5812" w:type="dxa"/>
          </w:tcPr>
          <w:p w14:paraId="61EA8298" w14:textId="6960C269" w:rsidR="00030B36" w:rsidRPr="009B13CE" w:rsidRDefault="001C064C" w:rsidP="00133F7C">
            <w:pPr>
              <w:pStyle w:val="a8"/>
              <w:numPr>
                <w:ilvl w:val="0"/>
                <w:numId w:val="13"/>
              </w:numPr>
              <w:spacing w:line="300" w:lineRule="auto"/>
              <w:ind w:left="0" w:firstLine="420"/>
              <w:rPr>
                <w:rFonts w:ascii="Times New Roman" w:eastAsia="宋体" w:hAnsi="Times New Roman"/>
                <w:szCs w:val="21"/>
              </w:rPr>
            </w:pPr>
            <w:r w:rsidRPr="009B13CE">
              <w:rPr>
                <w:rFonts w:ascii="Times New Roman" w:eastAsia="宋体" w:hAnsi="Times New Roman" w:hint="eastAsia"/>
                <w:szCs w:val="21"/>
              </w:rPr>
              <w:t>语言</w:t>
            </w:r>
            <w:r w:rsidR="00030B36" w:rsidRPr="009B13CE">
              <w:rPr>
                <w:rFonts w:ascii="Times New Roman" w:eastAsia="宋体" w:hAnsi="Times New Roman"/>
                <w:szCs w:val="21"/>
              </w:rPr>
              <w:t>局限性：</w:t>
            </w:r>
            <w:r w:rsidR="00030B36" w:rsidRPr="009B13CE">
              <w:rPr>
                <w:rFonts w:ascii="Times New Roman" w:eastAsia="宋体" w:hAnsi="Times New Roman" w:hint="eastAsia"/>
                <w:szCs w:val="21"/>
              </w:rPr>
              <w:t>本</w:t>
            </w:r>
            <w:r w:rsidR="00030B36" w:rsidRPr="009B13CE">
              <w:rPr>
                <w:rFonts w:ascii="Times New Roman" w:eastAsia="宋体" w:hAnsi="Times New Roman"/>
                <w:szCs w:val="21"/>
              </w:rPr>
              <w:t>文研究的</w:t>
            </w:r>
            <w:r w:rsidR="00030B36" w:rsidRPr="009B13CE">
              <w:rPr>
                <w:rFonts w:ascii="Times New Roman" w:eastAsia="宋体" w:hAnsi="Times New Roman"/>
                <w:szCs w:val="21"/>
              </w:rPr>
              <w:t>15</w:t>
            </w:r>
            <w:r w:rsidR="00030B36" w:rsidRPr="009B13CE">
              <w:rPr>
                <w:rFonts w:ascii="Times New Roman" w:eastAsia="宋体" w:hAnsi="Times New Roman"/>
                <w:szCs w:val="21"/>
              </w:rPr>
              <w:t>个开源项目都是用</w:t>
            </w:r>
            <w:r w:rsidR="00030B36" w:rsidRPr="009B13CE">
              <w:rPr>
                <w:rFonts w:ascii="Times New Roman" w:eastAsia="宋体" w:hAnsi="Times New Roman"/>
                <w:szCs w:val="21"/>
              </w:rPr>
              <w:t>Java</w:t>
            </w:r>
            <w:r w:rsidR="00030B36" w:rsidRPr="009B13CE">
              <w:rPr>
                <w:rFonts w:ascii="Times New Roman" w:eastAsia="宋体" w:hAnsi="Times New Roman"/>
                <w:szCs w:val="21"/>
              </w:rPr>
              <w:t>实现的，</w:t>
            </w:r>
            <w:r w:rsidR="00030B36" w:rsidRPr="009B13CE">
              <w:rPr>
                <w:rFonts w:ascii="Times New Roman" w:eastAsia="宋体" w:hAnsi="Times New Roman" w:hint="eastAsia"/>
                <w:szCs w:val="21"/>
              </w:rPr>
              <w:t>并且前期调研中研究的</w:t>
            </w:r>
            <w:proofErr w:type="gramStart"/>
            <w:r w:rsidR="00030B36" w:rsidRPr="009B13CE">
              <w:rPr>
                <w:rFonts w:ascii="Times New Roman" w:eastAsia="宋体" w:hAnsi="Times New Roman"/>
                <w:szCs w:val="21"/>
              </w:rPr>
              <w:t>的</w:t>
            </w:r>
            <w:proofErr w:type="gramEnd"/>
            <w:r w:rsidR="00030B36" w:rsidRPr="009B13CE">
              <w:rPr>
                <w:rFonts w:ascii="Times New Roman" w:eastAsia="宋体" w:hAnsi="Times New Roman"/>
                <w:szCs w:val="21"/>
              </w:rPr>
              <w:t>工业项目都是</w:t>
            </w:r>
            <w:r w:rsidR="00030B36" w:rsidRPr="009B13CE">
              <w:rPr>
                <w:rFonts w:ascii="Times New Roman" w:eastAsia="宋体" w:hAnsi="Times New Roman" w:hint="eastAsia"/>
                <w:szCs w:val="21"/>
              </w:rPr>
              <w:t>采用</w:t>
            </w:r>
            <w:r w:rsidR="00030B36" w:rsidRPr="009B13CE">
              <w:rPr>
                <w:rFonts w:ascii="Times New Roman" w:eastAsia="宋体" w:hAnsi="Times New Roman"/>
                <w:szCs w:val="21"/>
              </w:rPr>
              <w:t>Java</w:t>
            </w:r>
            <w:r w:rsidR="00030B36" w:rsidRPr="009B13CE">
              <w:rPr>
                <w:rFonts w:ascii="Times New Roman" w:eastAsia="宋体" w:hAnsi="Times New Roman"/>
                <w:szCs w:val="21"/>
              </w:rPr>
              <w:t>或</w:t>
            </w:r>
            <w:r w:rsidR="00030B36" w:rsidRPr="009B13CE">
              <w:rPr>
                <w:rFonts w:ascii="Times New Roman" w:eastAsia="宋体" w:hAnsi="Times New Roman"/>
                <w:szCs w:val="21"/>
              </w:rPr>
              <w:t>C++</w:t>
            </w:r>
            <w:r w:rsidR="00030B36" w:rsidRPr="009B13CE">
              <w:rPr>
                <w:rFonts w:ascii="Times New Roman" w:eastAsia="宋体" w:hAnsi="Times New Roman"/>
                <w:szCs w:val="21"/>
              </w:rPr>
              <w:t>实现的。</w:t>
            </w:r>
            <w:r w:rsidR="00030B36" w:rsidRPr="009B13CE">
              <w:rPr>
                <w:rFonts w:ascii="Times New Roman" w:eastAsia="宋体" w:hAnsi="Times New Roman" w:hint="eastAsia"/>
                <w:szCs w:val="21"/>
              </w:rPr>
              <w:t>因而</w:t>
            </w:r>
            <w:r w:rsidR="00030B36" w:rsidRPr="009B13CE">
              <w:rPr>
                <w:rFonts w:ascii="Times New Roman" w:eastAsia="宋体" w:hAnsi="Times New Roman" w:hint="eastAsia"/>
                <w:szCs w:val="21"/>
              </w:rPr>
              <w:t>本文提出的</w:t>
            </w:r>
            <w:proofErr w:type="spellStart"/>
            <w:r w:rsidR="00030B36" w:rsidRPr="009B13CE">
              <w:rPr>
                <w:rFonts w:ascii="Times New Roman" w:eastAsia="宋体" w:hAnsi="Times New Roman" w:hint="eastAsia"/>
                <w:szCs w:val="21"/>
              </w:rPr>
              <w:t>D</w:t>
            </w:r>
            <w:r w:rsidR="00030B36" w:rsidRPr="009B13CE">
              <w:rPr>
                <w:rFonts w:ascii="Times New Roman" w:eastAsia="宋体" w:hAnsi="Times New Roman"/>
                <w:szCs w:val="21"/>
              </w:rPr>
              <w:t>RS</w:t>
            </w:r>
            <w:r w:rsidR="00030B36" w:rsidRPr="009B13CE">
              <w:rPr>
                <w:rFonts w:ascii="Times New Roman" w:eastAsia="宋体" w:hAnsi="Times New Roman" w:hint="eastAsia"/>
                <w:szCs w:val="21"/>
              </w:rPr>
              <w:t>pace</w:t>
            </w:r>
            <w:proofErr w:type="spellEnd"/>
            <w:r w:rsidR="00030B36" w:rsidRPr="009B13CE">
              <w:rPr>
                <w:rFonts w:ascii="Times New Roman" w:eastAsia="宋体" w:hAnsi="Times New Roman" w:hint="eastAsia"/>
                <w:szCs w:val="21"/>
              </w:rPr>
              <w:t>对于采用面向对象思想实现的软件系统具有较好的效果，然而对于面向过程或其他思想的软件系统不一定具备适用性。</w:t>
            </w:r>
          </w:p>
          <w:p w14:paraId="41888534" w14:textId="286F01D8" w:rsidR="001C064C" w:rsidRPr="009B13CE" w:rsidRDefault="001C064C" w:rsidP="00133F7C">
            <w:pPr>
              <w:pStyle w:val="a8"/>
              <w:numPr>
                <w:ilvl w:val="0"/>
                <w:numId w:val="13"/>
              </w:numPr>
              <w:spacing w:line="300" w:lineRule="auto"/>
              <w:ind w:left="0" w:firstLine="420"/>
              <w:rPr>
                <w:rFonts w:ascii="Times New Roman" w:eastAsia="宋体" w:hAnsi="Times New Roman"/>
                <w:szCs w:val="21"/>
              </w:rPr>
            </w:pPr>
            <w:r w:rsidRPr="009B13CE">
              <w:rPr>
                <w:rFonts w:ascii="Times New Roman" w:eastAsia="宋体" w:hAnsi="Times New Roman" w:hint="eastAsia"/>
                <w:szCs w:val="21"/>
              </w:rPr>
              <w:t>预测</w:t>
            </w:r>
            <w:r w:rsidRPr="009B13CE">
              <w:rPr>
                <w:rFonts w:ascii="Times New Roman" w:eastAsia="宋体" w:hAnsi="Times New Roman"/>
                <w:szCs w:val="21"/>
              </w:rPr>
              <w:t>局限性：</w:t>
            </w:r>
            <w:proofErr w:type="spellStart"/>
            <w:r w:rsidRPr="009B13CE">
              <w:rPr>
                <w:rFonts w:ascii="Times New Roman" w:eastAsia="宋体" w:hAnsi="Times New Roman"/>
                <w:szCs w:val="21"/>
              </w:rPr>
              <w:t>DRSpace</w:t>
            </w:r>
            <w:proofErr w:type="spellEnd"/>
            <w:r w:rsidRPr="009B13CE">
              <w:rPr>
                <w:rFonts w:ascii="Times New Roman" w:eastAsia="宋体" w:hAnsi="Times New Roman"/>
                <w:szCs w:val="21"/>
              </w:rPr>
              <w:t>建模和分析</w:t>
            </w:r>
            <w:r w:rsidRPr="009B13CE">
              <w:rPr>
                <w:rFonts w:ascii="Times New Roman" w:eastAsia="宋体" w:hAnsi="Times New Roman" w:hint="eastAsia"/>
                <w:szCs w:val="21"/>
              </w:rPr>
              <w:t>采用逆向工程的</w:t>
            </w:r>
            <w:r w:rsidRPr="009B13CE">
              <w:rPr>
                <w:rFonts w:ascii="Times New Roman" w:eastAsia="宋体" w:hAnsi="Times New Roman"/>
                <w:szCs w:val="21"/>
              </w:rPr>
              <w:t>回溯</w:t>
            </w:r>
            <w:r w:rsidRPr="009B13CE">
              <w:rPr>
                <w:rFonts w:ascii="Times New Roman" w:eastAsia="宋体" w:hAnsi="Times New Roman" w:hint="eastAsia"/>
                <w:szCs w:val="21"/>
              </w:rPr>
              <w:t>方法，</w:t>
            </w:r>
            <w:r w:rsidRPr="009B13CE">
              <w:rPr>
                <w:rFonts w:ascii="Times New Roman" w:eastAsia="宋体" w:hAnsi="Times New Roman"/>
                <w:szCs w:val="21"/>
              </w:rPr>
              <w:t>没有对该方法的预测能力进行任何调查，例如，文件之间有缺陷的体系结构连接可能会如何</w:t>
            </w:r>
            <w:r w:rsidRPr="009B13CE">
              <w:rPr>
                <w:rFonts w:ascii="Times New Roman" w:eastAsia="宋体" w:hAnsi="Times New Roman"/>
                <w:szCs w:val="21"/>
              </w:rPr>
              <w:t>“</w:t>
            </w:r>
            <w:r w:rsidRPr="009B13CE">
              <w:rPr>
                <w:rFonts w:ascii="Times New Roman" w:eastAsia="宋体" w:hAnsi="Times New Roman"/>
                <w:szCs w:val="21"/>
              </w:rPr>
              <w:t>增长</w:t>
            </w:r>
            <w:r w:rsidRPr="009B13CE">
              <w:rPr>
                <w:rFonts w:ascii="Times New Roman" w:eastAsia="宋体" w:hAnsi="Times New Roman"/>
                <w:szCs w:val="21"/>
              </w:rPr>
              <w:t>”</w:t>
            </w:r>
            <w:r w:rsidRPr="009B13CE">
              <w:rPr>
                <w:rFonts w:ascii="Times New Roman" w:eastAsia="宋体" w:hAnsi="Times New Roman"/>
                <w:szCs w:val="21"/>
              </w:rPr>
              <w:t>，或者哪些</w:t>
            </w:r>
            <w:proofErr w:type="spellStart"/>
            <w:r w:rsidRPr="009B13CE">
              <w:rPr>
                <w:rFonts w:ascii="Times New Roman" w:eastAsia="宋体" w:hAnsi="Times New Roman"/>
                <w:szCs w:val="21"/>
              </w:rPr>
              <w:t>DRSpaces</w:t>
            </w:r>
            <w:proofErr w:type="spellEnd"/>
            <w:r w:rsidRPr="009B13CE">
              <w:rPr>
                <w:rFonts w:ascii="Times New Roman" w:eastAsia="宋体" w:hAnsi="Times New Roman"/>
                <w:szCs w:val="21"/>
              </w:rPr>
              <w:t>在未来可能仍然容易出现</w:t>
            </w:r>
            <w:r w:rsidRPr="009B13CE">
              <w:rPr>
                <w:rFonts w:ascii="Times New Roman" w:eastAsia="宋体" w:hAnsi="Times New Roman"/>
                <w:szCs w:val="21"/>
              </w:rPr>
              <w:t>bug</w:t>
            </w:r>
            <w:r w:rsidRPr="009B13CE">
              <w:rPr>
                <w:rFonts w:ascii="Times New Roman" w:eastAsia="宋体" w:hAnsi="Times New Roman"/>
                <w:szCs w:val="21"/>
              </w:rPr>
              <w:t>。</w:t>
            </w:r>
          </w:p>
          <w:p w14:paraId="45A696CE" w14:textId="7A82771A" w:rsidR="00133F7C" w:rsidRPr="009B13CE" w:rsidRDefault="00133F7C" w:rsidP="00133F7C">
            <w:pPr>
              <w:pStyle w:val="a8"/>
              <w:numPr>
                <w:ilvl w:val="0"/>
                <w:numId w:val="13"/>
              </w:numPr>
              <w:spacing w:line="300" w:lineRule="auto"/>
              <w:ind w:left="0" w:firstLine="420"/>
              <w:rPr>
                <w:rFonts w:ascii="Times New Roman" w:eastAsia="宋体" w:hAnsi="Times New Roman"/>
                <w:szCs w:val="21"/>
              </w:rPr>
            </w:pPr>
            <w:r w:rsidRPr="009B13CE">
              <w:rPr>
                <w:rFonts w:ascii="Times New Roman" w:eastAsia="宋体" w:hAnsi="Times New Roman"/>
                <w:szCs w:val="21"/>
              </w:rPr>
              <w:t>有效性：</w:t>
            </w:r>
            <w:proofErr w:type="spellStart"/>
            <w:r w:rsidRPr="009B13CE">
              <w:rPr>
                <w:rFonts w:ascii="Times New Roman" w:eastAsia="宋体" w:hAnsi="Times New Roman"/>
                <w:szCs w:val="21"/>
              </w:rPr>
              <w:t>ArchRoot</w:t>
            </w:r>
            <w:proofErr w:type="spellEnd"/>
            <w:r w:rsidRPr="009B13CE">
              <w:rPr>
                <w:rFonts w:ascii="Times New Roman" w:eastAsia="宋体" w:hAnsi="Times New Roman"/>
                <w:szCs w:val="21"/>
              </w:rPr>
              <w:t>检测算法的准确性</w:t>
            </w:r>
            <w:r w:rsidRPr="009B13CE">
              <w:rPr>
                <w:rFonts w:ascii="Times New Roman" w:eastAsia="宋体" w:hAnsi="Times New Roman" w:hint="eastAsia"/>
                <w:szCs w:val="21"/>
              </w:rPr>
              <w:t>过于依赖</w:t>
            </w:r>
            <w:r w:rsidRPr="009B13CE">
              <w:rPr>
                <w:rFonts w:ascii="Times New Roman" w:eastAsia="宋体" w:hAnsi="Times New Roman"/>
                <w:szCs w:val="21"/>
              </w:rPr>
              <w:t>可用数据质量</w:t>
            </w:r>
            <w:r w:rsidRPr="009B13CE">
              <w:rPr>
                <w:rFonts w:ascii="Times New Roman" w:eastAsia="宋体" w:hAnsi="Times New Roman" w:hint="eastAsia"/>
                <w:szCs w:val="21"/>
              </w:rPr>
              <w:t>，如果</w:t>
            </w:r>
            <w:r w:rsidRPr="009B13CE">
              <w:rPr>
                <w:rFonts w:ascii="Times New Roman" w:eastAsia="宋体" w:hAnsi="Times New Roman"/>
                <w:szCs w:val="21"/>
              </w:rPr>
              <w:t>跟踪和版本控制系统</w:t>
            </w:r>
            <w:r w:rsidRPr="009B13CE">
              <w:rPr>
                <w:rFonts w:ascii="Times New Roman" w:eastAsia="宋体" w:hAnsi="Times New Roman" w:hint="eastAsia"/>
                <w:szCs w:val="21"/>
              </w:rPr>
              <w:t>存在错误，</w:t>
            </w:r>
            <w:r w:rsidRPr="009B13CE">
              <w:rPr>
                <w:rFonts w:ascii="Times New Roman" w:eastAsia="宋体" w:hAnsi="Times New Roman"/>
                <w:szCs w:val="21"/>
              </w:rPr>
              <w:t>这对识别易错性的架构根源的有效性构成了外部威胁。</w:t>
            </w:r>
          </w:p>
          <w:p w14:paraId="5A971D91" w14:textId="4FD1DFEE" w:rsidR="00030B36" w:rsidRPr="009B13CE" w:rsidRDefault="00030B36" w:rsidP="00133F7C">
            <w:pPr>
              <w:pStyle w:val="a8"/>
              <w:numPr>
                <w:ilvl w:val="0"/>
                <w:numId w:val="13"/>
              </w:numPr>
              <w:spacing w:line="300" w:lineRule="auto"/>
              <w:ind w:left="0" w:firstLine="420"/>
              <w:rPr>
                <w:rFonts w:ascii="Times New Roman" w:eastAsia="宋体" w:hAnsi="Times New Roman"/>
                <w:szCs w:val="21"/>
              </w:rPr>
            </w:pP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中对于两个文件的隐式关联（演化耦合）的捕获，是通过分析软件提交记录中同时修改的文件来进行判断的。考虑到开发过程的不确定性，这种方式可能无法捕获所有隐式关联，甚至捕获到错误的关联。</w:t>
            </w:r>
          </w:p>
          <w:p w14:paraId="14590419" w14:textId="4D47E7DE" w:rsidR="00030B36" w:rsidRPr="009B13CE" w:rsidRDefault="00030B36" w:rsidP="00133F7C">
            <w:pPr>
              <w:pStyle w:val="a8"/>
              <w:numPr>
                <w:ilvl w:val="0"/>
                <w:numId w:val="13"/>
              </w:numPr>
              <w:spacing w:line="300" w:lineRule="auto"/>
              <w:ind w:left="0" w:firstLine="420"/>
              <w:rPr>
                <w:rFonts w:ascii="Times New Roman" w:eastAsia="宋体" w:hAnsi="Times New Roman"/>
                <w:szCs w:val="21"/>
              </w:rPr>
            </w:pPr>
            <w:r w:rsidRPr="009B13CE">
              <w:rPr>
                <w:rFonts w:ascii="Times New Roman" w:eastAsia="宋体" w:hAnsi="Times New Roman" w:hint="eastAsia"/>
                <w:szCs w:val="21"/>
              </w:rPr>
              <w:t>在</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的生成上，本文是以每个文件作为前导文件来生成</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的，这对于某些设计模式并不能生成合理的</w:t>
            </w:r>
            <w:proofErr w:type="spellStart"/>
            <w:r w:rsidRPr="009B13CE">
              <w:rPr>
                <w:rFonts w:ascii="Times New Roman" w:eastAsia="宋体" w:hAnsi="Times New Roman" w:hint="eastAsia"/>
                <w:szCs w:val="21"/>
              </w:rPr>
              <w:t>D</w:t>
            </w:r>
            <w:r w:rsidRPr="009B13CE">
              <w:rPr>
                <w:rFonts w:ascii="Times New Roman" w:eastAsia="宋体" w:hAnsi="Times New Roman"/>
                <w:szCs w:val="21"/>
              </w:rPr>
              <w:t>RS</w:t>
            </w:r>
            <w:r w:rsidRPr="009B13CE">
              <w:rPr>
                <w:rFonts w:ascii="Times New Roman" w:eastAsia="宋体" w:hAnsi="Times New Roman" w:hint="eastAsia"/>
                <w:szCs w:val="21"/>
              </w:rPr>
              <w:t>pace</w:t>
            </w:r>
            <w:proofErr w:type="spellEnd"/>
            <w:r w:rsidRPr="009B13CE">
              <w:rPr>
                <w:rFonts w:ascii="Times New Roman" w:eastAsia="宋体" w:hAnsi="Times New Roman" w:hint="eastAsia"/>
                <w:szCs w:val="21"/>
              </w:rPr>
              <w:t>。</w:t>
            </w:r>
          </w:p>
        </w:tc>
        <w:tc>
          <w:tcPr>
            <w:tcW w:w="646" w:type="dxa"/>
            <w:vAlign w:val="center"/>
          </w:tcPr>
          <w:p w14:paraId="2A5F4208" w14:textId="4ACDA6B1" w:rsidR="00030B36" w:rsidRPr="009B13CE" w:rsidRDefault="00030B36" w:rsidP="00030B36">
            <w:pPr>
              <w:spacing w:line="300" w:lineRule="auto"/>
              <w:jc w:val="center"/>
              <w:rPr>
                <w:rFonts w:ascii="Times New Roman" w:eastAsia="宋体" w:hAnsi="Times New Roman"/>
                <w:szCs w:val="21"/>
              </w:rPr>
            </w:pPr>
            <w:r w:rsidRPr="009B13CE">
              <w:rPr>
                <w:rFonts w:ascii="Times New Roman" w:eastAsia="宋体" w:hAnsi="Times New Roman" w:hint="eastAsia"/>
                <w:szCs w:val="21"/>
              </w:rPr>
              <w:t>1</w:t>
            </w:r>
            <w:r w:rsidRPr="009B13CE">
              <w:rPr>
                <w:rFonts w:ascii="Times New Roman" w:eastAsia="宋体" w:hAnsi="Times New Roman"/>
                <w:szCs w:val="21"/>
              </w:rPr>
              <w:t>5</w:t>
            </w:r>
          </w:p>
        </w:tc>
      </w:tr>
      <w:tr w:rsidR="00030B36" w:rsidRPr="009B13CE" w14:paraId="11F69D2F" w14:textId="77777777" w:rsidTr="009B13CE">
        <w:trPr>
          <w:jc w:val="center"/>
        </w:trPr>
        <w:tc>
          <w:tcPr>
            <w:tcW w:w="1838" w:type="dxa"/>
            <w:vAlign w:val="center"/>
          </w:tcPr>
          <w:p w14:paraId="0BE286FE" w14:textId="1370CC0D" w:rsidR="00030B36" w:rsidRPr="009B13CE" w:rsidRDefault="00030B36" w:rsidP="00030B36">
            <w:pPr>
              <w:spacing w:line="300" w:lineRule="auto"/>
              <w:jc w:val="center"/>
              <w:rPr>
                <w:rFonts w:ascii="Times New Roman" w:eastAsia="宋体" w:hAnsi="Times New Roman" w:hint="eastAsia"/>
                <w:szCs w:val="21"/>
              </w:rPr>
            </w:pPr>
            <w:r w:rsidRPr="009B13CE">
              <w:rPr>
                <w:rFonts w:ascii="Times New Roman" w:eastAsia="宋体" w:hAnsi="Times New Roman" w:hint="eastAsia"/>
                <w:szCs w:val="21"/>
              </w:rPr>
              <w:t>重要参考文献</w:t>
            </w:r>
          </w:p>
        </w:tc>
        <w:tc>
          <w:tcPr>
            <w:tcW w:w="5812" w:type="dxa"/>
          </w:tcPr>
          <w:p w14:paraId="27B19C83" w14:textId="7193935C" w:rsidR="00030B36" w:rsidRPr="009B13CE" w:rsidRDefault="00030B36"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t>C. Y. Baldwin and K. B. Clark, Design Rules, Vol. 1: The Power of</w:t>
            </w:r>
            <w:r w:rsidRPr="009B13CE">
              <w:rPr>
                <w:rFonts w:ascii="Times New Roman" w:eastAsia="宋体" w:hAnsi="Times New Roman" w:hint="eastAsia"/>
                <w:szCs w:val="21"/>
              </w:rPr>
              <w:t xml:space="preserve"> </w:t>
            </w:r>
            <w:r w:rsidRPr="009B13CE">
              <w:rPr>
                <w:rFonts w:ascii="Times New Roman" w:eastAsia="宋体" w:hAnsi="Times New Roman"/>
                <w:szCs w:val="21"/>
              </w:rPr>
              <w:t>Modularity. Cambridge, MA, USA: MIT Press, 2000.</w:t>
            </w:r>
          </w:p>
          <w:p w14:paraId="6BF93349" w14:textId="45891859" w:rsidR="00030B36" w:rsidRPr="009B13CE" w:rsidRDefault="00030B36"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t xml:space="preserve">S. Huynh, Y. Cai, and K. </w:t>
            </w:r>
            <w:proofErr w:type="spellStart"/>
            <w:r w:rsidRPr="009B13CE">
              <w:rPr>
                <w:rFonts w:ascii="Times New Roman" w:eastAsia="宋体" w:hAnsi="Times New Roman"/>
                <w:szCs w:val="21"/>
              </w:rPr>
              <w:t>Sethi</w:t>
            </w:r>
            <w:proofErr w:type="spellEnd"/>
            <w:r w:rsidRPr="009B13CE">
              <w:rPr>
                <w:rFonts w:ascii="Times New Roman" w:eastAsia="宋体" w:hAnsi="Times New Roman"/>
                <w:szCs w:val="21"/>
              </w:rPr>
              <w:t>, “Design rule hierarchy and analytical decision model transformation,” Drexel University, Philadelphia, PA, USA, Tech. Rep. DU-CS-08-04, Nov. 2008,</w:t>
            </w:r>
          </w:p>
          <w:p w14:paraId="6BF59D9F" w14:textId="3777E5C6" w:rsidR="00030B36" w:rsidRPr="009B13CE" w:rsidRDefault="00030B36"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t xml:space="preserve">S. Huynh, Y. Cai, and K. </w:t>
            </w:r>
            <w:proofErr w:type="spellStart"/>
            <w:r w:rsidRPr="009B13CE">
              <w:rPr>
                <w:rFonts w:ascii="Times New Roman" w:eastAsia="宋体" w:hAnsi="Times New Roman"/>
                <w:szCs w:val="21"/>
              </w:rPr>
              <w:t>Sethi</w:t>
            </w:r>
            <w:proofErr w:type="spellEnd"/>
            <w:r w:rsidRPr="009B13CE">
              <w:rPr>
                <w:rFonts w:ascii="Times New Roman" w:eastAsia="宋体" w:hAnsi="Times New Roman"/>
                <w:szCs w:val="21"/>
              </w:rPr>
              <w:t>, “Design rule hierarchy and model</w:t>
            </w:r>
            <w:r w:rsidRPr="009B13CE">
              <w:rPr>
                <w:rFonts w:ascii="Times New Roman" w:eastAsia="宋体" w:hAnsi="Times New Roman" w:hint="eastAsia"/>
                <w:szCs w:val="21"/>
              </w:rPr>
              <w:t xml:space="preserve"> </w:t>
            </w:r>
            <w:r w:rsidRPr="009B13CE">
              <w:rPr>
                <w:rFonts w:ascii="Times New Roman" w:eastAsia="宋体" w:hAnsi="Times New Roman"/>
                <w:szCs w:val="21"/>
              </w:rPr>
              <w:t>transformations,” Proc. Presented Student Res. Forum 16th ACM</w:t>
            </w:r>
            <w:r w:rsidRPr="009B13CE">
              <w:rPr>
                <w:rFonts w:ascii="Times New Roman" w:eastAsia="宋体" w:hAnsi="Times New Roman" w:hint="eastAsia"/>
                <w:szCs w:val="21"/>
              </w:rPr>
              <w:t xml:space="preserve"> </w:t>
            </w:r>
            <w:r w:rsidRPr="009B13CE">
              <w:rPr>
                <w:rFonts w:ascii="Times New Roman" w:eastAsia="宋体" w:hAnsi="Times New Roman"/>
                <w:szCs w:val="21"/>
              </w:rPr>
              <w:t xml:space="preserve">SIGSOFT Int. </w:t>
            </w:r>
            <w:proofErr w:type="spellStart"/>
            <w:r w:rsidRPr="009B13CE">
              <w:rPr>
                <w:rFonts w:ascii="Times New Roman" w:eastAsia="宋体" w:hAnsi="Times New Roman"/>
                <w:szCs w:val="21"/>
              </w:rPr>
              <w:t>Symp</w:t>
            </w:r>
            <w:proofErr w:type="spellEnd"/>
            <w:r w:rsidRPr="009B13CE">
              <w:rPr>
                <w:rFonts w:ascii="Times New Roman" w:eastAsia="宋体" w:hAnsi="Times New Roman"/>
                <w:szCs w:val="21"/>
              </w:rPr>
              <w:t xml:space="preserve">. Found. </w:t>
            </w:r>
            <w:proofErr w:type="spellStart"/>
            <w:r w:rsidRPr="009B13CE">
              <w:rPr>
                <w:rFonts w:ascii="Times New Roman" w:eastAsia="宋体" w:hAnsi="Times New Roman"/>
                <w:szCs w:val="21"/>
              </w:rPr>
              <w:t>Softw</w:t>
            </w:r>
            <w:proofErr w:type="spellEnd"/>
            <w:r w:rsidRPr="009B13CE">
              <w:rPr>
                <w:rFonts w:ascii="Times New Roman" w:eastAsia="宋体" w:hAnsi="Times New Roman"/>
                <w:szCs w:val="21"/>
              </w:rPr>
              <w:t>. Eng., Nov. 2008.</w:t>
            </w:r>
          </w:p>
          <w:p w14:paraId="48ACD8FE" w14:textId="77777777" w:rsidR="00133F7C" w:rsidRPr="009B13CE" w:rsidRDefault="00133F7C"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t xml:space="preserve">A. </w:t>
            </w:r>
            <w:proofErr w:type="spellStart"/>
            <w:r w:rsidRPr="009B13CE">
              <w:rPr>
                <w:rFonts w:ascii="Times New Roman" w:eastAsia="宋体" w:hAnsi="Times New Roman"/>
                <w:szCs w:val="21"/>
              </w:rPr>
              <w:t>Corazza</w:t>
            </w:r>
            <w:proofErr w:type="spellEnd"/>
            <w:r w:rsidRPr="009B13CE">
              <w:rPr>
                <w:rFonts w:ascii="Times New Roman" w:eastAsia="宋体" w:hAnsi="Times New Roman"/>
                <w:szCs w:val="21"/>
              </w:rPr>
              <w:t xml:space="preserve">, S. D. Martino, V. Maggio, and G. </w:t>
            </w:r>
            <w:proofErr w:type="spellStart"/>
            <w:r w:rsidRPr="009B13CE">
              <w:rPr>
                <w:rFonts w:ascii="Times New Roman" w:eastAsia="宋体" w:hAnsi="Times New Roman"/>
                <w:szCs w:val="21"/>
              </w:rPr>
              <w:t>Scanniello</w:t>
            </w:r>
            <w:proofErr w:type="spellEnd"/>
            <w:r w:rsidRPr="009B13CE">
              <w:rPr>
                <w:rFonts w:ascii="Times New Roman" w:eastAsia="宋体" w:hAnsi="Times New Roman"/>
                <w:szCs w:val="21"/>
              </w:rPr>
              <w:t xml:space="preserve">, “Investigating the use of lexical information for software system clustering,” in Proc. 15th Eur. Conf. </w:t>
            </w:r>
            <w:proofErr w:type="spellStart"/>
            <w:r w:rsidRPr="009B13CE">
              <w:rPr>
                <w:rFonts w:ascii="Times New Roman" w:eastAsia="宋体" w:hAnsi="Times New Roman"/>
                <w:szCs w:val="21"/>
              </w:rPr>
              <w:t>Softw</w:t>
            </w:r>
            <w:proofErr w:type="spellEnd"/>
            <w:r w:rsidRPr="009B13CE">
              <w:rPr>
                <w:rFonts w:ascii="Times New Roman" w:eastAsia="宋体" w:hAnsi="Times New Roman"/>
                <w:szCs w:val="21"/>
              </w:rPr>
              <w:t>. Maintenance Reengineering, Mar. 2011, pp. 35–44.</w:t>
            </w:r>
          </w:p>
          <w:p w14:paraId="2A0D6868" w14:textId="77777777" w:rsidR="00133F7C" w:rsidRPr="009B13CE" w:rsidRDefault="00133F7C"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lastRenderedPageBreak/>
              <w:t xml:space="preserve">R. Naseem, O. Maqbool, and S. Muhammad, “Improved similarity measures for software clustering,” in Proc. 15th Eur. Conf. </w:t>
            </w:r>
            <w:proofErr w:type="spellStart"/>
            <w:r w:rsidRPr="009B13CE">
              <w:rPr>
                <w:rFonts w:ascii="Times New Roman" w:eastAsia="宋体" w:hAnsi="Times New Roman"/>
                <w:szCs w:val="21"/>
              </w:rPr>
              <w:t>Softw</w:t>
            </w:r>
            <w:proofErr w:type="spellEnd"/>
            <w:r w:rsidRPr="009B13CE">
              <w:rPr>
                <w:rFonts w:ascii="Times New Roman" w:eastAsia="宋体" w:hAnsi="Times New Roman"/>
                <w:szCs w:val="21"/>
              </w:rPr>
              <w:t>. Maintenance Reengineering, Mar. 2011, pp. 45–54.</w:t>
            </w:r>
          </w:p>
          <w:p w14:paraId="5F6B3958" w14:textId="77777777" w:rsidR="00133F7C" w:rsidRPr="009B13CE" w:rsidRDefault="00133F7C"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t xml:space="preserve">T. J. </w:t>
            </w:r>
            <w:proofErr w:type="spellStart"/>
            <w:r w:rsidRPr="009B13CE">
              <w:rPr>
                <w:rFonts w:ascii="Times New Roman" w:eastAsia="宋体" w:hAnsi="Times New Roman"/>
                <w:szCs w:val="21"/>
              </w:rPr>
              <w:t>Ostrand</w:t>
            </w:r>
            <w:proofErr w:type="spellEnd"/>
            <w:r w:rsidRPr="009B13CE">
              <w:rPr>
                <w:rFonts w:ascii="Times New Roman" w:eastAsia="宋体" w:hAnsi="Times New Roman"/>
                <w:szCs w:val="21"/>
              </w:rPr>
              <w:t xml:space="preserve">, E. J. </w:t>
            </w:r>
            <w:proofErr w:type="spellStart"/>
            <w:r w:rsidRPr="009B13CE">
              <w:rPr>
                <w:rFonts w:ascii="Times New Roman" w:eastAsia="宋体" w:hAnsi="Times New Roman"/>
                <w:szCs w:val="21"/>
              </w:rPr>
              <w:t>Weyuker</w:t>
            </w:r>
            <w:proofErr w:type="spellEnd"/>
            <w:r w:rsidRPr="009B13CE">
              <w:rPr>
                <w:rFonts w:ascii="Times New Roman" w:eastAsia="宋体" w:hAnsi="Times New Roman"/>
                <w:szCs w:val="21"/>
              </w:rPr>
              <w:t xml:space="preserve">, and R. M. Bell, “Where the bugs are,” in Proc. 13th ACM SIGSOFT Int. </w:t>
            </w:r>
            <w:proofErr w:type="spellStart"/>
            <w:r w:rsidRPr="009B13CE">
              <w:rPr>
                <w:rFonts w:ascii="Times New Roman" w:eastAsia="宋体" w:hAnsi="Times New Roman"/>
                <w:szCs w:val="21"/>
              </w:rPr>
              <w:t>Symp</w:t>
            </w:r>
            <w:proofErr w:type="spellEnd"/>
            <w:r w:rsidRPr="009B13CE">
              <w:rPr>
                <w:rFonts w:ascii="Times New Roman" w:eastAsia="宋体" w:hAnsi="Times New Roman"/>
                <w:szCs w:val="21"/>
              </w:rPr>
              <w:t xml:space="preserve">. </w:t>
            </w:r>
            <w:proofErr w:type="spellStart"/>
            <w:r w:rsidRPr="009B13CE">
              <w:rPr>
                <w:rFonts w:ascii="Times New Roman" w:eastAsia="宋体" w:hAnsi="Times New Roman"/>
                <w:szCs w:val="21"/>
              </w:rPr>
              <w:t>Softw</w:t>
            </w:r>
            <w:proofErr w:type="spellEnd"/>
            <w:r w:rsidRPr="009B13CE">
              <w:rPr>
                <w:rFonts w:ascii="Times New Roman" w:eastAsia="宋体" w:hAnsi="Times New Roman"/>
                <w:szCs w:val="21"/>
              </w:rPr>
              <w:t>. Testing Anal., Jul. 2004, pp. 86–96.</w:t>
            </w:r>
          </w:p>
          <w:p w14:paraId="2F83BD76" w14:textId="77777777" w:rsidR="00133F7C" w:rsidRPr="009B13CE" w:rsidRDefault="00133F7C"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t xml:space="preserve">R. </w:t>
            </w:r>
            <w:proofErr w:type="spellStart"/>
            <w:r w:rsidRPr="009B13CE">
              <w:rPr>
                <w:rFonts w:ascii="Times New Roman" w:eastAsia="宋体" w:hAnsi="Times New Roman"/>
                <w:szCs w:val="21"/>
              </w:rPr>
              <w:t>Schwanke</w:t>
            </w:r>
            <w:proofErr w:type="spellEnd"/>
            <w:r w:rsidRPr="009B13CE">
              <w:rPr>
                <w:rFonts w:ascii="Times New Roman" w:eastAsia="宋体" w:hAnsi="Times New Roman"/>
                <w:szCs w:val="21"/>
              </w:rPr>
              <w:t xml:space="preserve">, L. Xiao, and Y. Cai, “Measuring architecture quality by structure plus history analysis,” in Proc. 35rd Int. Conf. </w:t>
            </w:r>
            <w:proofErr w:type="spellStart"/>
            <w:r w:rsidRPr="009B13CE">
              <w:rPr>
                <w:rFonts w:ascii="Times New Roman" w:eastAsia="宋体" w:hAnsi="Times New Roman"/>
                <w:szCs w:val="21"/>
              </w:rPr>
              <w:t>Softw</w:t>
            </w:r>
            <w:proofErr w:type="spellEnd"/>
            <w:r w:rsidRPr="009B13CE">
              <w:rPr>
                <w:rFonts w:ascii="Times New Roman" w:eastAsia="宋体" w:hAnsi="Times New Roman"/>
                <w:szCs w:val="21"/>
              </w:rPr>
              <w:t>. Eng., May 2013, pp. 891–900.</w:t>
            </w:r>
          </w:p>
          <w:p w14:paraId="6C081F32" w14:textId="77777777" w:rsidR="00133F7C" w:rsidRPr="009B13CE" w:rsidRDefault="00133F7C"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t xml:space="preserve">Y. Cai, H. Wong, S. Wong, and L. Wang, “Leveraging design rules to improve software architecture recovery,” in Proc. 9th Int. ACM </w:t>
            </w:r>
            <w:proofErr w:type="spellStart"/>
            <w:r w:rsidRPr="009B13CE">
              <w:rPr>
                <w:rFonts w:ascii="Times New Roman" w:eastAsia="宋体" w:hAnsi="Times New Roman"/>
                <w:szCs w:val="21"/>
              </w:rPr>
              <w:t>Sigsoft</w:t>
            </w:r>
            <w:proofErr w:type="spellEnd"/>
            <w:r w:rsidRPr="009B13CE">
              <w:rPr>
                <w:rFonts w:ascii="Times New Roman" w:eastAsia="宋体" w:hAnsi="Times New Roman"/>
                <w:szCs w:val="21"/>
              </w:rPr>
              <w:t xml:space="preserve"> Conf. Quality </w:t>
            </w:r>
            <w:proofErr w:type="spellStart"/>
            <w:r w:rsidRPr="009B13CE">
              <w:rPr>
                <w:rFonts w:ascii="Times New Roman" w:eastAsia="宋体" w:hAnsi="Times New Roman"/>
                <w:szCs w:val="21"/>
              </w:rPr>
              <w:t>Softw</w:t>
            </w:r>
            <w:proofErr w:type="spellEnd"/>
            <w:r w:rsidRPr="009B13CE">
              <w:rPr>
                <w:rFonts w:ascii="Times New Roman" w:eastAsia="宋体" w:hAnsi="Times New Roman"/>
                <w:szCs w:val="21"/>
              </w:rPr>
              <w:t>. Archit., Jun. 2013, pp. 133–142.</w:t>
            </w:r>
          </w:p>
          <w:p w14:paraId="0EA1BE5F" w14:textId="77777777" w:rsidR="00133F7C" w:rsidRPr="009B13CE" w:rsidRDefault="00133F7C"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t xml:space="preserve">S. Wong, Y. Cai, M. Kim, and M. Dalton, “Detecting software modularity violations,” in Proc. 33rd Int. Conf. </w:t>
            </w:r>
            <w:proofErr w:type="spellStart"/>
            <w:r w:rsidRPr="009B13CE">
              <w:rPr>
                <w:rFonts w:ascii="Times New Roman" w:eastAsia="宋体" w:hAnsi="Times New Roman"/>
                <w:szCs w:val="21"/>
              </w:rPr>
              <w:t>Softw</w:t>
            </w:r>
            <w:proofErr w:type="spellEnd"/>
            <w:r w:rsidRPr="009B13CE">
              <w:rPr>
                <w:rFonts w:ascii="Times New Roman" w:eastAsia="宋体" w:hAnsi="Times New Roman"/>
                <w:szCs w:val="21"/>
              </w:rPr>
              <w:t>. Eng., May 2011, pp. 411–420.</w:t>
            </w:r>
          </w:p>
          <w:p w14:paraId="6E110A11" w14:textId="77777777" w:rsidR="00133F7C" w:rsidRPr="009B13CE" w:rsidRDefault="00133F7C"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t xml:space="preserve">S. Wong, Y. Cai, G. </w:t>
            </w:r>
            <w:proofErr w:type="spellStart"/>
            <w:r w:rsidRPr="009B13CE">
              <w:rPr>
                <w:rFonts w:ascii="Times New Roman" w:eastAsia="宋体" w:hAnsi="Times New Roman"/>
                <w:szCs w:val="21"/>
              </w:rPr>
              <w:t>Valetto</w:t>
            </w:r>
            <w:proofErr w:type="spellEnd"/>
            <w:r w:rsidRPr="009B13CE">
              <w:rPr>
                <w:rFonts w:ascii="Times New Roman" w:eastAsia="宋体" w:hAnsi="Times New Roman"/>
                <w:szCs w:val="21"/>
              </w:rPr>
              <w:t xml:space="preserve">, G. </w:t>
            </w:r>
            <w:proofErr w:type="spellStart"/>
            <w:r w:rsidRPr="009B13CE">
              <w:rPr>
                <w:rFonts w:ascii="Times New Roman" w:eastAsia="宋体" w:hAnsi="Times New Roman"/>
                <w:szCs w:val="21"/>
              </w:rPr>
              <w:t>Simeonov</w:t>
            </w:r>
            <w:proofErr w:type="spellEnd"/>
            <w:r w:rsidRPr="009B13CE">
              <w:rPr>
                <w:rFonts w:ascii="Times New Roman" w:eastAsia="宋体" w:hAnsi="Times New Roman"/>
                <w:szCs w:val="21"/>
              </w:rPr>
              <w:t xml:space="preserve">, and K. </w:t>
            </w:r>
            <w:proofErr w:type="spellStart"/>
            <w:r w:rsidRPr="009B13CE">
              <w:rPr>
                <w:rFonts w:ascii="Times New Roman" w:eastAsia="宋体" w:hAnsi="Times New Roman"/>
                <w:szCs w:val="21"/>
              </w:rPr>
              <w:t>Sethi</w:t>
            </w:r>
            <w:proofErr w:type="spellEnd"/>
            <w:r w:rsidRPr="009B13CE">
              <w:rPr>
                <w:rFonts w:ascii="Times New Roman" w:eastAsia="宋体" w:hAnsi="Times New Roman"/>
                <w:szCs w:val="21"/>
              </w:rPr>
              <w:t xml:space="preserve">, “Design rule hierarchies and parallelism in software development tasks,” in Proc. 24th IEEE/ACM Int. Conf. </w:t>
            </w:r>
            <w:proofErr w:type="spellStart"/>
            <w:r w:rsidRPr="009B13CE">
              <w:rPr>
                <w:rFonts w:ascii="Times New Roman" w:eastAsia="宋体" w:hAnsi="Times New Roman"/>
                <w:szCs w:val="21"/>
              </w:rPr>
              <w:t>Autom</w:t>
            </w:r>
            <w:proofErr w:type="spellEnd"/>
            <w:r w:rsidRPr="009B13CE">
              <w:rPr>
                <w:rFonts w:ascii="Times New Roman" w:eastAsia="宋体" w:hAnsi="Times New Roman"/>
                <w:szCs w:val="21"/>
              </w:rPr>
              <w:t xml:space="preserve">. </w:t>
            </w:r>
            <w:proofErr w:type="spellStart"/>
            <w:r w:rsidRPr="009B13CE">
              <w:rPr>
                <w:rFonts w:ascii="Times New Roman" w:eastAsia="宋体" w:hAnsi="Times New Roman"/>
                <w:szCs w:val="21"/>
              </w:rPr>
              <w:t>Softw</w:t>
            </w:r>
            <w:proofErr w:type="spellEnd"/>
            <w:r w:rsidRPr="009B13CE">
              <w:rPr>
                <w:rFonts w:ascii="Times New Roman" w:eastAsia="宋体" w:hAnsi="Times New Roman"/>
                <w:szCs w:val="21"/>
              </w:rPr>
              <w:t>. Eng., Nov. 2009, pp. 197–208.</w:t>
            </w:r>
          </w:p>
          <w:p w14:paraId="1EBC19ED" w14:textId="77777777" w:rsidR="00133F7C" w:rsidRPr="009B13CE" w:rsidRDefault="00133F7C" w:rsidP="00721072">
            <w:pPr>
              <w:pStyle w:val="a8"/>
              <w:numPr>
                <w:ilvl w:val="0"/>
                <w:numId w:val="14"/>
              </w:numPr>
              <w:spacing w:line="300" w:lineRule="auto"/>
              <w:ind w:firstLineChars="0"/>
              <w:rPr>
                <w:rFonts w:ascii="Times New Roman" w:eastAsia="宋体" w:hAnsi="Times New Roman"/>
                <w:szCs w:val="21"/>
              </w:rPr>
            </w:pPr>
            <w:r w:rsidRPr="009B13CE">
              <w:rPr>
                <w:rFonts w:ascii="Times New Roman" w:eastAsia="宋体" w:hAnsi="Times New Roman"/>
                <w:szCs w:val="21"/>
              </w:rPr>
              <w:t xml:space="preserve">R. Mo, Y. Cai, R. </w:t>
            </w:r>
            <w:proofErr w:type="spellStart"/>
            <w:r w:rsidRPr="009B13CE">
              <w:rPr>
                <w:rFonts w:ascii="Times New Roman" w:eastAsia="宋体" w:hAnsi="Times New Roman"/>
                <w:szCs w:val="21"/>
              </w:rPr>
              <w:t>Kazman</w:t>
            </w:r>
            <w:proofErr w:type="spellEnd"/>
            <w:r w:rsidRPr="009B13CE">
              <w:rPr>
                <w:rFonts w:ascii="Times New Roman" w:eastAsia="宋体" w:hAnsi="Times New Roman"/>
                <w:szCs w:val="21"/>
              </w:rPr>
              <w:t>, and L. Xiao, “Hotspot patterns: The formal definition and automatic detection of architecture smells,” in Proc. 15</w:t>
            </w:r>
            <w:bookmarkStart w:id="1" w:name="_GoBack"/>
            <w:bookmarkEnd w:id="1"/>
            <w:r w:rsidRPr="009B13CE">
              <w:rPr>
                <w:rFonts w:ascii="Times New Roman" w:eastAsia="宋体" w:hAnsi="Times New Roman"/>
                <w:szCs w:val="21"/>
              </w:rPr>
              <w:t xml:space="preserve">th Work. IEEE/IFIP Int. Conf. </w:t>
            </w:r>
            <w:proofErr w:type="spellStart"/>
            <w:r w:rsidRPr="009B13CE">
              <w:rPr>
                <w:rFonts w:ascii="Times New Roman" w:eastAsia="宋体" w:hAnsi="Times New Roman"/>
                <w:szCs w:val="21"/>
              </w:rPr>
              <w:t>Softw</w:t>
            </w:r>
            <w:proofErr w:type="spellEnd"/>
            <w:r w:rsidRPr="009B13CE">
              <w:rPr>
                <w:rFonts w:ascii="Times New Roman" w:eastAsia="宋体" w:hAnsi="Times New Roman"/>
                <w:szCs w:val="21"/>
              </w:rPr>
              <w:t>. Archit., May 2015, pp. 51–60.</w:t>
            </w:r>
          </w:p>
          <w:p w14:paraId="125AE588" w14:textId="313B545E" w:rsidR="00133F7C" w:rsidRPr="009B13CE" w:rsidRDefault="00133F7C" w:rsidP="00721072">
            <w:pPr>
              <w:pStyle w:val="a8"/>
              <w:numPr>
                <w:ilvl w:val="0"/>
                <w:numId w:val="14"/>
              </w:numPr>
              <w:spacing w:line="300" w:lineRule="auto"/>
              <w:ind w:firstLineChars="0"/>
              <w:rPr>
                <w:rFonts w:ascii="Times New Roman" w:eastAsia="宋体" w:hAnsi="Times New Roman" w:cs="Times New Roman" w:hint="eastAsia"/>
                <w:szCs w:val="21"/>
              </w:rPr>
            </w:pPr>
            <w:r w:rsidRPr="009B13CE">
              <w:rPr>
                <w:rFonts w:ascii="Times New Roman" w:eastAsia="宋体" w:hAnsi="Times New Roman"/>
                <w:szCs w:val="21"/>
              </w:rPr>
              <w:t>N. Brown, et al., “Managing technical debt in software-reliant systems,” pp. 47–52, 2010. [Online]. Available: http://doi.acm. org/10.1145/1882362.1882373</w:t>
            </w:r>
          </w:p>
        </w:tc>
        <w:tc>
          <w:tcPr>
            <w:tcW w:w="646" w:type="dxa"/>
            <w:vAlign w:val="center"/>
          </w:tcPr>
          <w:p w14:paraId="0C6175F3" w14:textId="4E80A838" w:rsidR="00030B36" w:rsidRPr="009B13CE" w:rsidRDefault="00030B36" w:rsidP="00030B36">
            <w:pPr>
              <w:spacing w:line="300" w:lineRule="auto"/>
              <w:jc w:val="center"/>
              <w:rPr>
                <w:rFonts w:ascii="Times New Roman" w:eastAsia="宋体" w:hAnsi="Times New Roman"/>
                <w:szCs w:val="21"/>
              </w:rPr>
            </w:pPr>
            <w:r w:rsidRPr="009B13CE">
              <w:rPr>
                <w:rFonts w:ascii="Times New Roman" w:eastAsia="宋体" w:hAnsi="Times New Roman" w:hint="eastAsia"/>
                <w:szCs w:val="21"/>
              </w:rPr>
              <w:lastRenderedPageBreak/>
              <w:t>5</w:t>
            </w:r>
          </w:p>
        </w:tc>
      </w:tr>
    </w:tbl>
    <w:p w14:paraId="71BF0BD6" w14:textId="0974A1CD" w:rsidR="00285B5A" w:rsidRDefault="00285B5A" w:rsidP="00302D05">
      <w:pPr>
        <w:rPr>
          <w:rFonts w:ascii="Times New Roman" w:eastAsia="宋体" w:hAnsi="Times New Roman" w:cs="Arial"/>
          <w:spacing w:val="15"/>
          <w:sz w:val="24"/>
          <w:szCs w:val="24"/>
        </w:rPr>
      </w:pPr>
    </w:p>
    <w:p w14:paraId="5A6FF024" w14:textId="77777777" w:rsidR="00285B5A" w:rsidRDefault="00285B5A">
      <w:pPr>
        <w:widowControl/>
        <w:jc w:val="left"/>
        <w:rPr>
          <w:rFonts w:ascii="Times New Roman" w:eastAsia="宋体" w:hAnsi="Times New Roman" w:cs="Arial"/>
          <w:spacing w:val="15"/>
          <w:sz w:val="24"/>
          <w:szCs w:val="24"/>
        </w:rPr>
      </w:pPr>
      <w:r>
        <w:rPr>
          <w:rFonts w:ascii="Times New Roman" w:eastAsia="宋体" w:hAnsi="Times New Roman" w:cs="Arial"/>
          <w:spacing w:val="15"/>
          <w:sz w:val="24"/>
          <w:szCs w:val="24"/>
        </w:rPr>
        <w:br w:type="page"/>
      </w:r>
    </w:p>
    <w:p w14:paraId="589C0582" w14:textId="77777777" w:rsidR="00285B5A" w:rsidRDefault="00285B5A" w:rsidP="00285B5A">
      <w:pPr>
        <w:pStyle w:val="a9"/>
      </w:pPr>
      <w:r>
        <w:rPr>
          <w:rFonts w:hint="eastAsia"/>
        </w:rPr>
        <w:lastRenderedPageBreak/>
        <w:t>小组成员</w:t>
      </w:r>
      <w:r>
        <w:t>分工情况</w:t>
      </w:r>
    </w:p>
    <w:p w14:paraId="427E7F5D" w14:textId="43FB6E14" w:rsidR="00285B5A" w:rsidRPr="008C325C" w:rsidRDefault="00285B5A" w:rsidP="00285B5A">
      <w:pPr>
        <w:pStyle w:val="a8"/>
        <w:numPr>
          <w:ilvl w:val="0"/>
          <w:numId w:val="18"/>
        </w:numPr>
        <w:ind w:firstLineChars="0"/>
        <w:rPr>
          <w:rFonts w:ascii="宋体" w:eastAsia="宋体" w:hAnsi="宋体"/>
          <w:sz w:val="24"/>
          <w:szCs w:val="24"/>
          <w:lang w:eastAsia="zh-Hans"/>
        </w:rPr>
      </w:pPr>
      <w:r w:rsidRPr="008C325C">
        <w:rPr>
          <w:rFonts w:ascii="宋体" w:eastAsia="宋体" w:hAnsi="宋体" w:hint="eastAsia"/>
          <w:sz w:val="24"/>
          <w:szCs w:val="24"/>
          <w:lang w:eastAsia="zh-Hans"/>
        </w:rPr>
        <w:t>初步选出</w:t>
      </w:r>
      <w:r w:rsidRPr="008C325C">
        <w:rPr>
          <w:rFonts w:ascii="宋体" w:eastAsia="宋体" w:hAnsi="宋体" w:hint="eastAsia"/>
          <w:sz w:val="24"/>
          <w:szCs w:val="24"/>
        </w:rPr>
        <w:t>几</w:t>
      </w:r>
      <w:r w:rsidRPr="008C325C">
        <w:rPr>
          <w:rFonts w:ascii="宋体" w:eastAsia="宋体" w:hAnsi="宋体" w:hint="eastAsia"/>
          <w:sz w:val="24"/>
          <w:szCs w:val="24"/>
          <w:lang w:eastAsia="zh-Hans"/>
        </w:rPr>
        <w:t>篇满足条件的文章进行</w:t>
      </w:r>
      <w:r w:rsidRPr="008C325C">
        <w:rPr>
          <w:rFonts w:ascii="宋体" w:eastAsia="宋体" w:hAnsi="宋体" w:hint="eastAsia"/>
          <w:sz w:val="24"/>
          <w:szCs w:val="24"/>
        </w:rPr>
        <w:t>abstract</w:t>
      </w:r>
      <w:r w:rsidRPr="008C325C">
        <w:rPr>
          <w:rFonts w:ascii="宋体" w:eastAsia="宋体" w:hAnsi="宋体" w:hint="eastAsia"/>
          <w:sz w:val="24"/>
          <w:szCs w:val="24"/>
          <w:lang w:eastAsia="zh-Hans"/>
        </w:rPr>
        <w:t>、</w:t>
      </w:r>
      <w:r w:rsidRPr="008C325C">
        <w:rPr>
          <w:rFonts w:ascii="宋体" w:eastAsia="宋体" w:hAnsi="宋体" w:hint="eastAsia"/>
          <w:sz w:val="24"/>
          <w:szCs w:val="24"/>
        </w:rPr>
        <w:t>introduction</w:t>
      </w:r>
      <w:r w:rsidRPr="008C325C">
        <w:rPr>
          <w:rFonts w:ascii="宋体" w:eastAsia="宋体" w:hAnsi="宋体" w:hint="eastAsia"/>
          <w:sz w:val="24"/>
          <w:szCs w:val="24"/>
          <w:lang w:eastAsia="zh-Hans"/>
        </w:rPr>
        <w:t>阅读</w:t>
      </w:r>
      <w:r w:rsidRPr="008C325C">
        <w:rPr>
          <w:rFonts w:ascii="宋体" w:eastAsia="宋体" w:hAnsi="宋体" w:hint="eastAsia"/>
          <w:sz w:val="24"/>
          <w:szCs w:val="24"/>
          <w:lang w:eastAsia="zh-Hans"/>
        </w:rPr>
        <w:t>。</w:t>
      </w:r>
    </w:p>
    <w:p w14:paraId="09E8DF71" w14:textId="724F4552" w:rsidR="00285B5A" w:rsidRPr="008C325C" w:rsidRDefault="00285B5A" w:rsidP="00285B5A">
      <w:pPr>
        <w:pStyle w:val="a8"/>
        <w:numPr>
          <w:ilvl w:val="1"/>
          <w:numId w:val="18"/>
        </w:numPr>
        <w:ind w:firstLineChars="0"/>
        <w:rPr>
          <w:rFonts w:ascii="宋体" w:eastAsia="宋体" w:hAnsi="宋体"/>
          <w:sz w:val="24"/>
          <w:szCs w:val="24"/>
          <w:lang w:eastAsia="zh-Hans"/>
        </w:rPr>
      </w:pPr>
      <w:r w:rsidRPr="008C325C">
        <w:rPr>
          <w:rFonts w:ascii="宋体" w:eastAsia="宋体" w:hAnsi="宋体" w:hint="eastAsia"/>
          <w:sz w:val="24"/>
          <w:szCs w:val="24"/>
          <w:lang w:eastAsia="zh-Hans"/>
        </w:rPr>
        <w:t>姬轶：</w:t>
      </w:r>
      <w:r w:rsidRPr="008C325C">
        <w:rPr>
          <w:rFonts w:ascii="宋体" w:eastAsia="宋体" w:hAnsi="宋体" w:hint="eastAsia"/>
          <w:sz w:val="24"/>
          <w:szCs w:val="24"/>
          <w:lang w:eastAsia="zh-Hans"/>
        </w:rPr>
        <w:t>筛选论文、阅读摘要并进行比对。</w:t>
      </w:r>
    </w:p>
    <w:p w14:paraId="45D09E8F" w14:textId="74AE9C4B" w:rsidR="00285B5A" w:rsidRPr="008C325C" w:rsidRDefault="00285B5A" w:rsidP="00285B5A">
      <w:pPr>
        <w:pStyle w:val="a8"/>
        <w:numPr>
          <w:ilvl w:val="1"/>
          <w:numId w:val="18"/>
        </w:numPr>
        <w:ind w:firstLineChars="0"/>
        <w:rPr>
          <w:rFonts w:ascii="宋体" w:eastAsia="宋体" w:hAnsi="宋体"/>
          <w:sz w:val="24"/>
          <w:szCs w:val="24"/>
          <w:lang w:eastAsia="zh-Hans"/>
        </w:rPr>
      </w:pPr>
      <w:r w:rsidRPr="008C325C">
        <w:rPr>
          <w:rFonts w:ascii="宋体" w:eastAsia="宋体" w:hAnsi="宋体" w:hint="eastAsia"/>
          <w:sz w:val="24"/>
          <w:szCs w:val="24"/>
          <w:lang w:eastAsia="zh-Hans"/>
        </w:rPr>
        <w:t>曲卓涵：筛选论文、阅读摘要并进行比对。</w:t>
      </w:r>
    </w:p>
    <w:p w14:paraId="6F5FA9BD" w14:textId="2B5B1BBE" w:rsidR="00285B5A" w:rsidRPr="008C325C" w:rsidRDefault="00285B5A" w:rsidP="00285B5A">
      <w:pPr>
        <w:pStyle w:val="a8"/>
        <w:numPr>
          <w:ilvl w:val="0"/>
          <w:numId w:val="18"/>
        </w:numPr>
        <w:ind w:firstLineChars="0"/>
        <w:rPr>
          <w:rFonts w:ascii="宋体" w:eastAsia="宋体" w:hAnsi="宋体"/>
          <w:sz w:val="24"/>
          <w:szCs w:val="24"/>
          <w:lang w:eastAsia="zh-Hans"/>
        </w:rPr>
      </w:pPr>
      <w:r w:rsidRPr="008C325C">
        <w:rPr>
          <w:rFonts w:ascii="宋体" w:eastAsia="宋体" w:hAnsi="宋体" w:hint="eastAsia"/>
          <w:sz w:val="24"/>
          <w:szCs w:val="24"/>
          <w:lang w:eastAsia="zh-Hans"/>
        </w:rPr>
        <w:t>选择较为贴合课程且有一定影响力的论文进行精读</w:t>
      </w:r>
      <w:r w:rsidRPr="008C325C">
        <w:rPr>
          <w:rFonts w:ascii="宋体" w:eastAsia="宋体" w:hAnsi="宋体" w:hint="eastAsia"/>
          <w:sz w:val="24"/>
          <w:szCs w:val="24"/>
          <w:lang w:eastAsia="zh-Hans"/>
        </w:rPr>
        <w:t>。</w:t>
      </w:r>
    </w:p>
    <w:p w14:paraId="45B8B6F2" w14:textId="2CDF282A" w:rsidR="00285B5A" w:rsidRPr="008C325C" w:rsidRDefault="00285B5A" w:rsidP="00285B5A">
      <w:pPr>
        <w:pStyle w:val="a8"/>
        <w:numPr>
          <w:ilvl w:val="1"/>
          <w:numId w:val="18"/>
        </w:numPr>
        <w:ind w:firstLineChars="0"/>
        <w:rPr>
          <w:rFonts w:ascii="宋体" w:eastAsia="宋体" w:hAnsi="宋体"/>
          <w:sz w:val="24"/>
          <w:szCs w:val="24"/>
          <w:lang w:eastAsia="zh-Hans"/>
        </w:rPr>
      </w:pPr>
      <w:r w:rsidRPr="008C325C">
        <w:rPr>
          <w:rFonts w:ascii="宋体" w:eastAsia="宋体" w:hAnsi="宋体" w:hint="eastAsia"/>
          <w:sz w:val="24"/>
          <w:szCs w:val="24"/>
          <w:lang w:eastAsia="zh-Hans"/>
        </w:rPr>
        <w:t>姬轶：</w:t>
      </w:r>
      <w:r w:rsidRPr="008C325C">
        <w:rPr>
          <w:rFonts w:ascii="宋体" w:eastAsia="宋体" w:hAnsi="宋体" w:hint="eastAsia"/>
          <w:sz w:val="24"/>
          <w:szCs w:val="24"/>
          <w:lang w:eastAsia="zh-Hans"/>
        </w:rPr>
        <w:t>精读论文、完成精读论文报告并整理合并归档。</w:t>
      </w:r>
    </w:p>
    <w:p w14:paraId="46368599" w14:textId="4179871E" w:rsidR="00285B5A" w:rsidRPr="008C325C" w:rsidRDefault="00285B5A" w:rsidP="00285B5A">
      <w:pPr>
        <w:pStyle w:val="a8"/>
        <w:numPr>
          <w:ilvl w:val="1"/>
          <w:numId w:val="18"/>
        </w:numPr>
        <w:ind w:firstLineChars="0"/>
        <w:rPr>
          <w:rFonts w:ascii="宋体" w:eastAsia="宋体" w:hAnsi="宋体"/>
          <w:sz w:val="24"/>
          <w:szCs w:val="24"/>
          <w:lang w:eastAsia="zh-Hans"/>
        </w:rPr>
      </w:pPr>
      <w:r w:rsidRPr="008C325C">
        <w:rPr>
          <w:rFonts w:ascii="宋体" w:eastAsia="宋体" w:hAnsi="宋体" w:hint="eastAsia"/>
          <w:sz w:val="24"/>
          <w:szCs w:val="24"/>
          <w:lang w:eastAsia="zh-Hans"/>
        </w:rPr>
        <w:t>曲卓涵：精读论文、完成精读论文报告</w:t>
      </w:r>
      <w:r w:rsidRPr="008C325C">
        <w:rPr>
          <w:rFonts w:ascii="宋体" w:eastAsia="宋体" w:hAnsi="宋体" w:hint="eastAsia"/>
          <w:sz w:val="24"/>
          <w:szCs w:val="24"/>
          <w:lang w:eastAsia="zh-Hans"/>
        </w:rPr>
        <w:t>。</w:t>
      </w:r>
    </w:p>
    <w:p w14:paraId="34B008B0" w14:textId="6BE14F67" w:rsidR="00285B5A" w:rsidRPr="008C325C" w:rsidRDefault="00285B5A" w:rsidP="00285B5A">
      <w:pPr>
        <w:pStyle w:val="a8"/>
        <w:numPr>
          <w:ilvl w:val="0"/>
          <w:numId w:val="18"/>
        </w:numPr>
        <w:ind w:firstLineChars="0"/>
        <w:rPr>
          <w:rFonts w:ascii="宋体" w:eastAsia="宋体" w:hAnsi="宋体"/>
          <w:sz w:val="24"/>
          <w:szCs w:val="24"/>
          <w:lang w:eastAsia="zh-Hans"/>
        </w:rPr>
      </w:pPr>
      <w:r w:rsidRPr="008C325C">
        <w:rPr>
          <w:rFonts w:ascii="宋体" w:eastAsia="宋体" w:hAnsi="宋体" w:hint="eastAsia"/>
          <w:sz w:val="24"/>
          <w:szCs w:val="24"/>
        </w:rPr>
        <w:t>PPT</w:t>
      </w:r>
      <w:r w:rsidRPr="008C325C">
        <w:rPr>
          <w:rFonts w:ascii="宋体" w:eastAsia="宋体" w:hAnsi="宋体" w:hint="eastAsia"/>
          <w:sz w:val="24"/>
          <w:szCs w:val="24"/>
          <w:lang w:eastAsia="zh-Hans"/>
        </w:rPr>
        <w:t>制作</w:t>
      </w:r>
      <w:r w:rsidRPr="008C325C">
        <w:rPr>
          <w:rFonts w:ascii="宋体" w:eastAsia="宋体" w:hAnsi="宋体" w:hint="eastAsia"/>
          <w:sz w:val="24"/>
          <w:szCs w:val="24"/>
          <w:lang w:eastAsia="zh-Hans"/>
        </w:rPr>
        <w:t>。</w:t>
      </w:r>
    </w:p>
    <w:p w14:paraId="604A1410" w14:textId="749C3B10" w:rsidR="00285B5A" w:rsidRPr="008C325C" w:rsidRDefault="00285B5A" w:rsidP="00285B5A">
      <w:pPr>
        <w:pStyle w:val="a8"/>
        <w:numPr>
          <w:ilvl w:val="1"/>
          <w:numId w:val="18"/>
        </w:numPr>
        <w:ind w:firstLineChars="0"/>
        <w:rPr>
          <w:rFonts w:ascii="宋体" w:eastAsia="宋体" w:hAnsi="宋体"/>
          <w:sz w:val="24"/>
          <w:szCs w:val="24"/>
          <w:lang w:eastAsia="zh-Hans"/>
        </w:rPr>
      </w:pPr>
      <w:r w:rsidRPr="008C325C">
        <w:rPr>
          <w:rFonts w:ascii="宋体" w:eastAsia="宋体" w:hAnsi="宋体" w:hint="eastAsia"/>
          <w:sz w:val="24"/>
          <w:szCs w:val="24"/>
          <w:lang w:eastAsia="zh-Hans"/>
        </w:rPr>
        <w:t>姬轶：</w:t>
      </w:r>
      <w:r w:rsidR="00387DC6" w:rsidRPr="008C325C">
        <w:rPr>
          <w:rFonts w:ascii="宋体" w:eastAsia="宋体" w:hAnsi="宋体" w:hint="eastAsia"/>
          <w:sz w:val="24"/>
          <w:szCs w:val="24"/>
          <w:lang w:eastAsia="zh-Hans"/>
        </w:rPr>
        <w:t>初版完成后</w:t>
      </w:r>
      <w:r w:rsidRPr="008C325C">
        <w:rPr>
          <w:rFonts w:ascii="宋体" w:eastAsia="宋体" w:hAnsi="宋体" w:hint="eastAsia"/>
          <w:sz w:val="24"/>
          <w:szCs w:val="24"/>
        </w:rPr>
        <w:t>PPT</w:t>
      </w:r>
      <w:r w:rsidRPr="008C325C">
        <w:rPr>
          <w:rFonts w:ascii="宋体" w:eastAsia="宋体" w:hAnsi="宋体" w:hint="eastAsia"/>
          <w:sz w:val="24"/>
          <w:szCs w:val="24"/>
          <w:lang w:eastAsia="zh-Hans"/>
        </w:rPr>
        <w:t>修改</w:t>
      </w:r>
      <w:r w:rsidRPr="008C325C">
        <w:rPr>
          <w:rFonts w:ascii="宋体" w:eastAsia="宋体" w:hAnsi="宋体" w:hint="eastAsia"/>
          <w:sz w:val="24"/>
          <w:szCs w:val="24"/>
          <w:lang w:eastAsia="zh-Hans"/>
        </w:rPr>
        <w:t>。</w:t>
      </w:r>
    </w:p>
    <w:p w14:paraId="5DDC2570" w14:textId="49E8B506" w:rsidR="00285B5A" w:rsidRPr="008C325C" w:rsidRDefault="00285B5A" w:rsidP="00285B5A">
      <w:pPr>
        <w:pStyle w:val="a8"/>
        <w:numPr>
          <w:ilvl w:val="1"/>
          <w:numId w:val="18"/>
        </w:numPr>
        <w:ind w:firstLineChars="0"/>
        <w:rPr>
          <w:rFonts w:ascii="宋体" w:eastAsia="宋体" w:hAnsi="宋体" w:hint="eastAsia"/>
          <w:sz w:val="24"/>
          <w:szCs w:val="24"/>
          <w:lang w:eastAsia="zh-Hans"/>
        </w:rPr>
      </w:pPr>
      <w:r w:rsidRPr="008C325C">
        <w:rPr>
          <w:rFonts w:ascii="宋体" w:eastAsia="宋体" w:hAnsi="宋体" w:hint="eastAsia"/>
          <w:sz w:val="24"/>
          <w:szCs w:val="24"/>
          <w:lang w:eastAsia="zh-Hans"/>
        </w:rPr>
        <w:t>曲卓涵：</w:t>
      </w:r>
      <w:r w:rsidRPr="008C325C">
        <w:rPr>
          <w:rFonts w:ascii="宋体" w:eastAsia="宋体" w:hAnsi="宋体" w:hint="eastAsia"/>
          <w:sz w:val="24"/>
          <w:szCs w:val="24"/>
          <w:lang w:eastAsia="zh-Hans"/>
        </w:rPr>
        <w:t>负责整体制作</w:t>
      </w:r>
      <w:r w:rsidRPr="008C325C">
        <w:rPr>
          <w:rFonts w:ascii="宋体" w:eastAsia="宋体" w:hAnsi="宋体" w:hint="eastAsia"/>
          <w:sz w:val="24"/>
          <w:szCs w:val="24"/>
          <w:lang w:eastAsia="zh-Hans"/>
        </w:rPr>
        <w:t>。</w:t>
      </w:r>
    </w:p>
    <w:p w14:paraId="73B1DCE8" w14:textId="77777777" w:rsidR="006F31D0" w:rsidRPr="00285B5A" w:rsidRDefault="006F31D0" w:rsidP="00302D05">
      <w:pPr>
        <w:rPr>
          <w:rFonts w:ascii="Times New Roman" w:eastAsia="宋体" w:hAnsi="Times New Roman" w:cs="Arial" w:hint="eastAsia"/>
          <w:spacing w:val="15"/>
          <w:sz w:val="24"/>
          <w:szCs w:val="24"/>
        </w:rPr>
      </w:pPr>
    </w:p>
    <w:sectPr w:rsidR="006F31D0" w:rsidRPr="00285B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99BF8" w14:textId="77777777" w:rsidR="0061227A" w:rsidRDefault="0061227A" w:rsidP="00026DCF">
      <w:r>
        <w:separator/>
      </w:r>
    </w:p>
  </w:endnote>
  <w:endnote w:type="continuationSeparator" w:id="0">
    <w:p w14:paraId="02157AFC" w14:textId="77777777" w:rsidR="0061227A" w:rsidRDefault="0061227A" w:rsidP="0002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A9848" w14:textId="77777777" w:rsidR="0061227A" w:rsidRDefault="0061227A" w:rsidP="00026DCF">
      <w:r>
        <w:separator/>
      </w:r>
    </w:p>
  </w:footnote>
  <w:footnote w:type="continuationSeparator" w:id="0">
    <w:p w14:paraId="47B70534" w14:textId="77777777" w:rsidR="0061227A" w:rsidRDefault="0061227A" w:rsidP="00026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61EA"/>
    <w:multiLevelType w:val="hybridMultilevel"/>
    <w:tmpl w:val="CBBC92C6"/>
    <w:lvl w:ilvl="0" w:tplc="6818F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70044B"/>
    <w:multiLevelType w:val="hybridMultilevel"/>
    <w:tmpl w:val="9ECED658"/>
    <w:lvl w:ilvl="0" w:tplc="619C0F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EFA0B60"/>
    <w:multiLevelType w:val="hybridMultilevel"/>
    <w:tmpl w:val="EB6298C2"/>
    <w:lvl w:ilvl="0" w:tplc="E30E1F8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5970E3"/>
    <w:multiLevelType w:val="hybridMultilevel"/>
    <w:tmpl w:val="5ED4825C"/>
    <w:lvl w:ilvl="0" w:tplc="5420A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BD94FE8"/>
    <w:multiLevelType w:val="hybridMultilevel"/>
    <w:tmpl w:val="AA58956E"/>
    <w:lvl w:ilvl="0" w:tplc="ED3A62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1365B4"/>
    <w:multiLevelType w:val="hybridMultilevel"/>
    <w:tmpl w:val="585426B4"/>
    <w:lvl w:ilvl="0" w:tplc="FCC481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9081CA9"/>
    <w:multiLevelType w:val="hybridMultilevel"/>
    <w:tmpl w:val="E640BA5A"/>
    <w:lvl w:ilvl="0" w:tplc="C50CD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C13C42"/>
    <w:multiLevelType w:val="hybridMultilevel"/>
    <w:tmpl w:val="BC50D5B6"/>
    <w:lvl w:ilvl="0" w:tplc="864805B6">
      <w:start w:val="1"/>
      <w:numFmt w:val="decimal"/>
      <w:lvlText w:val="[%1]"/>
      <w:lvlJc w:val="left"/>
      <w:pPr>
        <w:ind w:left="420" w:hanging="420"/>
      </w:pPr>
      <w:rPr>
        <w:rFonts w:hint="eastAsia"/>
      </w:rPr>
    </w:lvl>
    <w:lvl w:ilvl="1" w:tplc="2718501C">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E132D"/>
    <w:multiLevelType w:val="hybridMultilevel"/>
    <w:tmpl w:val="99ACF84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F2A66D3"/>
    <w:multiLevelType w:val="hybridMultilevel"/>
    <w:tmpl w:val="D72AECC0"/>
    <w:lvl w:ilvl="0" w:tplc="5510D5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B7501AF"/>
    <w:multiLevelType w:val="hybridMultilevel"/>
    <w:tmpl w:val="A530CA80"/>
    <w:lvl w:ilvl="0" w:tplc="03820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622F93"/>
    <w:multiLevelType w:val="hybridMultilevel"/>
    <w:tmpl w:val="5D7E0126"/>
    <w:lvl w:ilvl="0" w:tplc="7E16A73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5A2D00"/>
    <w:multiLevelType w:val="hybridMultilevel"/>
    <w:tmpl w:val="2B4C67DE"/>
    <w:lvl w:ilvl="0" w:tplc="FCC4818C">
      <w:start w:val="1"/>
      <w:numFmt w:val="decimal"/>
      <w:lvlText w:val="%1）"/>
      <w:lvlJc w:val="left"/>
      <w:pPr>
        <w:ind w:left="962" w:hanging="420"/>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13" w15:restartNumberingAfterBreak="0">
    <w:nsid w:val="5E775376"/>
    <w:multiLevelType w:val="hybridMultilevel"/>
    <w:tmpl w:val="14707E90"/>
    <w:lvl w:ilvl="0" w:tplc="E07C8948">
      <w:start w:val="1"/>
      <w:numFmt w:val="decimal"/>
      <w:lvlText w:val="(%1)"/>
      <w:lvlJc w:val="left"/>
      <w:pPr>
        <w:ind w:left="902" w:hanging="360"/>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14" w15:restartNumberingAfterBreak="0">
    <w:nsid w:val="6151365E"/>
    <w:multiLevelType w:val="hybridMultilevel"/>
    <w:tmpl w:val="9BFA62D6"/>
    <w:lvl w:ilvl="0" w:tplc="28FA4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F155CB"/>
    <w:multiLevelType w:val="hybridMultilevel"/>
    <w:tmpl w:val="D2FA3C7E"/>
    <w:lvl w:ilvl="0" w:tplc="43A0B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2A3696"/>
    <w:multiLevelType w:val="hybridMultilevel"/>
    <w:tmpl w:val="8B0CD9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67C382D"/>
    <w:multiLevelType w:val="hybridMultilevel"/>
    <w:tmpl w:val="9BFA62D6"/>
    <w:lvl w:ilvl="0" w:tplc="28FA4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9"/>
  </w:num>
  <w:num w:numId="4">
    <w:abstractNumId w:val="3"/>
  </w:num>
  <w:num w:numId="5">
    <w:abstractNumId w:val="0"/>
  </w:num>
  <w:num w:numId="6">
    <w:abstractNumId w:val="10"/>
  </w:num>
  <w:num w:numId="7">
    <w:abstractNumId w:val="4"/>
  </w:num>
  <w:num w:numId="8">
    <w:abstractNumId w:val="14"/>
  </w:num>
  <w:num w:numId="9">
    <w:abstractNumId w:val="6"/>
  </w:num>
  <w:num w:numId="10">
    <w:abstractNumId w:val="1"/>
  </w:num>
  <w:num w:numId="11">
    <w:abstractNumId w:val="16"/>
  </w:num>
  <w:num w:numId="12">
    <w:abstractNumId w:val="11"/>
  </w:num>
  <w:num w:numId="13">
    <w:abstractNumId w:val="17"/>
  </w:num>
  <w:num w:numId="14">
    <w:abstractNumId w:val="7"/>
  </w:num>
  <w:num w:numId="15">
    <w:abstractNumId w:val="15"/>
  </w:num>
  <w:num w:numId="16">
    <w:abstractNumId w:val="12"/>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06"/>
    <w:rsid w:val="000244D0"/>
    <w:rsid w:val="00026DCF"/>
    <w:rsid w:val="00030B36"/>
    <w:rsid w:val="000A6670"/>
    <w:rsid w:val="00133F7C"/>
    <w:rsid w:val="001725FB"/>
    <w:rsid w:val="001C064C"/>
    <w:rsid w:val="00285B5A"/>
    <w:rsid w:val="002D3248"/>
    <w:rsid w:val="00302D05"/>
    <w:rsid w:val="00387DC6"/>
    <w:rsid w:val="003C0A55"/>
    <w:rsid w:val="003E07C3"/>
    <w:rsid w:val="005B5A2C"/>
    <w:rsid w:val="005E1C42"/>
    <w:rsid w:val="005F13B8"/>
    <w:rsid w:val="0061227A"/>
    <w:rsid w:val="00650349"/>
    <w:rsid w:val="006F31D0"/>
    <w:rsid w:val="00721072"/>
    <w:rsid w:val="00732DB2"/>
    <w:rsid w:val="00820C06"/>
    <w:rsid w:val="00860530"/>
    <w:rsid w:val="00862A8E"/>
    <w:rsid w:val="00883863"/>
    <w:rsid w:val="008C325C"/>
    <w:rsid w:val="00983666"/>
    <w:rsid w:val="009B13CE"/>
    <w:rsid w:val="009F6280"/>
    <w:rsid w:val="00BA16DC"/>
    <w:rsid w:val="00BC29FE"/>
    <w:rsid w:val="00BD1446"/>
    <w:rsid w:val="00BD55D2"/>
    <w:rsid w:val="00CC244B"/>
    <w:rsid w:val="00CF5871"/>
    <w:rsid w:val="00E431F7"/>
    <w:rsid w:val="00ED7EC2"/>
    <w:rsid w:val="00FF2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4C446"/>
  <w15:chartTrackingRefBased/>
  <w15:docId w15:val="{0690265F-9579-4CD1-AC2C-6A7ACF08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D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D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6DCF"/>
    <w:rPr>
      <w:sz w:val="18"/>
      <w:szCs w:val="18"/>
    </w:rPr>
  </w:style>
  <w:style w:type="paragraph" w:styleId="a5">
    <w:name w:val="footer"/>
    <w:basedOn w:val="a"/>
    <w:link w:val="a6"/>
    <w:uiPriority w:val="99"/>
    <w:unhideWhenUsed/>
    <w:rsid w:val="00026DCF"/>
    <w:pPr>
      <w:tabs>
        <w:tab w:val="center" w:pos="4153"/>
        <w:tab w:val="right" w:pos="8306"/>
      </w:tabs>
      <w:snapToGrid w:val="0"/>
      <w:jc w:val="left"/>
    </w:pPr>
    <w:rPr>
      <w:sz w:val="18"/>
      <w:szCs w:val="18"/>
    </w:rPr>
  </w:style>
  <w:style w:type="character" w:customStyle="1" w:styleId="a6">
    <w:name w:val="页脚 字符"/>
    <w:basedOn w:val="a0"/>
    <w:link w:val="a5"/>
    <w:uiPriority w:val="99"/>
    <w:rsid w:val="00026DCF"/>
    <w:rPr>
      <w:sz w:val="18"/>
      <w:szCs w:val="18"/>
    </w:rPr>
  </w:style>
  <w:style w:type="table" w:styleId="a7">
    <w:name w:val="Table Grid"/>
    <w:basedOn w:val="a1"/>
    <w:uiPriority w:val="39"/>
    <w:rsid w:val="000A6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F31D0"/>
    <w:pPr>
      <w:ind w:firstLineChars="200" w:firstLine="420"/>
    </w:pPr>
  </w:style>
  <w:style w:type="paragraph" w:styleId="a9">
    <w:name w:val="Title"/>
    <w:basedOn w:val="a"/>
    <w:next w:val="a"/>
    <w:link w:val="aa"/>
    <w:uiPriority w:val="10"/>
    <w:qFormat/>
    <w:rsid w:val="00285B5A"/>
    <w:pPr>
      <w:spacing w:before="240" w:after="60" w:line="360" w:lineRule="auto"/>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285B5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2773</TotalTime>
  <Pages>8</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姬轶</cp:lastModifiedBy>
  <cp:revision>10</cp:revision>
  <dcterms:created xsi:type="dcterms:W3CDTF">2021-04-08T07:45:00Z</dcterms:created>
  <dcterms:modified xsi:type="dcterms:W3CDTF">2021-04-10T07:47:00Z</dcterms:modified>
</cp:coreProperties>
</file>