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1 IGAZ-HAMIS</w:t>
      </w:r>
    </w:p>
    <w:p w:rsidR="000C7D14" w:rsidRDefault="000C7D14" w:rsidP="000C7D14">
      <w:pPr>
        <w:spacing w:after="0" w:line="240" w:lineRule="auto"/>
      </w:pPr>
      <w:r>
        <w:t>Igaz-e a következő állítás?</w:t>
      </w:r>
    </w:p>
    <w:p w:rsidR="000C7D14" w:rsidRDefault="000C7D14" w:rsidP="000C7D14">
      <w:pPr>
        <w:spacing w:after="0" w:line="240" w:lineRule="auto"/>
      </w:pPr>
      <w:r>
        <w:t xml:space="preserve">A </w:t>
      </w:r>
      <w:proofErr w:type="spellStart"/>
      <w:r>
        <w:t>számítőgép</w:t>
      </w:r>
      <w:proofErr w:type="spellEnd"/>
      <w:r>
        <w:t xml:space="preserve"> tápegységének a méretét az alkatrészek teljesítményéből határozzuk meg !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Igaz</w:t>
      </w:r>
    </w:p>
    <w:p w:rsidR="000C7D14" w:rsidRDefault="000C7D14" w:rsidP="000C7D14">
      <w:pPr>
        <w:spacing w:after="0" w:line="240" w:lineRule="auto"/>
      </w:pPr>
      <w:r>
        <w:t>Hamis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2 FELELETVÁLASZTÓS (TÖBB JÓ VÁLASZ)</w:t>
      </w:r>
    </w:p>
    <w:p w:rsidR="000C7D14" w:rsidRDefault="000C7D14" w:rsidP="000C7D14">
      <w:pPr>
        <w:spacing w:after="0" w:line="240" w:lineRule="auto"/>
      </w:pPr>
      <w:r>
        <w:t>Hol állítható be egy számítógépen, az indítási sorrend? (2 jó válasz)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 xml:space="preserve">RAM </w:t>
      </w:r>
    </w:p>
    <w:p w:rsidR="000C7D14" w:rsidRDefault="000C7D14" w:rsidP="000C7D14">
      <w:pPr>
        <w:spacing w:after="0" w:line="240" w:lineRule="auto"/>
      </w:pPr>
      <w:r>
        <w:t xml:space="preserve">BIOS </w:t>
      </w:r>
    </w:p>
    <w:p w:rsidR="000C7D14" w:rsidRDefault="000C7D14" w:rsidP="000C7D14">
      <w:pPr>
        <w:spacing w:after="0" w:line="240" w:lineRule="auto"/>
      </w:pPr>
      <w:r>
        <w:t xml:space="preserve">POST </w:t>
      </w:r>
    </w:p>
    <w:p w:rsidR="000C7D14" w:rsidRDefault="000C7D14" w:rsidP="000C7D14">
      <w:pPr>
        <w:spacing w:after="0" w:line="240" w:lineRule="auto"/>
      </w:pPr>
      <w:r>
        <w:t xml:space="preserve">CMOS </w:t>
      </w:r>
    </w:p>
    <w:p w:rsidR="000C7D14" w:rsidRDefault="000C7D14" w:rsidP="000C7D14">
      <w:pPr>
        <w:spacing w:after="0" w:line="240" w:lineRule="auto"/>
      </w:pPr>
      <w:r>
        <w:t>UEFI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3 FELELETVÁLASZTÓS (TÖBB JÓ VÁLASZ)</w:t>
      </w:r>
    </w:p>
    <w:p w:rsidR="000C7D14" w:rsidRDefault="000C7D14" w:rsidP="000C7D14">
      <w:pPr>
        <w:spacing w:after="0" w:line="240" w:lineRule="auto"/>
      </w:pPr>
      <w:r>
        <w:t xml:space="preserve">Mobileszköz esetében milyen kockázatok adódhatnak a készülék </w:t>
      </w:r>
      <w:proofErr w:type="spellStart"/>
      <w:r>
        <w:t>rooting</w:t>
      </w:r>
      <w:proofErr w:type="spellEnd"/>
      <w:r>
        <w:t xml:space="preserve"> vagy </w:t>
      </w:r>
      <w:proofErr w:type="spellStart"/>
      <w:r>
        <w:t>jailbreaking</w:t>
      </w:r>
      <w:proofErr w:type="spellEnd"/>
      <w:r>
        <w:t xml:space="preserve"> típusú feltöréséből?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 xml:space="preserve">Lehetővé teszi a felhasználói felület széles körű </w:t>
      </w:r>
      <w:proofErr w:type="spellStart"/>
      <w:r>
        <w:t>testreszabását</w:t>
      </w:r>
      <w:proofErr w:type="spellEnd"/>
      <w:r>
        <w:t>.</w:t>
      </w:r>
    </w:p>
    <w:p w:rsidR="000C7D14" w:rsidRDefault="000C7D14" w:rsidP="000C7D14">
      <w:pPr>
        <w:spacing w:after="0" w:line="240" w:lineRule="auto"/>
      </w:pPr>
      <w:r>
        <w:t>Befolyásolja az eszköz teljesítményét.</w:t>
      </w:r>
    </w:p>
    <w:p w:rsidR="000C7D14" w:rsidRDefault="000C7D14" w:rsidP="000C7D14">
      <w:pPr>
        <w:spacing w:after="0" w:line="240" w:lineRule="auto"/>
      </w:pPr>
      <w:r>
        <w:t>Olyan funkciókat engedélyez, amelyeket a mobilszolgáltató letiltott.</w:t>
      </w:r>
    </w:p>
    <w:p w:rsidR="000C7D14" w:rsidRDefault="000C7D14" w:rsidP="000C7D14">
      <w:pPr>
        <w:spacing w:after="0" w:line="240" w:lineRule="auto"/>
      </w:pPr>
      <w:r>
        <w:t xml:space="preserve">Lehetővé teszi az alkalmazások hozzáférését a </w:t>
      </w:r>
      <w:proofErr w:type="spellStart"/>
      <w:r>
        <w:t>gyökérkönyvtárhoz.Nem</w:t>
      </w:r>
      <w:proofErr w:type="spellEnd"/>
      <w:r>
        <w:t xml:space="preserve"> kezeli megfelelően a </w:t>
      </w:r>
      <w:proofErr w:type="spellStart"/>
      <w:r>
        <w:t>sandbox</w:t>
      </w:r>
      <w:proofErr w:type="spellEnd"/>
      <w:r>
        <w:t xml:space="preserve"> típusú védelmi funkciókat.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4 FELELETVÁLASZTÓS (TÖBB JÓ VÁLASZ)</w:t>
      </w:r>
    </w:p>
    <w:p w:rsidR="000C7D14" w:rsidRDefault="000C7D14" w:rsidP="000C7D14">
      <w:pPr>
        <w:spacing w:after="0" w:line="240" w:lineRule="auto"/>
      </w:pPr>
      <w:r>
        <w:t>A számítógép többször is lefagy mindenféle hibaüzenet nélkül. Melyik két dolog lehet a probléma oka?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Egy frissítés megrongálta az operációs rendszert.</w:t>
      </w:r>
    </w:p>
    <w:p w:rsidR="000C7D14" w:rsidRDefault="000C7D14" w:rsidP="000C7D14">
      <w:pPr>
        <w:spacing w:after="0" w:line="240" w:lineRule="auto"/>
      </w:pPr>
      <w:r>
        <w:t>A CPU-t frissíteni kell.</w:t>
      </w:r>
    </w:p>
    <w:p w:rsidR="000C7D14" w:rsidRDefault="000C7D14" w:rsidP="000C7D14">
      <w:pPr>
        <w:spacing w:after="0" w:line="240" w:lineRule="auto"/>
      </w:pPr>
      <w:r>
        <w:t>Az UAC ki van kapcsolva.</w:t>
      </w:r>
    </w:p>
    <w:p w:rsidR="000C7D14" w:rsidRDefault="000C7D14" w:rsidP="000C7D14">
      <w:pPr>
        <w:spacing w:after="0" w:line="240" w:lineRule="auto"/>
      </w:pPr>
      <w:r>
        <w:t>Az indexelő szolgáltatás nem fut.</w:t>
      </w:r>
    </w:p>
    <w:p w:rsidR="000C7D14" w:rsidRDefault="000C7D14" w:rsidP="000C7D14">
      <w:pPr>
        <w:spacing w:after="0" w:line="240" w:lineRule="auto"/>
      </w:pPr>
      <w:r>
        <w:t>A számítógépen vírus van.</w:t>
      </w:r>
    </w:p>
    <w:p w:rsidR="000C7D14" w:rsidRDefault="000C7D14" w:rsidP="000C7D14">
      <w:pPr>
        <w:spacing w:after="0" w:line="240" w:lineRule="auto"/>
      </w:pPr>
      <w:r>
        <w:t>A felhasználó megsértette a felhasználói biztonsági szabályokat.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5 FELELETVÁLASZTÓS (TÖBB JÓ VÁLASZ)</w:t>
      </w:r>
    </w:p>
    <w:p w:rsidR="000C7D14" w:rsidRDefault="000C7D14" w:rsidP="000C7D14">
      <w:pPr>
        <w:spacing w:after="0" w:line="240" w:lineRule="auto"/>
      </w:pPr>
      <w:r>
        <w:t>Egy számítógépes szakember RAID-et telepít. Ha a RAID tükrözést és csíkozást is alkalmaz, melyik RAID-szintet használja a technikus?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0</w:t>
      </w:r>
    </w:p>
    <w:p w:rsidR="000C7D14" w:rsidRDefault="000C7D14" w:rsidP="000C7D14">
      <w:pPr>
        <w:spacing w:after="0" w:line="240" w:lineRule="auto"/>
      </w:pPr>
      <w:r>
        <w:t>5</w:t>
      </w:r>
    </w:p>
    <w:p w:rsidR="000C7D14" w:rsidRDefault="000C7D14" w:rsidP="000C7D14">
      <w:pPr>
        <w:spacing w:after="0" w:line="240" w:lineRule="auto"/>
      </w:pPr>
      <w:r>
        <w:t>10</w:t>
      </w:r>
    </w:p>
    <w:p w:rsidR="000C7D14" w:rsidRDefault="000C7D14" w:rsidP="000C7D14">
      <w:pPr>
        <w:spacing w:after="0" w:line="240" w:lineRule="auto"/>
      </w:pPr>
      <w:r>
        <w:t>1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6 FELELETVÁLASZTÓS (TÖBB JÓ VÁLASZ)</w:t>
      </w:r>
    </w:p>
    <w:p w:rsidR="000C7D14" w:rsidRDefault="000C7D14" w:rsidP="000C7D14">
      <w:pPr>
        <w:spacing w:after="0" w:line="240" w:lineRule="auto"/>
      </w:pPr>
      <w:r>
        <w:t>Melyik két adattároló adatait tudják felhasználni a számítógép kriminalisztikai szakemberek?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gyorsítótár</w:t>
      </w:r>
    </w:p>
    <w:p w:rsidR="000C7D14" w:rsidRDefault="000C7D14" w:rsidP="000C7D14">
      <w:pPr>
        <w:spacing w:after="0" w:line="240" w:lineRule="auto"/>
      </w:pPr>
      <w:r>
        <w:t>CPU regiszterek</w:t>
      </w:r>
    </w:p>
    <w:p w:rsidR="000C7D14" w:rsidRDefault="000C7D14" w:rsidP="000C7D14">
      <w:pPr>
        <w:spacing w:after="0" w:line="240" w:lineRule="auto"/>
      </w:pPr>
      <w:r>
        <w:t>RAM</w:t>
      </w:r>
    </w:p>
    <w:p w:rsidR="000C7D14" w:rsidRDefault="000C7D14" w:rsidP="000C7D14">
      <w:pPr>
        <w:spacing w:after="0" w:line="240" w:lineRule="auto"/>
      </w:pPr>
      <w:r>
        <w:t>merevlemez meghajtók</w:t>
      </w:r>
    </w:p>
    <w:p w:rsidR="000C7D14" w:rsidRDefault="000C7D14" w:rsidP="000C7D14">
      <w:pPr>
        <w:spacing w:after="0" w:line="240" w:lineRule="auto"/>
      </w:pPr>
      <w:r>
        <w:t>SSD-meghajtók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7 FELELETVÁLASZTÓS (TÖBB JÓ VÁLASZ)</w:t>
      </w:r>
    </w:p>
    <w:p w:rsidR="000C7D14" w:rsidRDefault="000C7D14" w:rsidP="000C7D14">
      <w:pPr>
        <w:spacing w:after="0" w:line="240" w:lineRule="auto"/>
      </w:pPr>
      <w:r>
        <w:t>A technikus egy laptopon dolgozik, és a GPS nem működik rajta. Mi a lehetséges oka ennek?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A repülőgép üzemmód be van kapcsolva.</w:t>
      </w:r>
    </w:p>
    <w:p w:rsidR="000C7D14" w:rsidRDefault="000C7D14" w:rsidP="000C7D14">
      <w:pPr>
        <w:spacing w:after="0" w:line="240" w:lineRule="auto"/>
      </w:pPr>
      <w:r>
        <w:t>A képernyő frissítési gyakorisága túl alacsony.</w:t>
      </w:r>
    </w:p>
    <w:p w:rsidR="000C7D14" w:rsidRDefault="000C7D14" w:rsidP="000C7D14">
      <w:pPr>
        <w:spacing w:after="0" w:line="240" w:lineRule="auto"/>
      </w:pPr>
      <w:r>
        <w:t>Több alkalmazás is nyitva van egyszerre.</w:t>
      </w:r>
    </w:p>
    <w:p w:rsidR="000C7D14" w:rsidRDefault="000C7D14" w:rsidP="000C7D14">
      <w:pPr>
        <w:spacing w:after="0" w:line="240" w:lineRule="auto"/>
      </w:pPr>
      <w:r>
        <w:t>A képernyő felbontását kalibrálni kell.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8 FELELETVÁLASZTÓS (TÖBB JÓ VÁLASZ)</w:t>
      </w:r>
    </w:p>
    <w:p w:rsidR="000C7D14" w:rsidRDefault="000C7D14" w:rsidP="000C7D14">
      <w:pPr>
        <w:spacing w:after="0" w:line="240" w:lineRule="auto"/>
      </w:pPr>
      <w:r>
        <w:t>Egy eszköz IPv6-címe 2001:0DB8:75a3:0214:0607:1234:aa10:ba01 /64. Mi a gép eszközazonosítója?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2001:0DB8</w:t>
      </w:r>
    </w:p>
    <w:p w:rsidR="000C7D14" w:rsidRDefault="000C7D14" w:rsidP="000C7D14">
      <w:pPr>
        <w:spacing w:after="0" w:line="240" w:lineRule="auto"/>
      </w:pPr>
      <w:r>
        <w:t>2001:0DB8:75a3</w:t>
      </w:r>
    </w:p>
    <w:p w:rsidR="000C7D14" w:rsidRDefault="000C7D14" w:rsidP="000C7D14">
      <w:pPr>
        <w:spacing w:after="0" w:line="240" w:lineRule="auto"/>
      </w:pPr>
      <w:r>
        <w:t>ba01</w:t>
      </w:r>
    </w:p>
    <w:p w:rsidR="000C7D14" w:rsidRDefault="000C7D14" w:rsidP="000C7D14">
      <w:pPr>
        <w:spacing w:after="0" w:line="240" w:lineRule="auto"/>
      </w:pPr>
      <w:r>
        <w:t>0607:1234:aa10:ba01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9 IGAZ-HAMIS</w:t>
      </w:r>
    </w:p>
    <w:p w:rsidR="000C7D14" w:rsidRDefault="000C7D14" w:rsidP="000C7D14">
      <w:pPr>
        <w:spacing w:after="0" w:line="240" w:lineRule="auto"/>
      </w:pPr>
      <w:r>
        <w:t>Egy Szervert-t keresztkötésű kábellel csatlakoztattunk egy routerhez. A Szerver IP-címe statikusan lett beállítva a</w:t>
      </w:r>
    </w:p>
    <w:p w:rsidR="000C7D14" w:rsidRDefault="000C7D14" w:rsidP="000C7D14">
      <w:pPr>
        <w:spacing w:after="0" w:line="240" w:lineRule="auto"/>
      </w:pPr>
      <w:r>
        <w:t xml:space="preserve">10.10.212.100/25 címre, a router interfészének címe 10.10.100.200/25 és kiadtuk rajta a “no </w:t>
      </w:r>
      <w:proofErr w:type="spellStart"/>
      <w:r>
        <w:t>shut</w:t>
      </w:r>
      <w:proofErr w:type="spellEnd"/>
      <w:r>
        <w:t xml:space="preserve">” parancsot. A Szerverről meg tudjuk-e </w:t>
      </w:r>
      <w:proofErr w:type="spellStart"/>
      <w:r>
        <w:t>pingelni</w:t>
      </w:r>
      <w:proofErr w:type="spellEnd"/>
      <w:r>
        <w:t xml:space="preserve"> a </w:t>
      </w:r>
      <w:proofErr w:type="spellStart"/>
      <w:r>
        <w:t>routert</w:t>
      </w:r>
      <w:proofErr w:type="spellEnd"/>
      <w:r>
        <w:t>.</w:t>
      </w:r>
    </w:p>
    <w:p w:rsidR="000C7D14" w:rsidRDefault="000C7D14" w:rsidP="000C7D14">
      <w:pPr>
        <w:spacing w:after="0" w:line="240" w:lineRule="auto"/>
      </w:pPr>
      <w:r>
        <w:t xml:space="preserve">Szerverről meg tudjuk-e </w:t>
      </w:r>
      <w:proofErr w:type="spellStart"/>
      <w:r>
        <w:t>pingelni</w:t>
      </w:r>
      <w:proofErr w:type="spellEnd"/>
      <w:r>
        <w:t xml:space="preserve"> a </w:t>
      </w:r>
      <w:proofErr w:type="spellStart"/>
      <w:r>
        <w:t>routert</w:t>
      </w:r>
      <w:proofErr w:type="spellEnd"/>
      <w:r>
        <w:t>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Igaz</w:t>
      </w:r>
    </w:p>
    <w:p w:rsidR="000C7D14" w:rsidRDefault="000C7D14" w:rsidP="000C7D14">
      <w:pPr>
        <w:spacing w:after="0" w:line="240" w:lineRule="auto"/>
      </w:pPr>
      <w:r>
        <w:t>Hamis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10 FELELETVÁLASZTÓS (TÖBB JÓ VÁLASZ)</w:t>
      </w:r>
    </w:p>
    <w:p w:rsidR="000C7D14" w:rsidRDefault="000C7D14" w:rsidP="000C7D14">
      <w:pPr>
        <w:spacing w:after="0" w:line="240" w:lineRule="auto"/>
      </w:pPr>
      <w:r>
        <w:t xml:space="preserve">A menedzser felkért egy műszaki szakembert, hogy javasoljon biztonsági megoldást a számítógép védelmére a billentyűzet-naplózó programok ellen. </w:t>
      </w:r>
    </w:p>
    <w:p w:rsidR="000C7D14" w:rsidRDefault="000C7D14" w:rsidP="000C7D14">
      <w:pPr>
        <w:spacing w:after="0" w:line="240" w:lineRule="auto"/>
      </w:pPr>
      <w:r>
        <w:t>Melyik biztonsági megoldást javasolja a technikus?</w:t>
      </w:r>
    </w:p>
    <w:p w:rsidR="000C7D14" w:rsidRDefault="000C7D14" w:rsidP="000C7D14">
      <w:pPr>
        <w:spacing w:after="0" w:line="240" w:lineRule="auto"/>
      </w:pPr>
      <w:r>
        <w:t>IPS</w:t>
      </w:r>
    </w:p>
    <w:p w:rsidR="000C7D14" w:rsidRDefault="000C7D14" w:rsidP="000C7D14">
      <w:pPr>
        <w:spacing w:after="0" w:line="240" w:lineRule="auto"/>
      </w:pPr>
      <w:r>
        <w:t>kártevőellenes program (</w:t>
      </w:r>
      <w:proofErr w:type="spellStart"/>
      <w:r>
        <w:t>antimalware</w:t>
      </w:r>
      <w:proofErr w:type="spellEnd"/>
      <w:r>
        <w:t>)</w:t>
      </w:r>
    </w:p>
    <w:p w:rsidR="000C7D14" w:rsidRDefault="000C7D14" w:rsidP="000C7D14">
      <w:pPr>
        <w:spacing w:after="0" w:line="240" w:lineRule="auto"/>
      </w:pPr>
      <w:r>
        <w:t>SSL</w:t>
      </w:r>
    </w:p>
    <w:p w:rsidR="000C7D14" w:rsidRDefault="000C7D14" w:rsidP="000C7D14">
      <w:pPr>
        <w:spacing w:after="0" w:line="240" w:lineRule="auto"/>
      </w:pPr>
      <w:r>
        <w:t>titkosítás (</w:t>
      </w:r>
      <w:proofErr w:type="spellStart"/>
      <w:r>
        <w:t>encryption</w:t>
      </w:r>
      <w:proofErr w:type="spellEnd"/>
      <w:r>
        <w:t>)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11 FELELETVÁLASZTÓS (TÖBB JÓ VÁLASZ)</w:t>
      </w:r>
    </w:p>
    <w:p w:rsidR="000C7D14" w:rsidRDefault="000C7D14" w:rsidP="000C7D14">
      <w:pPr>
        <w:spacing w:after="0" w:line="240" w:lineRule="auto"/>
      </w:pPr>
      <w:r>
        <w:t xml:space="preserve">Hogyan segít a </w:t>
      </w:r>
      <w:proofErr w:type="spellStart"/>
      <w:r>
        <w:t>virtualizáció</w:t>
      </w:r>
      <w:proofErr w:type="spellEnd"/>
      <w:r>
        <w:t xml:space="preserve"> az adatközponton belüli katasztrófa utáni helyreállításban?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az áramellátás garantálása</w:t>
      </w:r>
    </w:p>
    <w:p w:rsidR="000C7D14" w:rsidRDefault="000C7D14" w:rsidP="000C7D14">
      <w:pPr>
        <w:spacing w:after="0" w:line="240" w:lineRule="auto"/>
      </w:pPr>
      <w:r>
        <w:t>a leállás nélküli áthelyezés (</w:t>
      </w:r>
      <w:proofErr w:type="spellStart"/>
      <w:r>
        <w:t>live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>) támogatása</w:t>
      </w:r>
    </w:p>
    <w:p w:rsidR="000C7D14" w:rsidRDefault="000C7D14" w:rsidP="000C7D14">
      <w:pPr>
        <w:spacing w:after="0" w:line="240" w:lineRule="auto"/>
      </w:pPr>
      <w:r>
        <w:t>az üzleti gyakorlatok fejlesztése</w:t>
      </w:r>
    </w:p>
    <w:p w:rsidR="000C7D14" w:rsidRDefault="000C7D14" w:rsidP="000C7D14">
      <w:pPr>
        <w:spacing w:after="0" w:line="240" w:lineRule="auto"/>
      </w:pPr>
      <w:r>
        <w:t>állandó légcsere biztosítása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12 FELELETVÁLASZTÓS (TÖBB JÓ VÁLASZ)</w:t>
      </w:r>
    </w:p>
    <w:p w:rsidR="000C7D14" w:rsidRDefault="000C7D14" w:rsidP="000C7D14">
      <w:pPr>
        <w:spacing w:after="0" w:line="240" w:lineRule="auto"/>
      </w:pPr>
      <w:r>
        <w:t xml:space="preserve">Mi a </w:t>
      </w:r>
      <w:proofErr w:type="spellStart"/>
      <w:r>
        <w:t>hypervisor</w:t>
      </w:r>
      <w:proofErr w:type="spellEnd"/>
      <w:r>
        <w:t xml:space="preserve"> fő funkciója?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Szűri és ellenőrzi a biztonsági hitelesítő adatokat.</w:t>
      </w:r>
    </w:p>
    <w:p w:rsidR="000C7D14" w:rsidRDefault="000C7D14" w:rsidP="000C7D14">
      <w:pPr>
        <w:spacing w:after="0" w:line="240" w:lineRule="auto"/>
      </w:pPr>
      <w:r>
        <w:t>Az internetszolgáltatók használják a felhőalapú számítástechnikai erőforrások figyelésére.</w:t>
      </w:r>
    </w:p>
    <w:p w:rsidR="000C7D14" w:rsidRDefault="000C7D14" w:rsidP="000C7D14">
      <w:pPr>
        <w:spacing w:after="0" w:line="240" w:lineRule="auto"/>
      </w:pPr>
      <w:r>
        <w:t>Több virtuális számítógép létrehozására és kezelésére szolgál egy gazdagépen.</w:t>
      </w:r>
    </w:p>
    <w:p w:rsidR="000C7D14" w:rsidRDefault="000C7D14" w:rsidP="000C7D14">
      <w:pPr>
        <w:spacing w:after="0" w:line="240" w:lineRule="auto"/>
      </w:pPr>
      <w:r>
        <w:t>Adatok összefésülésére és elemzésre való előkészítésére használatos szoftver.</w:t>
      </w:r>
    </w:p>
    <w:p w:rsidR="000C7D14" w:rsidRDefault="000C7D14" w:rsidP="000C7D14">
      <w:pPr>
        <w:spacing w:after="0" w:line="240" w:lineRule="auto"/>
      </w:pPr>
      <w:r>
        <w:t>Ez egy eszköz, amely szinkronizálja érzékelők egy csoportját.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13 FELELETVÁLASZTÓS (TÖBB JÓ VÁLASZ)</w:t>
      </w:r>
    </w:p>
    <w:p w:rsidR="000C7D14" w:rsidRDefault="000C7D14" w:rsidP="000C7D14">
      <w:pPr>
        <w:spacing w:after="0" w:line="240" w:lineRule="auto"/>
      </w:pPr>
      <w:r>
        <w:t xml:space="preserve">Egy nemzetközi szövetségnek a világ minden táján vannak tagjai. </w:t>
      </w:r>
    </w:p>
    <w:p w:rsidR="000C7D14" w:rsidRDefault="000C7D14" w:rsidP="000C7D14">
      <w:pPr>
        <w:spacing w:after="0" w:line="240" w:lineRule="auto"/>
      </w:pPr>
      <w:r>
        <w:t xml:space="preserve">Az egyesület kutatási részlege egy felhőalapú szolgáltatás bevezetését tervezi, amelynek célja a kutatási ötletek megosztása, </w:t>
      </w:r>
    </w:p>
    <w:p w:rsidR="000C7D14" w:rsidRDefault="000C7D14" w:rsidP="000C7D14">
      <w:pPr>
        <w:spacing w:after="0" w:line="240" w:lineRule="auto"/>
      </w:pPr>
      <w:r>
        <w:t>és az egyesület többi részlege közötti együttműködés előmozdítása. Melyik felhőmodell alkalmas számukra?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publikus</w:t>
      </w:r>
    </w:p>
    <w:p w:rsidR="000C7D14" w:rsidRDefault="000C7D14" w:rsidP="000C7D14">
      <w:pPr>
        <w:spacing w:after="0" w:line="240" w:lineRule="auto"/>
      </w:pPr>
      <w:r>
        <w:t>hibrid</w:t>
      </w:r>
    </w:p>
    <w:p w:rsidR="000C7D14" w:rsidRDefault="000C7D14" w:rsidP="000C7D14">
      <w:pPr>
        <w:spacing w:after="0" w:line="240" w:lineRule="auto"/>
      </w:pPr>
      <w:r>
        <w:t>közösségi</w:t>
      </w:r>
    </w:p>
    <w:p w:rsidR="000C7D14" w:rsidRDefault="000C7D14" w:rsidP="000C7D14">
      <w:pPr>
        <w:spacing w:after="0" w:line="240" w:lineRule="auto"/>
      </w:pPr>
      <w:r>
        <w:t>privát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14 FELELETVÁLASZTÓS (TÖBB JÓ VÁLASZ)</w:t>
      </w:r>
    </w:p>
    <w:p w:rsidR="000C7D14" w:rsidRDefault="000C7D14" w:rsidP="000C7D14">
      <w:pPr>
        <w:spacing w:after="0" w:line="240" w:lineRule="auto"/>
      </w:pPr>
      <w:r>
        <w:t xml:space="preserve">Mi lesz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parancs kiadásának a </w:t>
      </w:r>
      <w:proofErr w:type="spellStart"/>
      <w:r>
        <w:t>git</w:t>
      </w:r>
      <w:proofErr w:type="spellEnd"/>
      <w:r>
        <w:t xml:space="preserve"> verziókezelő rendszerben?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 xml:space="preserve">Hozzáadja a </w:t>
      </w:r>
      <w:proofErr w:type="spellStart"/>
      <w:r>
        <w:t>projekhez</w:t>
      </w:r>
      <w:proofErr w:type="spellEnd"/>
      <w:r>
        <w:t xml:space="preserve"> az állományokat</w:t>
      </w:r>
    </w:p>
    <w:p w:rsidR="000C7D14" w:rsidRDefault="000C7D14" w:rsidP="000C7D14">
      <w:pPr>
        <w:spacing w:after="0" w:line="240" w:lineRule="auto"/>
      </w:pPr>
      <w:r>
        <w:t xml:space="preserve">A </w:t>
      </w:r>
      <w:proofErr w:type="spellStart"/>
      <w:r>
        <w:t>staged</w:t>
      </w:r>
      <w:proofErr w:type="spellEnd"/>
      <w:r>
        <w:t xml:space="preserve"> állapotú állományok tárolásra kerülnek.</w:t>
      </w:r>
    </w:p>
    <w:p w:rsidR="000C7D14" w:rsidRDefault="000C7D14" w:rsidP="000C7D14">
      <w:pPr>
        <w:spacing w:after="0" w:line="240" w:lineRule="auto"/>
      </w:pPr>
      <w:r>
        <w:t>Lekérdezi az aktuális állapotot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15 FELELETVÁLASZTÓS (EGY JÓ VÁLASZ)</w:t>
      </w:r>
    </w:p>
    <w:p w:rsidR="000C7D14" w:rsidRDefault="000C7D14" w:rsidP="000C7D14">
      <w:pPr>
        <w:spacing w:after="0" w:line="240" w:lineRule="auto"/>
      </w:pPr>
      <w:r>
        <w:t>Igaz-e, hogy az agilis szoftverfejlesztésnél egy futam 2-4 hétig tart?</w:t>
      </w:r>
    </w:p>
    <w:p w:rsidR="000C7D14" w:rsidRDefault="000C7D14" w:rsidP="000C7D14">
      <w:pPr>
        <w:spacing w:after="0" w:line="240" w:lineRule="auto"/>
      </w:pPr>
    </w:p>
    <w:p w:rsidR="000C7D14" w:rsidRDefault="000C7D14" w:rsidP="000C7D14">
      <w:pPr>
        <w:spacing w:after="0" w:line="240" w:lineRule="auto"/>
      </w:pPr>
      <w:r>
        <w:t>Nem</w:t>
      </w:r>
    </w:p>
    <w:p w:rsidR="000C7D14" w:rsidRDefault="000C7D14" w:rsidP="000C7D14">
      <w:pPr>
        <w:spacing w:after="0" w:line="240" w:lineRule="auto"/>
      </w:pPr>
      <w:r>
        <w:t>Igen</w:t>
      </w:r>
    </w:p>
    <w:sectPr w:rsidR="000C7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14"/>
    <w:rsid w:val="000C7D14"/>
    <w:rsid w:val="009360AA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F54F2-9055-4DC5-8699-ACA02335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Szőke Gábor Kamill</dc:creator>
  <cp:keywords/>
  <dc:description/>
  <cp:lastModifiedBy>Patrik Tóth</cp:lastModifiedBy>
  <cp:revision>2</cp:revision>
  <dcterms:created xsi:type="dcterms:W3CDTF">2022-06-03T05:18:00Z</dcterms:created>
  <dcterms:modified xsi:type="dcterms:W3CDTF">2022-06-03T05:18:00Z</dcterms:modified>
</cp:coreProperties>
</file>