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Ind w:w="-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683"/>
        <w:gridCol w:w="2237"/>
        <w:gridCol w:w="17"/>
        <w:gridCol w:w="1840"/>
        <w:gridCol w:w="17"/>
        <w:gridCol w:w="1137"/>
        <w:gridCol w:w="972"/>
        <w:gridCol w:w="17"/>
        <w:gridCol w:w="832"/>
        <w:gridCol w:w="3847"/>
      </w:tblGrid>
      <w:tr w:rsidR="00A36BC1" w14:paraId="228F44F9" w14:textId="77777777" w:rsidTr="00786D9C">
        <w:trPr>
          <w:trHeight w:val="415"/>
        </w:trPr>
        <w:tc>
          <w:tcPr>
            <w:tcW w:w="5956" w:type="dxa"/>
            <w:gridSpan w:val="7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5668" w:type="dxa"/>
            <w:gridSpan w:val="4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4819" w:type="dxa"/>
            <w:gridSpan w:val="6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2958" w:type="dxa"/>
            <w:gridSpan w:val="4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3847" w:type="dxa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7979395C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12"/>
        </w:trPr>
        <w:tc>
          <w:tcPr>
            <w:tcW w:w="2962" w:type="dxa"/>
            <w:gridSpan w:val="4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857" w:type="dxa"/>
            <w:gridSpan w:val="2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2126" w:type="dxa"/>
            <w:gridSpan w:val="3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679" w:type="dxa"/>
            <w:gridSpan w:val="2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409"/>
        </w:trPr>
        <w:tc>
          <w:tcPr>
            <w:tcW w:w="2945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857" w:type="dxa"/>
            <w:gridSpan w:val="2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2126" w:type="dxa"/>
            <w:gridSpan w:val="3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696" w:type="dxa"/>
            <w:gridSpan w:val="3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2962" w:type="dxa"/>
            <w:gridSpan w:val="4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857" w:type="dxa"/>
            <w:gridSpan w:val="2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2126" w:type="dxa"/>
            <w:gridSpan w:val="3"/>
          </w:tcPr>
          <w:p w14:paraId="13AC2843" w14:textId="6F06BBA8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 No</w:t>
            </w:r>
          </w:p>
        </w:tc>
        <w:tc>
          <w:tcPr>
            <w:tcW w:w="4679" w:type="dxa"/>
            <w:gridSpan w:val="2"/>
          </w:tcPr>
          <w:p w14:paraId="40CE57F3" w14:textId="77777777" w:rsidR="00A66AD6" w:rsidRDefault="00A66AD6" w:rsidP="007C5365">
            <w:pPr>
              <w:rPr>
                <w:rFonts w:ascii="Times New Roman" w:eastAsia="Times New Roman" w:hAnsi="Times New Roman" w:cs="Times New Roman"/>
              </w:rPr>
            </w:pPr>
          </w:p>
          <w:p w14:paraId="4E91425E" w14:textId="63D94D9D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</w:t>
            </w:r>
            <w:r w:rsidR="00F15129">
              <w:rPr>
                <w:rFonts w:ascii="Times New Roman" w:eastAsia="Times New Roman" w:hAnsi="Times New Roman" w:cs="Times New Roman"/>
              </w:rPr>
              <w:t>48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786D9C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37"/>
        </w:trPr>
        <w:tc>
          <w:tcPr>
            <w:tcW w:w="2962" w:type="dxa"/>
            <w:gridSpan w:val="4"/>
          </w:tcPr>
          <w:p w14:paraId="1D1B775B" w14:textId="7A8006E5" w:rsidR="0008003A" w:rsidRDefault="00A66AD6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57" w:type="dxa"/>
            <w:gridSpan w:val="2"/>
          </w:tcPr>
          <w:p w14:paraId="41BEB25A" w14:textId="608EDC20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F15129">
              <w:rPr>
                <w:color w:val="000000"/>
              </w:rPr>
              <w:t>Patha Akash</w:t>
            </w:r>
          </w:p>
        </w:tc>
        <w:tc>
          <w:tcPr>
            <w:tcW w:w="2126" w:type="dxa"/>
            <w:gridSpan w:val="3"/>
          </w:tcPr>
          <w:p w14:paraId="1497228E" w14:textId="4C7EFBD7" w:rsidR="0008003A" w:rsidRDefault="00A66AD6" w:rsidP="00A6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4679" w:type="dxa"/>
            <w:gridSpan w:val="2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36E03F9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66AD6">
              <w:rPr>
                <w:rFonts w:ascii="Times New Roman" w:eastAsia="Times New Roman" w:hAnsi="Times New Roman" w:cs="Times New Roman"/>
                <w:color w:val="000000"/>
              </w:rPr>
              <w:t xml:space="preserve"> 2303A540</w:t>
            </w:r>
            <w:r w:rsidR="00F15129"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786D9C">
        <w:trPr>
          <w:trHeight w:val="424"/>
        </w:trPr>
        <w:tc>
          <w:tcPr>
            <w:tcW w:w="11624" w:type="dxa"/>
            <w:gridSpan w:val="11"/>
            <w:tcBorders>
              <w:bottom w:val="single" w:sz="8" w:space="0" w:color="000000"/>
            </w:tcBorders>
          </w:tcPr>
          <w:p w14:paraId="35FF8EED" w14:textId="21AA3E9A" w:rsidR="00A36BC1" w:rsidRDefault="00A36BC1" w:rsidP="00A66AD6">
            <w:pPr>
              <w:pStyle w:val="TableParagraph"/>
              <w:spacing w:before="78"/>
              <w:jc w:val="center"/>
            </w:pPr>
            <w:r w:rsidRPr="00A66AD6">
              <w:rPr>
                <w:b/>
              </w:rPr>
              <w:t>AssignmentNumber:</w:t>
            </w:r>
            <w:r w:rsidR="001333A8" w:rsidRPr="00A66AD6">
              <w:rPr>
                <w:b/>
                <w:color w:val="000000"/>
              </w:rPr>
              <w:t>6</w:t>
            </w:r>
            <w:r w:rsidR="00345FCB" w:rsidRPr="00A66AD6">
              <w:rPr>
                <w:b/>
                <w:color w:val="000000"/>
              </w:rPr>
              <w:t>.</w:t>
            </w:r>
            <w:r w:rsidR="00CD7124" w:rsidRPr="00A66AD6">
              <w:rPr>
                <w:b/>
                <w:color w:val="000000"/>
              </w:rPr>
              <w:t>3</w:t>
            </w:r>
          </w:p>
        </w:tc>
      </w:tr>
      <w:tr w:rsidR="00786D9C" w14:paraId="6E0EA219" w14:textId="77777777" w:rsidTr="00786D9C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6F117723" w14:textId="77777777" w:rsidR="00786D9C" w:rsidRDefault="00786D9C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3" w:type="dxa"/>
            <w:tcBorders>
              <w:top w:val="single" w:sz="8" w:space="0" w:color="000000"/>
            </w:tcBorders>
          </w:tcPr>
          <w:p w14:paraId="0C147294" w14:textId="77777777" w:rsidR="00786D9C" w:rsidRDefault="00786D9C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10916" w:type="dxa"/>
            <w:gridSpan w:val="9"/>
            <w:tcBorders>
              <w:top w:val="single" w:sz="8" w:space="0" w:color="000000"/>
            </w:tcBorders>
          </w:tcPr>
          <w:p w14:paraId="077C4ACC" w14:textId="77777777" w:rsidR="00786D9C" w:rsidRDefault="00786D9C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</w:tr>
      <w:tr w:rsidR="00786D9C" w14:paraId="1BDDFFC5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26D940A" w14:textId="77777777" w:rsidR="00786D9C" w:rsidRDefault="00786D9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vAlign w:val="center"/>
          </w:tcPr>
          <w:p w14:paraId="00D52053" w14:textId="77777777" w:rsidR="00786D9C" w:rsidRDefault="00786D9C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10916" w:type="dxa"/>
            <w:gridSpan w:val="9"/>
            <w:vAlign w:val="center"/>
          </w:tcPr>
          <w:p w14:paraId="0B45B7B8" w14:textId="77777777" w:rsidR="00786D9C" w:rsidRDefault="00786D9C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786D9C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72BFF853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5800CF3" w14:textId="2E98E414" w:rsidR="00786D9C" w:rsidRPr="00786D9C" w:rsidRDefault="00786D9C" w:rsidP="00786D9C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86D9C">
              <w:rPr>
                <w:rFonts w:ascii="Times New Roman"/>
                <w:b/>
                <w:bCs/>
                <w:sz w:val="18"/>
                <w:lang w:val="en-IN"/>
              </w:rPr>
              <w:t>Prompt :</w:t>
            </w:r>
            <w:proofErr w:type="gramEnd"/>
          </w:p>
          <w:p w14:paraId="2C7DA7D6" w14:textId="3A72A324" w:rsidR="00786D9C" w:rsidRPr="00786D9C" w:rsidRDefault="00786D9C" w:rsidP="00786D9C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86D9C">
              <w:rPr>
                <w:rFonts w:ascii="Times New Roman"/>
                <w:sz w:val="18"/>
                <w:lang w:val="en-IN"/>
              </w:rPr>
              <w:t>Create simple Python Student class with name, roll number, branch in</w:t>
            </w:r>
            <w:r w:rsidRPr="00786D9C">
              <w:rPr>
                <w:rFonts w:ascii="Times New Roman"/>
                <w:sz w:val="18"/>
                <w:lang w:val="en-IN"/>
              </w:rPr>
              <w:t> </w:t>
            </w:r>
            <w:r w:rsidRPr="00786D9C">
              <w:rPr>
                <w:rFonts w:ascii="Times New Roman"/>
                <w:sz w:val="18"/>
                <w:lang w:val="en-IN"/>
              </w:rPr>
              <w:t xml:space="preserve">init. Add </w:t>
            </w:r>
            <w:proofErr w:type="spellStart"/>
            <w:r w:rsidRPr="00786D9C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786D9C">
              <w:rPr>
                <w:rFonts w:ascii="Times New Roman"/>
                <w:sz w:val="18"/>
                <w:lang w:val="en-IN"/>
              </w:rPr>
              <w:t xml:space="preserve"> to print all info. Include sample object and output.</w:t>
            </w:r>
          </w:p>
          <w:p w14:paraId="137F4B9B" w14:textId="6B9C9A40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73B629D" w14:textId="05D96135" w:rsidR="00786D9C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B5A04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7F72CFE5" wp14:editId="5E7F82C3">
                  <wp:extent cx="4495800" cy="2263565"/>
                  <wp:effectExtent l="0" t="0" r="0" b="0"/>
                  <wp:docPr id="589936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364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890" cy="226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A9DF8" w14:textId="77777777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7E541BE" w14:textId="5DB77E69" w:rsidR="00AB5A04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3CC78C8D" w14:textId="77777777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D00CF1" w14:textId="03C1CC4E" w:rsidR="00AB5A04" w:rsidRDefault="00AB5A04" w:rsidP="00AB5A04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B5A04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073CAE99" wp14:editId="18E77D62">
                  <wp:extent cx="2371724" cy="632460"/>
                  <wp:effectExtent l="0" t="0" r="0" b="0"/>
                  <wp:docPr id="207460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609865" name=""/>
                          <pic:cNvPicPr/>
                        </pic:nvPicPr>
                        <pic:blipFill rotWithShape="1">
                          <a:blip r:embed="rId6"/>
                          <a:srcRect t="77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056" cy="63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FE4AF9" w14:textId="092A17B1" w:rsidR="00AB5A04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Explanation:</w:t>
            </w:r>
          </w:p>
          <w:p w14:paraId="74852CDA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</w:t>
            </w:r>
            <w:proofErr w:type="gramStart"/>
            <w:r w:rsidRPr="00AB5A04">
              <w:rPr>
                <w:rFonts w:ascii="Times New Roman"/>
                <w:sz w:val="18"/>
                <w:lang w:val="en-IN"/>
              </w:rPr>
              <w:t>Student</w:t>
            </w:r>
            <w:proofErr w:type="gramEnd"/>
            <w:r w:rsidRPr="00AB5A04">
              <w:rPr>
                <w:rFonts w:ascii="Times New Roman"/>
                <w:sz w:val="18"/>
                <w:lang w:val="en-IN"/>
              </w:rPr>
              <w:t xml:space="preserve"> class is defined with an __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>__ method that initializes the name, roll number, and branch attributes.</w:t>
            </w:r>
          </w:p>
          <w:p w14:paraId="07DBE3AD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 xml:space="preserve"> method prints out the student's information in a formatted manner.</w:t>
            </w:r>
          </w:p>
          <w:p w14:paraId="3ACD321C" w14:textId="77777777" w:rsidR="00AB5A04" w:rsidRPr="00786D9C" w:rsidRDefault="00AB5A04" w:rsidP="00AB5A0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3C7AB0" w14:textId="77777777" w:rsidR="00786D9C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15730A1E" w14:textId="6CAF094D" w:rsidR="00AB5A04" w:rsidRDefault="00AB5A04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1204C5D0" wp14:editId="21EC3CBD">
                  <wp:extent cx="4846320" cy="2080549"/>
                  <wp:effectExtent l="0" t="0" r="0" b="0"/>
                  <wp:docPr id="2881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53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318" cy="2089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D3477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61DA9EA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C6F5C64" w14:textId="4E1E6227" w:rsidR="00AB5A04" w:rsidRPr="00AB5A04" w:rsidRDefault="007310D4" w:rsidP="00AB5A0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 </w:t>
            </w:r>
            <w:proofErr w:type="gramStart"/>
            <w:r w:rsidR="00AB5A04"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122F1673" w14:textId="77777777" w:rsidR="00AB5A04" w:rsidRDefault="00AB5A04" w:rsidP="00AB5A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2FA8F2DC" w14:textId="602BFA52" w:rsidR="00AB5A04" w:rsidRDefault="00AB5A04" w:rsidP="00AB5A04">
            <w:pPr>
              <w:pStyle w:val="TableParagraph"/>
              <w:ind w:left="0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278ED1F" wp14:editId="158D1359">
                  <wp:extent cx="1152525" cy="2169794"/>
                  <wp:effectExtent l="0" t="0" r="0" b="0"/>
                  <wp:docPr id="142153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32289" name=""/>
                          <pic:cNvPicPr/>
                        </pic:nvPicPr>
                        <pic:blipFill rotWithShape="1">
                          <a:blip r:embed="rId8"/>
                          <a:srcRect t="3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686" cy="2170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5E8CE" w14:textId="6C39CA1B" w:rsidR="00AB5A04" w:rsidRPr="007310D4" w:rsidRDefault="007310D4" w:rsidP="00AB5A04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 xml:space="preserve">  </w:t>
            </w:r>
            <w:proofErr w:type="gramStart"/>
            <w:r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</w:t>
            </w:r>
            <w:r w:rsidR="00AB5A04"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 xml:space="preserve"> :</w:t>
            </w:r>
            <w:proofErr w:type="gramEnd"/>
          </w:p>
          <w:p w14:paraId="5D072F67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 xml:space="preserve">The function </w:t>
            </w:r>
            <w:proofErr w:type="spellStart"/>
            <w:r w:rsidRPr="00AB5A04">
              <w:rPr>
                <w:rFonts w:ascii="Times New Roman"/>
                <w:sz w:val="18"/>
                <w:lang w:val="en-IN"/>
              </w:rPr>
              <w:t>display_multiples</w:t>
            </w:r>
            <w:proofErr w:type="spellEnd"/>
            <w:r w:rsidRPr="00AB5A04">
              <w:rPr>
                <w:rFonts w:ascii="Times New Roman"/>
                <w:sz w:val="18"/>
                <w:lang w:val="en-IN"/>
              </w:rPr>
              <w:t xml:space="preserve"> takes two parameters: number and count.</w:t>
            </w:r>
          </w:p>
          <w:p w14:paraId="1DB3EFA6" w14:textId="77777777" w:rsidR="00AB5A04" w:rsidRPr="00AB5A04" w:rsidRDefault="00AB5A04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sz w:val="18"/>
                <w:lang w:val="en-IN"/>
              </w:rPr>
              <w:t>It uses a for loop to iterate from 1 to count (inclusive) and prints the multiples of the given number.</w:t>
            </w:r>
          </w:p>
          <w:p w14:paraId="4ABF9846" w14:textId="77777777" w:rsidR="00AB5A04" w:rsidRPr="0008003A" w:rsidRDefault="00AB5A04" w:rsidP="00AB5A04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182198A0" w14:textId="087C7534" w:rsidR="00AB5A04" w:rsidRPr="00AB5A04" w:rsidRDefault="00000000" w:rsidP="00AB5A0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457.55pt;height:.05pt" o:hrpct="989" o:hralign="center" o:hrstd="t" o:hr="t" fillcolor="#a0a0a0" stroked="f"/>
              </w:pict>
            </w:r>
          </w:p>
          <w:p w14:paraId="0FBD4221" w14:textId="77777777" w:rsidR="00AB5A04" w:rsidRDefault="00AB5A04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3D36BFC" w14:textId="5BE8DEEE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4CF7177F" w14:textId="77777777" w:rsidR="00AB5A04" w:rsidRDefault="00AB5A04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4E10C37" w14:textId="583480B6" w:rsidR="00AB5A04" w:rsidRDefault="00AB5A04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B5A04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13AA92B" wp14:editId="7828F017">
                  <wp:extent cx="4206240" cy="3615660"/>
                  <wp:effectExtent l="0" t="0" r="0" b="0"/>
                  <wp:docPr id="1087069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0699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378" cy="362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1EC71" w14:textId="77777777" w:rsid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2C0B242" w14:textId="01F59F42" w:rsidR="00A04A47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4DE006FA" w14:textId="0A62236A" w:rsidR="00A04A47" w:rsidRDefault="00A04A47" w:rsidP="00A04A47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lang w:val="en-IN"/>
              </w:rPr>
            </w:pPr>
            <w:r w:rsidRPr="00A04A47">
              <w:rPr>
                <w:rFonts w:ascii="Times New Roman"/>
                <w:b/>
                <w:bCs/>
                <w:noProof/>
                <w:sz w:val="18"/>
                <w:lang w:val="en-IN"/>
              </w:rPr>
              <w:drawing>
                <wp:inline distT="0" distB="0" distL="0" distR="0" wp14:anchorId="71F53F1E" wp14:editId="68836924">
                  <wp:extent cx="2962688" cy="1333686"/>
                  <wp:effectExtent l="0" t="0" r="9525" b="0"/>
                  <wp:docPr id="686791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7916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F94A7" w14:textId="59C496AD" w:rsidR="00A04A47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Explanation:</w:t>
            </w:r>
          </w:p>
          <w:p w14:paraId="07E3C76E" w14:textId="37AFB25A" w:rsidR="00A04A47" w:rsidRP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sz w:val="18"/>
                <w:lang w:val="en-IN"/>
              </w:rPr>
              <w:t xml:space="preserve">The </w:t>
            </w:r>
            <w:proofErr w:type="spellStart"/>
            <w:r w:rsidRPr="00A04A47">
              <w:rPr>
                <w:rFonts w:ascii="Times New Roman"/>
                <w:sz w:val="18"/>
                <w:lang w:val="en-IN"/>
              </w:rPr>
              <w:t>classify_age</w:t>
            </w:r>
            <w:proofErr w:type="spellEnd"/>
            <w:r w:rsidRPr="00A04A47">
              <w:rPr>
                <w:rFonts w:ascii="Times New Roman"/>
                <w:sz w:val="18"/>
                <w:lang w:val="en-IN"/>
              </w:rPr>
              <w:t xml:space="preserve"> function takes an age as input and classifies it into categories: Child.</w:t>
            </w:r>
          </w:p>
          <w:p w14:paraId="43961024" w14:textId="08D8F1AB" w:rsid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proofErr w:type="spellStart"/>
            <w:r w:rsidRPr="00A04A47">
              <w:rPr>
                <w:rFonts w:ascii="Times New Roman"/>
                <w:sz w:val="18"/>
                <w:lang w:val="en-IN"/>
              </w:rPr>
              <w:t>eenager</w:t>
            </w:r>
            <w:proofErr w:type="spellEnd"/>
            <w:r w:rsidRPr="00A04A47">
              <w:rPr>
                <w:rFonts w:ascii="Times New Roman"/>
                <w:sz w:val="18"/>
                <w:lang w:val="en-IN"/>
              </w:rPr>
              <w:t>, Adult, and Senior Citizen based on the specified age ranges. It also handles invalid ages.</w:t>
            </w:r>
          </w:p>
          <w:p w14:paraId="16C05B6F" w14:textId="77777777" w:rsidR="00A04A47" w:rsidRPr="00A04A47" w:rsidRDefault="00A04A47" w:rsidP="00A04A47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786D9C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04AF4141" w14:textId="77777777" w:rsidR="00A04A47" w:rsidRDefault="00A04A47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76350B7" w14:textId="7BDC6022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5060EFB6" wp14:editId="2F4DC4CE">
                  <wp:extent cx="5090160" cy="2605288"/>
                  <wp:effectExtent l="0" t="0" r="0" b="0"/>
                  <wp:docPr id="187513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331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441" cy="261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5DD94" w14:textId="77777777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</w:p>
          <w:p w14:paraId="742D2433" w14:textId="7760920A" w:rsidR="00A04A47" w:rsidRPr="007310D4" w:rsidRDefault="00A04A47" w:rsidP="00A04A4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proofErr w:type="gramStart"/>
            <w:r w:rsidRPr="007310D4">
              <w:rPr>
                <w:rFonts w:ascii="Times New Roman"/>
                <w:b/>
                <w:bCs/>
                <w:sz w:val="18"/>
                <w:highlight w:val="yellow"/>
                <w:lang w:val="en-IN"/>
              </w:rPr>
              <w:t>Output :</w:t>
            </w:r>
            <w:proofErr w:type="gramEnd"/>
          </w:p>
          <w:p w14:paraId="06E85688" w14:textId="13FE8EED" w:rsidR="00A04A47" w:rsidRDefault="00A04A47" w:rsidP="00A04A47">
            <w:pPr>
              <w:pStyle w:val="TableParagraph"/>
              <w:jc w:val="center"/>
              <w:rPr>
                <w:rFonts w:ascii="Times New Roman"/>
                <w:sz w:val="18"/>
                <w:lang w:val="en-IN"/>
              </w:rPr>
            </w:pPr>
            <w:r w:rsidRPr="00A04A47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27BDD345" wp14:editId="385EC83F">
                  <wp:extent cx="3772426" cy="657317"/>
                  <wp:effectExtent l="0" t="0" r="0" b="9525"/>
                  <wp:docPr id="180481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8154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8F38C" w14:textId="23A8ED0D" w:rsidR="007310D4" w:rsidRDefault="007310D4" w:rsidP="007310D4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310D4">
              <w:rPr>
                <w:rFonts w:ascii="Times New Roman"/>
                <w:b/>
                <w:bCs/>
                <w:sz w:val="18"/>
                <w:lang w:val="en-IN"/>
              </w:rPr>
              <w:t>Explanation:</w:t>
            </w:r>
          </w:p>
          <w:p w14:paraId="74556AF3" w14:textId="6D108B9C" w:rsidR="00A04A47" w:rsidRPr="0008003A" w:rsidRDefault="007310D4" w:rsidP="007310D4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310D4">
              <w:rPr>
                <w:rFonts w:ascii="Times New Roman"/>
                <w:sz w:val="18"/>
                <w:lang w:val="en-IN"/>
              </w:rPr>
              <w:t>The formula n(n+1)/2 is used to calculate the sum of the first n natural numbers efficiently.</w:t>
            </w:r>
          </w:p>
          <w:p w14:paraId="251AFB96" w14:textId="77777777" w:rsidR="00786D9C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786D9C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786D9C" w:rsidRPr="0008003A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786D9C" w:rsidRPr="0008003A" w:rsidRDefault="00786D9C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786D9C" w:rsidRDefault="00786D9C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8672A2" w14:textId="77777777" w:rsidR="00786D9C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  <w:r w:rsidRPr="00A04A47">
              <w:rPr>
                <w:b/>
                <w:noProof/>
                <w:color w:val="000000"/>
              </w:rPr>
              <w:lastRenderedPageBreak/>
              <w:drawing>
                <wp:inline distT="0" distB="0" distL="0" distR="0" wp14:anchorId="25044F80" wp14:editId="6DC9A111">
                  <wp:extent cx="5257800" cy="3838493"/>
                  <wp:effectExtent l="0" t="0" r="0" b="0"/>
                  <wp:docPr id="74850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016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759" cy="384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1B407" w14:textId="77777777" w:rsidR="00A04A47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</w:p>
          <w:p w14:paraId="36B3347E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 </w:t>
            </w:r>
            <w:proofErr w:type="gramStart"/>
            <w:r w:rsidRPr="007310D4">
              <w:rPr>
                <w:rFonts w:ascii="Times New Roman"/>
                <w:b/>
                <w:sz w:val="18"/>
                <w:highlight w:val="yellow"/>
              </w:rPr>
              <w:t>Output :</w:t>
            </w:r>
            <w:proofErr w:type="gramEnd"/>
          </w:p>
          <w:p w14:paraId="4DB7A134" w14:textId="77777777" w:rsidR="00A04A47" w:rsidRDefault="00A04A47" w:rsidP="00A04A47">
            <w:pPr>
              <w:pStyle w:val="TableParagraph"/>
              <w:ind w:left="0"/>
              <w:jc w:val="center"/>
              <w:rPr>
                <w:rFonts w:ascii="Times New Roman"/>
                <w:b/>
                <w:sz w:val="18"/>
              </w:rPr>
            </w:pPr>
            <w:r w:rsidRPr="00A04A47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2EDEA54" wp14:editId="3C438024">
                  <wp:extent cx="3467584" cy="1495634"/>
                  <wp:effectExtent l="0" t="0" r="0" b="9525"/>
                  <wp:docPr id="1038149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497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213E3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807C31" w14:textId="77777777" w:rsidR="00A04A47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7310D4">
              <w:rPr>
                <w:rFonts w:ascii="Times New Roman"/>
                <w:b/>
                <w:sz w:val="18"/>
                <w:highlight w:val="yellow"/>
              </w:rPr>
              <w:t>Explanation:</w:t>
            </w:r>
          </w:p>
          <w:p w14:paraId="165E9C87" w14:textId="24C10141" w:rsidR="00A04A47" w:rsidRDefault="00A04A47" w:rsidP="00A04A47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t xml:space="preserve">  </w:t>
            </w:r>
            <w:r w:rsidRPr="00A04A47">
              <w:rPr>
                <w:rFonts w:ascii="Times New Roman"/>
                <w:bCs/>
                <w:sz w:val="18"/>
              </w:rPr>
              <w:t>T</w:t>
            </w:r>
            <w:r w:rsidRPr="00A04A47">
              <w:rPr>
                <w:rFonts w:ascii="Times New Roman"/>
                <w:bCs/>
                <w:sz w:val="18"/>
                <w:lang w:val="en-IN"/>
              </w:rPr>
              <w:t xml:space="preserve">he </w:t>
            </w:r>
            <w:proofErr w:type="spellStart"/>
            <w:r w:rsidRPr="00A04A47">
              <w:rPr>
                <w:rFonts w:ascii="Times New Roman"/>
                <w:bCs/>
                <w:sz w:val="18"/>
                <w:lang w:val="en-IN"/>
              </w:rPr>
              <w:t>BankAccount</w:t>
            </w:r>
            <w:proofErr w:type="spellEnd"/>
            <w:r w:rsidRPr="00A04A47">
              <w:rPr>
                <w:rFonts w:ascii="Times New Roman"/>
                <w:bCs/>
                <w:sz w:val="18"/>
                <w:lang w:val="en-IN"/>
              </w:rPr>
              <w:t xml:space="preserve"> class represents a simple banking system. It has an initializer that sets the account holder's name and initial balance.</w:t>
            </w:r>
          </w:p>
          <w:p w14:paraId="203EDDA9" w14:textId="4CABCEDF" w:rsidR="007310D4" w:rsidRPr="007310D4" w:rsidRDefault="007310D4" w:rsidP="007310D4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 xml:space="preserve"> 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The 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deposit(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) method allows adding money to the account, while the 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withdraw(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>) method allows taking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money out, provided there are sufficient 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   </w:t>
            </w:r>
            <w:r w:rsidRPr="007310D4">
              <w:rPr>
                <w:rFonts w:ascii="Times New Roman"/>
                <w:bCs/>
                <w:sz w:val="18"/>
                <w:lang w:val="en-IN"/>
              </w:rPr>
              <w:t xml:space="preserve">funds. The </w:t>
            </w:r>
            <w:proofErr w:type="spellStart"/>
            <w:r w:rsidRPr="007310D4">
              <w:rPr>
                <w:rFonts w:ascii="Times New Roman"/>
                <w:bCs/>
                <w:sz w:val="18"/>
                <w:lang w:val="en-IN"/>
              </w:rPr>
              <w:t>check_</w:t>
            </w:r>
            <w:proofErr w:type="gramStart"/>
            <w:r w:rsidRPr="007310D4">
              <w:rPr>
                <w:rFonts w:ascii="Times New Roman"/>
                <w:bCs/>
                <w:sz w:val="18"/>
                <w:lang w:val="en-IN"/>
              </w:rPr>
              <w:t>balance</w:t>
            </w:r>
            <w:proofErr w:type="spellEnd"/>
            <w:r w:rsidRPr="007310D4">
              <w:rPr>
                <w:rFonts w:ascii="Times New Roman"/>
                <w:bCs/>
                <w:sz w:val="18"/>
                <w:lang w:val="en-IN"/>
              </w:rPr>
              <w:t>(</w:t>
            </w:r>
            <w:proofErr w:type="gramEnd"/>
            <w:r w:rsidRPr="007310D4">
              <w:rPr>
                <w:rFonts w:ascii="Times New Roman"/>
                <w:bCs/>
                <w:sz w:val="18"/>
                <w:lang w:val="en-IN"/>
              </w:rPr>
              <w:t>) method displays the current balance of the account.</w:t>
            </w:r>
          </w:p>
          <w:p w14:paraId="50102FA1" w14:textId="77777777" w:rsidR="007310D4" w:rsidRPr="00A04A47" w:rsidRDefault="007310D4" w:rsidP="007310D4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E64DBC6" w14:textId="46A79845" w:rsidR="00A04A47" w:rsidRPr="00C5587A" w:rsidRDefault="00A04A47" w:rsidP="00A04A47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</w:tr>
      <w:tr w:rsidR="00AB5A04" w14:paraId="4996755A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1A8CDA01" w14:textId="23CA54BB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AB5A04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24215008" wp14:editId="2D0806AE">
                  <wp:extent cx="12700" cy="24765"/>
                  <wp:effectExtent l="0" t="0" r="0" b="0"/>
                  <wp:docPr id="47460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06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2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" w:type="dxa"/>
            <w:vAlign w:val="center"/>
          </w:tcPr>
          <w:p w14:paraId="2894235E" w14:textId="77777777" w:rsidR="00AB5A04" w:rsidRDefault="00AB5A04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916" w:type="dxa"/>
            <w:gridSpan w:val="9"/>
            <w:vAlign w:val="center"/>
          </w:tcPr>
          <w:p w14:paraId="561DA02B" w14:textId="77777777" w:rsidR="00AB5A04" w:rsidRDefault="00AB5A04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B5A04" w14:paraId="62573F4D" w14:textId="77777777" w:rsidTr="00786D9C">
        <w:trPr>
          <w:trHeight w:val="9673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3649C25E" w14:textId="77777777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693CF21" w14:textId="77777777" w:rsidR="00AB5A04" w:rsidRDefault="00AB5A04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83" w:type="dxa"/>
            <w:vAlign w:val="center"/>
          </w:tcPr>
          <w:p w14:paraId="1F7E160F" w14:textId="77777777" w:rsidR="00AB5A04" w:rsidRDefault="00AB5A04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916" w:type="dxa"/>
            <w:gridSpan w:val="9"/>
            <w:vAlign w:val="center"/>
          </w:tcPr>
          <w:p w14:paraId="4320F4AC" w14:textId="77777777" w:rsidR="00AB5A04" w:rsidRDefault="00AB5A04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EA9DE11" w14:textId="77777777" w:rsidR="00592A60" w:rsidRDefault="00592A60"/>
    <w:sectPr w:rsidR="00592A60" w:rsidSect="00786D9C">
      <w:pgSz w:w="12240" w:h="15840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E5E46"/>
    <w:rsid w:val="003F05EE"/>
    <w:rsid w:val="00417F63"/>
    <w:rsid w:val="00453590"/>
    <w:rsid w:val="004B2400"/>
    <w:rsid w:val="004E5525"/>
    <w:rsid w:val="00503EB8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310D4"/>
    <w:rsid w:val="007613D8"/>
    <w:rsid w:val="00786D9C"/>
    <w:rsid w:val="00833705"/>
    <w:rsid w:val="00836AD1"/>
    <w:rsid w:val="0095381E"/>
    <w:rsid w:val="00975C2E"/>
    <w:rsid w:val="00983766"/>
    <w:rsid w:val="009919F5"/>
    <w:rsid w:val="009F09F3"/>
    <w:rsid w:val="00A01CE1"/>
    <w:rsid w:val="00A04A47"/>
    <w:rsid w:val="00A36BC1"/>
    <w:rsid w:val="00A66AD6"/>
    <w:rsid w:val="00AB5A04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15129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Akash Patha</cp:lastModifiedBy>
  <cp:revision>2</cp:revision>
  <dcterms:created xsi:type="dcterms:W3CDTF">2026-02-04T08:27:00Z</dcterms:created>
  <dcterms:modified xsi:type="dcterms:W3CDTF">2026-02-04T08:27:00Z</dcterms:modified>
</cp:coreProperties>
</file>