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E0B37A" w14:textId="5EF6EAB2" w:rsidR="00FC63DF" w:rsidRPr="008419BA" w:rsidRDefault="00EE1ADA" w:rsidP="00CC55DF">
      <w:pPr>
        <w:spacing w:line="240" w:lineRule="auto"/>
        <w:jc w:val="both"/>
        <w:rPr>
          <w:rFonts w:asciiTheme="majorHAnsi" w:hAnsiTheme="majorHAnsi" w:cstheme="majorHAnsi"/>
          <w:b/>
        </w:rPr>
      </w:pPr>
      <w:r w:rsidRPr="008419BA">
        <w:rPr>
          <w:rFonts w:asciiTheme="majorHAnsi" w:hAnsiTheme="majorHAnsi" w:cstheme="majorHAnsi"/>
          <w:noProof/>
          <w:lang w:eastAsia="es-MX"/>
        </w:rPr>
        <mc:AlternateContent>
          <mc:Choice Requires="wps">
            <w:drawing>
              <wp:anchor distT="0" distB="0" distL="114300" distR="114300" simplePos="0" relativeHeight="251659264" behindDoc="0" locked="0" layoutInCell="1" allowOverlap="1" wp14:anchorId="4196A49A" wp14:editId="73EDE372">
                <wp:simplePos x="0" y="0"/>
                <wp:positionH relativeFrom="margin">
                  <wp:align>center</wp:align>
                </wp:positionH>
                <wp:positionV relativeFrom="paragraph">
                  <wp:posOffset>3364495</wp:posOffset>
                </wp:positionV>
                <wp:extent cx="1467293" cy="287079"/>
                <wp:effectExtent l="0" t="0" r="0" b="0"/>
                <wp:wrapNone/>
                <wp:docPr id="3" name="Rectángulo 3"/>
                <wp:cNvGraphicFramePr/>
                <a:graphic xmlns:a="http://schemas.openxmlformats.org/drawingml/2006/main">
                  <a:graphicData uri="http://schemas.microsoft.com/office/word/2010/wordprocessingShape">
                    <wps:wsp>
                      <wps:cNvSpPr/>
                      <wps:spPr>
                        <a:xfrm>
                          <a:off x="0" y="0"/>
                          <a:ext cx="1467293" cy="28707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634831" w14:textId="739CCF64" w:rsidR="00EE1ADA" w:rsidRPr="00EE1ADA" w:rsidRDefault="003E0F69" w:rsidP="00EE1ADA">
                            <w:pPr>
                              <w:jc w:val="center"/>
                              <w:rPr>
                                <w:rFonts w:ascii="Century Gothic" w:hAnsi="Century Gothic"/>
                                <w:color w:val="000000" w:themeColor="text1"/>
                              </w:rPr>
                            </w:pPr>
                            <w:r>
                              <w:rPr>
                                <w:rFonts w:ascii="Century Gothic" w:hAnsi="Century Gothic"/>
                                <w:color w:val="000000" w:themeColor="text1"/>
                              </w:rPr>
                              <w:t>31/O5/2O18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6A49A" id="Rectángulo 3" o:spid="_x0000_s1026" style="position:absolute;left:0;text-align:left;margin-left:0;margin-top:264.9pt;width:115.55pt;height:22.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" fillcolor="white [3212]" stroked="f" strokeweight="1pt">
                <v:textbox>
                  <w:txbxContent>
                    <w:p w14:paraId="64634831" w14:textId="739CCF64" w:rsidR="00EE1ADA" w:rsidRPr="00EE1ADA" w:rsidRDefault="003E0F69" w:rsidP="00EE1ADA">
                      <w:pPr>
                        <w:jc w:val="center"/>
                        <w:rPr>
                          <w:rFonts w:ascii="Century Gothic" w:hAnsi="Century Gothic"/>
                          <w:color w:val="000000" w:themeColor="text1"/>
                        </w:rPr>
                      </w:pPr>
                      <w:r>
                        <w:rPr>
                          <w:rFonts w:ascii="Century Gothic" w:hAnsi="Century Gothic"/>
                          <w:color w:val="000000" w:themeColor="text1"/>
                        </w:rPr>
                        <w:t>31/O5/2O18</w:t>
                      </w:r>
                    </w:p>
                  </w:txbxContent>
                </v:textbox>
                <w10:wrap anchorx="margin"/>
              </v:rect>
            </w:pict>
          </mc:Fallback>
        </mc:AlternateContent>
      </w:r>
      <w:r w:rsidR="00FC63DF" w:rsidRPr="008419BA">
        <w:rPr>
          <w:rFonts w:asciiTheme="majorHAnsi" w:hAnsiTheme="majorHAnsi" w:cstheme="majorHAnsi"/>
          <w:noProof/>
          <w:lang w:eastAsia="es-MX"/>
        </w:rPr>
        <w:drawing>
          <wp:anchor distT="0" distB="0" distL="114300" distR="114300" simplePos="0" relativeHeight="251658240" behindDoc="0" locked="0" layoutInCell="1" allowOverlap="1" wp14:anchorId="5E00E69E" wp14:editId="58394A82">
            <wp:simplePos x="1085850" y="895350"/>
            <wp:positionH relativeFrom="margin">
              <wp:align>center</wp:align>
            </wp:positionH>
            <wp:positionV relativeFrom="margin">
              <wp:align>center</wp:align>
            </wp:positionV>
            <wp:extent cx="7200000" cy="9317646"/>
            <wp:effectExtent l="0" t="0" r="127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00000" cy="9317646"/>
                    </a:xfrm>
                    <a:prstGeom prst="rect">
                      <a:avLst/>
                    </a:prstGeom>
                    <a:noFill/>
                    <a:ln>
                      <a:noFill/>
                    </a:ln>
                  </pic:spPr>
                </pic:pic>
              </a:graphicData>
            </a:graphic>
          </wp:anchor>
        </w:drawing>
      </w:r>
      <w:r w:rsidR="00FC63DF" w:rsidRPr="008419BA">
        <w:rPr>
          <w:rFonts w:asciiTheme="majorHAnsi" w:hAnsiTheme="majorHAnsi" w:cstheme="majorHAnsi"/>
          <w:b/>
        </w:rPr>
        <w:br w:type="page"/>
      </w:r>
    </w:p>
    <w:sdt>
      <w:sdtPr>
        <w:rPr>
          <w:rFonts w:asciiTheme="minorHAnsi" w:eastAsiaTheme="minorEastAsia" w:hAnsiTheme="minorHAnsi" w:cstheme="majorHAnsi"/>
          <w:color w:val="auto"/>
          <w:sz w:val="22"/>
          <w:szCs w:val="22"/>
          <w:lang w:val="es-ES" w:eastAsia="ja-JP"/>
        </w:rPr>
        <w:id w:val="465163727"/>
        <w:docPartObj>
          <w:docPartGallery w:val="Table of Contents"/>
          <w:docPartUnique/>
        </w:docPartObj>
      </w:sdtPr>
      <w:sdtEndPr>
        <w:rPr>
          <w:b/>
          <w:bCs/>
        </w:rPr>
      </w:sdtEndPr>
      <w:sdtContent>
        <w:p w14:paraId="34D5C326" w14:textId="67E5A7AC" w:rsidR="00FC63DF" w:rsidRPr="008419BA" w:rsidRDefault="00FC63DF" w:rsidP="00CC55DF">
          <w:pPr>
            <w:pStyle w:val="TtuloTDC"/>
            <w:spacing w:line="240" w:lineRule="auto"/>
            <w:jc w:val="both"/>
            <w:rPr>
              <w:rFonts w:cstheme="majorHAnsi"/>
              <w:sz w:val="22"/>
              <w:szCs w:val="22"/>
            </w:rPr>
          </w:pPr>
          <w:r w:rsidRPr="008419BA">
            <w:rPr>
              <w:rFonts w:cstheme="majorHAnsi"/>
              <w:b/>
              <w:sz w:val="22"/>
              <w:szCs w:val="22"/>
              <w:lang w:val="es-ES"/>
            </w:rPr>
            <w:t>Contenido</w:t>
          </w:r>
        </w:p>
        <w:p w14:paraId="643EB1D0" w14:textId="2DA6CD96" w:rsidR="003E0F69" w:rsidRDefault="00FC63DF">
          <w:pPr>
            <w:pStyle w:val="TDC1"/>
            <w:tabs>
              <w:tab w:val="right" w:leader="dot" w:pos="9962"/>
            </w:tabs>
            <w:rPr>
              <w:noProof/>
              <w:lang w:eastAsia="es-MX"/>
            </w:rPr>
          </w:pPr>
          <w:r w:rsidRPr="008419BA">
            <w:rPr>
              <w:rFonts w:asciiTheme="majorHAnsi" w:hAnsiTheme="majorHAnsi" w:cstheme="majorHAnsi"/>
            </w:rPr>
            <w:fldChar w:fldCharType="begin"/>
          </w:r>
          <w:r w:rsidRPr="008419BA">
            <w:rPr>
              <w:rFonts w:asciiTheme="majorHAnsi" w:hAnsiTheme="majorHAnsi" w:cstheme="majorHAnsi"/>
            </w:rPr>
            <w:instrText xml:space="preserve"> TOC \o "1-3" \h \z \u </w:instrText>
          </w:r>
          <w:r w:rsidRPr="008419BA">
            <w:rPr>
              <w:rFonts w:asciiTheme="majorHAnsi" w:hAnsiTheme="majorHAnsi" w:cstheme="majorHAnsi"/>
            </w:rPr>
            <w:fldChar w:fldCharType="separate"/>
          </w:r>
          <w:hyperlink w:anchor="_Toc515568349" w:history="1">
            <w:r w:rsidR="003E0F69" w:rsidRPr="00961B29">
              <w:rPr>
                <w:rStyle w:val="Hipervnculo"/>
                <w:rFonts w:cstheme="majorHAnsi"/>
                <w:b/>
                <w:noProof/>
              </w:rPr>
              <w:t>Código de ética y conducta</w:t>
            </w:r>
            <w:r w:rsidR="003E0F69">
              <w:rPr>
                <w:noProof/>
                <w:webHidden/>
              </w:rPr>
              <w:tab/>
            </w:r>
            <w:r w:rsidR="003E0F69">
              <w:rPr>
                <w:noProof/>
                <w:webHidden/>
              </w:rPr>
              <w:fldChar w:fldCharType="begin"/>
            </w:r>
            <w:r w:rsidR="003E0F69">
              <w:rPr>
                <w:noProof/>
                <w:webHidden/>
              </w:rPr>
              <w:instrText xml:space="preserve"> PAGEREF _Toc515568349 \h </w:instrText>
            </w:r>
            <w:r w:rsidR="003E0F69">
              <w:rPr>
                <w:noProof/>
                <w:webHidden/>
              </w:rPr>
            </w:r>
            <w:r w:rsidR="003E0F69">
              <w:rPr>
                <w:noProof/>
                <w:webHidden/>
              </w:rPr>
              <w:fldChar w:fldCharType="separate"/>
            </w:r>
            <w:r w:rsidR="00070784">
              <w:rPr>
                <w:noProof/>
                <w:webHidden/>
              </w:rPr>
              <w:t>3</w:t>
            </w:r>
            <w:r w:rsidR="003E0F69">
              <w:rPr>
                <w:noProof/>
                <w:webHidden/>
              </w:rPr>
              <w:fldChar w:fldCharType="end"/>
            </w:r>
          </w:hyperlink>
        </w:p>
        <w:p w14:paraId="54385420" w14:textId="1145F676" w:rsidR="003E0F69" w:rsidRDefault="003E0F69">
          <w:pPr>
            <w:pStyle w:val="TDC1"/>
            <w:tabs>
              <w:tab w:val="right" w:leader="dot" w:pos="9962"/>
            </w:tabs>
            <w:rPr>
              <w:noProof/>
              <w:lang w:eastAsia="es-MX"/>
            </w:rPr>
          </w:pPr>
          <w:hyperlink w:anchor="_Toc515568350" w:history="1">
            <w:r w:rsidRPr="00961B29">
              <w:rPr>
                <w:rStyle w:val="Hipervnculo"/>
                <w:rFonts w:cstheme="majorHAnsi"/>
                <w:b/>
                <w:noProof/>
              </w:rPr>
              <w:t>Introducción</w:t>
            </w:r>
            <w:r>
              <w:rPr>
                <w:noProof/>
                <w:webHidden/>
              </w:rPr>
              <w:tab/>
            </w:r>
            <w:r>
              <w:rPr>
                <w:noProof/>
                <w:webHidden/>
              </w:rPr>
              <w:fldChar w:fldCharType="begin"/>
            </w:r>
            <w:r>
              <w:rPr>
                <w:noProof/>
                <w:webHidden/>
              </w:rPr>
              <w:instrText xml:space="preserve"> PAGEREF _Toc515568350 \h </w:instrText>
            </w:r>
            <w:r>
              <w:rPr>
                <w:noProof/>
                <w:webHidden/>
              </w:rPr>
            </w:r>
            <w:r>
              <w:rPr>
                <w:noProof/>
                <w:webHidden/>
              </w:rPr>
              <w:fldChar w:fldCharType="separate"/>
            </w:r>
            <w:r w:rsidR="00070784">
              <w:rPr>
                <w:noProof/>
                <w:webHidden/>
              </w:rPr>
              <w:t>3</w:t>
            </w:r>
            <w:r>
              <w:rPr>
                <w:noProof/>
                <w:webHidden/>
              </w:rPr>
              <w:fldChar w:fldCharType="end"/>
            </w:r>
          </w:hyperlink>
        </w:p>
        <w:p w14:paraId="1000281E" w14:textId="38E839E2" w:rsidR="003E0F69" w:rsidRDefault="003E0F69">
          <w:pPr>
            <w:pStyle w:val="TDC1"/>
            <w:tabs>
              <w:tab w:val="right" w:leader="dot" w:pos="9962"/>
            </w:tabs>
            <w:rPr>
              <w:noProof/>
              <w:lang w:eastAsia="es-MX"/>
            </w:rPr>
          </w:pPr>
          <w:hyperlink w:anchor="_Toc515568351" w:history="1">
            <w:r w:rsidRPr="00961B29">
              <w:rPr>
                <w:rStyle w:val="Hipervnculo"/>
                <w:rFonts w:cstheme="majorHAnsi"/>
                <w:b/>
                <w:noProof/>
              </w:rPr>
              <w:t>Antecedentes</w:t>
            </w:r>
            <w:r>
              <w:rPr>
                <w:noProof/>
                <w:webHidden/>
              </w:rPr>
              <w:tab/>
            </w:r>
            <w:r>
              <w:rPr>
                <w:noProof/>
                <w:webHidden/>
              </w:rPr>
              <w:fldChar w:fldCharType="begin"/>
            </w:r>
            <w:r>
              <w:rPr>
                <w:noProof/>
                <w:webHidden/>
              </w:rPr>
              <w:instrText xml:space="preserve"> PAGEREF _Toc515568351 \h </w:instrText>
            </w:r>
            <w:r>
              <w:rPr>
                <w:noProof/>
                <w:webHidden/>
              </w:rPr>
            </w:r>
            <w:r>
              <w:rPr>
                <w:noProof/>
                <w:webHidden/>
              </w:rPr>
              <w:fldChar w:fldCharType="separate"/>
            </w:r>
            <w:r w:rsidR="00070784">
              <w:rPr>
                <w:noProof/>
                <w:webHidden/>
              </w:rPr>
              <w:t>4</w:t>
            </w:r>
            <w:r>
              <w:rPr>
                <w:noProof/>
                <w:webHidden/>
              </w:rPr>
              <w:fldChar w:fldCharType="end"/>
            </w:r>
          </w:hyperlink>
        </w:p>
        <w:p w14:paraId="710FCE3A" w14:textId="0F1C897D" w:rsidR="003E0F69" w:rsidRDefault="003E0F69">
          <w:pPr>
            <w:pStyle w:val="TDC1"/>
            <w:tabs>
              <w:tab w:val="right" w:leader="dot" w:pos="9962"/>
            </w:tabs>
            <w:rPr>
              <w:noProof/>
              <w:lang w:eastAsia="es-MX"/>
            </w:rPr>
          </w:pPr>
          <w:hyperlink w:anchor="_Toc515568352" w:history="1">
            <w:r w:rsidRPr="00961B29">
              <w:rPr>
                <w:rStyle w:val="Hipervnculo"/>
                <w:rFonts w:cstheme="majorHAnsi"/>
                <w:b/>
                <w:noProof/>
              </w:rPr>
              <w:t>Marco jurídico</w:t>
            </w:r>
            <w:r>
              <w:rPr>
                <w:noProof/>
                <w:webHidden/>
              </w:rPr>
              <w:tab/>
            </w:r>
            <w:r>
              <w:rPr>
                <w:noProof/>
                <w:webHidden/>
              </w:rPr>
              <w:fldChar w:fldCharType="begin"/>
            </w:r>
            <w:r>
              <w:rPr>
                <w:noProof/>
                <w:webHidden/>
              </w:rPr>
              <w:instrText xml:space="preserve"> PAGEREF _Toc515568352 \h </w:instrText>
            </w:r>
            <w:r>
              <w:rPr>
                <w:noProof/>
                <w:webHidden/>
              </w:rPr>
            </w:r>
            <w:r>
              <w:rPr>
                <w:noProof/>
                <w:webHidden/>
              </w:rPr>
              <w:fldChar w:fldCharType="separate"/>
            </w:r>
            <w:r w:rsidR="00070784">
              <w:rPr>
                <w:noProof/>
                <w:webHidden/>
              </w:rPr>
              <w:t>4</w:t>
            </w:r>
            <w:r>
              <w:rPr>
                <w:noProof/>
                <w:webHidden/>
              </w:rPr>
              <w:fldChar w:fldCharType="end"/>
            </w:r>
          </w:hyperlink>
        </w:p>
        <w:p w14:paraId="06678448" w14:textId="463254DC" w:rsidR="003E0F69" w:rsidRDefault="003E0F69">
          <w:pPr>
            <w:pStyle w:val="TDC1"/>
            <w:tabs>
              <w:tab w:val="right" w:leader="dot" w:pos="9962"/>
            </w:tabs>
            <w:rPr>
              <w:noProof/>
              <w:lang w:eastAsia="es-MX"/>
            </w:rPr>
          </w:pPr>
          <w:hyperlink w:anchor="_Toc515568353" w:history="1">
            <w:r w:rsidRPr="00961B29">
              <w:rPr>
                <w:rStyle w:val="Hipervnculo"/>
                <w:rFonts w:cstheme="majorHAnsi"/>
                <w:b/>
                <w:noProof/>
              </w:rPr>
              <w:t>Atribuciones</w:t>
            </w:r>
            <w:r>
              <w:rPr>
                <w:noProof/>
                <w:webHidden/>
              </w:rPr>
              <w:tab/>
            </w:r>
            <w:r>
              <w:rPr>
                <w:noProof/>
                <w:webHidden/>
              </w:rPr>
              <w:fldChar w:fldCharType="begin"/>
            </w:r>
            <w:r>
              <w:rPr>
                <w:noProof/>
                <w:webHidden/>
              </w:rPr>
              <w:instrText xml:space="preserve"> PAGEREF _Toc515568353 \h </w:instrText>
            </w:r>
            <w:r>
              <w:rPr>
                <w:noProof/>
                <w:webHidden/>
              </w:rPr>
            </w:r>
            <w:r>
              <w:rPr>
                <w:noProof/>
                <w:webHidden/>
              </w:rPr>
              <w:fldChar w:fldCharType="separate"/>
            </w:r>
            <w:r w:rsidR="00070784">
              <w:rPr>
                <w:noProof/>
                <w:webHidden/>
              </w:rPr>
              <w:t>4</w:t>
            </w:r>
            <w:r>
              <w:rPr>
                <w:noProof/>
                <w:webHidden/>
              </w:rPr>
              <w:fldChar w:fldCharType="end"/>
            </w:r>
          </w:hyperlink>
        </w:p>
        <w:p w14:paraId="4C4A5F59" w14:textId="3A03A403" w:rsidR="003E0F69" w:rsidRDefault="003E0F69">
          <w:pPr>
            <w:pStyle w:val="TDC1"/>
            <w:tabs>
              <w:tab w:val="right" w:leader="dot" w:pos="9962"/>
            </w:tabs>
            <w:rPr>
              <w:noProof/>
              <w:lang w:eastAsia="es-MX"/>
            </w:rPr>
          </w:pPr>
          <w:hyperlink w:anchor="_Toc515568354" w:history="1">
            <w:r w:rsidRPr="00961B29">
              <w:rPr>
                <w:rStyle w:val="Hipervnculo"/>
                <w:rFonts w:cstheme="majorHAnsi"/>
                <w:b/>
                <w:noProof/>
              </w:rPr>
              <w:t>Misión</w:t>
            </w:r>
            <w:r>
              <w:rPr>
                <w:noProof/>
                <w:webHidden/>
              </w:rPr>
              <w:tab/>
            </w:r>
            <w:r>
              <w:rPr>
                <w:noProof/>
                <w:webHidden/>
              </w:rPr>
              <w:fldChar w:fldCharType="begin"/>
            </w:r>
            <w:r>
              <w:rPr>
                <w:noProof/>
                <w:webHidden/>
              </w:rPr>
              <w:instrText xml:space="preserve"> PAGEREF _Toc515568354 \h </w:instrText>
            </w:r>
            <w:r>
              <w:rPr>
                <w:noProof/>
                <w:webHidden/>
              </w:rPr>
            </w:r>
            <w:r>
              <w:rPr>
                <w:noProof/>
                <w:webHidden/>
              </w:rPr>
              <w:fldChar w:fldCharType="separate"/>
            </w:r>
            <w:r w:rsidR="00070784">
              <w:rPr>
                <w:noProof/>
                <w:webHidden/>
              </w:rPr>
              <w:t>4</w:t>
            </w:r>
            <w:r>
              <w:rPr>
                <w:noProof/>
                <w:webHidden/>
              </w:rPr>
              <w:fldChar w:fldCharType="end"/>
            </w:r>
          </w:hyperlink>
        </w:p>
        <w:p w14:paraId="5C38C514" w14:textId="7FD86C2A" w:rsidR="003E0F69" w:rsidRDefault="003E0F69">
          <w:pPr>
            <w:pStyle w:val="TDC1"/>
            <w:tabs>
              <w:tab w:val="right" w:leader="dot" w:pos="9962"/>
            </w:tabs>
            <w:rPr>
              <w:noProof/>
              <w:lang w:eastAsia="es-MX"/>
            </w:rPr>
          </w:pPr>
          <w:hyperlink w:anchor="_Toc515568355" w:history="1">
            <w:r w:rsidRPr="00961B29">
              <w:rPr>
                <w:rStyle w:val="Hipervnculo"/>
                <w:rFonts w:cstheme="majorHAnsi"/>
                <w:b/>
                <w:noProof/>
              </w:rPr>
              <w:t>Visión</w:t>
            </w:r>
            <w:r>
              <w:rPr>
                <w:noProof/>
                <w:webHidden/>
              </w:rPr>
              <w:tab/>
            </w:r>
            <w:r>
              <w:rPr>
                <w:noProof/>
                <w:webHidden/>
              </w:rPr>
              <w:fldChar w:fldCharType="begin"/>
            </w:r>
            <w:r>
              <w:rPr>
                <w:noProof/>
                <w:webHidden/>
              </w:rPr>
              <w:instrText xml:space="preserve"> PAGEREF _Toc515568355 \h </w:instrText>
            </w:r>
            <w:r>
              <w:rPr>
                <w:noProof/>
                <w:webHidden/>
              </w:rPr>
            </w:r>
            <w:r>
              <w:rPr>
                <w:noProof/>
                <w:webHidden/>
              </w:rPr>
              <w:fldChar w:fldCharType="separate"/>
            </w:r>
            <w:r w:rsidR="00070784">
              <w:rPr>
                <w:noProof/>
                <w:webHidden/>
              </w:rPr>
              <w:t>4</w:t>
            </w:r>
            <w:r>
              <w:rPr>
                <w:noProof/>
                <w:webHidden/>
              </w:rPr>
              <w:fldChar w:fldCharType="end"/>
            </w:r>
          </w:hyperlink>
        </w:p>
        <w:p w14:paraId="08ED71C0" w14:textId="0CB1B72F" w:rsidR="003E0F69" w:rsidRDefault="003E0F69">
          <w:pPr>
            <w:pStyle w:val="TDC1"/>
            <w:tabs>
              <w:tab w:val="right" w:leader="dot" w:pos="9962"/>
            </w:tabs>
            <w:rPr>
              <w:noProof/>
              <w:lang w:eastAsia="es-MX"/>
            </w:rPr>
          </w:pPr>
          <w:hyperlink w:anchor="_Toc515568356" w:history="1">
            <w:r w:rsidRPr="00961B29">
              <w:rPr>
                <w:rStyle w:val="Hipervnculo"/>
                <w:b/>
                <w:noProof/>
              </w:rPr>
              <w:t>Objetivo</w:t>
            </w:r>
            <w:r>
              <w:rPr>
                <w:noProof/>
                <w:webHidden/>
              </w:rPr>
              <w:tab/>
            </w:r>
            <w:r>
              <w:rPr>
                <w:noProof/>
                <w:webHidden/>
              </w:rPr>
              <w:fldChar w:fldCharType="begin"/>
            </w:r>
            <w:r>
              <w:rPr>
                <w:noProof/>
                <w:webHidden/>
              </w:rPr>
              <w:instrText xml:space="preserve"> PAGEREF _Toc515568356 \h </w:instrText>
            </w:r>
            <w:r>
              <w:rPr>
                <w:noProof/>
                <w:webHidden/>
              </w:rPr>
            </w:r>
            <w:r>
              <w:rPr>
                <w:noProof/>
                <w:webHidden/>
              </w:rPr>
              <w:fldChar w:fldCharType="separate"/>
            </w:r>
            <w:r w:rsidR="00070784">
              <w:rPr>
                <w:noProof/>
                <w:webHidden/>
              </w:rPr>
              <w:t>5</w:t>
            </w:r>
            <w:r>
              <w:rPr>
                <w:noProof/>
                <w:webHidden/>
              </w:rPr>
              <w:fldChar w:fldCharType="end"/>
            </w:r>
          </w:hyperlink>
        </w:p>
        <w:p w14:paraId="1831924B" w14:textId="1547FAD6" w:rsidR="003E0F69" w:rsidRDefault="003E0F69">
          <w:pPr>
            <w:pStyle w:val="TDC1"/>
            <w:tabs>
              <w:tab w:val="right" w:leader="dot" w:pos="9962"/>
            </w:tabs>
            <w:rPr>
              <w:noProof/>
              <w:lang w:eastAsia="es-MX"/>
            </w:rPr>
          </w:pPr>
          <w:hyperlink w:anchor="_Toc515568357" w:history="1">
            <w:r w:rsidRPr="00961B29">
              <w:rPr>
                <w:rStyle w:val="Hipervnculo"/>
                <w:b/>
                <w:noProof/>
              </w:rPr>
              <w:t>Políticas de calidad</w:t>
            </w:r>
            <w:r>
              <w:rPr>
                <w:noProof/>
                <w:webHidden/>
              </w:rPr>
              <w:tab/>
            </w:r>
            <w:r>
              <w:rPr>
                <w:noProof/>
                <w:webHidden/>
              </w:rPr>
              <w:fldChar w:fldCharType="begin"/>
            </w:r>
            <w:r>
              <w:rPr>
                <w:noProof/>
                <w:webHidden/>
              </w:rPr>
              <w:instrText xml:space="preserve"> PAGEREF _Toc515568357 \h </w:instrText>
            </w:r>
            <w:r>
              <w:rPr>
                <w:noProof/>
                <w:webHidden/>
              </w:rPr>
            </w:r>
            <w:r>
              <w:rPr>
                <w:noProof/>
                <w:webHidden/>
              </w:rPr>
              <w:fldChar w:fldCharType="separate"/>
            </w:r>
            <w:r w:rsidR="00070784">
              <w:rPr>
                <w:noProof/>
                <w:webHidden/>
              </w:rPr>
              <w:t>5</w:t>
            </w:r>
            <w:r>
              <w:rPr>
                <w:noProof/>
                <w:webHidden/>
              </w:rPr>
              <w:fldChar w:fldCharType="end"/>
            </w:r>
          </w:hyperlink>
        </w:p>
        <w:p w14:paraId="40C5FBEC" w14:textId="7F7827D4" w:rsidR="003E0F69" w:rsidRDefault="003E0F69">
          <w:pPr>
            <w:pStyle w:val="TDC1"/>
            <w:tabs>
              <w:tab w:val="right" w:leader="dot" w:pos="9962"/>
            </w:tabs>
            <w:rPr>
              <w:noProof/>
              <w:lang w:eastAsia="es-MX"/>
            </w:rPr>
          </w:pPr>
          <w:hyperlink w:anchor="_Toc515568358" w:history="1">
            <w:r w:rsidRPr="00961B29">
              <w:rPr>
                <w:rStyle w:val="Hipervnculo"/>
                <w:rFonts w:cstheme="majorHAnsi"/>
                <w:b/>
                <w:noProof/>
              </w:rPr>
              <w:t>Estructura orgánica</w:t>
            </w:r>
            <w:r>
              <w:rPr>
                <w:noProof/>
                <w:webHidden/>
              </w:rPr>
              <w:tab/>
            </w:r>
            <w:r>
              <w:rPr>
                <w:noProof/>
                <w:webHidden/>
              </w:rPr>
              <w:fldChar w:fldCharType="begin"/>
            </w:r>
            <w:r>
              <w:rPr>
                <w:noProof/>
                <w:webHidden/>
              </w:rPr>
              <w:instrText xml:space="preserve"> PAGEREF _Toc515568358 \h </w:instrText>
            </w:r>
            <w:r>
              <w:rPr>
                <w:noProof/>
                <w:webHidden/>
              </w:rPr>
            </w:r>
            <w:r>
              <w:rPr>
                <w:noProof/>
                <w:webHidden/>
              </w:rPr>
              <w:fldChar w:fldCharType="separate"/>
            </w:r>
            <w:r w:rsidR="00070784">
              <w:rPr>
                <w:noProof/>
                <w:webHidden/>
              </w:rPr>
              <w:t>5</w:t>
            </w:r>
            <w:r>
              <w:rPr>
                <w:noProof/>
                <w:webHidden/>
              </w:rPr>
              <w:fldChar w:fldCharType="end"/>
            </w:r>
          </w:hyperlink>
        </w:p>
        <w:p w14:paraId="065E5AD0" w14:textId="04CC2E18" w:rsidR="003E0F69" w:rsidRDefault="003E0F69">
          <w:pPr>
            <w:pStyle w:val="TDC1"/>
            <w:tabs>
              <w:tab w:val="right" w:leader="dot" w:pos="9962"/>
            </w:tabs>
            <w:rPr>
              <w:noProof/>
              <w:lang w:eastAsia="es-MX"/>
            </w:rPr>
          </w:pPr>
          <w:hyperlink w:anchor="_Toc515568359" w:history="1">
            <w:r w:rsidRPr="00961B29">
              <w:rPr>
                <w:rStyle w:val="Hipervnculo"/>
                <w:rFonts w:cstheme="majorHAnsi"/>
                <w:b/>
                <w:noProof/>
              </w:rPr>
              <w:t>Organigrama</w:t>
            </w:r>
            <w:r>
              <w:rPr>
                <w:noProof/>
                <w:webHidden/>
              </w:rPr>
              <w:tab/>
            </w:r>
            <w:r>
              <w:rPr>
                <w:noProof/>
                <w:webHidden/>
              </w:rPr>
              <w:fldChar w:fldCharType="begin"/>
            </w:r>
            <w:r>
              <w:rPr>
                <w:noProof/>
                <w:webHidden/>
              </w:rPr>
              <w:instrText xml:space="preserve"> PAGEREF _Toc515568359 \h </w:instrText>
            </w:r>
            <w:r>
              <w:rPr>
                <w:noProof/>
                <w:webHidden/>
              </w:rPr>
            </w:r>
            <w:r>
              <w:rPr>
                <w:noProof/>
                <w:webHidden/>
              </w:rPr>
              <w:fldChar w:fldCharType="separate"/>
            </w:r>
            <w:r w:rsidR="00070784">
              <w:rPr>
                <w:noProof/>
                <w:webHidden/>
              </w:rPr>
              <w:t>6</w:t>
            </w:r>
            <w:r>
              <w:rPr>
                <w:noProof/>
                <w:webHidden/>
              </w:rPr>
              <w:fldChar w:fldCharType="end"/>
            </w:r>
          </w:hyperlink>
        </w:p>
        <w:p w14:paraId="6CCE9B60" w14:textId="3037A235" w:rsidR="003E0F69" w:rsidRDefault="003E0F69">
          <w:pPr>
            <w:pStyle w:val="TDC1"/>
            <w:tabs>
              <w:tab w:val="right" w:leader="dot" w:pos="9962"/>
            </w:tabs>
            <w:rPr>
              <w:noProof/>
              <w:lang w:eastAsia="es-MX"/>
            </w:rPr>
          </w:pPr>
          <w:hyperlink w:anchor="_Toc515568360" w:history="1">
            <w:r w:rsidRPr="00961B29">
              <w:rPr>
                <w:rStyle w:val="Hipervnculo"/>
                <w:rFonts w:cstheme="majorHAnsi"/>
                <w:b/>
                <w:noProof/>
              </w:rPr>
              <w:t>Descripción de funciones</w:t>
            </w:r>
            <w:r>
              <w:rPr>
                <w:noProof/>
                <w:webHidden/>
              </w:rPr>
              <w:tab/>
            </w:r>
            <w:r>
              <w:rPr>
                <w:noProof/>
                <w:webHidden/>
              </w:rPr>
              <w:fldChar w:fldCharType="begin"/>
            </w:r>
            <w:r>
              <w:rPr>
                <w:noProof/>
                <w:webHidden/>
              </w:rPr>
              <w:instrText xml:space="preserve"> PAGEREF _Toc515568360 \h </w:instrText>
            </w:r>
            <w:r>
              <w:rPr>
                <w:noProof/>
                <w:webHidden/>
              </w:rPr>
            </w:r>
            <w:r>
              <w:rPr>
                <w:noProof/>
                <w:webHidden/>
              </w:rPr>
              <w:fldChar w:fldCharType="separate"/>
            </w:r>
            <w:r w:rsidR="00070784">
              <w:rPr>
                <w:noProof/>
                <w:webHidden/>
              </w:rPr>
              <w:t>6</w:t>
            </w:r>
            <w:r>
              <w:rPr>
                <w:noProof/>
                <w:webHidden/>
              </w:rPr>
              <w:fldChar w:fldCharType="end"/>
            </w:r>
          </w:hyperlink>
        </w:p>
        <w:p w14:paraId="4D2BAC75" w14:textId="5205D28A" w:rsidR="003E0F69" w:rsidRDefault="003E0F69">
          <w:pPr>
            <w:pStyle w:val="TDC1"/>
            <w:tabs>
              <w:tab w:val="right" w:leader="dot" w:pos="9962"/>
            </w:tabs>
            <w:rPr>
              <w:noProof/>
              <w:lang w:eastAsia="es-MX"/>
            </w:rPr>
          </w:pPr>
          <w:hyperlink w:anchor="_Toc515568361" w:history="1">
            <w:r w:rsidRPr="00961B29">
              <w:rPr>
                <w:rStyle w:val="Hipervnculo"/>
                <w:rFonts w:cstheme="majorHAnsi"/>
                <w:b/>
                <w:noProof/>
              </w:rPr>
              <w:t>Glosario</w:t>
            </w:r>
            <w:r>
              <w:rPr>
                <w:noProof/>
                <w:webHidden/>
              </w:rPr>
              <w:tab/>
            </w:r>
            <w:r>
              <w:rPr>
                <w:noProof/>
                <w:webHidden/>
              </w:rPr>
              <w:fldChar w:fldCharType="begin"/>
            </w:r>
            <w:r>
              <w:rPr>
                <w:noProof/>
                <w:webHidden/>
              </w:rPr>
              <w:instrText xml:space="preserve"> PAGEREF _Toc515568361 \h </w:instrText>
            </w:r>
            <w:r>
              <w:rPr>
                <w:noProof/>
                <w:webHidden/>
              </w:rPr>
            </w:r>
            <w:r>
              <w:rPr>
                <w:noProof/>
                <w:webHidden/>
              </w:rPr>
              <w:fldChar w:fldCharType="separate"/>
            </w:r>
            <w:r w:rsidR="00070784">
              <w:rPr>
                <w:noProof/>
                <w:webHidden/>
              </w:rPr>
              <w:t>7</w:t>
            </w:r>
            <w:r>
              <w:rPr>
                <w:noProof/>
                <w:webHidden/>
              </w:rPr>
              <w:fldChar w:fldCharType="end"/>
            </w:r>
          </w:hyperlink>
        </w:p>
        <w:p w14:paraId="1F83E4A4" w14:textId="524520C6" w:rsidR="003E0F69" w:rsidRDefault="003E0F69">
          <w:pPr>
            <w:pStyle w:val="TDC1"/>
            <w:tabs>
              <w:tab w:val="right" w:leader="dot" w:pos="9962"/>
            </w:tabs>
            <w:rPr>
              <w:noProof/>
              <w:lang w:eastAsia="es-MX"/>
            </w:rPr>
          </w:pPr>
          <w:hyperlink w:anchor="_Toc515568362" w:history="1">
            <w:r w:rsidRPr="00961B29">
              <w:rPr>
                <w:rStyle w:val="Hipervnculo"/>
                <w:rFonts w:cstheme="majorHAnsi"/>
                <w:b/>
                <w:noProof/>
              </w:rPr>
              <w:t>Firmas de revisión</w:t>
            </w:r>
            <w:r>
              <w:rPr>
                <w:noProof/>
                <w:webHidden/>
              </w:rPr>
              <w:tab/>
            </w:r>
            <w:r>
              <w:rPr>
                <w:noProof/>
                <w:webHidden/>
              </w:rPr>
              <w:fldChar w:fldCharType="begin"/>
            </w:r>
            <w:r>
              <w:rPr>
                <w:noProof/>
                <w:webHidden/>
              </w:rPr>
              <w:instrText xml:space="preserve"> PAGEREF _Toc515568362 \h </w:instrText>
            </w:r>
            <w:r>
              <w:rPr>
                <w:noProof/>
                <w:webHidden/>
              </w:rPr>
            </w:r>
            <w:r>
              <w:rPr>
                <w:noProof/>
                <w:webHidden/>
              </w:rPr>
              <w:fldChar w:fldCharType="separate"/>
            </w:r>
            <w:r w:rsidR="00070784">
              <w:rPr>
                <w:noProof/>
                <w:webHidden/>
              </w:rPr>
              <w:t>8</w:t>
            </w:r>
            <w:r>
              <w:rPr>
                <w:noProof/>
                <w:webHidden/>
              </w:rPr>
              <w:fldChar w:fldCharType="end"/>
            </w:r>
          </w:hyperlink>
        </w:p>
        <w:p w14:paraId="21E71CC8" w14:textId="4A9FA3F8" w:rsidR="003E0F69" w:rsidRDefault="003E0F69">
          <w:pPr>
            <w:pStyle w:val="TDC1"/>
            <w:tabs>
              <w:tab w:val="right" w:leader="dot" w:pos="9962"/>
            </w:tabs>
            <w:rPr>
              <w:noProof/>
              <w:lang w:eastAsia="es-MX"/>
            </w:rPr>
          </w:pPr>
          <w:hyperlink w:anchor="_Toc515568363" w:history="1">
            <w:r w:rsidRPr="00961B29">
              <w:rPr>
                <w:rStyle w:val="Hipervnculo"/>
                <w:rFonts w:cstheme="majorHAnsi"/>
                <w:b/>
                <w:noProof/>
              </w:rPr>
              <w:t>Firmas de autorización</w:t>
            </w:r>
            <w:r>
              <w:rPr>
                <w:noProof/>
                <w:webHidden/>
              </w:rPr>
              <w:tab/>
            </w:r>
            <w:r>
              <w:rPr>
                <w:noProof/>
                <w:webHidden/>
              </w:rPr>
              <w:fldChar w:fldCharType="begin"/>
            </w:r>
            <w:r>
              <w:rPr>
                <w:noProof/>
                <w:webHidden/>
              </w:rPr>
              <w:instrText xml:space="preserve"> PAGEREF _Toc515568363 \h </w:instrText>
            </w:r>
            <w:r>
              <w:rPr>
                <w:noProof/>
                <w:webHidden/>
              </w:rPr>
            </w:r>
            <w:r>
              <w:rPr>
                <w:noProof/>
                <w:webHidden/>
              </w:rPr>
              <w:fldChar w:fldCharType="separate"/>
            </w:r>
            <w:r w:rsidR="00070784">
              <w:rPr>
                <w:noProof/>
                <w:webHidden/>
              </w:rPr>
              <w:t>8</w:t>
            </w:r>
            <w:r>
              <w:rPr>
                <w:noProof/>
                <w:webHidden/>
              </w:rPr>
              <w:fldChar w:fldCharType="end"/>
            </w:r>
          </w:hyperlink>
        </w:p>
        <w:p w14:paraId="3A47D6C9" w14:textId="7B083723" w:rsidR="003E0F69" w:rsidRDefault="003E0F69">
          <w:pPr>
            <w:pStyle w:val="TDC1"/>
            <w:tabs>
              <w:tab w:val="right" w:leader="dot" w:pos="9962"/>
            </w:tabs>
            <w:rPr>
              <w:noProof/>
              <w:lang w:eastAsia="es-MX"/>
            </w:rPr>
          </w:pPr>
          <w:hyperlink w:anchor="_Toc515568364" w:history="1">
            <w:r w:rsidRPr="00961B29">
              <w:rPr>
                <w:rStyle w:val="Hipervnculo"/>
                <w:b/>
                <w:noProof/>
              </w:rPr>
              <w:t>Anexos</w:t>
            </w:r>
            <w:r>
              <w:rPr>
                <w:noProof/>
                <w:webHidden/>
              </w:rPr>
              <w:tab/>
            </w:r>
            <w:r>
              <w:rPr>
                <w:noProof/>
                <w:webHidden/>
              </w:rPr>
              <w:fldChar w:fldCharType="begin"/>
            </w:r>
            <w:r>
              <w:rPr>
                <w:noProof/>
                <w:webHidden/>
              </w:rPr>
              <w:instrText xml:space="preserve"> PAGEREF _Toc515568364 \h </w:instrText>
            </w:r>
            <w:r>
              <w:rPr>
                <w:noProof/>
                <w:webHidden/>
              </w:rPr>
            </w:r>
            <w:r>
              <w:rPr>
                <w:noProof/>
                <w:webHidden/>
              </w:rPr>
              <w:fldChar w:fldCharType="separate"/>
            </w:r>
            <w:r w:rsidR="00070784">
              <w:rPr>
                <w:noProof/>
                <w:webHidden/>
              </w:rPr>
              <w:t>9</w:t>
            </w:r>
            <w:r>
              <w:rPr>
                <w:noProof/>
                <w:webHidden/>
              </w:rPr>
              <w:fldChar w:fldCharType="end"/>
            </w:r>
          </w:hyperlink>
        </w:p>
        <w:p w14:paraId="7107A459" w14:textId="56CB384C" w:rsidR="003E0F69" w:rsidRDefault="003E0F69">
          <w:pPr>
            <w:pStyle w:val="TDC2"/>
            <w:tabs>
              <w:tab w:val="right" w:leader="dot" w:pos="9962"/>
            </w:tabs>
            <w:rPr>
              <w:noProof/>
            </w:rPr>
          </w:pPr>
          <w:hyperlink w:anchor="_Toc515568365" w:history="1">
            <w:r w:rsidRPr="00961B29">
              <w:rPr>
                <w:rStyle w:val="Hipervnculo"/>
                <w:i/>
                <w:noProof/>
              </w:rPr>
              <w:t>Plan de políticas informáticas.</w:t>
            </w:r>
            <w:r>
              <w:rPr>
                <w:noProof/>
                <w:webHidden/>
              </w:rPr>
              <w:tab/>
            </w:r>
            <w:r>
              <w:rPr>
                <w:noProof/>
                <w:webHidden/>
              </w:rPr>
              <w:fldChar w:fldCharType="begin"/>
            </w:r>
            <w:r>
              <w:rPr>
                <w:noProof/>
                <w:webHidden/>
              </w:rPr>
              <w:instrText xml:space="preserve"> PAGEREF _Toc515568365 \h </w:instrText>
            </w:r>
            <w:r>
              <w:rPr>
                <w:noProof/>
                <w:webHidden/>
              </w:rPr>
            </w:r>
            <w:r>
              <w:rPr>
                <w:noProof/>
                <w:webHidden/>
              </w:rPr>
              <w:fldChar w:fldCharType="separate"/>
            </w:r>
            <w:r w:rsidR="00070784">
              <w:rPr>
                <w:noProof/>
                <w:webHidden/>
              </w:rPr>
              <w:t>9</w:t>
            </w:r>
            <w:r>
              <w:rPr>
                <w:noProof/>
                <w:webHidden/>
              </w:rPr>
              <w:fldChar w:fldCharType="end"/>
            </w:r>
          </w:hyperlink>
        </w:p>
        <w:p w14:paraId="4D38E789" w14:textId="00B35C08" w:rsidR="003E0F69" w:rsidRDefault="003E0F69">
          <w:pPr>
            <w:pStyle w:val="TDC3"/>
            <w:tabs>
              <w:tab w:val="right" w:leader="dot" w:pos="9962"/>
            </w:tabs>
            <w:rPr>
              <w:noProof/>
            </w:rPr>
          </w:pPr>
          <w:hyperlink w:anchor="_Toc515568366" w:history="1">
            <w:r w:rsidRPr="00961B29">
              <w:rPr>
                <w:rStyle w:val="Hipervnculo"/>
                <w:i/>
                <w:noProof/>
              </w:rPr>
              <w:t>Alcance.</w:t>
            </w:r>
            <w:r>
              <w:rPr>
                <w:noProof/>
                <w:webHidden/>
              </w:rPr>
              <w:tab/>
            </w:r>
            <w:r>
              <w:rPr>
                <w:noProof/>
                <w:webHidden/>
              </w:rPr>
              <w:fldChar w:fldCharType="begin"/>
            </w:r>
            <w:r>
              <w:rPr>
                <w:noProof/>
                <w:webHidden/>
              </w:rPr>
              <w:instrText xml:space="preserve"> PAGEREF _Toc515568366 \h </w:instrText>
            </w:r>
            <w:r>
              <w:rPr>
                <w:noProof/>
                <w:webHidden/>
              </w:rPr>
            </w:r>
            <w:r>
              <w:rPr>
                <w:noProof/>
                <w:webHidden/>
              </w:rPr>
              <w:fldChar w:fldCharType="separate"/>
            </w:r>
            <w:r w:rsidR="00070784">
              <w:rPr>
                <w:noProof/>
                <w:webHidden/>
              </w:rPr>
              <w:t>9</w:t>
            </w:r>
            <w:r>
              <w:rPr>
                <w:noProof/>
                <w:webHidden/>
              </w:rPr>
              <w:fldChar w:fldCharType="end"/>
            </w:r>
          </w:hyperlink>
        </w:p>
        <w:p w14:paraId="1B1760B1" w14:textId="1C95198F" w:rsidR="003E0F69" w:rsidRDefault="003E0F69">
          <w:pPr>
            <w:pStyle w:val="TDC3"/>
            <w:tabs>
              <w:tab w:val="right" w:leader="dot" w:pos="9962"/>
            </w:tabs>
            <w:rPr>
              <w:noProof/>
            </w:rPr>
          </w:pPr>
          <w:hyperlink w:anchor="_Toc515568367" w:history="1">
            <w:r w:rsidRPr="00961B29">
              <w:rPr>
                <w:rStyle w:val="Hipervnculo"/>
                <w:i/>
                <w:noProof/>
              </w:rPr>
              <w:t>Asignación y uso de recursos</w:t>
            </w:r>
            <w:r>
              <w:rPr>
                <w:noProof/>
                <w:webHidden/>
              </w:rPr>
              <w:tab/>
            </w:r>
            <w:r>
              <w:rPr>
                <w:noProof/>
                <w:webHidden/>
              </w:rPr>
              <w:fldChar w:fldCharType="begin"/>
            </w:r>
            <w:r>
              <w:rPr>
                <w:noProof/>
                <w:webHidden/>
              </w:rPr>
              <w:instrText xml:space="preserve"> PAGEREF _Toc515568367 \h </w:instrText>
            </w:r>
            <w:r>
              <w:rPr>
                <w:noProof/>
                <w:webHidden/>
              </w:rPr>
            </w:r>
            <w:r>
              <w:rPr>
                <w:noProof/>
                <w:webHidden/>
              </w:rPr>
              <w:fldChar w:fldCharType="separate"/>
            </w:r>
            <w:r w:rsidR="00070784">
              <w:rPr>
                <w:noProof/>
                <w:webHidden/>
              </w:rPr>
              <w:t>9</w:t>
            </w:r>
            <w:r>
              <w:rPr>
                <w:noProof/>
                <w:webHidden/>
              </w:rPr>
              <w:fldChar w:fldCharType="end"/>
            </w:r>
          </w:hyperlink>
        </w:p>
        <w:p w14:paraId="6AE52BAF" w14:textId="363BDF40" w:rsidR="003E0F69" w:rsidRDefault="003E0F69">
          <w:pPr>
            <w:pStyle w:val="TDC3"/>
            <w:tabs>
              <w:tab w:val="right" w:leader="dot" w:pos="9962"/>
            </w:tabs>
            <w:rPr>
              <w:noProof/>
            </w:rPr>
          </w:pPr>
          <w:hyperlink w:anchor="_Toc515568368" w:history="1">
            <w:r w:rsidRPr="00961B29">
              <w:rPr>
                <w:rStyle w:val="Hipervnculo"/>
                <w:i/>
                <w:noProof/>
              </w:rPr>
              <w:t>Seguridad de la información</w:t>
            </w:r>
            <w:r>
              <w:rPr>
                <w:noProof/>
                <w:webHidden/>
              </w:rPr>
              <w:tab/>
            </w:r>
            <w:r>
              <w:rPr>
                <w:noProof/>
                <w:webHidden/>
              </w:rPr>
              <w:fldChar w:fldCharType="begin"/>
            </w:r>
            <w:r>
              <w:rPr>
                <w:noProof/>
                <w:webHidden/>
              </w:rPr>
              <w:instrText xml:space="preserve"> PAGEREF _Toc515568368 \h </w:instrText>
            </w:r>
            <w:r>
              <w:rPr>
                <w:noProof/>
                <w:webHidden/>
              </w:rPr>
            </w:r>
            <w:r>
              <w:rPr>
                <w:noProof/>
                <w:webHidden/>
              </w:rPr>
              <w:fldChar w:fldCharType="separate"/>
            </w:r>
            <w:r w:rsidR="00070784">
              <w:rPr>
                <w:noProof/>
                <w:webHidden/>
              </w:rPr>
              <w:t>9</w:t>
            </w:r>
            <w:r>
              <w:rPr>
                <w:noProof/>
                <w:webHidden/>
              </w:rPr>
              <w:fldChar w:fldCharType="end"/>
            </w:r>
          </w:hyperlink>
        </w:p>
        <w:p w14:paraId="74C9BA0E" w14:textId="6D388F57" w:rsidR="003E0F69" w:rsidRDefault="003E0F69">
          <w:pPr>
            <w:pStyle w:val="TDC3"/>
            <w:tabs>
              <w:tab w:val="right" w:leader="dot" w:pos="9962"/>
            </w:tabs>
            <w:rPr>
              <w:noProof/>
            </w:rPr>
          </w:pPr>
          <w:hyperlink w:anchor="_Toc515568369" w:history="1">
            <w:r w:rsidRPr="00961B29">
              <w:rPr>
                <w:rStyle w:val="Hipervnculo"/>
                <w:i/>
                <w:noProof/>
              </w:rPr>
              <w:t>Sobre el mantenimiento y buen uso de la infraestructura</w:t>
            </w:r>
            <w:r>
              <w:rPr>
                <w:noProof/>
                <w:webHidden/>
              </w:rPr>
              <w:tab/>
            </w:r>
            <w:r>
              <w:rPr>
                <w:noProof/>
                <w:webHidden/>
              </w:rPr>
              <w:fldChar w:fldCharType="begin"/>
            </w:r>
            <w:r>
              <w:rPr>
                <w:noProof/>
                <w:webHidden/>
              </w:rPr>
              <w:instrText xml:space="preserve"> PAGEREF _Toc515568369 \h </w:instrText>
            </w:r>
            <w:r>
              <w:rPr>
                <w:noProof/>
                <w:webHidden/>
              </w:rPr>
            </w:r>
            <w:r>
              <w:rPr>
                <w:noProof/>
                <w:webHidden/>
              </w:rPr>
              <w:fldChar w:fldCharType="separate"/>
            </w:r>
            <w:r w:rsidR="00070784">
              <w:rPr>
                <w:noProof/>
                <w:webHidden/>
              </w:rPr>
              <w:t>9</w:t>
            </w:r>
            <w:r>
              <w:rPr>
                <w:noProof/>
                <w:webHidden/>
              </w:rPr>
              <w:fldChar w:fldCharType="end"/>
            </w:r>
          </w:hyperlink>
        </w:p>
        <w:p w14:paraId="07AC5011" w14:textId="6FD111A5" w:rsidR="00FC63DF" w:rsidRPr="008419BA" w:rsidRDefault="00FC63DF" w:rsidP="00CC55DF">
          <w:pPr>
            <w:spacing w:line="240" w:lineRule="auto"/>
            <w:jc w:val="both"/>
            <w:rPr>
              <w:rFonts w:asciiTheme="majorHAnsi" w:hAnsiTheme="majorHAnsi" w:cstheme="majorHAnsi"/>
            </w:rPr>
          </w:pPr>
          <w:r w:rsidRPr="008419BA">
            <w:rPr>
              <w:rFonts w:asciiTheme="majorHAnsi" w:hAnsiTheme="majorHAnsi" w:cstheme="majorHAnsi"/>
              <w:b/>
              <w:bCs/>
              <w:lang w:val="es-ES"/>
            </w:rPr>
            <w:fldChar w:fldCharType="end"/>
          </w:r>
        </w:p>
      </w:sdtContent>
    </w:sdt>
    <w:p w14:paraId="0B6ABD6F" w14:textId="3EAC0709" w:rsidR="00FC63DF" w:rsidRPr="008419BA" w:rsidRDefault="00FC63DF" w:rsidP="00CC55DF">
      <w:pPr>
        <w:spacing w:line="240" w:lineRule="auto"/>
        <w:jc w:val="both"/>
        <w:rPr>
          <w:rFonts w:asciiTheme="majorHAnsi" w:hAnsiTheme="majorHAnsi" w:cstheme="majorHAnsi"/>
          <w:b/>
        </w:rPr>
      </w:pPr>
      <w:r w:rsidRPr="008419BA">
        <w:rPr>
          <w:rFonts w:asciiTheme="majorHAnsi" w:hAnsiTheme="majorHAnsi" w:cstheme="majorHAnsi"/>
          <w:b/>
        </w:rPr>
        <w:br w:type="page"/>
      </w:r>
    </w:p>
    <w:p w14:paraId="473FE8E8" w14:textId="73860DD4" w:rsidR="00FC63DF" w:rsidRDefault="00FC63DF" w:rsidP="00CC55DF">
      <w:pPr>
        <w:pStyle w:val="Ttulo1"/>
        <w:spacing w:line="240" w:lineRule="auto"/>
        <w:jc w:val="both"/>
        <w:rPr>
          <w:rFonts w:cstheme="majorHAnsi"/>
          <w:b/>
          <w:sz w:val="24"/>
          <w:szCs w:val="24"/>
        </w:rPr>
      </w:pPr>
      <w:bookmarkStart w:id="0" w:name="_Toc515568349"/>
      <w:r w:rsidRPr="001356EE">
        <w:rPr>
          <w:rFonts w:cstheme="majorHAnsi"/>
          <w:b/>
          <w:sz w:val="24"/>
          <w:szCs w:val="24"/>
        </w:rPr>
        <w:lastRenderedPageBreak/>
        <w:t>Código de ética y conducta</w:t>
      </w:r>
      <w:bookmarkEnd w:id="0"/>
    </w:p>
    <w:p w14:paraId="78CD80EA" w14:textId="77777777" w:rsidR="001356EE" w:rsidRPr="001356EE" w:rsidRDefault="001356EE" w:rsidP="00CC55DF">
      <w:pPr>
        <w:jc w:val="both"/>
      </w:pPr>
    </w:p>
    <w:p w14:paraId="2B3F0C3E" w14:textId="77777777" w:rsidR="00FC63DF" w:rsidRPr="001356EE" w:rsidRDefault="00FC63DF" w:rsidP="00CC55DF">
      <w:pPr>
        <w:spacing w:line="240" w:lineRule="auto"/>
        <w:jc w:val="both"/>
        <w:rPr>
          <w:rFonts w:asciiTheme="majorHAnsi" w:hAnsiTheme="majorHAnsi" w:cstheme="majorHAnsi"/>
          <w:b/>
          <w:sz w:val="24"/>
          <w:szCs w:val="24"/>
        </w:rPr>
      </w:pPr>
      <w:r w:rsidRPr="001356EE">
        <w:rPr>
          <w:rFonts w:asciiTheme="majorHAnsi" w:hAnsiTheme="majorHAnsi" w:cstheme="majorHAnsi"/>
          <w:b/>
          <w:sz w:val="24"/>
          <w:szCs w:val="24"/>
        </w:rPr>
        <w:t xml:space="preserve">Respeto: </w:t>
      </w:r>
    </w:p>
    <w:p w14:paraId="2CC5604B" w14:textId="2E2D394B" w:rsidR="00FC63DF" w:rsidRPr="008419BA" w:rsidRDefault="00FC63DF" w:rsidP="00CC55DF">
      <w:pPr>
        <w:spacing w:line="240" w:lineRule="auto"/>
        <w:jc w:val="both"/>
        <w:rPr>
          <w:rFonts w:asciiTheme="majorHAnsi" w:hAnsiTheme="majorHAnsi" w:cstheme="majorHAnsi"/>
        </w:rPr>
      </w:pPr>
      <w:r w:rsidRPr="008419BA">
        <w:rPr>
          <w:rFonts w:asciiTheme="majorHAnsi" w:hAnsiTheme="majorHAnsi" w:cstheme="majorHAnsi"/>
        </w:rPr>
        <w:t xml:space="preserve">Para con los clientes y con el personal, el respeto es el principal </w:t>
      </w:r>
      <w:r w:rsidR="00D82E47">
        <w:rPr>
          <w:rFonts w:asciiTheme="majorHAnsi" w:hAnsiTheme="majorHAnsi" w:cstheme="majorHAnsi"/>
        </w:rPr>
        <w:t xml:space="preserve">valor </w:t>
      </w:r>
      <w:r w:rsidRPr="008419BA">
        <w:rPr>
          <w:rFonts w:asciiTheme="majorHAnsi" w:hAnsiTheme="majorHAnsi" w:cstheme="majorHAnsi"/>
        </w:rPr>
        <w:t>en este negocio</w:t>
      </w:r>
      <w:r w:rsidR="00D82E47">
        <w:rPr>
          <w:rFonts w:asciiTheme="majorHAnsi" w:hAnsiTheme="majorHAnsi" w:cstheme="majorHAnsi"/>
        </w:rPr>
        <w:t>; haciendo uso de él, se puede</w:t>
      </w:r>
      <w:r w:rsidRPr="008419BA">
        <w:rPr>
          <w:rFonts w:asciiTheme="majorHAnsi" w:hAnsiTheme="majorHAnsi" w:cstheme="majorHAnsi"/>
        </w:rPr>
        <w:t xml:space="preserve"> brindar un excelente servicio sin ofensas ni prejuicios</w:t>
      </w:r>
      <w:r w:rsidR="00D82E47">
        <w:rPr>
          <w:rFonts w:asciiTheme="majorHAnsi" w:hAnsiTheme="majorHAnsi" w:cstheme="majorHAnsi"/>
        </w:rPr>
        <w:t>.</w:t>
      </w:r>
    </w:p>
    <w:p w14:paraId="2B0BF8CF" w14:textId="77777777" w:rsidR="00FC63DF" w:rsidRPr="001356EE" w:rsidRDefault="00FC63DF" w:rsidP="00CC55DF">
      <w:pPr>
        <w:spacing w:line="240" w:lineRule="auto"/>
        <w:jc w:val="both"/>
        <w:rPr>
          <w:rFonts w:asciiTheme="majorHAnsi" w:hAnsiTheme="majorHAnsi" w:cstheme="majorHAnsi"/>
          <w:b/>
          <w:sz w:val="24"/>
          <w:szCs w:val="24"/>
        </w:rPr>
      </w:pPr>
      <w:r w:rsidRPr="001356EE">
        <w:rPr>
          <w:rFonts w:asciiTheme="majorHAnsi" w:hAnsiTheme="majorHAnsi" w:cstheme="majorHAnsi"/>
          <w:b/>
          <w:sz w:val="24"/>
          <w:szCs w:val="24"/>
        </w:rPr>
        <w:t>Colaboración:</w:t>
      </w:r>
    </w:p>
    <w:p w14:paraId="0554F5B2" w14:textId="31DB3DFE" w:rsidR="00FC63DF" w:rsidRPr="008419BA" w:rsidRDefault="00FC63DF" w:rsidP="00CC55DF">
      <w:pPr>
        <w:spacing w:line="240" w:lineRule="auto"/>
        <w:jc w:val="both"/>
        <w:rPr>
          <w:rFonts w:asciiTheme="majorHAnsi" w:hAnsiTheme="majorHAnsi" w:cstheme="majorHAnsi"/>
        </w:rPr>
      </w:pPr>
      <w:r w:rsidRPr="008419BA">
        <w:rPr>
          <w:rFonts w:asciiTheme="majorHAnsi" w:hAnsiTheme="majorHAnsi" w:cstheme="majorHAnsi"/>
        </w:rPr>
        <w:t xml:space="preserve">Cuando un cliente solicita algún producto con el que no se cuenta, se busca colaborar </w:t>
      </w:r>
      <w:r w:rsidR="00D82E47">
        <w:rPr>
          <w:rFonts w:asciiTheme="majorHAnsi" w:hAnsiTheme="majorHAnsi" w:cstheme="majorHAnsi"/>
        </w:rPr>
        <w:t xml:space="preserve">con otros negocios para atenderle </w:t>
      </w:r>
      <w:r w:rsidRPr="008419BA">
        <w:rPr>
          <w:rFonts w:asciiTheme="majorHAnsi" w:hAnsiTheme="majorHAnsi" w:cstheme="majorHAnsi"/>
        </w:rPr>
        <w:t>y brindarle el servicio que solicita</w:t>
      </w:r>
      <w:r w:rsidR="00D82E47">
        <w:rPr>
          <w:rFonts w:asciiTheme="majorHAnsi" w:hAnsiTheme="majorHAnsi" w:cstheme="majorHAnsi"/>
        </w:rPr>
        <w:t>.</w:t>
      </w:r>
    </w:p>
    <w:p w14:paraId="27624EA2" w14:textId="77777777" w:rsidR="00FC63DF" w:rsidRPr="001356EE" w:rsidRDefault="00FC63DF" w:rsidP="00CC55DF">
      <w:pPr>
        <w:spacing w:line="240" w:lineRule="auto"/>
        <w:jc w:val="both"/>
        <w:rPr>
          <w:rFonts w:asciiTheme="majorHAnsi" w:hAnsiTheme="majorHAnsi" w:cstheme="majorHAnsi"/>
          <w:b/>
          <w:sz w:val="24"/>
          <w:szCs w:val="24"/>
        </w:rPr>
      </w:pPr>
      <w:r w:rsidRPr="001356EE">
        <w:rPr>
          <w:rFonts w:asciiTheme="majorHAnsi" w:hAnsiTheme="majorHAnsi" w:cstheme="majorHAnsi"/>
          <w:b/>
          <w:sz w:val="24"/>
          <w:szCs w:val="24"/>
        </w:rPr>
        <w:t>Innovación:</w:t>
      </w:r>
    </w:p>
    <w:p w14:paraId="016F73B3" w14:textId="4CDA4E31" w:rsidR="00FC63DF" w:rsidRPr="008419BA" w:rsidRDefault="00D82E47" w:rsidP="00CC55DF">
      <w:pPr>
        <w:spacing w:line="240" w:lineRule="auto"/>
        <w:jc w:val="both"/>
        <w:rPr>
          <w:rFonts w:asciiTheme="majorHAnsi" w:hAnsiTheme="majorHAnsi" w:cstheme="majorHAnsi"/>
        </w:rPr>
      </w:pPr>
      <w:r>
        <w:rPr>
          <w:rFonts w:asciiTheme="majorHAnsi" w:hAnsiTheme="majorHAnsi" w:cstheme="majorHAnsi"/>
        </w:rPr>
        <w:t>Siempre se está buscando el innovar en</w:t>
      </w:r>
      <w:r w:rsidR="00FC63DF" w:rsidRPr="008419BA">
        <w:rPr>
          <w:rFonts w:asciiTheme="majorHAnsi" w:hAnsiTheme="majorHAnsi" w:cstheme="majorHAnsi"/>
        </w:rPr>
        <w:t xml:space="preserve"> cada producto </w:t>
      </w:r>
      <w:r>
        <w:rPr>
          <w:rFonts w:asciiTheme="majorHAnsi" w:hAnsiTheme="majorHAnsi" w:cstheme="majorHAnsi"/>
        </w:rPr>
        <w:t xml:space="preserve">que se ofrece y así poder </w:t>
      </w:r>
      <w:r w:rsidR="006112E9">
        <w:rPr>
          <w:rFonts w:asciiTheme="majorHAnsi" w:hAnsiTheme="majorHAnsi" w:cstheme="majorHAnsi"/>
        </w:rPr>
        <w:t xml:space="preserve">brindarle </w:t>
      </w:r>
      <w:r w:rsidR="006112E9" w:rsidRPr="008419BA">
        <w:rPr>
          <w:rFonts w:asciiTheme="majorHAnsi" w:hAnsiTheme="majorHAnsi" w:cstheme="majorHAnsi"/>
        </w:rPr>
        <w:t>al</w:t>
      </w:r>
      <w:r w:rsidR="00FC63DF" w:rsidRPr="008419BA">
        <w:rPr>
          <w:rFonts w:asciiTheme="majorHAnsi" w:hAnsiTheme="majorHAnsi" w:cstheme="majorHAnsi"/>
        </w:rPr>
        <w:t xml:space="preserve"> cliente y al empleado </w:t>
      </w:r>
      <w:r>
        <w:rPr>
          <w:rFonts w:asciiTheme="majorHAnsi" w:hAnsiTheme="majorHAnsi" w:cstheme="majorHAnsi"/>
        </w:rPr>
        <w:t>la mejor tecnología y servicios de calidad.</w:t>
      </w:r>
    </w:p>
    <w:p w14:paraId="2BB63B26" w14:textId="77777777" w:rsidR="00FC63DF" w:rsidRPr="001356EE" w:rsidRDefault="00FC63DF" w:rsidP="00CC55DF">
      <w:pPr>
        <w:spacing w:line="240" w:lineRule="auto"/>
        <w:jc w:val="both"/>
        <w:rPr>
          <w:rFonts w:asciiTheme="majorHAnsi" w:hAnsiTheme="majorHAnsi" w:cstheme="majorHAnsi"/>
          <w:b/>
          <w:sz w:val="24"/>
          <w:szCs w:val="24"/>
        </w:rPr>
      </w:pPr>
      <w:r w:rsidRPr="001356EE">
        <w:rPr>
          <w:rFonts w:asciiTheme="majorHAnsi" w:hAnsiTheme="majorHAnsi" w:cstheme="majorHAnsi"/>
          <w:b/>
          <w:sz w:val="24"/>
          <w:szCs w:val="24"/>
        </w:rPr>
        <w:t xml:space="preserve">Trabajo: </w:t>
      </w:r>
    </w:p>
    <w:p w14:paraId="0907DF3A" w14:textId="772B3E4C" w:rsidR="00FC63DF" w:rsidRPr="008419BA" w:rsidRDefault="00FC63DF" w:rsidP="00CC55DF">
      <w:pPr>
        <w:spacing w:line="240" w:lineRule="auto"/>
        <w:jc w:val="both"/>
        <w:rPr>
          <w:rFonts w:asciiTheme="majorHAnsi" w:hAnsiTheme="majorHAnsi" w:cstheme="majorHAnsi"/>
        </w:rPr>
      </w:pPr>
      <w:r w:rsidRPr="008419BA">
        <w:rPr>
          <w:rFonts w:asciiTheme="majorHAnsi" w:hAnsiTheme="majorHAnsi" w:cstheme="majorHAnsi"/>
        </w:rPr>
        <w:t>Trabajar es una virtud, por eso nos enfocamos en dar lo mejor de ello, día con día el trabajo que se realiza es una gran oportunidad de trascender como empresa</w:t>
      </w:r>
      <w:r w:rsidR="00D82E47">
        <w:rPr>
          <w:rFonts w:asciiTheme="majorHAnsi" w:hAnsiTheme="majorHAnsi" w:cstheme="majorHAnsi"/>
        </w:rPr>
        <w:t>.</w:t>
      </w:r>
    </w:p>
    <w:p w14:paraId="0E0B5874" w14:textId="77777777" w:rsidR="00FC63DF" w:rsidRPr="001356EE" w:rsidRDefault="00FC63DF" w:rsidP="00CC55DF">
      <w:pPr>
        <w:spacing w:line="240" w:lineRule="auto"/>
        <w:jc w:val="both"/>
        <w:rPr>
          <w:rFonts w:asciiTheme="majorHAnsi" w:hAnsiTheme="majorHAnsi" w:cstheme="majorHAnsi"/>
          <w:b/>
          <w:sz w:val="24"/>
          <w:szCs w:val="24"/>
        </w:rPr>
      </w:pPr>
      <w:r w:rsidRPr="001356EE">
        <w:rPr>
          <w:rFonts w:asciiTheme="majorHAnsi" w:hAnsiTheme="majorHAnsi" w:cstheme="majorHAnsi"/>
          <w:b/>
          <w:sz w:val="24"/>
          <w:szCs w:val="24"/>
        </w:rPr>
        <w:t>Compromiso:</w:t>
      </w:r>
    </w:p>
    <w:p w14:paraId="644D0197" w14:textId="5101E504" w:rsidR="00FC63DF" w:rsidRPr="008419BA" w:rsidRDefault="00FC63DF" w:rsidP="00CC55DF">
      <w:pPr>
        <w:spacing w:line="240" w:lineRule="auto"/>
        <w:jc w:val="both"/>
        <w:rPr>
          <w:rFonts w:asciiTheme="majorHAnsi" w:hAnsiTheme="majorHAnsi" w:cstheme="majorHAnsi"/>
        </w:rPr>
      </w:pPr>
      <w:r w:rsidRPr="008419BA">
        <w:rPr>
          <w:rFonts w:asciiTheme="majorHAnsi" w:hAnsiTheme="majorHAnsi" w:cstheme="majorHAnsi"/>
        </w:rPr>
        <w:t>Sin compromiso no hay trabajo, por eso nos enfocamos en que el personal se comprometa con el cliente y le brinde un servicio de calidad</w:t>
      </w:r>
      <w:r w:rsidR="00D82E47">
        <w:rPr>
          <w:rFonts w:asciiTheme="majorHAnsi" w:hAnsiTheme="majorHAnsi" w:cstheme="majorHAnsi"/>
        </w:rPr>
        <w:t>.</w:t>
      </w:r>
    </w:p>
    <w:p w14:paraId="7942DCD3" w14:textId="77777777" w:rsidR="00FC63DF" w:rsidRPr="001356EE" w:rsidRDefault="00FC63DF" w:rsidP="00CC55DF">
      <w:pPr>
        <w:spacing w:line="240" w:lineRule="auto"/>
        <w:jc w:val="both"/>
        <w:rPr>
          <w:rFonts w:asciiTheme="majorHAnsi" w:hAnsiTheme="majorHAnsi" w:cstheme="majorHAnsi"/>
          <w:b/>
          <w:sz w:val="24"/>
          <w:szCs w:val="24"/>
        </w:rPr>
      </w:pPr>
      <w:r w:rsidRPr="001356EE">
        <w:rPr>
          <w:rFonts w:asciiTheme="majorHAnsi" w:hAnsiTheme="majorHAnsi" w:cstheme="majorHAnsi"/>
          <w:b/>
          <w:sz w:val="24"/>
          <w:szCs w:val="24"/>
        </w:rPr>
        <w:t xml:space="preserve">Dedicación: </w:t>
      </w:r>
    </w:p>
    <w:p w14:paraId="151E8071" w14:textId="5F421694" w:rsidR="00FC63DF" w:rsidRPr="008419BA" w:rsidRDefault="00FC63DF" w:rsidP="00CC55DF">
      <w:pPr>
        <w:spacing w:line="240" w:lineRule="auto"/>
        <w:jc w:val="both"/>
        <w:rPr>
          <w:rFonts w:asciiTheme="majorHAnsi" w:hAnsiTheme="majorHAnsi" w:cstheme="majorHAnsi"/>
        </w:rPr>
      </w:pPr>
      <w:r w:rsidRPr="008419BA">
        <w:rPr>
          <w:rFonts w:asciiTheme="majorHAnsi" w:hAnsiTheme="majorHAnsi" w:cstheme="majorHAnsi"/>
        </w:rPr>
        <w:t xml:space="preserve">Somos una empresa dedicada a </w:t>
      </w:r>
      <w:r w:rsidR="00D82E47">
        <w:rPr>
          <w:rFonts w:asciiTheme="majorHAnsi" w:hAnsiTheme="majorHAnsi" w:cstheme="majorHAnsi"/>
        </w:rPr>
        <w:t xml:space="preserve">darle </w:t>
      </w:r>
      <w:r w:rsidRPr="008419BA">
        <w:rPr>
          <w:rFonts w:asciiTheme="majorHAnsi" w:hAnsiTheme="majorHAnsi" w:cstheme="majorHAnsi"/>
        </w:rPr>
        <w:t>la mejor atención al cliente, de tal manera que el personal debe de gustarle lo que hace y debe ser la razón por la que trabaja aquí.</w:t>
      </w:r>
    </w:p>
    <w:p w14:paraId="4E323735" w14:textId="77777777" w:rsidR="00FC63DF" w:rsidRPr="001356EE" w:rsidRDefault="00FC63DF" w:rsidP="00CC55DF">
      <w:pPr>
        <w:spacing w:line="240" w:lineRule="auto"/>
        <w:jc w:val="both"/>
        <w:rPr>
          <w:rFonts w:asciiTheme="majorHAnsi" w:hAnsiTheme="majorHAnsi" w:cstheme="majorHAnsi"/>
          <w:b/>
          <w:sz w:val="24"/>
          <w:szCs w:val="24"/>
        </w:rPr>
      </w:pPr>
      <w:r w:rsidRPr="001356EE">
        <w:rPr>
          <w:rFonts w:asciiTheme="majorHAnsi" w:hAnsiTheme="majorHAnsi" w:cstheme="majorHAnsi"/>
          <w:b/>
          <w:sz w:val="24"/>
          <w:szCs w:val="24"/>
        </w:rPr>
        <w:t>Responsabilidad:</w:t>
      </w:r>
    </w:p>
    <w:p w14:paraId="777CC305" w14:textId="77777777" w:rsidR="00FC63DF" w:rsidRPr="008419BA" w:rsidRDefault="00FC63DF" w:rsidP="00CC55DF">
      <w:pPr>
        <w:spacing w:line="240" w:lineRule="auto"/>
        <w:jc w:val="both"/>
        <w:rPr>
          <w:rFonts w:asciiTheme="majorHAnsi" w:hAnsiTheme="majorHAnsi" w:cstheme="majorHAnsi"/>
        </w:rPr>
      </w:pPr>
      <w:r w:rsidRPr="008419BA">
        <w:rPr>
          <w:rFonts w:asciiTheme="majorHAnsi" w:hAnsiTheme="majorHAnsi" w:cstheme="majorHAnsi"/>
        </w:rPr>
        <w:t>La responsabilidad se lleva a cabo desde el cumplimiento del horario laboral, la atención al cliente que debe de ser de calidad y manera responsable, así como los trabajos que se realizan.</w:t>
      </w:r>
    </w:p>
    <w:p w14:paraId="453A1AB9" w14:textId="69F05B03" w:rsidR="00FC63DF" w:rsidRDefault="00FC63DF" w:rsidP="00CC55DF">
      <w:pPr>
        <w:pStyle w:val="Ttulo1"/>
        <w:spacing w:line="240" w:lineRule="auto"/>
        <w:jc w:val="both"/>
        <w:rPr>
          <w:rFonts w:cstheme="majorHAnsi"/>
          <w:b/>
          <w:sz w:val="24"/>
          <w:szCs w:val="22"/>
        </w:rPr>
      </w:pPr>
      <w:bookmarkStart w:id="1" w:name="_Toc515568350"/>
      <w:r w:rsidRPr="001356EE">
        <w:rPr>
          <w:rFonts w:cstheme="majorHAnsi"/>
          <w:b/>
          <w:sz w:val="24"/>
          <w:szCs w:val="22"/>
        </w:rPr>
        <w:t>Introducción</w:t>
      </w:r>
      <w:bookmarkEnd w:id="1"/>
    </w:p>
    <w:p w14:paraId="44E07F72" w14:textId="77777777" w:rsidR="001356EE" w:rsidRPr="001356EE" w:rsidRDefault="001356EE" w:rsidP="00CC55DF">
      <w:pPr>
        <w:jc w:val="both"/>
      </w:pPr>
    </w:p>
    <w:p w14:paraId="7A039FEB" w14:textId="77777777" w:rsidR="005961C0" w:rsidRPr="008419BA" w:rsidRDefault="005961C0" w:rsidP="00CC55DF">
      <w:pPr>
        <w:spacing w:line="240" w:lineRule="auto"/>
        <w:jc w:val="both"/>
        <w:rPr>
          <w:rFonts w:asciiTheme="majorHAnsi" w:hAnsiTheme="majorHAnsi" w:cstheme="majorHAnsi"/>
        </w:rPr>
      </w:pPr>
      <w:r w:rsidRPr="008419BA">
        <w:rPr>
          <w:rFonts w:asciiTheme="majorHAnsi" w:hAnsiTheme="majorHAnsi" w:cstheme="majorHAnsi"/>
        </w:rPr>
        <w:t xml:space="preserve">El presente es un documento de control administrativo que contiene los criterios y procesos de la organización explicados detalladamente. Aquí podremos encontrar las funciones de cada una de las áreas que integran la micro empresa </w:t>
      </w:r>
      <w:proofErr w:type="spellStart"/>
      <w:r w:rsidRPr="008419BA">
        <w:rPr>
          <w:rFonts w:asciiTheme="majorHAnsi" w:hAnsiTheme="majorHAnsi" w:cstheme="majorHAnsi"/>
        </w:rPr>
        <w:t>StorePhone</w:t>
      </w:r>
      <w:proofErr w:type="spellEnd"/>
      <w:r w:rsidRPr="008419BA">
        <w:rPr>
          <w:rFonts w:asciiTheme="majorHAnsi" w:hAnsiTheme="majorHAnsi" w:cstheme="majorHAnsi"/>
        </w:rPr>
        <w:t xml:space="preserve"> Doctor.</w:t>
      </w:r>
    </w:p>
    <w:p w14:paraId="19C57BAD" w14:textId="0F41BA3E" w:rsidR="005961C0" w:rsidRPr="008419BA" w:rsidRDefault="008419BA" w:rsidP="00CC55DF">
      <w:pPr>
        <w:spacing w:line="240" w:lineRule="auto"/>
        <w:jc w:val="both"/>
        <w:rPr>
          <w:rFonts w:asciiTheme="majorHAnsi" w:hAnsiTheme="majorHAnsi" w:cstheme="majorHAnsi"/>
        </w:rPr>
      </w:pPr>
      <w:r w:rsidRPr="008419BA">
        <w:rPr>
          <w:rFonts w:asciiTheme="majorHAnsi" w:hAnsiTheme="majorHAnsi" w:cstheme="majorHAnsi"/>
        </w:rPr>
        <w:t>Así</w:t>
      </w:r>
      <w:r w:rsidR="005961C0" w:rsidRPr="008419BA">
        <w:rPr>
          <w:rFonts w:asciiTheme="majorHAnsi" w:hAnsiTheme="majorHAnsi" w:cstheme="majorHAnsi"/>
        </w:rPr>
        <w:t xml:space="preserve"> mismo, contiene información referente a los </w:t>
      </w:r>
      <w:r w:rsidRPr="008419BA">
        <w:rPr>
          <w:rFonts w:asciiTheme="majorHAnsi" w:hAnsiTheme="majorHAnsi" w:cstheme="majorHAnsi"/>
        </w:rPr>
        <w:t>antecedentes</w:t>
      </w:r>
      <w:r w:rsidR="005961C0" w:rsidRPr="008419BA">
        <w:rPr>
          <w:rFonts w:asciiTheme="majorHAnsi" w:hAnsiTheme="majorHAnsi" w:cstheme="majorHAnsi"/>
        </w:rPr>
        <w:t xml:space="preserve"> </w:t>
      </w:r>
      <w:r w:rsidRPr="008419BA">
        <w:rPr>
          <w:rFonts w:asciiTheme="majorHAnsi" w:hAnsiTheme="majorHAnsi" w:cstheme="majorHAnsi"/>
        </w:rPr>
        <w:t>históricos</w:t>
      </w:r>
      <w:r w:rsidR="005961C0" w:rsidRPr="008419BA">
        <w:rPr>
          <w:rFonts w:asciiTheme="majorHAnsi" w:hAnsiTheme="majorHAnsi" w:cstheme="majorHAnsi"/>
        </w:rPr>
        <w:t xml:space="preserve"> de la organización, marco </w:t>
      </w:r>
      <w:r w:rsidRPr="008419BA">
        <w:rPr>
          <w:rFonts w:asciiTheme="majorHAnsi" w:hAnsiTheme="majorHAnsi" w:cstheme="majorHAnsi"/>
        </w:rPr>
        <w:t>jurídico</w:t>
      </w:r>
      <w:r w:rsidR="005961C0" w:rsidRPr="008419BA">
        <w:rPr>
          <w:rFonts w:asciiTheme="majorHAnsi" w:hAnsiTheme="majorHAnsi" w:cstheme="majorHAnsi"/>
        </w:rPr>
        <w:t xml:space="preserve">, misión, visión, valores, estructura técnica y un glosario de términos técnicos para facilitar su </w:t>
      </w:r>
      <w:r w:rsidRPr="008419BA">
        <w:rPr>
          <w:rFonts w:asciiTheme="majorHAnsi" w:hAnsiTheme="majorHAnsi" w:cstheme="majorHAnsi"/>
        </w:rPr>
        <w:t>comprensión</w:t>
      </w:r>
      <w:r w:rsidR="005961C0" w:rsidRPr="008419BA">
        <w:rPr>
          <w:rFonts w:asciiTheme="majorHAnsi" w:hAnsiTheme="majorHAnsi" w:cstheme="majorHAnsi"/>
        </w:rPr>
        <w:t>.</w:t>
      </w:r>
    </w:p>
    <w:p w14:paraId="4D0541B4" w14:textId="528E1FCD" w:rsidR="005961C0" w:rsidRPr="008419BA" w:rsidRDefault="005961C0" w:rsidP="00CC55DF">
      <w:pPr>
        <w:spacing w:line="240" w:lineRule="auto"/>
        <w:jc w:val="both"/>
        <w:rPr>
          <w:rFonts w:asciiTheme="majorHAnsi" w:hAnsiTheme="majorHAnsi" w:cstheme="majorHAnsi"/>
        </w:rPr>
      </w:pPr>
      <w:r w:rsidRPr="008419BA">
        <w:rPr>
          <w:rFonts w:asciiTheme="majorHAnsi" w:hAnsiTheme="majorHAnsi" w:cstheme="majorHAnsi"/>
        </w:rPr>
        <w:t xml:space="preserve">Este manual </w:t>
      </w:r>
      <w:r w:rsidR="0099282C" w:rsidRPr="008419BA">
        <w:rPr>
          <w:rFonts w:asciiTheme="majorHAnsi" w:hAnsiTheme="majorHAnsi" w:cstheme="majorHAnsi"/>
        </w:rPr>
        <w:t>está</w:t>
      </w:r>
      <w:r w:rsidRPr="008419BA">
        <w:rPr>
          <w:rFonts w:asciiTheme="majorHAnsi" w:hAnsiTheme="majorHAnsi" w:cstheme="majorHAnsi"/>
        </w:rPr>
        <w:t xml:space="preserve"> dirigido tanto a los empleados de la micro empresa, </w:t>
      </w:r>
      <w:r w:rsidR="008419BA" w:rsidRPr="008419BA">
        <w:rPr>
          <w:rFonts w:asciiTheme="majorHAnsi" w:hAnsiTheme="majorHAnsi" w:cstheme="majorHAnsi"/>
        </w:rPr>
        <w:t>así</w:t>
      </w:r>
      <w:r w:rsidRPr="008419BA">
        <w:rPr>
          <w:rFonts w:asciiTheme="majorHAnsi" w:hAnsiTheme="majorHAnsi" w:cstheme="majorHAnsi"/>
        </w:rPr>
        <w:t xml:space="preserve"> como a </w:t>
      </w:r>
      <w:r w:rsidR="008419BA" w:rsidRPr="008419BA">
        <w:rPr>
          <w:rFonts w:asciiTheme="majorHAnsi" w:hAnsiTheme="majorHAnsi" w:cstheme="majorHAnsi"/>
        </w:rPr>
        <w:t>aquellos</w:t>
      </w:r>
      <w:r w:rsidRPr="008419BA">
        <w:rPr>
          <w:rFonts w:asciiTheme="majorHAnsi" w:hAnsiTheme="majorHAnsi" w:cstheme="majorHAnsi"/>
        </w:rPr>
        <w:t xml:space="preserve"> ajenos a la misma que deseen conocer el funcionamiento del </w:t>
      </w:r>
      <w:r w:rsidR="008419BA" w:rsidRPr="008419BA">
        <w:rPr>
          <w:rFonts w:asciiTheme="majorHAnsi" w:hAnsiTheme="majorHAnsi" w:cstheme="majorHAnsi"/>
        </w:rPr>
        <w:t>establecimiento</w:t>
      </w:r>
      <w:r w:rsidRPr="008419BA">
        <w:rPr>
          <w:rFonts w:asciiTheme="majorHAnsi" w:hAnsiTheme="majorHAnsi" w:cstheme="majorHAnsi"/>
        </w:rPr>
        <w:t>.</w:t>
      </w:r>
    </w:p>
    <w:p w14:paraId="3B8E75A7" w14:textId="39D870BE" w:rsidR="00FC63DF" w:rsidRDefault="00FC63DF" w:rsidP="00CC55DF">
      <w:pPr>
        <w:spacing w:line="240" w:lineRule="auto"/>
        <w:jc w:val="both"/>
        <w:rPr>
          <w:rFonts w:asciiTheme="majorHAnsi" w:hAnsiTheme="majorHAnsi" w:cstheme="majorHAnsi"/>
        </w:rPr>
      </w:pPr>
    </w:p>
    <w:p w14:paraId="3F69ECFC" w14:textId="5A9776B5" w:rsidR="00D82E47" w:rsidRDefault="00D82E47" w:rsidP="00CC55DF">
      <w:pPr>
        <w:spacing w:line="240" w:lineRule="auto"/>
        <w:jc w:val="both"/>
        <w:rPr>
          <w:rFonts w:asciiTheme="majorHAnsi" w:hAnsiTheme="majorHAnsi" w:cstheme="majorHAnsi"/>
        </w:rPr>
      </w:pPr>
    </w:p>
    <w:p w14:paraId="7FB1E860" w14:textId="77777777" w:rsidR="00D82E47" w:rsidRPr="008419BA" w:rsidRDefault="00D82E47" w:rsidP="00CC55DF">
      <w:pPr>
        <w:spacing w:line="240" w:lineRule="auto"/>
        <w:jc w:val="both"/>
        <w:rPr>
          <w:rFonts w:asciiTheme="majorHAnsi" w:hAnsiTheme="majorHAnsi" w:cstheme="majorHAnsi"/>
        </w:rPr>
      </w:pPr>
    </w:p>
    <w:p w14:paraId="09BC38D7" w14:textId="3455460E" w:rsidR="00FC63DF" w:rsidRDefault="00F00B30" w:rsidP="00CC55DF">
      <w:pPr>
        <w:pStyle w:val="Ttulo1"/>
        <w:spacing w:line="240" w:lineRule="auto"/>
        <w:jc w:val="both"/>
        <w:rPr>
          <w:rStyle w:val="Ttulo1Car"/>
          <w:rFonts w:cstheme="majorHAnsi"/>
          <w:b/>
          <w:sz w:val="24"/>
          <w:szCs w:val="22"/>
        </w:rPr>
      </w:pPr>
      <w:bookmarkStart w:id="2" w:name="_Toc515568351"/>
      <w:r w:rsidRPr="001356EE">
        <w:rPr>
          <w:rStyle w:val="Ttulo1Car"/>
          <w:rFonts w:cstheme="majorHAnsi"/>
          <w:b/>
          <w:sz w:val="24"/>
          <w:szCs w:val="22"/>
        </w:rPr>
        <w:lastRenderedPageBreak/>
        <w:t>Antecedentes</w:t>
      </w:r>
      <w:bookmarkEnd w:id="2"/>
    </w:p>
    <w:p w14:paraId="466D4B58" w14:textId="77777777" w:rsidR="001356EE" w:rsidRPr="001356EE" w:rsidRDefault="001356EE" w:rsidP="00CC55DF">
      <w:pPr>
        <w:jc w:val="both"/>
      </w:pPr>
    </w:p>
    <w:p w14:paraId="19C218BE" w14:textId="1E804EED" w:rsidR="00F00B30" w:rsidRPr="008419BA" w:rsidRDefault="00F00B30" w:rsidP="00CC55DF">
      <w:pPr>
        <w:spacing w:line="240" w:lineRule="auto"/>
        <w:jc w:val="both"/>
        <w:rPr>
          <w:rFonts w:asciiTheme="majorHAnsi" w:hAnsiTheme="majorHAnsi" w:cstheme="majorHAnsi"/>
        </w:rPr>
      </w:pPr>
      <w:r w:rsidRPr="008419BA">
        <w:rPr>
          <w:rFonts w:asciiTheme="majorHAnsi" w:hAnsiTheme="majorHAnsi" w:cstheme="majorHAnsi"/>
        </w:rPr>
        <w:t xml:space="preserve">La Microempresa </w:t>
      </w:r>
      <w:proofErr w:type="spellStart"/>
      <w:r w:rsidRPr="008419BA">
        <w:rPr>
          <w:rFonts w:asciiTheme="majorHAnsi" w:hAnsiTheme="majorHAnsi" w:cstheme="majorHAnsi"/>
        </w:rPr>
        <w:t>StorePhone</w:t>
      </w:r>
      <w:proofErr w:type="spellEnd"/>
      <w:r w:rsidRPr="008419BA">
        <w:rPr>
          <w:rFonts w:asciiTheme="majorHAnsi" w:hAnsiTheme="majorHAnsi" w:cstheme="majorHAnsi"/>
        </w:rPr>
        <w:t xml:space="preserve"> Doctor (antes IPhone Doctor), ubicada en Pasaje Catedral “</w:t>
      </w:r>
      <w:r w:rsidR="00660DB1" w:rsidRPr="008419BA">
        <w:rPr>
          <w:rFonts w:asciiTheme="majorHAnsi" w:hAnsiTheme="majorHAnsi" w:cstheme="majorHAnsi"/>
        </w:rPr>
        <w:t>Fayuca</w:t>
      </w:r>
      <w:r w:rsidRPr="008419BA">
        <w:rPr>
          <w:rFonts w:asciiTheme="majorHAnsi" w:hAnsiTheme="majorHAnsi" w:cstheme="majorHAnsi"/>
        </w:rPr>
        <w:t>” local #69 Colonia Centro en el municipio de Tulancingo de Bravo Hidalgo, pertenece a la unión de comerciantes Emiliano Zapata.</w:t>
      </w:r>
    </w:p>
    <w:p w14:paraId="463BFB81" w14:textId="77777777" w:rsidR="00F00B30" w:rsidRPr="008419BA" w:rsidRDefault="00F00B30" w:rsidP="00CC55DF">
      <w:pPr>
        <w:spacing w:line="240" w:lineRule="auto"/>
        <w:jc w:val="both"/>
        <w:rPr>
          <w:rFonts w:asciiTheme="majorHAnsi" w:hAnsiTheme="majorHAnsi" w:cstheme="majorHAnsi"/>
        </w:rPr>
      </w:pPr>
      <w:r w:rsidRPr="008419BA">
        <w:rPr>
          <w:rFonts w:asciiTheme="majorHAnsi" w:hAnsiTheme="majorHAnsi" w:cstheme="majorHAnsi"/>
        </w:rPr>
        <w:t>El 12 de mayo de 2010 fue cuando el negocio abrió sus puertas por primera vez por el C. Aldo de Jesús Acevedo y su esposa María de los Ángeles Rodríguez Romero, pero en el transcurso de febrero de 2012 el negocio cambio de establecimiento a la dirección actual, hasta el día de hoy el establecimiento lleva 8 años en función.</w:t>
      </w:r>
    </w:p>
    <w:p w14:paraId="168CC03B" w14:textId="77777777" w:rsidR="00D82E47" w:rsidRDefault="00D82E47" w:rsidP="00CC55DF">
      <w:pPr>
        <w:pStyle w:val="Ttulo1"/>
        <w:spacing w:line="240" w:lineRule="auto"/>
        <w:jc w:val="both"/>
        <w:rPr>
          <w:rFonts w:cstheme="majorHAnsi"/>
          <w:b/>
          <w:sz w:val="24"/>
          <w:szCs w:val="22"/>
        </w:rPr>
      </w:pPr>
    </w:p>
    <w:p w14:paraId="6C7E71CE" w14:textId="7A291EBA" w:rsidR="00F00B30" w:rsidRDefault="00F00B30" w:rsidP="00CC55DF">
      <w:pPr>
        <w:pStyle w:val="Ttulo1"/>
        <w:spacing w:line="240" w:lineRule="auto"/>
        <w:jc w:val="both"/>
        <w:rPr>
          <w:rFonts w:cstheme="majorHAnsi"/>
          <w:b/>
          <w:sz w:val="24"/>
          <w:szCs w:val="22"/>
        </w:rPr>
      </w:pPr>
      <w:bookmarkStart w:id="3" w:name="_Toc515568352"/>
      <w:r w:rsidRPr="008419BA">
        <w:rPr>
          <w:rFonts w:cstheme="majorHAnsi"/>
          <w:b/>
          <w:sz w:val="24"/>
          <w:szCs w:val="22"/>
        </w:rPr>
        <w:t>Marco jurídico</w:t>
      </w:r>
      <w:bookmarkEnd w:id="3"/>
    </w:p>
    <w:p w14:paraId="6F94A39A" w14:textId="77777777" w:rsidR="001356EE" w:rsidRPr="001356EE" w:rsidRDefault="001356EE" w:rsidP="00CC55DF">
      <w:pPr>
        <w:jc w:val="both"/>
      </w:pPr>
    </w:p>
    <w:p w14:paraId="074E8F50" w14:textId="77777777" w:rsidR="00296997" w:rsidRPr="008419BA" w:rsidRDefault="00296997" w:rsidP="00CC55DF">
      <w:pPr>
        <w:spacing w:line="240" w:lineRule="auto"/>
        <w:jc w:val="both"/>
        <w:rPr>
          <w:rFonts w:asciiTheme="majorHAnsi" w:hAnsiTheme="majorHAnsi" w:cstheme="majorHAnsi"/>
        </w:rPr>
      </w:pPr>
      <w:r w:rsidRPr="008419BA">
        <w:rPr>
          <w:rFonts w:asciiTheme="majorHAnsi" w:hAnsiTheme="majorHAnsi" w:cstheme="majorHAnsi"/>
        </w:rPr>
        <w:t>El registro ante La Secretaria de Hacienda y Crédito Público está en proceso, anteriormente no se había tomado en cuenta ya que el dueño del establecimiento no estaba muy seguro de que la microempresa siguiera adelante, con el paso de los años se ha podido establecer de manera más certera el negocio y se ha dado la oportunidad del registro.</w:t>
      </w:r>
    </w:p>
    <w:p w14:paraId="2326BDC7" w14:textId="05D9035B" w:rsidR="00F00B30" w:rsidRDefault="00296997" w:rsidP="00CC55DF">
      <w:pPr>
        <w:spacing w:line="240" w:lineRule="auto"/>
        <w:jc w:val="both"/>
        <w:rPr>
          <w:rFonts w:asciiTheme="majorHAnsi" w:hAnsiTheme="majorHAnsi" w:cstheme="majorHAnsi"/>
        </w:rPr>
      </w:pPr>
      <w:r w:rsidRPr="008419BA">
        <w:rPr>
          <w:rFonts w:asciiTheme="majorHAnsi" w:hAnsiTheme="majorHAnsi" w:cstheme="majorHAnsi"/>
        </w:rPr>
        <w:t>Se cuenta con el permiso de presidencia Municipal para laborar, diariamente se paga un permiso de piso a presidencia Municipal y cada domingo se paga otro permiso.</w:t>
      </w:r>
    </w:p>
    <w:p w14:paraId="71627E3E" w14:textId="77777777" w:rsidR="00D82E47" w:rsidRPr="008419BA" w:rsidRDefault="00D82E47" w:rsidP="00CC55DF">
      <w:pPr>
        <w:spacing w:line="240" w:lineRule="auto"/>
        <w:jc w:val="both"/>
        <w:rPr>
          <w:rFonts w:asciiTheme="majorHAnsi" w:hAnsiTheme="majorHAnsi" w:cstheme="majorHAnsi"/>
        </w:rPr>
      </w:pPr>
    </w:p>
    <w:p w14:paraId="073E5891" w14:textId="5161560A" w:rsidR="00257FA0" w:rsidRDefault="00F00B30" w:rsidP="00CC55DF">
      <w:pPr>
        <w:pStyle w:val="Ttulo1"/>
        <w:spacing w:line="240" w:lineRule="auto"/>
        <w:jc w:val="both"/>
        <w:rPr>
          <w:rFonts w:cstheme="majorHAnsi"/>
          <w:b/>
          <w:sz w:val="24"/>
          <w:szCs w:val="22"/>
        </w:rPr>
      </w:pPr>
      <w:bookmarkStart w:id="4" w:name="_Toc515568353"/>
      <w:r w:rsidRPr="008419BA">
        <w:rPr>
          <w:rFonts w:cstheme="majorHAnsi"/>
          <w:b/>
          <w:sz w:val="24"/>
          <w:szCs w:val="22"/>
        </w:rPr>
        <w:t>Atribuciones</w:t>
      </w:r>
      <w:bookmarkEnd w:id="4"/>
      <w:r w:rsidRPr="008419BA">
        <w:rPr>
          <w:rFonts w:cstheme="majorHAnsi"/>
          <w:b/>
          <w:sz w:val="24"/>
          <w:szCs w:val="22"/>
        </w:rPr>
        <w:t xml:space="preserve"> </w:t>
      </w:r>
    </w:p>
    <w:p w14:paraId="1E2EA81C" w14:textId="77777777" w:rsidR="001356EE" w:rsidRPr="001356EE" w:rsidRDefault="001356EE" w:rsidP="00CC55DF">
      <w:pPr>
        <w:jc w:val="both"/>
      </w:pPr>
    </w:p>
    <w:p w14:paraId="2D96DCC8" w14:textId="7883F207" w:rsidR="00257FA0" w:rsidRPr="008419BA" w:rsidRDefault="00257FA0" w:rsidP="00CC55DF">
      <w:pPr>
        <w:pStyle w:val="Prrafodelista"/>
        <w:numPr>
          <w:ilvl w:val="0"/>
          <w:numId w:val="3"/>
        </w:numPr>
        <w:spacing w:line="240" w:lineRule="auto"/>
        <w:jc w:val="both"/>
        <w:rPr>
          <w:rFonts w:asciiTheme="majorHAnsi" w:hAnsiTheme="majorHAnsi" w:cstheme="majorHAnsi"/>
        </w:rPr>
      </w:pPr>
      <w:r w:rsidRPr="008419BA">
        <w:rPr>
          <w:rFonts w:asciiTheme="majorHAnsi" w:hAnsiTheme="majorHAnsi" w:cstheme="majorHAnsi"/>
        </w:rPr>
        <w:t>Se tiene por objetivo regular, supervisar y permitir que el cliente reciba la mejor atención por parte del personal</w:t>
      </w:r>
    </w:p>
    <w:p w14:paraId="256B17CB" w14:textId="0A965174" w:rsidR="00257FA0" w:rsidRPr="008419BA" w:rsidRDefault="00257FA0" w:rsidP="00CC55DF">
      <w:pPr>
        <w:pStyle w:val="Prrafodelista"/>
        <w:numPr>
          <w:ilvl w:val="0"/>
          <w:numId w:val="3"/>
        </w:numPr>
        <w:spacing w:line="240" w:lineRule="auto"/>
        <w:jc w:val="both"/>
        <w:rPr>
          <w:rFonts w:asciiTheme="majorHAnsi" w:hAnsiTheme="majorHAnsi" w:cstheme="majorHAnsi"/>
        </w:rPr>
      </w:pPr>
      <w:r w:rsidRPr="008419BA">
        <w:rPr>
          <w:rFonts w:asciiTheme="majorHAnsi" w:hAnsiTheme="majorHAnsi" w:cstheme="majorHAnsi"/>
        </w:rPr>
        <w:t>El tiempo que el personal llegue tarde se le descontara de su paga o en su defecto tiene que reponer el tiempo que llego tarde como horas extra (Dependiendo del tiempo que llego tarde)</w:t>
      </w:r>
    </w:p>
    <w:p w14:paraId="7C4C98A6" w14:textId="408F0683" w:rsidR="00257FA0" w:rsidRPr="008419BA" w:rsidRDefault="00257FA0" w:rsidP="00CC55DF">
      <w:pPr>
        <w:pStyle w:val="Prrafodelista"/>
        <w:numPr>
          <w:ilvl w:val="0"/>
          <w:numId w:val="3"/>
        </w:numPr>
        <w:spacing w:line="240" w:lineRule="auto"/>
        <w:jc w:val="both"/>
        <w:rPr>
          <w:rFonts w:asciiTheme="majorHAnsi" w:hAnsiTheme="majorHAnsi" w:cstheme="majorHAnsi"/>
        </w:rPr>
      </w:pPr>
      <w:r w:rsidRPr="008419BA">
        <w:rPr>
          <w:rFonts w:asciiTheme="majorHAnsi" w:hAnsiTheme="majorHAnsi" w:cstheme="majorHAnsi"/>
        </w:rPr>
        <w:t>Los permisos a los empleados se solicitan 20 días antes</w:t>
      </w:r>
    </w:p>
    <w:p w14:paraId="2327C8DB" w14:textId="62CB4EFC" w:rsidR="00257FA0" w:rsidRPr="008419BA" w:rsidRDefault="00257FA0" w:rsidP="00CC55DF">
      <w:pPr>
        <w:pStyle w:val="Prrafodelista"/>
        <w:numPr>
          <w:ilvl w:val="0"/>
          <w:numId w:val="3"/>
        </w:numPr>
        <w:spacing w:line="240" w:lineRule="auto"/>
        <w:jc w:val="both"/>
        <w:rPr>
          <w:rFonts w:asciiTheme="majorHAnsi" w:hAnsiTheme="majorHAnsi" w:cstheme="majorHAnsi"/>
        </w:rPr>
      </w:pPr>
      <w:r w:rsidRPr="008419BA">
        <w:rPr>
          <w:rFonts w:asciiTheme="majorHAnsi" w:hAnsiTheme="majorHAnsi" w:cstheme="majorHAnsi"/>
        </w:rPr>
        <w:t>No fumar dentro del establecimiento</w:t>
      </w:r>
    </w:p>
    <w:p w14:paraId="6F7B49F2" w14:textId="4A26D7E4" w:rsidR="00257FA0" w:rsidRPr="008419BA" w:rsidRDefault="00257FA0" w:rsidP="00CC55DF">
      <w:pPr>
        <w:pStyle w:val="Prrafodelista"/>
        <w:numPr>
          <w:ilvl w:val="0"/>
          <w:numId w:val="3"/>
        </w:numPr>
        <w:spacing w:line="240" w:lineRule="auto"/>
        <w:jc w:val="both"/>
        <w:rPr>
          <w:rFonts w:asciiTheme="majorHAnsi" w:hAnsiTheme="majorHAnsi" w:cstheme="majorHAnsi"/>
        </w:rPr>
      </w:pPr>
      <w:r w:rsidRPr="008419BA">
        <w:rPr>
          <w:rFonts w:asciiTheme="majorHAnsi" w:hAnsiTheme="majorHAnsi" w:cstheme="majorHAnsi"/>
        </w:rPr>
        <w:t>No ingerir bebidas alcohólicas</w:t>
      </w:r>
    </w:p>
    <w:p w14:paraId="4C481DAE" w14:textId="35D5ADD9" w:rsidR="00257FA0" w:rsidRPr="008419BA" w:rsidRDefault="00257FA0" w:rsidP="00CC55DF">
      <w:pPr>
        <w:pStyle w:val="Prrafodelista"/>
        <w:numPr>
          <w:ilvl w:val="0"/>
          <w:numId w:val="3"/>
        </w:numPr>
        <w:spacing w:line="240" w:lineRule="auto"/>
        <w:jc w:val="both"/>
        <w:rPr>
          <w:rFonts w:asciiTheme="majorHAnsi" w:hAnsiTheme="majorHAnsi" w:cstheme="majorHAnsi"/>
        </w:rPr>
      </w:pPr>
      <w:r w:rsidRPr="008419BA">
        <w:rPr>
          <w:rFonts w:asciiTheme="majorHAnsi" w:hAnsiTheme="majorHAnsi" w:cstheme="majorHAnsi"/>
        </w:rPr>
        <w:t>El empleado puede solicitar salir a comer o comer en el establecimiento y cobrar su comida</w:t>
      </w:r>
    </w:p>
    <w:p w14:paraId="078A9E51" w14:textId="45AB4F1F" w:rsidR="00257FA0" w:rsidRPr="008419BA" w:rsidRDefault="00257FA0" w:rsidP="00CC55DF">
      <w:pPr>
        <w:pStyle w:val="Prrafodelista"/>
        <w:numPr>
          <w:ilvl w:val="0"/>
          <w:numId w:val="3"/>
        </w:numPr>
        <w:spacing w:line="240" w:lineRule="auto"/>
        <w:jc w:val="both"/>
        <w:rPr>
          <w:rFonts w:asciiTheme="majorHAnsi" w:hAnsiTheme="majorHAnsi" w:cstheme="majorHAnsi"/>
        </w:rPr>
      </w:pPr>
      <w:r w:rsidRPr="008419BA">
        <w:rPr>
          <w:rFonts w:asciiTheme="majorHAnsi" w:hAnsiTheme="majorHAnsi" w:cstheme="majorHAnsi"/>
        </w:rPr>
        <w:t>Un cliente satisfecho es un trabajo bien echo</w:t>
      </w:r>
    </w:p>
    <w:p w14:paraId="478F1A6D" w14:textId="316AF0D8" w:rsidR="00257FA0" w:rsidRPr="008419BA" w:rsidRDefault="00257FA0" w:rsidP="00CC55DF">
      <w:pPr>
        <w:pStyle w:val="Prrafodelista"/>
        <w:numPr>
          <w:ilvl w:val="0"/>
          <w:numId w:val="3"/>
        </w:numPr>
        <w:spacing w:line="240" w:lineRule="auto"/>
        <w:jc w:val="both"/>
        <w:rPr>
          <w:rFonts w:asciiTheme="majorHAnsi" w:hAnsiTheme="majorHAnsi" w:cstheme="majorHAnsi"/>
        </w:rPr>
      </w:pPr>
      <w:r w:rsidRPr="008419BA">
        <w:rPr>
          <w:rFonts w:asciiTheme="majorHAnsi" w:hAnsiTheme="majorHAnsi" w:cstheme="majorHAnsi"/>
        </w:rPr>
        <w:t>No faltar al respeto al personal o a los clientes con los que se tiene interacción</w:t>
      </w:r>
    </w:p>
    <w:p w14:paraId="0731F3D5" w14:textId="16FFD003" w:rsidR="00D82E47" w:rsidRPr="00FC2353" w:rsidRDefault="00257FA0" w:rsidP="00CC55DF">
      <w:pPr>
        <w:pStyle w:val="Prrafodelista"/>
        <w:numPr>
          <w:ilvl w:val="0"/>
          <w:numId w:val="3"/>
        </w:numPr>
        <w:spacing w:line="240" w:lineRule="auto"/>
        <w:jc w:val="both"/>
        <w:rPr>
          <w:rFonts w:asciiTheme="majorHAnsi" w:hAnsiTheme="majorHAnsi" w:cstheme="majorHAnsi"/>
        </w:rPr>
      </w:pPr>
      <w:r w:rsidRPr="008419BA">
        <w:rPr>
          <w:rFonts w:asciiTheme="majorHAnsi" w:hAnsiTheme="majorHAnsi" w:cstheme="majorHAnsi"/>
        </w:rPr>
        <w:t>Ser empático con el cliente</w:t>
      </w:r>
    </w:p>
    <w:p w14:paraId="4507D450" w14:textId="7ED7776E" w:rsidR="00F00B30" w:rsidRDefault="009E5565" w:rsidP="00CC55DF">
      <w:pPr>
        <w:pStyle w:val="Ttulo1"/>
        <w:spacing w:line="240" w:lineRule="auto"/>
        <w:jc w:val="both"/>
        <w:rPr>
          <w:rFonts w:cstheme="majorHAnsi"/>
          <w:b/>
          <w:sz w:val="24"/>
          <w:szCs w:val="22"/>
        </w:rPr>
      </w:pPr>
      <w:bookmarkStart w:id="5" w:name="_Toc515568354"/>
      <w:r w:rsidRPr="008419BA">
        <w:rPr>
          <w:rFonts w:cstheme="majorHAnsi"/>
          <w:b/>
          <w:sz w:val="24"/>
          <w:szCs w:val="22"/>
        </w:rPr>
        <w:t>M</w:t>
      </w:r>
      <w:r w:rsidR="00660DB1" w:rsidRPr="008419BA">
        <w:rPr>
          <w:rFonts w:cstheme="majorHAnsi"/>
          <w:b/>
          <w:sz w:val="24"/>
          <w:szCs w:val="22"/>
        </w:rPr>
        <w:t>isión</w:t>
      </w:r>
      <w:bookmarkEnd w:id="5"/>
      <w:r w:rsidR="00F00B30" w:rsidRPr="008419BA">
        <w:rPr>
          <w:rFonts w:cstheme="majorHAnsi"/>
          <w:b/>
          <w:sz w:val="24"/>
          <w:szCs w:val="22"/>
        </w:rPr>
        <w:t xml:space="preserve"> </w:t>
      </w:r>
    </w:p>
    <w:p w14:paraId="2B0DC2DB" w14:textId="77777777" w:rsidR="001356EE" w:rsidRPr="001356EE" w:rsidRDefault="001356EE" w:rsidP="00CC55DF">
      <w:pPr>
        <w:jc w:val="both"/>
      </w:pPr>
    </w:p>
    <w:p w14:paraId="66730AEF" w14:textId="7CEC9210" w:rsidR="00F00B30" w:rsidRPr="008419BA" w:rsidRDefault="00F00B30" w:rsidP="00CC55DF">
      <w:pPr>
        <w:spacing w:line="240" w:lineRule="auto"/>
        <w:jc w:val="both"/>
        <w:rPr>
          <w:rFonts w:asciiTheme="majorHAnsi" w:hAnsiTheme="majorHAnsi" w:cstheme="majorHAnsi"/>
        </w:rPr>
      </w:pPr>
      <w:r w:rsidRPr="008419BA">
        <w:rPr>
          <w:rFonts w:asciiTheme="majorHAnsi" w:hAnsiTheme="majorHAnsi" w:cstheme="majorHAnsi"/>
        </w:rPr>
        <w:t xml:space="preserve">Somos una micro empresa dedicada a ofrecer soporte técnico y venta de accesorios a equipos </w:t>
      </w:r>
      <w:r w:rsidR="00660DB1" w:rsidRPr="008419BA">
        <w:rPr>
          <w:rFonts w:asciiTheme="majorHAnsi" w:hAnsiTheme="majorHAnsi" w:cstheme="majorHAnsi"/>
        </w:rPr>
        <w:t>móviles</w:t>
      </w:r>
      <w:r w:rsidRPr="008419BA">
        <w:rPr>
          <w:rFonts w:asciiTheme="majorHAnsi" w:hAnsiTheme="majorHAnsi" w:cstheme="majorHAnsi"/>
        </w:rPr>
        <w:t xml:space="preserve">, brindando atención de </w:t>
      </w:r>
      <w:r w:rsidR="00660DB1" w:rsidRPr="008419BA">
        <w:rPr>
          <w:rFonts w:asciiTheme="majorHAnsi" w:hAnsiTheme="majorHAnsi" w:cstheme="majorHAnsi"/>
        </w:rPr>
        <w:t>excelencia</w:t>
      </w:r>
      <w:r w:rsidRPr="008419BA">
        <w:rPr>
          <w:rFonts w:asciiTheme="majorHAnsi" w:hAnsiTheme="majorHAnsi" w:cstheme="majorHAnsi"/>
        </w:rPr>
        <w:t xml:space="preserve"> a nuestros clientes.</w:t>
      </w:r>
    </w:p>
    <w:p w14:paraId="7796F285" w14:textId="49F903D4" w:rsidR="00F00B30" w:rsidRDefault="00660DB1" w:rsidP="00CC55DF">
      <w:pPr>
        <w:pStyle w:val="Ttulo1"/>
        <w:spacing w:line="240" w:lineRule="auto"/>
        <w:jc w:val="both"/>
        <w:rPr>
          <w:rFonts w:cstheme="majorHAnsi"/>
          <w:b/>
          <w:sz w:val="24"/>
          <w:szCs w:val="22"/>
        </w:rPr>
      </w:pPr>
      <w:bookmarkStart w:id="6" w:name="_Toc515568355"/>
      <w:r w:rsidRPr="008419BA">
        <w:rPr>
          <w:rFonts w:cstheme="majorHAnsi"/>
          <w:b/>
          <w:sz w:val="24"/>
          <w:szCs w:val="22"/>
        </w:rPr>
        <w:t>Visión</w:t>
      </w:r>
      <w:bookmarkEnd w:id="6"/>
    </w:p>
    <w:p w14:paraId="7114C5A9" w14:textId="77777777" w:rsidR="001356EE" w:rsidRPr="001356EE" w:rsidRDefault="001356EE" w:rsidP="00CC55DF">
      <w:pPr>
        <w:jc w:val="both"/>
      </w:pPr>
    </w:p>
    <w:p w14:paraId="300720BF" w14:textId="5B0B1F27" w:rsidR="00405054" w:rsidRPr="008419BA" w:rsidRDefault="008A3FE1" w:rsidP="00CC55DF">
      <w:pPr>
        <w:spacing w:line="240" w:lineRule="auto"/>
        <w:jc w:val="both"/>
        <w:rPr>
          <w:rFonts w:asciiTheme="majorHAnsi" w:hAnsiTheme="majorHAnsi" w:cstheme="majorHAnsi"/>
        </w:rPr>
      </w:pPr>
      <w:r>
        <w:rPr>
          <w:rFonts w:asciiTheme="majorHAnsi" w:hAnsiTheme="majorHAnsi" w:cstheme="majorHAnsi"/>
        </w:rPr>
        <w:t>Para 2024 s</w:t>
      </w:r>
      <w:r w:rsidR="00F00B30" w:rsidRPr="008419BA">
        <w:rPr>
          <w:rFonts w:asciiTheme="majorHAnsi" w:hAnsiTheme="majorHAnsi" w:cstheme="majorHAnsi"/>
        </w:rPr>
        <w:t xml:space="preserve">er el negocio de soporte técnico preferido por los clientes contando con un servicio de calidad y productos de primera que son puntos fundamentales para </w:t>
      </w:r>
      <w:r w:rsidR="0003200A" w:rsidRPr="008419BA">
        <w:rPr>
          <w:rFonts w:asciiTheme="majorHAnsi" w:hAnsiTheme="majorHAnsi" w:cstheme="majorHAnsi"/>
        </w:rPr>
        <w:t xml:space="preserve">nuestros </w:t>
      </w:r>
      <w:r w:rsidR="006112E9" w:rsidRPr="008419BA">
        <w:rPr>
          <w:rFonts w:asciiTheme="majorHAnsi" w:hAnsiTheme="majorHAnsi" w:cstheme="majorHAnsi"/>
        </w:rPr>
        <w:t>clientes</w:t>
      </w:r>
      <w:r w:rsidR="006112E9">
        <w:rPr>
          <w:rFonts w:asciiTheme="majorHAnsi" w:hAnsiTheme="majorHAnsi" w:cstheme="majorHAnsi"/>
        </w:rPr>
        <w:t>.</w:t>
      </w:r>
    </w:p>
    <w:p w14:paraId="31FAEF99" w14:textId="7EDDEED6" w:rsidR="0003200A" w:rsidRDefault="00E710D5" w:rsidP="00CC55DF">
      <w:pPr>
        <w:pStyle w:val="Ttulo1"/>
        <w:jc w:val="both"/>
        <w:rPr>
          <w:b/>
          <w:sz w:val="24"/>
          <w:szCs w:val="24"/>
        </w:rPr>
      </w:pPr>
      <w:bookmarkStart w:id="7" w:name="_Toc515568356"/>
      <w:r>
        <w:rPr>
          <w:b/>
          <w:sz w:val="24"/>
          <w:szCs w:val="24"/>
        </w:rPr>
        <w:lastRenderedPageBreak/>
        <w:t>Objetivo</w:t>
      </w:r>
      <w:bookmarkEnd w:id="7"/>
    </w:p>
    <w:p w14:paraId="232077B0" w14:textId="2F9C5CCD" w:rsidR="00E710D5" w:rsidRDefault="00E710D5" w:rsidP="00CC55DF">
      <w:pPr>
        <w:jc w:val="both"/>
      </w:pPr>
    </w:p>
    <w:p w14:paraId="1CA0F15A" w14:textId="1BD2BA97" w:rsidR="00E710D5" w:rsidRPr="00A856F1" w:rsidRDefault="00562252" w:rsidP="00CC55DF">
      <w:pPr>
        <w:jc w:val="both"/>
      </w:pPr>
      <w:r w:rsidRPr="00562252">
        <w:t>Realizar el diagnóstico de los equipos en el menor tiempo posible, manteniendo informado</w:t>
      </w:r>
      <w:r w:rsidR="00A856F1">
        <w:t xml:space="preserve"> al cliente sobre el proceso de</w:t>
      </w:r>
      <w:r w:rsidRPr="00562252">
        <w:t xml:space="preserve"> reparación de su equipo </w:t>
      </w:r>
      <w:r w:rsidR="00A856F1">
        <w:t>móvil</w:t>
      </w:r>
      <w:r w:rsidRPr="00562252">
        <w:t xml:space="preserve">, garantizando el cumplimiento de los tiempos </w:t>
      </w:r>
      <w:r w:rsidR="00A856F1">
        <w:t>establecidos previamente; así también como p</w:t>
      </w:r>
      <w:r>
        <w:t>royectar en el c</w:t>
      </w:r>
      <w:r w:rsidRPr="00562252">
        <w:t>liente una imagen de honestidad y confiabilidad a través de la calidad e</w:t>
      </w:r>
      <w:r w:rsidR="00A856F1">
        <w:t xml:space="preserve">n el servicio que se le brinda, y hacer un uso eficiente de </w:t>
      </w:r>
      <w:r w:rsidRPr="00562252">
        <w:t>los recursos de la empresa, para garantiz</w:t>
      </w:r>
      <w:r w:rsidR="00A856F1">
        <w:t>ar la rentabilidad de la misma.</w:t>
      </w:r>
    </w:p>
    <w:p w14:paraId="46071666" w14:textId="0432138B" w:rsidR="00FC2353" w:rsidRDefault="00FC2353" w:rsidP="00CC55DF">
      <w:pPr>
        <w:pStyle w:val="Ttulo1"/>
        <w:jc w:val="both"/>
        <w:rPr>
          <w:b/>
          <w:sz w:val="24"/>
        </w:rPr>
      </w:pPr>
      <w:bookmarkStart w:id="8" w:name="_Toc515568357"/>
      <w:r w:rsidRPr="00FC2353">
        <w:rPr>
          <w:b/>
          <w:sz w:val="24"/>
        </w:rPr>
        <w:t>Políticas de calidad</w:t>
      </w:r>
      <w:bookmarkEnd w:id="8"/>
    </w:p>
    <w:p w14:paraId="102472F2" w14:textId="6EDBB49D" w:rsidR="00FC2353" w:rsidRDefault="00FC2353" w:rsidP="00CC55DF">
      <w:pPr>
        <w:jc w:val="both"/>
      </w:pPr>
    </w:p>
    <w:p w14:paraId="65B86F95" w14:textId="5A7641C1" w:rsidR="00FC2353" w:rsidRDefault="00FC2353" w:rsidP="00CC55DF">
      <w:pPr>
        <w:jc w:val="both"/>
      </w:pPr>
      <w:r>
        <w:t xml:space="preserve">1.- </w:t>
      </w:r>
      <w:r w:rsidR="005776B1">
        <w:t>Tenemos un firme compromiso con nuestros clientes de satisfacer plenamente sus requerimientos y expectativas, para ello se buscará la mejora continua de nuestros servicios y nuestro personal basará sus acciones en los principios de honestidad, respeto, compromiso, solidaridad y seguridad en nuestras operaciones.</w:t>
      </w:r>
    </w:p>
    <w:p w14:paraId="2780E52E" w14:textId="3178DF74" w:rsidR="005776B1" w:rsidRDefault="005776B1" w:rsidP="00CC55DF">
      <w:pPr>
        <w:jc w:val="both"/>
      </w:pPr>
      <w:r>
        <w:t xml:space="preserve">2.-  </w:t>
      </w:r>
      <w:r w:rsidR="00EE63D4">
        <w:t xml:space="preserve">Los empleados </w:t>
      </w:r>
      <w:r>
        <w:t xml:space="preserve">se </w:t>
      </w:r>
      <w:r w:rsidR="00EE63D4">
        <w:t>comunicarán</w:t>
      </w:r>
      <w:r>
        <w:t xml:space="preserve"> de manera sencilla, sincera, precisa, oportuna y personalizada con cada uno de nuestros clientes para </w:t>
      </w:r>
      <w:r w:rsidR="00EE63D4">
        <w:t>que,</w:t>
      </w:r>
      <w:r>
        <w:t xml:space="preserve"> de esta forma, podamos aumentar la confianza que nos </w:t>
      </w:r>
      <w:r w:rsidR="00EE63D4">
        <w:t>otorgan</w:t>
      </w:r>
      <w:r>
        <w:t>.</w:t>
      </w:r>
    </w:p>
    <w:p w14:paraId="0521402F" w14:textId="7870DA5D" w:rsidR="00EE63D4" w:rsidRDefault="00EE63D4" w:rsidP="00CC55DF">
      <w:pPr>
        <w:jc w:val="both"/>
      </w:pPr>
      <w:r>
        <w:t>3.- Nos comprometemos a tomar una actitud proactiva y a tomar decisiones dinámicas para preservar la seguridad e integridad de las mercancías.</w:t>
      </w:r>
    </w:p>
    <w:p w14:paraId="1C760777" w14:textId="77777777" w:rsidR="00EE63D4" w:rsidRPr="00FC2353" w:rsidRDefault="00EE63D4" w:rsidP="00CC55DF">
      <w:pPr>
        <w:jc w:val="both"/>
      </w:pPr>
    </w:p>
    <w:p w14:paraId="7D62D38A" w14:textId="4252C013" w:rsidR="0003200A" w:rsidRPr="008419BA" w:rsidRDefault="0003200A" w:rsidP="00CC55DF">
      <w:pPr>
        <w:pStyle w:val="Ttulo1"/>
        <w:spacing w:line="240" w:lineRule="auto"/>
        <w:jc w:val="both"/>
        <w:rPr>
          <w:rFonts w:cstheme="majorHAnsi"/>
          <w:b/>
          <w:sz w:val="24"/>
          <w:szCs w:val="22"/>
        </w:rPr>
      </w:pPr>
      <w:bookmarkStart w:id="9" w:name="_Toc515568358"/>
      <w:r w:rsidRPr="008419BA">
        <w:rPr>
          <w:rFonts w:cstheme="majorHAnsi"/>
          <w:b/>
          <w:sz w:val="24"/>
          <w:szCs w:val="22"/>
        </w:rPr>
        <w:t xml:space="preserve">Estructura </w:t>
      </w:r>
      <w:r w:rsidR="00AA3D06" w:rsidRPr="008419BA">
        <w:rPr>
          <w:rFonts w:cstheme="majorHAnsi"/>
          <w:b/>
          <w:sz w:val="24"/>
          <w:szCs w:val="22"/>
        </w:rPr>
        <w:t>orgánica</w:t>
      </w:r>
      <w:bookmarkEnd w:id="9"/>
    </w:p>
    <w:p w14:paraId="7B9F63FA" w14:textId="77777777" w:rsidR="00660DB1" w:rsidRPr="008419BA" w:rsidRDefault="00660DB1" w:rsidP="00CC55DF">
      <w:pPr>
        <w:spacing w:line="240" w:lineRule="auto"/>
        <w:jc w:val="both"/>
        <w:rPr>
          <w:rFonts w:asciiTheme="majorHAnsi" w:hAnsiTheme="majorHAnsi" w:cstheme="majorHAnsi"/>
        </w:rPr>
      </w:pPr>
    </w:p>
    <w:tbl>
      <w:tblPr>
        <w:tblStyle w:val="Tablaconcuadrcula"/>
        <w:tblW w:w="10585" w:type="dxa"/>
        <w:jc w:val="center"/>
        <w:tblLook w:val="04A0" w:firstRow="1" w:lastRow="0" w:firstColumn="1" w:lastColumn="0" w:noHBand="0" w:noVBand="1"/>
      </w:tblPr>
      <w:tblGrid>
        <w:gridCol w:w="2269"/>
        <w:gridCol w:w="5097"/>
        <w:gridCol w:w="3219"/>
      </w:tblGrid>
      <w:tr w:rsidR="0003200A" w:rsidRPr="008419BA" w14:paraId="44E4515E" w14:textId="77777777" w:rsidTr="00660DB1">
        <w:trPr>
          <w:jc w:val="center"/>
        </w:trPr>
        <w:tc>
          <w:tcPr>
            <w:tcW w:w="2269" w:type="dxa"/>
          </w:tcPr>
          <w:p w14:paraId="3DA70C3F" w14:textId="54595BBB" w:rsidR="0003200A" w:rsidRPr="008419BA" w:rsidRDefault="0003200A" w:rsidP="00CC55DF">
            <w:pPr>
              <w:jc w:val="both"/>
              <w:rPr>
                <w:rFonts w:asciiTheme="majorHAnsi" w:hAnsiTheme="majorHAnsi" w:cstheme="majorHAnsi"/>
                <w:b/>
              </w:rPr>
            </w:pPr>
            <w:r w:rsidRPr="008419BA">
              <w:rPr>
                <w:rFonts w:asciiTheme="majorHAnsi" w:hAnsiTheme="majorHAnsi" w:cstheme="majorHAnsi"/>
                <w:b/>
              </w:rPr>
              <w:t>Puesto</w:t>
            </w:r>
          </w:p>
        </w:tc>
        <w:tc>
          <w:tcPr>
            <w:tcW w:w="5097" w:type="dxa"/>
          </w:tcPr>
          <w:p w14:paraId="4C8DABE5" w14:textId="4DF75091" w:rsidR="0003200A" w:rsidRPr="008419BA" w:rsidRDefault="0003200A" w:rsidP="00CC55DF">
            <w:pPr>
              <w:jc w:val="both"/>
              <w:rPr>
                <w:rFonts w:asciiTheme="majorHAnsi" w:hAnsiTheme="majorHAnsi" w:cstheme="majorHAnsi"/>
                <w:b/>
              </w:rPr>
            </w:pPr>
            <w:r w:rsidRPr="008419BA">
              <w:rPr>
                <w:rFonts w:asciiTheme="majorHAnsi" w:hAnsiTheme="majorHAnsi" w:cstheme="majorHAnsi"/>
                <w:b/>
              </w:rPr>
              <w:t>Actividad</w:t>
            </w:r>
          </w:p>
        </w:tc>
        <w:tc>
          <w:tcPr>
            <w:tcW w:w="3219" w:type="dxa"/>
          </w:tcPr>
          <w:p w14:paraId="72085651" w14:textId="73BC5090" w:rsidR="0003200A" w:rsidRPr="008419BA" w:rsidRDefault="0003200A" w:rsidP="00CC55DF">
            <w:pPr>
              <w:jc w:val="both"/>
              <w:rPr>
                <w:rFonts w:asciiTheme="majorHAnsi" w:hAnsiTheme="majorHAnsi" w:cstheme="majorHAnsi"/>
                <w:b/>
              </w:rPr>
            </w:pPr>
            <w:r w:rsidRPr="008419BA">
              <w:rPr>
                <w:rFonts w:asciiTheme="majorHAnsi" w:hAnsiTheme="majorHAnsi" w:cstheme="majorHAnsi"/>
                <w:b/>
              </w:rPr>
              <w:t>Encargado</w:t>
            </w:r>
          </w:p>
        </w:tc>
      </w:tr>
      <w:tr w:rsidR="0003200A" w:rsidRPr="008419BA" w14:paraId="46F1DB79" w14:textId="77777777" w:rsidTr="00660DB1">
        <w:trPr>
          <w:jc w:val="center"/>
        </w:trPr>
        <w:tc>
          <w:tcPr>
            <w:tcW w:w="2269" w:type="dxa"/>
          </w:tcPr>
          <w:p w14:paraId="06126B61" w14:textId="203D7AFC" w:rsidR="0003200A" w:rsidRPr="008419BA" w:rsidRDefault="00D82E47" w:rsidP="00CC55DF">
            <w:pPr>
              <w:jc w:val="both"/>
              <w:rPr>
                <w:rFonts w:asciiTheme="majorHAnsi" w:hAnsiTheme="majorHAnsi" w:cstheme="majorHAnsi"/>
                <w:b/>
              </w:rPr>
            </w:pPr>
            <w:r>
              <w:rPr>
                <w:rFonts w:asciiTheme="majorHAnsi" w:hAnsiTheme="majorHAnsi" w:cstheme="majorHAnsi"/>
                <w:b/>
              </w:rPr>
              <w:t>Gerente general</w:t>
            </w:r>
          </w:p>
        </w:tc>
        <w:tc>
          <w:tcPr>
            <w:tcW w:w="5097" w:type="dxa"/>
          </w:tcPr>
          <w:p w14:paraId="72902C24" w14:textId="77777777" w:rsidR="0003200A" w:rsidRPr="008419BA" w:rsidRDefault="0003200A" w:rsidP="00CC55DF">
            <w:pPr>
              <w:pStyle w:val="Prrafodelista"/>
              <w:numPr>
                <w:ilvl w:val="0"/>
                <w:numId w:val="2"/>
              </w:numPr>
              <w:jc w:val="both"/>
              <w:rPr>
                <w:rFonts w:asciiTheme="majorHAnsi" w:hAnsiTheme="majorHAnsi" w:cstheme="majorHAnsi"/>
              </w:rPr>
            </w:pPr>
            <w:r w:rsidRPr="008419BA">
              <w:rPr>
                <w:rFonts w:asciiTheme="majorHAnsi" w:hAnsiTheme="majorHAnsi" w:cstheme="majorHAnsi"/>
              </w:rPr>
              <w:t>Realizar cortes de caja</w:t>
            </w:r>
            <w:r w:rsidR="000552C0" w:rsidRPr="008419BA">
              <w:rPr>
                <w:rFonts w:asciiTheme="majorHAnsi" w:hAnsiTheme="majorHAnsi" w:cstheme="majorHAnsi"/>
              </w:rPr>
              <w:t>.</w:t>
            </w:r>
          </w:p>
          <w:p w14:paraId="0BAE0EC1" w14:textId="517B783F" w:rsidR="00292AC3" w:rsidRPr="00A861CA" w:rsidRDefault="000552C0" w:rsidP="00CC55DF">
            <w:pPr>
              <w:pStyle w:val="Prrafodelista"/>
              <w:numPr>
                <w:ilvl w:val="0"/>
                <w:numId w:val="2"/>
              </w:numPr>
              <w:jc w:val="both"/>
              <w:rPr>
                <w:rFonts w:asciiTheme="majorHAnsi" w:hAnsiTheme="majorHAnsi" w:cstheme="majorHAnsi"/>
              </w:rPr>
            </w:pPr>
            <w:r w:rsidRPr="008419BA">
              <w:rPr>
                <w:rFonts w:asciiTheme="majorHAnsi" w:hAnsiTheme="majorHAnsi" w:cstheme="majorHAnsi"/>
              </w:rPr>
              <w:t>Determinar paga de empleados.</w:t>
            </w:r>
          </w:p>
        </w:tc>
        <w:tc>
          <w:tcPr>
            <w:tcW w:w="3219" w:type="dxa"/>
          </w:tcPr>
          <w:p w14:paraId="24772A3F" w14:textId="427D437E" w:rsidR="0003200A" w:rsidRPr="008419BA" w:rsidRDefault="005726DC" w:rsidP="00CC55DF">
            <w:pPr>
              <w:jc w:val="both"/>
              <w:rPr>
                <w:rFonts w:asciiTheme="majorHAnsi" w:hAnsiTheme="majorHAnsi" w:cstheme="majorHAnsi"/>
              </w:rPr>
            </w:pPr>
            <w:r w:rsidRPr="008419BA">
              <w:rPr>
                <w:rFonts w:asciiTheme="majorHAnsi" w:hAnsiTheme="majorHAnsi" w:cstheme="majorHAnsi"/>
              </w:rPr>
              <w:t xml:space="preserve">Aldo de </w:t>
            </w:r>
            <w:r w:rsidR="00660DB1" w:rsidRPr="008419BA">
              <w:rPr>
                <w:rFonts w:asciiTheme="majorHAnsi" w:hAnsiTheme="majorHAnsi" w:cstheme="majorHAnsi"/>
              </w:rPr>
              <w:t>Jesús</w:t>
            </w:r>
            <w:r w:rsidRPr="008419BA">
              <w:rPr>
                <w:rFonts w:asciiTheme="majorHAnsi" w:hAnsiTheme="majorHAnsi" w:cstheme="majorHAnsi"/>
              </w:rPr>
              <w:t xml:space="preserve"> Acevedo</w:t>
            </w:r>
          </w:p>
          <w:p w14:paraId="2F78C387" w14:textId="29712E85" w:rsidR="005726DC" w:rsidRPr="008419BA" w:rsidRDefault="00660DB1" w:rsidP="00CC55DF">
            <w:pPr>
              <w:jc w:val="both"/>
              <w:rPr>
                <w:rFonts w:asciiTheme="majorHAnsi" w:hAnsiTheme="majorHAnsi" w:cstheme="majorHAnsi"/>
              </w:rPr>
            </w:pPr>
            <w:r w:rsidRPr="008419BA">
              <w:rPr>
                <w:rFonts w:asciiTheme="majorHAnsi" w:hAnsiTheme="majorHAnsi" w:cstheme="majorHAnsi"/>
              </w:rPr>
              <w:t>María</w:t>
            </w:r>
            <w:r w:rsidR="005726DC" w:rsidRPr="008419BA">
              <w:rPr>
                <w:rFonts w:asciiTheme="majorHAnsi" w:hAnsiTheme="majorHAnsi" w:cstheme="majorHAnsi"/>
              </w:rPr>
              <w:t xml:space="preserve"> de los </w:t>
            </w:r>
            <w:r w:rsidRPr="008419BA">
              <w:rPr>
                <w:rFonts w:asciiTheme="majorHAnsi" w:hAnsiTheme="majorHAnsi" w:cstheme="majorHAnsi"/>
              </w:rPr>
              <w:t>Ángeles</w:t>
            </w:r>
            <w:r w:rsidR="005726DC" w:rsidRPr="008419BA">
              <w:rPr>
                <w:rFonts w:asciiTheme="majorHAnsi" w:hAnsiTheme="majorHAnsi" w:cstheme="majorHAnsi"/>
              </w:rPr>
              <w:t xml:space="preserve"> </w:t>
            </w:r>
            <w:r w:rsidRPr="008419BA">
              <w:rPr>
                <w:rFonts w:asciiTheme="majorHAnsi" w:hAnsiTheme="majorHAnsi" w:cstheme="majorHAnsi"/>
              </w:rPr>
              <w:t>Rodríguez</w:t>
            </w:r>
            <w:r w:rsidR="005726DC" w:rsidRPr="008419BA">
              <w:rPr>
                <w:rFonts w:asciiTheme="majorHAnsi" w:hAnsiTheme="majorHAnsi" w:cstheme="majorHAnsi"/>
              </w:rPr>
              <w:t xml:space="preserve"> Romero</w:t>
            </w:r>
          </w:p>
        </w:tc>
      </w:tr>
      <w:tr w:rsidR="00D82E47" w:rsidRPr="008419BA" w14:paraId="1DA46552" w14:textId="77777777" w:rsidTr="00660DB1">
        <w:trPr>
          <w:jc w:val="center"/>
        </w:trPr>
        <w:tc>
          <w:tcPr>
            <w:tcW w:w="2269" w:type="dxa"/>
          </w:tcPr>
          <w:p w14:paraId="29D7E202" w14:textId="54CA8B22" w:rsidR="00D82E47" w:rsidRDefault="00D82E47" w:rsidP="00CC55DF">
            <w:pPr>
              <w:jc w:val="both"/>
              <w:rPr>
                <w:rFonts w:asciiTheme="majorHAnsi" w:hAnsiTheme="majorHAnsi" w:cstheme="majorHAnsi"/>
                <w:b/>
              </w:rPr>
            </w:pPr>
            <w:r>
              <w:rPr>
                <w:rFonts w:asciiTheme="majorHAnsi" w:hAnsiTheme="majorHAnsi" w:cstheme="majorHAnsi"/>
                <w:b/>
              </w:rPr>
              <w:t>Encargado de Ventas</w:t>
            </w:r>
          </w:p>
        </w:tc>
        <w:tc>
          <w:tcPr>
            <w:tcW w:w="5097" w:type="dxa"/>
          </w:tcPr>
          <w:p w14:paraId="5A064236" w14:textId="6E39EC1F" w:rsidR="00D82E47" w:rsidRPr="008419BA" w:rsidRDefault="00A861CA" w:rsidP="00CC55DF">
            <w:pPr>
              <w:pStyle w:val="Prrafodelista"/>
              <w:numPr>
                <w:ilvl w:val="0"/>
                <w:numId w:val="2"/>
              </w:numPr>
              <w:jc w:val="both"/>
              <w:rPr>
                <w:rFonts w:asciiTheme="majorHAnsi" w:hAnsiTheme="majorHAnsi" w:cstheme="majorHAnsi"/>
              </w:rPr>
            </w:pPr>
            <w:r>
              <w:rPr>
                <w:rFonts w:asciiTheme="majorHAnsi" w:hAnsiTheme="majorHAnsi" w:cstheme="majorHAnsi"/>
              </w:rPr>
              <w:t>Atiende a los clientes cuando solicitan una venta</w:t>
            </w:r>
          </w:p>
        </w:tc>
        <w:tc>
          <w:tcPr>
            <w:tcW w:w="3219" w:type="dxa"/>
          </w:tcPr>
          <w:p w14:paraId="695E42E7" w14:textId="52241B5B" w:rsidR="00D82E47" w:rsidRDefault="00A861CA" w:rsidP="00CC55DF">
            <w:pPr>
              <w:jc w:val="both"/>
              <w:rPr>
                <w:rFonts w:asciiTheme="majorHAnsi" w:hAnsiTheme="majorHAnsi" w:cstheme="majorHAnsi"/>
              </w:rPr>
            </w:pPr>
            <w:r>
              <w:rPr>
                <w:rFonts w:asciiTheme="majorHAnsi" w:hAnsiTheme="majorHAnsi" w:cstheme="majorHAnsi"/>
              </w:rPr>
              <w:t xml:space="preserve">Aldo de </w:t>
            </w:r>
            <w:r w:rsidR="0063027A">
              <w:rPr>
                <w:rFonts w:asciiTheme="majorHAnsi" w:hAnsiTheme="majorHAnsi" w:cstheme="majorHAnsi"/>
              </w:rPr>
              <w:t>Jesús</w:t>
            </w:r>
            <w:r>
              <w:rPr>
                <w:rFonts w:asciiTheme="majorHAnsi" w:hAnsiTheme="majorHAnsi" w:cstheme="majorHAnsi"/>
              </w:rPr>
              <w:t xml:space="preserve"> Acevedo</w:t>
            </w:r>
          </w:p>
          <w:p w14:paraId="3D270981" w14:textId="00E5945A" w:rsidR="00A861CA" w:rsidRPr="008419BA" w:rsidRDefault="00A861CA" w:rsidP="00CC55DF">
            <w:pPr>
              <w:jc w:val="both"/>
              <w:rPr>
                <w:rFonts w:asciiTheme="majorHAnsi" w:hAnsiTheme="majorHAnsi" w:cstheme="majorHAnsi"/>
              </w:rPr>
            </w:pPr>
            <w:r>
              <w:rPr>
                <w:rFonts w:asciiTheme="majorHAnsi" w:hAnsiTheme="majorHAnsi" w:cstheme="majorHAnsi"/>
              </w:rPr>
              <w:t xml:space="preserve">Luis Norberto Paloma </w:t>
            </w:r>
            <w:r w:rsidR="006112E9">
              <w:rPr>
                <w:rFonts w:asciiTheme="majorHAnsi" w:hAnsiTheme="majorHAnsi" w:cstheme="majorHAnsi"/>
              </w:rPr>
              <w:t>Rodríguez</w:t>
            </w:r>
          </w:p>
        </w:tc>
      </w:tr>
      <w:tr w:rsidR="00A861CA" w:rsidRPr="008419BA" w14:paraId="06F79D27" w14:textId="77777777" w:rsidTr="00660DB1">
        <w:trPr>
          <w:jc w:val="center"/>
        </w:trPr>
        <w:tc>
          <w:tcPr>
            <w:tcW w:w="2269" w:type="dxa"/>
          </w:tcPr>
          <w:p w14:paraId="052525FC" w14:textId="740FF77A" w:rsidR="00A861CA" w:rsidRDefault="0063027A" w:rsidP="00CC55DF">
            <w:pPr>
              <w:jc w:val="both"/>
              <w:rPr>
                <w:rFonts w:asciiTheme="majorHAnsi" w:hAnsiTheme="majorHAnsi" w:cstheme="majorHAnsi"/>
                <w:b/>
              </w:rPr>
            </w:pPr>
            <w:r>
              <w:rPr>
                <w:rFonts w:asciiTheme="majorHAnsi" w:hAnsiTheme="majorHAnsi" w:cstheme="majorHAnsi"/>
                <w:b/>
              </w:rPr>
              <w:t>Encargado</w:t>
            </w:r>
            <w:r w:rsidR="00A861CA">
              <w:rPr>
                <w:rFonts w:asciiTheme="majorHAnsi" w:hAnsiTheme="majorHAnsi" w:cstheme="majorHAnsi"/>
                <w:b/>
              </w:rPr>
              <w:t xml:space="preserve"> de Compras</w:t>
            </w:r>
          </w:p>
        </w:tc>
        <w:tc>
          <w:tcPr>
            <w:tcW w:w="5097" w:type="dxa"/>
          </w:tcPr>
          <w:p w14:paraId="06CBE902" w14:textId="48C22F16" w:rsidR="00A861CA" w:rsidRDefault="0063027A" w:rsidP="00CC55DF">
            <w:pPr>
              <w:pStyle w:val="Prrafodelista"/>
              <w:numPr>
                <w:ilvl w:val="0"/>
                <w:numId w:val="2"/>
              </w:numPr>
              <w:jc w:val="both"/>
              <w:rPr>
                <w:rFonts w:asciiTheme="majorHAnsi" w:hAnsiTheme="majorHAnsi" w:cstheme="majorHAnsi"/>
              </w:rPr>
            </w:pPr>
            <w:r>
              <w:rPr>
                <w:rFonts w:asciiTheme="majorHAnsi" w:hAnsiTheme="majorHAnsi" w:cstheme="majorHAnsi"/>
              </w:rPr>
              <w:t>Realización</w:t>
            </w:r>
            <w:r w:rsidR="00A861CA">
              <w:rPr>
                <w:rFonts w:asciiTheme="majorHAnsi" w:hAnsiTheme="majorHAnsi" w:cstheme="majorHAnsi"/>
              </w:rPr>
              <w:t xml:space="preserve"> de las listas de compras</w:t>
            </w:r>
          </w:p>
          <w:p w14:paraId="7D2EF355" w14:textId="02047FD5" w:rsidR="00A861CA" w:rsidRDefault="00A861CA" w:rsidP="00CC55DF">
            <w:pPr>
              <w:pStyle w:val="Prrafodelista"/>
              <w:numPr>
                <w:ilvl w:val="0"/>
                <w:numId w:val="2"/>
              </w:numPr>
              <w:jc w:val="both"/>
              <w:rPr>
                <w:rFonts w:asciiTheme="majorHAnsi" w:hAnsiTheme="majorHAnsi" w:cstheme="majorHAnsi"/>
              </w:rPr>
            </w:pPr>
            <w:r>
              <w:rPr>
                <w:rFonts w:asciiTheme="majorHAnsi" w:hAnsiTheme="majorHAnsi" w:cstheme="majorHAnsi"/>
              </w:rPr>
              <w:t>Se encarga de ir a surtir dicha lista</w:t>
            </w:r>
          </w:p>
        </w:tc>
        <w:tc>
          <w:tcPr>
            <w:tcW w:w="3219" w:type="dxa"/>
          </w:tcPr>
          <w:p w14:paraId="0D3A0C54" w14:textId="76869EC8" w:rsidR="00A861CA" w:rsidRDefault="00A861CA" w:rsidP="00CC55DF">
            <w:pPr>
              <w:jc w:val="both"/>
              <w:rPr>
                <w:rFonts w:asciiTheme="majorHAnsi" w:hAnsiTheme="majorHAnsi" w:cstheme="majorHAnsi"/>
              </w:rPr>
            </w:pPr>
            <w:r>
              <w:rPr>
                <w:rFonts w:asciiTheme="majorHAnsi" w:hAnsiTheme="majorHAnsi" w:cstheme="majorHAnsi"/>
              </w:rPr>
              <w:t xml:space="preserve">Aldo de </w:t>
            </w:r>
            <w:r w:rsidR="006112E9">
              <w:rPr>
                <w:rFonts w:asciiTheme="majorHAnsi" w:hAnsiTheme="majorHAnsi" w:cstheme="majorHAnsi"/>
              </w:rPr>
              <w:t>Jesús</w:t>
            </w:r>
            <w:r>
              <w:rPr>
                <w:rFonts w:asciiTheme="majorHAnsi" w:hAnsiTheme="majorHAnsi" w:cstheme="majorHAnsi"/>
              </w:rPr>
              <w:t xml:space="preserve"> Acevedo</w:t>
            </w:r>
          </w:p>
        </w:tc>
      </w:tr>
      <w:tr w:rsidR="00A861CA" w:rsidRPr="008419BA" w14:paraId="6BB91636" w14:textId="77777777" w:rsidTr="00660DB1">
        <w:trPr>
          <w:jc w:val="center"/>
        </w:trPr>
        <w:tc>
          <w:tcPr>
            <w:tcW w:w="2269" w:type="dxa"/>
          </w:tcPr>
          <w:p w14:paraId="749C00E5" w14:textId="0B27E6CE" w:rsidR="00A861CA" w:rsidRDefault="00A861CA" w:rsidP="00CC55DF">
            <w:pPr>
              <w:jc w:val="both"/>
              <w:rPr>
                <w:rFonts w:asciiTheme="majorHAnsi" w:hAnsiTheme="majorHAnsi" w:cstheme="majorHAnsi"/>
                <w:b/>
              </w:rPr>
            </w:pPr>
            <w:r>
              <w:rPr>
                <w:rFonts w:asciiTheme="majorHAnsi" w:hAnsiTheme="majorHAnsi" w:cstheme="majorHAnsi"/>
                <w:b/>
              </w:rPr>
              <w:t>Encargado de Limpieza</w:t>
            </w:r>
          </w:p>
        </w:tc>
        <w:tc>
          <w:tcPr>
            <w:tcW w:w="5097" w:type="dxa"/>
          </w:tcPr>
          <w:p w14:paraId="1FDB4FD3" w14:textId="6D108A74" w:rsidR="00A861CA" w:rsidRPr="00A861CA" w:rsidRDefault="00A861CA" w:rsidP="00CC55DF">
            <w:pPr>
              <w:pStyle w:val="Prrafodelista"/>
              <w:numPr>
                <w:ilvl w:val="0"/>
                <w:numId w:val="2"/>
              </w:numPr>
              <w:jc w:val="both"/>
              <w:rPr>
                <w:rFonts w:asciiTheme="majorHAnsi" w:hAnsiTheme="majorHAnsi" w:cstheme="majorHAnsi"/>
              </w:rPr>
            </w:pPr>
            <w:r>
              <w:rPr>
                <w:rFonts w:asciiTheme="majorHAnsi" w:hAnsiTheme="majorHAnsi" w:cstheme="majorHAnsi"/>
              </w:rPr>
              <w:t>Se encarga de mantener limpia y ordenada el área de trabajo.</w:t>
            </w:r>
          </w:p>
        </w:tc>
        <w:tc>
          <w:tcPr>
            <w:tcW w:w="3219" w:type="dxa"/>
          </w:tcPr>
          <w:p w14:paraId="3B92043B" w14:textId="2E918D09" w:rsidR="00A861CA" w:rsidRDefault="00A861CA" w:rsidP="00CC55DF">
            <w:pPr>
              <w:jc w:val="both"/>
              <w:rPr>
                <w:rFonts w:asciiTheme="majorHAnsi" w:hAnsiTheme="majorHAnsi" w:cstheme="majorHAnsi"/>
              </w:rPr>
            </w:pPr>
            <w:r>
              <w:rPr>
                <w:rFonts w:asciiTheme="majorHAnsi" w:hAnsiTheme="majorHAnsi" w:cstheme="majorHAnsi"/>
              </w:rPr>
              <w:t xml:space="preserve">Luis Norberto Paloma </w:t>
            </w:r>
            <w:r w:rsidR="006112E9">
              <w:rPr>
                <w:rFonts w:asciiTheme="majorHAnsi" w:hAnsiTheme="majorHAnsi" w:cstheme="majorHAnsi"/>
              </w:rPr>
              <w:t>Rodríguez</w:t>
            </w:r>
          </w:p>
        </w:tc>
      </w:tr>
      <w:tr w:rsidR="00A861CA" w:rsidRPr="008419BA" w14:paraId="40DB13CA" w14:textId="77777777" w:rsidTr="00660DB1">
        <w:trPr>
          <w:jc w:val="center"/>
        </w:trPr>
        <w:tc>
          <w:tcPr>
            <w:tcW w:w="2269" w:type="dxa"/>
          </w:tcPr>
          <w:p w14:paraId="4A88B7DA" w14:textId="02EBBEF2" w:rsidR="00A861CA" w:rsidRDefault="00A861CA" w:rsidP="00CC55DF">
            <w:pPr>
              <w:jc w:val="both"/>
              <w:rPr>
                <w:rFonts w:asciiTheme="majorHAnsi" w:hAnsiTheme="majorHAnsi" w:cstheme="majorHAnsi"/>
                <w:b/>
              </w:rPr>
            </w:pPr>
            <w:r>
              <w:rPr>
                <w:rFonts w:asciiTheme="majorHAnsi" w:hAnsiTheme="majorHAnsi" w:cstheme="majorHAnsi"/>
                <w:b/>
              </w:rPr>
              <w:t>Encargado de Reparaciones</w:t>
            </w:r>
          </w:p>
        </w:tc>
        <w:tc>
          <w:tcPr>
            <w:tcW w:w="5097" w:type="dxa"/>
          </w:tcPr>
          <w:p w14:paraId="7A02141D" w14:textId="661C193E" w:rsidR="00A861CA" w:rsidRDefault="0063027A" w:rsidP="00CC55DF">
            <w:pPr>
              <w:pStyle w:val="Prrafodelista"/>
              <w:numPr>
                <w:ilvl w:val="0"/>
                <w:numId w:val="2"/>
              </w:numPr>
              <w:jc w:val="both"/>
              <w:rPr>
                <w:rFonts w:asciiTheme="majorHAnsi" w:hAnsiTheme="majorHAnsi" w:cstheme="majorHAnsi"/>
              </w:rPr>
            </w:pPr>
            <w:r>
              <w:rPr>
                <w:rFonts w:asciiTheme="majorHAnsi" w:hAnsiTheme="majorHAnsi" w:cstheme="majorHAnsi"/>
              </w:rPr>
              <w:t>Realización</w:t>
            </w:r>
            <w:r w:rsidR="00A861CA">
              <w:rPr>
                <w:rFonts w:asciiTheme="majorHAnsi" w:hAnsiTheme="majorHAnsi" w:cstheme="majorHAnsi"/>
              </w:rPr>
              <w:t xml:space="preserve"> de servicios de soporte técnico.</w:t>
            </w:r>
          </w:p>
        </w:tc>
        <w:tc>
          <w:tcPr>
            <w:tcW w:w="3219" w:type="dxa"/>
          </w:tcPr>
          <w:p w14:paraId="3CCA8848" w14:textId="43B91982" w:rsidR="00A861CA" w:rsidRDefault="00A861CA" w:rsidP="00CC55DF">
            <w:pPr>
              <w:jc w:val="both"/>
              <w:rPr>
                <w:rFonts w:asciiTheme="majorHAnsi" w:hAnsiTheme="majorHAnsi" w:cstheme="majorHAnsi"/>
              </w:rPr>
            </w:pPr>
            <w:r>
              <w:rPr>
                <w:rFonts w:asciiTheme="majorHAnsi" w:hAnsiTheme="majorHAnsi" w:cstheme="majorHAnsi"/>
              </w:rPr>
              <w:t xml:space="preserve">Aldo de </w:t>
            </w:r>
            <w:r w:rsidR="006112E9">
              <w:rPr>
                <w:rFonts w:asciiTheme="majorHAnsi" w:hAnsiTheme="majorHAnsi" w:cstheme="majorHAnsi"/>
              </w:rPr>
              <w:t>Jesús</w:t>
            </w:r>
            <w:r>
              <w:rPr>
                <w:rFonts w:asciiTheme="majorHAnsi" w:hAnsiTheme="majorHAnsi" w:cstheme="majorHAnsi"/>
              </w:rPr>
              <w:t xml:space="preserve"> Acevedo</w:t>
            </w:r>
          </w:p>
        </w:tc>
      </w:tr>
      <w:tr w:rsidR="0003200A" w:rsidRPr="008419BA" w14:paraId="53659265" w14:textId="77777777" w:rsidTr="00660DB1">
        <w:trPr>
          <w:jc w:val="center"/>
        </w:trPr>
        <w:tc>
          <w:tcPr>
            <w:tcW w:w="2269" w:type="dxa"/>
          </w:tcPr>
          <w:p w14:paraId="477D8B18" w14:textId="761D98AE" w:rsidR="0003200A" w:rsidRPr="008419BA" w:rsidRDefault="00A861CA" w:rsidP="00CC55DF">
            <w:pPr>
              <w:jc w:val="both"/>
              <w:rPr>
                <w:rFonts w:asciiTheme="majorHAnsi" w:hAnsiTheme="majorHAnsi" w:cstheme="majorHAnsi"/>
                <w:b/>
              </w:rPr>
            </w:pPr>
            <w:r>
              <w:rPr>
                <w:rFonts w:asciiTheme="majorHAnsi" w:hAnsiTheme="majorHAnsi" w:cstheme="majorHAnsi"/>
                <w:b/>
              </w:rPr>
              <w:t>Empleado en mostrador</w:t>
            </w:r>
          </w:p>
        </w:tc>
        <w:tc>
          <w:tcPr>
            <w:tcW w:w="5097" w:type="dxa"/>
          </w:tcPr>
          <w:p w14:paraId="364E0544" w14:textId="4176417C" w:rsidR="0003200A" w:rsidRPr="008419BA" w:rsidRDefault="00A861CA" w:rsidP="00CC55DF">
            <w:pPr>
              <w:pStyle w:val="Prrafodelista"/>
              <w:numPr>
                <w:ilvl w:val="0"/>
                <w:numId w:val="2"/>
              </w:numPr>
              <w:jc w:val="both"/>
              <w:rPr>
                <w:rFonts w:asciiTheme="majorHAnsi" w:hAnsiTheme="majorHAnsi" w:cstheme="majorHAnsi"/>
              </w:rPr>
            </w:pPr>
            <w:r>
              <w:rPr>
                <w:rFonts w:asciiTheme="majorHAnsi" w:hAnsiTheme="majorHAnsi" w:cstheme="majorHAnsi"/>
              </w:rPr>
              <w:t>Encargado de atender a los clientes cuando solicitan un servicio.</w:t>
            </w:r>
          </w:p>
        </w:tc>
        <w:tc>
          <w:tcPr>
            <w:tcW w:w="3219" w:type="dxa"/>
          </w:tcPr>
          <w:p w14:paraId="52119D27" w14:textId="3BA09215" w:rsidR="00A861CA" w:rsidRDefault="00A861CA" w:rsidP="00CC55DF">
            <w:pPr>
              <w:jc w:val="both"/>
              <w:rPr>
                <w:rFonts w:asciiTheme="majorHAnsi" w:hAnsiTheme="majorHAnsi" w:cstheme="majorHAnsi"/>
              </w:rPr>
            </w:pPr>
            <w:r>
              <w:rPr>
                <w:rFonts w:asciiTheme="majorHAnsi" w:hAnsiTheme="majorHAnsi" w:cstheme="majorHAnsi"/>
              </w:rPr>
              <w:t xml:space="preserve">Aldo de </w:t>
            </w:r>
            <w:r w:rsidR="006112E9">
              <w:rPr>
                <w:rFonts w:asciiTheme="majorHAnsi" w:hAnsiTheme="majorHAnsi" w:cstheme="majorHAnsi"/>
              </w:rPr>
              <w:t>Jesús</w:t>
            </w:r>
            <w:r>
              <w:rPr>
                <w:rFonts w:asciiTheme="majorHAnsi" w:hAnsiTheme="majorHAnsi" w:cstheme="majorHAnsi"/>
              </w:rPr>
              <w:t xml:space="preserve"> Acevedo</w:t>
            </w:r>
          </w:p>
          <w:p w14:paraId="6A2CCA9B" w14:textId="70BB073D" w:rsidR="0003200A" w:rsidRPr="008419BA" w:rsidRDefault="00660DB1" w:rsidP="00CC55DF">
            <w:pPr>
              <w:jc w:val="both"/>
              <w:rPr>
                <w:rFonts w:asciiTheme="majorHAnsi" w:hAnsiTheme="majorHAnsi" w:cstheme="majorHAnsi"/>
              </w:rPr>
            </w:pPr>
            <w:r w:rsidRPr="008419BA">
              <w:rPr>
                <w:rFonts w:asciiTheme="majorHAnsi" w:hAnsiTheme="majorHAnsi" w:cstheme="majorHAnsi"/>
              </w:rPr>
              <w:t>Norberto</w:t>
            </w:r>
            <w:r w:rsidR="005726DC" w:rsidRPr="008419BA">
              <w:rPr>
                <w:rFonts w:asciiTheme="majorHAnsi" w:hAnsiTheme="majorHAnsi" w:cstheme="majorHAnsi"/>
              </w:rPr>
              <w:t xml:space="preserve"> Paloma </w:t>
            </w:r>
            <w:r w:rsidRPr="008419BA">
              <w:rPr>
                <w:rFonts w:asciiTheme="majorHAnsi" w:hAnsiTheme="majorHAnsi" w:cstheme="majorHAnsi"/>
              </w:rPr>
              <w:t>Rodríguez</w:t>
            </w:r>
          </w:p>
        </w:tc>
      </w:tr>
    </w:tbl>
    <w:p w14:paraId="479061C4" w14:textId="45305A9E" w:rsidR="0003200A" w:rsidRPr="008419BA" w:rsidRDefault="0003200A" w:rsidP="00CC55DF">
      <w:pPr>
        <w:spacing w:line="240" w:lineRule="auto"/>
        <w:jc w:val="both"/>
        <w:rPr>
          <w:rFonts w:asciiTheme="majorHAnsi" w:hAnsiTheme="majorHAnsi" w:cstheme="majorHAnsi"/>
        </w:rPr>
      </w:pPr>
    </w:p>
    <w:p w14:paraId="33927F51" w14:textId="4DB624F4" w:rsidR="00EE63D4" w:rsidRPr="009C723D" w:rsidRDefault="00EE63D4" w:rsidP="00CC55DF">
      <w:pPr>
        <w:pStyle w:val="Ttulo1"/>
        <w:spacing w:line="240" w:lineRule="auto"/>
        <w:jc w:val="both"/>
        <w:rPr>
          <w:rFonts w:cstheme="majorHAnsi"/>
          <w:b/>
          <w:sz w:val="24"/>
          <w:szCs w:val="22"/>
        </w:rPr>
      </w:pPr>
      <w:bookmarkStart w:id="10" w:name="_Toc515568359"/>
      <w:r>
        <w:rPr>
          <w:rFonts w:cstheme="majorHAnsi"/>
          <w:noProof/>
          <w:lang w:eastAsia="es-MX"/>
        </w:rPr>
        <w:lastRenderedPageBreak/>
        <w:drawing>
          <wp:anchor distT="0" distB="0" distL="114300" distR="114300" simplePos="0" relativeHeight="251660288" behindDoc="0" locked="0" layoutInCell="1" allowOverlap="1" wp14:anchorId="68167176" wp14:editId="00BF1C82">
            <wp:simplePos x="0" y="0"/>
            <wp:positionH relativeFrom="margin">
              <wp:posOffset>-443865</wp:posOffset>
            </wp:positionH>
            <wp:positionV relativeFrom="margin">
              <wp:posOffset>188216</wp:posOffset>
            </wp:positionV>
            <wp:extent cx="7219315" cy="4107180"/>
            <wp:effectExtent l="0" t="0" r="0" b="0"/>
            <wp:wrapSquare wrapText="bothSides"/>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00BE2485" w:rsidRPr="008419BA">
        <w:rPr>
          <w:rFonts w:cstheme="majorHAnsi"/>
          <w:b/>
          <w:sz w:val="24"/>
          <w:szCs w:val="22"/>
        </w:rPr>
        <w:t>Organig</w:t>
      </w:r>
      <w:r w:rsidR="00296997" w:rsidRPr="008419BA">
        <w:rPr>
          <w:rFonts w:cstheme="majorHAnsi"/>
          <w:b/>
          <w:sz w:val="24"/>
          <w:szCs w:val="22"/>
        </w:rPr>
        <w:t>rama</w:t>
      </w:r>
      <w:bookmarkEnd w:id="10"/>
    </w:p>
    <w:p w14:paraId="29F19BC2" w14:textId="50639719" w:rsidR="00296997" w:rsidRPr="006B0ACB" w:rsidRDefault="00296997" w:rsidP="00CC55DF">
      <w:pPr>
        <w:pStyle w:val="Ttulo1"/>
        <w:spacing w:line="240" w:lineRule="auto"/>
        <w:jc w:val="both"/>
        <w:rPr>
          <w:rFonts w:cstheme="majorHAnsi"/>
          <w:b/>
          <w:sz w:val="24"/>
          <w:szCs w:val="22"/>
        </w:rPr>
      </w:pPr>
      <w:bookmarkStart w:id="11" w:name="_Toc515568360"/>
      <w:r w:rsidRPr="006B0ACB">
        <w:rPr>
          <w:rFonts w:cstheme="majorHAnsi"/>
          <w:b/>
          <w:sz w:val="24"/>
          <w:szCs w:val="22"/>
        </w:rPr>
        <w:t>Descripción de funciones</w:t>
      </w:r>
      <w:bookmarkEnd w:id="11"/>
    </w:p>
    <w:p w14:paraId="2F4ED745" w14:textId="77777777" w:rsidR="00296997" w:rsidRPr="008419BA" w:rsidRDefault="00296997" w:rsidP="00CC55DF">
      <w:pPr>
        <w:spacing w:line="240" w:lineRule="auto"/>
        <w:jc w:val="both"/>
        <w:rPr>
          <w:rFonts w:asciiTheme="majorHAnsi" w:hAnsiTheme="majorHAnsi" w:cstheme="majorHAnsi"/>
        </w:rPr>
      </w:pPr>
    </w:p>
    <w:tbl>
      <w:tblPr>
        <w:tblStyle w:val="Tablaconcuadrcula"/>
        <w:tblW w:w="9918" w:type="dxa"/>
        <w:jc w:val="center"/>
        <w:tblLook w:val="04A0" w:firstRow="1" w:lastRow="0" w:firstColumn="1" w:lastColumn="0" w:noHBand="0" w:noVBand="1"/>
      </w:tblPr>
      <w:tblGrid>
        <w:gridCol w:w="1980"/>
        <w:gridCol w:w="3260"/>
        <w:gridCol w:w="4678"/>
      </w:tblGrid>
      <w:tr w:rsidR="001356EE" w:rsidRPr="001356EE" w14:paraId="021CF299" w14:textId="77777777" w:rsidTr="009C723D">
        <w:trPr>
          <w:trHeight w:val="339"/>
          <w:jc w:val="center"/>
        </w:trPr>
        <w:tc>
          <w:tcPr>
            <w:tcW w:w="1980" w:type="dxa"/>
            <w:vAlign w:val="center"/>
          </w:tcPr>
          <w:p w14:paraId="1911DB89" w14:textId="118BB875" w:rsidR="001356EE" w:rsidRPr="001356EE" w:rsidRDefault="001356EE" w:rsidP="00CC55DF">
            <w:pPr>
              <w:jc w:val="both"/>
              <w:rPr>
                <w:b/>
                <w:sz w:val="24"/>
                <w:szCs w:val="24"/>
              </w:rPr>
            </w:pPr>
            <w:r w:rsidRPr="001356EE">
              <w:rPr>
                <w:b/>
                <w:sz w:val="24"/>
                <w:szCs w:val="24"/>
              </w:rPr>
              <w:t>Nombre del Área</w:t>
            </w:r>
          </w:p>
        </w:tc>
        <w:tc>
          <w:tcPr>
            <w:tcW w:w="3260" w:type="dxa"/>
            <w:vAlign w:val="center"/>
          </w:tcPr>
          <w:p w14:paraId="5D1FD03D" w14:textId="77777777" w:rsidR="001356EE" w:rsidRPr="001356EE" w:rsidRDefault="001356EE" w:rsidP="00CC55DF">
            <w:pPr>
              <w:jc w:val="both"/>
              <w:rPr>
                <w:b/>
                <w:sz w:val="24"/>
              </w:rPr>
            </w:pPr>
            <w:r w:rsidRPr="001356EE">
              <w:rPr>
                <w:b/>
                <w:sz w:val="24"/>
              </w:rPr>
              <w:t>Encargado</w:t>
            </w:r>
          </w:p>
        </w:tc>
        <w:tc>
          <w:tcPr>
            <w:tcW w:w="4678" w:type="dxa"/>
            <w:vAlign w:val="center"/>
          </w:tcPr>
          <w:p w14:paraId="28849A37" w14:textId="77777777" w:rsidR="001356EE" w:rsidRPr="001356EE" w:rsidRDefault="001356EE" w:rsidP="00CC55DF">
            <w:pPr>
              <w:jc w:val="both"/>
              <w:rPr>
                <w:b/>
                <w:sz w:val="24"/>
              </w:rPr>
            </w:pPr>
            <w:r w:rsidRPr="001356EE">
              <w:rPr>
                <w:b/>
                <w:sz w:val="24"/>
              </w:rPr>
              <w:t>Función</w:t>
            </w:r>
          </w:p>
        </w:tc>
      </w:tr>
      <w:tr w:rsidR="001356EE" w:rsidRPr="001356EE" w14:paraId="5421331F" w14:textId="77777777" w:rsidTr="009C723D">
        <w:trPr>
          <w:trHeight w:val="717"/>
          <w:jc w:val="center"/>
        </w:trPr>
        <w:tc>
          <w:tcPr>
            <w:tcW w:w="1980" w:type="dxa"/>
            <w:vAlign w:val="center"/>
          </w:tcPr>
          <w:p w14:paraId="2B93770E" w14:textId="77777777" w:rsidR="001356EE" w:rsidRPr="001356EE" w:rsidRDefault="001356EE" w:rsidP="00CC55DF">
            <w:pPr>
              <w:jc w:val="both"/>
              <w:rPr>
                <w:b/>
                <w:sz w:val="24"/>
                <w:szCs w:val="24"/>
              </w:rPr>
            </w:pPr>
            <w:r w:rsidRPr="001356EE">
              <w:rPr>
                <w:b/>
                <w:sz w:val="24"/>
                <w:szCs w:val="24"/>
              </w:rPr>
              <w:t>Ventas</w:t>
            </w:r>
          </w:p>
        </w:tc>
        <w:tc>
          <w:tcPr>
            <w:tcW w:w="3260" w:type="dxa"/>
            <w:vAlign w:val="center"/>
          </w:tcPr>
          <w:p w14:paraId="534B12A7" w14:textId="006D7FD2" w:rsidR="001356EE" w:rsidRPr="001356EE" w:rsidRDefault="001356EE" w:rsidP="00CC55DF">
            <w:pPr>
              <w:jc w:val="both"/>
            </w:pPr>
            <w:r w:rsidRPr="001356EE">
              <w:t>Aldo de Jesús Acevedo</w:t>
            </w:r>
          </w:p>
          <w:p w14:paraId="58EA7D0D" w14:textId="7667A5F8" w:rsidR="001356EE" w:rsidRPr="001356EE" w:rsidRDefault="001356EE" w:rsidP="00CC55DF">
            <w:pPr>
              <w:jc w:val="both"/>
            </w:pPr>
            <w:r w:rsidRPr="001356EE">
              <w:t>Luis Norberto Paloma Rodríguez</w:t>
            </w:r>
          </w:p>
        </w:tc>
        <w:tc>
          <w:tcPr>
            <w:tcW w:w="4678" w:type="dxa"/>
            <w:vAlign w:val="center"/>
          </w:tcPr>
          <w:p w14:paraId="36CC3BDC" w14:textId="77777777" w:rsidR="001356EE" w:rsidRPr="001356EE" w:rsidRDefault="001356EE" w:rsidP="00CC55DF">
            <w:pPr>
              <w:jc w:val="both"/>
            </w:pPr>
            <w:r w:rsidRPr="001356EE">
              <w:t>Es donde se atiende al cliente, el personal o el dueño, se encargan de la atención al cliente y poder concretar una venta.</w:t>
            </w:r>
          </w:p>
        </w:tc>
      </w:tr>
      <w:tr w:rsidR="001356EE" w:rsidRPr="001356EE" w14:paraId="3C0F85BE" w14:textId="77777777" w:rsidTr="009C723D">
        <w:trPr>
          <w:trHeight w:val="330"/>
          <w:jc w:val="center"/>
        </w:trPr>
        <w:tc>
          <w:tcPr>
            <w:tcW w:w="1980" w:type="dxa"/>
            <w:vAlign w:val="center"/>
          </w:tcPr>
          <w:p w14:paraId="18B3220D" w14:textId="77777777" w:rsidR="001356EE" w:rsidRPr="001356EE" w:rsidRDefault="001356EE" w:rsidP="00CC55DF">
            <w:pPr>
              <w:jc w:val="both"/>
              <w:rPr>
                <w:b/>
                <w:sz w:val="24"/>
                <w:szCs w:val="24"/>
              </w:rPr>
            </w:pPr>
            <w:r w:rsidRPr="001356EE">
              <w:rPr>
                <w:b/>
                <w:sz w:val="24"/>
                <w:szCs w:val="24"/>
              </w:rPr>
              <w:t>Compras</w:t>
            </w:r>
          </w:p>
        </w:tc>
        <w:tc>
          <w:tcPr>
            <w:tcW w:w="3260" w:type="dxa"/>
            <w:vAlign w:val="center"/>
          </w:tcPr>
          <w:p w14:paraId="2B2E14E1" w14:textId="03142508" w:rsidR="001356EE" w:rsidRPr="001356EE" w:rsidRDefault="001356EE" w:rsidP="00CC55DF">
            <w:pPr>
              <w:jc w:val="both"/>
            </w:pPr>
            <w:r w:rsidRPr="001356EE">
              <w:t>Aldo de Jesús Acevedo</w:t>
            </w:r>
          </w:p>
        </w:tc>
        <w:tc>
          <w:tcPr>
            <w:tcW w:w="4678" w:type="dxa"/>
            <w:vAlign w:val="center"/>
          </w:tcPr>
          <w:p w14:paraId="21E3D282" w14:textId="77777777" w:rsidR="001356EE" w:rsidRPr="001356EE" w:rsidRDefault="001356EE" w:rsidP="00CC55DF">
            <w:pPr>
              <w:jc w:val="both"/>
            </w:pPr>
            <w:r w:rsidRPr="001356EE">
              <w:t>El dueño de la empresa es el que se encarga de comprar la mercancía para el establecimiento y donde se lleva el control de la mercancía a surtir</w:t>
            </w:r>
          </w:p>
        </w:tc>
      </w:tr>
      <w:tr w:rsidR="001356EE" w:rsidRPr="001356EE" w14:paraId="3458A802" w14:textId="77777777" w:rsidTr="009C723D">
        <w:trPr>
          <w:trHeight w:val="330"/>
          <w:jc w:val="center"/>
        </w:trPr>
        <w:tc>
          <w:tcPr>
            <w:tcW w:w="1980" w:type="dxa"/>
            <w:vAlign w:val="center"/>
          </w:tcPr>
          <w:p w14:paraId="3A8A8C8F" w14:textId="77777777" w:rsidR="001356EE" w:rsidRPr="001356EE" w:rsidRDefault="001356EE" w:rsidP="00CC55DF">
            <w:pPr>
              <w:jc w:val="both"/>
              <w:rPr>
                <w:b/>
                <w:sz w:val="24"/>
                <w:szCs w:val="24"/>
              </w:rPr>
            </w:pPr>
            <w:r w:rsidRPr="001356EE">
              <w:rPr>
                <w:b/>
                <w:sz w:val="24"/>
                <w:szCs w:val="24"/>
              </w:rPr>
              <w:t>Limpieza</w:t>
            </w:r>
          </w:p>
        </w:tc>
        <w:tc>
          <w:tcPr>
            <w:tcW w:w="3260" w:type="dxa"/>
            <w:vAlign w:val="center"/>
          </w:tcPr>
          <w:p w14:paraId="703F2F2D" w14:textId="64CD0381" w:rsidR="001356EE" w:rsidRPr="001356EE" w:rsidRDefault="001356EE" w:rsidP="00CC55DF">
            <w:pPr>
              <w:jc w:val="both"/>
            </w:pPr>
            <w:r w:rsidRPr="001356EE">
              <w:t>Luis Norberto Paloma Rodríguez</w:t>
            </w:r>
          </w:p>
        </w:tc>
        <w:tc>
          <w:tcPr>
            <w:tcW w:w="4678" w:type="dxa"/>
            <w:vAlign w:val="center"/>
          </w:tcPr>
          <w:p w14:paraId="4301BA66" w14:textId="77777777" w:rsidR="001356EE" w:rsidRPr="001356EE" w:rsidRDefault="001356EE" w:rsidP="00CC55DF">
            <w:pPr>
              <w:jc w:val="both"/>
            </w:pPr>
            <w:r w:rsidRPr="001356EE">
              <w:t>El personal limpia y ordena los productos para ser eficaz a la hora de vender u ofrecer algún producto</w:t>
            </w:r>
          </w:p>
        </w:tc>
      </w:tr>
      <w:tr w:rsidR="001356EE" w:rsidRPr="001356EE" w14:paraId="20976D31" w14:textId="77777777" w:rsidTr="009C723D">
        <w:trPr>
          <w:trHeight w:val="330"/>
          <w:jc w:val="center"/>
        </w:trPr>
        <w:tc>
          <w:tcPr>
            <w:tcW w:w="1980" w:type="dxa"/>
            <w:vAlign w:val="center"/>
          </w:tcPr>
          <w:p w14:paraId="48321D1B" w14:textId="77777777" w:rsidR="001356EE" w:rsidRPr="001356EE" w:rsidRDefault="001356EE" w:rsidP="00CC55DF">
            <w:pPr>
              <w:jc w:val="both"/>
              <w:rPr>
                <w:b/>
                <w:sz w:val="24"/>
                <w:szCs w:val="24"/>
              </w:rPr>
            </w:pPr>
            <w:r w:rsidRPr="001356EE">
              <w:rPr>
                <w:b/>
                <w:sz w:val="24"/>
                <w:szCs w:val="24"/>
              </w:rPr>
              <w:t>Reparaciones</w:t>
            </w:r>
          </w:p>
        </w:tc>
        <w:tc>
          <w:tcPr>
            <w:tcW w:w="3260" w:type="dxa"/>
            <w:vAlign w:val="center"/>
          </w:tcPr>
          <w:p w14:paraId="4593807B" w14:textId="7B284D0F" w:rsidR="001356EE" w:rsidRPr="001356EE" w:rsidRDefault="001356EE" w:rsidP="00CC55DF">
            <w:pPr>
              <w:jc w:val="both"/>
            </w:pPr>
            <w:r w:rsidRPr="001356EE">
              <w:t>Aldo de Jesús Acevedo</w:t>
            </w:r>
          </w:p>
        </w:tc>
        <w:tc>
          <w:tcPr>
            <w:tcW w:w="4678" w:type="dxa"/>
            <w:vAlign w:val="center"/>
          </w:tcPr>
          <w:p w14:paraId="46B4C932" w14:textId="77777777" w:rsidR="001356EE" w:rsidRPr="001356EE" w:rsidRDefault="001356EE" w:rsidP="00CC55DF">
            <w:pPr>
              <w:jc w:val="both"/>
            </w:pPr>
            <w:r w:rsidRPr="001356EE">
              <w:t>El dueño es el único que puede hacer reparaciones, en esta área es el que se encarga de que el prestigio de la empresa sobresalga ya que la confianza de los clientes que llevan a reparar sus equipos es importante para que la empresa sobresalga</w:t>
            </w:r>
          </w:p>
        </w:tc>
      </w:tr>
      <w:tr w:rsidR="001356EE" w:rsidRPr="001356EE" w14:paraId="2E06A89D" w14:textId="77777777" w:rsidTr="009C723D">
        <w:trPr>
          <w:trHeight w:val="663"/>
          <w:jc w:val="center"/>
        </w:trPr>
        <w:tc>
          <w:tcPr>
            <w:tcW w:w="1980" w:type="dxa"/>
            <w:vAlign w:val="center"/>
          </w:tcPr>
          <w:p w14:paraId="6C44A519" w14:textId="77777777" w:rsidR="001356EE" w:rsidRPr="001356EE" w:rsidRDefault="001356EE" w:rsidP="00CC55DF">
            <w:pPr>
              <w:jc w:val="both"/>
              <w:rPr>
                <w:b/>
                <w:sz w:val="24"/>
                <w:szCs w:val="24"/>
              </w:rPr>
            </w:pPr>
            <w:r w:rsidRPr="001356EE">
              <w:rPr>
                <w:b/>
                <w:sz w:val="24"/>
                <w:szCs w:val="24"/>
              </w:rPr>
              <w:t>Mostrador</w:t>
            </w:r>
          </w:p>
        </w:tc>
        <w:tc>
          <w:tcPr>
            <w:tcW w:w="3260" w:type="dxa"/>
            <w:vAlign w:val="center"/>
          </w:tcPr>
          <w:p w14:paraId="207EA80B" w14:textId="16CF8FB7" w:rsidR="001356EE" w:rsidRPr="001356EE" w:rsidRDefault="001356EE" w:rsidP="00CC55DF">
            <w:pPr>
              <w:jc w:val="both"/>
            </w:pPr>
            <w:r w:rsidRPr="001356EE">
              <w:t>Aldo de Jesús Acevedo</w:t>
            </w:r>
          </w:p>
          <w:p w14:paraId="3601807E" w14:textId="44DD67AF" w:rsidR="001356EE" w:rsidRPr="001356EE" w:rsidRDefault="001356EE" w:rsidP="00CC55DF">
            <w:pPr>
              <w:jc w:val="both"/>
            </w:pPr>
            <w:r w:rsidRPr="001356EE">
              <w:t>Luis Norberto Paloma Rodríguez</w:t>
            </w:r>
          </w:p>
        </w:tc>
        <w:tc>
          <w:tcPr>
            <w:tcW w:w="4678" w:type="dxa"/>
            <w:vAlign w:val="center"/>
          </w:tcPr>
          <w:p w14:paraId="72AB3B16" w14:textId="19EB84BE" w:rsidR="001356EE" w:rsidRPr="001356EE" w:rsidRDefault="001356EE" w:rsidP="00CC55DF">
            <w:pPr>
              <w:jc w:val="both"/>
            </w:pPr>
            <w:r w:rsidRPr="001356EE">
              <w:t>Aquí se muestran los productos más nuevos o más solicitados con el afán de que al cliente le llame la atención lo que ve, es una forma muy común de vender algo, pues es para tener a la vista lo que se va a vender</w:t>
            </w:r>
          </w:p>
        </w:tc>
      </w:tr>
    </w:tbl>
    <w:p w14:paraId="7AC126F3" w14:textId="1039026C" w:rsidR="00C81AED" w:rsidRPr="008419BA" w:rsidRDefault="00D0672F" w:rsidP="00CC55DF">
      <w:pPr>
        <w:pStyle w:val="Ttulo1"/>
        <w:spacing w:line="240" w:lineRule="auto"/>
        <w:jc w:val="both"/>
        <w:rPr>
          <w:rFonts w:cstheme="majorHAnsi"/>
          <w:b/>
          <w:sz w:val="22"/>
          <w:szCs w:val="22"/>
        </w:rPr>
      </w:pPr>
      <w:bookmarkStart w:id="12" w:name="_Toc515568361"/>
      <w:r w:rsidRPr="006B0ACB">
        <w:rPr>
          <w:rFonts w:cstheme="majorHAnsi"/>
          <w:b/>
          <w:sz w:val="24"/>
          <w:szCs w:val="22"/>
        </w:rPr>
        <w:lastRenderedPageBreak/>
        <w:t>Glosario</w:t>
      </w:r>
      <w:bookmarkEnd w:id="12"/>
    </w:p>
    <w:p w14:paraId="5F003914" w14:textId="77777777" w:rsidR="00C81AED" w:rsidRPr="008419BA" w:rsidRDefault="00C81AED" w:rsidP="00CC55DF">
      <w:pPr>
        <w:spacing w:line="240" w:lineRule="auto"/>
        <w:jc w:val="both"/>
        <w:rPr>
          <w:rFonts w:asciiTheme="majorHAnsi" w:hAnsiTheme="majorHAnsi" w:cstheme="majorHAnsi"/>
          <w:b/>
        </w:rPr>
      </w:pPr>
      <w:r w:rsidRPr="008419BA">
        <w:rPr>
          <w:rFonts w:asciiTheme="majorHAnsi" w:hAnsiTheme="majorHAnsi" w:cstheme="majorHAnsi"/>
          <w:b/>
        </w:rPr>
        <w:t>Área</w:t>
      </w:r>
    </w:p>
    <w:p w14:paraId="269A9766" w14:textId="77777777" w:rsidR="00C81AED" w:rsidRPr="008419BA" w:rsidRDefault="00C81AED" w:rsidP="00CC55DF">
      <w:pPr>
        <w:spacing w:line="240" w:lineRule="auto"/>
        <w:jc w:val="both"/>
        <w:rPr>
          <w:rFonts w:asciiTheme="majorHAnsi" w:hAnsiTheme="majorHAnsi" w:cstheme="majorHAnsi"/>
        </w:rPr>
      </w:pPr>
      <w:r w:rsidRPr="008419BA">
        <w:rPr>
          <w:rFonts w:asciiTheme="majorHAnsi" w:hAnsiTheme="majorHAnsi" w:cstheme="majorHAnsi"/>
        </w:rPr>
        <w:t>Es singular o plural, es la plaza y lo puesto que integra la estructura orgánica vigente.</w:t>
      </w:r>
    </w:p>
    <w:p w14:paraId="13AEE372" w14:textId="77777777" w:rsidR="00C81AED" w:rsidRPr="008419BA" w:rsidRDefault="00C81AED" w:rsidP="00CC55DF">
      <w:pPr>
        <w:spacing w:line="240" w:lineRule="auto"/>
        <w:jc w:val="both"/>
        <w:rPr>
          <w:rFonts w:asciiTheme="majorHAnsi" w:hAnsiTheme="majorHAnsi" w:cstheme="majorHAnsi"/>
          <w:b/>
        </w:rPr>
      </w:pPr>
      <w:r w:rsidRPr="008419BA">
        <w:rPr>
          <w:rFonts w:asciiTheme="majorHAnsi" w:hAnsiTheme="majorHAnsi" w:cstheme="majorHAnsi"/>
          <w:b/>
        </w:rPr>
        <w:t>Atribución</w:t>
      </w:r>
    </w:p>
    <w:p w14:paraId="37585984" w14:textId="77777777" w:rsidR="00C81AED" w:rsidRPr="008419BA" w:rsidRDefault="00C81AED" w:rsidP="00CC55DF">
      <w:pPr>
        <w:spacing w:line="240" w:lineRule="auto"/>
        <w:jc w:val="both"/>
        <w:rPr>
          <w:rFonts w:asciiTheme="majorHAnsi" w:hAnsiTheme="majorHAnsi" w:cstheme="majorHAnsi"/>
        </w:rPr>
      </w:pPr>
      <w:r w:rsidRPr="008419BA">
        <w:rPr>
          <w:rFonts w:asciiTheme="majorHAnsi" w:hAnsiTheme="majorHAnsi" w:cstheme="majorHAnsi"/>
        </w:rPr>
        <w:t>Transcripción textual y completa de articulo donde se encuentran las facultades conferidas, la unidad responsable en el reglamento interior de la Secretaria de Agricultura, Ganadería, Desarrollo Rural, Pesca y Alimentación (SAGARPA).</w:t>
      </w:r>
    </w:p>
    <w:p w14:paraId="536EF345" w14:textId="77777777" w:rsidR="00C81AED" w:rsidRPr="008419BA" w:rsidRDefault="00C81AED" w:rsidP="00CC55DF">
      <w:pPr>
        <w:spacing w:line="240" w:lineRule="auto"/>
        <w:jc w:val="both"/>
        <w:rPr>
          <w:rFonts w:asciiTheme="majorHAnsi" w:hAnsiTheme="majorHAnsi" w:cstheme="majorHAnsi"/>
          <w:b/>
        </w:rPr>
      </w:pPr>
      <w:r w:rsidRPr="008419BA">
        <w:rPr>
          <w:rFonts w:asciiTheme="majorHAnsi" w:hAnsiTheme="majorHAnsi" w:cstheme="majorHAnsi"/>
          <w:b/>
        </w:rPr>
        <w:t>Descripción de funciones</w:t>
      </w:r>
    </w:p>
    <w:p w14:paraId="6277817F" w14:textId="77777777" w:rsidR="00C81AED" w:rsidRPr="008419BA" w:rsidRDefault="00C81AED" w:rsidP="00CC55DF">
      <w:pPr>
        <w:spacing w:line="240" w:lineRule="auto"/>
        <w:jc w:val="both"/>
        <w:rPr>
          <w:rFonts w:asciiTheme="majorHAnsi" w:hAnsiTheme="majorHAnsi" w:cstheme="majorHAnsi"/>
        </w:rPr>
      </w:pPr>
      <w:r w:rsidRPr="008419BA">
        <w:rPr>
          <w:rFonts w:asciiTheme="majorHAnsi" w:hAnsiTheme="majorHAnsi" w:cstheme="majorHAnsi"/>
        </w:rPr>
        <w:t>Proceso para determinar los elementos básicos en un área para ubicarla dentro de una organización.</w:t>
      </w:r>
    </w:p>
    <w:p w14:paraId="728FED15" w14:textId="77777777" w:rsidR="00C81AED" w:rsidRPr="008419BA" w:rsidRDefault="00C81AED" w:rsidP="00CC55DF">
      <w:pPr>
        <w:spacing w:line="240" w:lineRule="auto"/>
        <w:jc w:val="both"/>
        <w:rPr>
          <w:rFonts w:asciiTheme="majorHAnsi" w:hAnsiTheme="majorHAnsi" w:cstheme="majorHAnsi"/>
          <w:b/>
        </w:rPr>
      </w:pPr>
      <w:r w:rsidRPr="008419BA">
        <w:rPr>
          <w:rFonts w:asciiTheme="majorHAnsi" w:hAnsiTheme="majorHAnsi" w:cstheme="majorHAnsi"/>
          <w:b/>
        </w:rPr>
        <w:t>Estructura orgánica</w:t>
      </w:r>
    </w:p>
    <w:p w14:paraId="16873A57" w14:textId="77777777" w:rsidR="00C81AED" w:rsidRPr="008419BA" w:rsidRDefault="00C81AED" w:rsidP="00CC55DF">
      <w:pPr>
        <w:spacing w:line="240" w:lineRule="auto"/>
        <w:jc w:val="both"/>
        <w:rPr>
          <w:rFonts w:asciiTheme="majorHAnsi" w:hAnsiTheme="majorHAnsi" w:cstheme="majorHAnsi"/>
        </w:rPr>
      </w:pPr>
      <w:r w:rsidRPr="008419BA">
        <w:rPr>
          <w:rFonts w:asciiTheme="majorHAnsi" w:hAnsiTheme="majorHAnsi" w:cstheme="majorHAnsi"/>
        </w:rPr>
        <w:t>Las áreas que integran a la unidad responsable, donde se establecen los niveles jerárquicos funcionales, identifican el sistema formal de la organización, a través de las divisiones de funciones y jerarquización de sus mandos y la interrelación y coordinación de los mismos.</w:t>
      </w:r>
    </w:p>
    <w:p w14:paraId="5A5448A5" w14:textId="77777777" w:rsidR="00C81AED" w:rsidRPr="008419BA" w:rsidRDefault="00C81AED" w:rsidP="00CC55DF">
      <w:pPr>
        <w:spacing w:line="240" w:lineRule="auto"/>
        <w:jc w:val="both"/>
        <w:rPr>
          <w:rFonts w:asciiTheme="majorHAnsi" w:hAnsiTheme="majorHAnsi" w:cstheme="majorHAnsi"/>
          <w:b/>
        </w:rPr>
      </w:pPr>
      <w:r w:rsidRPr="008419BA">
        <w:rPr>
          <w:rFonts w:asciiTheme="majorHAnsi" w:hAnsiTheme="majorHAnsi" w:cstheme="majorHAnsi"/>
          <w:b/>
        </w:rPr>
        <w:t>Manual de procedimientos</w:t>
      </w:r>
    </w:p>
    <w:p w14:paraId="2493D793" w14:textId="1506812A" w:rsidR="00257FA0" w:rsidRPr="006B0ACB" w:rsidRDefault="00C81AED" w:rsidP="00CC55DF">
      <w:pPr>
        <w:spacing w:line="240" w:lineRule="auto"/>
        <w:jc w:val="both"/>
        <w:rPr>
          <w:rFonts w:asciiTheme="majorHAnsi" w:hAnsiTheme="majorHAnsi" w:cstheme="majorHAnsi"/>
        </w:rPr>
      </w:pPr>
      <w:r w:rsidRPr="008419BA">
        <w:rPr>
          <w:rFonts w:asciiTheme="majorHAnsi" w:hAnsiTheme="majorHAnsi" w:cstheme="majorHAnsi"/>
        </w:rPr>
        <w:t xml:space="preserve">Documento que contiene la descripción de actividades que deben asegurarse en la relación de las atribuciones conferidas en el reglamento interior vigente de la unidad responsable, o de dos o </w:t>
      </w:r>
      <w:r w:rsidR="00660DB1" w:rsidRPr="008419BA">
        <w:rPr>
          <w:rFonts w:asciiTheme="majorHAnsi" w:hAnsiTheme="majorHAnsi" w:cstheme="majorHAnsi"/>
        </w:rPr>
        <w:t>más</w:t>
      </w:r>
      <w:r w:rsidRPr="008419BA">
        <w:rPr>
          <w:rFonts w:asciiTheme="majorHAnsi" w:hAnsiTheme="majorHAnsi" w:cstheme="majorHAnsi"/>
        </w:rPr>
        <w:t xml:space="preserve"> de ellas. El manual incluye además los puntos o áreas que intervienen precisando su responsabilidad y participación. Suelen contener los documentos necesarios a utilizar y cualquier otro dato que pueda auxiliar al correcto desarrollo de las actividades dentro de la dependencia. En </w:t>
      </w:r>
      <w:r w:rsidR="00660DB1" w:rsidRPr="008419BA">
        <w:rPr>
          <w:rFonts w:asciiTheme="majorHAnsi" w:hAnsiTheme="majorHAnsi" w:cstheme="majorHAnsi"/>
        </w:rPr>
        <w:t>él</w:t>
      </w:r>
      <w:r w:rsidRPr="008419BA">
        <w:rPr>
          <w:rFonts w:asciiTheme="majorHAnsi" w:hAnsiTheme="majorHAnsi" w:cstheme="majorHAnsi"/>
        </w:rPr>
        <w:t xml:space="preserve"> se encuentra registrada y transmitida sin distorsión la información básica referente al funcionamiento de las áreas, facilita las labores de auditoria, la evaluación y control interno y su vigencia.</w:t>
      </w:r>
    </w:p>
    <w:p w14:paraId="6C3673F3" w14:textId="2BEFAB85" w:rsidR="00C81AED" w:rsidRPr="008419BA" w:rsidRDefault="00C81AED" w:rsidP="00CC55DF">
      <w:pPr>
        <w:spacing w:line="240" w:lineRule="auto"/>
        <w:jc w:val="both"/>
        <w:rPr>
          <w:rFonts w:asciiTheme="majorHAnsi" w:hAnsiTheme="majorHAnsi" w:cstheme="majorHAnsi"/>
          <w:b/>
        </w:rPr>
      </w:pPr>
      <w:r w:rsidRPr="008419BA">
        <w:rPr>
          <w:rFonts w:asciiTheme="majorHAnsi" w:hAnsiTheme="majorHAnsi" w:cstheme="majorHAnsi"/>
          <w:b/>
        </w:rPr>
        <w:t>Organigrama</w:t>
      </w:r>
    </w:p>
    <w:p w14:paraId="1BF0DE49" w14:textId="1A729F8A" w:rsidR="001356EE" w:rsidRPr="00AA31AC" w:rsidRDefault="00C81AED" w:rsidP="00CC55DF">
      <w:pPr>
        <w:spacing w:line="240" w:lineRule="auto"/>
        <w:jc w:val="both"/>
        <w:rPr>
          <w:rFonts w:asciiTheme="majorHAnsi" w:hAnsiTheme="majorHAnsi" w:cstheme="majorHAnsi"/>
        </w:rPr>
      </w:pPr>
      <w:r w:rsidRPr="008419BA">
        <w:rPr>
          <w:rFonts w:asciiTheme="majorHAnsi" w:hAnsiTheme="majorHAnsi" w:cstheme="majorHAnsi"/>
        </w:rPr>
        <w:t xml:space="preserve">Representación </w:t>
      </w:r>
      <w:r w:rsidR="00660DB1" w:rsidRPr="008419BA">
        <w:rPr>
          <w:rFonts w:asciiTheme="majorHAnsi" w:hAnsiTheme="majorHAnsi" w:cstheme="majorHAnsi"/>
        </w:rPr>
        <w:t>gráfica</w:t>
      </w:r>
      <w:r w:rsidRPr="008419BA">
        <w:rPr>
          <w:rFonts w:asciiTheme="majorHAnsi" w:hAnsiTheme="majorHAnsi" w:cstheme="majorHAnsi"/>
        </w:rPr>
        <w:t xml:space="preserve"> de la estructura orgánica de las áreas que integran la unidad responsable, lo cual muestra, su respectiva relación, niveles jerárquicos, canales formales de comunicación, líneas de autoridad, supervisión y asesoría.</w:t>
      </w:r>
    </w:p>
    <w:p w14:paraId="6B001B72" w14:textId="77777777" w:rsidR="00C81AED" w:rsidRPr="008419BA" w:rsidRDefault="00C81AED" w:rsidP="00CC55DF">
      <w:pPr>
        <w:spacing w:line="240" w:lineRule="auto"/>
        <w:jc w:val="both"/>
        <w:rPr>
          <w:rFonts w:asciiTheme="majorHAnsi" w:hAnsiTheme="majorHAnsi" w:cstheme="majorHAnsi"/>
          <w:b/>
        </w:rPr>
      </w:pPr>
      <w:r w:rsidRPr="008419BA">
        <w:rPr>
          <w:rFonts w:asciiTheme="majorHAnsi" w:hAnsiTheme="majorHAnsi" w:cstheme="majorHAnsi"/>
          <w:b/>
        </w:rPr>
        <w:t>Puesto</w:t>
      </w:r>
    </w:p>
    <w:p w14:paraId="7E29E5F6" w14:textId="77777777" w:rsidR="00C81AED" w:rsidRPr="008419BA" w:rsidRDefault="00C81AED" w:rsidP="00CC55DF">
      <w:pPr>
        <w:spacing w:line="240" w:lineRule="auto"/>
        <w:jc w:val="both"/>
        <w:rPr>
          <w:rFonts w:asciiTheme="majorHAnsi" w:hAnsiTheme="majorHAnsi" w:cstheme="majorHAnsi"/>
        </w:rPr>
      </w:pPr>
      <w:r w:rsidRPr="008419BA">
        <w:rPr>
          <w:rFonts w:asciiTheme="majorHAnsi" w:hAnsiTheme="majorHAnsi" w:cstheme="majorHAnsi"/>
        </w:rPr>
        <w:t>Unidad impersonal de trabajo que se caracteriza por tener tareas y deberes específicos, los cuales le asigna cierto grado de responsabilidad. Cada puerto puede contener una o más plazas e implica determinados registros de aptitud, habilidad, preparación y experiencia</w:t>
      </w:r>
    </w:p>
    <w:p w14:paraId="108A7F2B" w14:textId="77777777" w:rsidR="00C81AED" w:rsidRPr="008419BA" w:rsidRDefault="00C81AED" w:rsidP="00CC55DF">
      <w:pPr>
        <w:spacing w:line="240" w:lineRule="auto"/>
        <w:jc w:val="both"/>
        <w:rPr>
          <w:rFonts w:asciiTheme="majorHAnsi" w:hAnsiTheme="majorHAnsi" w:cstheme="majorHAnsi"/>
          <w:b/>
        </w:rPr>
      </w:pPr>
      <w:r w:rsidRPr="008419BA">
        <w:rPr>
          <w:rFonts w:asciiTheme="majorHAnsi" w:hAnsiTheme="majorHAnsi" w:cstheme="majorHAnsi"/>
          <w:b/>
        </w:rPr>
        <w:t>Manual de organización</w:t>
      </w:r>
    </w:p>
    <w:p w14:paraId="2C3D58BC" w14:textId="77777777" w:rsidR="00C81AED" w:rsidRPr="008419BA" w:rsidRDefault="00C81AED" w:rsidP="00CC55DF">
      <w:pPr>
        <w:spacing w:line="240" w:lineRule="auto"/>
        <w:jc w:val="both"/>
        <w:rPr>
          <w:rFonts w:asciiTheme="majorHAnsi" w:hAnsiTheme="majorHAnsi" w:cstheme="majorHAnsi"/>
        </w:rPr>
      </w:pPr>
      <w:r w:rsidRPr="008419BA">
        <w:rPr>
          <w:rFonts w:asciiTheme="majorHAnsi" w:hAnsiTheme="majorHAnsi" w:cstheme="majorHAnsi"/>
        </w:rPr>
        <w:t>Herramienta administrativa que registra la misión y visión, antecedentes, el marco jurídico, administrativo, las atribuciones, la estructura orgánica de niveles jerárquicos, grado de responsabilidad objetivos y funciones de las áreas.</w:t>
      </w:r>
    </w:p>
    <w:p w14:paraId="4881DC0B" w14:textId="77777777" w:rsidR="00C81AED" w:rsidRPr="008419BA" w:rsidRDefault="00C81AED" w:rsidP="00CC55DF">
      <w:pPr>
        <w:spacing w:line="240" w:lineRule="auto"/>
        <w:jc w:val="both"/>
        <w:rPr>
          <w:rFonts w:asciiTheme="majorHAnsi" w:hAnsiTheme="majorHAnsi" w:cstheme="majorHAnsi"/>
          <w:b/>
        </w:rPr>
      </w:pPr>
      <w:r w:rsidRPr="008419BA">
        <w:rPr>
          <w:rFonts w:asciiTheme="majorHAnsi" w:hAnsiTheme="majorHAnsi" w:cstheme="majorHAnsi"/>
          <w:b/>
        </w:rPr>
        <w:t>Objetivo del manual</w:t>
      </w:r>
    </w:p>
    <w:p w14:paraId="442BCE06" w14:textId="0ADE7A48" w:rsidR="00296997" w:rsidRPr="008419BA" w:rsidRDefault="00C81AED" w:rsidP="00CC55DF">
      <w:pPr>
        <w:spacing w:line="240" w:lineRule="auto"/>
        <w:jc w:val="both"/>
        <w:rPr>
          <w:rFonts w:asciiTheme="majorHAnsi" w:hAnsiTheme="majorHAnsi" w:cstheme="majorHAnsi"/>
        </w:rPr>
      </w:pPr>
      <w:r w:rsidRPr="008419BA">
        <w:rPr>
          <w:rFonts w:asciiTheme="majorHAnsi" w:hAnsiTheme="majorHAnsi" w:cstheme="majorHAnsi"/>
        </w:rPr>
        <w:t>Se elabora para proporcionar en forma ordenada la información básica y funcionamiento de la organización, para lograr el aprovechamiento de los recursos para logra la realización y la duplicidad de funciones.</w:t>
      </w:r>
    </w:p>
    <w:p w14:paraId="1405DDDF" w14:textId="401D72F4" w:rsidR="00296997" w:rsidRPr="008419BA" w:rsidRDefault="00296997" w:rsidP="00CC55DF">
      <w:pPr>
        <w:spacing w:line="240" w:lineRule="auto"/>
        <w:jc w:val="both"/>
        <w:rPr>
          <w:rFonts w:asciiTheme="majorHAnsi" w:hAnsiTheme="majorHAnsi" w:cstheme="majorHAnsi"/>
        </w:rPr>
      </w:pPr>
      <w:r w:rsidRPr="008419BA">
        <w:rPr>
          <w:rFonts w:asciiTheme="majorHAnsi" w:hAnsiTheme="majorHAnsi" w:cstheme="majorHAnsi"/>
        </w:rPr>
        <w:br w:type="page"/>
      </w:r>
    </w:p>
    <w:p w14:paraId="44CFC44C" w14:textId="46F1B54F" w:rsidR="00296997" w:rsidRPr="006B0ACB" w:rsidRDefault="00296997" w:rsidP="00CC55DF">
      <w:pPr>
        <w:pStyle w:val="Ttulo1"/>
        <w:spacing w:line="240" w:lineRule="auto"/>
        <w:jc w:val="both"/>
        <w:rPr>
          <w:rFonts w:cstheme="majorHAnsi"/>
          <w:b/>
          <w:sz w:val="24"/>
          <w:szCs w:val="22"/>
        </w:rPr>
      </w:pPr>
      <w:bookmarkStart w:id="13" w:name="_Toc515568362"/>
      <w:r w:rsidRPr="006B0ACB">
        <w:rPr>
          <w:rFonts w:cstheme="majorHAnsi"/>
          <w:b/>
          <w:sz w:val="24"/>
          <w:szCs w:val="22"/>
        </w:rPr>
        <w:lastRenderedPageBreak/>
        <w:t>Firmas de revisión</w:t>
      </w:r>
      <w:bookmarkEnd w:id="13"/>
    </w:p>
    <w:p w14:paraId="514ACE27" w14:textId="77777777" w:rsidR="009179B6" w:rsidRPr="008419BA" w:rsidRDefault="009179B6" w:rsidP="00CC55DF">
      <w:pPr>
        <w:spacing w:line="240" w:lineRule="auto"/>
        <w:jc w:val="both"/>
        <w:rPr>
          <w:rFonts w:asciiTheme="majorHAnsi" w:hAnsiTheme="majorHAnsi" w:cstheme="majorHAnsi"/>
        </w:rPr>
      </w:pPr>
    </w:p>
    <w:p w14:paraId="3DD39C50" w14:textId="77777777" w:rsidR="009179B6" w:rsidRPr="008419BA" w:rsidRDefault="009179B6" w:rsidP="00CC55DF">
      <w:pPr>
        <w:spacing w:line="240" w:lineRule="auto"/>
        <w:jc w:val="both"/>
        <w:rPr>
          <w:rFonts w:asciiTheme="majorHAnsi" w:hAnsiTheme="majorHAnsi" w:cstheme="majorHAnsi"/>
        </w:rPr>
      </w:pPr>
    </w:p>
    <w:p w14:paraId="7A208359" w14:textId="77777777" w:rsidR="009179B6" w:rsidRPr="008419BA" w:rsidRDefault="009179B6" w:rsidP="00CC55DF">
      <w:pPr>
        <w:spacing w:line="240" w:lineRule="auto"/>
        <w:jc w:val="both"/>
        <w:rPr>
          <w:rFonts w:asciiTheme="majorHAnsi" w:hAnsiTheme="majorHAnsi" w:cstheme="majorHAnsi"/>
        </w:rPr>
      </w:pPr>
    </w:p>
    <w:p w14:paraId="4C5BE8D0" w14:textId="77777777" w:rsidR="009179B6" w:rsidRPr="008419BA" w:rsidRDefault="009179B6" w:rsidP="00CC55DF">
      <w:pPr>
        <w:spacing w:line="240" w:lineRule="auto"/>
        <w:jc w:val="both"/>
        <w:rPr>
          <w:rFonts w:asciiTheme="majorHAnsi" w:hAnsiTheme="majorHAnsi" w:cstheme="majorHAnsi"/>
        </w:rPr>
      </w:pPr>
    </w:p>
    <w:p w14:paraId="7CFF5A96" w14:textId="77777777" w:rsidR="009179B6" w:rsidRPr="008419BA" w:rsidRDefault="009179B6" w:rsidP="00CC55DF">
      <w:pPr>
        <w:spacing w:line="240" w:lineRule="auto"/>
        <w:jc w:val="both"/>
        <w:rPr>
          <w:rFonts w:asciiTheme="majorHAnsi" w:hAnsiTheme="majorHAnsi" w:cstheme="majorHAnsi"/>
        </w:rPr>
      </w:pPr>
    </w:p>
    <w:p w14:paraId="41C5834C" w14:textId="48FFEE16" w:rsidR="009179B6" w:rsidRPr="006B0ACB" w:rsidRDefault="009179B6" w:rsidP="00562252">
      <w:pPr>
        <w:spacing w:line="240" w:lineRule="auto"/>
        <w:jc w:val="center"/>
        <w:rPr>
          <w:sz w:val="16"/>
        </w:rPr>
      </w:pPr>
      <w:r w:rsidRPr="006B0ACB">
        <w:t>___________________________________</w:t>
      </w:r>
      <w:r w:rsidRPr="006B0ACB">
        <w:br/>
        <w:t xml:space="preserve">Ing. </w:t>
      </w:r>
      <w:r w:rsidR="00257FA0" w:rsidRPr="006B0ACB">
        <w:t>María</w:t>
      </w:r>
      <w:r w:rsidR="008C2FD2" w:rsidRPr="006B0ACB">
        <w:t xml:space="preserve"> del Carmen </w:t>
      </w:r>
      <w:r w:rsidR="008E2141" w:rsidRPr="006B0ACB">
        <w:t xml:space="preserve">Islas </w:t>
      </w:r>
      <w:r w:rsidR="00257FA0" w:rsidRPr="006B0ACB">
        <w:t>López</w:t>
      </w:r>
      <w:r w:rsidR="00257FA0" w:rsidRPr="006B0ACB">
        <w:br/>
      </w:r>
      <w:r w:rsidR="00257FA0" w:rsidRPr="006B0ACB">
        <w:rPr>
          <w:sz w:val="16"/>
        </w:rPr>
        <w:t>Supervisora del proyecto</w:t>
      </w:r>
    </w:p>
    <w:p w14:paraId="11EDC68B" w14:textId="559B237B" w:rsidR="00296997" w:rsidRPr="006B0ACB" w:rsidRDefault="00296997" w:rsidP="00CC55DF">
      <w:pPr>
        <w:pStyle w:val="Ttulo1"/>
        <w:spacing w:line="240" w:lineRule="auto"/>
        <w:jc w:val="both"/>
        <w:rPr>
          <w:rFonts w:cstheme="majorHAnsi"/>
          <w:b/>
          <w:sz w:val="24"/>
          <w:szCs w:val="22"/>
        </w:rPr>
      </w:pPr>
      <w:bookmarkStart w:id="14" w:name="_Toc515568363"/>
      <w:r w:rsidRPr="006B0ACB">
        <w:rPr>
          <w:rFonts w:cstheme="majorHAnsi"/>
          <w:b/>
          <w:sz w:val="24"/>
          <w:szCs w:val="22"/>
        </w:rPr>
        <w:t>Firmas de autorización</w:t>
      </w:r>
      <w:bookmarkEnd w:id="14"/>
    </w:p>
    <w:p w14:paraId="7ABEBC37" w14:textId="77777777" w:rsidR="009179B6" w:rsidRPr="008419BA" w:rsidRDefault="009179B6" w:rsidP="00CC55DF">
      <w:pPr>
        <w:spacing w:line="240" w:lineRule="auto"/>
        <w:jc w:val="both"/>
        <w:rPr>
          <w:rFonts w:asciiTheme="majorHAnsi" w:hAnsiTheme="majorHAnsi" w:cstheme="majorHAnsi"/>
        </w:rPr>
      </w:pPr>
    </w:p>
    <w:p w14:paraId="024776EE" w14:textId="77777777" w:rsidR="009179B6" w:rsidRPr="008419BA" w:rsidRDefault="009179B6" w:rsidP="00CC55DF">
      <w:pPr>
        <w:spacing w:line="240" w:lineRule="auto"/>
        <w:jc w:val="both"/>
        <w:rPr>
          <w:rFonts w:asciiTheme="majorHAnsi" w:hAnsiTheme="majorHAnsi" w:cstheme="majorHAnsi"/>
        </w:rPr>
      </w:pPr>
    </w:p>
    <w:p w14:paraId="0AAA4023" w14:textId="77777777" w:rsidR="009179B6" w:rsidRPr="008419BA" w:rsidRDefault="009179B6" w:rsidP="00CC55DF">
      <w:pPr>
        <w:spacing w:line="240" w:lineRule="auto"/>
        <w:jc w:val="both"/>
        <w:rPr>
          <w:rFonts w:asciiTheme="majorHAnsi" w:hAnsiTheme="majorHAnsi" w:cstheme="majorHAnsi"/>
        </w:rPr>
      </w:pPr>
    </w:p>
    <w:p w14:paraId="406B309F" w14:textId="77777777" w:rsidR="009179B6" w:rsidRPr="008419BA" w:rsidRDefault="009179B6" w:rsidP="00CC55DF">
      <w:pPr>
        <w:spacing w:line="240" w:lineRule="auto"/>
        <w:jc w:val="both"/>
        <w:rPr>
          <w:rFonts w:asciiTheme="majorHAnsi" w:hAnsiTheme="majorHAnsi" w:cstheme="majorHAnsi"/>
        </w:rPr>
      </w:pPr>
    </w:p>
    <w:p w14:paraId="6B350D2E" w14:textId="77777777" w:rsidR="009179B6" w:rsidRPr="008419BA" w:rsidRDefault="009179B6" w:rsidP="00CC55DF">
      <w:pPr>
        <w:spacing w:line="240" w:lineRule="auto"/>
        <w:jc w:val="both"/>
        <w:rPr>
          <w:rFonts w:asciiTheme="majorHAnsi" w:hAnsiTheme="majorHAnsi" w:cstheme="majorHAnsi"/>
        </w:rPr>
      </w:pPr>
    </w:p>
    <w:p w14:paraId="6D478EED" w14:textId="77777777" w:rsidR="009179B6" w:rsidRPr="006B0ACB" w:rsidRDefault="009179B6" w:rsidP="00562252">
      <w:pPr>
        <w:spacing w:line="240" w:lineRule="auto"/>
        <w:jc w:val="center"/>
        <w:rPr>
          <w:sz w:val="20"/>
        </w:rPr>
      </w:pPr>
      <w:r w:rsidRPr="006B0ACB">
        <w:t>___________________________________</w:t>
      </w:r>
      <w:r w:rsidRPr="006B0ACB">
        <w:br/>
        <w:t>C. Aldo de Jesús Acevedo</w:t>
      </w:r>
      <w:r w:rsidRPr="006B0ACB">
        <w:br/>
      </w:r>
      <w:r w:rsidRPr="006B0ACB">
        <w:rPr>
          <w:sz w:val="16"/>
        </w:rPr>
        <w:t xml:space="preserve">Dueño de </w:t>
      </w:r>
      <w:proofErr w:type="spellStart"/>
      <w:r w:rsidRPr="006B0ACB">
        <w:rPr>
          <w:sz w:val="16"/>
        </w:rPr>
        <w:t>StorePhone</w:t>
      </w:r>
      <w:proofErr w:type="spellEnd"/>
      <w:r w:rsidRPr="006B0ACB">
        <w:rPr>
          <w:sz w:val="16"/>
        </w:rPr>
        <w:t xml:space="preserve"> Doctor</w:t>
      </w:r>
    </w:p>
    <w:p w14:paraId="6D43059E" w14:textId="77777777" w:rsidR="009179B6" w:rsidRPr="008419BA" w:rsidRDefault="009179B6" w:rsidP="00CC55DF">
      <w:pPr>
        <w:spacing w:line="240" w:lineRule="auto"/>
        <w:jc w:val="both"/>
        <w:rPr>
          <w:rFonts w:asciiTheme="majorHAnsi" w:hAnsiTheme="majorHAnsi" w:cstheme="majorHAnsi"/>
        </w:rPr>
      </w:pPr>
    </w:p>
    <w:p w14:paraId="3F3B716A" w14:textId="77777777" w:rsidR="009179B6" w:rsidRPr="008419BA" w:rsidRDefault="009179B6" w:rsidP="00CC55DF">
      <w:pPr>
        <w:spacing w:line="240" w:lineRule="auto"/>
        <w:jc w:val="both"/>
        <w:rPr>
          <w:rFonts w:asciiTheme="majorHAnsi" w:hAnsiTheme="majorHAnsi" w:cstheme="majorHAnsi"/>
        </w:rPr>
      </w:pPr>
    </w:p>
    <w:p w14:paraId="667AC274" w14:textId="77777777" w:rsidR="009179B6" w:rsidRPr="008419BA" w:rsidRDefault="009179B6" w:rsidP="00CC55DF">
      <w:pPr>
        <w:spacing w:line="240" w:lineRule="auto"/>
        <w:jc w:val="both"/>
        <w:rPr>
          <w:rFonts w:asciiTheme="majorHAnsi" w:hAnsiTheme="majorHAnsi" w:cstheme="majorHAnsi"/>
        </w:rPr>
      </w:pPr>
    </w:p>
    <w:p w14:paraId="0E82B8E8" w14:textId="77777777" w:rsidR="009179B6" w:rsidRPr="008419BA" w:rsidRDefault="009179B6" w:rsidP="00CC55DF">
      <w:pPr>
        <w:spacing w:line="240" w:lineRule="auto"/>
        <w:jc w:val="both"/>
        <w:rPr>
          <w:rFonts w:asciiTheme="majorHAnsi" w:hAnsiTheme="majorHAnsi" w:cstheme="majorHAnsi"/>
        </w:rPr>
      </w:pPr>
    </w:p>
    <w:p w14:paraId="47FC4AD0" w14:textId="77777777" w:rsidR="009179B6" w:rsidRPr="008419BA" w:rsidRDefault="009179B6" w:rsidP="00CC55DF">
      <w:pPr>
        <w:spacing w:line="240" w:lineRule="auto"/>
        <w:jc w:val="both"/>
        <w:rPr>
          <w:rFonts w:asciiTheme="majorHAnsi" w:hAnsiTheme="majorHAnsi" w:cstheme="majorHAnsi"/>
        </w:rPr>
      </w:pPr>
    </w:p>
    <w:p w14:paraId="34CEDFAF" w14:textId="3E46B99C" w:rsidR="009179B6" w:rsidRPr="006B0ACB" w:rsidRDefault="009179B6" w:rsidP="00562252">
      <w:pPr>
        <w:spacing w:line="240" w:lineRule="auto"/>
        <w:jc w:val="center"/>
      </w:pPr>
      <w:r w:rsidRPr="006B0ACB">
        <w:t>___________________________________</w:t>
      </w:r>
      <w:r w:rsidRPr="006B0ACB">
        <w:br/>
        <w:t>C. María de los Ángeles Rodríguez Romero</w:t>
      </w:r>
      <w:r w:rsidRPr="006B0ACB">
        <w:br/>
      </w:r>
      <w:r w:rsidRPr="006B0ACB">
        <w:rPr>
          <w:sz w:val="16"/>
        </w:rPr>
        <w:t xml:space="preserve">Dueño de </w:t>
      </w:r>
      <w:proofErr w:type="spellStart"/>
      <w:r w:rsidRPr="006B0ACB">
        <w:rPr>
          <w:sz w:val="16"/>
        </w:rPr>
        <w:t>StorePhone</w:t>
      </w:r>
      <w:proofErr w:type="spellEnd"/>
      <w:r w:rsidRPr="006B0ACB">
        <w:rPr>
          <w:sz w:val="16"/>
        </w:rPr>
        <w:t xml:space="preserve"> Do</w:t>
      </w:r>
      <w:bookmarkStart w:id="15" w:name="_GoBack"/>
      <w:bookmarkEnd w:id="15"/>
      <w:r w:rsidRPr="006B0ACB">
        <w:rPr>
          <w:sz w:val="16"/>
        </w:rPr>
        <w:t>ctor</w:t>
      </w:r>
    </w:p>
    <w:p w14:paraId="3BAD19AC" w14:textId="77777777" w:rsidR="009179B6" w:rsidRPr="008419BA" w:rsidRDefault="009179B6" w:rsidP="00CC55DF">
      <w:pPr>
        <w:spacing w:line="240" w:lineRule="auto"/>
        <w:jc w:val="both"/>
        <w:rPr>
          <w:rFonts w:asciiTheme="majorHAnsi" w:hAnsiTheme="majorHAnsi" w:cstheme="majorHAnsi"/>
        </w:rPr>
      </w:pPr>
    </w:p>
    <w:p w14:paraId="1F4E1AA2" w14:textId="3A5F243C" w:rsidR="00AA31AC" w:rsidRDefault="00AA31AC" w:rsidP="00CC55DF">
      <w:pPr>
        <w:jc w:val="both"/>
        <w:rPr>
          <w:rFonts w:asciiTheme="majorHAnsi" w:hAnsiTheme="majorHAnsi" w:cstheme="majorHAnsi"/>
        </w:rPr>
      </w:pPr>
      <w:r>
        <w:rPr>
          <w:rFonts w:asciiTheme="majorHAnsi" w:hAnsiTheme="majorHAnsi" w:cstheme="majorHAnsi"/>
        </w:rPr>
        <w:br w:type="page"/>
      </w:r>
    </w:p>
    <w:p w14:paraId="0C3FDD1C" w14:textId="3DE8A2D2" w:rsidR="00AA31AC" w:rsidRDefault="000E44DC" w:rsidP="00CC55DF">
      <w:pPr>
        <w:pStyle w:val="Ttulo1"/>
        <w:jc w:val="both"/>
        <w:rPr>
          <w:b/>
          <w:sz w:val="24"/>
        </w:rPr>
      </w:pPr>
      <w:bookmarkStart w:id="16" w:name="_Toc515568364"/>
      <w:r w:rsidRPr="000E44DC">
        <w:rPr>
          <w:b/>
          <w:sz w:val="24"/>
        </w:rPr>
        <w:lastRenderedPageBreak/>
        <w:t>Anexos</w:t>
      </w:r>
      <w:bookmarkEnd w:id="16"/>
    </w:p>
    <w:p w14:paraId="20BB1E1E" w14:textId="5607F3BA" w:rsidR="000E44DC" w:rsidRDefault="000E44DC" w:rsidP="00CC55DF">
      <w:pPr>
        <w:pStyle w:val="Ttulo2"/>
        <w:jc w:val="both"/>
        <w:rPr>
          <w:i/>
          <w:sz w:val="22"/>
        </w:rPr>
      </w:pPr>
      <w:bookmarkStart w:id="17" w:name="_Toc515568365"/>
      <w:r w:rsidRPr="000E44DC">
        <w:rPr>
          <w:i/>
          <w:sz w:val="22"/>
        </w:rPr>
        <w:t>Plan de políticas informáticas.</w:t>
      </w:r>
      <w:bookmarkEnd w:id="17"/>
    </w:p>
    <w:p w14:paraId="0A1E19F7" w14:textId="5DE6E0BB" w:rsidR="000E44DC" w:rsidRDefault="000E44DC" w:rsidP="00CC55DF">
      <w:pPr>
        <w:pStyle w:val="Ttulo3"/>
        <w:jc w:val="both"/>
        <w:rPr>
          <w:i/>
          <w:sz w:val="22"/>
        </w:rPr>
      </w:pPr>
      <w:bookmarkStart w:id="18" w:name="_Toc515568366"/>
      <w:r>
        <w:rPr>
          <w:i/>
          <w:sz w:val="22"/>
          <w:u w:val="single"/>
        </w:rPr>
        <w:t>Alcance</w:t>
      </w:r>
      <w:r w:rsidRPr="000E44DC">
        <w:rPr>
          <w:i/>
          <w:sz w:val="22"/>
        </w:rPr>
        <w:t>.</w:t>
      </w:r>
      <w:bookmarkEnd w:id="18"/>
    </w:p>
    <w:p w14:paraId="576D247B" w14:textId="2059F192" w:rsidR="000E44DC" w:rsidRDefault="000E44DC" w:rsidP="00CC55DF">
      <w:pPr>
        <w:jc w:val="both"/>
      </w:pPr>
    </w:p>
    <w:p w14:paraId="15205059" w14:textId="38068EE4" w:rsidR="000E44DC" w:rsidRDefault="00562252" w:rsidP="00CC55DF">
      <w:pPr>
        <w:jc w:val="both"/>
      </w:pPr>
      <w:r w:rsidRPr="00562252">
        <w:t>El presente documento se aplica a todo el personal administrativo, empleados, dueño, colaboradores o persona que no esté asociado con la microempresa, pero se le dé acceso a los recursos informáticos o información de la empresa.</w:t>
      </w:r>
    </w:p>
    <w:p w14:paraId="694E0CBF" w14:textId="3D5927D5" w:rsidR="000E44DC" w:rsidRPr="000E44DC" w:rsidRDefault="000E44DC" w:rsidP="00CC55DF">
      <w:pPr>
        <w:pStyle w:val="Ttulo3"/>
        <w:jc w:val="both"/>
        <w:rPr>
          <w:i/>
          <w:sz w:val="22"/>
          <w:u w:val="single"/>
        </w:rPr>
      </w:pPr>
      <w:bookmarkStart w:id="19" w:name="_Toc515568367"/>
      <w:r w:rsidRPr="000E44DC">
        <w:rPr>
          <w:i/>
          <w:sz w:val="22"/>
          <w:u w:val="single"/>
        </w:rPr>
        <w:t>Asignación y uso de recursos</w:t>
      </w:r>
      <w:bookmarkEnd w:id="19"/>
    </w:p>
    <w:p w14:paraId="198C084F" w14:textId="13B71910" w:rsidR="000E44DC" w:rsidRDefault="000E44DC" w:rsidP="00CC55DF">
      <w:pPr>
        <w:jc w:val="both"/>
      </w:pPr>
    </w:p>
    <w:p w14:paraId="039CED83" w14:textId="625B4A5E" w:rsidR="00562252" w:rsidRDefault="00562252" w:rsidP="00562252">
      <w:pPr>
        <w:jc w:val="both"/>
      </w:pPr>
      <w:r>
        <w:t>1.-</w:t>
      </w:r>
      <w:r>
        <w:t xml:space="preserve"> El personal que se encarga de ventas, inventario y compras, tiene asignado un equipo donde se debe ingresar el usuario y su contraseña.</w:t>
      </w:r>
    </w:p>
    <w:p w14:paraId="36506753" w14:textId="69F34843" w:rsidR="00562252" w:rsidRDefault="00562252" w:rsidP="00562252">
      <w:pPr>
        <w:jc w:val="both"/>
      </w:pPr>
      <w:r>
        <w:t xml:space="preserve">2.- </w:t>
      </w:r>
      <w:r>
        <w:t>El uso de internet solo es permitido para consultas que van con el entorno de trabajo cuando sean requeridas, se restringe con contraseña en el navegador instalado por defecto.</w:t>
      </w:r>
    </w:p>
    <w:p w14:paraId="1D8C52B1" w14:textId="37C3925A" w:rsidR="000E44DC" w:rsidRDefault="00562252" w:rsidP="00CC55DF">
      <w:pPr>
        <w:jc w:val="both"/>
      </w:pPr>
      <w:r>
        <w:t>3.-</w:t>
      </w:r>
      <w:r>
        <w:t xml:space="preserve"> El personal debe de aprovechar los recursos informáticos que se le proporcionan haciendo uso correcto de los mismos, reportar cualquier uso indebido del equipo, o fallas con el área de soporte.</w:t>
      </w:r>
    </w:p>
    <w:p w14:paraId="04E025A5" w14:textId="57AFB2B3" w:rsidR="000E44DC" w:rsidRPr="000E44DC" w:rsidRDefault="000E44DC" w:rsidP="00CC55DF">
      <w:pPr>
        <w:pStyle w:val="Ttulo3"/>
        <w:jc w:val="both"/>
        <w:rPr>
          <w:i/>
          <w:sz w:val="22"/>
          <w:u w:val="single"/>
        </w:rPr>
      </w:pPr>
      <w:bookmarkStart w:id="20" w:name="_Toc515568368"/>
      <w:r w:rsidRPr="000E44DC">
        <w:rPr>
          <w:i/>
          <w:sz w:val="22"/>
          <w:u w:val="single"/>
        </w:rPr>
        <w:t>Seguridad de la información</w:t>
      </w:r>
      <w:bookmarkEnd w:id="20"/>
    </w:p>
    <w:p w14:paraId="4D2DFB21" w14:textId="2B4D1FF3" w:rsidR="000E44DC" w:rsidRDefault="000E44DC" w:rsidP="00CC55DF">
      <w:pPr>
        <w:jc w:val="both"/>
      </w:pPr>
    </w:p>
    <w:p w14:paraId="48CF8A57" w14:textId="4F4B1407" w:rsidR="000E44DC" w:rsidRDefault="006D0E5B" w:rsidP="00CC55DF">
      <w:pPr>
        <w:jc w:val="both"/>
      </w:pPr>
      <w:r>
        <w:t>1.- Se realizan respaldos de información automáticos a la base de datos según los parámetros establecidos y se realizaran cada 12 horas.</w:t>
      </w:r>
    </w:p>
    <w:p w14:paraId="0E4C2105" w14:textId="04EC8A20" w:rsidR="006D0E5B" w:rsidRDefault="006D0E5B" w:rsidP="00CC55DF">
      <w:pPr>
        <w:jc w:val="both"/>
      </w:pPr>
      <w:r>
        <w:t>2.- Las sesiones de Windows estarán protegidas por usuarios y contraseñas diferentes para cada uno.</w:t>
      </w:r>
    </w:p>
    <w:p w14:paraId="017B9BED" w14:textId="0709062C" w:rsidR="006D0E5B" w:rsidRDefault="006D0E5B" w:rsidP="00CC55DF">
      <w:pPr>
        <w:jc w:val="both"/>
      </w:pPr>
      <w:r>
        <w:t>3.- Los usuarios deberán abstenerse de compartir o divulgar sus datos de acceso a los programas y usuarios de Windows.</w:t>
      </w:r>
    </w:p>
    <w:p w14:paraId="003E6C47" w14:textId="582FD68B" w:rsidR="006D0E5B" w:rsidRDefault="006D0E5B" w:rsidP="00CC55DF">
      <w:pPr>
        <w:jc w:val="both"/>
      </w:pPr>
      <w:r>
        <w:t>4.- En todos los equipos se realizará un escaneo para verificar que no existan virus en ellos por lo menos cada mes.</w:t>
      </w:r>
    </w:p>
    <w:p w14:paraId="22BC92BB" w14:textId="2F693C30" w:rsidR="000E44DC" w:rsidRDefault="006D0E5B" w:rsidP="00CC55DF">
      <w:pPr>
        <w:jc w:val="both"/>
      </w:pPr>
      <w:r>
        <w:t>5.- Todos los equipos tendrán deshabilitados los accesos a puertos USB, CD o Diskettes.</w:t>
      </w:r>
    </w:p>
    <w:p w14:paraId="7AE84AE1" w14:textId="73DFCFAF" w:rsidR="006D0E5B" w:rsidRDefault="00CC55DF" w:rsidP="00CC55DF">
      <w:pPr>
        <w:jc w:val="both"/>
      </w:pPr>
      <w:r>
        <w:t>6.- Los usuarios deberán informar de manera inmediata si se encuentra algún problema de seguridad, tal como el robo de información, el cambio de contraseñas de los usuarios de Windows, existencia de algún</w:t>
      </w:r>
      <w:r w:rsidR="00562252">
        <w:t xml:space="preserve"> virus o similar.</w:t>
      </w:r>
    </w:p>
    <w:p w14:paraId="683C4582" w14:textId="3755C7E8" w:rsidR="000E44DC" w:rsidRDefault="000E44DC" w:rsidP="00CC55DF">
      <w:pPr>
        <w:pStyle w:val="Ttulo3"/>
        <w:jc w:val="both"/>
        <w:rPr>
          <w:i/>
          <w:sz w:val="22"/>
          <w:u w:val="single"/>
        </w:rPr>
      </w:pPr>
      <w:bookmarkStart w:id="21" w:name="_Toc515568369"/>
      <w:r w:rsidRPr="000E44DC">
        <w:rPr>
          <w:i/>
          <w:sz w:val="22"/>
          <w:u w:val="single"/>
        </w:rPr>
        <w:t>Sobre el mantenimiento y buen uso de la infraestructura</w:t>
      </w:r>
      <w:bookmarkEnd w:id="21"/>
    </w:p>
    <w:p w14:paraId="70E2DD0E" w14:textId="4A4750C1" w:rsidR="000E44DC" w:rsidRDefault="000E44DC" w:rsidP="00CC55DF">
      <w:pPr>
        <w:jc w:val="both"/>
      </w:pPr>
    </w:p>
    <w:p w14:paraId="73DF117C" w14:textId="3E967982" w:rsidR="000E44DC" w:rsidRDefault="00CC55DF" w:rsidP="00CC55DF">
      <w:pPr>
        <w:jc w:val="both"/>
      </w:pPr>
      <w:r>
        <w:t>1.- Todos los equipos deberán tener las últimas actualizaciones de Windows, así como los correspondientes parches de antivirus y seguridad adicional.</w:t>
      </w:r>
    </w:p>
    <w:p w14:paraId="5493DE8A" w14:textId="109F8616" w:rsidR="00CC55DF" w:rsidRDefault="00CC55DF" w:rsidP="00CC55DF">
      <w:pPr>
        <w:jc w:val="both"/>
      </w:pPr>
      <w:r>
        <w:t>2.- Todo el equipo informático perteneciente a la microempresa, es para uso exclusivo de actividades referentes a esta, por lo tanto, los usuarios no deberán hacer uso de estos para asuntos personales a menos que exista una autorización previa.</w:t>
      </w:r>
    </w:p>
    <w:p w14:paraId="0ED2672F" w14:textId="67F47ADD" w:rsidR="00CC55DF" w:rsidRDefault="00CC55DF" w:rsidP="00CC55DF">
      <w:pPr>
        <w:jc w:val="both"/>
      </w:pPr>
      <w:r>
        <w:t>3</w:t>
      </w:r>
      <w:r>
        <w:t xml:space="preserve">.- Los usuarios no podrán instalar software </w:t>
      </w:r>
      <w:r>
        <w:t xml:space="preserve">de terceros </w:t>
      </w:r>
      <w:r>
        <w:t>sin autorización previa.</w:t>
      </w:r>
    </w:p>
    <w:p w14:paraId="291A4D6C" w14:textId="5279CA0C" w:rsidR="007E2113" w:rsidRPr="000E44DC" w:rsidRDefault="007E2113" w:rsidP="00CC55DF">
      <w:pPr>
        <w:jc w:val="both"/>
      </w:pPr>
      <w:r>
        <w:t>4.- Para cada mantenimiento a la versión del software, se deberá tener un registro y un respaldo de la información, así como su debida documentación.</w:t>
      </w:r>
    </w:p>
    <w:sectPr w:rsidR="007E2113" w:rsidRPr="000E44DC" w:rsidSect="00EE1ADA">
      <w:pgSz w:w="12240" w:h="15840"/>
      <w:pgMar w:top="1134" w:right="1134" w:bottom="1134" w:left="1134"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AE6CA6" w16cid:durableId="1EAD3E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0169E4"/>
    <w:multiLevelType w:val="hybridMultilevel"/>
    <w:tmpl w:val="2D7AFE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63470C2"/>
    <w:multiLevelType w:val="hybridMultilevel"/>
    <w:tmpl w:val="236068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89962B6"/>
    <w:multiLevelType w:val="hybridMultilevel"/>
    <w:tmpl w:val="395E47B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3BB"/>
    <w:rsid w:val="000316B7"/>
    <w:rsid w:val="0003200A"/>
    <w:rsid w:val="00042289"/>
    <w:rsid w:val="000552C0"/>
    <w:rsid w:val="00070784"/>
    <w:rsid w:val="000C6D86"/>
    <w:rsid w:val="000E44DC"/>
    <w:rsid w:val="001139A4"/>
    <w:rsid w:val="001356EE"/>
    <w:rsid w:val="002338B2"/>
    <w:rsid w:val="00257FA0"/>
    <w:rsid w:val="00292AC3"/>
    <w:rsid w:val="00296997"/>
    <w:rsid w:val="003738FA"/>
    <w:rsid w:val="003E0F69"/>
    <w:rsid w:val="00405054"/>
    <w:rsid w:val="00562252"/>
    <w:rsid w:val="005726DC"/>
    <w:rsid w:val="005776B1"/>
    <w:rsid w:val="005961C0"/>
    <w:rsid w:val="006112E9"/>
    <w:rsid w:val="0063027A"/>
    <w:rsid w:val="00660DB1"/>
    <w:rsid w:val="006B0ACB"/>
    <w:rsid w:val="006D0E5B"/>
    <w:rsid w:val="007E2113"/>
    <w:rsid w:val="0080528B"/>
    <w:rsid w:val="00814117"/>
    <w:rsid w:val="008419BA"/>
    <w:rsid w:val="008A3FE1"/>
    <w:rsid w:val="008C2FD2"/>
    <w:rsid w:val="008E2141"/>
    <w:rsid w:val="009179B6"/>
    <w:rsid w:val="0099282C"/>
    <w:rsid w:val="009C723D"/>
    <w:rsid w:val="009E5565"/>
    <w:rsid w:val="00A856F1"/>
    <w:rsid w:val="00A861CA"/>
    <w:rsid w:val="00AA31AC"/>
    <w:rsid w:val="00AA3D06"/>
    <w:rsid w:val="00AB57C7"/>
    <w:rsid w:val="00B0693B"/>
    <w:rsid w:val="00BB451E"/>
    <w:rsid w:val="00BE2485"/>
    <w:rsid w:val="00C67D5E"/>
    <w:rsid w:val="00C81AED"/>
    <w:rsid w:val="00CC55DF"/>
    <w:rsid w:val="00D0672F"/>
    <w:rsid w:val="00D233BB"/>
    <w:rsid w:val="00D46E9C"/>
    <w:rsid w:val="00D82E47"/>
    <w:rsid w:val="00E26CCE"/>
    <w:rsid w:val="00E710D5"/>
    <w:rsid w:val="00EE1ADA"/>
    <w:rsid w:val="00EE63D4"/>
    <w:rsid w:val="00F00B30"/>
    <w:rsid w:val="00FA1FFE"/>
    <w:rsid w:val="00FC2353"/>
    <w:rsid w:val="00FC63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39E89"/>
  <w15:chartTrackingRefBased/>
  <w15:docId w15:val="{642DDD96-A2DF-49E3-8C55-2D2DF587F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AED"/>
    <w:rPr>
      <w:rFonts w:eastAsiaTheme="minorEastAsia"/>
      <w:lang w:eastAsia="ja-JP"/>
    </w:rPr>
  </w:style>
  <w:style w:type="paragraph" w:styleId="Ttulo1">
    <w:name w:val="heading 1"/>
    <w:basedOn w:val="Normal"/>
    <w:next w:val="Normal"/>
    <w:link w:val="Ttulo1Car"/>
    <w:uiPriority w:val="9"/>
    <w:qFormat/>
    <w:rsid w:val="00FC63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E44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E44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63DF"/>
    <w:rPr>
      <w:rFonts w:asciiTheme="majorHAnsi" w:eastAsiaTheme="majorEastAsia" w:hAnsiTheme="majorHAnsi" w:cstheme="majorBidi"/>
      <w:color w:val="2F5496" w:themeColor="accent1" w:themeShade="BF"/>
      <w:sz w:val="32"/>
      <w:szCs w:val="32"/>
      <w:lang w:eastAsia="ja-JP"/>
    </w:rPr>
  </w:style>
  <w:style w:type="paragraph" w:styleId="TtuloTDC">
    <w:name w:val="TOC Heading"/>
    <w:basedOn w:val="Ttulo1"/>
    <w:next w:val="Normal"/>
    <w:uiPriority w:val="39"/>
    <w:unhideWhenUsed/>
    <w:qFormat/>
    <w:rsid w:val="00FC63DF"/>
    <w:pPr>
      <w:outlineLvl w:val="9"/>
    </w:pPr>
    <w:rPr>
      <w:lang w:eastAsia="es-MX"/>
    </w:rPr>
  </w:style>
  <w:style w:type="paragraph" w:styleId="TDC1">
    <w:name w:val="toc 1"/>
    <w:basedOn w:val="Normal"/>
    <w:next w:val="Normal"/>
    <w:autoRedefine/>
    <w:uiPriority w:val="39"/>
    <w:unhideWhenUsed/>
    <w:rsid w:val="00FC63DF"/>
    <w:pPr>
      <w:spacing w:after="100"/>
    </w:pPr>
  </w:style>
  <w:style w:type="character" w:styleId="Hipervnculo">
    <w:name w:val="Hyperlink"/>
    <w:basedOn w:val="Fuentedeprrafopredeter"/>
    <w:uiPriority w:val="99"/>
    <w:unhideWhenUsed/>
    <w:rsid w:val="00FC63DF"/>
    <w:rPr>
      <w:color w:val="0563C1" w:themeColor="hyperlink"/>
      <w:u w:val="single"/>
    </w:rPr>
  </w:style>
  <w:style w:type="paragraph" w:styleId="Sinespaciado">
    <w:name w:val="No Spacing"/>
    <w:uiPriority w:val="1"/>
    <w:qFormat/>
    <w:rsid w:val="00F00B30"/>
    <w:pPr>
      <w:spacing w:after="0" w:line="240" w:lineRule="auto"/>
    </w:pPr>
    <w:rPr>
      <w:rFonts w:eastAsiaTheme="minorEastAsia"/>
      <w:lang w:eastAsia="ja-JP"/>
    </w:rPr>
  </w:style>
  <w:style w:type="table" w:styleId="Tablaconcuadrcula">
    <w:name w:val="Table Grid"/>
    <w:basedOn w:val="Tablanormal"/>
    <w:uiPriority w:val="39"/>
    <w:rsid w:val="0003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60DB1"/>
    <w:pPr>
      <w:ind w:left="720"/>
      <w:contextualSpacing/>
    </w:pPr>
  </w:style>
  <w:style w:type="character" w:styleId="Refdecomentario">
    <w:name w:val="annotation reference"/>
    <w:basedOn w:val="Fuentedeprrafopredeter"/>
    <w:uiPriority w:val="99"/>
    <w:semiHidden/>
    <w:unhideWhenUsed/>
    <w:rsid w:val="00BB451E"/>
    <w:rPr>
      <w:sz w:val="16"/>
      <w:szCs w:val="16"/>
    </w:rPr>
  </w:style>
  <w:style w:type="paragraph" w:styleId="Textocomentario">
    <w:name w:val="annotation text"/>
    <w:basedOn w:val="Normal"/>
    <w:link w:val="TextocomentarioCar"/>
    <w:uiPriority w:val="99"/>
    <w:semiHidden/>
    <w:unhideWhenUsed/>
    <w:rsid w:val="00BB451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B451E"/>
    <w:rPr>
      <w:rFonts w:eastAsiaTheme="minorEastAsia"/>
      <w:sz w:val="20"/>
      <w:szCs w:val="20"/>
      <w:lang w:eastAsia="ja-JP"/>
    </w:rPr>
  </w:style>
  <w:style w:type="paragraph" w:styleId="Asuntodelcomentario">
    <w:name w:val="annotation subject"/>
    <w:basedOn w:val="Textocomentario"/>
    <w:next w:val="Textocomentario"/>
    <w:link w:val="AsuntodelcomentarioCar"/>
    <w:uiPriority w:val="99"/>
    <w:semiHidden/>
    <w:unhideWhenUsed/>
    <w:rsid w:val="00BB451E"/>
    <w:rPr>
      <w:b/>
      <w:bCs/>
    </w:rPr>
  </w:style>
  <w:style w:type="character" w:customStyle="1" w:styleId="AsuntodelcomentarioCar">
    <w:name w:val="Asunto del comentario Car"/>
    <w:basedOn w:val="TextocomentarioCar"/>
    <w:link w:val="Asuntodelcomentario"/>
    <w:uiPriority w:val="99"/>
    <w:semiHidden/>
    <w:rsid w:val="00BB451E"/>
    <w:rPr>
      <w:rFonts w:eastAsiaTheme="minorEastAsia"/>
      <w:b/>
      <w:bCs/>
      <w:sz w:val="20"/>
      <w:szCs w:val="20"/>
      <w:lang w:eastAsia="ja-JP"/>
    </w:rPr>
  </w:style>
  <w:style w:type="paragraph" w:styleId="Textodeglobo">
    <w:name w:val="Balloon Text"/>
    <w:basedOn w:val="Normal"/>
    <w:link w:val="TextodegloboCar"/>
    <w:uiPriority w:val="99"/>
    <w:semiHidden/>
    <w:unhideWhenUsed/>
    <w:rsid w:val="00BB451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451E"/>
    <w:rPr>
      <w:rFonts w:ascii="Segoe UI" w:eastAsiaTheme="minorEastAsia" w:hAnsi="Segoe UI" w:cs="Segoe UI"/>
      <w:sz w:val="18"/>
      <w:szCs w:val="18"/>
      <w:lang w:eastAsia="ja-JP"/>
    </w:rPr>
  </w:style>
  <w:style w:type="character" w:customStyle="1" w:styleId="Ttulo2Car">
    <w:name w:val="Título 2 Car"/>
    <w:basedOn w:val="Fuentedeprrafopredeter"/>
    <w:link w:val="Ttulo2"/>
    <w:uiPriority w:val="9"/>
    <w:rsid w:val="000E44DC"/>
    <w:rPr>
      <w:rFonts w:asciiTheme="majorHAnsi" w:eastAsiaTheme="majorEastAsia" w:hAnsiTheme="majorHAnsi" w:cstheme="majorBidi"/>
      <w:color w:val="2F5496" w:themeColor="accent1" w:themeShade="BF"/>
      <w:sz w:val="26"/>
      <w:szCs w:val="26"/>
      <w:lang w:eastAsia="ja-JP"/>
    </w:rPr>
  </w:style>
  <w:style w:type="character" w:customStyle="1" w:styleId="Ttulo3Car">
    <w:name w:val="Título 3 Car"/>
    <w:basedOn w:val="Fuentedeprrafopredeter"/>
    <w:link w:val="Ttulo3"/>
    <w:uiPriority w:val="9"/>
    <w:rsid w:val="000E44DC"/>
    <w:rPr>
      <w:rFonts w:asciiTheme="majorHAnsi" w:eastAsiaTheme="majorEastAsia" w:hAnsiTheme="majorHAnsi" w:cstheme="majorBidi"/>
      <w:color w:val="1F3763" w:themeColor="accent1" w:themeShade="7F"/>
      <w:sz w:val="24"/>
      <w:szCs w:val="24"/>
      <w:lang w:eastAsia="ja-JP"/>
    </w:rPr>
  </w:style>
  <w:style w:type="paragraph" w:styleId="TDC2">
    <w:name w:val="toc 2"/>
    <w:basedOn w:val="Normal"/>
    <w:next w:val="Normal"/>
    <w:autoRedefine/>
    <w:uiPriority w:val="39"/>
    <w:unhideWhenUsed/>
    <w:rsid w:val="003E0F69"/>
    <w:pPr>
      <w:spacing w:after="100"/>
      <w:ind w:left="220"/>
    </w:pPr>
  </w:style>
  <w:style w:type="paragraph" w:styleId="TDC3">
    <w:name w:val="toc 3"/>
    <w:basedOn w:val="Normal"/>
    <w:next w:val="Normal"/>
    <w:autoRedefine/>
    <w:uiPriority w:val="39"/>
    <w:unhideWhenUsed/>
    <w:rsid w:val="003E0F6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7237987">
      <w:bodyDiv w:val="1"/>
      <w:marLeft w:val="0"/>
      <w:marRight w:val="0"/>
      <w:marTop w:val="0"/>
      <w:marBottom w:val="0"/>
      <w:divBdr>
        <w:top w:val="none" w:sz="0" w:space="0" w:color="auto"/>
        <w:left w:val="none" w:sz="0" w:space="0" w:color="auto"/>
        <w:bottom w:val="none" w:sz="0" w:space="0" w:color="auto"/>
        <w:right w:val="none" w:sz="0" w:space="0" w:color="auto"/>
      </w:divBdr>
    </w:div>
    <w:div w:id="1706441374">
      <w:bodyDiv w:val="1"/>
      <w:marLeft w:val="0"/>
      <w:marRight w:val="0"/>
      <w:marTop w:val="0"/>
      <w:marBottom w:val="0"/>
      <w:divBdr>
        <w:top w:val="none" w:sz="0" w:space="0" w:color="auto"/>
        <w:left w:val="none" w:sz="0" w:space="0" w:color="auto"/>
        <w:bottom w:val="none" w:sz="0" w:space="0" w:color="auto"/>
        <w:right w:val="none" w:sz="0" w:space="0" w:color="auto"/>
      </w:divBdr>
    </w:div>
    <w:div w:id="191824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microsoft.com/office/2016/09/relationships/commentsIds" Target="commentsIds.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CFA6E4-69ED-451F-B325-B7ACE21F2A5D}" type="doc">
      <dgm:prSet loTypeId="urn:microsoft.com/office/officeart/2008/layout/NameandTitleOrganizationalChart" loCatId="hierarchy" qsTypeId="urn:microsoft.com/office/officeart/2005/8/quickstyle/simple1" qsCatId="simple" csTypeId="urn:microsoft.com/office/officeart/2005/8/colors/colorful4" csCatId="colorful" phldr="1"/>
      <dgm:spPr/>
      <dgm:t>
        <a:bodyPr/>
        <a:lstStyle/>
        <a:p>
          <a:endParaRPr lang="es-ES"/>
        </a:p>
      </dgm:t>
    </dgm:pt>
    <dgm:pt modelId="{EBE40C71-C424-4E9B-9427-C97F2EE5CEFD}">
      <dgm:prSet phldrT="[Texto]"/>
      <dgm:spPr/>
      <dgm:t>
        <a:bodyPr/>
        <a:lstStyle/>
        <a:p>
          <a:pPr algn="ctr"/>
          <a:r>
            <a:rPr lang="es-ES"/>
            <a:t>Gerente General</a:t>
          </a:r>
        </a:p>
      </dgm:t>
    </dgm:pt>
    <dgm:pt modelId="{802A1B4A-395A-4F0F-907F-906B584B03EC}" type="parTrans" cxnId="{8BCE1DF4-5EBE-43C5-83F1-48F79D537998}">
      <dgm:prSet/>
      <dgm:spPr/>
      <dgm:t>
        <a:bodyPr/>
        <a:lstStyle/>
        <a:p>
          <a:pPr algn="ctr"/>
          <a:endParaRPr lang="es-ES"/>
        </a:p>
      </dgm:t>
    </dgm:pt>
    <dgm:pt modelId="{F952B171-C756-44CF-85E2-059362883F60}" type="sibTrans" cxnId="{8BCE1DF4-5EBE-43C5-83F1-48F79D537998}">
      <dgm:prSet/>
      <dgm:spPr/>
      <dgm:t>
        <a:bodyPr/>
        <a:lstStyle/>
        <a:p>
          <a:pPr algn="ctr"/>
          <a:r>
            <a:rPr lang="es-ES"/>
            <a:t>Aldo de Jesus Acevedo</a:t>
          </a:r>
        </a:p>
      </dgm:t>
    </dgm:pt>
    <dgm:pt modelId="{D306FE41-3ED1-41B3-A91A-842E07A32D92}" type="asst">
      <dgm:prSet phldrT="[Texto]"/>
      <dgm:spPr/>
      <dgm:t>
        <a:bodyPr/>
        <a:lstStyle/>
        <a:p>
          <a:pPr algn="ctr"/>
          <a:r>
            <a:rPr lang="es-ES"/>
            <a:t>Subgerente</a:t>
          </a:r>
        </a:p>
      </dgm:t>
    </dgm:pt>
    <dgm:pt modelId="{9468A906-BDC6-4E4C-8A1E-5A3273A5EF10}" type="parTrans" cxnId="{85421CB3-D0E8-4B17-BB43-6E31A665C876}">
      <dgm:prSet/>
      <dgm:spPr/>
      <dgm:t>
        <a:bodyPr/>
        <a:lstStyle/>
        <a:p>
          <a:pPr algn="ctr"/>
          <a:endParaRPr lang="es-ES"/>
        </a:p>
      </dgm:t>
    </dgm:pt>
    <dgm:pt modelId="{A54877BF-84FA-4BC6-A1F6-D2CE648D8CBE}" type="sibTrans" cxnId="{85421CB3-D0E8-4B17-BB43-6E31A665C876}">
      <dgm:prSet/>
      <dgm:spPr/>
      <dgm:t>
        <a:bodyPr/>
        <a:lstStyle/>
        <a:p>
          <a:pPr algn="ctr"/>
          <a:r>
            <a:rPr lang="es-ES"/>
            <a:t>Maria de los Angeles Rodriguez Romero</a:t>
          </a:r>
        </a:p>
      </dgm:t>
    </dgm:pt>
    <dgm:pt modelId="{494D7181-BCF6-4AE1-88B7-803E1B273F22}">
      <dgm:prSet phldrT="[Texto]"/>
      <dgm:spPr/>
      <dgm:t>
        <a:bodyPr/>
        <a:lstStyle/>
        <a:p>
          <a:pPr algn="ctr"/>
          <a:r>
            <a:rPr lang="es-ES"/>
            <a:t>Encargado de Ventas</a:t>
          </a:r>
        </a:p>
      </dgm:t>
    </dgm:pt>
    <dgm:pt modelId="{4FD3F3C9-462A-49DE-B09F-7C3F3BE7DBC4}" type="parTrans" cxnId="{037401CC-D514-450D-A42D-588E5D40C5FF}">
      <dgm:prSet/>
      <dgm:spPr/>
      <dgm:t>
        <a:bodyPr/>
        <a:lstStyle/>
        <a:p>
          <a:pPr algn="ctr"/>
          <a:endParaRPr lang="es-ES"/>
        </a:p>
      </dgm:t>
    </dgm:pt>
    <dgm:pt modelId="{83A01993-7D38-4BE3-9302-1DACE2BD9BB9}" type="sibTrans" cxnId="{037401CC-D514-450D-A42D-588E5D40C5FF}">
      <dgm:prSet/>
      <dgm:spPr/>
      <dgm:t>
        <a:bodyPr/>
        <a:lstStyle/>
        <a:p>
          <a:pPr algn="ctr"/>
          <a:r>
            <a:rPr lang="es-ES"/>
            <a:t>Aldo de Jesus Acevedo</a:t>
          </a:r>
        </a:p>
      </dgm:t>
    </dgm:pt>
    <dgm:pt modelId="{C3C64E32-5255-4566-AF8F-C1639830AD30}">
      <dgm:prSet phldrT="[Texto]"/>
      <dgm:spPr/>
      <dgm:t>
        <a:bodyPr/>
        <a:lstStyle/>
        <a:p>
          <a:pPr algn="ctr"/>
          <a:r>
            <a:rPr lang="es-ES"/>
            <a:t>Encargado de Compras</a:t>
          </a:r>
        </a:p>
      </dgm:t>
    </dgm:pt>
    <dgm:pt modelId="{47893A92-7670-45CB-A177-B404145FCE85}" type="parTrans" cxnId="{E059BE2E-BB23-491A-AF06-DE4BD9D53D68}">
      <dgm:prSet/>
      <dgm:spPr/>
      <dgm:t>
        <a:bodyPr/>
        <a:lstStyle/>
        <a:p>
          <a:pPr algn="ctr"/>
          <a:endParaRPr lang="es-ES"/>
        </a:p>
      </dgm:t>
    </dgm:pt>
    <dgm:pt modelId="{60DA6D9E-EFBF-46BA-9BEF-D8452B30FFDA}" type="sibTrans" cxnId="{E059BE2E-BB23-491A-AF06-DE4BD9D53D68}">
      <dgm:prSet/>
      <dgm:spPr/>
      <dgm:t>
        <a:bodyPr/>
        <a:lstStyle/>
        <a:p>
          <a:pPr algn="ctr"/>
          <a:r>
            <a:rPr lang="es-ES"/>
            <a:t>Aldo de Jesus Acevedo</a:t>
          </a:r>
        </a:p>
      </dgm:t>
    </dgm:pt>
    <dgm:pt modelId="{72CE9F0C-0773-489E-8613-A78DC41B4065}">
      <dgm:prSet phldrT="[Texto]"/>
      <dgm:spPr/>
      <dgm:t>
        <a:bodyPr/>
        <a:lstStyle/>
        <a:p>
          <a:pPr algn="ctr"/>
          <a:r>
            <a:rPr lang="es-ES"/>
            <a:t>Encargado de Limpieza</a:t>
          </a:r>
        </a:p>
      </dgm:t>
    </dgm:pt>
    <dgm:pt modelId="{B6CB24C8-1AC4-492D-B34D-939452DAAAC9}" type="parTrans" cxnId="{E300A99A-C0D6-4C19-BE26-3513FE07398C}">
      <dgm:prSet/>
      <dgm:spPr/>
      <dgm:t>
        <a:bodyPr/>
        <a:lstStyle/>
        <a:p>
          <a:pPr algn="ctr"/>
          <a:endParaRPr lang="es-ES"/>
        </a:p>
      </dgm:t>
    </dgm:pt>
    <dgm:pt modelId="{FE2D805C-B968-4229-83C9-CB946EA791AD}" type="sibTrans" cxnId="{E300A99A-C0D6-4C19-BE26-3513FE07398C}">
      <dgm:prSet/>
      <dgm:spPr/>
      <dgm:t>
        <a:bodyPr/>
        <a:lstStyle/>
        <a:p>
          <a:pPr algn="ctr"/>
          <a:r>
            <a:rPr lang="es-ES"/>
            <a:t>Norberto Paloma Rodriguez</a:t>
          </a:r>
        </a:p>
      </dgm:t>
    </dgm:pt>
    <dgm:pt modelId="{AF43D445-1114-446D-B7DB-94474F72AC3A}">
      <dgm:prSet phldrT="[Texto]"/>
      <dgm:spPr/>
      <dgm:t>
        <a:bodyPr/>
        <a:lstStyle/>
        <a:p>
          <a:pPr algn="ctr"/>
          <a:r>
            <a:rPr lang="es-ES"/>
            <a:t>Encargado de Reparaciones</a:t>
          </a:r>
        </a:p>
      </dgm:t>
    </dgm:pt>
    <dgm:pt modelId="{52831F38-506F-4FAE-82B6-1720B5BD1797}" type="parTrans" cxnId="{5900D9C5-3271-4116-AB56-54A51AC1B7C5}">
      <dgm:prSet/>
      <dgm:spPr/>
      <dgm:t>
        <a:bodyPr/>
        <a:lstStyle/>
        <a:p>
          <a:pPr algn="ctr"/>
          <a:endParaRPr lang="es-ES"/>
        </a:p>
      </dgm:t>
    </dgm:pt>
    <dgm:pt modelId="{F501ADF0-F00A-465F-9B14-E8DF57646CE3}" type="sibTrans" cxnId="{5900D9C5-3271-4116-AB56-54A51AC1B7C5}">
      <dgm:prSet/>
      <dgm:spPr/>
      <dgm:t>
        <a:bodyPr/>
        <a:lstStyle/>
        <a:p>
          <a:pPr algn="ctr"/>
          <a:r>
            <a:rPr lang="es-ES"/>
            <a:t>Aldo de Jesus Acevedo</a:t>
          </a:r>
        </a:p>
      </dgm:t>
    </dgm:pt>
    <dgm:pt modelId="{F1A41D4B-27F7-4B7A-84F2-69889C253FC2}">
      <dgm:prSet phldrT="[Texto]"/>
      <dgm:spPr/>
      <dgm:t>
        <a:bodyPr/>
        <a:lstStyle/>
        <a:p>
          <a:pPr algn="ctr"/>
          <a:r>
            <a:rPr lang="es-ES"/>
            <a:t>Encargado en mostrador</a:t>
          </a:r>
        </a:p>
      </dgm:t>
    </dgm:pt>
    <dgm:pt modelId="{2E7F1B40-45D4-4A9B-98DC-FA77F7EECDBB}" type="parTrans" cxnId="{4B626EFD-2E8A-482A-8CB8-8FE0A38E7007}">
      <dgm:prSet/>
      <dgm:spPr/>
      <dgm:t>
        <a:bodyPr/>
        <a:lstStyle/>
        <a:p>
          <a:pPr algn="ctr"/>
          <a:endParaRPr lang="es-ES"/>
        </a:p>
      </dgm:t>
    </dgm:pt>
    <dgm:pt modelId="{D9EEA9F8-0F78-491E-839B-E70283D079F3}" type="sibTrans" cxnId="{4B626EFD-2E8A-482A-8CB8-8FE0A38E7007}">
      <dgm:prSet/>
      <dgm:spPr/>
      <dgm:t>
        <a:bodyPr/>
        <a:lstStyle/>
        <a:p>
          <a:pPr algn="ctr"/>
          <a:r>
            <a:rPr lang="es-ES"/>
            <a:t>Aldo de Jesus Acevedo</a:t>
          </a:r>
        </a:p>
      </dgm:t>
    </dgm:pt>
    <dgm:pt modelId="{3C8ED055-3275-4DDC-BE2D-3C59912981B7}" type="asst">
      <dgm:prSet/>
      <dgm:spPr/>
      <dgm:t>
        <a:bodyPr/>
        <a:lstStyle/>
        <a:p>
          <a:pPr algn="ctr"/>
          <a:r>
            <a:rPr lang="es-ES"/>
            <a:t>Sub-encargado</a:t>
          </a:r>
        </a:p>
      </dgm:t>
    </dgm:pt>
    <dgm:pt modelId="{C0801918-A2F1-4FC6-9B92-4A3A319752F9}" type="parTrans" cxnId="{93BD3FB7-6EFC-4CAA-B30D-61DE9B681B33}">
      <dgm:prSet/>
      <dgm:spPr/>
      <dgm:t>
        <a:bodyPr/>
        <a:lstStyle/>
        <a:p>
          <a:pPr algn="ctr"/>
          <a:endParaRPr lang="es-ES"/>
        </a:p>
      </dgm:t>
    </dgm:pt>
    <dgm:pt modelId="{ED9FC820-479C-49BC-8B81-9AAFC6099E53}" type="sibTrans" cxnId="{93BD3FB7-6EFC-4CAA-B30D-61DE9B681B33}">
      <dgm:prSet/>
      <dgm:spPr/>
      <dgm:t>
        <a:bodyPr/>
        <a:lstStyle/>
        <a:p>
          <a:pPr algn="ctr"/>
          <a:r>
            <a:rPr lang="es-ES"/>
            <a:t>Norberto Paloma Rodriguez</a:t>
          </a:r>
        </a:p>
      </dgm:t>
    </dgm:pt>
    <dgm:pt modelId="{347B4A75-6B8E-4EBD-8F0A-B08C039F9372}" type="asst">
      <dgm:prSet/>
      <dgm:spPr/>
      <dgm:t>
        <a:bodyPr/>
        <a:lstStyle/>
        <a:p>
          <a:pPr algn="ctr"/>
          <a:r>
            <a:rPr lang="es-ES"/>
            <a:t>Sub-encargado</a:t>
          </a:r>
        </a:p>
      </dgm:t>
    </dgm:pt>
    <dgm:pt modelId="{3E33DA86-F7F8-4225-90E8-F6D11D3A03AC}" type="parTrans" cxnId="{9A64DE91-6FCB-40F4-94B8-44EE025A2FF2}">
      <dgm:prSet/>
      <dgm:spPr/>
      <dgm:t>
        <a:bodyPr/>
        <a:lstStyle/>
        <a:p>
          <a:pPr algn="ctr"/>
          <a:endParaRPr lang="es-ES"/>
        </a:p>
      </dgm:t>
    </dgm:pt>
    <dgm:pt modelId="{1498AF62-D92A-4AB2-8AE4-23F5E39ED16E}" type="sibTrans" cxnId="{9A64DE91-6FCB-40F4-94B8-44EE025A2FF2}">
      <dgm:prSet/>
      <dgm:spPr/>
      <dgm:t>
        <a:bodyPr/>
        <a:lstStyle/>
        <a:p>
          <a:pPr algn="ctr"/>
          <a:r>
            <a:rPr lang="es-ES"/>
            <a:t>Norberto Paloma Rodriguez</a:t>
          </a:r>
        </a:p>
      </dgm:t>
    </dgm:pt>
    <dgm:pt modelId="{004B3DC4-CF11-4BAC-9B3E-4032FD3F1A8F}" type="pres">
      <dgm:prSet presAssocID="{1BCFA6E4-69ED-451F-B325-B7ACE21F2A5D}" presName="hierChild1" presStyleCnt="0">
        <dgm:presLayoutVars>
          <dgm:orgChart val="1"/>
          <dgm:chPref val="1"/>
          <dgm:dir/>
          <dgm:animOne val="branch"/>
          <dgm:animLvl val="lvl"/>
          <dgm:resizeHandles/>
        </dgm:presLayoutVars>
      </dgm:prSet>
      <dgm:spPr/>
      <dgm:t>
        <a:bodyPr/>
        <a:lstStyle/>
        <a:p>
          <a:endParaRPr lang="es-ES"/>
        </a:p>
      </dgm:t>
    </dgm:pt>
    <dgm:pt modelId="{F338F558-4A5E-40C3-A61C-AE4FB7ED983F}" type="pres">
      <dgm:prSet presAssocID="{EBE40C71-C424-4E9B-9427-C97F2EE5CEFD}" presName="hierRoot1" presStyleCnt="0">
        <dgm:presLayoutVars>
          <dgm:hierBranch val="init"/>
        </dgm:presLayoutVars>
      </dgm:prSet>
      <dgm:spPr/>
    </dgm:pt>
    <dgm:pt modelId="{448D57C2-7CCD-45E6-8E82-384B8A70FC64}" type="pres">
      <dgm:prSet presAssocID="{EBE40C71-C424-4E9B-9427-C97F2EE5CEFD}" presName="rootComposite1" presStyleCnt="0"/>
      <dgm:spPr/>
    </dgm:pt>
    <dgm:pt modelId="{52DA81CF-5699-4827-8B54-4395BDE66C76}" type="pres">
      <dgm:prSet presAssocID="{EBE40C71-C424-4E9B-9427-C97F2EE5CEFD}" presName="rootText1" presStyleLbl="node0" presStyleIdx="0" presStyleCnt="1">
        <dgm:presLayoutVars>
          <dgm:chMax/>
          <dgm:chPref val="3"/>
        </dgm:presLayoutVars>
      </dgm:prSet>
      <dgm:spPr/>
      <dgm:t>
        <a:bodyPr/>
        <a:lstStyle/>
        <a:p>
          <a:endParaRPr lang="es-ES"/>
        </a:p>
      </dgm:t>
    </dgm:pt>
    <dgm:pt modelId="{CE5618A9-4646-4F84-A3E9-44212143DCBD}" type="pres">
      <dgm:prSet presAssocID="{EBE40C71-C424-4E9B-9427-C97F2EE5CEFD}" presName="titleText1" presStyleLbl="fgAcc0" presStyleIdx="0" presStyleCnt="1">
        <dgm:presLayoutVars>
          <dgm:chMax val="0"/>
          <dgm:chPref val="0"/>
        </dgm:presLayoutVars>
      </dgm:prSet>
      <dgm:spPr/>
      <dgm:t>
        <a:bodyPr/>
        <a:lstStyle/>
        <a:p>
          <a:endParaRPr lang="es-ES"/>
        </a:p>
      </dgm:t>
    </dgm:pt>
    <dgm:pt modelId="{D129B89F-BEDA-4BBE-8E2C-3A3836783B30}" type="pres">
      <dgm:prSet presAssocID="{EBE40C71-C424-4E9B-9427-C97F2EE5CEFD}" presName="rootConnector1" presStyleLbl="node1" presStyleIdx="0" presStyleCnt="5"/>
      <dgm:spPr/>
      <dgm:t>
        <a:bodyPr/>
        <a:lstStyle/>
        <a:p>
          <a:endParaRPr lang="es-ES"/>
        </a:p>
      </dgm:t>
    </dgm:pt>
    <dgm:pt modelId="{C5F09378-EB72-4F13-B046-0BF0D0AB07B6}" type="pres">
      <dgm:prSet presAssocID="{EBE40C71-C424-4E9B-9427-C97F2EE5CEFD}" presName="hierChild2" presStyleCnt="0"/>
      <dgm:spPr/>
    </dgm:pt>
    <dgm:pt modelId="{4B2E1435-3290-4116-9C41-24E01866848E}" type="pres">
      <dgm:prSet presAssocID="{4FD3F3C9-462A-49DE-B09F-7C3F3BE7DBC4}" presName="Name37" presStyleLbl="parChTrans1D2" presStyleIdx="0" presStyleCnt="6"/>
      <dgm:spPr/>
      <dgm:t>
        <a:bodyPr/>
        <a:lstStyle/>
        <a:p>
          <a:endParaRPr lang="es-ES"/>
        </a:p>
      </dgm:t>
    </dgm:pt>
    <dgm:pt modelId="{8ED8C533-A01D-4CB9-8440-A7D212933BFA}" type="pres">
      <dgm:prSet presAssocID="{494D7181-BCF6-4AE1-88B7-803E1B273F22}" presName="hierRoot2" presStyleCnt="0">
        <dgm:presLayoutVars>
          <dgm:hierBranch val="init"/>
        </dgm:presLayoutVars>
      </dgm:prSet>
      <dgm:spPr/>
    </dgm:pt>
    <dgm:pt modelId="{5AE358C8-3EF6-439C-8E07-3C660E16461B}" type="pres">
      <dgm:prSet presAssocID="{494D7181-BCF6-4AE1-88B7-803E1B273F22}" presName="rootComposite" presStyleCnt="0"/>
      <dgm:spPr/>
    </dgm:pt>
    <dgm:pt modelId="{A40EE488-E56F-42C1-B6D7-F4CCC71A3B97}" type="pres">
      <dgm:prSet presAssocID="{494D7181-BCF6-4AE1-88B7-803E1B273F22}" presName="rootText" presStyleLbl="node1" presStyleIdx="0" presStyleCnt="5">
        <dgm:presLayoutVars>
          <dgm:chMax/>
          <dgm:chPref val="3"/>
        </dgm:presLayoutVars>
      </dgm:prSet>
      <dgm:spPr/>
      <dgm:t>
        <a:bodyPr/>
        <a:lstStyle/>
        <a:p>
          <a:endParaRPr lang="es-ES"/>
        </a:p>
      </dgm:t>
    </dgm:pt>
    <dgm:pt modelId="{14673E53-520B-46CD-BC1F-9305F66D62C8}" type="pres">
      <dgm:prSet presAssocID="{494D7181-BCF6-4AE1-88B7-803E1B273F22}" presName="titleText2" presStyleLbl="fgAcc1" presStyleIdx="0" presStyleCnt="5">
        <dgm:presLayoutVars>
          <dgm:chMax val="0"/>
          <dgm:chPref val="0"/>
        </dgm:presLayoutVars>
      </dgm:prSet>
      <dgm:spPr/>
      <dgm:t>
        <a:bodyPr/>
        <a:lstStyle/>
        <a:p>
          <a:endParaRPr lang="es-ES"/>
        </a:p>
      </dgm:t>
    </dgm:pt>
    <dgm:pt modelId="{C219C300-868C-43C1-852E-F45F36A30994}" type="pres">
      <dgm:prSet presAssocID="{494D7181-BCF6-4AE1-88B7-803E1B273F22}" presName="rootConnector" presStyleLbl="node2" presStyleIdx="0" presStyleCnt="0"/>
      <dgm:spPr/>
      <dgm:t>
        <a:bodyPr/>
        <a:lstStyle/>
        <a:p>
          <a:endParaRPr lang="es-ES"/>
        </a:p>
      </dgm:t>
    </dgm:pt>
    <dgm:pt modelId="{2D0624AD-2029-4AA2-9D86-FEEF95A06E3B}" type="pres">
      <dgm:prSet presAssocID="{494D7181-BCF6-4AE1-88B7-803E1B273F22}" presName="hierChild4" presStyleCnt="0"/>
      <dgm:spPr/>
    </dgm:pt>
    <dgm:pt modelId="{9BC63F30-D2F8-46ED-8845-E7FC2E9DFDD8}" type="pres">
      <dgm:prSet presAssocID="{494D7181-BCF6-4AE1-88B7-803E1B273F22}" presName="hierChild5" presStyleCnt="0"/>
      <dgm:spPr/>
    </dgm:pt>
    <dgm:pt modelId="{CBBEB7FD-86AD-4020-9548-D030B2D3D845}" type="pres">
      <dgm:prSet presAssocID="{C0801918-A2F1-4FC6-9B92-4A3A319752F9}" presName="Name96" presStyleLbl="parChTrans1D3" presStyleIdx="0" presStyleCnt="2"/>
      <dgm:spPr/>
      <dgm:t>
        <a:bodyPr/>
        <a:lstStyle/>
        <a:p>
          <a:endParaRPr lang="es-ES"/>
        </a:p>
      </dgm:t>
    </dgm:pt>
    <dgm:pt modelId="{183A2275-6CCC-4058-B744-F89AF5D1BA16}" type="pres">
      <dgm:prSet presAssocID="{3C8ED055-3275-4DDC-BE2D-3C59912981B7}" presName="hierRoot3" presStyleCnt="0">
        <dgm:presLayoutVars>
          <dgm:hierBranch val="init"/>
        </dgm:presLayoutVars>
      </dgm:prSet>
      <dgm:spPr/>
    </dgm:pt>
    <dgm:pt modelId="{6B74725C-1002-400E-82E6-BE3A1E6D6892}" type="pres">
      <dgm:prSet presAssocID="{3C8ED055-3275-4DDC-BE2D-3C59912981B7}" presName="rootComposite3" presStyleCnt="0"/>
      <dgm:spPr/>
    </dgm:pt>
    <dgm:pt modelId="{20C28E79-8BFB-4482-9A2A-DF62EA404855}" type="pres">
      <dgm:prSet presAssocID="{3C8ED055-3275-4DDC-BE2D-3C59912981B7}" presName="rootText3" presStyleLbl="asst1" presStyleIdx="0" presStyleCnt="3">
        <dgm:presLayoutVars>
          <dgm:chPref val="3"/>
        </dgm:presLayoutVars>
      </dgm:prSet>
      <dgm:spPr/>
      <dgm:t>
        <a:bodyPr/>
        <a:lstStyle/>
        <a:p>
          <a:endParaRPr lang="es-ES"/>
        </a:p>
      </dgm:t>
    </dgm:pt>
    <dgm:pt modelId="{91FB75E0-D4D2-4B96-B264-9CC968CE3296}" type="pres">
      <dgm:prSet presAssocID="{3C8ED055-3275-4DDC-BE2D-3C59912981B7}" presName="titleText3" presStyleLbl="fgAcc2" presStyleIdx="0" presStyleCnt="3">
        <dgm:presLayoutVars>
          <dgm:chMax val="0"/>
          <dgm:chPref val="0"/>
        </dgm:presLayoutVars>
      </dgm:prSet>
      <dgm:spPr/>
      <dgm:t>
        <a:bodyPr/>
        <a:lstStyle/>
        <a:p>
          <a:endParaRPr lang="es-ES"/>
        </a:p>
      </dgm:t>
    </dgm:pt>
    <dgm:pt modelId="{550FCC11-A1B8-48C9-A923-74CB24D6DFF5}" type="pres">
      <dgm:prSet presAssocID="{3C8ED055-3275-4DDC-BE2D-3C59912981B7}" presName="rootConnector3" presStyleLbl="asst2" presStyleIdx="0" presStyleCnt="0"/>
      <dgm:spPr/>
      <dgm:t>
        <a:bodyPr/>
        <a:lstStyle/>
        <a:p>
          <a:endParaRPr lang="es-ES"/>
        </a:p>
      </dgm:t>
    </dgm:pt>
    <dgm:pt modelId="{FCDBB740-3D47-46C4-8270-2458C14A13A2}" type="pres">
      <dgm:prSet presAssocID="{3C8ED055-3275-4DDC-BE2D-3C59912981B7}" presName="hierChild6" presStyleCnt="0"/>
      <dgm:spPr/>
    </dgm:pt>
    <dgm:pt modelId="{CE8C234C-A990-4162-ABF7-94F3156A0F40}" type="pres">
      <dgm:prSet presAssocID="{3C8ED055-3275-4DDC-BE2D-3C59912981B7}" presName="hierChild7" presStyleCnt="0"/>
      <dgm:spPr/>
    </dgm:pt>
    <dgm:pt modelId="{EA4105C3-EF9C-4CBE-B4E9-8B33EF53716A}" type="pres">
      <dgm:prSet presAssocID="{47893A92-7670-45CB-A177-B404145FCE85}" presName="Name37" presStyleLbl="parChTrans1D2" presStyleIdx="1" presStyleCnt="6"/>
      <dgm:spPr/>
      <dgm:t>
        <a:bodyPr/>
        <a:lstStyle/>
        <a:p>
          <a:endParaRPr lang="es-ES"/>
        </a:p>
      </dgm:t>
    </dgm:pt>
    <dgm:pt modelId="{6432C721-4259-4CDF-A379-3542658E6200}" type="pres">
      <dgm:prSet presAssocID="{C3C64E32-5255-4566-AF8F-C1639830AD30}" presName="hierRoot2" presStyleCnt="0">
        <dgm:presLayoutVars>
          <dgm:hierBranch val="init"/>
        </dgm:presLayoutVars>
      </dgm:prSet>
      <dgm:spPr/>
    </dgm:pt>
    <dgm:pt modelId="{C16C8B36-9F89-4D97-ACB3-753EF0CC16EE}" type="pres">
      <dgm:prSet presAssocID="{C3C64E32-5255-4566-AF8F-C1639830AD30}" presName="rootComposite" presStyleCnt="0"/>
      <dgm:spPr/>
    </dgm:pt>
    <dgm:pt modelId="{0835D0B2-081A-41D8-BF7E-62D66BD7F24E}" type="pres">
      <dgm:prSet presAssocID="{C3C64E32-5255-4566-AF8F-C1639830AD30}" presName="rootText" presStyleLbl="node1" presStyleIdx="1" presStyleCnt="5">
        <dgm:presLayoutVars>
          <dgm:chMax/>
          <dgm:chPref val="3"/>
        </dgm:presLayoutVars>
      </dgm:prSet>
      <dgm:spPr/>
      <dgm:t>
        <a:bodyPr/>
        <a:lstStyle/>
        <a:p>
          <a:endParaRPr lang="es-ES"/>
        </a:p>
      </dgm:t>
    </dgm:pt>
    <dgm:pt modelId="{6CAAB130-7072-4D6C-A139-B8EB534A9589}" type="pres">
      <dgm:prSet presAssocID="{C3C64E32-5255-4566-AF8F-C1639830AD30}" presName="titleText2" presStyleLbl="fgAcc1" presStyleIdx="1" presStyleCnt="5">
        <dgm:presLayoutVars>
          <dgm:chMax val="0"/>
          <dgm:chPref val="0"/>
        </dgm:presLayoutVars>
      </dgm:prSet>
      <dgm:spPr/>
      <dgm:t>
        <a:bodyPr/>
        <a:lstStyle/>
        <a:p>
          <a:endParaRPr lang="es-ES"/>
        </a:p>
      </dgm:t>
    </dgm:pt>
    <dgm:pt modelId="{50EAC569-C2FD-4441-99B5-56A45410B1CD}" type="pres">
      <dgm:prSet presAssocID="{C3C64E32-5255-4566-AF8F-C1639830AD30}" presName="rootConnector" presStyleLbl="node2" presStyleIdx="0" presStyleCnt="0"/>
      <dgm:spPr/>
      <dgm:t>
        <a:bodyPr/>
        <a:lstStyle/>
        <a:p>
          <a:endParaRPr lang="es-ES"/>
        </a:p>
      </dgm:t>
    </dgm:pt>
    <dgm:pt modelId="{39A9558D-D9FF-4ECA-B28E-E98C022FEC06}" type="pres">
      <dgm:prSet presAssocID="{C3C64E32-5255-4566-AF8F-C1639830AD30}" presName="hierChild4" presStyleCnt="0"/>
      <dgm:spPr/>
    </dgm:pt>
    <dgm:pt modelId="{A441E1EF-508F-4FB4-B680-F17F514FDED2}" type="pres">
      <dgm:prSet presAssocID="{C3C64E32-5255-4566-AF8F-C1639830AD30}" presName="hierChild5" presStyleCnt="0"/>
      <dgm:spPr/>
    </dgm:pt>
    <dgm:pt modelId="{6DB0533E-8723-4BFF-B82B-3443B9E3864A}" type="pres">
      <dgm:prSet presAssocID="{B6CB24C8-1AC4-492D-B34D-939452DAAAC9}" presName="Name37" presStyleLbl="parChTrans1D2" presStyleIdx="2" presStyleCnt="6"/>
      <dgm:spPr/>
      <dgm:t>
        <a:bodyPr/>
        <a:lstStyle/>
        <a:p>
          <a:endParaRPr lang="es-ES"/>
        </a:p>
      </dgm:t>
    </dgm:pt>
    <dgm:pt modelId="{28D45BEC-4D90-4C9C-80CC-A585EB8E7E60}" type="pres">
      <dgm:prSet presAssocID="{72CE9F0C-0773-489E-8613-A78DC41B4065}" presName="hierRoot2" presStyleCnt="0">
        <dgm:presLayoutVars>
          <dgm:hierBranch val="init"/>
        </dgm:presLayoutVars>
      </dgm:prSet>
      <dgm:spPr/>
    </dgm:pt>
    <dgm:pt modelId="{AA7145B2-8571-46FC-AC41-BD9BBFB53AF6}" type="pres">
      <dgm:prSet presAssocID="{72CE9F0C-0773-489E-8613-A78DC41B4065}" presName="rootComposite" presStyleCnt="0"/>
      <dgm:spPr/>
    </dgm:pt>
    <dgm:pt modelId="{06D3336D-D293-49C1-BA05-2191C5ADEBBA}" type="pres">
      <dgm:prSet presAssocID="{72CE9F0C-0773-489E-8613-A78DC41B4065}" presName="rootText" presStyleLbl="node1" presStyleIdx="2" presStyleCnt="5">
        <dgm:presLayoutVars>
          <dgm:chMax/>
          <dgm:chPref val="3"/>
        </dgm:presLayoutVars>
      </dgm:prSet>
      <dgm:spPr/>
      <dgm:t>
        <a:bodyPr/>
        <a:lstStyle/>
        <a:p>
          <a:endParaRPr lang="es-ES"/>
        </a:p>
      </dgm:t>
    </dgm:pt>
    <dgm:pt modelId="{9660C2C3-5B92-4209-9885-2B52B4C075A9}" type="pres">
      <dgm:prSet presAssocID="{72CE9F0C-0773-489E-8613-A78DC41B4065}" presName="titleText2" presStyleLbl="fgAcc1" presStyleIdx="2" presStyleCnt="5">
        <dgm:presLayoutVars>
          <dgm:chMax val="0"/>
          <dgm:chPref val="0"/>
        </dgm:presLayoutVars>
      </dgm:prSet>
      <dgm:spPr/>
      <dgm:t>
        <a:bodyPr/>
        <a:lstStyle/>
        <a:p>
          <a:endParaRPr lang="es-ES"/>
        </a:p>
      </dgm:t>
    </dgm:pt>
    <dgm:pt modelId="{268E5FDB-B4AD-4C49-BEDC-F36CD43D99F8}" type="pres">
      <dgm:prSet presAssocID="{72CE9F0C-0773-489E-8613-A78DC41B4065}" presName="rootConnector" presStyleLbl="node2" presStyleIdx="0" presStyleCnt="0"/>
      <dgm:spPr/>
      <dgm:t>
        <a:bodyPr/>
        <a:lstStyle/>
        <a:p>
          <a:endParaRPr lang="es-ES"/>
        </a:p>
      </dgm:t>
    </dgm:pt>
    <dgm:pt modelId="{71E39FF0-8AD3-4B2A-A8F7-45D860FEB523}" type="pres">
      <dgm:prSet presAssocID="{72CE9F0C-0773-489E-8613-A78DC41B4065}" presName="hierChild4" presStyleCnt="0"/>
      <dgm:spPr/>
    </dgm:pt>
    <dgm:pt modelId="{7D21B8D7-36CE-4D3E-9E82-FE2A373B7291}" type="pres">
      <dgm:prSet presAssocID="{72CE9F0C-0773-489E-8613-A78DC41B4065}" presName="hierChild5" presStyleCnt="0"/>
      <dgm:spPr/>
    </dgm:pt>
    <dgm:pt modelId="{51216DAE-1EBA-436D-BCCD-72499E934E9D}" type="pres">
      <dgm:prSet presAssocID="{52831F38-506F-4FAE-82B6-1720B5BD1797}" presName="Name37" presStyleLbl="parChTrans1D2" presStyleIdx="3" presStyleCnt="6"/>
      <dgm:spPr/>
      <dgm:t>
        <a:bodyPr/>
        <a:lstStyle/>
        <a:p>
          <a:endParaRPr lang="es-ES"/>
        </a:p>
      </dgm:t>
    </dgm:pt>
    <dgm:pt modelId="{D1E6524D-636D-4CFD-8A33-B68114C83513}" type="pres">
      <dgm:prSet presAssocID="{AF43D445-1114-446D-B7DB-94474F72AC3A}" presName="hierRoot2" presStyleCnt="0">
        <dgm:presLayoutVars>
          <dgm:hierBranch val="init"/>
        </dgm:presLayoutVars>
      </dgm:prSet>
      <dgm:spPr/>
    </dgm:pt>
    <dgm:pt modelId="{12B71D41-231F-4C85-8414-FCA28AC50C18}" type="pres">
      <dgm:prSet presAssocID="{AF43D445-1114-446D-B7DB-94474F72AC3A}" presName="rootComposite" presStyleCnt="0"/>
      <dgm:spPr/>
    </dgm:pt>
    <dgm:pt modelId="{28385D1A-2981-41E3-88E9-3066F836754D}" type="pres">
      <dgm:prSet presAssocID="{AF43D445-1114-446D-B7DB-94474F72AC3A}" presName="rootText" presStyleLbl="node1" presStyleIdx="3" presStyleCnt="5">
        <dgm:presLayoutVars>
          <dgm:chMax/>
          <dgm:chPref val="3"/>
        </dgm:presLayoutVars>
      </dgm:prSet>
      <dgm:spPr/>
      <dgm:t>
        <a:bodyPr/>
        <a:lstStyle/>
        <a:p>
          <a:endParaRPr lang="es-ES"/>
        </a:p>
      </dgm:t>
    </dgm:pt>
    <dgm:pt modelId="{17136824-C92C-47B9-A42B-B56D887CA70F}" type="pres">
      <dgm:prSet presAssocID="{AF43D445-1114-446D-B7DB-94474F72AC3A}" presName="titleText2" presStyleLbl="fgAcc1" presStyleIdx="3" presStyleCnt="5">
        <dgm:presLayoutVars>
          <dgm:chMax val="0"/>
          <dgm:chPref val="0"/>
        </dgm:presLayoutVars>
      </dgm:prSet>
      <dgm:spPr/>
      <dgm:t>
        <a:bodyPr/>
        <a:lstStyle/>
        <a:p>
          <a:endParaRPr lang="es-ES"/>
        </a:p>
      </dgm:t>
    </dgm:pt>
    <dgm:pt modelId="{8CA7C289-B8E3-412A-884E-D8B552E158CF}" type="pres">
      <dgm:prSet presAssocID="{AF43D445-1114-446D-B7DB-94474F72AC3A}" presName="rootConnector" presStyleLbl="node2" presStyleIdx="0" presStyleCnt="0"/>
      <dgm:spPr/>
      <dgm:t>
        <a:bodyPr/>
        <a:lstStyle/>
        <a:p>
          <a:endParaRPr lang="es-ES"/>
        </a:p>
      </dgm:t>
    </dgm:pt>
    <dgm:pt modelId="{D0F55504-8BC9-4DB2-8DD3-246D3BB3F8BF}" type="pres">
      <dgm:prSet presAssocID="{AF43D445-1114-446D-B7DB-94474F72AC3A}" presName="hierChild4" presStyleCnt="0"/>
      <dgm:spPr/>
    </dgm:pt>
    <dgm:pt modelId="{B27C8864-455C-44E0-BBF6-E6CCCD2D2672}" type="pres">
      <dgm:prSet presAssocID="{AF43D445-1114-446D-B7DB-94474F72AC3A}" presName="hierChild5" presStyleCnt="0"/>
      <dgm:spPr/>
    </dgm:pt>
    <dgm:pt modelId="{34671177-AFBF-4AFE-A6C6-D1EB4B62C720}" type="pres">
      <dgm:prSet presAssocID="{2E7F1B40-45D4-4A9B-98DC-FA77F7EECDBB}" presName="Name37" presStyleLbl="parChTrans1D2" presStyleIdx="4" presStyleCnt="6"/>
      <dgm:spPr/>
      <dgm:t>
        <a:bodyPr/>
        <a:lstStyle/>
        <a:p>
          <a:endParaRPr lang="es-ES"/>
        </a:p>
      </dgm:t>
    </dgm:pt>
    <dgm:pt modelId="{7EFC83A2-EF90-438F-8646-EC89483B36F8}" type="pres">
      <dgm:prSet presAssocID="{F1A41D4B-27F7-4B7A-84F2-69889C253FC2}" presName="hierRoot2" presStyleCnt="0">
        <dgm:presLayoutVars>
          <dgm:hierBranch val="init"/>
        </dgm:presLayoutVars>
      </dgm:prSet>
      <dgm:spPr/>
    </dgm:pt>
    <dgm:pt modelId="{53FC134B-7533-455C-AEFE-287EBB4D10C4}" type="pres">
      <dgm:prSet presAssocID="{F1A41D4B-27F7-4B7A-84F2-69889C253FC2}" presName="rootComposite" presStyleCnt="0"/>
      <dgm:spPr/>
    </dgm:pt>
    <dgm:pt modelId="{7171AF3C-8943-4007-B001-AF1F4AF3D19B}" type="pres">
      <dgm:prSet presAssocID="{F1A41D4B-27F7-4B7A-84F2-69889C253FC2}" presName="rootText" presStyleLbl="node1" presStyleIdx="4" presStyleCnt="5">
        <dgm:presLayoutVars>
          <dgm:chMax/>
          <dgm:chPref val="3"/>
        </dgm:presLayoutVars>
      </dgm:prSet>
      <dgm:spPr/>
      <dgm:t>
        <a:bodyPr/>
        <a:lstStyle/>
        <a:p>
          <a:endParaRPr lang="es-ES"/>
        </a:p>
      </dgm:t>
    </dgm:pt>
    <dgm:pt modelId="{0FFD6297-C41E-47C9-877A-35E8C39590C7}" type="pres">
      <dgm:prSet presAssocID="{F1A41D4B-27F7-4B7A-84F2-69889C253FC2}" presName="titleText2" presStyleLbl="fgAcc1" presStyleIdx="4" presStyleCnt="5">
        <dgm:presLayoutVars>
          <dgm:chMax val="0"/>
          <dgm:chPref val="0"/>
        </dgm:presLayoutVars>
      </dgm:prSet>
      <dgm:spPr/>
      <dgm:t>
        <a:bodyPr/>
        <a:lstStyle/>
        <a:p>
          <a:endParaRPr lang="es-ES"/>
        </a:p>
      </dgm:t>
    </dgm:pt>
    <dgm:pt modelId="{B7512A7F-D669-47C1-AE03-8379F5869704}" type="pres">
      <dgm:prSet presAssocID="{F1A41D4B-27F7-4B7A-84F2-69889C253FC2}" presName="rootConnector" presStyleLbl="node2" presStyleIdx="0" presStyleCnt="0"/>
      <dgm:spPr/>
      <dgm:t>
        <a:bodyPr/>
        <a:lstStyle/>
        <a:p>
          <a:endParaRPr lang="es-ES"/>
        </a:p>
      </dgm:t>
    </dgm:pt>
    <dgm:pt modelId="{D42F0AF4-00FC-48F7-AA08-898965CACBCE}" type="pres">
      <dgm:prSet presAssocID="{F1A41D4B-27F7-4B7A-84F2-69889C253FC2}" presName="hierChild4" presStyleCnt="0"/>
      <dgm:spPr/>
    </dgm:pt>
    <dgm:pt modelId="{5217ABCD-652C-4631-AAC0-27F20D1FA1EF}" type="pres">
      <dgm:prSet presAssocID="{F1A41D4B-27F7-4B7A-84F2-69889C253FC2}" presName="hierChild5" presStyleCnt="0"/>
      <dgm:spPr/>
    </dgm:pt>
    <dgm:pt modelId="{0F9F534A-AF19-40BC-88CD-38530AF6AC19}" type="pres">
      <dgm:prSet presAssocID="{3E33DA86-F7F8-4225-90E8-F6D11D3A03AC}" presName="Name96" presStyleLbl="parChTrans1D3" presStyleIdx="1" presStyleCnt="2"/>
      <dgm:spPr/>
      <dgm:t>
        <a:bodyPr/>
        <a:lstStyle/>
        <a:p>
          <a:endParaRPr lang="es-ES"/>
        </a:p>
      </dgm:t>
    </dgm:pt>
    <dgm:pt modelId="{0EE0C358-AECC-45A4-8410-096A0AE0996F}" type="pres">
      <dgm:prSet presAssocID="{347B4A75-6B8E-4EBD-8F0A-B08C039F9372}" presName="hierRoot3" presStyleCnt="0">
        <dgm:presLayoutVars>
          <dgm:hierBranch val="init"/>
        </dgm:presLayoutVars>
      </dgm:prSet>
      <dgm:spPr/>
    </dgm:pt>
    <dgm:pt modelId="{2F875F75-87A6-4F19-AA32-1A7E5DED3DC3}" type="pres">
      <dgm:prSet presAssocID="{347B4A75-6B8E-4EBD-8F0A-B08C039F9372}" presName="rootComposite3" presStyleCnt="0"/>
      <dgm:spPr/>
    </dgm:pt>
    <dgm:pt modelId="{C30C723D-41E4-468E-9005-703F6A8F4A1A}" type="pres">
      <dgm:prSet presAssocID="{347B4A75-6B8E-4EBD-8F0A-B08C039F9372}" presName="rootText3" presStyleLbl="asst1" presStyleIdx="1" presStyleCnt="3">
        <dgm:presLayoutVars>
          <dgm:chPref val="3"/>
        </dgm:presLayoutVars>
      </dgm:prSet>
      <dgm:spPr/>
      <dgm:t>
        <a:bodyPr/>
        <a:lstStyle/>
        <a:p>
          <a:endParaRPr lang="es-ES"/>
        </a:p>
      </dgm:t>
    </dgm:pt>
    <dgm:pt modelId="{74C74FE9-8DB0-4039-AEE9-28920CF4F59D}" type="pres">
      <dgm:prSet presAssocID="{347B4A75-6B8E-4EBD-8F0A-B08C039F9372}" presName="titleText3" presStyleLbl="fgAcc2" presStyleIdx="1" presStyleCnt="3">
        <dgm:presLayoutVars>
          <dgm:chMax val="0"/>
          <dgm:chPref val="0"/>
        </dgm:presLayoutVars>
      </dgm:prSet>
      <dgm:spPr/>
      <dgm:t>
        <a:bodyPr/>
        <a:lstStyle/>
        <a:p>
          <a:endParaRPr lang="es-ES"/>
        </a:p>
      </dgm:t>
    </dgm:pt>
    <dgm:pt modelId="{EA2EFDB0-0EB2-4181-9F11-AABD8F7C4F50}" type="pres">
      <dgm:prSet presAssocID="{347B4A75-6B8E-4EBD-8F0A-B08C039F9372}" presName="rootConnector3" presStyleLbl="asst2" presStyleIdx="0" presStyleCnt="0"/>
      <dgm:spPr/>
      <dgm:t>
        <a:bodyPr/>
        <a:lstStyle/>
        <a:p>
          <a:endParaRPr lang="es-ES"/>
        </a:p>
      </dgm:t>
    </dgm:pt>
    <dgm:pt modelId="{C5F90C4E-AE95-4788-BED7-F4EFA3D84E34}" type="pres">
      <dgm:prSet presAssocID="{347B4A75-6B8E-4EBD-8F0A-B08C039F9372}" presName="hierChild6" presStyleCnt="0"/>
      <dgm:spPr/>
    </dgm:pt>
    <dgm:pt modelId="{7FFFFCF6-A35D-4BD7-BA08-E03144D62E2F}" type="pres">
      <dgm:prSet presAssocID="{347B4A75-6B8E-4EBD-8F0A-B08C039F9372}" presName="hierChild7" presStyleCnt="0"/>
      <dgm:spPr/>
    </dgm:pt>
    <dgm:pt modelId="{C8E95B49-44F5-42FE-938F-C852EC12A03C}" type="pres">
      <dgm:prSet presAssocID="{EBE40C71-C424-4E9B-9427-C97F2EE5CEFD}" presName="hierChild3" presStyleCnt="0"/>
      <dgm:spPr/>
    </dgm:pt>
    <dgm:pt modelId="{5028DA28-0CFB-4F61-B48A-74C90FDB9414}" type="pres">
      <dgm:prSet presAssocID="{9468A906-BDC6-4E4C-8A1E-5A3273A5EF10}" presName="Name96" presStyleLbl="parChTrans1D2" presStyleIdx="5" presStyleCnt="6"/>
      <dgm:spPr/>
      <dgm:t>
        <a:bodyPr/>
        <a:lstStyle/>
        <a:p>
          <a:endParaRPr lang="es-ES"/>
        </a:p>
      </dgm:t>
    </dgm:pt>
    <dgm:pt modelId="{F50523D8-28CE-401A-B1BA-F766B090AD1A}" type="pres">
      <dgm:prSet presAssocID="{D306FE41-3ED1-41B3-A91A-842E07A32D92}" presName="hierRoot3" presStyleCnt="0">
        <dgm:presLayoutVars>
          <dgm:hierBranch val="init"/>
        </dgm:presLayoutVars>
      </dgm:prSet>
      <dgm:spPr/>
    </dgm:pt>
    <dgm:pt modelId="{B8819506-C083-4CA2-9469-861DC092EF31}" type="pres">
      <dgm:prSet presAssocID="{D306FE41-3ED1-41B3-A91A-842E07A32D92}" presName="rootComposite3" presStyleCnt="0"/>
      <dgm:spPr/>
    </dgm:pt>
    <dgm:pt modelId="{C0D4379C-F9B5-4985-B9C2-DF8536209EF2}" type="pres">
      <dgm:prSet presAssocID="{D306FE41-3ED1-41B3-A91A-842E07A32D92}" presName="rootText3" presStyleLbl="asst1" presStyleIdx="2" presStyleCnt="3">
        <dgm:presLayoutVars>
          <dgm:chPref val="3"/>
        </dgm:presLayoutVars>
      </dgm:prSet>
      <dgm:spPr/>
      <dgm:t>
        <a:bodyPr/>
        <a:lstStyle/>
        <a:p>
          <a:endParaRPr lang="es-ES"/>
        </a:p>
      </dgm:t>
    </dgm:pt>
    <dgm:pt modelId="{FD822D4C-C946-4150-B66E-E86F93B56CD9}" type="pres">
      <dgm:prSet presAssocID="{D306FE41-3ED1-41B3-A91A-842E07A32D92}" presName="titleText3" presStyleLbl="fgAcc2" presStyleIdx="2" presStyleCnt="3">
        <dgm:presLayoutVars>
          <dgm:chMax val="0"/>
          <dgm:chPref val="0"/>
        </dgm:presLayoutVars>
      </dgm:prSet>
      <dgm:spPr/>
      <dgm:t>
        <a:bodyPr/>
        <a:lstStyle/>
        <a:p>
          <a:endParaRPr lang="es-ES"/>
        </a:p>
      </dgm:t>
    </dgm:pt>
    <dgm:pt modelId="{5E5A85AF-A369-41A7-AEF1-B0D23EE027B9}" type="pres">
      <dgm:prSet presAssocID="{D306FE41-3ED1-41B3-A91A-842E07A32D92}" presName="rootConnector3" presStyleLbl="asst1" presStyleIdx="2" presStyleCnt="3"/>
      <dgm:spPr/>
      <dgm:t>
        <a:bodyPr/>
        <a:lstStyle/>
        <a:p>
          <a:endParaRPr lang="es-ES"/>
        </a:p>
      </dgm:t>
    </dgm:pt>
    <dgm:pt modelId="{E105F67A-8BBA-47E3-B981-7F48555D263B}" type="pres">
      <dgm:prSet presAssocID="{D306FE41-3ED1-41B3-A91A-842E07A32D92}" presName="hierChild6" presStyleCnt="0"/>
      <dgm:spPr/>
    </dgm:pt>
    <dgm:pt modelId="{230D5D50-8A41-4FD7-B22B-146738323DAB}" type="pres">
      <dgm:prSet presAssocID="{D306FE41-3ED1-41B3-A91A-842E07A32D92}" presName="hierChild7" presStyleCnt="0"/>
      <dgm:spPr/>
    </dgm:pt>
  </dgm:ptLst>
  <dgm:cxnLst>
    <dgm:cxn modelId="{FC8A3189-5D64-4341-A179-73A5A5A7C0B2}" type="presOf" srcId="{F1A41D4B-27F7-4B7A-84F2-69889C253FC2}" destId="{B7512A7F-D669-47C1-AE03-8379F5869704}" srcOrd="1" destOrd="0" presId="urn:microsoft.com/office/officeart/2008/layout/NameandTitleOrganizationalChart"/>
    <dgm:cxn modelId="{037401CC-D514-450D-A42D-588E5D40C5FF}" srcId="{EBE40C71-C424-4E9B-9427-C97F2EE5CEFD}" destId="{494D7181-BCF6-4AE1-88B7-803E1B273F22}" srcOrd="1" destOrd="0" parTransId="{4FD3F3C9-462A-49DE-B09F-7C3F3BE7DBC4}" sibTransId="{83A01993-7D38-4BE3-9302-1DACE2BD9BB9}"/>
    <dgm:cxn modelId="{718528E3-CA5F-468B-AB9A-04DD650BA5DE}" type="presOf" srcId="{1498AF62-D92A-4AB2-8AE4-23F5E39ED16E}" destId="{74C74FE9-8DB0-4039-AEE9-28920CF4F59D}" srcOrd="0" destOrd="0" presId="urn:microsoft.com/office/officeart/2008/layout/NameandTitleOrganizationalChart"/>
    <dgm:cxn modelId="{2465C5B7-556F-4E39-9C6A-CE51FF1DF976}" type="presOf" srcId="{C3C64E32-5255-4566-AF8F-C1639830AD30}" destId="{0835D0B2-081A-41D8-BF7E-62D66BD7F24E}" srcOrd="0" destOrd="0" presId="urn:microsoft.com/office/officeart/2008/layout/NameandTitleOrganizationalChart"/>
    <dgm:cxn modelId="{7783480F-1ED3-42AA-867C-974914C47584}" type="presOf" srcId="{AF43D445-1114-446D-B7DB-94474F72AC3A}" destId="{8CA7C289-B8E3-412A-884E-D8B552E158CF}" srcOrd="1" destOrd="0" presId="urn:microsoft.com/office/officeart/2008/layout/NameandTitleOrganizationalChart"/>
    <dgm:cxn modelId="{817B0436-C8FC-40F4-9905-E12AE8AC92FF}" type="presOf" srcId="{F501ADF0-F00A-465F-9B14-E8DF57646CE3}" destId="{17136824-C92C-47B9-A42B-B56D887CA70F}" srcOrd="0" destOrd="0" presId="urn:microsoft.com/office/officeart/2008/layout/NameandTitleOrganizationalChart"/>
    <dgm:cxn modelId="{E059BE2E-BB23-491A-AF06-DE4BD9D53D68}" srcId="{EBE40C71-C424-4E9B-9427-C97F2EE5CEFD}" destId="{C3C64E32-5255-4566-AF8F-C1639830AD30}" srcOrd="2" destOrd="0" parTransId="{47893A92-7670-45CB-A177-B404145FCE85}" sibTransId="{60DA6D9E-EFBF-46BA-9BEF-D8452B30FFDA}"/>
    <dgm:cxn modelId="{518E51B6-9E81-43E3-81E5-B0503015B7FD}" type="presOf" srcId="{72CE9F0C-0773-489E-8613-A78DC41B4065}" destId="{06D3336D-D293-49C1-BA05-2191C5ADEBBA}" srcOrd="0" destOrd="0" presId="urn:microsoft.com/office/officeart/2008/layout/NameandTitleOrganizationalChart"/>
    <dgm:cxn modelId="{54D02AC4-4405-44CC-89B6-8604F187714E}" type="presOf" srcId="{3C8ED055-3275-4DDC-BE2D-3C59912981B7}" destId="{550FCC11-A1B8-48C9-A923-74CB24D6DFF5}" srcOrd="1" destOrd="0" presId="urn:microsoft.com/office/officeart/2008/layout/NameandTitleOrganizationalChart"/>
    <dgm:cxn modelId="{4B626EFD-2E8A-482A-8CB8-8FE0A38E7007}" srcId="{EBE40C71-C424-4E9B-9427-C97F2EE5CEFD}" destId="{F1A41D4B-27F7-4B7A-84F2-69889C253FC2}" srcOrd="5" destOrd="0" parTransId="{2E7F1B40-45D4-4A9B-98DC-FA77F7EECDBB}" sibTransId="{D9EEA9F8-0F78-491E-839B-E70283D079F3}"/>
    <dgm:cxn modelId="{7043E5ED-F561-417E-A851-468F02E9D3F5}" type="presOf" srcId="{EBE40C71-C424-4E9B-9427-C97F2EE5CEFD}" destId="{52DA81CF-5699-4827-8B54-4395BDE66C76}" srcOrd="0" destOrd="0" presId="urn:microsoft.com/office/officeart/2008/layout/NameandTitleOrganizationalChart"/>
    <dgm:cxn modelId="{325A8EF5-D769-4C82-92FB-C4754A3C7D18}" type="presOf" srcId="{2E7F1B40-45D4-4A9B-98DC-FA77F7EECDBB}" destId="{34671177-AFBF-4AFE-A6C6-D1EB4B62C720}" srcOrd="0" destOrd="0" presId="urn:microsoft.com/office/officeart/2008/layout/NameandTitleOrganizationalChart"/>
    <dgm:cxn modelId="{02E44416-AB54-41E8-ADF6-9855F5947827}" type="presOf" srcId="{1BCFA6E4-69ED-451F-B325-B7ACE21F2A5D}" destId="{004B3DC4-CF11-4BAC-9B3E-4032FD3F1A8F}" srcOrd="0" destOrd="0" presId="urn:microsoft.com/office/officeart/2008/layout/NameandTitleOrganizationalChart"/>
    <dgm:cxn modelId="{7593A938-92D4-4DD1-A18C-776F17F94F62}" type="presOf" srcId="{F952B171-C756-44CF-85E2-059362883F60}" destId="{CE5618A9-4646-4F84-A3E9-44212143DCBD}" srcOrd="0" destOrd="0" presId="urn:microsoft.com/office/officeart/2008/layout/NameandTitleOrganizationalChart"/>
    <dgm:cxn modelId="{F726CB95-D41A-4010-B9E7-A61F96BEBB91}" type="presOf" srcId="{FE2D805C-B968-4229-83C9-CB946EA791AD}" destId="{9660C2C3-5B92-4209-9885-2B52B4C075A9}" srcOrd="0" destOrd="0" presId="urn:microsoft.com/office/officeart/2008/layout/NameandTitleOrganizationalChart"/>
    <dgm:cxn modelId="{9A64DE91-6FCB-40F4-94B8-44EE025A2FF2}" srcId="{F1A41D4B-27F7-4B7A-84F2-69889C253FC2}" destId="{347B4A75-6B8E-4EBD-8F0A-B08C039F9372}" srcOrd="0" destOrd="0" parTransId="{3E33DA86-F7F8-4225-90E8-F6D11D3A03AC}" sibTransId="{1498AF62-D92A-4AB2-8AE4-23F5E39ED16E}"/>
    <dgm:cxn modelId="{004A7092-B480-46C9-8E7B-B084189DB3F7}" type="presOf" srcId="{ED9FC820-479C-49BC-8B81-9AAFC6099E53}" destId="{91FB75E0-D4D2-4B96-B264-9CC968CE3296}" srcOrd="0" destOrd="0" presId="urn:microsoft.com/office/officeart/2008/layout/NameandTitleOrganizationalChart"/>
    <dgm:cxn modelId="{60C28B42-0560-49A2-92F1-10612B4C0490}" type="presOf" srcId="{D306FE41-3ED1-41B3-A91A-842E07A32D92}" destId="{C0D4379C-F9B5-4985-B9C2-DF8536209EF2}" srcOrd="0" destOrd="0" presId="urn:microsoft.com/office/officeart/2008/layout/NameandTitleOrganizationalChart"/>
    <dgm:cxn modelId="{C5B217DA-7D0A-417A-B732-4C4DEED00C09}" type="presOf" srcId="{F1A41D4B-27F7-4B7A-84F2-69889C253FC2}" destId="{7171AF3C-8943-4007-B001-AF1F4AF3D19B}" srcOrd="0" destOrd="0" presId="urn:microsoft.com/office/officeart/2008/layout/NameandTitleOrganizationalChart"/>
    <dgm:cxn modelId="{93BD3FB7-6EFC-4CAA-B30D-61DE9B681B33}" srcId="{494D7181-BCF6-4AE1-88B7-803E1B273F22}" destId="{3C8ED055-3275-4DDC-BE2D-3C59912981B7}" srcOrd="0" destOrd="0" parTransId="{C0801918-A2F1-4FC6-9B92-4A3A319752F9}" sibTransId="{ED9FC820-479C-49BC-8B81-9AAFC6099E53}"/>
    <dgm:cxn modelId="{BC6F26D2-5854-4239-A2B9-4EA59A2252B2}" type="presOf" srcId="{EBE40C71-C424-4E9B-9427-C97F2EE5CEFD}" destId="{D129B89F-BEDA-4BBE-8E2C-3A3836783B30}" srcOrd="1" destOrd="0" presId="urn:microsoft.com/office/officeart/2008/layout/NameandTitleOrganizationalChart"/>
    <dgm:cxn modelId="{C5AD81C7-5672-4914-8DF0-A06FB4545770}" type="presOf" srcId="{3C8ED055-3275-4DDC-BE2D-3C59912981B7}" destId="{20C28E79-8BFB-4482-9A2A-DF62EA404855}" srcOrd="0" destOrd="0" presId="urn:microsoft.com/office/officeart/2008/layout/NameandTitleOrganizationalChart"/>
    <dgm:cxn modelId="{748A9B79-C09B-4478-9BAB-649A802E2FBF}" type="presOf" srcId="{D9EEA9F8-0F78-491E-839B-E70283D079F3}" destId="{0FFD6297-C41E-47C9-877A-35E8C39590C7}" srcOrd="0" destOrd="0" presId="urn:microsoft.com/office/officeart/2008/layout/NameandTitleOrganizationalChart"/>
    <dgm:cxn modelId="{71D01A1C-C4E3-49A9-9179-65AE2619830D}" type="presOf" srcId="{347B4A75-6B8E-4EBD-8F0A-B08C039F9372}" destId="{C30C723D-41E4-468E-9005-703F6A8F4A1A}" srcOrd="0" destOrd="0" presId="urn:microsoft.com/office/officeart/2008/layout/NameandTitleOrganizationalChart"/>
    <dgm:cxn modelId="{E300A99A-C0D6-4C19-BE26-3513FE07398C}" srcId="{EBE40C71-C424-4E9B-9427-C97F2EE5CEFD}" destId="{72CE9F0C-0773-489E-8613-A78DC41B4065}" srcOrd="3" destOrd="0" parTransId="{B6CB24C8-1AC4-492D-B34D-939452DAAAC9}" sibTransId="{FE2D805C-B968-4229-83C9-CB946EA791AD}"/>
    <dgm:cxn modelId="{1CFB9C3B-5A2C-498A-96B0-EF61A961154A}" type="presOf" srcId="{494D7181-BCF6-4AE1-88B7-803E1B273F22}" destId="{C219C300-868C-43C1-852E-F45F36A30994}" srcOrd="1" destOrd="0" presId="urn:microsoft.com/office/officeart/2008/layout/NameandTitleOrganizationalChart"/>
    <dgm:cxn modelId="{73ED2107-5395-4B05-9F3F-04800BE6B9FB}" type="presOf" srcId="{347B4A75-6B8E-4EBD-8F0A-B08C039F9372}" destId="{EA2EFDB0-0EB2-4181-9F11-AABD8F7C4F50}" srcOrd="1" destOrd="0" presId="urn:microsoft.com/office/officeart/2008/layout/NameandTitleOrganizationalChart"/>
    <dgm:cxn modelId="{31871E61-535E-468E-8C6D-395F218B67A5}" type="presOf" srcId="{9468A906-BDC6-4E4C-8A1E-5A3273A5EF10}" destId="{5028DA28-0CFB-4F61-B48A-74C90FDB9414}" srcOrd="0" destOrd="0" presId="urn:microsoft.com/office/officeart/2008/layout/NameandTitleOrganizationalChart"/>
    <dgm:cxn modelId="{FAD002DA-DB60-412D-8AE8-25D375BED076}" type="presOf" srcId="{D306FE41-3ED1-41B3-A91A-842E07A32D92}" destId="{5E5A85AF-A369-41A7-AEF1-B0D23EE027B9}" srcOrd="1" destOrd="0" presId="urn:microsoft.com/office/officeart/2008/layout/NameandTitleOrganizationalChart"/>
    <dgm:cxn modelId="{D3D7A7DB-D7FC-4C8B-963E-21115BC1A819}" type="presOf" srcId="{494D7181-BCF6-4AE1-88B7-803E1B273F22}" destId="{A40EE488-E56F-42C1-B6D7-F4CCC71A3B97}" srcOrd="0" destOrd="0" presId="urn:microsoft.com/office/officeart/2008/layout/NameandTitleOrganizationalChart"/>
    <dgm:cxn modelId="{8AC6A97C-7384-4B56-BD96-25D42EE6F71D}" type="presOf" srcId="{C3C64E32-5255-4566-AF8F-C1639830AD30}" destId="{50EAC569-C2FD-4441-99B5-56A45410B1CD}" srcOrd="1" destOrd="0" presId="urn:microsoft.com/office/officeart/2008/layout/NameandTitleOrganizationalChart"/>
    <dgm:cxn modelId="{75EA37E9-843F-45DF-A94B-B1995B451C1A}" type="presOf" srcId="{3E33DA86-F7F8-4225-90E8-F6D11D3A03AC}" destId="{0F9F534A-AF19-40BC-88CD-38530AF6AC19}" srcOrd="0" destOrd="0" presId="urn:microsoft.com/office/officeart/2008/layout/NameandTitleOrganizationalChart"/>
    <dgm:cxn modelId="{8BCE1DF4-5EBE-43C5-83F1-48F79D537998}" srcId="{1BCFA6E4-69ED-451F-B325-B7ACE21F2A5D}" destId="{EBE40C71-C424-4E9B-9427-C97F2EE5CEFD}" srcOrd="0" destOrd="0" parTransId="{802A1B4A-395A-4F0F-907F-906B584B03EC}" sibTransId="{F952B171-C756-44CF-85E2-059362883F60}"/>
    <dgm:cxn modelId="{5DE8C7DE-5580-45FD-AC85-62D38E38B649}" type="presOf" srcId="{B6CB24C8-1AC4-492D-B34D-939452DAAAC9}" destId="{6DB0533E-8723-4BFF-B82B-3443B9E3864A}" srcOrd="0" destOrd="0" presId="urn:microsoft.com/office/officeart/2008/layout/NameandTitleOrganizationalChart"/>
    <dgm:cxn modelId="{6BE9ABED-8B44-4044-B7C8-39A5FD7A2CE8}" type="presOf" srcId="{72CE9F0C-0773-489E-8613-A78DC41B4065}" destId="{268E5FDB-B4AD-4C49-BEDC-F36CD43D99F8}" srcOrd="1" destOrd="0" presId="urn:microsoft.com/office/officeart/2008/layout/NameandTitleOrganizationalChart"/>
    <dgm:cxn modelId="{5900D9C5-3271-4116-AB56-54A51AC1B7C5}" srcId="{EBE40C71-C424-4E9B-9427-C97F2EE5CEFD}" destId="{AF43D445-1114-446D-B7DB-94474F72AC3A}" srcOrd="4" destOrd="0" parTransId="{52831F38-506F-4FAE-82B6-1720B5BD1797}" sibTransId="{F501ADF0-F00A-465F-9B14-E8DF57646CE3}"/>
    <dgm:cxn modelId="{9D9DD6DA-6C7A-45B7-8D16-1F9B9260B949}" type="presOf" srcId="{52831F38-506F-4FAE-82B6-1720B5BD1797}" destId="{51216DAE-1EBA-436D-BCCD-72499E934E9D}" srcOrd="0" destOrd="0" presId="urn:microsoft.com/office/officeart/2008/layout/NameandTitleOrganizationalChart"/>
    <dgm:cxn modelId="{CA1D45BF-738F-419D-939E-75F9264ACF96}" type="presOf" srcId="{C0801918-A2F1-4FC6-9B92-4A3A319752F9}" destId="{CBBEB7FD-86AD-4020-9548-D030B2D3D845}" srcOrd="0" destOrd="0" presId="urn:microsoft.com/office/officeart/2008/layout/NameandTitleOrganizationalChart"/>
    <dgm:cxn modelId="{803CC734-3FAB-43A2-AE03-AD8BBB980F8D}" type="presOf" srcId="{83A01993-7D38-4BE3-9302-1DACE2BD9BB9}" destId="{14673E53-520B-46CD-BC1F-9305F66D62C8}" srcOrd="0" destOrd="0" presId="urn:microsoft.com/office/officeart/2008/layout/NameandTitleOrganizationalChart"/>
    <dgm:cxn modelId="{E2A8F3EF-334B-4758-A60E-51C7432E925C}" type="presOf" srcId="{60DA6D9E-EFBF-46BA-9BEF-D8452B30FFDA}" destId="{6CAAB130-7072-4D6C-A139-B8EB534A9589}" srcOrd="0" destOrd="0" presId="urn:microsoft.com/office/officeart/2008/layout/NameandTitleOrganizationalChart"/>
    <dgm:cxn modelId="{01DE6454-0EB4-4406-8747-311D21707031}" type="presOf" srcId="{4FD3F3C9-462A-49DE-B09F-7C3F3BE7DBC4}" destId="{4B2E1435-3290-4116-9C41-24E01866848E}" srcOrd="0" destOrd="0" presId="urn:microsoft.com/office/officeart/2008/layout/NameandTitleOrganizationalChart"/>
    <dgm:cxn modelId="{F323AEAD-BD2D-4767-B9F3-CD3A1D23165F}" type="presOf" srcId="{A54877BF-84FA-4BC6-A1F6-D2CE648D8CBE}" destId="{FD822D4C-C946-4150-B66E-E86F93B56CD9}" srcOrd="0" destOrd="0" presId="urn:microsoft.com/office/officeart/2008/layout/NameandTitleOrganizationalChart"/>
    <dgm:cxn modelId="{C7B6D1B8-0A5C-450D-9702-4EEFAB67F5E6}" type="presOf" srcId="{47893A92-7670-45CB-A177-B404145FCE85}" destId="{EA4105C3-EF9C-4CBE-B4E9-8B33EF53716A}" srcOrd="0" destOrd="0" presId="urn:microsoft.com/office/officeart/2008/layout/NameandTitleOrganizationalChart"/>
    <dgm:cxn modelId="{85421CB3-D0E8-4B17-BB43-6E31A665C876}" srcId="{EBE40C71-C424-4E9B-9427-C97F2EE5CEFD}" destId="{D306FE41-3ED1-41B3-A91A-842E07A32D92}" srcOrd="0" destOrd="0" parTransId="{9468A906-BDC6-4E4C-8A1E-5A3273A5EF10}" sibTransId="{A54877BF-84FA-4BC6-A1F6-D2CE648D8CBE}"/>
    <dgm:cxn modelId="{A946CB67-15CC-42F5-8CBF-CDB247C5F021}" type="presOf" srcId="{AF43D445-1114-446D-B7DB-94474F72AC3A}" destId="{28385D1A-2981-41E3-88E9-3066F836754D}" srcOrd="0" destOrd="0" presId="urn:microsoft.com/office/officeart/2008/layout/NameandTitleOrganizationalChart"/>
    <dgm:cxn modelId="{D2381C5C-E579-44C0-87BF-F1FA00ADA082}" type="presParOf" srcId="{004B3DC4-CF11-4BAC-9B3E-4032FD3F1A8F}" destId="{F338F558-4A5E-40C3-A61C-AE4FB7ED983F}" srcOrd="0" destOrd="0" presId="urn:microsoft.com/office/officeart/2008/layout/NameandTitleOrganizationalChart"/>
    <dgm:cxn modelId="{CAE08B6B-7056-444B-B5EE-B088E14BC2A2}" type="presParOf" srcId="{F338F558-4A5E-40C3-A61C-AE4FB7ED983F}" destId="{448D57C2-7CCD-45E6-8E82-384B8A70FC64}" srcOrd="0" destOrd="0" presId="urn:microsoft.com/office/officeart/2008/layout/NameandTitleOrganizationalChart"/>
    <dgm:cxn modelId="{FB687969-98DE-492E-B42C-6D63E9D78E72}" type="presParOf" srcId="{448D57C2-7CCD-45E6-8E82-384B8A70FC64}" destId="{52DA81CF-5699-4827-8B54-4395BDE66C76}" srcOrd="0" destOrd="0" presId="urn:microsoft.com/office/officeart/2008/layout/NameandTitleOrganizationalChart"/>
    <dgm:cxn modelId="{11A70C84-1882-4B72-906D-E5FA77FCAA79}" type="presParOf" srcId="{448D57C2-7CCD-45E6-8E82-384B8A70FC64}" destId="{CE5618A9-4646-4F84-A3E9-44212143DCBD}" srcOrd="1" destOrd="0" presId="urn:microsoft.com/office/officeart/2008/layout/NameandTitleOrganizationalChart"/>
    <dgm:cxn modelId="{21C8C5A7-DB5C-4C37-BF6A-C4F74D311A5F}" type="presParOf" srcId="{448D57C2-7CCD-45E6-8E82-384B8A70FC64}" destId="{D129B89F-BEDA-4BBE-8E2C-3A3836783B30}" srcOrd="2" destOrd="0" presId="urn:microsoft.com/office/officeart/2008/layout/NameandTitleOrganizationalChart"/>
    <dgm:cxn modelId="{8D050F8E-6944-4C6D-B15A-B7D2156E2A01}" type="presParOf" srcId="{F338F558-4A5E-40C3-A61C-AE4FB7ED983F}" destId="{C5F09378-EB72-4F13-B046-0BF0D0AB07B6}" srcOrd="1" destOrd="0" presId="urn:microsoft.com/office/officeart/2008/layout/NameandTitleOrganizationalChart"/>
    <dgm:cxn modelId="{2E4F80E3-3E69-48C5-BC37-1FC23ED6D12E}" type="presParOf" srcId="{C5F09378-EB72-4F13-B046-0BF0D0AB07B6}" destId="{4B2E1435-3290-4116-9C41-24E01866848E}" srcOrd="0" destOrd="0" presId="urn:microsoft.com/office/officeart/2008/layout/NameandTitleOrganizationalChart"/>
    <dgm:cxn modelId="{2D8941B9-D7A3-4162-9186-5077C9A0CB7A}" type="presParOf" srcId="{C5F09378-EB72-4F13-B046-0BF0D0AB07B6}" destId="{8ED8C533-A01D-4CB9-8440-A7D212933BFA}" srcOrd="1" destOrd="0" presId="urn:microsoft.com/office/officeart/2008/layout/NameandTitleOrganizationalChart"/>
    <dgm:cxn modelId="{251D816B-FCF0-483B-9407-72C408480DA6}" type="presParOf" srcId="{8ED8C533-A01D-4CB9-8440-A7D212933BFA}" destId="{5AE358C8-3EF6-439C-8E07-3C660E16461B}" srcOrd="0" destOrd="0" presId="urn:microsoft.com/office/officeart/2008/layout/NameandTitleOrganizationalChart"/>
    <dgm:cxn modelId="{D4BFD849-1F8D-4A65-A335-5680A88872CA}" type="presParOf" srcId="{5AE358C8-3EF6-439C-8E07-3C660E16461B}" destId="{A40EE488-E56F-42C1-B6D7-F4CCC71A3B97}" srcOrd="0" destOrd="0" presId="urn:microsoft.com/office/officeart/2008/layout/NameandTitleOrganizationalChart"/>
    <dgm:cxn modelId="{AF3E9BE8-B7D5-46FC-A323-7B3677377ECE}" type="presParOf" srcId="{5AE358C8-3EF6-439C-8E07-3C660E16461B}" destId="{14673E53-520B-46CD-BC1F-9305F66D62C8}" srcOrd="1" destOrd="0" presId="urn:microsoft.com/office/officeart/2008/layout/NameandTitleOrganizationalChart"/>
    <dgm:cxn modelId="{80797BFD-01F6-4CA1-BCCD-7D530AD09881}" type="presParOf" srcId="{5AE358C8-3EF6-439C-8E07-3C660E16461B}" destId="{C219C300-868C-43C1-852E-F45F36A30994}" srcOrd="2" destOrd="0" presId="urn:microsoft.com/office/officeart/2008/layout/NameandTitleOrganizationalChart"/>
    <dgm:cxn modelId="{1D90C6CE-746F-4DF7-AE4B-793D3FB80014}" type="presParOf" srcId="{8ED8C533-A01D-4CB9-8440-A7D212933BFA}" destId="{2D0624AD-2029-4AA2-9D86-FEEF95A06E3B}" srcOrd="1" destOrd="0" presId="urn:microsoft.com/office/officeart/2008/layout/NameandTitleOrganizationalChart"/>
    <dgm:cxn modelId="{E41FC6D3-625B-4DB7-9844-40EDD94FE34E}" type="presParOf" srcId="{8ED8C533-A01D-4CB9-8440-A7D212933BFA}" destId="{9BC63F30-D2F8-46ED-8845-E7FC2E9DFDD8}" srcOrd="2" destOrd="0" presId="urn:microsoft.com/office/officeart/2008/layout/NameandTitleOrganizationalChart"/>
    <dgm:cxn modelId="{A1000C85-B019-49C5-B5CC-DFF61E445EC6}" type="presParOf" srcId="{9BC63F30-D2F8-46ED-8845-E7FC2E9DFDD8}" destId="{CBBEB7FD-86AD-4020-9548-D030B2D3D845}" srcOrd="0" destOrd="0" presId="urn:microsoft.com/office/officeart/2008/layout/NameandTitleOrganizationalChart"/>
    <dgm:cxn modelId="{EF3319A8-BE9B-4496-BC9C-1BC52D9D6837}" type="presParOf" srcId="{9BC63F30-D2F8-46ED-8845-E7FC2E9DFDD8}" destId="{183A2275-6CCC-4058-B744-F89AF5D1BA16}" srcOrd="1" destOrd="0" presId="urn:microsoft.com/office/officeart/2008/layout/NameandTitleOrganizationalChart"/>
    <dgm:cxn modelId="{AE283426-C9F5-4D38-BBC0-F62625636B21}" type="presParOf" srcId="{183A2275-6CCC-4058-B744-F89AF5D1BA16}" destId="{6B74725C-1002-400E-82E6-BE3A1E6D6892}" srcOrd="0" destOrd="0" presId="urn:microsoft.com/office/officeart/2008/layout/NameandTitleOrganizationalChart"/>
    <dgm:cxn modelId="{EEDBD678-489F-4BE1-9C19-79CCBF6F3733}" type="presParOf" srcId="{6B74725C-1002-400E-82E6-BE3A1E6D6892}" destId="{20C28E79-8BFB-4482-9A2A-DF62EA404855}" srcOrd="0" destOrd="0" presId="urn:microsoft.com/office/officeart/2008/layout/NameandTitleOrganizationalChart"/>
    <dgm:cxn modelId="{40758DFC-B766-47D1-A097-2B8EC500C54A}" type="presParOf" srcId="{6B74725C-1002-400E-82E6-BE3A1E6D6892}" destId="{91FB75E0-D4D2-4B96-B264-9CC968CE3296}" srcOrd="1" destOrd="0" presId="urn:microsoft.com/office/officeart/2008/layout/NameandTitleOrganizationalChart"/>
    <dgm:cxn modelId="{3D307E78-89EA-4BC6-97C3-FBBDFFEBCFD7}" type="presParOf" srcId="{6B74725C-1002-400E-82E6-BE3A1E6D6892}" destId="{550FCC11-A1B8-48C9-A923-74CB24D6DFF5}" srcOrd="2" destOrd="0" presId="urn:microsoft.com/office/officeart/2008/layout/NameandTitleOrganizationalChart"/>
    <dgm:cxn modelId="{8B1E2A3A-305B-4748-A205-F2E280DB953B}" type="presParOf" srcId="{183A2275-6CCC-4058-B744-F89AF5D1BA16}" destId="{FCDBB740-3D47-46C4-8270-2458C14A13A2}" srcOrd="1" destOrd="0" presId="urn:microsoft.com/office/officeart/2008/layout/NameandTitleOrganizationalChart"/>
    <dgm:cxn modelId="{A04A03B5-65A4-487A-9D21-911BB3BBB1AA}" type="presParOf" srcId="{183A2275-6CCC-4058-B744-F89AF5D1BA16}" destId="{CE8C234C-A990-4162-ABF7-94F3156A0F40}" srcOrd="2" destOrd="0" presId="urn:microsoft.com/office/officeart/2008/layout/NameandTitleOrganizationalChart"/>
    <dgm:cxn modelId="{DB52193D-2DA4-4CC9-B59A-C5001DC00B51}" type="presParOf" srcId="{C5F09378-EB72-4F13-B046-0BF0D0AB07B6}" destId="{EA4105C3-EF9C-4CBE-B4E9-8B33EF53716A}" srcOrd="2" destOrd="0" presId="urn:microsoft.com/office/officeart/2008/layout/NameandTitleOrganizationalChart"/>
    <dgm:cxn modelId="{C0E15850-A8B6-4A62-AB86-D7D7FA2D13C2}" type="presParOf" srcId="{C5F09378-EB72-4F13-B046-0BF0D0AB07B6}" destId="{6432C721-4259-4CDF-A379-3542658E6200}" srcOrd="3" destOrd="0" presId="urn:microsoft.com/office/officeart/2008/layout/NameandTitleOrganizationalChart"/>
    <dgm:cxn modelId="{87E3FE4D-3B3B-4BA3-B3B7-5621E0E9298F}" type="presParOf" srcId="{6432C721-4259-4CDF-A379-3542658E6200}" destId="{C16C8B36-9F89-4D97-ACB3-753EF0CC16EE}" srcOrd="0" destOrd="0" presId="urn:microsoft.com/office/officeart/2008/layout/NameandTitleOrganizationalChart"/>
    <dgm:cxn modelId="{B6EC1196-456C-498E-94F2-2FEB7AB2B141}" type="presParOf" srcId="{C16C8B36-9F89-4D97-ACB3-753EF0CC16EE}" destId="{0835D0B2-081A-41D8-BF7E-62D66BD7F24E}" srcOrd="0" destOrd="0" presId="urn:microsoft.com/office/officeart/2008/layout/NameandTitleOrganizationalChart"/>
    <dgm:cxn modelId="{B6E6359B-E7DC-49CA-998E-693314A95662}" type="presParOf" srcId="{C16C8B36-9F89-4D97-ACB3-753EF0CC16EE}" destId="{6CAAB130-7072-4D6C-A139-B8EB534A9589}" srcOrd="1" destOrd="0" presId="urn:microsoft.com/office/officeart/2008/layout/NameandTitleOrganizationalChart"/>
    <dgm:cxn modelId="{69AC4E13-A2C0-48E2-81F3-6BC86C133596}" type="presParOf" srcId="{C16C8B36-9F89-4D97-ACB3-753EF0CC16EE}" destId="{50EAC569-C2FD-4441-99B5-56A45410B1CD}" srcOrd="2" destOrd="0" presId="urn:microsoft.com/office/officeart/2008/layout/NameandTitleOrganizationalChart"/>
    <dgm:cxn modelId="{0B467F7C-C31F-4F8A-B674-25A62D68F311}" type="presParOf" srcId="{6432C721-4259-4CDF-A379-3542658E6200}" destId="{39A9558D-D9FF-4ECA-B28E-E98C022FEC06}" srcOrd="1" destOrd="0" presId="urn:microsoft.com/office/officeart/2008/layout/NameandTitleOrganizationalChart"/>
    <dgm:cxn modelId="{5C8A01F9-CCC9-4C93-9B74-F2D0E5FE7449}" type="presParOf" srcId="{6432C721-4259-4CDF-A379-3542658E6200}" destId="{A441E1EF-508F-4FB4-B680-F17F514FDED2}" srcOrd="2" destOrd="0" presId="urn:microsoft.com/office/officeart/2008/layout/NameandTitleOrganizationalChart"/>
    <dgm:cxn modelId="{7161D282-DA2D-4776-9AE4-2997731024E8}" type="presParOf" srcId="{C5F09378-EB72-4F13-B046-0BF0D0AB07B6}" destId="{6DB0533E-8723-4BFF-B82B-3443B9E3864A}" srcOrd="4" destOrd="0" presId="urn:microsoft.com/office/officeart/2008/layout/NameandTitleOrganizationalChart"/>
    <dgm:cxn modelId="{0868F405-8620-428D-AF6F-8DACB2B63A10}" type="presParOf" srcId="{C5F09378-EB72-4F13-B046-0BF0D0AB07B6}" destId="{28D45BEC-4D90-4C9C-80CC-A585EB8E7E60}" srcOrd="5" destOrd="0" presId="urn:microsoft.com/office/officeart/2008/layout/NameandTitleOrganizationalChart"/>
    <dgm:cxn modelId="{A575A9DD-1FA3-45A0-8EA6-74FED5DA0FCF}" type="presParOf" srcId="{28D45BEC-4D90-4C9C-80CC-A585EB8E7E60}" destId="{AA7145B2-8571-46FC-AC41-BD9BBFB53AF6}" srcOrd="0" destOrd="0" presId="urn:microsoft.com/office/officeart/2008/layout/NameandTitleOrganizationalChart"/>
    <dgm:cxn modelId="{E34487C6-E12A-4EC6-BA62-79B5EF28A36B}" type="presParOf" srcId="{AA7145B2-8571-46FC-AC41-BD9BBFB53AF6}" destId="{06D3336D-D293-49C1-BA05-2191C5ADEBBA}" srcOrd="0" destOrd="0" presId="urn:microsoft.com/office/officeart/2008/layout/NameandTitleOrganizationalChart"/>
    <dgm:cxn modelId="{67B3CD87-74CD-4875-90B9-68084516D182}" type="presParOf" srcId="{AA7145B2-8571-46FC-AC41-BD9BBFB53AF6}" destId="{9660C2C3-5B92-4209-9885-2B52B4C075A9}" srcOrd="1" destOrd="0" presId="urn:microsoft.com/office/officeart/2008/layout/NameandTitleOrganizationalChart"/>
    <dgm:cxn modelId="{390CEF5A-7073-4CE1-B903-02A9C095B5B9}" type="presParOf" srcId="{AA7145B2-8571-46FC-AC41-BD9BBFB53AF6}" destId="{268E5FDB-B4AD-4C49-BEDC-F36CD43D99F8}" srcOrd="2" destOrd="0" presId="urn:microsoft.com/office/officeart/2008/layout/NameandTitleOrganizationalChart"/>
    <dgm:cxn modelId="{0CF87948-27E8-4688-885C-9A88A496E060}" type="presParOf" srcId="{28D45BEC-4D90-4C9C-80CC-A585EB8E7E60}" destId="{71E39FF0-8AD3-4B2A-A8F7-45D860FEB523}" srcOrd="1" destOrd="0" presId="urn:microsoft.com/office/officeart/2008/layout/NameandTitleOrganizationalChart"/>
    <dgm:cxn modelId="{B9423FBB-8351-422D-B21F-355D334D06A6}" type="presParOf" srcId="{28D45BEC-4D90-4C9C-80CC-A585EB8E7E60}" destId="{7D21B8D7-36CE-4D3E-9E82-FE2A373B7291}" srcOrd="2" destOrd="0" presId="urn:microsoft.com/office/officeart/2008/layout/NameandTitleOrganizationalChart"/>
    <dgm:cxn modelId="{F4C95579-D8EE-4336-979C-8C6FFC49F810}" type="presParOf" srcId="{C5F09378-EB72-4F13-B046-0BF0D0AB07B6}" destId="{51216DAE-1EBA-436D-BCCD-72499E934E9D}" srcOrd="6" destOrd="0" presId="urn:microsoft.com/office/officeart/2008/layout/NameandTitleOrganizationalChart"/>
    <dgm:cxn modelId="{BCF7B0F4-4BBB-4440-A807-DFC6DC542F43}" type="presParOf" srcId="{C5F09378-EB72-4F13-B046-0BF0D0AB07B6}" destId="{D1E6524D-636D-4CFD-8A33-B68114C83513}" srcOrd="7" destOrd="0" presId="urn:microsoft.com/office/officeart/2008/layout/NameandTitleOrganizationalChart"/>
    <dgm:cxn modelId="{9A99818C-846E-4DA1-8394-07AF4FF60919}" type="presParOf" srcId="{D1E6524D-636D-4CFD-8A33-B68114C83513}" destId="{12B71D41-231F-4C85-8414-FCA28AC50C18}" srcOrd="0" destOrd="0" presId="urn:microsoft.com/office/officeart/2008/layout/NameandTitleOrganizationalChart"/>
    <dgm:cxn modelId="{CEF2ACC8-FCF1-4340-8D93-BEB693A19F8B}" type="presParOf" srcId="{12B71D41-231F-4C85-8414-FCA28AC50C18}" destId="{28385D1A-2981-41E3-88E9-3066F836754D}" srcOrd="0" destOrd="0" presId="urn:microsoft.com/office/officeart/2008/layout/NameandTitleOrganizationalChart"/>
    <dgm:cxn modelId="{73F85C42-B6C5-4142-B070-91F00840573A}" type="presParOf" srcId="{12B71D41-231F-4C85-8414-FCA28AC50C18}" destId="{17136824-C92C-47B9-A42B-B56D887CA70F}" srcOrd="1" destOrd="0" presId="urn:microsoft.com/office/officeart/2008/layout/NameandTitleOrganizationalChart"/>
    <dgm:cxn modelId="{2FEC1506-0705-4A2C-8D79-3850743F2FCC}" type="presParOf" srcId="{12B71D41-231F-4C85-8414-FCA28AC50C18}" destId="{8CA7C289-B8E3-412A-884E-D8B552E158CF}" srcOrd="2" destOrd="0" presId="urn:microsoft.com/office/officeart/2008/layout/NameandTitleOrganizationalChart"/>
    <dgm:cxn modelId="{242ACC66-C1D3-4207-A136-13053BF48AD2}" type="presParOf" srcId="{D1E6524D-636D-4CFD-8A33-B68114C83513}" destId="{D0F55504-8BC9-4DB2-8DD3-246D3BB3F8BF}" srcOrd="1" destOrd="0" presId="urn:microsoft.com/office/officeart/2008/layout/NameandTitleOrganizationalChart"/>
    <dgm:cxn modelId="{E0EC601F-51BD-477D-B7F0-5C65D301DE35}" type="presParOf" srcId="{D1E6524D-636D-4CFD-8A33-B68114C83513}" destId="{B27C8864-455C-44E0-BBF6-E6CCCD2D2672}" srcOrd="2" destOrd="0" presId="urn:microsoft.com/office/officeart/2008/layout/NameandTitleOrganizationalChart"/>
    <dgm:cxn modelId="{7C380B4C-487A-4107-8E35-E1134136AA16}" type="presParOf" srcId="{C5F09378-EB72-4F13-B046-0BF0D0AB07B6}" destId="{34671177-AFBF-4AFE-A6C6-D1EB4B62C720}" srcOrd="8" destOrd="0" presId="urn:microsoft.com/office/officeart/2008/layout/NameandTitleOrganizationalChart"/>
    <dgm:cxn modelId="{E1AD703D-0FB5-4D3A-B328-8DCA8E0576CC}" type="presParOf" srcId="{C5F09378-EB72-4F13-B046-0BF0D0AB07B6}" destId="{7EFC83A2-EF90-438F-8646-EC89483B36F8}" srcOrd="9" destOrd="0" presId="urn:microsoft.com/office/officeart/2008/layout/NameandTitleOrganizationalChart"/>
    <dgm:cxn modelId="{A72BAE6B-372F-4298-8539-54D34E9E2E71}" type="presParOf" srcId="{7EFC83A2-EF90-438F-8646-EC89483B36F8}" destId="{53FC134B-7533-455C-AEFE-287EBB4D10C4}" srcOrd="0" destOrd="0" presId="urn:microsoft.com/office/officeart/2008/layout/NameandTitleOrganizationalChart"/>
    <dgm:cxn modelId="{A364B502-1A32-4518-87EB-286F220D2D7F}" type="presParOf" srcId="{53FC134B-7533-455C-AEFE-287EBB4D10C4}" destId="{7171AF3C-8943-4007-B001-AF1F4AF3D19B}" srcOrd="0" destOrd="0" presId="urn:microsoft.com/office/officeart/2008/layout/NameandTitleOrganizationalChart"/>
    <dgm:cxn modelId="{69ACC947-87BB-4C22-B181-E9C4C136B39E}" type="presParOf" srcId="{53FC134B-7533-455C-AEFE-287EBB4D10C4}" destId="{0FFD6297-C41E-47C9-877A-35E8C39590C7}" srcOrd="1" destOrd="0" presId="urn:microsoft.com/office/officeart/2008/layout/NameandTitleOrganizationalChart"/>
    <dgm:cxn modelId="{9EF83711-2818-4B99-9382-8EEF15AF5ED2}" type="presParOf" srcId="{53FC134B-7533-455C-AEFE-287EBB4D10C4}" destId="{B7512A7F-D669-47C1-AE03-8379F5869704}" srcOrd="2" destOrd="0" presId="urn:microsoft.com/office/officeart/2008/layout/NameandTitleOrganizationalChart"/>
    <dgm:cxn modelId="{A27935CD-4779-4F58-B3C3-392DDC4EDBA6}" type="presParOf" srcId="{7EFC83A2-EF90-438F-8646-EC89483B36F8}" destId="{D42F0AF4-00FC-48F7-AA08-898965CACBCE}" srcOrd="1" destOrd="0" presId="urn:microsoft.com/office/officeart/2008/layout/NameandTitleOrganizationalChart"/>
    <dgm:cxn modelId="{B7FA73B9-F17D-4CA7-AB8A-D30392299661}" type="presParOf" srcId="{7EFC83A2-EF90-438F-8646-EC89483B36F8}" destId="{5217ABCD-652C-4631-AAC0-27F20D1FA1EF}" srcOrd="2" destOrd="0" presId="urn:microsoft.com/office/officeart/2008/layout/NameandTitleOrganizationalChart"/>
    <dgm:cxn modelId="{E7571113-C2FB-42BD-ACD9-5B7146E85AFE}" type="presParOf" srcId="{5217ABCD-652C-4631-AAC0-27F20D1FA1EF}" destId="{0F9F534A-AF19-40BC-88CD-38530AF6AC19}" srcOrd="0" destOrd="0" presId="urn:microsoft.com/office/officeart/2008/layout/NameandTitleOrganizationalChart"/>
    <dgm:cxn modelId="{E30BB8AC-4B73-40C0-800D-B0DC745CC532}" type="presParOf" srcId="{5217ABCD-652C-4631-AAC0-27F20D1FA1EF}" destId="{0EE0C358-AECC-45A4-8410-096A0AE0996F}" srcOrd="1" destOrd="0" presId="urn:microsoft.com/office/officeart/2008/layout/NameandTitleOrganizationalChart"/>
    <dgm:cxn modelId="{CF01FB20-D363-4EAE-BBF0-6EE969B05C3A}" type="presParOf" srcId="{0EE0C358-AECC-45A4-8410-096A0AE0996F}" destId="{2F875F75-87A6-4F19-AA32-1A7E5DED3DC3}" srcOrd="0" destOrd="0" presId="urn:microsoft.com/office/officeart/2008/layout/NameandTitleOrganizationalChart"/>
    <dgm:cxn modelId="{1868B8E6-F322-4F75-8D1A-B01CF644092D}" type="presParOf" srcId="{2F875F75-87A6-4F19-AA32-1A7E5DED3DC3}" destId="{C30C723D-41E4-468E-9005-703F6A8F4A1A}" srcOrd="0" destOrd="0" presId="urn:microsoft.com/office/officeart/2008/layout/NameandTitleOrganizationalChart"/>
    <dgm:cxn modelId="{E2AEB631-588C-41CA-B167-1C826D273347}" type="presParOf" srcId="{2F875F75-87A6-4F19-AA32-1A7E5DED3DC3}" destId="{74C74FE9-8DB0-4039-AEE9-28920CF4F59D}" srcOrd="1" destOrd="0" presId="urn:microsoft.com/office/officeart/2008/layout/NameandTitleOrganizationalChart"/>
    <dgm:cxn modelId="{FBBB4FB3-CC4A-4AE6-A246-A303B4A1C312}" type="presParOf" srcId="{2F875F75-87A6-4F19-AA32-1A7E5DED3DC3}" destId="{EA2EFDB0-0EB2-4181-9F11-AABD8F7C4F50}" srcOrd="2" destOrd="0" presId="urn:microsoft.com/office/officeart/2008/layout/NameandTitleOrganizationalChart"/>
    <dgm:cxn modelId="{96F54F40-42CA-411E-AE2D-8F83B1526482}" type="presParOf" srcId="{0EE0C358-AECC-45A4-8410-096A0AE0996F}" destId="{C5F90C4E-AE95-4788-BED7-F4EFA3D84E34}" srcOrd="1" destOrd="0" presId="urn:microsoft.com/office/officeart/2008/layout/NameandTitleOrganizationalChart"/>
    <dgm:cxn modelId="{AF3B9B9F-F95A-412A-BF48-1D52D96F5AAC}" type="presParOf" srcId="{0EE0C358-AECC-45A4-8410-096A0AE0996F}" destId="{7FFFFCF6-A35D-4BD7-BA08-E03144D62E2F}" srcOrd="2" destOrd="0" presId="urn:microsoft.com/office/officeart/2008/layout/NameandTitleOrganizationalChart"/>
    <dgm:cxn modelId="{D78CEEE5-ABAB-4FA0-ABB3-4B0CA550B8B9}" type="presParOf" srcId="{F338F558-4A5E-40C3-A61C-AE4FB7ED983F}" destId="{C8E95B49-44F5-42FE-938F-C852EC12A03C}" srcOrd="2" destOrd="0" presId="urn:microsoft.com/office/officeart/2008/layout/NameandTitleOrganizationalChart"/>
    <dgm:cxn modelId="{5B0DA5D4-30CD-40E9-AAA5-1FF63724ED33}" type="presParOf" srcId="{C8E95B49-44F5-42FE-938F-C852EC12A03C}" destId="{5028DA28-0CFB-4F61-B48A-74C90FDB9414}" srcOrd="0" destOrd="0" presId="urn:microsoft.com/office/officeart/2008/layout/NameandTitleOrganizationalChart"/>
    <dgm:cxn modelId="{82ED72A8-4CF7-4D31-883C-3B725E26F8D0}" type="presParOf" srcId="{C8E95B49-44F5-42FE-938F-C852EC12A03C}" destId="{F50523D8-28CE-401A-B1BA-F766B090AD1A}" srcOrd="1" destOrd="0" presId="urn:microsoft.com/office/officeart/2008/layout/NameandTitleOrganizationalChart"/>
    <dgm:cxn modelId="{F3F76378-3986-4094-8661-18E776C842F3}" type="presParOf" srcId="{F50523D8-28CE-401A-B1BA-F766B090AD1A}" destId="{B8819506-C083-4CA2-9469-861DC092EF31}" srcOrd="0" destOrd="0" presId="urn:microsoft.com/office/officeart/2008/layout/NameandTitleOrganizationalChart"/>
    <dgm:cxn modelId="{11751EE3-4DCC-4751-B878-73A3E8BAA381}" type="presParOf" srcId="{B8819506-C083-4CA2-9469-861DC092EF31}" destId="{C0D4379C-F9B5-4985-B9C2-DF8536209EF2}" srcOrd="0" destOrd="0" presId="urn:microsoft.com/office/officeart/2008/layout/NameandTitleOrganizationalChart"/>
    <dgm:cxn modelId="{81CE6C9D-DF96-4026-88A3-11DC31832339}" type="presParOf" srcId="{B8819506-C083-4CA2-9469-861DC092EF31}" destId="{FD822D4C-C946-4150-B66E-E86F93B56CD9}" srcOrd="1" destOrd="0" presId="urn:microsoft.com/office/officeart/2008/layout/NameandTitleOrganizationalChart"/>
    <dgm:cxn modelId="{48671C53-C8D2-4DC0-9A61-B9CBB781F13D}" type="presParOf" srcId="{B8819506-C083-4CA2-9469-861DC092EF31}" destId="{5E5A85AF-A369-41A7-AEF1-B0D23EE027B9}" srcOrd="2" destOrd="0" presId="urn:microsoft.com/office/officeart/2008/layout/NameandTitleOrganizationalChart"/>
    <dgm:cxn modelId="{00EB8B00-77A4-42CD-BB60-DE74A06DC8E7}" type="presParOf" srcId="{F50523D8-28CE-401A-B1BA-F766B090AD1A}" destId="{E105F67A-8BBA-47E3-B981-7F48555D263B}" srcOrd="1" destOrd="0" presId="urn:microsoft.com/office/officeart/2008/layout/NameandTitleOrganizationalChart"/>
    <dgm:cxn modelId="{3F36B9AB-67A1-44B1-935A-92BC3B132E1E}" type="presParOf" srcId="{F50523D8-28CE-401A-B1BA-F766B090AD1A}" destId="{230D5D50-8A41-4FD7-B22B-146738323DAB}" srcOrd="2" destOrd="0" presId="urn:microsoft.com/office/officeart/2008/layout/NameandTitleOrganizationalChar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28DA28-0CFB-4F61-B48A-74C90FDB9414}">
      <dsp:nvSpPr>
        <dsp:cNvPr id="0" name=""/>
        <dsp:cNvSpPr/>
      </dsp:nvSpPr>
      <dsp:spPr>
        <a:xfrm>
          <a:off x="3723323" y="1066420"/>
          <a:ext cx="169424" cy="553499"/>
        </a:xfrm>
        <a:custGeom>
          <a:avLst/>
          <a:gdLst/>
          <a:ahLst/>
          <a:cxnLst/>
          <a:rect l="0" t="0" r="0" b="0"/>
          <a:pathLst>
            <a:path>
              <a:moveTo>
                <a:pt x="169424" y="0"/>
              </a:moveTo>
              <a:lnTo>
                <a:pt x="169424" y="553499"/>
              </a:lnTo>
              <a:lnTo>
                <a:pt x="0" y="55349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9F534A-AF19-40BC-88CD-38530AF6AC19}">
      <dsp:nvSpPr>
        <dsp:cNvPr id="0" name=""/>
        <dsp:cNvSpPr/>
      </dsp:nvSpPr>
      <dsp:spPr>
        <a:xfrm>
          <a:off x="6384800" y="2686976"/>
          <a:ext cx="169424" cy="553499"/>
        </a:xfrm>
        <a:custGeom>
          <a:avLst/>
          <a:gdLst/>
          <a:ahLst/>
          <a:cxnLst/>
          <a:rect l="0" t="0" r="0" b="0"/>
          <a:pathLst>
            <a:path>
              <a:moveTo>
                <a:pt x="169424" y="0"/>
              </a:moveTo>
              <a:lnTo>
                <a:pt x="169424" y="553499"/>
              </a:lnTo>
              <a:lnTo>
                <a:pt x="0" y="55349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671177-AFBF-4AFE-A6C6-D1EB4B62C720}">
      <dsp:nvSpPr>
        <dsp:cNvPr id="0" name=""/>
        <dsp:cNvSpPr/>
      </dsp:nvSpPr>
      <dsp:spPr>
        <a:xfrm>
          <a:off x="3892747" y="1066420"/>
          <a:ext cx="2661477" cy="1106999"/>
        </a:xfrm>
        <a:custGeom>
          <a:avLst/>
          <a:gdLst/>
          <a:ahLst/>
          <a:cxnLst/>
          <a:rect l="0" t="0" r="0" b="0"/>
          <a:pathLst>
            <a:path>
              <a:moveTo>
                <a:pt x="0" y="0"/>
              </a:moveTo>
              <a:lnTo>
                <a:pt x="0" y="987169"/>
              </a:lnTo>
              <a:lnTo>
                <a:pt x="2661477" y="987169"/>
              </a:lnTo>
              <a:lnTo>
                <a:pt x="2661477" y="110699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216DAE-1EBA-436D-BCCD-72499E934E9D}">
      <dsp:nvSpPr>
        <dsp:cNvPr id="0" name=""/>
        <dsp:cNvSpPr/>
      </dsp:nvSpPr>
      <dsp:spPr>
        <a:xfrm>
          <a:off x="3892747" y="1066420"/>
          <a:ext cx="1330738" cy="1106999"/>
        </a:xfrm>
        <a:custGeom>
          <a:avLst/>
          <a:gdLst/>
          <a:ahLst/>
          <a:cxnLst/>
          <a:rect l="0" t="0" r="0" b="0"/>
          <a:pathLst>
            <a:path>
              <a:moveTo>
                <a:pt x="0" y="0"/>
              </a:moveTo>
              <a:lnTo>
                <a:pt x="0" y="987169"/>
              </a:lnTo>
              <a:lnTo>
                <a:pt x="1330738" y="987169"/>
              </a:lnTo>
              <a:lnTo>
                <a:pt x="1330738" y="110699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B0533E-8723-4BFF-B82B-3443B9E3864A}">
      <dsp:nvSpPr>
        <dsp:cNvPr id="0" name=""/>
        <dsp:cNvSpPr/>
      </dsp:nvSpPr>
      <dsp:spPr>
        <a:xfrm>
          <a:off x="3847027" y="1066420"/>
          <a:ext cx="91440" cy="1106999"/>
        </a:xfrm>
        <a:custGeom>
          <a:avLst/>
          <a:gdLst/>
          <a:ahLst/>
          <a:cxnLst/>
          <a:rect l="0" t="0" r="0" b="0"/>
          <a:pathLst>
            <a:path>
              <a:moveTo>
                <a:pt x="45720" y="0"/>
              </a:moveTo>
              <a:lnTo>
                <a:pt x="45720" y="110699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4105C3-EF9C-4CBE-B4E9-8B33EF53716A}">
      <dsp:nvSpPr>
        <dsp:cNvPr id="0" name=""/>
        <dsp:cNvSpPr/>
      </dsp:nvSpPr>
      <dsp:spPr>
        <a:xfrm>
          <a:off x="2562009" y="1066420"/>
          <a:ext cx="1330738" cy="1106999"/>
        </a:xfrm>
        <a:custGeom>
          <a:avLst/>
          <a:gdLst/>
          <a:ahLst/>
          <a:cxnLst/>
          <a:rect l="0" t="0" r="0" b="0"/>
          <a:pathLst>
            <a:path>
              <a:moveTo>
                <a:pt x="1330738" y="0"/>
              </a:moveTo>
              <a:lnTo>
                <a:pt x="1330738" y="987169"/>
              </a:lnTo>
              <a:lnTo>
                <a:pt x="0" y="987169"/>
              </a:lnTo>
              <a:lnTo>
                <a:pt x="0" y="110699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BEB7FD-86AD-4020-9548-D030B2D3D845}">
      <dsp:nvSpPr>
        <dsp:cNvPr id="0" name=""/>
        <dsp:cNvSpPr/>
      </dsp:nvSpPr>
      <dsp:spPr>
        <a:xfrm>
          <a:off x="1061846" y="2686976"/>
          <a:ext cx="169424" cy="553499"/>
        </a:xfrm>
        <a:custGeom>
          <a:avLst/>
          <a:gdLst/>
          <a:ahLst/>
          <a:cxnLst/>
          <a:rect l="0" t="0" r="0" b="0"/>
          <a:pathLst>
            <a:path>
              <a:moveTo>
                <a:pt x="169424" y="0"/>
              </a:moveTo>
              <a:lnTo>
                <a:pt x="169424" y="553499"/>
              </a:lnTo>
              <a:lnTo>
                <a:pt x="0" y="55349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2E1435-3290-4116-9C41-24E01866848E}">
      <dsp:nvSpPr>
        <dsp:cNvPr id="0" name=""/>
        <dsp:cNvSpPr/>
      </dsp:nvSpPr>
      <dsp:spPr>
        <a:xfrm>
          <a:off x="1231270" y="1066420"/>
          <a:ext cx="2661477" cy="1106999"/>
        </a:xfrm>
        <a:custGeom>
          <a:avLst/>
          <a:gdLst/>
          <a:ahLst/>
          <a:cxnLst/>
          <a:rect l="0" t="0" r="0" b="0"/>
          <a:pathLst>
            <a:path>
              <a:moveTo>
                <a:pt x="2661477" y="0"/>
              </a:moveTo>
              <a:lnTo>
                <a:pt x="2661477" y="987169"/>
              </a:lnTo>
              <a:lnTo>
                <a:pt x="0" y="987169"/>
              </a:lnTo>
              <a:lnTo>
                <a:pt x="0" y="110699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DA81CF-5699-4827-8B54-4395BDE66C76}">
      <dsp:nvSpPr>
        <dsp:cNvPr id="0" name=""/>
        <dsp:cNvSpPr/>
      </dsp:nvSpPr>
      <dsp:spPr>
        <a:xfrm>
          <a:off x="3396802" y="552863"/>
          <a:ext cx="991889" cy="51355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72469" numCol="1" spcCol="1270" anchor="ctr" anchorCtr="0">
          <a:noAutofit/>
        </a:bodyPr>
        <a:lstStyle/>
        <a:p>
          <a:pPr lvl="0" algn="ctr" defTabSz="622300">
            <a:lnSpc>
              <a:spcPct val="90000"/>
            </a:lnSpc>
            <a:spcBef>
              <a:spcPct val="0"/>
            </a:spcBef>
            <a:spcAft>
              <a:spcPct val="35000"/>
            </a:spcAft>
          </a:pPr>
          <a:r>
            <a:rPr lang="es-ES" sz="1400" kern="1200"/>
            <a:t>Gerente General</a:t>
          </a:r>
        </a:p>
      </dsp:txBody>
      <dsp:txXfrm>
        <a:off x="3396802" y="552863"/>
        <a:ext cx="991889" cy="513556"/>
      </dsp:txXfrm>
    </dsp:sp>
    <dsp:sp modelId="{CE5618A9-4646-4F84-A3E9-44212143DCBD}">
      <dsp:nvSpPr>
        <dsp:cNvPr id="0" name=""/>
        <dsp:cNvSpPr/>
      </dsp:nvSpPr>
      <dsp:spPr>
        <a:xfrm>
          <a:off x="3595180" y="952296"/>
          <a:ext cx="892700" cy="17118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s-ES" sz="700" kern="1200"/>
            <a:t>Aldo de Jesus Acevedo</a:t>
          </a:r>
        </a:p>
      </dsp:txBody>
      <dsp:txXfrm>
        <a:off x="3595180" y="952296"/>
        <a:ext cx="892700" cy="171185"/>
      </dsp:txXfrm>
    </dsp:sp>
    <dsp:sp modelId="{A40EE488-E56F-42C1-B6D7-F4CCC71A3B97}">
      <dsp:nvSpPr>
        <dsp:cNvPr id="0" name=""/>
        <dsp:cNvSpPr/>
      </dsp:nvSpPr>
      <dsp:spPr>
        <a:xfrm>
          <a:off x="735325" y="2173419"/>
          <a:ext cx="991889" cy="51355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72469" numCol="1" spcCol="1270" anchor="ctr" anchorCtr="0">
          <a:noAutofit/>
        </a:bodyPr>
        <a:lstStyle/>
        <a:p>
          <a:pPr lvl="0" algn="ctr" defTabSz="622300">
            <a:lnSpc>
              <a:spcPct val="90000"/>
            </a:lnSpc>
            <a:spcBef>
              <a:spcPct val="0"/>
            </a:spcBef>
            <a:spcAft>
              <a:spcPct val="35000"/>
            </a:spcAft>
          </a:pPr>
          <a:r>
            <a:rPr lang="es-ES" sz="1400" kern="1200"/>
            <a:t>Encargado de Ventas</a:t>
          </a:r>
        </a:p>
      </dsp:txBody>
      <dsp:txXfrm>
        <a:off x="735325" y="2173419"/>
        <a:ext cx="991889" cy="513556"/>
      </dsp:txXfrm>
    </dsp:sp>
    <dsp:sp modelId="{14673E53-520B-46CD-BC1F-9305F66D62C8}">
      <dsp:nvSpPr>
        <dsp:cNvPr id="0" name=""/>
        <dsp:cNvSpPr/>
      </dsp:nvSpPr>
      <dsp:spPr>
        <a:xfrm>
          <a:off x="933703" y="2572852"/>
          <a:ext cx="892700" cy="171185"/>
        </a:xfrm>
        <a:prstGeom prst="rect">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s-ES" sz="700" kern="1200"/>
            <a:t>Aldo de Jesus Acevedo</a:t>
          </a:r>
        </a:p>
      </dsp:txBody>
      <dsp:txXfrm>
        <a:off x="933703" y="2572852"/>
        <a:ext cx="892700" cy="171185"/>
      </dsp:txXfrm>
    </dsp:sp>
    <dsp:sp modelId="{20C28E79-8BFB-4482-9A2A-DF62EA404855}">
      <dsp:nvSpPr>
        <dsp:cNvPr id="0" name=""/>
        <dsp:cNvSpPr/>
      </dsp:nvSpPr>
      <dsp:spPr>
        <a:xfrm>
          <a:off x="69956" y="2983698"/>
          <a:ext cx="991889" cy="513556"/>
        </a:xfrm>
        <a:prstGeom prst="rect">
          <a:avLst/>
        </a:prstGeom>
        <a:solidFill>
          <a:schemeClr val="accent5">
            <a:hueOff val="0"/>
            <a:satOff val="0"/>
            <a:lumOff val="0"/>
            <a:alphaOff val="0"/>
          </a:schemeClr>
        </a:solidFill>
        <a:ln w="12700" cap="flat" cmpd="sng" algn="ctr">
          <a:solidFill>
            <a:schemeClr val="l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72469" numCol="1" spcCol="1270" anchor="ctr" anchorCtr="0">
          <a:noAutofit/>
        </a:bodyPr>
        <a:lstStyle/>
        <a:p>
          <a:pPr lvl="0" algn="ctr" defTabSz="622300">
            <a:lnSpc>
              <a:spcPct val="90000"/>
            </a:lnSpc>
            <a:spcBef>
              <a:spcPct val="0"/>
            </a:spcBef>
            <a:spcAft>
              <a:spcPct val="35000"/>
            </a:spcAft>
          </a:pPr>
          <a:r>
            <a:rPr lang="es-ES" sz="1400" kern="1200"/>
            <a:t>Sub-encargado</a:t>
          </a:r>
        </a:p>
      </dsp:txBody>
      <dsp:txXfrm>
        <a:off x="69956" y="2983698"/>
        <a:ext cx="991889" cy="513556"/>
      </dsp:txXfrm>
    </dsp:sp>
    <dsp:sp modelId="{91FB75E0-D4D2-4B96-B264-9CC968CE3296}">
      <dsp:nvSpPr>
        <dsp:cNvPr id="0" name=""/>
        <dsp:cNvSpPr/>
      </dsp:nvSpPr>
      <dsp:spPr>
        <a:xfrm>
          <a:off x="268334" y="3383131"/>
          <a:ext cx="892700" cy="171185"/>
        </a:xfrm>
        <a:prstGeom prst="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s-ES" sz="600" kern="1200"/>
            <a:t>Norberto Paloma Rodriguez</a:t>
          </a:r>
        </a:p>
      </dsp:txBody>
      <dsp:txXfrm>
        <a:off x="268334" y="3383131"/>
        <a:ext cx="892700" cy="171185"/>
      </dsp:txXfrm>
    </dsp:sp>
    <dsp:sp modelId="{0835D0B2-081A-41D8-BF7E-62D66BD7F24E}">
      <dsp:nvSpPr>
        <dsp:cNvPr id="0" name=""/>
        <dsp:cNvSpPr/>
      </dsp:nvSpPr>
      <dsp:spPr>
        <a:xfrm>
          <a:off x="2066064" y="2173419"/>
          <a:ext cx="991889" cy="513556"/>
        </a:xfrm>
        <a:prstGeom prst="rect">
          <a:avLst/>
        </a:prstGeom>
        <a:solidFill>
          <a:schemeClr val="accent4">
            <a:hueOff val="2450223"/>
            <a:satOff val="-10194"/>
            <a:lumOff val="24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72469" numCol="1" spcCol="1270" anchor="ctr" anchorCtr="0">
          <a:noAutofit/>
        </a:bodyPr>
        <a:lstStyle/>
        <a:p>
          <a:pPr lvl="0" algn="ctr" defTabSz="622300">
            <a:lnSpc>
              <a:spcPct val="90000"/>
            </a:lnSpc>
            <a:spcBef>
              <a:spcPct val="0"/>
            </a:spcBef>
            <a:spcAft>
              <a:spcPct val="35000"/>
            </a:spcAft>
          </a:pPr>
          <a:r>
            <a:rPr lang="es-ES" sz="1400" kern="1200"/>
            <a:t>Encargado de Compras</a:t>
          </a:r>
        </a:p>
      </dsp:txBody>
      <dsp:txXfrm>
        <a:off x="2066064" y="2173419"/>
        <a:ext cx="991889" cy="513556"/>
      </dsp:txXfrm>
    </dsp:sp>
    <dsp:sp modelId="{6CAAB130-7072-4D6C-A139-B8EB534A9589}">
      <dsp:nvSpPr>
        <dsp:cNvPr id="0" name=""/>
        <dsp:cNvSpPr/>
      </dsp:nvSpPr>
      <dsp:spPr>
        <a:xfrm>
          <a:off x="2264442" y="2572852"/>
          <a:ext cx="892700" cy="171185"/>
        </a:xfrm>
        <a:prstGeom prst="rect">
          <a:avLst/>
        </a:prstGeom>
        <a:solidFill>
          <a:schemeClr val="lt1">
            <a:alpha val="90000"/>
            <a:hueOff val="0"/>
            <a:satOff val="0"/>
            <a:lumOff val="0"/>
            <a:alphaOff val="0"/>
          </a:schemeClr>
        </a:solidFill>
        <a:ln w="12700" cap="flat" cmpd="sng" algn="ctr">
          <a:solidFill>
            <a:schemeClr val="accent4">
              <a:hueOff val="2450223"/>
              <a:satOff val="-10194"/>
              <a:lumOff val="240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s-ES" sz="700" kern="1200"/>
            <a:t>Aldo de Jesus Acevedo</a:t>
          </a:r>
        </a:p>
      </dsp:txBody>
      <dsp:txXfrm>
        <a:off x="2264442" y="2572852"/>
        <a:ext cx="892700" cy="171185"/>
      </dsp:txXfrm>
    </dsp:sp>
    <dsp:sp modelId="{06D3336D-D293-49C1-BA05-2191C5ADEBBA}">
      <dsp:nvSpPr>
        <dsp:cNvPr id="0" name=""/>
        <dsp:cNvSpPr/>
      </dsp:nvSpPr>
      <dsp:spPr>
        <a:xfrm>
          <a:off x="3396802" y="2173419"/>
          <a:ext cx="991889" cy="513556"/>
        </a:xfrm>
        <a:prstGeom prst="rect">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72469" numCol="1" spcCol="1270" anchor="ctr" anchorCtr="0">
          <a:noAutofit/>
        </a:bodyPr>
        <a:lstStyle/>
        <a:p>
          <a:pPr lvl="0" algn="ctr" defTabSz="622300">
            <a:lnSpc>
              <a:spcPct val="90000"/>
            </a:lnSpc>
            <a:spcBef>
              <a:spcPct val="0"/>
            </a:spcBef>
            <a:spcAft>
              <a:spcPct val="35000"/>
            </a:spcAft>
          </a:pPr>
          <a:r>
            <a:rPr lang="es-ES" sz="1400" kern="1200"/>
            <a:t>Encargado de Limpieza</a:t>
          </a:r>
        </a:p>
      </dsp:txBody>
      <dsp:txXfrm>
        <a:off x="3396802" y="2173419"/>
        <a:ext cx="991889" cy="513556"/>
      </dsp:txXfrm>
    </dsp:sp>
    <dsp:sp modelId="{9660C2C3-5B92-4209-9885-2B52B4C075A9}">
      <dsp:nvSpPr>
        <dsp:cNvPr id="0" name=""/>
        <dsp:cNvSpPr/>
      </dsp:nvSpPr>
      <dsp:spPr>
        <a:xfrm>
          <a:off x="3595180" y="2572852"/>
          <a:ext cx="892700" cy="171185"/>
        </a:xfrm>
        <a:prstGeom prst="rect">
          <a:avLst/>
        </a:prstGeom>
        <a:solidFill>
          <a:schemeClr val="lt1">
            <a:alpha val="90000"/>
            <a:hueOff val="0"/>
            <a:satOff val="0"/>
            <a:lumOff val="0"/>
            <a:alphaOff val="0"/>
          </a:schemeClr>
        </a:solidFill>
        <a:ln w="12700" cap="flat" cmpd="sng" algn="ctr">
          <a:solidFill>
            <a:schemeClr val="accent4">
              <a:hueOff val="4900445"/>
              <a:satOff val="-20388"/>
              <a:lumOff val="480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s-ES" sz="600" kern="1200"/>
            <a:t>Norberto Paloma Rodriguez</a:t>
          </a:r>
        </a:p>
      </dsp:txBody>
      <dsp:txXfrm>
        <a:off x="3595180" y="2572852"/>
        <a:ext cx="892700" cy="171185"/>
      </dsp:txXfrm>
    </dsp:sp>
    <dsp:sp modelId="{28385D1A-2981-41E3-88E9-3066F836754D}">
      <dsp:nvSpPr>
        <dsp:cNvPr id="0" name=""/>
        <dsp:cNvSpPr/>
      </dsp:nvSpPr>
      <dsp:spPr>
        <a:xfrm>
          <a:off x="4727541" y="2173419"/>
          <a:ext cx="991889" cy="513556"/>
        </a:xfrm>
        <a:prstGeom prst="rect">
          <a:avLst/>
        </a:prstGeom>
        <a:solidFill>
          <a:schemeClr val="accent4">
            <a:hueOff val="7350668"/>
            <a:satOff val="-30583"/>
            <a:lumOff val="72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72469" numCol="1" spcCol="1270" anchor="ctr" anchorCtr="0">
          <a:noAutofit/>
        </a:bodyPr>
        <a:lstStyle/>
        <a:p>
          <a:pPr lvl="0" algn="ctr" defTabSz="622300">
            <a:lnSpc>
              <a:spcPct val="90000"/>
            </a:lnSpc>
            <a:spcBef>
              <a:spcPct val="0"/>
            </a:spcBef>
            <a:spcAft>
              <a:spcPct val="35000"/>
            </a:spcAft>
          </a:pPr>
          <a:r>
            <a:rPr lang="es-ES" sz="1400" kern="1200"/>
            <a:t>Encargado de Reparaciones</a:t>
          </a:r>
        </a:p>
      </dsp:txBody>
      <dsp:txXfrm>
        <a:off x="4727541" y="2173419"/>
        <a:ext cx="991889" cy="513556"/>
      </dsp:txXfrm>
    </dsp:sp>
    <dsp:sp modelId="{17136824-C92C-47B9-A42B-B56D887CA70F}">
      <dsp:nvSpPr>
        <dsp:cNvPr id="0" name=""/>
        <dsp:cNvSpPr/>
      </dsp:nvSpPr>
      <dsp:spPr>
        <a:xfrm>
          <a:off x="4925919" y="2572852"/>
          <a:ext cx="892700" cy="171185"/>
        </a:xfrm>
        <a:prstGeom prst="rect">
          <a:avLst/>
        </a:prstGeom>
        <a:solidFill>
          <a:schemeClr val="lt1">
            <a:alpha val="90000"/>
            <a:hueOff val="0"/>
            <a:satOff val="0"/>
            <a:lumOff val="0"/>
            <a:alphaOff val="0"/>
          </a:schemeClr>
        </a:solidFill>
        <a:ln w="12700" cap="flat" cmpd="sng" algn="ctr">
          <a:solidFill>
            <a:schemeClr val="accent4">
              <a:hueOff val="7350668"/>
              <a:satOff val="-30583"/>
              <a:lumOff val="720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s-ES" sz="700" kern="1200"/>
            <a:t>Aldo de Jesus Acevedo</a:t>
          </a:r>
        </a:p>
      </dsp:txBody>
      <dsp:txXfrm>
        <a:off x="4925919" y="2572852"/>
        <a:ext cx="892700" cy="171185"/>
      </dsp:txXfrm>
    </dsp:sp>
    <dsp:sp modelId="{7171AF3C-8943-4007-B001-AF1F4AF3D19B}">
      <dsp:nvSpPr>
        <dsp:cNvPr id="0" name=""/>
        <dsp:cNvSpPr/>
      </dsp:nvSpPr>
      <dsp:spPr>
        <a:xfrm>
          <a:off x="6058279" y="2173419"/>
          <a:ext cx="991889" cy="513556"/>
        </a:xfrm>
        <a:prstGeom prst="rect">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72469" numCol="1" spcCol="1270" anchor="ctr" anchorCtr="0">
          <a:noAutofit/>
        </a:bodyPr>
        <a:lstStyle/>
        <a:p>
          <a:pPr lvl="0" algn="ctr" defTabSz="622300">
            <a:lnSpc>
              <a:spcPct val="90000"/>
            </a:lnSpc>
            <a:spcBef>
              <a:spcPct val="0"/>
            </a:spcBef>
            <a:spcAft>
              <a:spcPct val="35000"/>
            </a:spcAft>
          </a:pPr>
          <a:r>
            <a:rPr lang="es-ES" sz="1400" kern="1200"/>
            <a:t>Encargado en mostrador</a:t>
          </a:r>
        </a:p>
      </dsp:txBody>
      <dsp:txXfrm>
        <a:off x="6058279" y="2173419"/>
        <a:ext cx="991889" cy="513556"/>
      </dsp:txXfrm>
    </dsp:sp>
    <dsp:sp modelId="{0FFD6297-C41E-47C9-877A-35E8C39590C7}">
      <dsp:nvSpPr>
        <dsp:cNvPr id="0" name=""/>
        <dsp:cNvSpPr/>
      </dsp:nvSpPr>
      <dsp:spPr>
        <a:xfrm>
          <a:off x="6256657" y="2572852"/>
          <a:ext cx="892700" cy="171185"/>
        </a:xfrm>
        <a:prstGeom prst="rect">
          <a:avLst/>
        </a:prstGeom>
        <a:solidFill>
          <a:schemeClr val="lt1">
            <a:alpha val="90000"/>
            <a:hueOff val="0"/>
            <a:satOff val="0"/>
            <a:lumOff val="0"/>
            <a:alphaOff val="0"/>
          </a:schemeClr>
        </a:solidFill>
        <a:ln w="12700" cap="flat" cmpd="sng" algn="ctr">
          <a:solidFill>
            <a:schemeClr val="accent4">
              <a:hueOff val="9800891"/>
              <a:satOff val="-40777"/>
              <a:lumOff val="960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s-ES" sz="700" kern="1200"/>
            <a:t>Aldo de Jesus Acevedo</a:t>
          </a:r>
        </a:p>
      </dsp:txBody>
      <dsp:txXfrm>
        <a:off x="6256657" y="2572852"/>
        <a:ext cx="892700" cy="171185"/>
      </dsp:txXfrm>
    </dsp:sp>
    <dsp:sp modelId="{C30C723D-41E4-468E-9005-703F6A8F4A1A}">
      <dsp:nvSpPr>
        <dsp:cNvPr id="0" name=""/>
        <dsp:cNvSpPr/>
      </dsp:nvSpPr>
      <dsp:spPr>
        <a:xfrm>
          <a:off x="5392910" y="2983698"/>
          <a:ext cx="991889" cy="513556"/>
        </a:xfrm>
        <a:prstGeom prst="rect">
          <a:avLst/>
        </a:prstGeom>
        <a:solidFill>
          <a:schemeClr val="accent5">
            <a:hueOff val="0"/>
            <a:satOff val="0"/>
            <a:lumOff val="0"/>
            <a:alphaOff val="0"/>
          </a:schemeClr>
        </a:solidFill>
        <a:ln w="12700" cap="flat" cmpd="sng" algn="ctr">
          <a:solidFill>
            <a:schemeClr val="l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72469" numCol="1" spcCol="1270" anchor="ctr" anchorCtr="0">
          <a:noAutofit/>
        </a:bodyPr>
        <a:lstStyle/>
        <a:p>
          <a:pPr lvl="0" algn="ctr" defTabSz="622300">
            <a:lnSpc>
              <a:spcPct val="90000"/>
            </a:lnSpc>
            <a:spcBef>
              <a:spcPct val="0"/>
            </a:spcBef>
            <a:spcAft>
              <a:spcPct val="35000"/>
            </a:spcAft>
          </a:pPr>
          <a:r>
            <a:rPr lang="es-ES" sz="1400" kern="1200"/>
            <a:t>Sub-encargado</a:t>
          </a:r>
        </a:p>
      </dsp:txBody>
      <dsp:txXfrm>
        <a:off x="5392910" y="2983698"/>
        <a:ext cx="991889" cy="513556"/>
      </dsp:txXfrm>
    </dsp:sp>
    <dsp:sp modelId="{74C74FE9-8DB0-4039-AEE9-28920CF4F59D}">
      <dsp:nvSpPr>
        <dsp:cNvPr id="0" name=""/>
        <dsp:cNvSpPr/>
      </dsp:nvSpPr>
      <dsp:spPr>
        <a:xfrm>
          <a:off x="5591288" y="3383131"/>
          <a:ext cx="892700" cy="171185"/>
        </a:xfrm>
        <a:prstGeom prst="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s-ES" sz="600" kern="1200"/>
            <a:t>Norberto Paloma Rodriguez</a:t>
          </a:r>
        </a:p>
      </dsp:txBody>
      <dsp:txXfrm>
        <a:off x="5591288" y="3383131"/>
        <a:ext cx="892700" cy="171185"/>
      </dsp:txXfrm>
    </dsp:sp>
    <dsp:sp modelId="{C0D4379C-F9B5-4985-B9C2-DF8536209EF2}">
      <dsp:nvSpPr>
        <dsp:cNvPr id="0" name=""/>
        <dsp:cNvSpPr/>
      </dsp:nvSpPr>
      <dsp:spPr>
        <a:xfrm>
          <a:off x="2731433" y="1363141"/>
          <a:ext cx="991889" cy="513556"/>
        </a:xfrm>
        <a:prstGeom prst="rect">
          <a:avLst/>
        </a:prstGeom>
        <a:solidFill>
          <a:schemeClr val="accent5">
            <a:hueOff val="0"/>
            <a:satOff val="0"/>
            <a:lumOff val="0"/>
            <a:alphaOff val="0"/>
          </a:schemeClr>
        </a:solidFill>
        <a:ln w="12700" cap="flat" cmpd="sng" algn="ctr">
          <a:solidFill>
            <a:schemeClr val="l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72469" numCol="1" spcCol="1270" anchor="ctr" anchorCtr="0">
          <a:noAutofit/>
        </a:bodyPr>
        <a:lstStyle/>
        <a:p>
          <a:pPr lvl="0" algn="ctr" defTabSz="622300">
            <a:lnSpc>
              <a:spcPct val="90000"/>
            </a:lnSpc>
            <a:spcBef>
              <a:spcPct val="0"/>
            </a:spcBef>
            <a:spcAft>
              <a:spcPct val="35000"/>
            </a:spcAft>
          </a:pPr>
          <a:r>
            <a:rPr lang="es-ES" sz="1400" kern="1200"/>
            <a:t>Subgerente</a:t>
          </a:r>
        </a:p>
      </dsp:txBody>
      <dsp:txXfrm>
        <a:off x="2731433" y="1363141"/>
        <a:ext cx="991889" cy="513556"/>
      </dsp:txXfrm>
    </dsp:sp>
    <dsp:sp modelId="{FD822D4C-C946-4150-B66E-E86F93B56CD9}">
      <dsp:nvSpPr>
        <dsp:cNvPr id="0" name=""/>
        <dsp:cNvSpPr/>
      </dsp:nvSpPr>
      <dsp:spPr>
        <a:xfrm>
          <a:off x="2929811" y="1762574"/>
          <a:ext cx="892700" cy="171185"/>
        </a:xfrm>
        <a:prstGeom prst="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s-ES" sz="500" kern="1200"/>
            <a:t>Maria de los Angeles Rodriguez Romero</a:t>
          </a:r>
        </a:p>
      </dsp:txBody>
      <dsp:txXfrm>
        <a:off x="2929811" y="1762574"/>
        <a:ext cx="892700" cy="17118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39F1C-1094-411A-B342-73F2CD2B1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Pages>
  <Words>2167</Words>
  <Characters>11919</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Perez</dc:creator>
  <cp:keywords/>
  <dc:description/>
  <cp:lastModifiedBy>Paty PrzMtz</cp:lastModifiedBy>
  <cp:revision>12</cp:revision>
  <cp:lastPrinted>2018-06-01T03:17:00Z</cp:lastPrinted>
  <dcterms:created xsi:type="dcterms:W3CDTF">2018-05-20T23:27:00Z</dcterms:created>
  <dcterms:modified xsi:type="dcterms:W3CDTF">2018-06-01T03:36:00Z</dcterms:modified>
</cp:coreProperties>
</file>