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3B6D" w:rsidRPr="00C73B6D" w:rsidRDefault="00C73B6D" w:rsidP="00C73B6D">
      <w:pPr>
        <w:pStyle w:val="Sinespaciado"/>
        <w:tabs>
          <w:tab w:val="center" w:pos="4420"/>
          <w:tab w:val="right" w:pos="8840"/>
        </w:tabs>
        <w:ind w:left="284"/>
        <w:jc w:val="center"/>
        <w:rPr>
          <w:rFonts w:ascii="Algerian" w:hAnsi="Algerian"/>
          <w:sz w:val="28"/>
        </w:rPr>
      </w:pPr>
      <w:r w:rsidRPr="00C73B6D">
        <w:rPr>
          <w:rFonts w:ascii="Algerian" w:hAnsi="Algerian"/>
          <w:noProof/>
          <w:sz w:val="28"/>
          <w:lang w:val="es-EC" w:eastAsia="es-EC"/>
        </w:rPr>
        <w:drawing>
          <wp:anchor distT="0" distB="0" distL="114300" distR="114300" simplePos="0" relativeHeight="251659264" behindDoc="1" locked="0" layoutInCell="1" allowOverlap="1" wp14:anchorId="285EE382" wp14:editId="5B4AA7B9">
            <wp:simplePos x="0" y="0"/>
            <wp:positionH relativeFrom="column">
              <wp:posOffset>-395605</wp:posOffset>
            </wp:positionH>
            <wp:positionV relativeFrom="paragraph">
              <wp:posOffset>-111125</wp:posOffset>
            </wp:positionV>
            <wp:extent cx="1076325" cy="714375"/>
            <wp:effectExtent l="0" t="0" r="9525" b="9525"/>
            <wp:wrapNone/>
            <wp:docPr id="1" name="Imagen 3" descr="Sin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Sin fot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3B6D">
        <w:rPr>
          <w:rFonts w:ascii="Algerian" w:hAnsi="Algerian"/>
          <w:noProof/>
          <w:sz w:val="28"/>
          <w:lang w:val="es-EC" w:eastAsia="es-EC"/>
        </w:rPr>
        <w:drawing>
          <wp:anchor distT="0" distB="7677" distL="114300" distR="114892" simplePos="0" relativeHeight="251660288" behindDoc="1" locked="0" layoutInCell="1" allowOverlap="1" wp14:anchorId="6FD87465" wp14:editId="5DF638E1">
            <wp:simplePos x="0" y="0"/>
            <wp:positionH relativeFrom="column">
              <wp:posOffset>5117465</wp:posOffset>
            </wp:positionH>
            <wp:positionV relativeFrom="paragraph">
              <wp:posOffset>-8255</wp:posOffset>
            </wp:positionV>
            <wp:extent cx="723900" cy="619125"/>
            <wp:effectExtent l="0" t="0" r="0" b="9525"/>
            <wp:wrapNone/>
            <wp:docPr id="4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0066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3B6D">
        <w:rPr>
          <w:rFonts w:ascii="Algerian" w:hAnsi="Algerian"/>
          <w:sz w:val="28"/>
        </w:rPr>
        <w:t>UNIDAD EDUCATIVA “PAUL PONCE RIVADENEIRA”</w:t>
      </w:r>
    </w:p>
    <w:p w:rsidR="00C73B6D" w:rsidRPr="00C73B6D" w:rsidRDefault="00C73B6D" w:rsidP="00C73B6D">
      <w:pPr>
        <w:pStyle w:val="Sinespaciado"/>
        <w:tabs>
          <w:tab w:val="left" w:pos="180"/>
          <w:tab w:val="left" w:pos="645"/>
          <w:tab w:val="center" w:pos="4420"/>
        </w:tabs>
        <w:rPr>
          <w:rFonts w:ascii="Times New Roman" w:hAnsi="Times New Roman"/>
          <w:sz w:val="20"/>
        </w:rPr>
      </w:pPr>
      <w:r w:rsidRPr="00C73B6D">
        <w:rPr>
          <w:rFonts w:ascii="Times New Roman" w:hAnsi="Times New Roman"/>
          <w:sz w:val="20"/>
        </w:rPr>
        <w:tab/>
      </w:r>
      <w:r w:rsidRPr="00C73B6D">
        <w:rPr>
          <w:rFonts w:ascii="Times New Roman" w:hAnsi="Times New Roman"/>
          <w:sz w:val="20"/>
        </w:rPr>
        <w:tab/>
      </w:r>
      <w:r w:rsidRPr="00C73B6D">
        <w:rPr>
          <w:rFonts w:ascii="Times New Roman" w:hAnsi="Times New Roman"/>
          <w:sz w:val="20"/>
        </w:rPr>
        <w:tab/>
        <w:t>Miguel Valverde y Villamil esq. Telf.: 2974-095</w:t>
      </w:r>
    </w:p>
    <w:p w:rsidR="00C73B6D" w:rsidRPr="00C73B6D" w:rsidRDefault="00C73B6D" w:rsidP="00C73B6D">
      <w:pPr>
        <w:pStyle w:val="Sinespaciado"/>
        <w:jc w:val="center"/>
        <w:rPr>
          <w:rFonts w:ascii="Times New Roman" w:hAnsi="Times New Roman"/>
          <w:sz w:val="20"/>
        </w:rPr>
      </w:pPr>
      <w:r w:rsidRPr="00C73B6D">
        <w:rPr>
          <w:rFonts w:ascii="Times New Roman" w:hAnsi="Times New Roman"/>
          <w:sz w:val="20"/>
        </w:rPr>
        <w:t xml:space="preserve">Email: </w:t>
      </w:r>
      <w:hyperlink r:id="rId6" w:history="1">
        <w:r w:rsidRPr="00C73B6D">
          <w:rPr>
            <w:rStyle w:val="Hipervnculo"/>
            <w:rFonts w:ascii="Times New Roman" w:hAnsi="Times New Roman"/>
            <w:color w:val="auto"/>
            <w:sz w:val="20"/>
          </w:rPr>
          <w:t>pponcerivadeneira@hotmail.com</w:t>
        </w:r>
      </w:hyperlink>
    </w:p>
    <w:p w:rsidR="00C73B6D" w:rsidRPr="00C73B6D" w:rsidRDefault="00C73B6D" w:rsidP="00C73B6D">
      <w:pPr>
        <w:tabs>
          <w:tab w:val="center" w:pos="4819"/>
          <w:tab w:val="left" w:pos="7845"/>
          <w:tab w:val="right" w:pos="9638"/>
        </w:tabs>
        <w:spacing w:after="0" w:line="24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C73B6D">
        <w:rPr>
          <w:rFonts w:ascii="Berlin Sans FB Demi" w:hAnsi="Berlin Sans FB Demi"/>
        </w:rPr>
        <w:t>MILAGRO - ECUADOR</w:t>
      </w:r>
    </w:p>
    <w:p w:rsidR="00C73B6D" w:rsidRPr="00C73B6D" w:rsidRDefault="00C73B6D" w:rsidP="00C73B6D">
      <w:pPr>
        <w:pStyle w:val="Encabezado"/>
        <w:jc w:val="center"/>
      </w:pPr>
    </w:p>
    <w:p w:rsidR="009F724D" w:rsidRDefault="009F724D" w:rsidP="00C73B6D">
      <w:pPr>
        <w:jc w:val="center"/>
      </w:pPr>
    </w:p>
    <w:p w:rsidR="00C73B6D" w:rsidRPr="00C73B6D" w:rsidRDefault="00C73B6D" w:rsidP="00C73B6D">
      <w:pPr>
        <w:spacing w:after="0" w:line="240" w:lineRule="auto"/>
        <w:jc w:val="center"/>
        <w:rPr>
          <w:rFonts w:ascii="Baskerville Old Face" w:hAnsi="Baskerville Old Face"/>
          <w:b/>
          <w:i/>
          <w:sz w:val="28"/>
        </w:rPr>
      </w:pPr>
      <w:r w:rsidRPr="00C73B6D">
        <w:rPr>
          <w:rFonts w:ascii="Baskerville Old Face" w:hAnsi="Baskerville Old Face"/>
          <w:b/>
          <w:i/>
          <w:sz w:val="28"/>
        </w:rPr>
        <w:t>HIMNO AL COLEGIO</w:t>
      </w:r>
    </w:p>
    <w:p w:rsidR="00C73B6D" w:rsidRDefault="00C73B6D" w:rsidP="00C73B6D">
      <w:pPr>
        <w:spacing w:after="0" w:line="240" w:lineRule="auto"/>
        <w:jc w:val="center"/>
        <w:rPr>
          <w:rFonts w:ascii="Baskerville Old Face" w:hAnsi="Baskerville Old Face"/>
          <w:b/>
          <w:i/>
          <w:sz w:val="28"/>
        </w:rPr>
      </w:pPr>
      <w:r w:rsidRPr="00C73B6D">
        <w:rPr>
          <w:rFonts w:ascii="Baskerville Old Face" w:hAnsi="Baskerville Old Face"/>
          <w:b/>
          <w:i/>
          <w:sz w:val="28"/>
        </w:rPr>
        <w:t>“DR. PAÚL PONCE RIVADENEIRA”</w:t>
      </w:r>
    </w:p>
    <w:p w:rsidR="00C73B6D" w:rsidRDefault="00C73B6D" w:rsidP="00C73B6D">
      <w:pPr>
        <w:spacing w:after="0" w:line="240" w:lineRule="auto"/>
        <w:jc w:val="center"/>
        <w:rPr>
          <w:rFonts w:ascii="Baskerville Old Face" w:hAnsi="Baskerville Old Face"/>
          <w:b/>
          <w:i/>
          <w:sz w:val="28"/>
        </w:rPr>
      </w:pP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Coro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Juventud poncina adelante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Que iluminas la Patria y el saber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(Que en Milagro está escrito en la gloria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Paúl Ponce ilustre educador) BIS…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I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De tus aulas  cual templo gigante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De sapiencia, ciencia y virtud.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De enseñanza llenaron nuestras mentes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Al futuro sin tregua triunfar.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II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Al sendero del mañana os guiaste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Del poncino que en tu seno cobijaste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Impregnado cual reflejo del maestro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Luz y guía de nuestra formación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III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De esta op</w:t>
      </w:r>
      <w:r w:rsidR="00A345FB">
        <w:rPr>
          <w:rFonts w:ascii="Baskerville Old Face" w:hAnsi="Baskerville Old Face"/>
          <w:b/>
          <w:i/>
          <w:sz w:val="24"/>
        </w:rPr>
        <w:t>i</w:t>
      </w:r>
      <w:r w:rsidRPr="00C73B6D">
        <w:rPr>
          <w:rFonts w:ascii="Baskerville Old Face" w:hAnsi="Baskerville Old Face"/>
          <w:b/>
          <w:i/>
          <w:sz w:val="24"/>
        </w:rPr>
        <w:t xml:space="preserve">ma tierra Milagreña 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Del Chirijo heredaste sus campos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 xml:space="preserve">Y en él, juventud germinaste 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A ser grande, humilde y de honor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 xml:space="preserve">(BIS CORO) </w:t>
      </w:r>
    </w:p>
    <w:p w:rsidR="00C73B6D" w:rsidRPr="00C73B6D" w:rsidRDefault="00C73B6D" w:rsidP="00C73B6D">
      <w:pPr>
        <w:spacing w:after="0" w:line="360" w:lineRule="auto"/>
        <w:jc w:val="center"/>
        <w:rPr>
          <w:rFonts w:ascii="Baskerville Old Face" w:hAnsi="Baskerville Old Face"/>
          <w:b/>
          <w:i/>
          <w:sz w:val="24"/>
        </w:rPr>
      </w:pPr>
    </w:p>
    <w:p w:rsidR="00C73B6D" w:rsidRPr="00C73B6D" w:rsidRDefault="00C73B6D" w:rsidP="00C73B6D">
      <w:pPr>
        <w:spacing w:after="0" w:line="360" w:lineRule="auto"/>
        <w:jc w:val="right"/>
        <w:rPr>
          <w:rFonts w:ascii="Baskerville Old Face" w:hAnsi="Baskerville Old Face"/>
          <w:b/>
          <w:i/>
          <w:sz w:val="24"/>
        </w:rPr>
      </w:pPr>
      <w:r w:rsidRPr="00C73B6D">
        <w:rPr>
          <w:rFonts w:ascii="Baskerville Old Face" w:hAnsi="Baskerville Old Face"/>
          <w:b/>
          <w:i/>
          <w:sz w:val="24"/>
        </w:rPr>
        <w:t>Letra y música: Prof. Carlos Parra Correa</w:t>
      </w:r>
    </w:p>
    <w:p w:rsidR="00C73B6D" w:rsidRPr="00C73B6D" w:rsidRDefault="00C73B6D" w:rsidP="00C73B6D">
      <w:pPr>
        <w:spacing w:line="360" w:lineRule="auto"/>
        <w:jc w:val="center"/>
        <w:rPr>
          <w:rFonts w:ascii="Baskerville Old Face" w:hAnsi="Baskerville Old Face"/>
          <w:b/>
          <w:i/>
          <w:sz w:val="24"/>
        </w:rPr>
      </w:pPr>
    </w:p>
    <w:sectPr w:rsidR="00C73B6D" w:rsidRPr="00C73B6D" w:rsidSect="00C73B6D">
      <w:pgSz w:w="11906" w:h="16838"/>
      <w:pgMar w:top="993" w:right="1701" w:bottom="1417" w:left="1701" w:header="708" w:footer="708" w:gutter="0"/>
      <w:pgBorders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6D"/>
    <w:rsid w:val="00042F1A"/>
    <w:rsid w:val="002F245A"/>
    <w:rsid w:val="00920C7B"/>
    <w:rsid w:val="0094596B"/>
    <w:rsid w:val="00A345FB"/>
    <w:rsid w:val="00C73B6D"/>
    <w:rsid w:val="00F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77A7"/>
  <w15:chartTrackingRefBased/>
  <w15:docId w15:val="{21ED0508-66C1-431E-85D1-4A0009E5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3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B6D"/>
  </w:style>
  <w:style w:type="paragraph" w:styleId="Sinespaciado">
    <w:name w:val="No Spacing"/>
    <w:uiPriority w:val="1"/>
    <w:qFormat/>
    <w:rsid w:val="00C73B6D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styleId="Hipervnculo">
    <w:name w:val="Hyperlink"/>
    <w:basedOn w:val="Fuentedeprrafopredeter"/>
    <w:rsid w:val="00C73B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B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pponcerivadeneira@hotmail.com" TargetMode="Externa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del rocio mejia bastidas</dc:creator>
  <cp:keywords/>
  <dc:description/>
  <cp:lastModifiedBy>Nicolás Guaranda Macías</cp:lastModifiedBy>
  <cp:revision>2</cp:revision>
  <cp:lastPrinted>2018-05-13T22:35:00Z</cp:lastPrinted>
  <dcterms:created xsi:type="dcterms:W3CDTF">2024-09-09T13:12:00Z</dcterms:created>
  <dcterms:modified xsi:type="dcterms:W3CDTF">2024-09-09T13:12:00Z</dcterms:modified>
</cp:coreProperties>
</file>