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7514" w:rsidRDefault="0004150D">
      <w:pPr>
        <w:spacing w:after="60"/>
        <w:jc w:val="center"/>
      </w:pPr>
      <w:r>
        <w:rPr>
          <w:caps/>
          <w:color w:val="808080"/>
          <w:sz w:val="18"/>
          <w:szCs w:val="18"/>
        </w:rPr>
        <w:t>UŽDUOTIES LAPAS</w:t>
      </w:r>
    </w:p>
    <w:p w:rsidR="00A07514" w:rsidRDefault="0004150D"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>Patikrinkite savo darbo vietą</w:t>
      </w:r>
    </w:p>
    <w:p w:rsidR="00A07514" w:rsidRDefault="0004150D">
      <w:pPr>
        <w:spacing w:after="100"/>
        <w:jc w:val="center"/>
      </w:pPr>
      <w:r>
        <w:rPr>
          <w:color w:val="808080"/>
          <w:sz w:val="20"/>
          <w:szCs w:val="20"/>
        </w:rPr>
        <w:t>9 klasė  •  Sauga  •  L pamoka</w:t>
      </w:r>
    </w:p>
    <w:p w:rsidR="00A07514" w:rsidRDefault="00A07514">
      <w:pPr>
        <w:pBdr>
          <w:bottom w:val="single" w:sz="2" w:space="1" w:color="1F4E79"/>
        </w:pBdr>
        <w:spacing w:before="100" w:after="100"/>
      </w:pPr>
    </w:p>
    <w:p w:rsidR="00A07514" w:rsidRDefault="0004150D">
      <w:pPr>
        <w:spacing w:before="300" w:after="160"/>
      </w:pPr>
      <w:r>
        <w:rPr>
          <w:b/>
          <w:bCs/>
          <w:color w:val="1F4E79"/>
          <w:sz w:val="26"/>
          <w:szCs w:val="26"/>
        </w:rPr>
        <w:t>KĄ PADARYSITE</w:t>
      </w:r>
    </w:p>
    <w:p w:rsidR="00A07514" w:rsidRDefault="0004150D">
      <w:pPr>
        <w:spacing w:after="100" w:line="276" w:lineRule="auto"/>
      </w:pPr>
      <w:r>
        <w:rPr>
          <w:color w:val="333333"/>
        </w:rPr>
        <w:t>Patikrinsite savo darbo vietą pagal ergonomikos principus. Sureguliuosite kėdę ir ekraną. Atliksite akių, rankų ir nugaros pratimus.</w:t>
      </w:r>
    </w:p>
    <w:p w:rsidR="00A07514" w:rsidRDefault="0004150D">
      <w:pPr>
        <w:spacing w:before="300" w:after="160"/>
      </w:pPr>
      <w:r>
        <w:rPr>
          <w:b/>
          <w:bCs/>
          <w:color w:val="1F4E79"/>
          <w:sz w:val="26"/>
          <w:szCs w:val="26"/>
        </w:rPr>
        <w:t>REIKALAVIMAI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A0751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8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b/>
                <w:bCs/>
                <w:color w:val="FFFFFF"/>
              </w:rPr>
              <w:t>Reikalavimas</w:t>
            </w:r>
          </w:p>
        </w:tc>
      </w:tr>
      <w:tr w:rsidR="00A0751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1</w:t>
            </w:r>
          </w:p>
        </w:tc>
        <w:tc>
          <w:tcPr>
            <w:tcW w:w="8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Patikrinta sėdėjimo poza pagal 4 principus (nugara, kojos, rankos, ekranas)</w:t>
            </w:r>
          </w:p>
        </w:tc>
      </w:tr>
      <w:tr w:rsidR="00A0751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2</w:t>
            </w:r>
          </w:p>
        </w:tc>
        <w:tc>
          <w:tcPr>
            <w:tcW w:w="8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Sureguliuotas ekrano kampas ir atstumas</w:t>
            </w:r>
          </w:p>
        </w:tc>
      </w:tr>
      <w:tr w:rsidR="00A0751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3</w:t>
            </w:r>
          </w:p>
        </w:tc>
        <w:tc>
          <w:tcPr>
            <w:tcW w:w="8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Atliktas 20-20-20 pratimas</w:t>
            </w:r>
          </w:p>
        </w:tc>
      </w:tr>
      <w:tr w:rsidR="00A0751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4</w:t>
            </w:r>
          </w:p>
        </w:tc>
        <w:tc>
          <w:tcPr>
            <w:tcW w:w="8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Atlikti bent 2 nuovargį šalinantys pratimai</w:t>
            </w:r>
          </w:p>
        </w:tc>
      </w:tr>
      <w:tr w:rsidR="00A0751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5</w:t>
            </w:r>
          </w:p>
        </w:tc>
        <w:tc>
          <w:tcPr>
            <w:tcW w:w="8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07514" w:rsidRDefault="0004150D">
            <w:pPr>
              <w:spacing w:after="100" w:line="276" w:lineRule="auto"/>
            </w:pPr>
            <w:r>
              <w:rPr>
                <w:color w:val="333333"/>
              </w:rPr>
              <w:t>Garsiai pasakytas bent 1 pakeitimas, kurį atlikote</w:t>
            </w:r>
          </w:p>
        </w:tc>
      </w:tr>
    </w:tbl>
    <w:p w:rsidR="00A07514" w:rsidRDefault="0004150D">
      <w:pPr>
        <w:spacing w:before="300" w:after="160"/>
      </w:pPr>
      <w:r>
        <w:rPr>
          <w:b/>
          <w:bCs/>
          <w:color w:val="1F4E79"/>
          <w:sz w:val="26"/>
          <w:szCs w:val="26"/>
        </w:rPr>
        <w:t>DARB</w:t>
      </w:r>
      <w:r>
        <w:rPr>
          <w:b/>
          <w:bCs/>
          <w:color w:val="1F4E79"/>
          <w:sz w:val="26"/>
          <w:szCs w:val="26"/>
        </w:rPr>
        <w:t>O EIGA</w:t>
      </w:r>
    </w:p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1 ŽINGSNIS: Patikrinkite nugaros padėtį</w:t>
      </w:r>
    </w:p>
    <w:p w:rsidR="00A07514" w:rsidRDefault="0004150D">
      <w:pPr>
        <w:spacing w:after="100" w:line="276" w:lineRule="auto"/>
      </w:pPr>
      <w:r>
        <w:rPr>
          <w:color w:val="333333"/>
        </w:rPr>
        <w:t>Atsisėskite ant kėdės. Nugara turi liesti kėdės atlošą.</w:t>
      </w:r>
    </w:p>
    <w:p w:rsidR="00A07514" w:rsidRDefault="0004150D">
      <w:pPr>
        <w:spacing w:after="100" w:line="276" w:lineRule="auto"/>
      </w:pPr>
      <w:r>
        <w:rPr>
          <w:color w:val="333333"/>
        </w:rPr>
        <w:t>Nesisukite į šoną ir nesilenkite į priekį. Jei nugara neliečia atlošo, pasistumkite atgal.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(Užuomina: patogi poza dar nereiškia taisyklinga. Iš pradžių taisyklinga poza gali jaustis neįprastai.)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✓</w:t>
      </w:r>
      <w:r>
        <w:rPr>
          <w:i/>
          <w:iCs/>
          <w:color w:val="333333"/>
        </w:rPr>
        <w:t xml:space="preserve"> Dabar turėtumėte sėdėti tiesiai, nugara remiasi į atlošą.</w:t>
      </w:r>
    </w:p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2 ŽINGSNIS: Patikrinkite kojų padėtį</w:t>
      </w:r>
    </w:p>
    <w:p w:rsidR="00A07514" w:rsidRDefault="0004150D">
      <w:pPr>
        <w:spacing w:after="100" w:line="276" w:lineRule="auto"/>
      </w:pPr>
      <w:r>
        <w:rPr>
          <w:color w:val="333333"/>
        </w:rPr>
        <w:t>Abi pėdos turi remtis į grindis. Nekryžiuokite kojų.</w:t>
      </w:r>
    </w:p>
    <w:p w:rsidR="00A07514" w:rsidRDefault="0004150D">
      <w:pPr>
        <w:spacing w:after="100" w:line="276" w:lineRule="auto"/>
      </w:pPr>
      <w:r>
        <w:rPr>
          <w:color w:val="333333"/>
        </w:rPr>
        <w:t>Keliai turi būti sulenkti maždaug 90° kampu. Jei kėdė per aukšta, nuleiskite ją.</w:t>
      </w:r>
    </w:p>
    <w:p w:rsidR="00A07514" w:rsidRDefault="0004150D">
      <w:pPr>
        <w:spacing w:after="100" w:line="276" w:lineRule="auto"/>
      </w:pPr>
      <w:r>
        <w:rPr>
          <w:color w:val="333333"/>
        </w:rPr>
        <w:t>Reguliavimo svirtelė paprastai yra po sėdyne, dešinėje pusėje.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✓</w:t>
      </w:r>
      <w:r>
        <w:rPr>
          <w:i/>
          <w:iCs/>
          <w:color w:val="333333"/>
        </w:rPr>
        <w:t xml:space="preserve"> Abi pėdos ant grindų, keliai sulenkti ~90° kampu.</w:t>
      </w:r>
    </w:p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3 ŽINGSNIS: Patikrinkite rankų padėtį</w:t>
      </w:r>
    </w:p>
    <w:p w:rsidR="00A07514" w:rsidRDefault="0004150D">
      <w:pPr>
        <w:spacing w:after="100" w:line="276" w:lineRule="auto"/>
      </w:pPr>
      <w:r>
        <w:rPr>
          <w:color w:val="333333"/>
        </w:rPr>
        <w:t>Padėkite rankas ant st</w:t>
      </w:r>
      <w:r>
        <w:rPr>
          <w:color w:val="333333"/>
        </w:rPr>
        <w:t>alo prie klaviatūros.</w:t>
      </w:r>
    </w:p>
    <w:p w:rsidR="00A07514" w:rsidRDefault="0004150D">
      <w:pPr>
        <w:spacing w:after="100" w:line="276" w:lineRule="auto"/>
      </w:pPr>
      <w:r>
        <w:rPr>
          <w:color w:val="333333"/>
        </w:rPr>
        <w:t>Alkūnės turi būti sulenktos maždaug 90° kampu. Riešai turi būti tiesūs, ne sulenkti aukštyn ar žemyn.</w:t>
      </w:r>
    </w:p>
    <w:p w:rsidR="00A07514" w:rsidRDefault="0004150D">
      <w:pPr>
        <w:spacing w:after="100" w:line="276" w:lineRule="auto"/>
      </w:pPr>
      <w:r>
        <w:rPr>
          <w:color w:val="333333"/>
        </w:rPr>
        <w:t>Jei riešai lenkiasi, pabandykite pakeisti kėdės aukštį.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lastRenderedPageBreak/>
        <w:t>✓</w:t>
      </w:r>
      <w:r>
        <w:rPr>
          <w:i/>
          <w:iCs/>
          <w:color w:val="333333"/>
        </w:rPr>
        <w:t xml:space="preserve"> Riešai tiesūs, alkūnės sulenktos ~90° kampu.</w:t>
      </w:r>
    </w:p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4 ŽINGSNIS: Sureguliuokite ek</w:t>
      </w:r>
      <w:r>
        <w:rPr>
          <w:b/>
          <w:bCs/>
          <w:color w:val="2E75B6"/>
          <w:sz w:val="23"/>
          <w:szCs w:val="23"/>
        </w:rPr>
        <w:t>raną</w:t>
      </w:r>
    </w:p>
    <w:p w:rsidR="00A07514" w:rsidRDefault="0004150D">
      <w:pPr>
        <w:spacing w:after="100" w:line="276" w:lineRule="auto"/>
      </w:pPr>
      <w:r>
        <w:rPr>
          <w:color w:val="333333"/>
        </w:rPr>
        <w:t>Ekrano viršutinė riba turėtų būti jūsų akių lygyje.</w:t>
      </w:r>
    </w:p>
    <w:p w:rsidR="00A07514" w:rsidRDefault="0004150D">
      <w:pPr>
        <w:spacing w:after="100" w:line="276" w:lineRule="auto"/>
      </w:pPr>
      <w:r>
        <w:rPr>
          <w:color w:val="333333"/>
        </w:rPr>
        <w:t>Atstumas nuo akių iki ekrano: apie 50–70 cm. Paprastas būdas patikrinti: ištieskite ranką į priekį. Pirštų galai turėtų beveik siekti ekraną.</w:t>
      </w:r>
    </w:p>
    <w:p w:rsidR="00A07514" w:rsidRDefault="0004150D">
      <w:pPr>
        <w:spacing w:after="100" w:line="276" w:lineRule="auto"/>
      </w:pPr>
      <w:r>
        <w:rPr>
          <w:color w:val="333333"/>
        </w:rPr>
        <w:t>Pakreipkite ekraną taip, kad žiūrėtumėte tiesiai, nesulen</w:t>
      </w:r>
      <w:r>
        <w:rPr>
          <w:color w:val="333333"/>
        </w:rPr>
        <w:t>kdami kaklo.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✓</w:t>
      </w:r>
      <w:r>
        <w:rPr>
          <w:i/>
          <w:iCs/>
          <w:color w:val="333333"/>
        </w:rPr>
        <w:t xml:space="preserve"> Akys maždaug ekrano viršaus lygyje, atstumas ~50–70 cm.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0751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2" w:space="0" w:color="BF8F00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A07514" w:rsidRDefault="0004150D">
            <w:pPr>
              <w:spacing w:after="60"/>
            </w:pPr>
            <w:r>
              <w:rPr>
                <w:b/>
                <w:bCs/>
                <w:color w:val="BF8F00"/>
              </w:rPr>
              <w:t>ĮSTRIGOTE?</w:t>
            </w:r>
          </w:p>
          <w:p w:rsidR="00A07514" w:rsidRDefault="0004150D">
            <w:pPr>
              <w:spacing w:after="40"/>
            </w:pPr>
            <w:r>
              <w:rPr>
                <w:color w:val="333333"/>
                <w:sz w:val="20"/>
                <w:szCs w:val="20"/>
              </w:rPr>
              <w:t>Jei negalite pakeisti ekrano aukščio:</w:t>
            </w:r>
          </w:p>
          <w:p w:rsidR="00A07514" w:rsidRDefault="0004150D">
            <w:pPr>
              <w:spacing w:after="40"/>
            </w:pPr>
            <w:r>
              <w:rPr>
                <w:color w:val="333333"/>
                <w:sz w:val="20"/>
                <w:szCs w:val="20"/>
              </w:rPr>
              <w:t>• Pakelkite arba nuleiskite kėdę, kad akys būtų ekrano viršaus lygyje.</w:t>
            </w:r>
          </w:p>
          <w:p w:rsidR="00A07514" w:rsidRDefault="0004150D">
            <w:pPr>
              <w:spacing w:after="40"/>
            </w:pPr>
            <w:r>
              <w:rPr>
                <w:color w:val="333333"/>
                <w:sz w:val="20"/>
                <w:szCs w:val="20"/>
              </w:rPr>
              <w:t>• Jei kėdė nesireguliuoja, sėdėkite kuo tiesiau. Pasakykite mokytojui pamokos pabaigoje.</w:t>
            </w:r>
          </w:p>
        </w:tc>
      </w:tr>
    </w:tbl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5 ŽINGSNIS: Pasakykite, ką pakeitėte</w:t>
      </w:r>
    </w:p>
    <w:p w:rsidR="00A07514" w:rsidRDefault="0004150D">
      <w:pPr>
        <w:spacing w:after="100" w:line="276" w:lineRule="auto"/>
      </w:pPr>
      <w:r>
        <w:rPr>
          <w:color w:val="333333"/>
        </w:rPr>
        <w:t>Pagalvokite, ką pakeitėte nuo pamokos pradžios.</w:t>
      </w:r>
    </w:p>
    <w:p w:rsidR="00A07514" w:rsidRDefault="0004150D">
      <w:pPr>
        <w:spacing w:after="100" w:line="276" w:lineRule="auto"/>
      </w:pPr>
      <w:r>
        <w:rPr>
          <w:color w:val="333333"/>
        </w:rPr>
        <w:t xml:space="preserve">Pasakykite garsiai klasei </w:t>
      </w:r>
      <w:r>
        <w:rPr>
          <w:b/>
          <w:bCs/>
          <w:color w:val="333333"/>
        </w:rPr>
        <w:t>bent vieną dalyką</w:t>
      </w:r>
      <w:r>
        <w:rPr>
          <w:color w:val="333333"/>
        </w:rPr>
        <w:t>, kurį sureguliavote.</w:t>
      </w:r>
    </w:p>
    <w:p w:rsidR="00A07514" w:rsidRDefault="0004150D">
      <w:pPr>
        <w:spacing w:after="100" w:line="276" w:lineRule="auto"/>
      </w:pPr>
      <w:r>
        <w:rPr>
          <w:color w:val="333333"/>
        </w:rPr>
        <w:t>Pavyzdžiui: „Pas</w:t>
      </w:r>
      <w:r>
        <w:rPr>
          <w:color w:val="333333"/>
        </w:rPr>
        <w:t>tūmiau kėdę arčiau stalo“ arba „Pakėliau ekrano kampą“.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✓</w:t>
      </w:r>
      <w:r>
        <w:rPr>
          <w:i/>
          <w:iCs/>
          <w:color w:val="333333"/>
        </w:rPr>
        <w:t xml:space="preserve"> Pasidalinote savo pakeitimu su klase.</w:t>
      </w:r>
    </w:p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6 ŽINGSNIS: Atlikite 20-20-20 pratimą</w:t>
      </w:r>
    </w:p>
    <w:p w:rsidR="00A07514" w:rsidRDefault="0004150D">
      <w:pPr>
        <w:spacing w:after="100" w:line="276" w:lineRule="auto"/>
      </w:pPr>
      <w:r>
        <w:rPr>
          <w:color w:val="333333"/>
        </w:rPr>
        <w:t>Kai mokytojas pasakys „pradėkite“, pažiūrėkite pro langą arba į tolimiausią klasės kampą.</w:t>
      </w:r>
    </w:p>
    <w:p w:rsidR="00A07514" w:rsidRDefault="0004150D">
      <w:pPr>
        <w:spacing w:after="100" w:line="276" w:lineRule="auto"/>
      </w:pPr>
      <w:r>
        <w:rPr>
          <w:color w:val="333333"/>
        </w:rPr>
        <w:t xml:space="preserve">Žiūrėkite į tą tolimą tašką </w:t>
      </w:r>
      <w:r>
        <w:rPr>
          <w:b/>
          <w:bCs/>
          <w:color w:val="333333"/>
        </w:rPr>
        <w:t>20 sekundžių</w:t>
      </w:r>
      <w:r>
        <w:rPr>
          <w:color w:val="333333"/>
        </w:rPr>
        <w:t>. Mokytojas skaičiuos laiką.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(Užuomina: šis pratimas atpalaiduoja akių raumenis. Mirksėjimas nepakanka, reikia 20 sekundžių žiūrėjimo į tolį.)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✓</w:t>
      </w:r>
      <w:r>
        <w:rPr>
          <w:i/>
          <w:iCs/>
          <w:color w:val="333333"/>
        </w:rPr>
        <w:t xml:space="preserve"> Akys turėtų jaustis labiau atsipalaidavusios.</w:t>
      </w:r>
    </w:p>
    <w:p w:rsidR="00A07514" w:rsidRDefault="0004150D">
      <w:pPr>
        <w:spacing w:before="260" w:after="100"/>
      </w:pPr>
      <w:r>
        <w:rPr>
          <w:b/>
          <w:bCs/>
          <w:color w:val="2E75B6"/>
          <w:sz w:val="23"/>
          <w:szCs w:val="23"/>
        </w:rPr>
        <w:t>7 ŽINGSNIS: Atlikite nuovargį šalinančius pratimus</w:t>
      </w:r>
    </w:p>
    <w:p w:rsidR="00A07514" w:rsidRDefault="0004150D">
      <w:pPr>
        <w:spacing w:after="100" w:line="276" w:lineRule="auto"/>
      </w:pPr>
      <w:r>
        <w:rPr>
          <w:color w:val="333333"/>
        </w:rPr>
        <w:t>Mo</w:t>
      </w:r>
      <w:r>
        <w:rPr>
          <w:color w:val="333333"/>
        </w:rPr>
        <w:t>kytojas parodys pratimus. Atlikite juos kartu su klase.</w:t>
      </w:r>
    </w:p>
    <w:p w:rsidR="00A07514" w:rsidRDefault="0004150D">
      <w:pPr>
        <w:spacing w:after="100" w:line="276" w:lineRule="auto"/>
      </w:pPr>
      <w:r>
        <w:rPr>
          <w:b/>
          <w:bCs/>
          <w:color w:val="333333"/>
        </w:rPr>
        <w:t xml:space="preserve">Akių pratimai: </w:t>
      </w:r>
      <w:r>
        <w:rPr>
          <w:color w:val="333333"/>
        </w:rPr>
        <w:t>žiūrėkite į tolį, tada į artumą. Kartokite 5 kartus. Sukiokite akis ratu po 10 sekundžių kiekviena kryptimi.</w:t>
      </w:r>
    </w:p>
    <w:p w:rsidR="00A07514" w:rsidRDefault="0004150D">
      <w:pPr>
        <w:spacing w:after="100" w:line="276" w:lineRule="auto"/>
      </w:pPr>
      <w:r>
        <w:rPr>
          <w:b/>
          <w:bCs/>
          <w:color w:val="333333"/>
        </w:rPr>
        <w:t xml:space="preserve">Rankų pratimai: </w:t>
      </w:r>
      <w:r>
        <w:rPr>
          <w:color w:val="333333"/>
        </w:rPr>
        <w:t>ištieskite rankas į priekį. Sukiokite riešus ratu. Sugniaužkite ir atgniaužkite kumščius 10 kartų.</w:t>
      </w:r>
    </w:p>
    <w:p w:rsidR="00A07514" w:rsidRDefault="0004150D">
      <w:pPr>
        <w:spacing w:after="100" w:line="276" w:lineRule="auto"/>
      </w:pPr>
      <w:r>
        <w:rPr>
          <w:b/>
          <w:bCs/>
          <w:color w:val="333333"/>
        </w:rPr>
        <w:t xml:space="preserve">Nugaros pratimai: </w:t>
      </w:r>
      <w:r>
        <w:rPr>
          <w:color w:val="333333"/>
        </w:rPr>
        <w:t>atsistokite. Pakelkite rankas virš galvos ir pasitempkite. Pasilenkite į šonus po 5 sekundes.</w:t>
      </w:r>
    </w:p>
    <w:p w:rsidR="00A07514" w:rsidRDefault="0004150D">
      <w:pPr>
        <w:spacing w:after="60" w:line="276" w:lineRule="auto"/>
        <w:ind w:left="720"/>
      </w:pPr>
      <w:r>
        <w:rPr>
          <w:i/>
          <w:iCs/>
          <w:color w:val="333333"/>
        </w:rPr>
        <w:t>✓</w:t>
      </w:r>
      <w:r>
        <w:rPr>
          <w:i/>
          <w:iCs/>
          <w:color w:val="333333"/>
        </w:rPr>
        <w:t xml:space="preserve"> Kūnas turėtų jaustis mažiau įsitempęs.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0751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FBFBF"/>
              <w:left w:val="single" w:sz="12" w:space="0" w:color="2E75B6"/>
              <w:bottom w:val="single" w:sz="1" w:space="0" w:color="BFBFBF"/>
              <w:right w:val="single" w:sz="1" w:space="0" w:color="BFBFBF"/>
            </w:tcBorders>
            <w:shd w:val="clear" w:color="auto" w:fill="DEEA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A07514" w:rsidRDefault="0004150D">
            <w:pPr>
              <w:spacing w:after="60"/>
            </w:pPr>
            <w:r>
              <w:rPr>
                <w:b/>
                <w:bCs/>
                <w:color w:val="2E75B6"/>
              </w:rPr>
              <w:t>SVAR</w:t>
            </w:r>
            <w:r>
              <w:rPr>
                <w:b/>
                <w:bCs/>
                <w:color w:val="2E75B6"/>
              </w:rPr>
              <w:t>BU</w:t>
            </w:r>
          </w:p>
          <w:p w:rsidR="00A07514" w:rsidRDefault="0004150D">
            <w:pPr>
              <w:spacing w:after="40"/>
            </w:pPr>
            <w:r>
              <w:rPr>
                <w:color w:val="333333"/>
                <w:sz w:val="20"/>
                <w:szCs w:val="20"/>
              </w:rPr>
              <w:t>Šiuos pratimus darykite ir namuose. Kas 45 minutes prie kompiuterio, darykite 2–3 minučių pertrauką su pratimais.</w:t>
            </w:r>
          </w:p>
        </w:tc>
      </w:tr>
    </w:tbl>
    <w:p w:rsidR="0004150D" w:rsidRDefault="0004150D">
      <w:pPr>
        <w:spacing w:before="300" w:after="160"/>
        <w:rPr>
          <w:b/>
          <w:bCs/>
          <w:color w:val="1F4E79"/>
          <w:sz w:val="26"/>
          <w:szCs w:val="26"/>
        </w:rPr>
      </w:pPr>
    </w:p>
    <w:p w:rsidR="00A07514" w:rsidRDefault="0004150D">
      <w:pPr>
        <w:spacing w:before="300" w:after="160"/>
      </w:pPr>
      <w:bookmarkStart w:id="0" w:name="_GoBack"/>
      <w:bookmarkEnd w:id="0"/>
      <w:r>
        <w:rPr>
          <w:b/>
          <w:bCs/>
          <w:color w:val="1F4E79"/>
          <w:sz w:val="26"/>
          <w:szCs w:val="26"/>
        </w:rPr>
        <w:lastRenderedPageBreak/>
        <w:t>PATIKRINKITE SAVE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nugara remiasi į kėdės atlošą?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abi pėdos ant grindų, keliai ~90° kampu?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alkūnės sulenktos ~90°, riešai ti</w:t>
      </w:r>
      <w:r>
        <w:rPr>
          <w:color w:val="333333"/>
        </w:rPr>
        <w:t>esūs?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ekrano viršus maždaug akių lygyje?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atstumas iki ekrano ~50–70 cm?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atlikote 20-20-20 pratimą?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atlikote bent 2 nuovargį šalinančius pratimus?</w:t>
      </w:r>
    </w:p>
    <w:p w:rsidR="00A07514" w:rsidRDefault="0004150D">
      <w:pPr>
        <w:spacing w:after="60" w:line="276" w:lineRule="auto"/>
        <w:ind w:left="360"/>
      </w:pPr>
      <w:r>
        <w:rPr>
          <w:color w:val="333333"/>
        </w:rPr>
        <w:t>☐</w:t>
      </w:r>
      <w:r>
        <w:rPr>
          <w:color w:val="333333"/>
        </w:rPr>
        <w:t xml:space="preserve"> Ar pasakėte klasei, ką pakeitėte?</w:t>
      </w:r>
    </w:p>
    <w:sectPr w:rsidR="00A07514">
      <w:pgSz w:w="11906" w:h="16838"/>
      <w:pgMar w:top="1440" w:right="1440" w:bottom="1440" w:left="1440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087650"/>
    <w:multiLevelType w:val="hybridMultilevel"/>
    <w:tmpl w:val="5DC49544"/>
    <w:lvl w:ilvl="0" w:tplc="E6AE3EFE">
      <w:start w:val="1"/>
      <w:numFmt w:val="bullet"/>
      <w:lvlText w:val="●"/>
      <w:lvlJc w:val="left"/>
      <w:pPr>
        <w:ind w:left="720" w:hanging="360"/>
      </w:pPr>
    </w:lvl>
    <w:lvl w:ilvl="1" w:tplc="FFA4F4EC">
      <w:start w:val="1"/>
      <w:numFmt w:val="bullet"/>
      <w:lvlText w:val="○"/>
      <w:lvlJc w:val="left"/>
      <w:pPr>
        <w:ind w:left="1440" w:hanging="360"/>
      </w:pPr>
    </w:lvl>
    <w:lvl w:ilvl="2" w:tplc="89AAD5EC">
      <w:start w:val="1"/>
      <w:numFmt w:val="bullet"/>
      <w:lvlText w:val="■"/>
      <w:lvlJc w:val="left"/>
      <w:pPr>
        <w:ind w:left="2160" w:hanging="360"/>
      </w:pPr>
    </w:lvl>
    <w:lvl w:ilvl="3" w:tplc="5CC20200">
      <w:start w:val="1"/>
      <w:numFmt w:val="bullet"/>
      <w:lvlText w:val="●"/>
      <w:lvlJc w:val="left"/>
      <w:pPr>
        <w:ind w:left="2880" w:hanging="360"/>
      </w:pPr>
    </w:lvl>
    <w:lvl w:ilvl="4" w:tplc="2E04B412">
      <w:start w:val="1"/>
      <w:numFmt w:val="bullet"/>
      <w:lvlText w:val="○"/>
      <w:lvlJc w:val="left"/>
      <w:pPr>
        <w:ind w:left="3600" w:hanging="360"/>
      </w:pPr>
    </w:lvl>
    <w:lvl w:ilvl="5" w:tplc="CD688C9C">
      <w:start w:val="1"/>
      <w:numFmt w:val="bullet"/>
      <w:lvlText w:val="■"/>
      <w:lvlJc w:val="left"/>
      <w:pPr>
        <w:ind w:left="4320" w:hanging="360"/>
      </w:pPr>
    </w:lvl>
    <w:lvl w:ilvl="6" w:tplc="B296A2A6">
      <w:start w:val="1"/>
      <w:numFmt w:val="bullet"/>
      <w:lvlText w:val="●"/>
      <w:lvlJc w:val="left"/>
      <w:pPr>
        <w:ind w:left="5040" w:hanging="360"/>
      </w:pPr>
    </w:lvl>
    <w:lvl w:ilvl="7" w:tplc="5512E5E8">
      <w:start w:val="1"/>
      <w:numFmt w:val="bullet"/>
      <w:lvlText w:val="●"/>
      <w:lvlJc w:val="left"/>
      <w:pPr>
        <w:ind w:left="5760" w:hanging="360"/>
      </w:pPr>
    </w:lvl>
    <w:lvl w:ilvl="8" w:tplc="A08C99E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514"/>
    <w:rsid w:val="0004150D"/>
    <w:rsid w:val="00A0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0929A"/>
  <w15:docId w15:val="{1D9C2ED7-7655-4745-B839-4844E5567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  <w:rPr>
      <w:sz w:val="20"/>
      <w:szCs w:val="20"/>
    </w:rPr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  <w:rPr>
      <w:sz w:val="20"/>
      <w:szCs w:val="20"/>
    </w:rPr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2288</Words>
  <Characters>1305</Characters>
  <Application>Microsoft Office Word</Application>
  <DocSecurity>0</DocSecurity>
  <Lines>10</Lines>
  <Paragraphs>7</Paragraphs>
  <ScaleCrop>false</ScaleCrop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3</cp:revision>
  <dcterms:created xsi:type="dcterms:W3CDTF">2026-03-24T17:36:00Z</dcterms:created>
  <dcterms:modified xsi:type="dcterms:W3CDTF">2026-03-24T17:39:00Z</dcterms:modified>
</cp:coreProperties>
</file>