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4D6B" w:rsidRDefault="00004D6B" w:rsidP="00004D6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ОТЗЫВ РУКОВОДИТЕЛЯ</w:t>
      </w:r>
    </w:p>
    <w:p w:rsidR="00004D6B" w:rsidRDefault="00004D6B" w:rsidP="00004D6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НА ВЫПУСКНУЮ КВАЛИФИКАЦИОННУЮ РАБОТУ</w:t>
      </w:r>
    </w:p>
    <w:p w:rsidR="00004D6B" w:rsidRDefault="00004D6B" w:rsidP="00004D6B">
      <w:pPr>
        <w:autoSpaceDE w:val="0"/>
        <w:autoSpaceDN w:val="0"/>
        <w:adjustRightInd w:val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004D6B" w:rsidRDefault="00004D6B" w:rsidP="00004D6B">
      <w:pPr>
        <w:pStyle w:val="a3"/>
        <w:overflowPunct/>
        <w:spacing w:before="0" w:after="0" w:line="240" w:lineRule="auto"/>
        <w:textAlignment w:val="auto"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 </w:t>
      </w:r>
    </w:p>
    <w:p w:rsidR="00004D6B" w:rsidRDefault="00004D6B" w:rsidP="00004D6B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Обучающегося</w:t>
      </w:r>
    </w:p>
    <w:p w:rsidR="00004D6B" w:rsidRPr="00004D6B" w:rsidRDefault="00004D6B" w:rsidP="00004D6B">
      <w:pPr>
        <w:pStyle w:val="21"/>
        <w:spacing w:line="288" w:lineRule="auto"/>
        <w:jc w:val="center"/>
        <w:rPr>
          <w:rFonts w:cs="Arial"/>
          <w:sz w:val="24"/>
          <w:lang w:val="ru-RU"/>
        </w:rPr>
      </w:pPr>
      <w:r w:rsidRPr="00004D6B">
        <w:rPr>
          <w:rFonts w:cs="Arial"/>
          <w:sz w:val="28"/>
          <w:szCs w:val="28"/>
          <w:lang w:val="ru-RU"/>
        </w:rPr>
        <w:t>Королёв</w:t>
      </w:r>
      <w:r w:rsidR="00256F05">
        <w:rPr>
          <w:rFonts w:cs="Arial"/>
          <w:sz w:val="28"/>
          <w:szCs w:val="28"/>
          <w:lang w:val="ru-RU"/>
        </w:rPr>
        <w:t>а</w:t>
      </w:r>
      <w:r w:rsidRPr="00004D6B">
        <w:rPr>
          <w:rFonts w:cs="Arial"/>
          <w:sz w:val="28"/>
          <w:szCs w:val="28"/>
          <w:lang w:val="ru-RU"/>
        </w:rPr>
        <w:t xml:space="preserve"> Пав</w:t>
      </w:r>
      <w:r w:rsidR="00256F05">
        <w:rPr>
          <w:rFonts w:cs="Arial"/>
          <w:sz w:val="28"/>
          <w:szCs w:val="28"/>
          <w:lang w:val="ru-RU"/>
        </w:rPr>
        <w:t>ла</w:t>
      </w:r>
      <w:r w:rsidRPr="00004D6B">
        <w:rPr>
          <w:rFonts w:cs="Arial"/>
          <w:sz w:val="28"/>
          <w:szCs w:val="28"/>
          <w:lang w:val="ru-RU"/>
        </w:rPr>
        <w:t xml:space="preserve"> Алексеевич</w:t>
      </w:r>
      <w:r w:rsidR="00256F05">
        <w:rPr>
          <w:rFonts w:cs="Arial"/>
          <w:sz w:val="28"/>
          <w:szCs w:val="28"/>
          <w:lang w:val="ru-RU"/>
        </w:rPr>
        <w:t>а</w:t>
      </w:r>
    </w:p>
    <w:p w:rsidR="00004D6B" w:rsidRDefault="00004D6B" w:rsidP="00004D6B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:rsidR="00004D6B" w:rsidRDefault="00004D6B" w:rsidP="00004D6B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bookmarkStart w:id="0" w:name="_GoBack"/>
      <w:r>
        <w:rPr>
          <w:rFonts w:ascii="Arial" w:hAnsi="Arial" w:cs="Arial"/>
          <w:sz w:val="28"/>
          <w:szCs w:val="28"/>
        </w:rPr>
        <w:t>Шифр и направление подготовки / специальность</w:t>
      </w:r>
    </w:p>
    <w:p w:rsidR="00004D6B" w:rsidRPr="00004D6B" w:rsidRDefault="00004D6B" w:rsidP="00004D6B">
      <w:pPr>
        <w:shd w:val="clear" w:color="auto" w:fill="FFFFFF"/>
        <w:jc w:val="center"/>
        <w:rPr>
          <w:rFonts w:ascii="Arial" w:hAnsi="Arial" w:cs="Arial"/>
          <w:sz w:val="28"/>
          <w:szCs w:val="28"/>
        </w:rPr>
      </w:pPr>
      <w:r w:rsidRPr="00004D6B">
        <w:rPr>
          <w:rFonts w:ascii="Arial" w:hAnsi="Arial" w:cs="Arial"/>
          <w:sz w:val="28"/>
          <w:szCs w:val="28"/>
        </w:rPr>
        <w:t>13.03.03 «Энергетическое машиностроение»</w:t>
      </w:r>
    </w:p>
    <w:p w:rsidR="00004D6B" w:rsidRDefault="00004D6B" w:rsidP="00004D6B">
      <w:pPr>
        <w:shd w:val="clear" w:color="auto" w:fill="FFFFFF"/>
        <w:rPr>
          <w:rFonts w:ascii="Arial" w:hAnsi="Arial" w:cs="Arial"/>
          <w:sz w:val="28"/>
          <w:szCs w:val="28"/>
        </w:rPr>
      </w:pPr>
    </w:p>
    <w:p w:rsidR="00004D6B" w:rsidRDefault="00004D6B" w:rsidP="00004D6B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направленность (профиль) / специализация </w:t>
      </w:r>
    </w:p>
    <w:p w:rsidR="00004D6B" w:rsidRPr="00004D6B" w:rsidRDefault="00004D6B" w:rsidP="00004D6B">
      <w:pPr>
        <w:shd w:val="clear" w:color="auto" w:fill="FFFFFF"/>
        <w:jc w:val="center"/>
        <w:rPr>
          <w:rFonts w:ascii="Arial" w:hAnsi="Arial" w:cs="Arial"/>
          <w:sz w:val="28"/>
          <w:szCs w:val="28"/>
        </w:rPr>
      </w:pPr>
      <w:r w:rsidRPr="00004D6B">
        <w:rPr>
          <w:rFonts w:ascii="Arial" w:hAnsi="Arial" w:cs="Arial"/>
          <w:sz w:val="28"/>
          <w:szCs w:val="28"/>
        </w:rPr>
        <w:t>Двигатели внутреннего сгорания</w:t>
      </w:r>
    </w:p>
    <w:p w:rsidR="00004D6B" w:rsidRDefault="00004D6B" w:rsidP="00004D6B">
      <w:pPr>
        <w:shd w:val="clear" w:color="auto" w:fill="FFFFFF"/>
        <w:rPr>
          <w:rFonts w:ascii="Arial" w:hAnsi="Arial" w:cs="Arial"/>
          <w:sz w:val="28"/>
          <w:szCs w:val="28"/>
        </w:rPr>
      </w:pPr>
    </w:p>
    <w:p w:rsidR="00004D6B" w:rsidRDefault="00004D6B" w:rsidP="00004D6B">
      <w:pPr>
        <w:shd w:val="clear" w:color="auto" w:fill="FFFFFF"/>
        <w:jc w:val="both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</w:rPr>
        <w:t xml:space="preserve">Группа </w:t>
      </w:r>
      <w:r w:rsidRPr="00004D6B">
        <w:rPr>
          <w:rFonts w:ascii="Arial" w:hAnsi="Arial" w:cs="Arial"/>
          <w:sz w:val="28"/>
          <w:szCs w:val="28"/>
        </w:rPr>
        <w:t>4бДВС</w:t>
      </w:r>
    </w:p>
    <w:p w:rsidR="00004D6B" w:rsidRDefault="00004D6B" w:rsidP="00004D6B">
      <w:pPr>
        <w:shd w:val="clear" w:color="auto" w:fill="FFFFFF"/>
        <w:rPr>
          <w:rFonts w:ascii="Arial" w:hAnsi="Arial" w:cs="Arial"/>
          <w:sz w:val="28"/>
          <w:szCs w:val="28"/>
        </w:rPr>
      </w:pPr>
    </w:p>
    <w:p w:rsidR="00004D6B" w:rsidRDefault="00004D6B" w:rsidP="00004D6B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Руководитель ВКР</w:t>
      </w:r>
    </w:p>
    <w:p w:rsidR="00004D6B" w:rsidRDefault="00004D6B" w:rsidP="00004D6B">
      <w:pPr>
        <w:pStyle w:val="210"/>
        <w:overflowPunct/>
        <w:autoSpaceDE/>
        <w:autoSpaceDN/>
        <w:adjustRightInd/>
        <w:jc w:val="center"/>
        <w:textAlignment w:val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Душкин Павел Витальевич, к.т.н.</w:t>
      </w:r>
    </w:p>
    <w:bookmarkEnd w:id="0"/>
    <w:p w:rsidR="00004D6B" w:rsidRDefault="00004D6B" w:rsidP="00004D6B">
      <w:pPr>
        <w:pStyle w:val="3"/>
        <w:spacing w:after="0" w:line="240" w:lineRule="auto"/>
        <w:rPr>
          <w:bCs/>
          <w:iCs/>
          <w:szCs w:val="28"/>
        </w:rPr>
      </w:pPr>
    </w:p>
    <w:p w:rsidR="00004D6B" w:rsidRDefault="00004D6B" w:rsidP="00004D6B">
      <w:pPr>
        <w:shd w:val="clear" w:color="auto" w:fill="FFFFFF"/>
        <w:rPr>
          <w:rFonts w:ascii="Arial" w:hAnsi="Arial" w:cs="Arial"/>
          <w:sz w:val="28"/>
          <w:szCs w:val="28"/>
        </w:rPr>
      </w:pPr>
    </w:p>
    <w:p w:rsidR="00004D6B" w:rsidRDefault="00004D6B" w:rsidP="00004D6B">
      <w:pPr>
        <w:autoSpaceDE w:val="0"/>
        <w:autoSpaceDN w:val="0"/>
        <w:adjustRightInd w:val="0"/>
        <w:jc w:val="both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  <w:szCs w:val="28"/>
        </w:rPr>
        <w:t>Тема: «</w:t>
      </w:r>
      <w:r w:rsidRPr="00004D6B">
        <w:rPr>
          <w:rFonts w:ascii="Arial" w:hAnsi="Arial" w:cs="Arial"/>
          <w:sz w:val="28"/>
        </w:rPr>
        <w:t>Разработка алгоритма управления ТНВД аккумуляторной топливной системы дизеля с помощью модельно-базированного программирования</w:t>
      </w:r>
      <w:r>
        <w:rPr>
          <w:rFonts w:ascii="Arial" w:hAnsi="Arial" w:cs="Arial"/>
          <w:sz w:val="28"/>
        </w:rPr>
        <w:t>»</w:t>
      </w:r>
    </w:p>
    <w:p w:rsidR="00004D6B" w:rsidRDefault="00004D6B" w:rsidP="00004D6B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:rsidR="00004D6B" w:rsidRDefault="00004D6B" w:rsidP="00004D6B">
      <w:pPr>
        <w:shd w:val="clear" w:color="auto" w:fill="FFFFFF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Содержание отзыва</w:t>
      </w:r>
    </w:p>
    <w:p w:rsidR="00004D6B" w:rsidRPr="00411558" w:rsidRDefault="00004D6B" w:rsidP="00411558">
      <w:pPr>
        <w:numPr>
          <w:ilvl w:val="0"/>
          <w:numId w:val="1"/>
        </w:numPr>
        <w:spacing w:before="200"/>
        <w:ind w:left="0" w:firstLine="357"/>
        <w:jc w:val="both"/>
        <w:rPr>
          <w:rFonts w:ascii="Arial" w:hAnsi="Arial" w:cs="Arial"/>
          <w:bCs/>
          <w:iCs/>
          <w:sz w:val="28"/>
          <w:szCs w:val="28"/>
        </w:rPr>
      </w:pPr>
      <w:r w:rsidRPr="00FC0B6C">
        <w:rPr>
          <w:rFonts w:ascii="Arial" w:hAnsi="Arial" w:cs="Arial"/>
          <w:b/>
          <w:bCs/>
          <w:iCs/>
          <w:sz w:val="28"/>
          <w:szCs w:val="28"/>
        </w:rPr>
        <w:t>Актуальность выбранной темы.</w:t>
      </w:r>
      <w:r w:rsidRPr="00FC0B6C">
        <w:rPr>
          <w:rFonts w:ascii="Arial" w:hAnsi="Arial" w:cs="Arial"/>
          <w:bCs/>
          <w:iCs/>
          <w:sz w:val="28"/>
          <w:szCs w:val="28"/>
        </w:rPr>
        <w:t xml:space="preserve"> Электронная система управления – одно из главных средств для достижения высоких показателей двигателя внутреннего сгорания. </w:t>
      </w:r>
      <w:r w:rsidR="00411558">
        <w:rPr>
          <w:rFonts w:ascii="Arial" w:hAnsi="Arial" w:cs="Arial"/>
          <w:bCs/>
          <w:iCs/>
          <w:sz w:val="28"/>
          <w:szCs w:val="28"/>
        </w:rPr>
        <w:t>Неотъемлемая</w:t>
      </w:r>
      <w:r w:rsidR="00411558" w:rsidRPr="00411558">
        <w:rPr>
          <w:rFonts w:ascii="Arial" w:hAnsi="Arial" w:cs="Arial"/>
          <w:bCs/>
          <w:iCs/>
          <w:sz w:val="28"/>
          <w:szCs w:val="28"/>
        </w:rPr>
        <w:t xml:space="preserve"> составляющая системы управления – алгоритмы, разработка которых требует</w:t>
      </w:r>
      <w:r w:rsidRPr="00411558">
        <w:rPr>
          <w:rFonts w:ascii="Arial" w:hAnsi="Arial" w:cs="Arial"/>
          <w:bCs/>
          <w:iCs/>
          <w:sz w:val="28"/>
          <w:szCs w:val="28"/>
        </w:rPr>
        <w:t xml:space="preserve"> </w:t>
      </w:r>
      <w:r w:rsidR="000F0928" w:rsidRPr="00411558">
        <w:rPr>
          <w:rFonts w:ascii="Arial" w:hAnsi="Arial" w:cs="Arial"/>
          <w:bCs/>
          <w:iCs/>
          <w:sz w:val="28"/>
          <w:szCs w:val="28"/>
        </w:rPr>
        <w:t>высокой квалификации</w:t>
      </w:r>
      <w:r w:rsidRPr="00411558">
        <w:rPr>
          <w:rFonts w:ascii="Arial" w:hAnsi="Arial" w:cs="Arial"/>
          <w:bCs/>
          <w:iCs/>
          <w:sz w:val="28"/>
          <w:szCs w:val="28"/>
        </w:rPr>
        <w:t xml:space="preserve"> в области </w:t>
      </w:r>
      <w:r w:rsidR="000F0928" w:rsidRPr="00411558">
        <w:rPr>
          <w:rFonts w:ascii="Arial" w:hAnsi="Arial" w:cs="Arial"/>
          <w:bCs/>
          <w:iCs/>
          <w:sz w:val="28"/>
          <w:szCs w:val="28"/>
        </w:rPr>
        <w:t xml:space="preserve">теории рабочих процессов </w:t>
      </w:r>
      <w:r w:rsidRPr="00411558">
        <w:rPr>
          <w:rFonts w:ascii="Arial" w:hAnsi="Arial" w:cs="Arial"/>
          <w:bCs/>
          <w:iCs/>
          <w:sz w:val="28"/>
          <w:szCs w:val="28"/>
        </w:rPr>
        <w:t>ДВС</w:t>
      </w:r>
      <w:r w:rsidR="00411558" w:rsidRPr="00411558">
        <w:rPr>
          <w:rFonts w:ascii="Arial" w:hAnsi="Arial" w:cs="Arial"/>
          <w:bCs/>
          <w:iCs/>
          <w:sz w:val="28"/>
          <w:szCs w:val="28"/>
        </w:rPr>
        <w:t xml:space="preserve"> одновременно</w:t>
      </w:r>
      <w:r w:rsidR="00FC0B6C" w:rsidRPr="00411558">
        <w:rPr>
          <w:rFonts w:ascii="Arial" w:hAnsi="Arial" w:cs="Arial"/>
          <w:bCs/>
          <w:iCs/>
          <w:sz w:val="28"/>
          <w:szCs w:val="28"/>
        </w:rPr>
        <w:t xml:space="preserve"> </w:t>
      </w:r>
      <w:r w:rsidR="00411558" w:rsidRPr="00411558">
        <w:rPr>
          <w:rFonts w:ascii="Arial" w:hAnsi="Arial" w:cs="Arial"/>
          <w:bCs/>
          <w:iCs/>
          <w:sz w:val="28"/>
          <w:szCs w:val="28"/>
        </w:rPr>
        <w:t>с навыками</w:t>
      </w:r>
      <w:r w:rsidRPr="00411558">
        <w:rPr>
          <w:rFonts w:ascii="Arial" w:hAnsi="Arial" w:cs="Arial"/>
          <w:bCs/>
          <w:iCs/>
          <w:sz w:val="28"/>
          <w:szCs w:val="28"/>
        </w:rPr>
        <w:t xml:space="preserve"> работы </w:t>
      </w:r>
      <w:r w:rsidR="00411558">
        <w:rPr>
          <w:rFonts w:ascii="Arial" w:hAnsi="Arial" w:cs="Arial"/>
          <w:bCs/>
          <w:iCs/>
          <w:sz w:val="28"/>
          <w:szCs w:val="28"/>
        </w:rPr>
        <w:t>в</w:t>
      </w:r>
      <w:r w:rsidR="00411558" w:rsidRPr="00411558">
        <w:rPr>
          <w:rFonts w:ascii="Arial" w:hAnsi="Arial" w:cs="Arial"/>
          <w:bCs/>
          <w:iCs/>
          <w:sz w:val="28"/>
          <w:szCs w:val="28"/>
        </w:rPr>
        <w:t xml:space="preserve"> </w:t>
      </w:r>
      <w:r w:rsidR="00411558">
        <w:rPr>
          <w:rFonts w:ascii="Arial" w:hAnsi="Arial" w:cs="Arial"/>
          <w:bCs/>
          <w:iCs/>
          <w:sz w:val="28"/>
          <w:szCs w:val="28"/>
        </w:rPr>
        <w:t>современных системах</w:t>
      </w:r>
      <w:r w:rsidR="00411558" w:rsidRPr="00411558">
        <w:rPr>
          <w:rFonts w:ascii="Arial" w:hAnsi="Arial" w:cs="Arial"/>
          <w:bCs/>
          <w:iCs/>
          <w:sz w:val="28"/>
          <w:szCs w:val="28"/>
        </w:rPr>
        <w:t xml:space="preserve"> разработки</w:t>
      </w:r>
      <w:r w:rsidR="00FC0B6C" w:rsidRPr="00411558">
        <w:rPr>
          <w:rFonts w:ascii="Arial" w:hAnsi="Arial" w:cs="Arial"/>
          <w:bCs/>
          <w:iCs/>
          <w:sz w:val="28"/>
          <w:szCs w:val="28"/>
        </w:rPr>
        <w:t xml:space="preserve">. </w:t>
      </w:r>
      <w:r w:rsidR="00411558" w:rsidRPr="00411558">
        <w:rPr>
          <w:rFonts w:ascii="Arial" w:hAnsi="Arial" w:cs="Arial"/>
          <w:bCs/>
          <w:iCs/>
          <w:sz w:val="28"/>
          <w:szCs w:val="28"/>
        </w:rPr>
        <w:t>В</w:t>
      </w:r>
      <w:r w:rsidR="00FC0B6C" w:rsidRPr="00411558">
        <w:rPr>
          <w:rFonts w:ascii="Arial" w:hAnsi="Arial" w:cs="Arial"/>
          <w:bCs/>
          <w:iCs/>
          <w:sz w:val="28"/>
          <w:szCs w:val="28"/>
        </w:rPr>
        <w:t xml:space="preserve"> рамках выбранной темы была </w:t>
      </w:r>
      <w:r w:rsidR="0029501C">
        <w:rPr>
          <w:rFonts w:ascii="Arial" w:hAnsi="Arial" w:cs="Arial"/>
          <w:bCs/>
          <w:iCs/>
          <w:sz w:val="28"/>
          <w:szCs w:val="28"/>
        </w:rPr>
        <w:t>проанализирована</w:t>
      </w:r>
      <w:r w:rsidR="00FC0B6C" w:rsidRPr="00411558">
        <w:rPr>
          <w:rFonts w:ascii="Arial" w:hAnsi="Arial" w:cs="Arial"/>
          <w:bCs/>
          <w:iCs/>
          <w:sz w:val="28"/>
          <w:szCs w:val="28"/>
        </w:rPr>
        <w:t xml:space="preserve"> возможность использования системы модельно-базированного программирования производства </w:t>
      </w:r>
      <w:r w:rsidR="00FC0B6C" w:rsidRPr="00411558">
        <w:rPr>
          <w:rFonts w:ascii="Arial" w:hAnsi="Arial" w:cs="Arial"/>
          <w:bCs/>
          <w:iCs/>
          <w:sz w:val="28"/>
          <w:szCs w:val="28"/>
          <w:lang w:val="en-US"/>
        </w:rPr>
        <w:t>Bosch</w:t>
      </w:r>
      <w:r w:rsidR="00411558">
        <w:rPr>
          <w:rFonts w:ascii="Arial" w:hAnsi="Arial" w:cs="Arial"/>
          <w:bCs/>
          <w:iCs/>
          <w:sz w:val="28"/>
          <w:szCs w:val="28"/>
        </w:rPr>
        <w:t xml:space="preserve"> и разработан проект регулятора давления по физической модели, что обеспечивает актуальность и современность работы</w:t>
      </w:r>
      <w:r w:rsidR="004B4939" w:rsidRPr="00411558">
        <w:rPr>
          <w:rFonts w:ascii="Arial" w:hAnsi="Arial" w:cs="Arial"/>
          <w:bCs/>
          <w:iCs/>
          <w:sz w:val="28"/>
          <w:szCs w:val="28"/>
        </w:rPr>
        <w:t>.</w:t>
      </w:r>
      <w:r w:rsidR="00FC0B6C" w:rsidRPr="00411558">
        <w:rPr>
          <w:rFonts w:ascii="Arial" w:hAnsi="Arial" w:cs="Arial"/>
          <w:bCs/>
          <w:iCs/>
          <w:sz w:val="28"/>
          <w:szCs w:val="28"/>
        </w:rPr>
        <w:t xml:space="preserve"> </w:t>
      </w:r>
    </w:p>
    <w:p w:rsidR="00FC0B6C" w:rsidRPr="00FC0B6C" w:rsidRDefault="00FC0B6C" w:rsidP="00FC0B6C">
      <w:pPr>
        <w:spacing w:before="200"/>
        <w:ind w:left="357"/>
        <w:jc w:val="both"/>
        <w:rPr>
          <w:rFonts w:ascii="Arial" w:hAnsi="Arial" w:cs="Arial"/>
          <w:bCs/>
          <w:iCs/>
          <w:sz w:val="28"/>
          <w:szCs w:val="28"/>
        </w:rPr>
      </w:pPr>
    </w:p>
    <w:p w:rsidR="00004D6B" w:rsidRDefault="00004D6B" w:rsidP="000B6F56">
      <w:pPr>
        <w:numPr>
          <w:ilvl w:val="0"/>
          <w:numId w:val="1"/>
        </w:numPr>
        <w:ind w:left="0" w:firstLine="357"/>
        <w:jc w:val="both"/>
        <w:rPr>
          <w:rFonts w:ascii="Arial" w:hAnsi="Arial" w:cs="Arial"/>
        </w:rPr>
      </w:pPr>
      <w:r w:rsidRPr="000F0928">
        <w:rPr>
          <w:rFonts w:ascii="Arial" w:hAnsi="Arial" w:cs="Arial"/>
          <w:b/>
          <w:bCs/>
          <w:iCs/>
          <w:sz w:val="28"/>
          <w:szCs w:val="28"/>
        </w:rPr>
        <w:t>Профессионал</w:t>
      </w:r>
      <w:r w:rsidR="000B6F56" w:rsidRPr="000F0928">
        <w:rPr>
          <w:rFonts w:ascii="Arial" w:hAnsi="Arial" w:cs="Arial"/>
          <w:b/>
          <w:bCs/>
          <w:iCs/>
          <w:sz w:val="28"/>
          <w:szCs w:val="28"/>
        </w:rPr>
        <w:t>ьные и личные качества студента</w:t>
      </w:r>
      <w:r w:rsidR="000B6F56">
        <w:rPr>
          <w:rFonts w:ascii="Arial" w:hAnsi="Arial" w:cs="Arial"/>
          <w:bCs/>
          <w:iCs/>
          <w:sz w:val="28"/>
          <w:szCs w:val="28"/>
        </w:rPr>
        <w:t xml:space="preserve">. Королёв П.А. </w:t>
      </w:r>
      <w:r w:rsidR="000F0928">
        <w:rPr>
          <w:rFonts w:ascii="Arial" w:hAnsi="Arial" w:cs="Arial"/>
          <w:bCs/>
          <w:iCs/>
          <w:sz w:val="28"/>
          <w:szCs w:val="28"/>
        </w:rPr>
        <w:t xml:space="preserve">проявил себя </w:t>
      </w:r>
      <w:r w:rsidR="0029501C">
        <w:rPr>
          <w:rFonts w:ascii="Arial" w:hAnsi="Arial" w:cs="Arial"/>
          <w:bCs/>
          <w:iCs/>
          <w:sz w:val="28"/>
          <w:szCs w:val="28"/>
        </w:rPr>
        <w:t xml:space="preserve">высоко </w:t>
      </w:r>
      <w:r w:rsidR="000F0928">
        <w:rPr>
          <w:rFonts w:ascii="Arial" w:hAnsi="Arial" w:cs="Arial"/>
          <w:bCs/>
          <w:iCs/>
          <w:sz w:val="28"/>
          <w:szCs w:val="28"/>
        </w:rPr>
        <w:t xml:space="preserve">дисциплинированным и ответственным студентом с уверенными знаниями по пройдённым дисциплинам. </w:t>
      </w:r>
    </w:p>
    <w:p w:rsidR="00004D6B" w:rsidRDefault="00004D6B" w:rsidP="00004D6B">
      <w:pPr>
        <w:jc w:val="both"/>
        <w:rPr>
          <w:rFonts w:ascii="Arial" w:hAnsi="Arial" w:cs="Arial"/>
          <w:bCs/>
          <w:iCs/>
          <w:sz w:val="28"/>
          <w:szCs w:val="28"/>
        </w:rPr>
      </w:pPr>
    </w:p>
    <w:p w:rsidR="00004D6B" w:rsidRDefault="00004D6B" w:rsidP="000F0928">
      <w:pPr>
        <w:numPr>
          <w:ilvl w:val="0"/>
          <w:numId w:val="1"/>
        </w:numPr>
        <w:ind w:left="0" w:firstLine="357"/>
        <w:jc w:val="both"/>
        <w:rPr>
          <w:rFonts w:ascii="Arial" w:hAnsi="Arial" w:cs="Arial"/>
          <w:bCs/>
          <w:iCs/>
          <w:sz w:val="28"/>
          <w:szCs w:val="28"/>
        </w:rPr>
      </w:pPr>
      <w:r w:rsidRPr="00AF51C6">
        <w:rPr>
          <w:rFonts w:ascii="Arial" w:hAnsi="Arial" w:cs="Arial"/>
          <w:b/>
          <w:bCs/>
          <w:iCs/>
          <w:sz w:val="28"/>
          <w:szCs w:val="28"/>
        </w:rPr>
        <w:t>Грамотность по</w:t>
      </w:r>
      <w:r w:rsidR="000F0928" w:rsidRPr="00AF51C6">
        <w:rPr>
          <w:rFonts w:ascii="Arial" w:hAnsi="Arial" w:cs="Arial"/>
          <w:b/>
          <w:bCs/>
          <w:iCs/>
          <w:sz w:val="28"/>
          <w:szCs w:val="28"/>
        </w:rPr>
        <w:t>строения работы и ее оформление</w:t>
      </w:r>
      <w:r w:rsidR="000F0928">
        <w:rPr>
          <w:rFonts w:ascii="Arial" w:hAnsi="Arial" w:cs="Arial"/>
          <w:bCs/>
          <w:iCs/>
          <w:sz w:val="28"/>
          <w:szCs w:val="28"/>
        </w:rPr>
        <w:t xml:space="preserve">. </w:t>
      </w:r>
      <w:r w:rsidR="00AF51C6">
        <w:rPr>
          <w:rFonts w:ascii="Arial" w:hAnsi="Arial" w:cs="Arial"/>
          <w:bCs/>
          <w:iCs/>
          <w:sz w:val="28"/>
          <w:szCs w:val="28"/>
        </w:rPr>
        <w:t>Оформление работы выполнено в соответствии с требованиями.</w:t>
      </w:r>
    </w:p>
    <w:p w:rsidR="000F0928" w:rsidRDefault="000F0928" w:rsidP="000F0928">
      <w:pPr>
        <w:ind w:left="357"/>
        <w:jc w:val="both"/>
        <w:rPr>
          <w:rFonts w:ascii="Arial" w:hAnsi="Arial" w:cs="Arial"/>
          <w:bCs/>
          <w:iCs/>
          <w:sz w:val="28"/>
          <w:szCs w:val="28"/>
        </w:rPr>
      </w:pPr>
    </w:p>
    <w:p w:rsidR="00004D6B" w:rsidRDefault="00004D6B" w:rsidP="00004D6B">
      <w:pPr>
        <w:numPr>
          <w:ilvl w:val="0"/>
          <w:numId w:val="1"/>
        </w:numPr>
        <w:ind w:left="0" w:firstLine="357"/>
        <w:jc w:val="both"/>
        <w:rPr>
          <w:rFonts w:ascii="Arial" w:hAnsi="Arial" w:cs="Arial"/>
          <w:bCs/>
          <w:iCs/>
          <w:sz w:val="28"/>
          <w:szCs w:val="28"/>
        </w:rPr>
      </w:pPr>
      <w:r w:rsidRPr="0029501C">
        <w:rPr>
          <w:rFonts w:ascii="Arial" w:hAnsi="Arial" w:cs="Arial"/>
          <w:b/>
          <w:bCs/>
          <w:iCs/>
          <w:sz w:val="28"/>
          <w:szCs w:val="28"/>
        </w:rPr>
        <w:lastRenderedPageBreak/>
        <w:t>Самостоятельно студентом выполнены следующие этапы работы</w:t>
      </w:r>
      <w:r>
        <w:rPr>
          <w:rFonts w:ascii="Arial" w:hAnsi="Arial" w:cs="Arial"/>
          <w:bCs/>
          <w:iCs/>
          <w:sz w:val="28"/>
          <w:szCs w:val="28"/>
        </w:rPr>
        <w:t>:</w:t>
      </w:r>
    </w:p>
    <w:p w:rsidR="00004D6B" w:rsidRDefault="000F0928" w:rsidP="00004D6B">
      <w:pPr>
        <w:pStyle w:val="21"/>
        <w:numPr>
          <w:ilvl w:val="0"/>
          <w:numId w:val="2"/>
        </w:numPr>
        <w:tabs>
          <w:tab w:val="clear" w:pos="360"/>
          <w:tab w:val="num" w:pos="720"/>
        </w:tabs>
        <w:spacing w:line="288" w:lineRule="auto"/>
        <w:ind w:left="0" w:firstLine="360"/>
        <w:rPr>
          <w:rFonts w:cs="Arial"/>
          <w:sz w:val="28"/>
          <w:lang w:val="ru-RU"/>
        </w:rPr>
      </w:pPr>
      <w:r w:rsidRPr="000F0928">
        <w:rPr>
          <w:rFonts w:cs="Arial"/>
          <w:sz w:val="28"/>
          <w:szCs w:val="28"/>
          <w:lang w:val="ru-RU"/>
        </w:rPr>
        <w:t xml:space="preserve">разработка алгоритма ПИД-регулятора в системе </w:t>
      </w:r>
      <w:r w:rsidRPr="000F0928">
        <w:rPr>
          <w:rFonts w:cs="Arial"/>
          <w:sz w:val="28"/>
          <w:szCs w:val="28"/>
        </w:rPr>
        <w:t>ASCET</w:t>
      </w:r>
      <w:r w:rsidR="00004D6B">
        <w:rPr>
          <w:rFonts w:cs="Arial"/>
          <w:sz w:val="28"/>
          <w:lang w:val="ru-RU"/>
        </w:rPr>
        <w:t>;</w:t>
      </w:r>
    </w:p>
    <w:p w:rsidR="00004D6B" w:rsidRDefault="000F0928" w:rsidP="00004D6B">
      <w:pPr>
        <w:pStyle w:val="21"/>
        <w:numPr>
          <w:ilvl w:val="0"/>
          <w:numId w:val="2"/>
        </w:numPr>
        <w:tabs>
          <w:tab w:val="clear" w:pos="360"/>
          <w:tab w:val="num" w:pos="720"/>
        </w:tabs>
        <w:spacing w:line="288" w:lineRule="auto"/>
        <w:ind w:left="0" w:firstLine="360"/>
        <w:rPr>
          <w:rFonts w:cs="Arial"/>
          <w:sz w:val="28"/>
          <w:lang w:val="ru-RU"/>
        </w:rPr>
      </w:pPr>
      <w:r w:rsidRPr="000F0928">
        <w:rPr>
          <w:rFonts w:cs="Arial"/>
          <w:sz w:val="28"/>
          <w:szCs w:val="28"/>
          <w:lang w:val="ru-RU"/>
        </w:rPr>
        <w:t>разработка элементов модели топливной системы</w:t>
      </w:r>
      <w:r w:rsidR="0032417E">
        <w:rPr>
          <w:rFonts w:cs="Arial"/>
          <w:sz w:val="28"/>
          <w:szCs w:val="28"/>
          <w:lang w:val="ru-RU"/>
        </w:rPr>
        <w:t xml:space="preserve"> (ТС)</w:t>
      </w:r>
      <w:r w:rsidR="00004D6B">
        <w:rPr>
          <w:rFonts w:cs="Arial"/>
          <w:sz w:val="28"/>
          <w:lang w:val="ru-RU"/>
        </w:rPr>
        <w:t>;</w:t>
      </w:r>
    </w:p>
    <w:p w:rsidR="00004D6B" w:rsidRDefault="0032417E" w:rsidP="0032417E">
      <w:pPr>
        <w:pStyle w:val="21"/>
        <w:numPr>
          <w:ilvl w:val="0"/>
          <w:numId w:val="2"/>
        </w:numPr>
        <w:tabs>
          <w:tab w:val="clear" w:pos="360"/>
          <w:tab w:val="num" w:pos="720"/>
        </w:tabs>
        <w:spacing w:line="288" w:lineRule="auto"/>
        <w:ind w:left="0" w:firstLine="360"/>
        <w:rPr>
          <w:rFonts w:cs="Arial"/>
          <w:sz w:val="28"/>
          <w:lang w:val="ru-RU"/>
        </w:rPr>
      </w:pPr>
      <w:r w:rsidRPr="0032417E">
        <w:rPr>
          <w:rFonts w:cs="Arial"/>
          <w:sz w:val="28"/>
          <w:szCs w:val="28"/>
          <w:lang w:val="ru-RU"/>
        </w:rPr>
        <w:t>отладка алгоритма ПИД-регулятора на модели</w:t>
      </w:r>
      <w:r>
        <w:rPr>
          <w:rFonts w:cs="Arial"/>
          <w:sz w:val="28"/>
          <w:szCs w:val="28"/>
          <w:lang w:val="ru-RU"/>
        </w:rPr>
        <w:t xml:space="preserve"> ТС</w:t>
      </w:r>
      <w:r>
        <w:rPr>
          <w:rFonts w:cs="Arial"/>
          <w:sz w:val="28"/>
          <w:lang w:val="ru-RU"/>
        </w:rPr>
        <w:t>.</w:t>
      </w:r>
    </w:p>
    <w:p w:rsidR="0032417E" w:rsidRPr="0032417E" w:rsidRDefault="0032417E" w:rsidP="0032417E">
      <w:pPr>
        <w:pStyle w:val="21"/>
        <w:spacing w:line="288" w:lineRule="auto"/>
        <w:ind w:left="360"/>
        <w:rPr>
          <w:rFonts w:cs="Arial"/>
          <w:sz w:val="28"/>
          <w:lang w:val="ru-RU"/>
        </w:rPr>
      </w:pPr>
    </w:p>
    <w:p w:rsidR="00004D6B" w:rsidRPr="00AF51C6" w:rsidRDefault="00AF51C6" w:rsidP="00AF51C6">
      <w:pPr>
        <w:pStyle w:val="21"/>
        <w:spacing w:line="288" w:lineRule="auto"/>
        <w:rPr>
          <w:rFonts w:cs="Arial"/>
          <w:spacing w:val="-8"/>
          <w:sz w:val="28"/>
          <w:lang w:val="ru-RU"/>
        </w:rPr>
      </w:pPr>
      <w:r w:rsidRPr="00004D6B">
        <w:rPr>
          <w:rFonts w:cs="Arial"/>
          <w:sz w:val="28"/>
          <w:szCs w:val="28"/>
          <w:lang w:val="ru-RU"/>
        </w:rPr>
        <w:t>Королёв П</w:t>
      </w:r>
      <w:r>
        <w:rPr>
          <w:rFonts w:cs="Arial"/>
          <w:sz w:val="28"/>
          <w:szCs w:val="28"/>
          <w:lang w:val="ru-RU"/>
        </w:rPr>
        <w:t>.</w:t>
      </w:r>
      <w:r w:rsidRPr="00004D6B">
        <w:rPr>
          <w:rFonts w:cs="Arial"/>
          <w:sz w:val="28"/>
          <w:szCs w:val="28"/>
          <w:lang w:val="ru-RU"/>
        </w:rPr>
        <w:t>А</w:t>
      </w:r>
      <w:r>
        <w:rPr>
          <w:rFonts w:cs="Arial"/>
          <w:sz w:val="28"/>
          <w:szCs w:val="28"/>
          <w:lang w:val="ru-RU"/>
        </w:rPr>
        <w:t>.</w:t>
      </w:r>
      <w:r w:rsidR="00004D6B">
        <w:rPr>
          <w:rFonts w:cs="Arial"/>
          <w:spacing w:val="-8"/>
          <w:sz w:val="28"/>
          <w:szCs w:val="28"/>
          <w:lang w:val="ru-RU"/>
        </w:rPr>
        <w:t xml:space="preserve"> </w:t>
      </w:r>
      <w:r w:rsidR="00004D6B">
        <w:rPr>
          <w:rFonts w:cs="Arial"/>
          <w:spacing w:val="-8"/>
          <w:sz w:val="28"/>
          <w:lang w:val="ru-RU"/>
        </w:rPr>
        <w:t>заслуживает присвоения звания</w:t>
      </w:r>
      <w:r>
        <w:rPr>
          <w:rFonts w:cs="Arial"/>
          <w:spacing w:val="-8"/>
          <w:sz w:val="28"/>
          <w:lang w:val="ru-RU"/>
        </w:rPr>
        <w:t xml:space="preserve"> </w:t>
      </w:r>
      <w:r w:rsidR="00004D6B" w:rsidRPr="00AF51C6">
        <w:rPr>
          <w:rFonts w:cs="Arial"/>
          <w:sz w:val="28"/>
          <w:lang w:val="ru-RU"/>
        </w:rPr>
        <w:t>бакалавра</w:t>
      </w:r>
      <w:r w:rsidR="00004D6B">
        <w:rPr>
          <w:rFonts w:cs="Arial"/>
          <w:sz w:val="28"/>
          <w:lang w:val="ru-RU"/>
        </w:rPr>
        <w:t>, а его работа – положительной оценки.</w:t>
      </w:r>
    </w:p>
    <w:p w:rsidR="00004D6B" w:rsidRDefault="00004D6B" w:rsidP="00004D6B">
      <w:pPr>
        <w:shd w:val="clear" w:color="auto" w:fill="FFFFFF"/>
        <w:spacing w:line="312" w:lineRule="auto"/>
        <w:rPr>
          <w:rFonts w:ascii="Arial" w:hAnsi="Arial" w:cs="Arial"/>
          <w:sz w:val="28"/>
          <w:szCs w:val="28"/>
        </w:rPr>
      </w:pPr>
    </w:p>
    <w:p w:rsidR="00004D6B" w:rsidRDefault="00004D6B" w:rsidP="00004D6B">
      <w:pPr>
        <w:shd w:val="clear" w:color="auto" w:fill="FFFFFF"/>
        <w:spacing w:line="312" w:lineRule="auto"/>
        <w:rPr>
          <w:rFonts w:ascii="Arial" w:hAnsi="Arial" w:cs="Arial"/>
          <w:sz w:val="28"/>
          <w:szCs w:val="28"/>
        </w:rPr>
      </w:pPr>
    </w:p>
    <w:p w:rsidR="00004D6B" w:rsidRDefault="00004D6B" w:rsidP="00004D6B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</w:rPr>
        <w:t xml:space="preserve">  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__________ </w:t>
      </w:r>
      <w:r>
        <w:rPr>
          <w:rFonts w:ascii="Arial" w:hAnsi="Arial" w:cs="Arial"/>
          <w:sz w:val="28"/>
          <w:szCs w:val="28"/>
        </w:rPr>
        <w:tab/>
        <w:t>_________________</w:t>
      </w:r>
    </w:p>
    <w:p w:rsidR="00004D6B" w:rsidRDefault="00004D6B" w:rsidP="00004D6B">
      <w:pPr>
        <w:autoSpaceDE w:val="0"/>
        <w:autoSpaceDN w:val="0"/>
        <w:adjustRightInd w:val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(Ф.И.О. руководителя </w:t>
      </w:r>
      <w:proofErr w:type="gramStart"/>
      <w:r>
        <w:rPr>
          <w:rFonts w:ascii="Arial" w:hAnsi="Arial" w:cs="Arial"/>
          <w:szCs w:val="20"/>
        </w:rPr>
        <w:t>ВКР)</w:t>
      </w:r>
      <w:r>
        <w:rPr>
          <w:rFonts w:ascii="Arial" w:hAnsi="Arial" w:cs="Arial"/>
          <w:szCs w:val="20"/>
        </w:rPr>
        <w:tab/>
      </w:r>
      <w:proofErr w:type="gramEnd"/>
      <w:r>
        <w:rPr>
          <w:rFonts w:ascii="Arial" w:hAnsi="Arial" w:cs="Arial"/>
          <w:szCs w:val="20"/>
        </w:rPr>
        <w:tab/>
        <w:t xml:space="preserve">        (дата)</w:t>
      </w:r>
      <w:r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  <w:t>(Подпись)</w:t>
      </w:r>
    </w:p>
    <w:p w:rsidR="00004D6B" w:rsidRDefault="00004D6B" w:rsidP="00004D6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 </w:t>
      </w:r>
    </w:p>
    <w:p w:rsidR="00004D6B" w:rsidRDefault="00004D6B" w:rsidP="00004D6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 отзывом ознакомлен:</w:t>
      </w:r>
    </w:p>
    <w:p w:rsidR="00004D6B" w:rsidRDefault="00004D6B" w:rsidP="00004D6B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  <w:u w:val="single"/>
        </w:rPr>
        <w:tab/>
      </w:r>
      <w:r>
        <w:rPr>
          <w:rFonts w:ascii="Arial" w:hAnsi="Arial" w:cs="Arial"/>
          <w:sz w:val="28"/>
          <w:szCs w:val="28"/>
        </w:rPr>
        <w:t xml:space="preserve">   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___________</w:t>
      </w:r>
      <w:r>
        <w:rPr>
          <w:rFonts w:ascii="Arial" w:hAnsi="Arial" w:cs="Arial"/>
          <w:sz w:val="28"/>
          <w:szCs w:val="28"/>
        </w:rPr>
        <w:tab/>
        <w:t>_________________</w:t>
      </w:r>
    </w:p>
    <w:p w:rsidR="00004D6B" w:rsidRDefault="00004D6B" w:rsidP="00004D6B">
      <w:pPr>
        <w:autoSpaceDE w:val="0"/>
        <w:autoSpaceDN w:val="0"/>
        <w:adjustRightInd w:val="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 xml:space="preserve">        (Ф.И.О. </w:t>
      </w:r>
      <w:proofErr w:type="gramStart"/>
      <w:r>
        <w:rPr>
          <w:rFonts w:ascii="Arial" w:hAnsi="Arial" w:cs="Arial"/>
          <w:szCs w:val="20"/>
        </w:rPr>
        <w:t>студента)</w:t>
      </w:r>
      <w:r>
        <w:rPr>
          <w:rFonts w:ascii="Arial" w:hAnsi="Arial" w:cs="Arial"/>
          <w:szCs w:val="20"/>
        </w:rPr>
        <w:tab/>
      </w:r>
      <w:proofErr w:type="gramEnd"/>
      <w:r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  <w:t xml:space="preserve">        (дата)</w:t>
      </w:r>
      <w:r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</w:r>
      <w:r>
        <w:rPr>
          <w:rFonts w:ascii="Arial" w:hAnsi="Arial" w:cs="Arial"/>
          <w:szCs w:val="20"/>
        </w:rPr>
        <w:tab/>
        <w:t>(Подпись)</w:t>
      </w:r>
    </w:p>
    <w:p w:rsidR="00FB1DAB" w:rsidRDefault="00FB1DAB"/>
    <w:sectPr w:rsidR="00FB1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0A3B50"/>
    <w:multiLevelType w:val="singleLevel"/>
    <w:tmpl w:val="45D2FC7A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9C759E2"/>
    <w:multiLevelType w:val="hybridMultilevel"/>
    <w:tmpl w:val="2D44E1FA"/>
    <w:lvl w:ilvl="0" w:tplc="D03E74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282"/>
    <w:rsid w:val="00004D6B"/>
    <w:rsid w:val="000B6F56"/>
    <w:rsid w:val="000C0282"/>
    <w:rsid w:val="000F0928"/>
    <w:rsid w:val="001107A0"/>
    <w:rsid w:val="00256F05"/>
    <w:rsid w:val="0029501C"/>
    <w:rsid w:val="0032417E"/>
    <w:rsid w:val="00350BE3"/>
    <w:rsid w:val="00411558"/>
    <w:rsid w:val="004B4939"/>
    <w:rsid w:val="00AF51C6"/>
    <w:rsid w:val="00E90CF4"/>
    <w:rsid w:val="00FB1DAB"/>
    <w:rsid w:val="00FC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81E8FD-FF67-4A56-8FD4-5AA2020E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4D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semiHidden/>
    <w:rsid w:val="00004D6B"/>
    <w:pPr>
      <w:spacing w:line="360" w:lineRule="auto"/>
      <w:ind w:firstLine="709"/>
      <w:jc w:val="both"/>
    </w:pPr>
    <w:rPr>
      <w:rFonts w:ascii="Arial" w:hAnsi="Arial" w:cs="Arial"/>
      <w:sz w:val="28"/>
    </w:rPr>
  </w:style>
  <w:style w:type="character" w:customStyle="1" w:styleId="20">
    <w:name w:val="Основной текст с отступом 2 Знак"/>
    <w:basedOn w:val="a0"/>
    <w:link w:val="2"/>
    <w:semiHidden/>
    <w:rsid w:val="00004D6B"/>
    <w:rPr>
      <w:rFonts w:ascii="Arial" w:eastAsia="Times New Roman" w:hAnsi="Arial" w:cs="Arial"/>
      <w:sz w:val="28"/>
      <w:szCs w:val="24"/>
      <w:lang w:eastAsia="ru-RU"/>
    </w:rPr>
  </w:style>
  <w:style w:type="paragraph" w:styleId="21">
    <w:name w:val="Body Text 2"/>
    <w:basedOn w:val="a"/>
    <w:link w:val="22"/>
    <w:semiHidden/>
    <w:rsid w:val="00004D6B"/>
    <w:rPr>
      <w:rFonts w:ascii="Arial" w:hAnsi="Arial"/>
      <w:sz w:val="22"/>
      <w:szCs w:val="20"/>
      <w:lang w:val="en-US"/>
    </w:rPr>
  </w:style>
  <w:style w:type="character" w:customStyle="1" w:styleId="22">
    <w:name w:val="Основной текст 2 Знак"/>
    <w:basedOn w:val="a0"/>
    <w:link w:val="21"/>
    <w:semiHidden/>
    <w:rsid w:val="00004D6B"/>
    <w:rPr>
      <w:rFonts w:ascii="Arial" w:eastAsia="Times New Roman" w:hAnsi="Arial" w:cs="Times New Roman"/>
      <w:szCs w:val="20"/>
      <w:lang w:val="en-US" w:eastAsia="ru-RU"/>
    </w:rPr>
  </w:style>
  <w:style w:type="paragraph" w:styleId="3">
    <w:name w:val="Body Text 3"/>
    <w:basedOn w:val="a"/>
    <w:link w:val="30"/>
    <w:semiHidden/>
    <w:rsid w:val="00004D6B"/>
    <w:pPr>
      <w:spacing w:after="200" w:line="312" w:lineRule="auto"/>
      <w:jc w:val="center"/>
    </w:pPr>
    <w:rPr>
      <w:rFonts w:ascii="Arial" w:hAnsi="Arial" w:cs="Arial"/>
    </w:rPr>
  </w:style>
  <w:style w:type="character" w:customStyle="1" w:styleId="30">
    <w:name w:val="Основной текст 3 Знак"/>
    <w:basedOn w:val="a0"/>
    <w:link w:val="3"/>
    <w:semiHidden/>
    <w:rsid w:val="00004D6B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210">
    <w:name w:val="Основной текст 21"/>
    <w:basedOn w:val="a"/>
    <w:rsid w:val="00004D6B"/>
    <w:pPr>
      <w:overflowPunct w:val="0"/>
      <w:autoSpaceDE w:val="0"/>
      <w:autoSpaceDN w:val="0"/>
      <w:adjustRightInd w:val="0"/>
      <w:jc w:val="both"/>
      <w:textAlignment w:val="baseline"/>
    </w:pPr>
    <w:rPr>
      <w:sz w:val="28"/>
      <w:szCs w:val="20"/>
    </w:rPr>
  </w:style>
  <w:style w:type="paragraph" w:customStyle="1" w:styleId="a3">
    <w:name w:val="Çàãîëîâîê ïîäïóíêòà äèñ."/>
    <w:basedOn w:val="a"/>
    <w:rsid w:val="00004D6B"/>
    <w:pPr>
      <w:overflowPunct w:val="0"/>
      <w:autoSpaceDE w:val="0"/>
      <w:autoSpaceDN w:val="0"/>
      <w:adjustRightInd w:val="0"/>
      <w:spacing w:before="300" w:after="240" w:line="360" w:lineRule="auto"/>
      <w:jc w:val="center"/>
      <w:textAlignment w:val="baseline"/>
    </w:pPr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Душкин Павел Витальевич</dc:creator>
  <cp:keywords/>
  <dc:description/>
  <cp:lastModifiedBy>Учетная запись Майкрософт</cp:lastModifiedBy>
  <cp:revision>11</cp:revision>
  <dcterms:created xsi:type="dcterms:W3CDTF">2022-06-26T08:53:00Z</dcterms:created>
  <dcterms:modified xsi:type="dcterms:W3CDTF">2022-06-27T06:58:00Z</dcterms:modified>
</cp:coreProperties>
</file>