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E6E" w:rsidRPr="00BD7D08" w:rsidRDefault="00BB554F" w:rsidP="00000E6E">
      <w:pPr>
        <w:jc w:val="center"/>
        <w:rPr>
          <w:sz w:val="30"/>
          <w:szCs w:val="3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55.9pt;margin-top:-41.7pt;width:569.95pt;height:807pt;z-index:251660288">
            <v:imagedata r:id="rId8" o:title="Регламент удаленного доступа_1"/>
          </v:shape>
        </w:pict>
      </w:r>
      <w:r w:rsidR="00000E6E" w:rsidRPr="00BD7D08">
        <w:rPr>
          <w:sz w:val="30"/>
          <w:szCs w:val="30"/>
        </w:rPr>
        <w:br w:type="page"/>
      </w:r>
    </w:p>
    <w:p w:rsidR="00000E6E" w:rsidRPr="00BD7D08" w:rsidRDefault="00000E6E" w:rsidP="00364898">
      <w:pPr>
        <w:pStyle w:val="92"/>
        <w:shd w:val="clear" w:color="auto" w:fill="auto"/>
        <w:spacing w:after="200" w:line="360" w:lineRule="auto"/>
        <w:ind w:firstLine="567"/>
        <w:rPr>
          <w:sz w:val="30"/>
          <w:szCs w:val="30"/>
        </w:rPr>
      </w:pPr>
      <w:r w:rsidRPr="00BD7D08">
        <w:rPr>
          <w:sz w:val="30"/>
          <w:szCs w:val="30"/>
        </w:rPr>
        <w:lastRenderedPageBreak/>
        <w:t>П</w:t>
      </w:r>
      <w:r>
        <w:rPr>
          <w:sz w:val="30"/>
          <w:szCs w:val="30"/>
        </w:rPr>
        <w:t>р</w:t>
      </w:r>
      <w:r w:rsidRPr="00BD7D08">
        <w:rPr>
          <w:sz w:val="30"/>
          <w:szCs w:val="30"/>
        </w:rPr>
        <w:t>едисловие</w:t>
      </w:r>
    </w:p>
    <w:p w:rsidR="00000E6E" w:rsidRPr="00BD7D08" w:rsidRDefault="00000E6E" w:rsidP="00364898">
      <w:pPr>
        <w:pStyle w:val="26"/>
        <w:shd w:val="clear" w:color="auto" w:fill="auto"/>
        <w:spacing w:before="0" w:after="0" w:line="360" w:lineRule="auto"/>
        <w:ind w:firstLine="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1 </w:t>
      </w:r>
      <w:proofErr w:type="gramStart"/>
      <w:r>
        <w:rPr>
          <w:sz w:val="30"/>
          <w:szCs w:val="30"/>
        </w:rPr>
        <w:t>РАЗРАБОТАН</w:t>
      </w:r>
      <w:proofErr w:type="gramEnd"/>
      <w:r w:rsidRPr="00BD7D08">
        <w:rPr>
          <w:sz w:val="30"/>
          <w:szCs w:val="30"/>
        </w:rPr>
        <w:t xml:space="preserve"> ЗАО «Банковско-финансовая </w:t>
      </w:r>
      <w:proofErr w:type="spellStart"/>
      <w:r w:rsidRPr="00BD7D08">
        <w:rPr>
          <w:sz w:val="30"/>
          <w:szCs w:val="30"/>
        </w:rPr>
        <w:t>телесеть</w:t>
      </w:r>
      <w:proofErr w:type="spellEnd"/>
      <w:r w:rsidRPr="00BD7D08">
        <w:rPr>
          <w:sz w:val="30"/>
          <w:szCs w:val="30"/>
        </w:rPr>
        <w:t>»</w:t>
      </w:r>
      <w:r>
        <w:rPr>
          <w:sz w:val="30"/>
          <w:szCs w:val="30"/>
        </w:rPr>
        <w:t>.</w:t>
      </w:r>
    </w:p>
    <w:p w:rsidR="00000E6E" w:rsidRPr="00BD7D08" w:rsidRDefault="00000E6E" w:rsidP="00364898">
      <w:p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2 КРАТКОЕ СОДЕРЖАНИЕ</w:t>
      </w:r>
      <w:r w:rsidRPr="00BD7D08">
        <w:rPr>
          <w:sz w:val="30"/>
          <w:szCs w:val="30"/>
        </w:rPr>
        <w:t xml:space="preserve"> Настоящий документ </w:t>
      </w:r>
      <w:r w:rsidR="004E08BD" w:rsidRPr="00E15A33">
        <w:rPr>
          <w:sz w:val="30"/>
          <w:szCs w:val="30"/>
        </w:rPr>
        <w:t xml:space="preserve">устанавливает регламент </w:t>
      </w:r>
      <w:r w:rsidR="004E08BD">
        <w:rPr>
          <w:sz w:val="30"/>
          <w:szCs w:val="30"/>
        </w:rPr>
        <w:t xml:space="preserve">процесса </w:t>
      </w:r>
      <w:r w:rsidR="004E08BD" w:rsidRPr="00E15A33">
        <w:rPr>
          <w:sz w:val="30"/>
          <w:szCs w:val="30"/>
        </w:rPr>
        <w:t>уд</w:t>
      </w:r>
      <w:r w:rsidR="004E08BD">
        <w:rPr>
          <w:sz w:val="30"/>
          <w:szCs w:val="30"/>
        </w:rPr>
        <w:t>аленного доступа сотрудников 1-</w:t>
      </w:r>
      <w:r w:rsidR="004E08BD" w:rsidRPr="00E15A33">
        <w:rPr>
          <w:sz w:val="30"/>
          <w:szCs w:val="30"/>
        </w:rPr>
        <w:t>й линии поддержки к компьютерам пользователей</w:t>
      </w:r>
      <w:r w:rsidR="004E08BD" w:rsidRPr="006B0D68">
        <w:rPr>
          <w:sz w:val="30"/>
          <w:szCs w:val="30"/>
        </w:rPr>
        <w:t xml:space="preserve"> (далее – Процесс).</w:t>
      </w:r>
    </w:p>
    <w:p w:rsidR="00000E6E" w:rsidRPr="00BD7D08" w:rsidRDefault="00000E6E" w:rsidP="00364898">
      <w:pPr>
        <w:spacing w:line="360" w:lineRule="auto"/>
        <w:rPr>
          <w:sz w:val="30"/>
          <w:szCs w:val="30"/>
        </w:rPr>
      </w:pPr>
    </w:p>
    <w:p w:rsidR="00000E6E" w:rsidRPr="00BD7D08" w:rsidRDefault="00000E6E" w:rsidP="00364898">
      <w:pPr>
        <w:spacing w:line="360" w:lineRule="auto"/>
        <w:jc w:val="left"/>
        <w:rPr>
          <w:sz w:val="30"/>
          <w:szCs w:val="30"/>
        </w:rPr>
      </w:pPr>
      <w:r w:rsidRPr="00BD7D08">
        <w:rPr>
          <w:sz w:val="30"/>
          <w:szCs w:val="30"/>
        </w:rPr>
        <w:br w:type="page"/>
      </w:r>
    </w:p>
    <w:p w:rsidR="00000E6E" w:rsidRPr="007F3EF7" w:rsidRDefault="00000E6E" w:rsidP="007F3EF7">
      <w:pPr>
        <w:widowControl w:val="0"/>
        <w:autoSpaceDE w:val="0"/>
        <w:autoSpaceDN w:val="0"/>
        <w:adjustRightInd w:val="0"/>
        <w:spacing w:line="360" w:lineRule="auto"/>
        <w:ind w:firstLine="567"/>
        <w:jc w:val="center"/>
        <w:rPr>
          <w:rFonts w:cs="Arial"/>
          <w:sz w:val="30"/>
          <w:szCs w:val="30"/>
          <w:lang w:eastAsia="ru-RU"/>
        </w:rPr>
      </w:pPr>
      <w:r w:rsidRPr="007F3EF7">
        <w:rPr>
          <w:rFonts w:cs="Arial"/>
          <w:sz w:val="30"/>
          <w:szCs w:val="30"/>
          <w:lang w:eastAsia="ru-RU"/>
        </w:rPr>
        <w:lastRenderedPageBreak/>
        <w:t>Содержание</w:t>
      </w:r>
    </w:p>
    <w:p w:rsidR="006E0AA1" w:rsidRPr="006E0AA1" w:rsidRDefault="009A21B9" w:rsidP="006E0AA1">
      <w:pPr>
        <w:pStyle w:val="22"/>
        <w:spacing w:line="360" w:lineRule="auto"/>
        <w:rPr>
          <w:rStyle w:val="afa"/>
          <w:sz w:val="30"/>
          <w:szCs w:val="30"/>
        </w:rPr>
      </w:pPr>
      <w:r w:rsidRPr="006E0AA1">
        <w:rPr>
          <w:rStyle w:val="afa"/>
          <w:sz w:val="30"/>
          <w:szCs w:val="30"/>
        </w:rPr>
        <w:fldChar w:fldCharType="begin"/>
      </w:r>
      <w:r w:rsidR="00000E6E" w:rsidRPr="006E0AA1">
        <w:rPr>
          <w:rStyle w:val="afa"/>
          <w:sz w:val="30"/>
          <w:szCs w:val="30"/>
        </w:rPr>
        <w:instrText xml:space="preserve"> TOC \o "1-2" \h \z \u </w:instrText>
      </w:r>
      <w:r w:rsidRPr="006E0AA1">
        <w:rPr>
          <w:rStyle w:val="afa"/>
          <w:sz w:val="30"/>
          <w:szCs w:val="30"/>
        </w:rPr>
        <w:fldChar w:fldCharType="separate"/>
      </w:r>
      <w:hyperlink w:anchor="_Toc499673186" w:history="1">
        <w:r w:rsidR="006E0AA1" w:rsidRPr="006E0AA1">
          <w:rPr>
            <w:rStyle w:val="afa"/>
            <w:noProof/>
            <w:sz w:val="30"/>
            <w:szCs w:val="30"/>
          </w:rPr>
          <w:t>1 Общие положения</w:t>
        </w:r>
        <w:r w:rsidR="006E0AA1" w:rsidRPr="006E0AA1">
          <w:rPr>
            <w:rStyle w:val="afa"/>
            <w:webHidden/>
            <w:sz w:val="30"/>
            <w:szCs w:val="30"/>
          </w:rPr>
          <w:tab/>
        </w:r>
        <w:r w:rsidRPr="006E0AA1">
          <w:rPr>
            <w:rStyle w:val="afa"/>
            <w:webHidden/>
            <w:sz w:val="30"/>
            <w:szCs w:val="30"/>
          </w:rPr>
          <w:fldChar w:fldCharType="begin"/>
        </w:r>
        <w:r w:rsidR="006E0AA1" w:rsidRPr="006E0AA1">
          <w:rPr>
            <w:rStyle w:val="afa"/>
            <w:webHidden/>
            <w:sz w:val="30"/>
            <w:szCs w:val="30"/>
          </w:rPr>
          <w:instrText xml:space="preserve"> PAGEREF _Toc499673186 \h </w:instrText>
        </w:r>
        <w:r w:rsidRPr="006E0AA1">
          <w:rPr>
            <w:rStyle w:val="afa"/>
            <w:webHidden/>
            <w:sz w:val="30"/>
            <w:szCs w:val="30"/>
          </w:rPr>
        </w:r>
        <w:r w:rsidRPr="006E0AA1">
          <w:rPr>
            <w:rStyle w:val="afa"/>
            <w:webHidden/>
            <w:sz w:val="30"/>
            <w:szCs w:val="30"/>
          </w:rPr>
          <w:fldChar w:fldCharType="separate"/>
        </w:r>
        <w:r w:rsidR="006E0AA1" w:rsidRPr="006E0AA1">
          <w:rPr>
            <w:rStyle w:val="afa"/>
            <w:webHidden/>
            <w:sz w:val="30"/>
            <w:szCs w:val="30"/>
          </w:rPr>
          <w:t>4</w:t>
        </w:r>
        <w:r w:rsidRPr="006E0AA1">
          <w:rPr>
            <w:rStyle w:val="afa"/>
            <w:webHidden/>
            <w:sz w:val="30"/>
            <w:szCs w:val="30"/>
          </w:rPr>
          <w:fldChar w:fldCharType="end"/>
        </w:r>
      </w:hyperlink>
    </w:p>
    <w:p w:rsidR="006E0AA1" w:rsidRPr="006E0AA1" w:rsidRDefault="009A21B9" w:rsidP="006E0AA1">
      <w:pPr>
        <w:pStyle w:val="22"/>
        <w:spacing w:line="360" w:lineRule="auto"/>
        <w:rPr>
          <w:rStyle w:val="afa"/>
          <w:sz w:val="30"/>
          <w:szCs w:val="30"/>
        </w:rPr>
      </w:pPr>
      <w:hyperlink w:anchor="_Toc499673187" w:history="1">
        <w:r w:rsidR="006E0AA1" w:rsidRPr="006E0AA1">
          <w:rPr>
            <w:rStyle w:val="afa"/>
            <w:noProof/>
            <w:sz w:val="30"/>
            <w:szCs w:val="30"/>
          </w:rPr>
          <w:t>2 Термины, определения и сокращения</w:t>
        </w:r>
        <w:r w:rsidR="006E0AA1" w:rsidRPr="006E0AA1">
          <w:rPr>
            <w:rStyle w:val="afa"/>
            <w:webHidden/>
            <w:sz w:val="30"/>
            <w:szCs w:val="30"/>
          </w:rPr>
          <w:tab/>
        </w:r>
        <w:r w:rsidRPr="006E0AA1">
          <w:rPr>
            <w:rStyle w:val="afa"/>
            <w:webHidden/>
            <w:sz w:val="30"/>
            <w:szCs w:val="30"/>
          </w:rPr>
          <w:fldChar w:fldCharType="begin"/>
        </w:r>
        <w:r w:rsidR="006E0AA1" w:rsidRPr="006E0AA1">
          <w:rPr>
            <w:rStyle w:val="afa"/>
            <w:webHidden/>
            <w:sz w:val="30"/>
            <w:szCs w:val="30"/>
          </w:rPr>
          <w:instrText xml:space="preserve"> PAGEREF _Toc499673187 \h </w:instrText>
        </w:r>
        <w:r w:rsidRPr="006E0AA1">
          <w:rPr>
            <w:rStyle w:val="afa"/>
            <w:webHidden/>
            <w:sz w:val="30"/>
            <w:szCs w:val="30"/>
          </w:rPr>
        </w:r>
        <w:r w:rsidRPr="006E0AA1">
          <w:rPr>
            <w:rStyle w:val="afa"/>
            <w:webHidden/>
            <w:sz w:val="30"/>
            <w:szCs w:val="30"/>
          </w:rPr>
          <w:fldChar w:fldCharType="separate"/>
        </w:r>
        <w:r w:rsidR="006E0AA1" w:rsidRPr="006E0AA1">
          <w:rPr>
            <w:rStyle w:val="afa"/>
            <w:webHidden/>
            <w:sz w:val="30"/>
            <w:szCs w:val="30"/>
          </w:rPr>
          <w:t>5</w:t>
        </w:r>
        <w:r w:rsidRPr="006E0AA1">
          <w:rPr>
            <w:rStyle w:val="afa"/>
            <w:webHidden/>
            <w:sz w:val="30"/>
            <w:szCs w:val="30"/>
          </w:rPr>
          <w:fldChar w:fldCharType="end"/>
        </w:r>
      </w:hyperlink>
    </w:p>
    <w:p w:rsidR="006E0AA1" w:rsidRPr="006E0AA1" w:rsidRDefault="009A21B9" w:rsidP="006E0AA1">
      <w:pPr>
        <w:pStyle w:val="22"/>
        <w:spacing w:line="360" w:lineRule="auto"/>
        <w:ind w:left="284"/>
        <w:rPr>
          <w:rStyle w:val="afa"/>
          <w:sz w:val="30"/>
          <w:szCs w:val="30"/>
        </w:rPr>
      </w:pPr>
      <w:hyperlink w:anchor="_Toc499673188" w:history="1">
        <w:r w:rsidR="006E0AA1" w:rsidRPr="006E0AA1">
          <w:rPr>
            <w:rStyle w:val="afa"/>
            <w:noProof/>
            <w:sz w:val="30"/>
            <w:szCs w:val="30"/>
          </w:rPr>
          <w:t>2.1 Термины, определения</w:t>
        </w:r>
        <w:r w:rsidR="006E0AA1" w:rsidRPr="006E0AA1">
          <w:rPr>
            <w:rStyle w:val="afa"/>
            <w:webHidden/>
            <w:sz w:val="30"/>
            <w:szCs w:val="30"/>
          </w:rPr>
          <w:tab/>
        </w:r>
        <w:r w:rsidRPr="006E0AA1">
          <w:rPr>
            <w:rStyle w:val="afa"/>
            <w:webHidden/>
            <w:sz w:val="30"/>
            <w:szCs w:val="30"/>
          </w:rPr>
          <w:fldChar w:fldCharType="begin"/>
        </w:r>
        <w:r w:rsidR="006E0AA1" w:rsidRPr="006E0AA1">
          <w:rPr>
            <w:rStyle w:val="afa"/>
            <w:webHidden/>
            <w:sz w:val="30"/>
            <w:szCs w:val="30"/>
          </w:rPr>
          <w:instrText xml:space="preserve"> PAGEREF _Toc499673188 \h </w:instrText>
        </w:r>
        <w:r w:rsidRPr="006E0AA1">
          <w:rPr>
            <w:rStyle w:val="afa"/>
            <w:webHidden/>
            <w:sz w:val="30"/>
            <w:szCs w:val="30"/>
          </w:rPr>
        </w:r>
        <w:r w:rsidRPr="006E0AA1">
          <w:rPr>
            <w:rStyle w:val="afa"/>
            <w:webHidden/>
            <w:sz w:val="30"/>
            <w:szCs w:val="30"/>
          </w:rPr>
          <w:fldChar w:fldCharType="separate"/>
        </w:r>
        <w:r w:rsidR="006E0AA1" w:rsidRPr="006E0AA1">
          <w:rPr>
            <w:rStyle w:val="afa"/>
            <w:webHidden/>
            <w:sz w:val="30"/>
            <w:szCs w:val="30"/>
          </w:rPr>
          <w:t>5</w:t>
        </w:r>
        <w:r w:rsidRPr="006E0AA1">
          <w:rPr>
            <w:rStyle w:val="afa"/>
            <w:webHidden/>
            <w:sz w:val="30"/>
            <w:szCs w:val="30"/>
          </w:rPr>
          <w:fldChar w:fldCharType="end"/>
        </w:r>
      </w:hyperlink>
    </w:p>
    <w:p w:rsidR="006E0AA1" w:rsidRPr="006E0AA1" w:rsidRDefault="009A21B9" w:rsidP="006E0AA1">
      <w:pPr>
        <w:pStyle w:val="22"/>
        <w:spacing w:line="360" w:lineRule="auto"/>
        <w:ind w:left="284"/>
        <w:rPr>
          <w:rStyle w:val="afa"/>
          <w:sz w:val="30"/>
          <w:szCs w:val="30"/>
        </w:rPr>
      </w:pPr>
      <w:hyperlink w:anchor="_Toc499673189" w:history="1">
        <w:r w:rsidR="006E0AA1" w:rsidRPr="006E0AA1">
          <w:rPr>
            <w:rStyle w:val="afa"/>
            <w:noProof/>
            <w:sz w:val="30"/>
            <w:szCs w:val="30"/>
          </w:rPr>
          <w:t>2.2 Сокращения</w:t>
        </w:r>
        <w:r w:rsidR="006E0AA1" w:rsidRPr="006E0AA1">
          <w:rPr>
            <w:rStyle w:val="afa"/>
            <w:webHidden/>
            <w:sz w:val="30"/>
            <w:szCs w:val="30"/>
          </w:rPr>
          <w:tab/>
        </w:r>
        <w:r w:rsidRPr="006E0AA1">
          <w:rPr>
            <w:rStyle w:val="afa"/>
            <w:webHidden/>
            <w:sz w:val="30"/>
            <w:szCs w:val="30"/>
          </w:rPr>
          <w:fldChar w:fldCharType="begin"/>
        </w:r>
        <w:r w:rsidR="006E0AA1" w:rsidRPr="006E0AA1">
          <w:rPr>
            <w:rStyle w:val="afa"/>
            <w:webHidden/>
            <w:sz w:val="30"/>
            <w:szCs w:val="30"/>
          </w:rPr>
          <w:instrText xml:space="preserve"> PAGEREF _Toc499673189 \h </w:instrText>
        </w:r>
        <w:r w:rsidRPr="006E0AA1">
          <w:rPr>
            <w:rStyle w:val="afa"/>
            <w:webHidden/>
            <w:sz w:val="30"/>
            <w:szCs w:val="30"/>
          </w:rPr>
        </w:r>
        <w:r w:rsidRPr="006E0AA1">
          <w:rPr>
            <w:rStyle w:val="afa"/>
            <w:webHidden/>
            <w:sz w:val="30"/>
            <w:szCs w:val="30"/>
          </w:rPr>
          <w:fldChar w:fldCharType="separate"/>
        </w:r>
        <w:r w:rsidR="006E0AA1" w:rsidRPr="006E0AA1">
          <w:rPr>
            <w:rStyle w:val="afa"/>
            <w:webHidden/>
            <w:sz w:val="30"/>
            <w:szCs w:val="30"/>
          </w:rPr>
          <w:t>8</w:t>
        </w:r>
        <w:r w:rsidRPr="006E0AA1">
          <w:rPr>
            <w:rStyle w:val="afa"/>
            <w:webHidden/>
            <w:sz w:val="30"/>
            <w:szCs w:val="30"/>
          </w:rPr>
          <w:fldChar w:fldCharType="end"/>
        </w:r>
      </w:hyperlink>
    </w:p>
    <w:p w:rsidR="006E0AA1" w:rsidRPr="006E0AA1" w:rsidRDefault="009A21B9" w:rsidP="006E0AA1">
      <w:pPr>
        <w:pStyle w:val="22"/>
        <w:spacing w:line="360" w:lineRule="auto"/>
        <w:rPr>
          <w:rStyle w:val="afa"/>
          <w:sz w:val="30"/>
          <w:szCs w:val="30"/>
        </w:rPr>
      </w:pPr>
      <w:hyperlink w:anchor="_Toc499673190" w:history="1">
        <w:r w:rsidR="006E0AA1" w:rsidRPr="006E0AA1">
          <w:rPr>
            <w:rStyle w:val="afa"/>
            <w:noProof/>
            <w:sz w:val="30"/>
            <w:szCs w:val="30"/>
          </w:rPr>
          <w:t>3 Цели и задачи процесса</w:t>
        </w:r>
        <w:r w:rsidR="006E0AA1" w:rsidRPr="006E0AA1">
          <w:rPr>
            <w:rStyle w:val="afa"/>
            <w:webHidden/>
            <w:sz w:val="30"/>
            <w:szCs w:val="30"/>
          </w:rPr>
          <w:tab/>
        </w:r>
        <w:r w:rsidRPr="006E0AA1">
          <w:rPr>
            <w:rStyle w:val="afa"/>
            <w:webHidden/>
            <w:sz w:val="30"/>
            <w:szCs w:val="30"/>
          </w:rPr>
          <w:fldChar w:fldCharType="begin"/>
        </w:r>
        <w:r w:rsidR="006E0AA1" w:rsidRPr="006E0AA1">
          <w:rPr>
            <w:rStyle w:val="afa"/>
            <w:webHidden/>
            <w:sz w:val="30"/>
            <w:szCs w:val="30"/>
          </w:rPr>
          <w:instrText xml:space="preserve"> PAGEREF _Toc499673190 \h </w:instrText>
        </w:r>
        <w:r w:rsidRPr="006E0AA1">
          <w:rPr>
            <w:rStyle w:val="afa"/>
            <w:webHidden/>
            <w:sz w:val="30"/>
            <w:szCs w:val="30"/>
          </w:rPr>
        </w:r>
        <w:r w:rsidRPr="006E0AA1">
          <w:rPr>
            <w:rStyle w:val="afa"/>
            <w:webHidden/>
            <w:sz w:val="30"/>
            <w:szCs w:val="30"/>
          </w:rPr>
          <w:fldChar w:fldCharType="separate"/>
        </w:r>
        <w:r w:rsidR="006E0AA1" w:rsidRPr="006E0AA1">
          <w:rPr>
            <w:rStyle w:val="afa"/>
            <w:webHidden/>
            <w:sz w:val="30"/>
            <w:szCs w:val="30"/>
          </w:rPr>
          <w:t>9</w:t>
        </w:r>
        <w:r w:rsidRPr="006E0AA1">
          <w:rPr>
            <w:rStyle w:val="afa"/>
            <w:webHidden/>
            <w:sz w:val="30"/>
            <w:szCs w:val="30"/>
          </w:rPr>
          <w:fldChar w:fldCharType="end"/>
        </w:r>
      </w:hyperlink>
    </w:p>
    <w:p w:rsidR="006E0AA1" w:rsidRPr="006E0AA1" w:rsidRDefault="009A21B9" w:rsidP="006E0AA1">
      <w:pPr>
        <w:pStyle w:val="22"/>
        <w:spacing w:line="360" w:lineRule="auto"/>
        <w:ind w:left="284"/>
        <w:rPr>
          <w:rStyle w:val="afa"/>
          <w:sz w:val="30"/>
          <w:szCs w:val="30"/>
        </w:rPr>
      </w:pPr>
      <w:hyperlink w:anchor="_Toc499673191" w:history="1">
        <w:r w:rsidR="006E0AA1" w:rsidRPr="006E0AA1">
          <w:rPr>
            <w:rStyle w:val="afa"/>
            <w:noProof/>
            <w:sz w:val="30"/>
            <w:szCs w:val="30"/>
          </w:rPr>
          <w:t>3.1 Цель Процесса</w:t>
        </w:r>
        <w:r w:rsidR="006E0AA1" w:rsidRPr="006E0AA1">
          <w:rPr>
            <w:rStyle w:val="afa"/>
            <w:webHidden/>
            <w:sz w:val="30"/>
            <w:szCs w:val="30"/>
          </w:rPr>
          <w:tab/>
        </w:r>
        <w:r w:rsidRPr="006E0AA1">
          <w:rPr>
            <w:rStyle w:val="afa"/>
            <w:webHidden/>
            <w:sz w:val="30"/>
            <w:szCs w:val="30"/>
          </w:rPr>
          <w:fldChar w:fldCharType="begin"/>
        </w:r>
        <w:r w:rsidR="006E0AA1" w:rsidRPr="006E0AA1">
          <w:rPr>
            <w:rStyle w:val="afa"/>
            <w:webHidden/>
            <w:sz w:val="30"/>
            <w:szCs w:val="30"/>
          </w:rPr>
          <w:instrText xml:space="preserve"> PAGEREF _Toc499673191 \h </w:instrText>
        </w:r>
        <w:r w:rsidRPr="006E0AA1">
          <w:rPr>
            <w:rStyle w:val="afa"/>
            <w:webHidden/>
            <w:sz w:val="30"/>
            <w:szCs w:val="30"/>
          </w:rPr>
        </w:r>
        <w:r w:rsidRPr="006E0AA1">
          <w:rPr>
            <w:rStyle w:val="afa"/>
            <w:webHidden/>
            <w:sz w:val="30"/>
            <w:szCs w:val="30"/>
          </w:rPr>
          <w:fldChar w:fldCharType="separate"/>
        </w:r>
        <w:r w:rsidR="006E0AA1" w:rsidRPr="006E0AA1">
          <w:rPr>
            <w:rStyle w:val="afa"/>
            <w:webHidden/>
            <w:sz w:val="30"/>
            <w:szCs w:val="30"/>
          </w:rPr>
          <w:t>9</w:t>
        </w:r>
        <w:r w:rsidRPr="006E0AA1">
          <w:rPr>
            <w:rStyle w:val="afa"/>
            <w:webHidden/>
            <w:sz w:val="30"/>
            <w:szCs w:val="30"/>
          </w:rPr>
          <w:fldChar w:fldCharType="end"/>
        </w:r>
      </w:hyperlink>
    </w:p>
    <w:p w:rsidR="006E0AA1" w:rsidRPr="006E0AA1" w:rsidRDefault="009A21B9" w:rsidP="006E0AA1">
      <w:pPr>
        <w:pStyle w:val="22"/>
        <w:spacing w:line="360" w:lineRule="auto"/>
        <w:ind w:left="284"/>
        <w:rPr>
          <w:rStyle w:val="afa"/>
          <w:sz w:val="30"/>
          <w:szCs w:val="30"/>
        </w:rPr>
      </w:pPr>
      <w:hyperlink w:anchor="_Toc499673192" w:history="1">
        <w:r w:rsidR="006E0AA1" w:rsidRPr="006E0AA1">
          <w:rPr>
            <w:rStyle w:val="afa"/>
            <w:noProof/>
            <w:sz w:val="30"/>
            <w:szCs w:val="30"/>
          </w:rPr>
          <w:t>3.2 Задачи Процесса</w:t>
        </w:r>
        <w:r w:rsidR="006E0AA1" w:rsidRPr="006E0AA1">
          <w:rPr>
            <w:rStyle w:val="afa"/>
            <w:webHidden/>
            <w:sz w:val="30"/>
            <w:szCs w:val="30"/>
          </w:rPr>
          <w:tab/>
        </w:r>
        <w:r w:rsidRPr="006E0AA1">
          <w:rPr>
            <w:rStyle w:val="afa"/>
            <w:webHidden/>
            <w:sz w:val="30"/>
            <w:szCs w:val="30"/>
          </w:rPr>
          <w:fldChar w:fldCharType="begin"/>
        </w:r>
        <w:r w:rsidR="006E0AA1" w:rsidRPr="006E0AA1">
          <w:rPr>
            <w:rStyle w:val="afa"/>
            <w:webHidden/>
            <w:sz w:val="30"/>
            <w:szCs w:val="30"/>
          </w:rPr>
          <w:instrText xml:space="preserve"> PAGEREF _Toc499673192 \h </w:instrText>
        </w:r>
        <w:r w:rsidRPr="006E0AA1">
          <w:rPr>
            <w:rStyle w:val="afa"/>
            <w:webHidden/>
            <w:sz w:val="30"/>
            <w:szCs w:val="30"/>
          </w:rPr>
        </w:r>
        <w:r w:rsidRPr="006E0AA1">
          <w:rPr>
            <w:rStyle w:val="afa"/>
            <w:webHidden/>
            <w:sz w:val="30"/>
            <w:szCs w:val="30"/>
          </w:rPr>
          <w:fldChar w:fldCharType="separate"/>
        </w:r>
        <w:r w:rsidR="006E0AA1" w:rsidRPr="006E0AA1">
          <w:rPr>
            <w:rStyle w:val="afa"/>
            <w:webHidden/>
            <w:sz w:val="30"/>
            <w:szCs w:val="30"/>
          </w:rPr>
          <w:t>9</w:t>
        </w:r>
        <w:r w:rsidRPr="006E0AA1">
          <w:rPr>
            <w:rStyle w:val="afa"/>
            <w:webHidden/>
            <w:sz w:val="30"/>
            <w:szCs w:val="30"/>
          </w:rPr>
          <w:fldChar w:fldCharType="end"/>
        </w:r>
      </w:hyperlink>
    </w:p>
    <w:p w:rsidR="006E0AA1" w:rsidRPr="006E0AA1" w:rsidRDefault="009A21B9" w:rsidP="006E0AA1">
      <w:pPr>
        <w:pStyle w:val="22"/>
        <w:spacing w:line="360" w:lineRule="auto"/>
        <w:rPr>
          <w:rStyle w:val="afa"/>
          <w:sz w:val="30"/>
          <w:szCs w:val="30"/>
        </w:rPr>
      </w:pPr>
      <w:hyperlink w:anchor="_Toc499673193" w:history="1">
        <w:r w:rsidR="006E0AA1" w:rsidRPr="006E0AA1">
          <w:rPr>
            <w:rStyle w:val="afa"/>
            <w:noProof/>
            <w:sz w:val="30"/>
            <w:szCs w:val="30"/>
          </w:rPr>
          <w:t>4 Объекты процесса</w:t>
        </w:r>
        <w:r w:rsidR="006E0AA1" w:rsidRPr="006E0AA1">
          <w:rPr>
            <w:rStyle w:val="afa"/>
            <w:webHidden/>
            <w:sz w:val="30"/>
            <w:szCs w:val="30"/>
          </w:rPr>
          <w:tab/>
        </w:r>
        <w:r w:rsidRPr="006E0AA1">
          <w:rPr>
            <w:rStyle w:val="afa"/>
            <w:webHidden/>
            <w:sz w:val="30"/>
            <w:szCs w:val="30"/>
          </w:rPr>
          <w:fldChar w:fldCharType="begin"/>
        </w:r>
        <w:r w:rsidR="006E0AA1" w:rsidRPr="006E0AA1">
          <w:rPr>
            <w:rStyle w:val="afa"/>
            <w:webHidden/>
            <w:sz w:val="30"/>
            <w:szCs w:val="30"/>
          </w:rPr>
          <w:instrText xml:space="preserve"> PAGEREF _Toc499673193 \h </w:instrText>
        </w:r>
        <w:r w:rsidRPr="006E0AA1">
          <w:rPr>
            <w:rStyle w:val="afa"/>
            <w:webHidden/>
            <w:sz w:val="30"/>
            <w:szCs w:val="30"/>
          </w:rPr>
        </w:r>
        <w:r w:rsidRPr="006E0AA1">
          <w:rPr>
            <w:rStyle w:val="afa"/>
            <w:webHidden/>
            <w:sz w:val="30"/>
            <w:szCs w:val="30"/>
          </w:rPr>
          <w:fldChar w:fldCharType="separate"/>
        </w:r>
        <w:r w:rsidR="006E0AA1" w:rsidRPr="006E0AA1">
          <w:rPr>
            <w:rStyle w:val="afa"/>
            <w:webHidden/>
            <w:sz w:val="30"/>
            <w:szCs w:val="30"/>
          </w:rPr>
          <w:t>10</w:t>
        </w:r>
        <w:r w:rsidRPr="006E0AA1">
          <w:rPr>
            <w:rStyle w:val="afa"/>
            <w:webHidden/>
            <w:sz w:val="30"/>
            <w:szCs w:val="30"/>
          </w:rPr>
          <w:fldChar w:fldCharType="end"/>
        </w:r>
      </w:hyperlink>
    </w:p>
    <w:p w:rsidR="006E0AA1" w:rsidRPr="006E0AA1" w:rsidRDefault="009A21B9" w:rsidP="006E0AA1">
      <w:pPr>
        <w:pStyle w:val="22"/>
        <w:spacing w:line="360" w:lineRule="auto"/>
        <w:ind w:left="284"/>
        <w:rPr>
          <w:rStyle w:val="afa"/>
          <w:sz w:val="30"/>
          <w:szCs w:val="30"/>
        </w:rPr>
      </w:pPr>
      <w:hyperlink w:anchor="_Toc499673194" w:history="1">
        <w:r w:rsidR="006E0AA1" w:rsidRPr="006E0AA1">
          <w:rPr>
            <w:rStyle w:val="afa"/>
            <w:noProof/>
            <w:sz w:val="30"/>
            <w:szCs w:val="30"/>
          </w:rPr>
          <w:t>4.1 Обращение</w:t>
        </w:r>
        <w:r w:rsidR="006E0AA1" w:rsidRPr="006E0AA1">
          <w:rPr>
            <w:rStyle w:val="afa"/>
            <w:webHidden/>
            <w:sz w:val="30"/>
            <w:szCs w:val="30"/>
          </w:rPr>
          <w:tab/>
        </w:r>
        <w:r w:rsidRPr="006E0AA1">
          <w:rPr>
            <w:rStyle w:val="afa"/>
            <w:webHidden/>
            <w:sz w:val="30"/>
            <w:szCs w:val="30"/>
          </w:rPr>
          <w:fldChar w:fldCharType="begin"/>
        </w:r>
        <w:r w:rsidR="006E0AA1" w:rsidRPr="006E0AA1">
          <w:rPr>
            <w:rStyle w:val="afa"/>
            <w:webHidden/>
            <w:sz w:val="30"/>
            <w:szCs w:val="30"/>
          </w:rPr>
          <w:instrText xml:space="preserve"> PAGEREF _Toc499673194 \h </w:instrText>
        </w:r>
        <w:r w:rsidRPr="006E0AA1">
          <w:rPr>
            <w:rStyle w:val="afa"/>
            <w:webHidden/>
            <w:sz w:val="30"/>
            <w:szCs w:val="30"/>
          </w:rPr>
        </w:r>
        <w:r w:rsidRPr="006E0AA1">
          <w:rPr>
            <w:rStyle w:val="afa"/>
            <w:webHidden/>
            <w:sz w:val="30"/>
            <w:szCs w:val="30"/>
          </w:rPr>
          <w:fldChar w:fldCharType="separate"/>
        </w:r>
        <w:r w:rsidR="006E0AA1" w:rsidRPr="006E0AA1">
          <w:rPr>
            <w:rStyle w:val="afa"/>
            <w:webHidden/>
            <w:sz w:val="30"/>
            <w:szCs w:val="30"/>
          </w:rPr>
          <w:t>10</w:t>
        </w:r>
        <w:r w:rsidRPr="006E0AA1">
          <w:rPr>
            <w:rStyle w:val="afa"/>
            <w:webHidden/>
            <w:sz w:val="30"/>
            <w:szCs w:val="30"/>
          </w:rPr>
          <w:fldChar w:fldCharType="end"/>
        </w:r>
      </w:hyperlink>
    </w:p>
    <w:p w:rsidR="006E0AA1" w:rsidRPr="006E0AA1" w:rsidRDefault="009A21B9" w:rsidP="006E0AA1">
      <w:pPr>
        <w:pStyle w:val="22"/>
        <w:spacing w:line="360" w:lineRule="auto"/>
        <w:ind w:left="284"/>
        <w:rPr>
          <w:rStyle w:val="afa"/>
          <w:sz w:val="30"/>
          <w:szCs w:val="30"/>
        </w:rPr>
      </w:pPr>
      <w:hyperlink w:anchor="_Toc499673195" w:history="1">
        <w:r w:rsidR="006E0AA1" w:rsidRPr="006E0AA1">
          <w:rPr>
            <w:rStyle w:val="afa"/>
            <w:noProof/>
            <w:sz w:val="30"/>
            <w:szCs w:val="30"/>
          </w:rPr>
          <w:t>4.2 Линия поддержки</w:t>
        </w:r>
        <w:r w:rsidR="006E0AA1" w:rsidRPr="006E0AA1">
          <w:rPr>
            <w:rStyle w:val="afa"/>
            <w:webHidden/>
            <w:sz w:val="30"/>
            <w:szCs w:val="30"/>
          </w:rPr>
          <w:tab/>
        </w:r>
        <w:r w:rsidRPr="006E0AA1">
          <w:rPr>
            <w:rStyle w:val="afa"/>
            <w:webHidden/>
            <w:sz w:val="30"/>
            <w:szCs w:val="30"/>
          </w:rPr>
          <w:fldChar w:fldCharType="begin"/>
        </w:r>
        <w:r w:rsidR="006E0AA1" w:rsidRPr="006E0AA1">
          <w:rPr>
            <w:rStyle w:val="afa"/>
            <w:webHidden/>
            <w:sz w:val="30"/>
            <w:szCs w:val="30"/>
          </w:rPr>
          <w:instrText xml:space="preserve"> PAGEREF _Toc499673195 \h </w:instrText>
        </w:r>
        <w:r w:rsidRPr="006E0AA1">
          <w:rPr>
            <w:rStyle w:val="afa"/>
            <w:webHidden/>
            <w:sz w:val="30"/>
            <w:szCs w:val="30"/>
          </w:rPr>
        </w:r>
        <w:r w:rsidRPr="006E0AA1">
          <w:rPr>
            <w:rStyle w:val="afa"/>
            <w:webHidden/>
            <w:sz w:val="30"/>
            <w:szCs w:val="30"/>
          </w:rPr>
          <w:fldChar w:fldCharType="separate"/>
        </w:r>
        <w:r w:rsidR="006E0AA1" w:rsidRPr="006E0AA1">
          <w:rPr>
            <w:rStyle w:val="afa"/>
            <w:webHidden/>
            <w:sz w:val="30"/>
            <w:szCs w:val="30"/>
          </w:rPr>
          <w:t>10</w:t>
        </w:r>
        <w:r w:rsidRPr="006E0AA1">
          <w:rPr>
            <w:rStyle w:val="afa"/>
            <w:webHidden/>
            <w:sz w:val="30"/>
            <w:szCs w:val="30"/>
          </w:rPr>
          <w:fldChar w:fldCharType="end"/>
        </w:r>
      </w:hyperlink>
    </w:p>
    <w:p w:rsidR="006E0AA1" w:rsidRPr="006E0AA1" w:rsidRDefault="009A21B9" w:rsidP="006E0AA1">
      <w:pPr>
        <w:pStyle w:val="22"/>
        <w:spacing w:line="360" w:lineRule="auto"/>
        <w:ind w:left="284"/>
        <w:rPr>
          <w:rStyle w:val="afa"/>
          <w:sz w:val="30"/>
          <w:szCs w:val="30"/>
        </w:rPr>
      </w:pPr>
      <w:hyperlink w:anchor="_Toc499673196" w:history="1">
        <w:r w:rsidR="006E0AA1" w:rsidRPr="006E0AA1">
          <w:rPr>
            <w:rStyle w:val="afa"/>
            <w:noProof/>
            <w:sz w:val="30"/>
            <w:szCs w:val="30"/>
          </w:rPr>
          <w:t>4.3 Роль</w:t>
        </w:r>
        <w:r w:rsidR="006E0AA1" w:rsidRPr="006E0AA1">
          <w:rPr>
            <w:rStyle w:val="afa"/>
            <w:webHidden/>
            <w:sz w:val="30"/>
            <w:szCs w:val="30"/>
          </w:rPr>
          <w:tab/>
        </w:r>
        <w:r w:rsidRPr="006E0AA1">
          <w:rPr>
            <w:rStyle w:val="afa"/>
            <w:webHidden/>
            <w:sz w:val="30"/>
            <w:szCs w:val="30"/>
          </w:rPr>
          <w:fldChar w:fldCharType="begin"/>
        </w:r>
        <w:r w:rsidR="006E0AA1" w:rsidRPr="006E0AA1">
          <w:rPr>
            <w:rStyle w:val="afa"/>
            <w:webHidden/>
            <w:sz w:val="30"/>
            <w:szCs w:val="30"/>
          </w:rPr>
          <w:instrText xml:space="preserve"> PAGEREF _Toc499673196 \h </w:instrText>
        </w:r>
        <w:r w:rsidRPr="006E0AA1">
          <w:rPr>
            <w:rStyle w:val="afa"/>
            <w:webHidden/>
            <w:sz w:val="30"/>
            <w:szCs w:val="30"/>
          </w:rPr>
        </w:r>
        <w:r w:rsidRPr="006E0AA1">
          <w:rPr>
            <w:rStyle w:val="afa"/>
            <w:webHidden/>
            <w:sz w:val="30"/>
            <w:szCs w:val="30"/>
          </w:rPr>
          <w:fldChar w:fldCharType="separate"/>
        </w:r>
        <w:r w:rsidR="006E0AA1" w:rsidRPr="006E0AA1">
          <w:rPr>
            <w:rStyle w:val="afa"/>
            <w:webHidden/>
            <w:sz w:val="30"/>
            <w:szCs w:val="30"/>
          </w:rPr>
          <w:t>10</w:t>
        </w:r>
        <w:r w:rsidRPr="006E0AA1">
          <w:rPr>
            <w:rStyle w:val="afa"/>
            <w:webHidden/>
            <w:sz w:val="30"/>
            <w:szCs w:val="30"/>
          </w:rPr>
          <w:fldChar w:fldCharType="end"/>
        </w:r>
      </w:hyperlink>
    </w:p>
    <w:p w:rsidR="006E0AA1" w:rsidRPr="006E0AA1" w:rsidRDefault="009A21B9" w:rsidP="006E0AA1">
      <w:pPr>
        <w:pStyle w:val="22"/>
        <w:spacing w:line="360" w:lineRule="auto"/>
        <w:rPr>
          <w:rStyle w:val="afa"/>
          <w:sz w:val="30"/>
          <w:szCs w:val="30"/>
        </w:rPr>
      </w:pPr>
      <w:hyperlink w:anchor="_Toc499673197" w:history="1">
        <w:r w:rsidR="006E0AA1" w:rsidRPr="006E0AA1">
          <w:rPr>
            <w:rStyle w:val="afa"/>
            <w:noProof/>
            <w:sz w:val="30"/>
            <w:szCs w:val="30"/>
          </w:rPr>
          <w:t>5 Входы/выходы процесса</w:t>
        </w:r>
        <w:r w:rsidR="006E0AA1" w:rsidRPr="006E0AA1">
          <w:rPr>
            <w:rStyle w:val="afa"/>
            <w:webHidden/>
            <w:sz w:val="30"/>
            <w:szCs w:val="30"/>
          </w:rPr>
          <w:tab/>
        </w:r>
        <w:r w:rsidRPr="006E0AA1">
          <w:rPr>
            <w:rStyle w:val="afa"/>
            <w:webHidden/>
            <w:sz w:val="30"/>
            <w:szCs w:val="30"/>
          </w:rPr>
          <w:fldChar w:fldCharType="begin"/>
        </w:r>
        <w:r w:rsidR="006E0AA1" w:rsidRPr="006E0AA1">
          <w:rPr>
            <w:rStyle w:val="afa"/>
            <w:webHidden/>
            <w:sz w:val="30"/>
            <w:szCs w:val="30"/>
          </w:rPr>
          <w:instrText xml:space="preserve"> PAGEREF _Toc499673197 \h </w:instrText>
        </w:r>
        <w:r w:rsidRPr="006E0AA1">
          <w:rPr>
            <w:rStyle w:val="afa"/>
            <w:webHidden/>
            <w:sz w:val="30"/>
            <w:szCs w:val="30"/>
          </w:rPr>
        </w:r>
        <w:r w:rsidRPr="006E0AA1">
          <w:rPr>
            <w:rStyle w:val="afa"/>
            <w:webHidden/>
            <w:sz w:val="30"/>
            <w:szCs w:val="30"/>
          </w:rPr>
          <w:fldChar w:fldCharType="separate"/>
        </w:r>
        <w:r w:rsidR="006E0AA1" w:rsidRPr="006E0AA1">
          <w:rPr>
            <w:rStyle w:val="afa"/>
            <w:webHidden/>
            <w:sz w:val="30"/>
            <w:szCs w:val="30"/>
          </w:rPr>
          <w:t>11</w:t>
        </w:r>
        <w:r w:rsidRPr="006E0AA1">
          <w:rPr>
            <w:rStyle w:val="afa"/>
            <w:webHidden/>
            <w:sz w:val="30"/>
            <w:szCs w:val="30"/>
          </w:rPr>
          <w:fldChar w:fldCharType="end"/>
        </w:r>
      </w:hyperlink>
    </w:p>
    <w:p w:rsidR="006E0AA1" w:rsidRPr="006E0AA1" w:rsidRDefault="009A21B9" w:rsidP="006E0AA1">
      <w:pPr>
        <w:pStyle w:val="22"/>
        <w:spacing w:line="360" w:lineRule="auto"/>
        <w:ind w:left="284"/>
        <w:rPr>
          <w:rStyle w:val="afa"/>
          <w:sz w:val="30"/>
          <w:szCs w:val="30"/>
        </w:rPr>
      </w:pPr>
      <w:hyperlink w:anchor="_Toc499673198" w:history="1">
        <w:r w:rsidR="006E0AA1" w:rsidRPr="006E0AA1">
          <w:rPr>
            <w:rStyle w:val="afa"/>
            <w:noProof/>
            <w:sz w:val="30"/>
            <w:szCs w:val="30"/>
          </w:rPr>
          <w:t>5.1 Входы Процесса</w:t>
        </w:r>
        <w:r w:rsidR="006E0AA1" w:rsidRPr="006E0AA1">
          <w:rPr>
            <w:rStyle w:val="afa"/>
            <w:webHidden/>
            <w:sz w:val="30"/>
            <w:szCs w:val="30"/>
          </w:rPr>
          <w:tab/>
        </w:r>
        <w:r w:rsidRPr="006E0AA1">
          <w:rPr>
            <w:rStyle w:val="afa"/>
            <w:webHidden/>
            <w:sz w:val="30"/>
            <w:szCs w:val="30"/>
          </w:rPr>
          <w:fldChar w:fldCharType="begin"/>
        </w:r>
        <w:r w:rsidR="006E0AA1" w:rsidRPr="006E0AA1">
          <w:rPr>
            <w:rStyle w:val="afa"/>
            <w:webHidden/>
            <w:sz w:val="30"/>
            <w:szCs w:val="30"/>
          </w:rPr>
          <w:instrText xml:space="preserve"> PAGEREF _Toc499673198 \h </w:instrText>
        </w:r>
        <w:r w:rsidRPr="006E0AA1">
          <w:rPr>
            <w:rStyle w:val="afa"/>
            <w:webHidden/>
            <w:sz w:val="30"/>
            <w:szCs w:val="30"/>
          </w:rPr>
        </w:r>
        <w:r w:rsidRPr="006E0AA1">
          <w:rPr>
            <w:rStyle w:val="afa"/>
            <w:webHidden/>
            <w:sz w:val="30"/>
            <w:szCs w:val="30"/>
          </w:rPr>
          <w:fldChar w:fldCharType="separate"/>
        </w:r>
        <w:r w:rsidR="006E0AA1" w:rsidRPr="006E0AA1">
          <w:rPr>
            <w:rStyle w:val="afa"/>
            <w:webHidden/>
            <w:sz w:val="30"/>
            <w:szCs w:val="30"/>
          </w:rPr>
          <w:t>11</w:t>
        </w:r>
        <w:r w:rsidRPr="006E0AA1">
          <w:rPr>
            <w:rStyle w:val="afa"/>
            <w:webHidden/>
            <w:sz w:val="30"/>
            <w:szCs w:val="30"/>
          </w:rPr>
          <w:fldChar w:fldCharType="end"/>
        </w:r>
      </w:hyperlink>
    </w:p>
    <w:p w:rsidR="006E0AA1" w:rsidRPr="006E0AA1" w:rsidRDefault="009A21B9" w:rsidP="006E0AA1">
      <w:pPr>
        <w:pStyle w:val="22"/>
        <w:spacing w:line="360" w:lineRule="auto"/>
        <w:ind w:left="284"/>
        <w:rPr>
          <w:rStyle w:val="afa"/>
          <w:sz w:val="30"/>
          <w:szCs w:val="30"/>
        </w:rPr>
      </w:pPr>
      <w:hyperlink w:anchor="_Toc499673199" w:history="1">
        <w:r w:rsidR="006E0AA1" w:rsidRPr="006E0AA1">
          <w:rPr>
            <w:rStyle w:val="afa"/>
            <w:noProof/>
            <w:sz w:val="30"/>
            <w:szCs w:val="30"/>
          </w:rPr>
          <w:t>5.2 Выходы Процесса</w:t>
        </w:r>
        <w:r w:rsidR="006E0AA1" w:rsidRPr="006E0AA1">
          <w:rPr>
            <w:rStyle w:val="afa"/>
            <w:webHidden/>
            <w:sz w:val="30"/>
            <w:szCs w:val="30"/>
          </w:rPr>
          <w:tab/>
        </w:r>
        <w:r w:rsidRPr="006E0AA1">
          <w:rPr>
            <w:rStyle w:val="afa"/>
            <w:webHidden/>
            <w:sz w:val="30"/>
            <w:szCs w:val="30"/>
          </w:rPr>
          <w:fldChar w:fldCharType="begin"/>
        </w:r>
        <w:r w:rsidR="006E0AA1" w:rsidRPr="006E0AA1">
          <w:rPr>
            <w:rStyle w:val="afa"/>
            <w:webHidden/>
            <w:sz w:val="30"/>
            <w:szCs w:val="30"/>
          </w:rPr>
          <w:instrText xml:space="preserve"> PAGEREF _Toc499673199 \h </w:instrText>
        </w:r>
        <w:r w:rsidRPr="006E0AA1">
          <w:rPr>
            <w:rStyle w:val="afa"/>
            <w:webHidden/>
            <w:sz w:val="30"/>
            <w:szCs w:val="30"/>
          </w:rPr>
        </w:r>
        <w:r w:rsidRPr="006E0AA1">
          <w:rPr>
            <w:rStyle w:val="afa"/>
            <w:webHidden/>
            <w:sz w:val="30"/>
            <w:szCs w:val="30"/>
          </w:rPr>
          <w:fldChar w:fldCharType="separate"/>
        </w:r>
        <w:r w:rsidR="006E0AA1" w:rsidRPr="006E0AA1">
          <w:rPr>
            <w:rStyle w:val="afa"/>
            <w:webHidden/>
            <w:sz w:val="30"/>
            <w:szCs w:val="30"/>
          </w:rPr>
          <w:t>11</w:t>
        </w:r>
        <w:r w:rsidRPr="006E0AA1">
          <w:rPr>
            <w:rStyle w:val="afa"/>
            <w:webHidden/>
            <w:sz w:val="30"/>
            <w:szCs w:val="30"/>
          </w:rPr>
          <w:fldChar w:fldCharType="end"/>
        </w:r>
      </w:hyperlink>
    </w:p>
    <w:p w:rsidR="006E0AA1" w:rsidRPr="006E0AA1" w:rsidRDefault="009A21B9" w:rsidP="006E0AA1">
      <w:pPr>
        <w:pStyle w:val="22"/>
        <w:spacing w:line="360" w:lineRule="auto"/>
        <w:rPr>
          <w:rStyle w:val="afa"/>
          <w:sz w:val="30"/>
          <w:szCs w:val="30"/>
        </w:rPr>
      </w:pPr>
      <w:hyperlink w:anchor="_Toc499673200" w:history="1">
        <w:r w:rsidR="006E0AA1" w:rsidRPr="006E0AA1">
          <w:rPr>
            <w:rStyle w:val="afa"/>
            <w:noProof/>
            <w:sz w:val="30"/>
            <w:szCs w:val="30"/>
          </w:rPr>
          <w:t>6 Требования к информации пользователей и ПО</w:t>
        </w:r>
        <w:r w:rsidR="006E0AA1" w:rsidRPr="006E0AA1">
          <w:rPr>
            <w:rStyle w:val="afa"/>
            <w:webHidden/>
            <w:sz w:val="30"/>
            <w:szCs w:val="30"/>
          </w:rPr>
          <w:tab/>
        </w:r>
        <w:r w:rsidRPr="006E0AA1">
          <w:rPr>
            <w:rStyle w:val="afa"/>
            <w:webHidden/>
            <w:sz w:val="30"/>
            <w:szCs w:val="30"/>
          </w:rPr>
          <w:fldChar w:fldCharType="begin"/>
        </w:r>
        <w:r w:rsidR="006E0AA1" w:rsidRPr="006E0AA1">
          <w:rPr>
            <w:rStyle w:val="afa"/>
            <w:webHidden/>
            <w:sz w:val="30"/>
            <w:szCs w:val="30"/>
          </w:rPr>
          <w:instrText xml:space="preserve"> PAGEREF _Toc499673200 \h </w:instrText>
        </w:r>
        <w:r w:rsidRPr="006E0AA1">
          <w:rPr>
            <w:rStyle w:val="afa"/>
            <w:webHidden/>
            <w:sz w:val="30"/>
            <w:szCs w:val="30"/>
          </w:rPr>
        </w:r>
        <w:r w:rsidRPr="006E0AA1">
          <w:rPr>
            <w:rStyle w:val="afa"/>
            <w:webHidden/>
            <w:sz w:val="30"/>
            <w:szCs w:val="30"/>
          </w:rPr>
          <w:fldChar w:fldCharType="separate"/>
        </w:r>
        <w:r w:rsidR="006E0AA1" w:rsidRPr="006E0AA1">
          <w:rPr>
            <w:rStyle w:val="afa"/>
            <w:webHidden/>
            <w:sz w:val="30"/>
            <w:szCs w:val="30"/>
          </w:rPr>
          <w:t>11</w:t>
        </w:r>
        <w:r w:rsidRPr="006E0AA1">
          <w:rPr>
            <w:rStyle w:val="afa"/>
            <w:webHidden/>
            <w:sz w:val="30"/>
            <w:szCs w:val="30"/>
          </w:rPr>
          <w:fldChar w:fldCharType="end"/>
        </w:r>
      </w:hyperlink>
    </w:p>
    <w:p w:rsidR="006E0AA1" w:rsidRPr="006E0AA1" w:rsidRDefault="009A21B9" w:rsidP="006E0AA1">
      <w:pPr>
        <w:pStyle w:val="22"/>
        <w:spacing w:line="360" w:lineRule="auto"/>
        <w:rPr>
          <w:rStyle w:val="afa"/>
          <w:sz w:val="30"/>
          <w:szCs w:val="30"/>
        </w:rPr>
      </w:pPr>
      <w:hyperlink w:anchor="_Toc499673201" w:history="1">
        <w:r w:rsidR="006E0AA1" w:rsidRPr="006E0AA1">
          <w:rPr>
            <w:rStyle w:val="afa"/>
            <w:noProof/>
            <w:sz w:val="30"/>
            <w:szCs w:val="30"/>
          </w:rPr>
          <w:t>7 Описание процесса</w:t>
        </w:r>
        <w:r w:rsidR="006E0AA1" w:rsidRPr="006E0AA1">
          <w:rPr>
            <w:rStyle w:val="afa"/>
            <w:webHidden/>
            <w:sz w:val="30"/>
            <w:szCs w:val="30"/>
          </w:rPr>
          <w:tab/>
        </w:r>
        <w:r w:rsidRPr="006E0AA1">
          <w:rPr>
            <w:rStyle w:val="afa"/>
            <w:webHidden/>
            <w:sz w:val="30"/>
            <w:szCs w:val="30"/>
          </w:rPr>
          <w:fldChar w:fldCharType="begin"/>
        </w:r>
        <w:r w:rsidR="006E0AA1" w:rsidRPr="006E0AA1">
          <w:rPr>
            <w:rStyle w:val="afa"/>
            <w:webHidden/>
            <w:sz w:val="30"/>
            <w:szCs w:val="30"/>
          </w:rPr>
          <w:instrText xml:space="preserve"> PAGEREF _Toc499673201 \h </w:instrText>
        </w:r>
        <w:r w:rsidRPr="006E0AA1">
          <w:rPr>
            <w:rStyle w:val="afa"/>
            <w:webHidden/>
            <w:sz w:val="30"/>
            <w:szCs w:val="30"/>
          </w:rPr>
        </w:r>
        <w:r w:rsidRPr="006E0AA1">
          <w:rPr>
            <w:rStyle w:val="afa"/>
            <w:webHidden/>
            <w:sz w:val="30"/>
            <w:szCs w:val="30"/>
          </w:rPr>
          <w:fldChar w:fldCharType="separate"/>
        </w:r>
        <w:r w:rsidR="006E0AA1" w:rsidRPr="006E0AA1">
          <w:rPr>
            <w:rStyle w:val="afa"/>
            <w:webHidden/>
            <w:sz w:val="30"/>
            <w:szCs w:val="30"/>
          </w:rPr>
          <w:t>13</w:t>
        </w:r>
        <w:r w:rsidRPr="006E0AA1">
          <w:rPr>
            <w:rStyle w:val="afa"/>
            <w:webHidden/>
            <w:sz w:val="30"/>
            <w:szCs w:val="30"/>
          </w:rPr>
          <w:fldChar w:fldCharType="end"/>
        </w:r>
      </w:hyperlink>
    </w:p>
    <w:p w:rsidR="006E0AA1" w:rsidRPr="006E0AA1" w:rsidRDefault="009A21B9" w:rsidP="006E0AA1">
      <w:pPr>
        <w:pStyle w:val="22"/>
        <w:spacing w:line="360" w:lineRule="auto"/>
        <w:ind w:left="284"/>
        <w:rPr>
          <w:rStyle w:val="afa"/>
          <w:sz w:val="30"/>
          <w:szCs w:val="30"/>
        </w:rPr>
      </w:pPr>
      <w:hyperlink w:anchor="_Toc499673202" w:history="1">
        <w:r w:rsidR="006E0AA1" w:rsidRPr="006E0AA1">
          <w:rPr>
            <w:rStyle w:val="afa"/>
            <w:noProof/>
            <w:sz w:val="30"/>
            <w:szCs w:val="30"/>
          </w:rPr>
          <w:t>7.1 Этапы процесса</w:t>
        </w:r>
        <w:r w:rsidR="006E0AA1" w:rsidRPr="006E0AA1">
          <w:rPr>
            <w:rStyle w:val="afa"/>
            <w:webHidden/>
            <w:sz w:val="30"/>
            <w:szCs w:val="30"/>
          </w:rPr>
          <w:tab/>
        </w:r>
        <w:r w:rsidRPr="006E0AA1">
          <w:rPr>
            <w:rStyle w:val="afa"/>
            <w:webHidden/>
            <w:sz w:val="30"/>
            <w:szCs w:val="30"/>
          </w:rPr>
          <w:fldChar w:fldCharType="begin"/>
        </w:r>
        <w:r w:rsidR="006E0AA1" w:rsidRPr="006E0AA1">
          <w:rPr>
            <w:rStyle w:val="afa"/>
            <w:webHidden/>
            <w:sz w:val="30"/>
            <w:szCs w:val="30"/>
          </w:rPr>
          <w:instrText xml:space="preserve"> PAGEREF _Toc499673202 \h </w:instrText>
        </w:r>
        <w:r w:rsidRPr="006E0AA1">
          <w:rPr>
            <w:rStyle w:val="afa"/>
            <w:webHidden/>
            <w:sz w:val="30"/>
            <w:szCs w:val="30"/>
          </w:rPr>
        </w:r>
        <w:r w:rsidRPr="006E0AA1">
          <w:rPr>
            <w:rStyle w:val="afa"/>
            <w:webHidden/>
            <w:sz w:val="30"/>
            <w:szCs w:val="30"/>
          </w:rPr>
          <w:fldChar w:fldCharType="separate"/>
        </w:r>
        <w:r w:rsidR="006E0AA1" w:rsidRPr="006E0AA1">
          <w:rPr>
            <w:rStyle w:val="afa"/>
            <w:webHidden/>
            <w:sz w:val="30"/>
            <w:szCs w:val="30"/>
          </w:rPr>
          <w:t>13</w:t>
        </w:r>
        <w:r w:rsidRPr="006E0AA1">
          <w:rPr>
            <w:rStyle w:val="afa"/>
            <w:webHidden/>
            <w:sz w:val="30"/>
            <w:szCs w:val="30"/>
          </w:rPr>
          <w:fldChar w:fldCharType="end"/>
        </w:r>
      </w:hyperlink>
    </w:p>
    <w:p w:rsidR="006E0AA1" w:rsidRPr="006E0AA1" w:rsidRDefault="009A21B9" w:rsidP="006E0AA1">
      <w:pPr>
        <w:pStyle w:val="22"/>
        <w:spacing w:line="360" w:lineRule="auto"/>
        <w:ind w:left="284" w:right="707"/>
        <w:rPr>
          <w:rStyle w:val="afa"/>
          <w:sz w:val="30"/>
          <w:szCs w:val="30"/>
        </w:rPr>
      </w:pPr>
      <w:hyperlink w:anchor="_Toc499673203" w:history="1">
        <w:r w:rsidR="006E0AA1" w:rsidRPr="006E0AA1">
          <w:rPr>
            <w:rStyle w:val="afa"/>
            <w:noProof/>
            <w:sz w:val="30"/>
            <w:szCs w:val="30"/>
          </w:rPr>
          <w:t>7.2 Идентификация должностей сотрудников заказчика и их классификация по типу доступа к компьютерам</w:t>
        </w:r>
        <w:r w:rsidR="006E0AA1" w:rsidRPr="006E0AA1">
          <w:rPr>
            <w:rStyle w:val="afa"/>
            <w:webHidden/>
            <w:sz w:val="30"/>
            <w:szCs w:val="30"/>
          </w:rPr>
          <w:tab/>
        </w:r>
        <w:r w:rsidRPr="006E0AA1">
          <w:rPr>
            <w:rStyle w:val="afa"/>
            <w:webHidden/>
            <w:sz w:val="30"/>
            <w:szCs w:val="30"/>
          </w:rPr>
          <w:fldChar w:fldCharType="begin"/>
        </w:r>
        <w:r w:rsidR="006E0AA1" w:rsidRPr="006E0AA1">
          <w:rPr>
            <w:rStyle w:val="afa"/>
            <w:webHidden/>
            <w:sz w:val="30"/>
            <w:szCs w:val="30"/>
          </w:rPr>
          <w:instrText xml:space="preserve"> PAGEREF _Toc499673203 \h </w:instrText>
        </w:r>
        <w:r w:rsidRPr="006E0AA1">
          <w:rPr>
            <w:rStyle w:val="afa"/>
            <w:webHidden/>
            <w:sz w:val="30"/>
            <w:szCs w:val="30"/>
          </w:rPr>
        </w:r>
        <w:r w:rsidRPr="006E0AA1">
          <w:rPr>
            <w:rStyle w:val="afa"/>
            <w:webHidden/>
            <w:sz w:val="30"/>
            <w:szCs w:val="30"/>
          </w:rPr>
          <w:fldChar w:fldCharType="separate"/>
        </w:r>
        <w:r w:rsidR="006E0AA1" w:rsidRPr="006E0AA1">
          <w:rPr>
            <w:rStyle w:val="afa"/>
            <w:webHidden/>
            <w:sz w:val="30"/>
            <w:szCs w:val="30"/>
          </w:rPr>
          <w:t>13</w:t>
        </w:r>
        <w:r w:rsidRPr="006E0AA1">
          <w:rPr>
            <w:rStyle w:val="afa"/>
            <w:webHidden/>
            <w:sz w:val="30"/>
            <w:szCs w:val="30"/>
          </w:rPr>
          <w:fldChar w:fldCharType="end"/>
        </w:r>
      </w:hyperlink>
    </w:p>
    <w:p w:rsidR="006E0AA1" w:rsidRPr="006E0AA1" w:rsidRDefault="009A21B9" w:rsidP="006E0AA1">
      <w:pPr>
        <w:pStyle w:val="22"/>
        <w:spacing w:line="360" w:lineRule="auto"/>
        <w:ind w:left="284" w:right="707"/>
        <w:rPr>
          <w:rStyle w:val="afa"/>
          <w:sz w:val="30"/>
          <w:szCs w:val="30"/>
        </w:rPr>
      </w:pPr>
      <w:hyperlink w:anchor="_Toc499673204" w:history="1">
        <w:r w:rsidR="006E0AA1" w:rsidRPr="006E0AA1">
          <w:rPr>
            <w:rStyle w:val="afa"/>
            <w:noProof/>
            <w:sz w:val="30"/>
            <w:szCs w:val="30"/>
          </w:rPr>
          <w:t>7.3 Установка на компьютеры пользователей ПО Удаленного доступа</w:t>
        </w:r>
        <w:r w:rsidR="006E0AA1" w:rsidRPr="006E0AA1">
          <w:rPr>
            <w:rStyle w:val="afa"/>
            <w:webHidden/>
            <w:sz w:val="30"/>
            <w:szCs w:val="30"/>
          </w:rPr>
          <w:tab/>
        </w:r>
        <w:r w:rsidRPr="006E0AA1">
          <w:rPr>
            <w:rStyle w:val="afa"/>
            <w:webHidden/>
            <w:sz w:val="30"/>
            <w:szCs w:val="30"/>
          </w:rPr>
          <w:fldChar w:fldCharType="begin"/>
        </w:r>
        <w:r w:rsidR="006E0AA1" w:rsidRPr="006E0AA1">
          <w:rPr>
            <w:rStyle w:val="afa"/>
            <w:webHidden/>
            <w:sz w:val="30"/>
            <w:szCs w:val="30"/>
          </w:rPr>
          <w:instrText xml:space="preserve"> PAGEREF _Toc499673204 \h </w:instrText>
        </w:r>
        <w:r w:rsidRPr="006E0AA1">
          <w:rPr>
            <w:rStyle w:val="afa"/>
            <w:webHidden/>
            <w:sz w:val="30"/>
            <w:szCs w:val="30"/>
          </w:rPr>
        </w:r>
        <w:r w:rsidRPr="006E0AA1">
          <w:rPr>
            <w:rStyle w:val="afa"/>
            <w:webHidden/>
            <w:sz w:val="30"/>
            <w:szCs w:val="30"/>
          </w:rPr>
          <w:fldChar w:fldCharType="separate"/>
        </w:r>
        <w:r w:rsidR="006E0AA1" w:rsidRPr="006E0AA1">
          <w:rPr>
            <w:rStyle w:val="afa"/>
            <w:webHidden/>
            <w:sz w:val="30"/>
            <w:szCs w:val="30"/>
          </w:rPr>
          <w:t>14</w:t>
        </w:r>
        <w:r w:rsidRPr="006E0AA1">
          <w:rPr>
            <w:rStyle w:val="afa"/>
            <w:webHidden/>
            <w:sz w:val="30"/>
            <w:szCs w:val="30"/>
          </w:rPr>
          <w:fldChar w:fldCharType="end"/>
        </w:r>
      </w:hyperlink>
    </w:p>
    <w:p w:rsidR="006E0AA1" w:rsidRPr="006E0AA1" w:rsidRDefault="009A21B9" w:rsidP="006E0AA1">
      <w:pPr>
        <w:pStyle w:val="22"/>
        <w:spacing w:line="360" w:lineRule="auto"/>
        <w:ind w:left="284" w:right="707"/>
        <w:rPr>
          <w:rStyle w:val="afa"/>
          <w:noProof/>
          <w:sz w:val="30"/>
          <w:szCs w:val="30"/>
        </w:rPr>
      </w:pPr>
      <w:hyperlink w:anchor="_Toc499673205" w:history="1">
        <w:r w:rsidR="006E0AA1" w:rsidRPr="006E0AA1">
          <w:rPr>
            <w:rStyle w:val="afa"/>
            <w:noProof/>
            <w:sz w:val="30"/>
            <w:szCs w:val="30"/>
          </w:rPr>
          <w:t>7.4 Выполнение Удаленного доступа сотрудников 1-й линии поддержки к компьютерам пользователей, фиксация данного факта</w:t>
        </w:r>
        <w:r w:rsidR="006E0AA1" w:rsidRPr="006E0AA1">
          <w:rPr>
            <w:rStyle w:val="afa"/>
            <w:noProof/>
            <w:webHidden/>
            <w:sz w:val="30"/>
            <w:szCs w:val="30"/>
          </w:rPr>
          <w:tab/>
        </w:r>
        <w:r w:rsidRPr="006E0AA1">
          <w:rPr>
            <w:rStyle w:val="afa"/>
            <w:noProof/>
            <w:webHidden/>
            <w:sz w:val="30"/>
            <w:szCs w:val="30"/>
          </w:rPr>
          <w:fldChar w:fldCharType="begin"/>
        </w:r>
        <w:r w:rsidR="006E0AA1" w:rsidRPr="006E0AA1">
          <w:rPr>
            <w:rStyle w:val="afa"/>
            <w:noProof/>
            <w:webHidden/>
            <w:sz w:val="30"/>
            <w:szCs w:val="30"/>
          </w:rPr>
          <w:instrText xml:space="preserve"> PAGEREF _Toc499673205 \h </w:instrText>
        </w:r>
        <w:r w:rsidRPr="006E0AA1">
          <w:rPr>
            <w:rStyle w:val="afa"/>
            <w:noProof/>
            <w:webHidden/>
            <w:sz w:val="30"/>
            <w:szCs w:val="30"/>
          </w:rPr>
        </w:r>
        <w:r w:rsidRPr="006E0AA1">
          <w:rPr>
            <w:rStyle w:val="afa"/>
            <w:noProof/>
            <w:webHidden/>
            <w:sz w:val="30"/>
            <w:szCs w:val="30"/>
          </w:rPr>
          <w:fldChar w:fldCharType="separate"/>
        </w:r>
        <w:r w:rsidR="006E0AA1" w:rsidRPr="006E0AA1">
          <w:rPr>
            <w:rStyle w:val="afa"/>
            <w:noProof/>
            <w:webHidden/>
            <w:sz w:val="30"/>
            <w:szCs w:val="30"/>
          </w:rPr>
          <w:t>14</w:t>
        </w:r>
        <w:r w:rsidRPr="006E0AA1">
          <w:rPr>
            <w:rStyle w:val="afa"/>
            <w:noProof/>
            <w:webHidden/>
            <w:sz w:val="30"/>
            <w:szCs w:val="30"/>
          </w:rPr>
          <w:fldChar w:fldCharType="end"/>
        </w:r>
      </w:hyperlink>
    </w:p>
    <w:p w:rsidR="006E0AA1" w:rsidRPr="006E0AA1" w:rsidRDefault="009A21B9" w:rsidP="006E0AA1">
      <w:pPr>
        <w:pStyle w:val="22"/>
        <w:spacing w:line="360" w:lineRule="auto"/>
        <w:rPr>
          <w:rStyle w:val="afa"/>
          <w:sz w:val="30"/>
          <w:szCs w:val="30"/>
        </w:rPr>
      </w:pPr>
      <w:hyperlink w:anchor="_Toc499673206" w:history="1">
        <w:r w:rsidR="006E0AA1" w:rsidRPr="006E0AA1">
          <w:rPr>
            <w:rStyle w:val="afa"/>
            <w:noProof/>
            <w:sz w:val="30"/>
            <w:szCs w:val="30"/>
          </w:rPr>
          <w:t>8 Оценка эффективности и совершенствование процесса</w:t>
        </w:r>
        <w:r w:rsidR="006E0AA1" w:rsidRPr="006E0AA1">
          <w:rPr>
            <w:rStyle w:val="afa"/>
            <w:webHidden/>
            <w:sz w:val="30"/>
            <w:szCs w:val="30"/>
          </w:rPr>
          <w:tab/>
        </w:r>
        <w:r w:rsidRPr="006E0AA1">
          <w:rPr>
            <w:rStyle w:val="afa"/>
            <w:webHidden/>
            <w:sz w:val="30"/>
            <w:szCs w:val="30"/>
          </w:rPr>
          <w:fldChar w:fldCharType="begin"/>
        </w:r>
        <w:r w:rsidR="006E0AA1" w:rsidRPr="006E0AA1">
          <w:rPr>
            <w:rStyle w:val="afa"/>
            <w:webHidden/>
            <w:sz w:val="30"/>
            <w:szCs w:val="30"/>
          </w:rPr>
          <w:instrText xml:space="preserve"> PAGEREF _Toc499673206 \h </w:instrText>
        </w:r>
        <w:r w:rsidRPr="006E0AA1">
          <w:rPr>
            <w:rStyle w:val="afa"/>
            <w:webHidden/>
            <w:sz w:val="30"/>
            <w:szCs w:val="30"/>
          </w:rPr>
        </w:r>
        <w:r w:rsidRPr="006E0AA1">
          <w:rPr>
            <w:rStyle w:val="afa"/>
            <w:webHidden/>
            <w:sz w:val="30"/>
            <w:szCs w:val="30"/>
          </w:rPr>
          <w:fldChar w:fldCharType="separate"/>
        </w:r>
        <w:r w:rsidR="006E0AA1" w:rsidRPr="006E0AA1">
          <w:rPr>
            <w:rStyle w:val="afa"/>
            <w:webHidden/>
            <w:sz w:val="30"/>
            <w:szCs w:val="30"/>
          </w:rPr>
          <w:t>15</w:t>
        </w:r>
        <w:r w:rsidRPr="006E0AA1">
          <w:rPr>
            <w:rStyle w:val="afa"/>
            <w:webHidden/>
            <w:sz w:val="30"/>
            <w:szCs w:val="30"/>
          </w:rPr>
          <w:fldChar w:fldCharType="end"/>
        </w:r>
      </w:hyperlink>
    </w:p>
    <w:p w:rsidR="006E0AA1" w:rsidRPr="006E0AA1" w:rsidRDefault="009A21B9" w:rsidP="006E0AA1">
      <w:pPr>
        <w:pStyle w:val="22"/>
        <w:spacing w:line="360" w:lineRule="auto"/>
        <w:rPr>
          <w:rStyle w:val="afa"/>
          <w:sz w:val="30"/>
          <w:szCs w:val="30"/>
        </w:rPr>
      </w:pPr>
      <w:hyperlink w:anchor="_Toc499673207" w:history="1">
        <w:r w:rsidR="006E0AA1" w:rsidRPr="006E0AA1">
          <w:rPr>
            <w:rStyle w:val="afa"/>
            <w:noProof/>
            <w:sz w:val="30"/>
            <w:szCs w:val="30"/>
          </w:rPr>
          <w:t>8.1 Целевой показатель</w:t>
        </w:r>
        <w:r w:rsidR="006E0AA1" w:rsidRPr="006E0AA1">
          <w:rPr>
            <w:rStyle w:val="afa"/>
            <w:webHidden/>
            <w:sz w:val="30"/>
            <w:szCs w:val="30"/>
          </w:rPr>
          <w:tab/>
        </w:r>
        <w:r w:rsidRPr="006E0AA1">
          <w:rPr>
            <w:rStyle w:val="afa"/>
            <w:webHidden/>
            <w:sz w:val="30"/>
            <w:szCs w:val="30"/>
          </w:rPr>
          <w:fldChar w:fldCharType="begin"/>
        </w:r>
        <w:r w:rsidR="006E0AA1" w:rsidRPr="006E0AA1">
          <w:rPr>
            <w:rStyle w:val="afa"/>
            <w:webHidden/>
            <w:sz w:val="30"/>
            <w:szCs w:val="30"/>
          </w:rPr>
          <w:instrText xml:space="preserve"> PAGEREF _Toc499673207 \h </w:instrText>
        </w:r>
        <w:r w:rsidRPr="006E0AA1">
          <w:rPr>
            <w:rStyle w:val="afa"/>
            <w:webHidden/>
            <w:sz w:val="30"/>
            <w:szCs w:val="30"/>
          </w:rPr>
        </w:r>
        <w:r w:rsidRPr="006E0AA1">
          <w:rPr>
            <w:rStyle w:val="afa"/>
            <w:webHidden/>
            <w:sz w:val="30"/>
            <w:szCs w:val="30"/>
          </w:rPr>
          <w:fldChar w:fldCharType="separate"/>
        </w:r>
        <w:r w:rsidR="006E0AA1" w:rsidRPr="006E0AA1">
          <w:rPr>
            <w:rStyle w:val="afa"/>
            <w:webHidden/>
            <w:sz w:val="30"/>
            <w:szCs w:val="30"/>
          </w:rPr>
          <w:t>15</w:t>
        </w:r>
        <w:r w:rsidRPr="006E0AA1">
          <w:rPr>
            <w:rStyle w:val="afa"/>
            <w:webHidden/>
            <w:sz w:val="30"/>
            <w:szCs w:val="30"/>
          </w:rPr>
          <w:fldChar w:fldCharType="end"/>
        </w:r>
      </w:hyperlink>
    </w:p>
    <w:p w:rsidR="006E0AA1" w:rsidRPr="006E0AA1" w:rsidRDefault="009A21B9" w:rsidP="006E0AA1">
      <w:pPr>
        <w:pStyle w:val="22"/>
        <w:spacing w:line="360" w:lineRule="auto"/>
        <w:rPr>
          <w:rStyle w:val="afa"/>
          <w:sz w:val="30"/>
          <w:szCs w:val="30"/>
        </w:rPr>
      </w:pPr>
      <w:hyperlink w:anchor="_Toc499673208" w:history="1">
        <w:r w:rsidR="006E0AA1" w:rsidRPr="006E0AA1">
          <w:rPr>
            <w:rStyle w:val="afa"/>
            <w:noProof/>
            <w:sz w:val="30"/>
            <w:szCs w:val="30"/>
          </w:rPr>
          <w:t>8.2 Отчётность</w:t>
        </w:r>
        <w:r w:rsidR="006E0AA1" w:rsidRPr="006E0AA1">
          <w:rPr>
            <w:rStyle w:val="afa"/>
            <w:webHidden/>
            <w:sz w:val="30"/>
            <w:szCs w:val="30"/>
          </w:rPr>
          <w:tab/>
        </w:r>
        <w:r w:rsidRPr="006E0AA1">
          <w:rPr>
            <w:rStyle w:val="afa"/>
            <w:webHidden/>
            <w:sz w:val="30"/>
            <w:szCs w:val="30"/>
          </w:rPr>
          <w:fldChar w:fldCharType="begin"/>
        </w:r>
        <w:r w:rsidR="006E0AA1" w:rsidRPr="006E0AA1">
          <w:rPr>
            <w:rStyle w:val="afa"/>
            <w:webHidden/>
            <w:sz w:val="30"/>
            <w:szCs w:val="30"/>
          </w:rPr>
          <w:instrText xml:space="preserve"> PAGEREF _Toc499673208 \h </w:instrText>
        </w:r>
        <w:r w:rsidRPr="006E0AA1">
          <w:rPr>
            <w:rStyle w:val="afa"/>
            <w:webHidden/>
            <w:sz w:val="30"/>
            <w:szCs w:val="30"/>
          </w:rPr>
        </w:r>
        <w:r w:rsidRPr="006E0AA1">
          <w:rPr>
            <w:rStyle w:val="afa"/>
            <w:webHidden/>
            <w:sz w:val="30"/>
            <w:szCs w:val="30"/>
          </w:rPr>
          <w:fldChar w:fldCharType="separate"/>
        </w:r>
        <w:r w:rsidR="006E0AA1" w:rsidRPr="006E0AA1">
          <w:rPr>
            <w:rStyle w:val="afa"/>
            <w:webHidden/>
            <w:sz w:val="30"/>
            <w:szCs w:val="30"/>
          </w:rPr>
          <w:t>15</w:t>
        </w:r>
        <w:r w:rsidRPr="006E0AA1">
          <w:rPr>
            <w:rStyle w:val="afa"/>
            <w:webHidden/>
            <w:sz w:val="30"/>
            <w:szCs w:val="30"/>
          </w:rPr>
          <w:fldChar w:fldCharType="end"/>
        </w:r>
      </w:hyperlink>
    </w:p>
    <w:p w:rsidR="006E0AA1" w:rsidRPr="006E0AA1" w:rsidRDefault="009A21B9" w:rsidP="006E0AA1">
      <w:pPr>
        <w:pStyle w:val="22"/>
        <w:spacing w:line="360" w:lineRule="auto"/>
        <w:rPr>
          <w:rStyle w:val="afa"/>
          <w:sz w:val="30"/>
          <w:szCs w:val="30"/>
        </w:rPr>
      </w:pPr>
      <w:hyperlink w:anchor="_Toc499673209" w:history="1">
        <w:r w:rsidR="006E0AA1" w:rsidRPr="006E0AA1">
          <w:rPr>
            <w:rStyle w:val="afa"/>
            <w:noProof/>
            <w:sz w:val="30"/>
            <w:szCs w:val="30"/>
          </w:rPr>
          <w:t>8.3 Совершенствование процесса</w:t>
        </w:r>
        <w:r w:rsidR="006E0AA1" w:rsidRPr="006E0AA1">
          <w:rPr>
            <w:rStyle w:val="afa"/>
            <w:webHidden/>
            <w:sz w:val="30"/>
            <w:szCs w:val="30"/>
          </w:rPr>
          <w:tab/>
        </w:r>
        <w:r w:rsidRPr="006E0AA1">
          <w:rPr>
            <w:rStyle w:val="afa"/>
            <w:webHidden/>
            <w:sz w:val="30"/>
            <w:szCs w:val="30"/>
          </w:rPr>
          <w:fldChar w:fldCharType="begin"/>
        </w:r>
        <w:r w:rsidR="006E0AA1" w:rsidRPr="006E0AA1">
          <w:rPr>
            <w:rStyle w:val="afa"/>
            <w:webHidden/>
            <w:sz w:val="30"/>
            <w:szCs w:val="30"/>
          </w:rPr>
          <w:instrText xml:space="preserve"> PAGEREF _Toc499673209 \h </w:instrText>
        </w:r>
        <w:r w:rsidRPr="006E0AA1">
          <w:rPr>
            <w:rStyle w:val="afa"/>
            <w:webHidden/>
            <w:sz w:val="30"/>
            <w:szCs w:val="30"/>
          </w:rPr>
        </w:r>
        <w:r w:rsidRPr="006E0AA1">
          <w:rPr>
            <w:rStyle w:val="afa"/>
            <w:webHidden/>
            <w:sz w:val="30"/>
            <w:szCs w:val="30"/>
          </w:rPr>
          <w:fldChar w:fldCharType="separate"/>
        </w:r>
        <w:r w:rsidR="006E0AA1" w:rsidRPr="006E0AA1">
          <w:rPr>
            <w:rStyle w:val="afa"/>
            <w:webHidden/>
            <w:sz w:val="30"/>
            <w:szCs w:val="30"/>
          </w:rPr>
          <w:t>15</w:t>
        </w:r>
        <w:r w:rsidRPr="006E0AA1">
          <w:rPr>
            <w:rStyle w:val="afa"/>
            <w:webHidden/>
            <w:sz w:val="30"/>
            <w:szCs w:val="30"/>
          </w:rPr>
          <w:fldChar w:fldCharType="end"/>
        </w:r>
      </w:hyperlink>
    </w:p>
    <w:p w:rsidR="006E0AA1" w:rsidRPr="006E0AA1" w:rsidRDefault="009A21B9" w:rsidP="006E0AA1">
      <w:pPr>
        <w:pStyle w:val="22"/>
        <w:spacing w:line="360" w:lineRule="auto"/>
        <w:ind w:right="707"/>
        <w:rPr>
          <w:rStyle w:val="afa"/>
          <w:sz w:val="30"/>
          <w:szCs w:val="30"/>
        </w:rPr>
      </w:pPr>
      <w:hyperlink w:anchor="_Toc499673210" w:history="1">
        <w:r w:rsidR="006E0AA1" w:rsidRPr="006E0AA1">
          <w:rPr>
            <w:rStyle w:val="afa"/>
            <w:noProof/>
            <w:sz w:val="30"/>
            <w:szCs w:val="30"/>
          </w:rPr>
          <w:t>Приложение А: Схема Процесса удаленного доступа сотрудников 1-й линии поддержки к компьютерам пользователей</w:t>
        </w:r>
        <w:r w:rsidR="006E0AA1" w:rsidRPr="006E0AA1">
          <w:rPr>
            <w:rStyle w:val="afa"/>
            <w:webHidden/>
            <w:sz w:val="30"/>
            <w:szCs w:val="30"/>
          </w:rPr>
          <w:tab/>
        </w:r>
        <w:r w:rsidRPr="006E0AA1">
          <w:rPr>
            <w:rStyle w:val="afa"/>
            <w:webHidden/>
            <w:sz w:val="30"/>
            <w:szCs w:val="30"/>
          </w:rPr>
          <w:fldChar w:fldCharType="begin"/>
        </w:r>
        <w:r w:rsidR="006E0AA1" w:rsidRPr="006E0AA1">
          <w:rPr>
            <w:rStyle w:val="afa"/>
            <w:webHidden/>
            <w:sz w:val="30"/>
            <w:szCs w:val="30"/>
          </w:rPr>
          <w:instrText xml:space="preserve"> PAGEREF _Toc499673210 \h </w:instrText>
        </w:r>
        <w:r w:rsidRPr="006E0AA1">
          <w:rPr>
            <w:rStyle w:val="afa"/>
            <w:webHidden/>
            <w:sz w:val="30"/>
            <w:szCs w:val="30"/>
          </w:rPr>
        </w:r>
        <w:r w:rsidRPr="006E0AA1">
          <w:rPr>
            <w:rStyle w:val="afa"/>
            <w:webHidden/>
            <w:sz w:val="30"/>
            <w:szCs w:val="30"/>
          </w:rPr>
          <w:fldChar w:fldCharType="separate"/>
        </w:r>
        <w:r w:rsidR="006E0AA1" w:rsidRPr="006E0AA1">
          <w:rPr>
            <w:rStyle w:val="afa"/>
            <w:webHidden/>
            <w:sz w:val="30"/>
            <w:szCs w:val="30"/>
          </w:rPr>
          <w:t>16</w:t>
        </w:r>
        <w:r w:rsidRPr="006E0AA1">
          <w:rPr>
            <w:rStyle w:val="afa"/>
            <w:webHidden/>
            <w:sz w:val="30"/>
            <w:szCs w:val="30"/>
          </w:rPr>
          <w:fldChar w:fldCharType="end"/>
        </w:r>
      </w:hyperlink>
    </w:p>
    <w:p w:rsidR="006E0AA1" w:rsidRPr="006E0AA1" w:rsidRDefault="009A21B9" w:rsidP="006E0AA1">
      <w:pPr>
        <w:pStyle w:val="22"/>
        <w:spacing w:line="360" w:lineRule="auto"/>
        <w:ind w:right="707"/>
        <w:rPr>
          <w:rStyle w:val="afa"/>
          <w:sz w:val="30"/>
          <w:szCs w:val="30"/>
        </w:rPr>
      </w:pPr>
      <w:hyperlink w:anchor="_Toc499673211" w:history="1">
        <w:r w:rsidR="006E0AA1" w:rsidRPr="006E0AA1">
          <w:rPr>
            <w:rStyle w:val="afa"/>
            <w:noProof/>
            <w:sz w:val="30"/>
            <w:szCs w:val="30"/>
          </w:rPr>
          <w:t>Приложение Б: Типовые ролевые инструкции участников Процесса удаленного доступа сотрудников 1-й линии поддержки к компьютерам пользователей</w:t>
        </w:r>
        <w:r w:rsidR="006E0AA1" w:rsidRPr="006E0AA1">
          <w:rPr>
            <w:rStyle w:val="afa"/>
            <w:webHidden/>
            <w:sz w:val="30"/>
            <w:szCs w:val="30"/>
          </w:rPr>
          <w:tab/>
        </w:r>
        <w:r w:rsidRPr="006E0AA1">
          <w:rPr>
            <w:rStyle w:val="afa"/>
            <w:webHidden/>
            <w:sz w:val="30"/>
            <w:szCs w:val="30"/>
          </w:rPr>
          <w:fldChar w:fldCharType="begin"/>
        </w:r>
        <w:r w:rsidR="006E0AA1" w:rsidRPr="006E0AA1">
          <w:rPr>
            <w:rStyle w:val="afa"/>
            <w:webHidden/>
            <w:sz w:val="30"/>
            <w:szCs w:val="30"/>
          </w:rPr>
          <w:instrText xml:space="preserve"> PAGEREF _Toc499673211 \h </w:instrText>
        </w:r>
        <w:r w:rsidRPr="006E0AA1">
          <w:rPr>
            <w:rStyle w:val="afa"/>
            <w:webHidden/>
            <w:sz w:val="30"/>
            <w:szCs w:val="30"/>
          </w:rPr>
        </w:r>
        <w:r w:rsidRPr="006E0AA1">
          <w:rPr>
            <w:rStyle w:val="afa"/>
            <w:webHidden/>
            <w:sz w:val="30"/>
            <w:szCs w:val="30"/>
          </w:rPr>
          <w:fldChar w:fldCharType="separate"/>
        </w:r>
        <w:r w:rsidR="006E0AA1" w:rsidRPr="006E0AA1">
          <w:rPr>
            <w:rStyle w:val="afa"/>
            <w:webHidden/>
            <w:sz w:val="30"/>
            <w:szCs w:val="30"/>
          </w:rPr>
          <w:t>17</w:t>
        </w:r>
        <w:r w:rsidRPr="006E0AA1">
          <w:rPr>
            <w:rStyle w:val="afa"/>
            <w:webHidden/>
            <w:sz w:val="30"/>
            <w:szCs w:val="30"/>
          </w:rPr>
          <w:fldChar w:fldCharType="end"/>
        </w:r>
      </w:hyperlink>
    </w:p>
    <w:p w:rsidR="00000E6E" w:rsidRPr="00BD7D08" w:rsidRDefault="009A21B9" w:rsidP="006E0AA1">
      <w:pPr>
        <w:pStyle w:val="22"/>
        <w:spacing w:line="360" w:lineRule="auto"/>
        <w:rPr>
          <w:b/>
          <w:bCs/>
          <w:caps/>
          <w:sz w:val="30"/>
          <w:szCs w:val="30"/>
        </w:rPr>
      </w:pPr>
      <w:r w:rsidRPr="006E0AA1">
        <w:rPr>
          <w:rStyle w:val="afa"/>
          <w:sz w:val="30"/>
          <w:szCs w:val="30"/>
        </w:rPr>
        <w:fldChar w:fldCharType="end"/>
      </w:r>
      <w:r w:rsidR="00000E6E" w:rsidRPr="00BD7D08">
        <w:rPr>
          <w:b/>
          <w:bCs/>
          <w:caps/>
          <w:sz w:val="30"/>
          <w:szCs w:val="30"/>
        </w:rPr>
        <w:br w:type="page"/>
      </w:r>
      <w:bookmarkStart w:id="0" w:name="_GoBack"/>
      <w:bookmarkEnd w:id="0"/>
    </w:p>
    <w:p w:rsidR="00000E6E" w:rsidRDefault="00000E6E" w:rsidP="00F82F02">
      <w:pPr>
        <w:pStyle w:val="1"/>
        <w:keepNext w:val="0"/>
        <w:keepLines/>
        <w:widowControl/>
        <w:numPr>
          <w:ilvl w:val="0"/>
          <w:numId w:val="10"/>
        </w:numPr>
        <w:spacing w:before="0" w:after="0" w:line="360" w:lineRule="auto"/>
        <w:ind w:left="0" w:firstLine="567"/>
        <w:jc w:val="left"/>
        <w:rPr>
          <w:rFonts w:eastAsia="Calibri"/>
          <w:caps/>
          <w:sz w:val="30"/>
          <w:szCs w:val="30"/>
        </w:rPr>
      </w:pPr>
      <w:bookmarkStart w:id="1" w:name="_Toc499673186"/>
      <w:r w:rsidRPr="00091946">
        <w:rPr>
          <w:rFonts w:eastAsia="Calibri"/>
          <w:caps/>
          <w:sz w:val="30"/>
          <w:szCs w:val="30"/>
        </w:rPr>
        <w:lastRenderedPageBreak/>
        <w:t>О</w:t>
      </w:r>
      <w:r w:rsidRPr="00091946">
        <w:rPr>
          <w:rFonts w:eastAsia="Calibri"/>
          <w:sz w:val="30"/>
          <w:szCs w:val="30"/>
        </w:rPr>
        <w:t>бщие положения</w:t>
      </w:r>
      <w:bookmarkEnd w:id="1"/>
    </w:p>
    <w:p w:rsidR="00000E6E" w:rsidRPr="008110BD" w:rsidRDefault="00000E6E" w:rsidP="00F82F02">
      <w:pPr>
        <w:spacing w:line="360" w:lineRule="auto"/>
        <w:rPr>
          <w:rFonts w:eastAsia="Calibri"/>
          <w:sz w:val="30"/>
          <w:szCs w:val="30"/>
        </w:rPr>
      </w:pPr>
    </w:p>
    <w:p w:rsidR="00000E6E" w:rsidRPr="00F661B3" w:rsidRDefault="003947B0" w:rsidP="00F82F02">
      <w:pPr>
        <w:pStyle w:val="15"/>
        <w:tabs>
          <w:tab w:val="left" w:pos="851"/>
          <w:tab w:val="left" w:pos="993"/>
          <w:tab w:val="left" w:pos="1134"/>
        </w:tabs>
        <w:spacing w:line="360" w:lineRule="auto"/>
        <w:ind w:firstLine="567"/>
        <w:outlineLvl w:val="9"/>
        <w:rPr>
          <w:rFonts w:eastAsia="Calibri"/>
          <w:caps/>
          <w:sz w:val="30"/>
          <w:szCs w:val="30"/>
        </w:rPr>
      </w:pPr>
      <w:r w:rsidRPr="00F661B3">
        <w:rPr>
          <w:bCs/>
          <w:color w:val="000000"/>
          <w:sz w:val="30"/>
          <w:szCs w:val="30"/>
        </w:rPr>
        <w:t>Настоящий</w:t>
      </w:r>
      <w:r w:rsidR="00000E6E" w:rsidRPr="00F661B3">
        <w:rPr>
          <w:bCs/>
          <w:color w:val="000000"/>
          <w:sz w:val="30"/>
          <w:szCs w:val="30"/>
        </w:rPr>
        <w:t xml:space="preserve"> </w:t>
      </w:r>
      <w:r w:rsidRPr="00F661B3">
        <w:rPr>
          <w:sz w:val="30"/>
          <w:szCs w:val="30"/>
        </w:rPr>
        <w:t xml:space="preserve">регламент </w:t>
      </w:r>
      <w:r w:rsidR="004E08BD" w:rsidRPr="00F661B3">
        <w:rPr>
          <w:sz w:val="30"/>
          <w:szCs w:val="30"/>
        </w:rPr>
        <w:t>устанавливает порядок удаленного доступа сотрудников 1-й линии поддержки к компьютерам Пользователей с использованием АС КСУИРИИ</w:t>
      </w:r>
      <w:r w:rsidRPr="00F661B3">
        <w:rPr>
          <w:rFonts w:eastAsia="Calibri"/>
          <w:caps/>
          <w:sz w:val="30"/>
          <w:szCs w:val="30"/>
        </w:rPr>
        <w:t xml:space="preserve"> (</w:t>
      </w:r>
      <w:r w:rsidRPr="00F661B3">
        <w:rPr>
          <w:rFonts w:eastAsia="Calibri"/>
          <w:sz w:val="30"/>
          <w:szCs w:val="30"/>
        </w:rPr>
        <w:t>далее – Регламент</w:t>
      </w:r>
      <w:r w:rsidRPr="00F661B3">
        <w:rPr>
          <w:rFonts w:eastAsia="Calibri"/>
          <w:caps/>
          <w:sz w:val="30"/>
          <w:szCs w:val="30"/>
        </w:rPr>
        <w:t>).</w:t>
      </w:r>
      <w:r w:rsidR="00000E6E" w:rsidRPr="00F661B3">
        <w:rPr>
          <w:rFonts w:eastAsia="Calibri"/>
          <w:caps/>
          <w:sz w:val="30"/>
          <w:szCs w:val="30"/>
        </w:rPr>
        <w:br w:type="page"/>
      </w:r>
    </w:p>
    <w:p w:rsidR="00000E6E" w:rsidRPr="00F661B3" w:rsidRDefault="00000E6E" w:rsidP="00F82F02">
      <w:pPr>
        <w:pStyle w:val="1"/>
        <w:keepNext w:val="0"/>
        <w:keepLines/>
        <w:widowControl/>
        <w:numPr>
          <w:ilvl w:val="0"/>
          <w:numId w:val="10"/>
        </w:numPr>
        <w:spacing w:before="0" w:after="0" w:line="360" w:lineRule="auto"/>
        <w:ind w:left="0" w:firstLine="567"/>
        <w:jc w:val="left"/>
        <w:rPr>
          <w:rFonts w:eastAsia="Calibri"/>
          <w:caps/>
          <w:sz w:val="30"/>
          <w:szCs w:val="30"/>
        </w:rPr>
      </w:pPr>
      <w:bookmarkStart w:id="2" w:name="_Toc499673187"/>
      <w:r w:rsidRPr="00F661B3">
        <w:rPr>
          <w:rFonts w:eastAsia="Calibri"/>
          <w:sz w:val="30"/>
          <w:szCs w:val="30"/>
        </w:rPr>
        <w:lastRenderedPageBreak/>
        <w:t>Т</w:t>
      </w:r>
      <w:r w:rsidR="004E08BD" w:rsidRPr="00F661B3">
        <w:rPr>
          <w:rFonts w:eastAsia="Calibri"/>
          <w:sz w:val="30"/>
          <w:szCs w:val="30"/>
        </w:rPr>
        <w:t>ермины</w:t>
      </w:r>
      <w:r w:rsidR="007965C0" w:rsidRPr="00F661B3">
        <w:rPr>
          <w:rFonts w:eastAsia="Calibri"/>
          <w:sz w:val="30"/>
          <w:szCs w:val="30"/>
        </w:rPr>
        <w:t xml:space="preserve">, </w:t>
      </w:r>
      <w:r w:rsidRPr="00F661B3">
        <w:rPr>
          <w:rFonts w:eastAsia="Calibri"/>
          <w:sz w:val="30"/>
          <w:szCs w:val="30"/>
        </w:rPr>
        <w:t>определения</w:t>
      </w:r>
      <w:r w:rsidR="007965C0" w:rsidRPr="00F661B3">
        <w:rPr>
          <w:rFonts w:eastAsia="Calibri"/>
          <w:sz w:val="30"/>
          <w:szCs w:val="30"/>
        </w:rPr>
        <w:t xml:space="preserve"> и сокращения</w:t>
      </w:r>
      <w:bookmarkEnd w:id="2"/>
    </w:p>
    <w:p w:rsidR="00000E6E" w:rsidRPr="00F661B3" w:rsidRDefault="00000E6E" w:rsidP="00F82F02">
      <w:pPr>
        <w:spacing w:line="360" w:lineRule="auto"/>
        <w:rPr>
          <w:rFonts w:eastAsia="Calibri"/>
          <w:sz w:val="30"/>
          <w:szCs w:val="30"/>
        </w:rPr>
      </w:pPr>
    </w:p>
    <w:p w:rsidR="00F661B3" w:rsidRPr="00F661B3" w:rsidRDefault="00F661B3" w:rsidP="006E0AA1">
      <w:pPr>
        <w:pStyle w:val="15"/>
        <w:numPr>
          <w:ilvl w:val="1"/>
          <w:numId w:val="10"/>
        </w:numPr>
        <w:tabs>
          <w:tab w:val="left" w:pos="993"/>
        </w:tabs>
        <w:spacing w:line="360" w:lineRule="auto"/>
        <w:ind w:left="0" w:firstLine="567"/>
        <w:outlineLvl w:val="1"/>
        <w:rPr>
          <w:b/>
          <w:sz w:val="30"/>
          <w:szCs w:val="30"/>
        </w:rPr>
      </w:pPr>
      <w:bookmarkStart w:id="3" w:name="_Toc499673188"/>
      <w:r w:rsidRPr="00F661B3">
        <w:rPr>
          <w:b/>
          <w:sz w:val="30"/>
          <w:szCs w:val="30"/>
        </w:rPr>
        <w:t>Термины, определения</w:t>
      </w:r>
      <w:bookmarkEnd w:id="3"/>
    </w:p>
    <w:p w:rsidR="00000E6E" w:rsidRPr="00F661B3" w:rsidRDefault="00F661B3" w:rsidP="00B01762">
      <w:pPr>
        <w:pStyle w:val="15"/>
        <w:tabs>
          <w:tab w:val="left" w:pos="993"/>
        </w:tabs>
        <w:spacing w:line="360" w:lineRule="auto"/>
        <w:ind w:firstLine="567"/>
        <w:outlineLvl w:val="9"/>
        <w:rPr>
          <w:sz w:val="30"/>
          <w:szCs w:val="30"/>
        </w:rPr>
      </w:pPr>
      <w:r w:rsidRPr="00F661B3">
        <w:rPr>
          <w:sz w:val="30"/>
          <w:szCs w:val="30"/>
        </w:rPr>
        <w:t xml:space="preserve">В </w:t>
      </w:r>
      <w:proofErr w:type="gramStart"/>
      <w:r w:rsidRPr="00F661B3">
        <w:rPr>
          <w:sz w:val="30"/>
          <w:szCs w:val="30"/>
        </w:rPr>
        <w:t>настоящем</w:t>
      </w:r>
      <w:proofErr w:type="gramEnd"/>
      <w:r w:rsidRPr="00F661B3">
        <w:rPr>
          <w:sz w:val="30"/>
          <w:szCs w:val="30"/>
        </w:rPr>
        <w:t xml:space="preserve"> документе</w:t>
      </w:r>
      <w:r w:rsidR="00364898" w:rsidRPr="00F661B3">
        <w:rPr>
          <w:sz w:val="30"/>
          <w:szCs w:val="30"/>
        </w:rPr>
        <w:t xml:space="preserve"> используются следующие термины </w:t>
      </w:r>
      <w:r w:rsidR="00000E6E" w:rsidRPr="00F661B3">
        <w:rPr>
          <w:sz w:val="30"/>
          <w:szCs w:val="30"/>
        </w:rPr>
        <w:t>с соответствующими определениями:</w:t>
      </w:r>
    </w:p>
    <w:p w:rsidR="004E08BD" w:rsidRPr="00F661B3" w:rsidRDefault="006E5D42" w:rsidP="006E5D42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b/>
          <w:sz w:val="30"/>
          <w:szCs w:val="30"/>
          <w:lang w:bidi="ru-RU"/>
        </w:rPr>
      </w:pPr>
      <w:r w:rsidRPr="00F661B3">
        <w:rPr>
          <w:b/>
          <w:sz w:val="30"/>
          <w:szCs w:val="30"/>
          <w:lang w:bidi="ru-RU"/>
        </w:rPr>
        <w:t xml:space="preserve"> </w:t>
      </w:r>
      <w:r w:rsidR="004E08BD" w:rsidRPr="00F661B3">
        <w:rPr>
          <w:b/>
          <w:sz w:val="30"/>
          <w:szCs w:val="30"/>
          <w:lang w:bidi="ru-RU"/>
        </w:rPr>
        <w:t>1-я линия поддержки:</w:t>
      </w:r>
      <w:r w:rsidR="004E08BD" w:rsidRPr="00F661B3">
        <w:rPr>
          <w:sz w:val="30"/>
          <w:szCs w:val="30"/>
          <w:lang w:bidi="ru-RU"/>
        </w:rPr>
        <w:t xml:space="preserve"> </w:t>
      </w:r>
      <w:proofErr w:type="gramStart"/>
      <w:r w:rsidR="004E08BD" w:rsidRPr="00F661B3">
        <w:rPr>
          <w:sz w:val="30"/>
          <w:szCs w:val="30"/>
          <w:lang w:bidi="ru-RU"/>
        </w:rPr>
        <w:t>Первый уровень в иерархии групп поддержки - служба поддержки Пользователей, оказывающая начальный уровень технической поддержки, ответственный за работу с базовыми Обращениями Пользователей, специалисты которой при возможности помогают Пользователю услуг самостоятельно либо эскалируют Обращение Пользователя на 2-ю линию поддержки; каждый последующий уровень поддержки включает в себя более высокую квалификацию специалистов, либо большее количество времени или прочих ресурсов.</w:t>
      </w:r>
      <w:proofErr w:type="gramEnd"/>
    </w:p>
    <w:p w:rsidR="004E08BD" w:rsidRPr="00F661B3" w:rsidRDefault="006E5D42" w:rsidP="004E08BD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b/>
          <w:sz w:val="30"/>
          <w:szCs w:val="30"/>
          <w:lang w:bidi="ru-RU"/>
        </w:rPr>
      </w:pPr>
      <w:r w:rsidRPr="00F661B3">
        <w:rPr>
          <w:b/>
          <w:sz w:val="30"/>
          <w:szCs w:val="30"/>
          <w:lang w:bidi="ru-RU"/>
        </w:rPr>
        <w:t xml:space="preserve"> </w:t>
      </w:r>
      <w:proofErr w:type="gramStart"/>
      <w:r w:rsidR="004E08BD" w:rsidRPr="00F661B3">
        <w:rPr>
          <w:b/>
          <w:sz w:val="30"/>
          <w:szCs w:val="30"/>
          <w:lang w:bidi="ru-RU"/>
        </w:rPr>
        <w:t>а</w:t>
      </w:r>
      <w:proofErr w:type="gramEnd"/>
      <w:r w:rsidR="004E08BD" w:rsidRPr="00F661B3">
        <w:rPr>
          <w:b/>
          <w:sz w:val="30"/>
          <w:szCs w:val="30"/>
          <w:lang w:bidi="ru-RU"/>
        </w:rPr>
        <w:t>втоматизированное рабочее место</w:t>
      </w:r>
      <w:r w:rsidR="00503B02" w:rsidRPr="00F661B3">
        <w:rPr>
          <w:b/>
          <w:sz w:val="30"/>
          <w:szCs w:val="30"/>
          <w:lang w:bidi="ru-RU"/>
        </w:rPr>
        <w:t>; АРМ</w:t>
      </w:r>
      <w:r w:rsidR="004E08BD" w:rsidRPr="00F661B3">
        <w:rPr>
          <w:b/>
          <w:sz w:val="30"/>
          <w:szCs w:val="30"/>
          <w:lang w:bidi="ru-RU"/>
        </w:rPr>
        <w:t>:</w:t>
      </w:r>
      <w:r w:rsidR="004E08BD" w:rsidRPr="00F661B3">
        <w:rPr>
          <w:sz w:val="30"/>
          <w:szCs w:val="30"/>
          <w:lang w:bidi="ru-RU"/>
        </w:rPr>
        <w:t xml:space="preserve"> Программно-технический комплекс а</w:t>
      </w:r>
      <w:r w:rsidRPr="00F661B3">
        <w:rPr>
          <w:sz w:val="30"/>
          <w:szCs w:val="30"/>
          <w:lang w:bidi="ru-RU"/>
        </w:rPr>
        <w:t>втоматизированной систем</w:t>
      </w:r>
      <w:r w:rsidR="004E08BD" w:rsidRPr="00F661B3">
        <w:rPr>
          <w:sz w:val="30"/>
          <w:szCs w:val="30"/>
          <w:lang w:bidi="ru-RU"/>
        </w:rPr>
        <w:t>ы, предназначенный для автоматизации определенного вида деятельности. АРМ объединяет программно-аппаратные средства, обеспечивающие взаимодействие человека с компьютером, предоставляет возможность ввода информации (через клавиатуру, сканер и пр.) и её вывод на экран монитора, принтер и иные устройства вывода.</w:t>
      </w:r>
    </w:p>
    <w:p w:rsidR="003947B0" w:rsidRPr="00F661B3" w:rsidRDefault="006E5D42" w:rsidP="00F82F02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b/>
          <w:sz w:val="30"/>
          <w:szCs w:val="30"/>
          <w:lang w:bidi="ru-RU"/>
        </w:rPr>
      </w:pPr>
      <w:r w:rsidRPr="00F661B3">
        <w:rPr>
          <w:b/>
          <w:sz w:val="30"/>
          <w:szCs w:val="30"/>
          <w:lang w:bidi="ru-RU"/>
        </w:rPr>
        <w:t xml:space="preserve"> </w:t>
      </w:r>
      <w:proofErr w:type="gramStart"/>
      <w:r w:rsidR="003947B0" w:rsidRPr="00F661B3">
        <w:rPr>
          <w:b/>
          <w:sz w:val="30"/>
          <w:szCs w:val="30"/>
          <w:lang w:bidi="ru-RU"/>
        </w:rPr>
        <w:t>а</w:t>
      </w:r>
      <w:proofErr w:type="gramEnd"/>
      <w:r w:rsidR="003947B0" w:rsidRPr="00F661B3">
        <w:rPr>
          <w:b/>
          <w:sz w:val="30"/>
          <w:szCs w:val="30"/>
          <w:lang w:bidi="ru-RU"/>
        </w:rPr>
        <w:t>втоматизированная система</w:t>
      </w:r>
      <w:r w:rsidR="00503B02" w:rsidRPr="00F661B3">
        <w:rPr>
          <w:b/>
          <w:sz w:val="30"/>
          <w:szCs w:val="30"/>
          <w:lang w:bidi="ru-RU"/>
        </w:rPr>
        <w:t>; АС</w:t>
      </w:r>
      <w:r w:rsidR="00850DC9" w:rsidRPr="00F661B3">
        <w:rPr>
          <w:b/>
          <w:sz w:val="30"/>
          <w:szCs w:val="30"/>
          <w:lang w:bidi="ru-RU"/>
        </w:rPr>
        <w:t>:</w:t>
      </w:r>
      <w:r w:rsidR="003947B0" w:rsidRPr="00F661B3">
        <w:rPr>
          <w:b/>
          <w:sz w:val="30"/>
          <w:szCs w:val="30"/>
          <w:lang w:bidi="ru-RU"/>
        </w:rPr>
        <w:t xml:space="preserve"> </w:t>
      </w:r>
      <w:r w:rsidR="00850DC9" w:rsidRPr="00F661B3">
        <w:rPr>
          <w:sz w:val="30"/>
          <w:szCs w:val="30"/>
          <w:lang w:bidi="ru-RU"/>
        </w:rPr>
        <w:t>О</w:t>
      </w:r>
      <w:r w:rsidR="003947B0" w:rsidRPr="00F661B3">
        <w:rPr>
          <w:sz w:val="30"/>
          <w:szCs w:val="30"/>
          <w:lang w:bidi="ru-RU"/>
        </w:rPr>
        <w:t>рганизационно-техническая 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функций.</w:t>
      </w:r>
    </w:p>
    <w:p w:rsidR="001D2979" w:rsidRPr="00F661B3" w:rsidRDefault="006E5D42" w:rsidP="001D2979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sz w:val="30"/>
          <w:szCs w:val="30"/>
          <w:lang w:bidi="ru-RU"/>
        </w:rPr>
      </w:pPr>
      <w:r w:rsidRPr="00F661B3">
        <w:rPr>
          <w:b/>
          <w:sz w:val="30"/>
          <w:szCs w:val="30"/>
          <w:lang w:bidi="ru-RU"/>
        </w:rPr>
        <w:t xml:space="preserve"> </w:t>
      </w:r>
      <w:r w:rsidR="001D2979" w:rsidRPr="00F661B3">
        <w:rPr>
          <w:b/>
          <w:sz w:val="30"/>
          <w:szCs w:val="30"/>
          <w:lang w:bidi="ru-RU"/>
        </w:rPr>
        <w:t>администратор АС:</w:t>
      </w:r>
      <w:r w:rsidR="001D2979" w:rsidRPr="00F661B3">
        <w:rPr>
          <w:sz w:val="30"/>
          <w:szCs w:val="30"/>
          <w:lang w:bidi="ru-RU"/>
        </w:rPr>
        <w:t xml:space="preserve"> Роль, ответственная за создание, поддержку в актуальном состоянии и эксплуатацию системы.</w:t>
      </w:r>
    </w:p>
    <w:p w:rsidR="001D2979" w:rsidRPr="00F661B3" w:rsidRDefault="006E5D42" w:rsidP="001D2979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sz w:val="30"/>
          <w:szCs w:val="30"/>
          <w:lang w:bidi="ru-RU"/>
        </w:rPr>
      </w:pPr>
      <w:r w:rsidRPr="00F661B3">
        <w:rPr>
          <w:b/>
          <w:sz w:val="30"/>
          <w:szCs w:val="30"/>
          <w:lang w:bidi="ru-RU"/>
        </w:rPr>
        <w:t xml:space="preserve"> </w:t>
      </w:r>
      <w:proofErr w:type="gramStart"/>
      <w:r w:rsidR="001D2979" w:rsidRPr="00F661B3">
        <w:rPr>
          <w:b/>
          <w:sz w:val="30"/>
          <w:szCs w:val="30"/>
          <w:lang w:bidi="ru-RU"/>
        </w:rPr>
        <w:t>а</w:t>
      </w:r>
      <w:proofErr w:type="gramEnd"/>
      <w:r w:rsidR="001D2979" w:rsidRPr="00F661B3">
        <w:rPr>
          <w:b/>
          <w:sz w:val="30"/>
          <w:szCs w:val="30"/>
          <w:lang w:bidi="ru-RU"/>
        </w:rPr>
        <w:t>налитик Процесса:</w:t>
      </w:r>
      <w:r w:rsidR="001D2979" w:rsidRPr="00F661B3">
        <w:rPr>
          <w:sz w:val="30"/>
          <w:szCs w:val="30"/>
          <w:lang w:bidi="ru-RU"/>
        </w:rPr>
        <w:t xml:space="preserve"> Роль, ответственная за анализ, выполнение задач Процесса и его оптимизацию.</w:t>
      </w:r>
    </w:p>
    <w:p w:rsidR="003947B0" w:rsidRPr="00F661B3" w:rsidRDefault="006E5D42" w:rsidP="00F82F02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sz w:val="30"/>
          <w:szCs w:val="30"/>
          <w:lang w:bidi="ru-RU"/>
        </w:rPr>
      </w:pPr>
      <w:r w:rsidRPr="00F661B3">
        <w:rPr>
          <w:b/>
          <w:sz w:val="30"/>
          <w:szCs w:val="30"/>
          <w:lang w:bidi="ru-RU"/>
        </w:rPr>
        <w:lastRenderedPageBreak/>
        <w:t xml:space="preserve"> </w:t>
      </w:r>
      <w:r w:rsidR="00850DC9" w:rsidRPr="00F661B3">
        <w:rPr>
          <w:b/>
          <w:sz w:val="30"/>
          <w:szCs w:val="30"/>
          <w:lang w:bidi="ru-RU"/>
        </w:rPr>
        <w:t>з</w:t>
      </w:r>
      <w:r w:rsidR="003947B0" w:rsidRPr="00F661B3">
        <w:rPr>
          <w:b/>
          <w:sz w:val="30"/>
          <w:szCs w:val="30"/>
          <w:lang w:bidi="ru-RU"/>
        </w:rPr>
        <w:t>аказчик услуг</w:t>
      </w:r>
      <w:r w:rsidR="00850DC9" w:rsidRPr="00F661B3">
        <w:rPr>
          <w:sz w:val="30"/>
          <w:szCs w:val="30"/>
          <w:lang w:bidi="ru-RU"/>
        </w:rPr>
        <w:t>:</w:t>
      </w:r>
      <w:r w:rsidR="003947B0" w:rsidRPr="00F661B3">
        <w:rPr>
          <w:b/>
          <w:sz w:val="30"/>
          <w:szCs w:val="30"/>
          <w:lang w:bidi="ru-RU"/>
        </w:rPr>
        <w:t xml:space="preserve"> </w:t>
      </w:r>
      <w:r w:rsidR="00850DC9" w:rsidRPr="00F661B3">
        <w:rPr>
          <w:sz w:val="30"/>
          <w:szCs w:val="30"/>
          <w:lang w:bidi="ru-RU"/>
        </w:rPr>
        <w:t>Л</w:t>
      </w:r>
      <w:r w:rsidR="003947B0" w:rsidRPr="00F661B3">
        <w:rPr>
          <w:sz w:val="30"/>
          <w:szCs w:val="30"/>
          <w:lang w:bidi="ru-RU"/>
        </w:rPr>
        <w:t>ицо (физическое или юридическое), которое заключает Соглашение с Поставщиком на предоставление услуг. Соглашение описывает и формализует отношения между сторонами</w:t>
      </w:r>
      <w:r w:rsidR="001D2979" w:rsidRPr="00F661B3">
        <w:rPr>
          <w:sz w:val="30"/>
          <w:szCs w:val="30"/>
          <w:lang w:bidi="ru-RU"/>
        </w:rPr>
        <w:t xml:space="preserve"> (далее – Заказчик)</w:t>
      </w:r>
      <w:r w:rsidR="003947B0" w:rsidRPr="00F661B3">
        <w:rPr>
          <w:sz w:val="30"/>
          <w:szCs w:val="30"/>
          <w:lang w:bidi="ru-RU"/>
        </w:rPr>
        <w:t xml:space="preserve">. </w:t>
      </w:r>
    </w:p>
    <w:p w:rsidR="001D2979" w:rsidRPr="00F661B3" w:rsidRDefault="006E5D42" w:rsidP="001D2979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b/>
          <w:sz w:val="30"/>
          <w:szCs w:val="30"/>
          <w:lang w:bidi="ru-RU"/>
        </w:rPr>
      </w:pPr>
      <w:r w:rsidRPr="00F661B3">
        <w:rPr>
          <w:b/>
          <w:sz w:val="30"/>
          <w:szCs w:val="30"/>
          <w:lang w:bidi="ru-RU"/>
        </w:rPr>
        <w:t xml:space="preserve"> </w:t>
      </w:r>
      <w:proofErr w:type="gramStart"/>
      <w:r w:rsidR="001D2979" w:rsidRPr="00F661B3">
        <w:rPr>
          <w:b/>
          <w:sz w:val="30"/>
          <w:szCs w:val="30"/>
          <w:lang w:bidi="ru-RU"/>
        </w:rPr>
        <w:t>з</w:t>
      </w:r>
      <w:proofErr w:type="gramEnd"/>
      <w:r w:rsidR="001D2979" w:rsidRPr="00F661B3">
        <w:rPr>
          <w:b/>
          <w:sz w:val="30"/>
          <w:szCs w:val="30"/>
          <w:lang w:bidi="ru-RU"/>
        </w:rPr>
        <w:t>апрос на обслуживание</w:t>
      </w:r>
      <w:r w:rsidR="00503B02" w:rsidRPr="00F661B3">
        <w:rPr>
          <w:b/>
          <w:sz w:val="30"/>
          <w:szCs w:val="30"/>
          <w:lang w:bidi="ru-RU"/>
        </w:rPr>
        <w:t>; ЗНО</w:t>
      </w:r>
      <w:r w:rsidR="001D2979" w:rsidRPr="00F661B3">
        <w:rPr>
          <w:b/>
          <w:sz w:val="30"/>
          <w:szCs w:val="30"/>
          <w:lang w:bidi="ru-RU"/>
        </w:rPr>
        <w:t xml:space="preserve">: </w:t>
      </w:r>
      <w:r w:rsidR="001D2979" w:rsidRPr="00F661B3">
        <w:rPr>
          <w:sz w:val="30"/>
          <w:szCs w:val="30"/>
          <w:lang w:bidi="ru-RU"/>
        </w:rPr>
        <w:t>Запрос Пользователя на информацию, или консультацию, или на стандартное изменение, доступ к услуге.</w:t>
      </w:r>
    </w:p>
    <w:p w:rsidR="001D2979" w:rsidRPr="00F661B3" w:rsidRDefault="006E5D42" w:rsidP="001D2979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sz w:val="30"/>
          <w:szCs w:val="30"/>
          <w:lang w:bidi="ru-RU"/>
        </w:rPr>
      </w:pPr>
      <w:r w:rsidRPr="00F661B3">
        <w:rPr>
          <w:b/>
          <w:sz w:val="30"/>
          <w:szCs w:val="30"/>
          <w:lang w:bidi="ru-RU"/>
        </w:rPr>
        <w:t xml:space="preserve"> </w:t>
      </w:r>
      <w:r w:rsidR="001D2979" w:rsidRPr="00F661B3">
        <w:rPr>
          <w:b/>
          <w:sz w:val="30"/>
          <w:szCs w:val="30"/>
          <w:lang w:bidi="ru-RU"/>
        </w:rPr>
        <w:t>компьютер (персональный компьютер</w:t>
      </w:r>
      <w:r w:rsidR="00503B02" w:rsidRPr="00F661B3">
        <w:rPr>
          <w:b/>
          <w:sz w:val="30"/>
          <w:szCs w:val="30"/>
          <w:lang w:bidi="ru-RU"/>
        </w:rPr>
        <w:t>; ПК</w:t>
      </w:r>
      <w:r w:rsidR="001D2979" w:rsidRPr="00F661B3">
        <w:rPr>
          <w:b/>
          <w:sz w:val="30"/>
          <w:szCs w:val="30"/>
          <w:lang w:bidi="ru-RU"/>
        </w:rPr>
        <w:t>):</w:t>
      </w:r>
      <w:r w:rsidR="001D2979" w:rsidRPr="00F661B3">
        <w:rPr>
          <w:sz w:val="30"/>
          <w:szCs w:val="30"/>
          <w:lang w:bidi="ru-RU"/>
        </w:rPr>
        <w:t xml:space="preserve"> Электронное устройство, предназначенное для работы с информацией (введение, обработка, хранение, вывод и передача), являющееся основой оборудования АРМ сотрудника. </w:t>
      </w:r>
    </w:p>
    <w:p w:rsidR="001D2979" w:rsidRPr="00F661B3" w:rsidRDefault="006E5D42" w:rsidP="001D2979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sz w:val="30"/>
          <w:szCs w:val="30"/>
          <w:lang w:bidi="ru-RU"/>
        </w:rPr>
      </w:pPr>
      <w:r w:rsidRPr="00F661B3">
        <w:rPr>
          <w:b/>
          <w:sz w:val="30"/>
          <w:szCs w:val="30"/>
          <w:lang w:bidi="ru-RU"/>
        </w:rPr>
        <w:t xml:space="preserve"> </w:t>
      </w:r>
      <w:proofErr w:type="gramStart"/>
      <w:r w:rsidR="001D2979" w:rsidRPr="00F661B3">
        <w:rPr>
          <w:b/>
          <w:sz w:val="30"/>
          <w:szCs w:val="30"/>
          <w:lang w:bidi="ru-RU"/>
        </w:rPr>
        <w:t>к</w:t>
      </w:r>
      <w:proofErr w:type="gramEnd"/>
      <w:r w:rsidR="001D2979" w:rsidRPr="00F661B3">
        <w:rPr>
          <w:b/>
          <w:sz w:val="30"/>
          <w:szCs w:val="30"/>
          <w:lang w:bidi="ru-RU"/>
        </w:rPr>
        <w:t>оординатор Процесса:</w:t>
      </w:r>
      <w:r w:rsidR="001D2979" w:rsidRPr="00F661B3">
        <w:rPr>
          <w:sz w:val="30"/>
          <w:szCs w:val="30"/>
          <w:lang w:bidi="ru-RU"/>
        </w:rPr>
        <w:t xml:space="preserve"> Роль, ответственная за обеспечение слаженной работы всех Участников на всех этапах Процесса.</w:t>
      </w:r>
    </w:p>
    <w:p w:rsidR="001D2979" w:rsidRPr="00F661B3" w:rsidRDefault="006E5D42" w:rsidP="001D2979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sz w:val="30"/>
          <w:szCs w:val="30"/>
          <w:lang w:bidi="ru-RU"/>
        </w:rPr>
      </w:pPr>
      <w:r w:rsidRPr="00F661B3">
        <w:rPr>
          <w:b/>
          <w:sz w:val="30"/>
          <w:szCs w:val="30"/>
          <w:lang w:bidi="ru-RU"/>
        </w:rPr>
        <w:t xml:space="preserve"> </w:t>
      </w:r>
      <w:r w:rsidR="001D2979" w:rsidRPr="00F661B3">
        <w:rPr>
          <w:b/>
          <w:sz w:val="30"/>
          <w:szCs w:val="30"/>
          <w:lang w:bidi="ru-RU"/>
        </w:rPr>
        <w:t>менеджер Процесса:</w:t>
      </w:r>
      <w:r w:rsidR="001D2979" w:rsidRPr="00F661B3">
        <w:rPr>
          <w:sz w:val="30"/>
          <w:szCs w:val="30"/>
          <w:lang w:bidi="ru-RU"/>
        </w:rPr>
        <w:t xml:space="preserve"> Роль, на которую возлагается ответственность за оперативное управление Процессом. В зону ответственности Менеджера Процесса входит планирование и координация всей деятельности, необходимой для выполнения, мониторинга и предоставления отчётности по ключевым показателям эффективности Процесса. </w:t>
      </w:r>
    </w:p>
    <w:p w:rsidR="001D2979" w:rsidRPr="00F661B3" w:rsidRDefault="006E5D42" w:rsidP="001D2979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sz w:val="30"/>
          <w:szCs w:val="30"/>
          <w:lang w:bidi="ru-RU"/>
        </w:rPr>
      </w:pPr>
      <w:r w:rsidRPr="00F661B3">
        <w:rPr>
          <w:b/>
          <w:sz w:val="30"/>
          <w:szCs w:val="30"/>
          <w:lang w:bidi="ru-RU"/>
        </w:rPr>
        <w:t xml:space="preserve"> </w:t>
      </w:r>
      <w:proofErr w:type="gramStart"/>
      <w:r w:rsidR="001D2979" w:rsidRPr="00F661B3">
        <w:rPr>
          <w:b/>
          <w:sz w:val="30"/>
          <w:szCs w:val="30"/>
          <w:lang w:bidi="ru-RU"/>
        </w:rPr>
        <w:t>м</w:t>
      </w:r>
      <w:proofErr w:type="gramEnd"/>
      <w:r w:rsidR="001D2979" w:rsidRPr="00F661B3">
        <w:rPr>
          <w:b/>
          <w:sz w:val="30"/>
          <w:szCs w:val="30"/>
          <w:lang w:bidi="ru-RU"/>
        </w:rPr>
        <w:t xml:space="preserve">ониторинг: </w:t>
      </w:r>
      <w:r w:rsidR="001D2979" w:rsidRPr="00F661B3">
        <w:rPr>
          <w:sz w:val="30"/>
          <w:szCs w:val="30"/>
          <w:lang w:bidi="ru-RU"/>
        </w:rPr>
        <w:t>Постоянное наблюдение за конфигурационной единицей, Услугой или Процессом с целью обнаружения событий и обеспечения информированности о текущем состоянии.</w:t>
      </w:r>
    </w:p>
    <w:p w:rsidR="001D2979" w:rsidRPr="00F661B3" w:rsidRDefault="006E5D42" w:rsidP="001D2979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sz w:val="30"/>
          <w:szCs w:val="30"/>
          <w:lang w:bidi="ru-RU"/>
        </w:rPr>
      </w:pPr>
      <w:r w:rsidRPr="00F661B3">
        <w:rPr>
          <w:b/>
          <w:sz w:val="30"/>
          <w:szCs w:val="30"/>
          <w:lang w:bidi="ru-RU"/>
        </w:rPr>
        <w:t xml:space="preserve"> </w:t>
      </w:r>
      <w:r w:rsidR="001D2979" w:rsidRPr="00F661B3">
        <w:rPr>
          <w:b/>
          <w:sz w:val="30"/>
          <w:szCs w:val="30"/>
          <w:lang w:bidi="ru-RU"/>
        </w:rPr>
        <w:t>обращение Пользователя</w:t>
      </w:r>
      <w:r w:rsidR="001D2979" w:rsidRPr="00F661B3">
        <w:rPr>
          <w:sz w:val="30"/>
          <w:szCs w:val="30"/>
          <w:lang w:bidi="ru-RU"/>
        </w:rPr>
        <w:t>: Любое взаимодействие Пользователя услуг с линией поддержки (далее – Обращение).</w:t>
      </w:r>
    </w:p>
    <w:p w:rsidR="003947B0" w:rsidRPr="00F661B3" w:rsidRDefault="006E5D42" w:rsidP="00F82F02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sz w:val="30"/>
          <w:szCs w:val="30"/>
          <w:lang w:bidi="ru-RU"/>
        </w:rPr>
      </w:pPr>
      <w:r w:rsidRPr="00F661B3">
        <w:rPr>
          <w:b/>
          <w:sz w:val="30"/>
          <w:szCs w:val="30"/>
          <w:lang w:bidi="ru-RU"/>
        </w:rPr>
        <w:t xml:space="preserve"> </w:t>
      </w:r>
      <w:proofErr w:type="gramStart"/>
      <w:r w:rsidR="00850DC9" w:rsidRPr="00F661B3">
        <w:rPr>
          <w:b/>
          <w:sz w:val="30"/>
          <w:szCs w:val="30"/>
          <w:lang w:bidi="ru-RU"/>
        </w:rPr>
        <w:t>п</w:t>
      </w:r>
      <w:proofErr w:type="gramEnd"/>
      <w:r w:rsidR="003947B0" w:rsidRPr="00F661B3">
        <w:rPr>
          <w:b/>
          <w:sz w:val="30"/>
          <w:szCs w:val="30"/>
          <w:lang w:bidi="ru-RU"/>
        </w:rPr>
        <w:t>ользователь услуг</w:t>
      </w:r>
      <w:r w:rsidR="00850DC9" w:rsidRPr="00F661B3">
        <w:rPr>
          <w:sz w:val="30"/>
          <w:szCs w:val="30"/>
          <w:lang w:bidi="ru-RU"/>
        </w:rPr>
        <w:t xml:space="preserve">: Лицо </w:t>
      </w:r>
      <w:r w:rsidR="003947B0" w:rsidRPr="00F661B3">
        <w:rPr>
          <w:sz w:val="30"/>
          <w:szCs w:val="30"/>
          <w:lang w:bidi="ru-RU"/>
        </w:rPr>
        <w:t>(физическое или юридическое), использующее, потребляющее услугу</w:t>
      </w:r>
      <w:r w:rsidR="001D2979" w:rsidRPr="00F661B3">
        <w:rPr>
          <w:sz w:val="30"/>
          <w:szCs w:val="30"/>
          <w:lang w:bidi="ru-RU"/>
        </w:rPr>
        <w:t xml:space="preserve"> (далее – Пользователь)</w:t>
      </w:r>
      <w:r w:rsidR="003947B0" w:rsidRPr="00F661B3">
        <w:rPr>
          <w:sz w:val="30"/>
          <w:szCs w:val="30"/>
          <w:lang w:bidi="ru-RU"/>
        </w:rPr>
        <w:t>.</w:t>
      </w:r>
    </w:p>
    <w:p w:rsidR="003947B0" w:rsidRPr="00F661B3" w:rsidRDefault="006E5D42" w:rsidP="00F82F02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sz w:val="30"/>
          <w:szCs w:val="30"/>
          <w:lang w:bidi="ru-RU"/>
        </w:rPr>
      </w:pPr>
      <w:r w:rsidRPr="00F661B3">
        <w:rPr>
          <w:b/>
          <w:sz w:val="30"/>
          <w:szCs w:val="30"/>
          <w:lang w:bidi="ru-RU"/>
        </w:rPr>
        <w:t xml:space="preserve"> </w:t>
      </w:r>
      <w:r w:rsidR="00850DC9" w:rsidRPr="00F661B3">
        <w:rPr>
          <w:b/>
          <w:sz w:val="30"/>
          <w:szCs w:val="30"/>
          <w:lang w:bidi="ru-RU"/>
        </w:rPr>
        <w:t>п</w:t>
      </w:r>
      <w:r w:rsidR="003947B0" w:rsidRPr="00F661B3">
        <w:rPr>
          <w:b/>
          <w:sz w:val="30"/>
          <w:szCs w:val="30"/>
          <w:lang w:bidi="ru-RU"/>
        </w:rPr>
        <w:t>оставщик услуг</w:t>
      </w:r>
      <w:r w:rsidR="00850DC9" w:rsidRPr="00F661B3">
        <w:rPr>
          <w:sz w:val="30"/>
          <w:szCs w:val="30"/>
          <w:lang w:bidi="ru-RU"/>
        </w:rPr>
        <w:t>: Л</w:t>
      </w:r>
      <w:r w:rsidR="003947B0" w:rsidRPr="00F661B3">
        <w:rPr>
          <w:sz w:val="30"/>
          <w:szCs w:val="30"/>
          <w:lang w:bidi="ru-RU"/>
        </w:rPr>
        <w:t>ицо (физическое или юридическое), поставляющее, реализующее услугу</w:t>
      </w:r>
      <w:r w:rsidR="001D2979" w:rsidRPr="00F661B3">
        <w:rPr>
          <w:sz w:val="30"/>
          <w:szCs w:val="30"/>
          <w:lang w:bidi="ru-RU"/>
        </w:rPr>
        <w:t xml:space="preserve"> (далее Поставщик)</w:t>
      </w:r>
      <w:r w:rsidR="003947B0" w:rsidRPr="00F661B3">
        <w:rPr>
          <w:sz w:val="30"/>
          <w:szCs w:val="30"/>
          <w:lang w:bidi="ru-RU"/>
        </w:rPr>
        <w:t>.</w:t>
      </w:r>
    </w:p>
    <w:p w:rsidR="001D2979" w:rsidRPr="00F661B3" w:rsidRDefault="006E5D42" w:rsidP="001D2979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b/>
          <w:sz w:val="30"/>
          <w:szCs w:val="30"/>
          <w:lang w:bidi="ru-RU"/>
        </w:rPr>
      </w:pPr>
      <w:r w:rsidRPr="00F661B3">
        <w:rPr>
          <w:b/>
          <w:sz w:val="30"/>
          <w:szCs w:val="30"/>
          <w:lang w:bidi="ru-RU"/>
        </w:rPr>
        <w:lastRenderedPageBreak/>
        <w:t xml:space="preserve"> </w:t>
      </w:r>
      <w:proofErr w:type="gramStart"/>
      <w:r w:rsidR="001D2979" w:rsidRPr="00F661B3">
        <w:rPr>
          <w:b/>
          <w:sz w:val="30"/>
          <w:szCs w:val="30"/>
          <w:lang w:bidi="ru-RU"/>
        </w:rPr>
        <w:t>п</w:t>
      </w:r>
      <w:proofErr w:type="gramEnd"/>
      <w:r w:rsidR="001D2979" w:rsidRPr="00F661B3">
        <w:rPr>
          <w:b/>
          <w:sz w:val="30"/>
          <w:szCs w:val="30"/>
          <w:lang w:bidi="ru-RU"/>
        </w:rPr>
        <w:t>рограммное обеспечение</w:t>
      </w:r>
      <w:r w:rsidR="00503B02" w:rsidRPr="00F661B3">
        <w:rPr>
          <w:b/>
          <w:sz w:val="30"/>
          <w:szCs w:val="30"/>
          <w:lang w:bidi="ru-RU"/>
        </w:rPr>
        <w:t>; ПО</w:t>
      </w:r>
      <w:r w:rsidR="001D2979" w:rsidRPr="00F661B3">
        <w:rPr>
          <w:b/>
          <w:sz w:val="30"/>
          <w:szCs w:val="30"/>
          <w:lang w:bidi="ru-RU"/>
        </w:rPr>
        <w:t>: С</w:t>
      </w:r>
      <w:r w:rsidR="001D2979" w:rsidRPr="00F661B3">
        <w:rPr>
          <w:sz w:val="30"/>
          <w:szCs w:val="30"/>
          <w:lang w:bidi="ru-RU"/>
        </w:rPr>
        <w:t>овокупность программ, процедур, правил и соответствующей документации системы обработки информации.</w:t>
      </w:r>
    </w:p>
    <w:p w:rsidR="003947B0" w:rsidRPr="00F661B3" w:rsidRDefault="006E5D42" w:rsidP="00F82F02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sz w:val="30"/>
          <w:szCs w:val="30"/>
          <w:lang w:bidi="ru-RU"/>
        </w:rPr>
      </w:pPr>
      <w:r w:rsidRPr="00F661B3">
        <w:rPr>
          <w:b/>
          <w:sz w:val="30"/>
          <w:szCs w:val="30"/>
          <w:lang w:bidi="ru-RU"/>
        </w:rPr>
        <w:t xml:space="preserve"> </w:t>
      </w:r>
      <w:r w:rsidR="001D2979" w:rsidRPr="00F661B3">
        <w:rPr>
          <w:b/>
          <w:sz w:val="30"/>
          <w:szCs w:val="30"/>
          <w:lang w:bidi="ru-RU"/>
        </w:rPr>
        <w:t>п</w:t>
      </w:r>
      <w:r w:rsidR="003947B0" w:rsidRPr="00F661B3">
        <w:rPr>
          <w:b/>
          <w:sz w:val="30"/>
          <w:szCs w:val="30"/>
          <w:lang w:bidi="ru-RU"/>
        </w:rPr>
        <w:t>роцедура</w:t>
      </w:r>
      <w:r w:rsidR="00850DC9" w:rsidRPr="00F661B3">
        <w:rPr>
          <w:b/>
          <w:sz w:val="30"/>
          <w:szCs w:val="30"/>
          <w:lang w:bidi="ru-RU"/>
        </w:rPr>
        <w:t>:</w:t>
      </w:r>
      <w:r w:rsidR="00850DC9" w:rsidRPr="00F661B3">
        <w:rPr>
          <w:sz w:val="30"/>
          <w:szCs w:val="30"/>
          <w:lang w:bidi="ru-RU"/>
        </w:rPr>
        <w:t xml:space="preserve"> Д</w:t>
      </w:r>
      <w:r w:rsidR="003947B0" w:rsidRPr="00F661B3">
        <w:rPr>
          <w:sz w:val="30"/>
          <w:szCs w:val="30"/>
          <w:lang w:bidi="ru-RU"/>
        </w:rPr>
        <w:t>окумент, содержащий шаги, которые предписывают способ выполнения деятельности. Процедуры определяются как части Процесса.</w:t>
      </w:r>
    </w:p>
    <w:p w:rsidR="003947B0" w:rsidRPr="00F661B3" w:rsidRDefault="006E5D42" w:rsidP="00F82F02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sz w:val="30"/>
          <w:szCs w:val="30"/>
          <w:lang w:bidi="ru-RU"/>
        </w:rPr>
      </w:pPr>
      <w:r w:rsidRPr="00F661B3">
        <w:rPr>
          <w:b/>
          <w:sz w:val="30"/>
          <w:szCs w:val="30"/>
          <w:lang w:bidi="ru-RU"/>
        </w:rPr>
        <w:t xml:space="preserve"> </w:t>
      </w:r>
      <w:proofErr w:type="gramStart"/>
      <w:r w:rsidR="004E08BD" w:rsidRPr="00F661B3">
        <w:rPr>
          <w:b/>
          <w:sz w:val="30"/>
          <w:szCs w:val="30"/>
          <w:lang w:bidi="ru-RU"/>
        </w:rPr>
        <w:t>п</w:t>
      </w:r>
      <w:proofErr w:type="gramEnd"/>
      <w:r w:rsidR="00850DC9" w:rsidRPr="00F661B3">
        <w:rPr>
          <w:b/>
          <w:sz w:val="30"/>
          <w:szCs w:val="30"/>
          <w:lang w:bidi="ru-RU"/>
        </w:rPr>
        <w:t>роцесс:</w:t>
      </w:r>
      <w:r w:rsidR="004E08BD" w:rsidRPr="00F661B3">
        <w:rPr>
          <w:b/>
          <w:sz w:val="30"/>
          <w:szCs w:val="30"/>
          <w:lang w:bidi="ru-RU"/>
        </w:rPr>
        <w:t> </w:t>
      </w:r>
      <w:r w:rsidR="00850DC9" w:rsidRPr="00F661B3">
        <w:rPr>
          <w:sz w:val="30"/>
          <w:szCs w:val="30"/>
          <w:lang w:bidi="ru-RU"/>
        </w:rPr>
        <w:t>С</w:t>
      </w:r>
      <w:r w:rsidR="003947B0" w:rsidRPr="00F661B3">
        <w:rPr>
          <w:sz w:val="30"/>
          <w:szCs w:val="30"/>
          <w:lang w:bidi="ru-RU"/>
        </w:rPr>
        <w:t xml:space="preserve">труктурированная совокупность действий, спроектированная для достижения конкретной цели по преобразованию определенных входных данных в определенные выходные. Процесс может включать в себя любые роли, ответственности, инструменты и контроли управления, необходимые для надежного получения выходов. </w:t>
      </w:r>
    </w:p>
    <w:p w:rsidR="003947B0" w:rsidRPr="00F661B3" w:rsidRDefault="006E5D42" w:rsidP="00F82F02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sz w:val="30"/>
          <w:szCs w:val="30"/>
          <w:lang w:bidi="ru-RU"/>
        </w:rPr>
      </w:pPr>
      <w:r w:rsidRPr="00F661B3">
        <w:rPr>
          <w:b/>
          <w:sz w:val="30"/>
          <w:szCs w:val="30"/>
          <w:lang w:bidi="ru-RU"/>
        </w:rPr>
        <w:t xml:space="preserve"> </w:t>
      </w:r>
      <w:proofErr w:type="gramStart"/>
      <w:r w:rsidR="004E08BD" w:rsidRPr="00F661B3">
        <w:rPr>
          <w:b/>
          <w:sz w:val="30"/>
          <w:szCs w:val="30"/>
          <w:lang w:bidi="ru-RU"/>
        </w:rPr>
        <w:t>р</w:t>
      </w:r>
      <w:proofErr w:type="gramEnd"/>
      <w:r w:rsidR="003947B0" w:rsidRPr="00F661B3">
        <w:rPr>
          <w:b/>
          <w:sz w:val="30"/>
          <w:szCs w:val="30"/>
          <w:lang w:bidi="ru-RU"/>
        </w:rPr>
        <w:t>ол</w:t>
      </w:r>
      <w:r w:rsidR="00850DC9" w:rsidRPr="00F661B3">
        <w:rPr>
          <w:b/>
          <w:sz w:val="30"/>
          <w:szCs w:val="30"/>
          <w:lang w:bidi="ru-RU"/>
        </w:rPr>
        <w:t xml:space="preserve">ь: </w:t>
      </w:r>
      <w:r w:rsidR="00850DC9" w:rsidRPr="00F661B3">
        <w:rPr>
          <w:sz w:val="30"/>
          <w:szCs w:val="30"/>
          <w:lang w:bidi="ru-RU"/>
        </w:rPr>
        <w:t>Н</w:t>
      </w:r>
      <w:r w:rsidR="003947B0" w:rsidRPr="00F661B3">
        <w:rPr>
          <w:sz w:val="30"/>
          <w:szCs w:val="30"/>
          <w:lang w:bidi="ru-RU"/>
        </w:rPr>
        <w:t>абор ответственностей, деятельностей и полномочий, назначенных сотруднику или группе сотрудников (команде). Один сотрудник или команда может иметь несколько ролей. Этот термин также используется для описания назначения чего-либо.</w:t>
      </w:r>
    </w:p>
    <w:p w:rsidR="003947B0" w:rsidRPr="00F661B3" w:rsidRDefault="006E5D42" w:rsidP="00F82F02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sz w:val="30"/>
          <w:szCs w:val="30"/>
          <w:lang w:bidi="ru-RU"/>
        </w:rPr>
      </w:pPr>
      <w:r w:rsidRPr="00F661B3">
        <w:rPr>
          <w:b/>
          <w:sz w:val="30"/>
          <w:szCs w:val="30"/>
          <w:lang w:bidi="ru-RU"/>
        </w:rPr>
        <w:t xml:space="preserve"> </w:t>
      </w:r>
      <w:proofErr w:type="gramStart"/>
      <w:r w:rsidR="00850DC9" w:rsidRPr="00F661B3">
        <w:rPr>
          <w:b/>
          <w:sz w:val="30"/>
          <w:szCs w:val="30"/>
          <w:lang w:bidi="ru-RU"/>
        </w:rPr>
        <w:t>р</w:t>
      </w:r>
      <w:proofErr w:type="gramEnd"/>
      <w:r w:rsidR="00850DC9" w:rsidRPr="00F661B3">
        <w:rPr>
          <w:b/>
          <w:sz w:val="30"/>
          <w:szCs w:val="30"/>
          <w:lang w:bidi="ru-RU"/>
        </w:rPr>
        <w:t xml:space="preserve">олевая инструкция: </w:t>
      </w:r>
      <w:r w:rsidR="00850DC9" w:rsidRPr="00F661B3">
        <w:rPr>
          <w:sz w:val="30"/>
          <w:szCs w:val="30"/>
          <w:lang w:bidi="ru-RU"/>
        </w:rPr>
        <w:t>Д</w:t>
      </w:r>
      <w:r w:rsidR="003947B0" w:rsidRPr="00F661B3">
        <w:rPr>
          <w:sz w:val="30"/>
          <w:szCs w:val="30"/>
          <w:lang w:bidi="ru-RU"/>
        </w:rPr>
        <w:t xml:space="preserve">окумент, содержащий детальные инструкции для Роли, точно определяющие шаги по выполнению ее деятельности. </w:t>
      </w:r>
    </w:p>
    <w:p w:rsidR="001D2979" w:rsidRPr="00F661B3" w:rsidRDefault="006E5D42" w:rsidP="001D2979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sz w:val="30"/>
          <w:szCs w:val="30"/>
          <w:lang w:bidi="ru-RU"/>
        </w:rPr>
      </w:pPr>
      <w:r w:rsidRPr="00F661B3">
        <w:rPr>
          <w:b/>
          <w:sz w:val="30"/>
          <w:szCs w:val="30"/>
          <w:lang w:bidi="ru-RU"/>
        </w:rPr>
        <w:t xml:space="preserve"> с</w:t>
      </w:r>
      <w:r w:rsidR="001D2979" w:rsidRPr="00F661B3">
        <w:rPr>
          <w:b/>
          <w:sz w:val="30"/>
          <w:szCs w:val="30"/>
          <w:lang w:bidi="ru-RU"/>
        </w:rPr>
        <w:t xml:space="preserve">лужба </w:t>
      </w:r>
      <w:r w:rsidRPr="00F661B3">
        <w:rPr>
          <w:b/>
          <w:sz w:val="30"/>
          <w:szCs w:val="30"/>
          <w:lang w:bidi="ru-RU"/>
        </w:rPr>
        <w:t>поддержки Пользователей:</w:t>
      </w:r>
      <w:r w:rsidR="001D2979" w:rsidRPr="00F661B3">
        <w:rPr>
          <w:sz w:val="30"/>
          <w:szCs w:val="30"/>
          <w:lang w:bidi="ru-RU"/>
        </w:rPr>
        <w:t xml:space="preserve"> </w:t>
      </w:r>
      <w:r w:rsidRPr="00F661B3">
        <w:rPr>
          <w:sz w:val="30"/>
          <w:szCs w:val="30"/>
          <w:lang w:bidi="ru-RU"/>
        </w:rPr>
        <w:t>Е</w:t>
      </w:r>
      <w:r w:rsidR="001D2979" w:rsidRPr="00F661B3">
        <w:rPr>
          <w:sz w:val="30"/>
          <w:szCs w:val="30"/>
          <w:lang w:bidi="ru-RU"/>
        </w:rPr>
        <w:t>диная точка контакта между Поставщиком услуг и Пользователями. Типичная Служба Поддержки Пользователей управляет их Обращениями, а также осуществляет коммуникации с Пользователями.</w:t>
      </w:r>
    </w:p>
    <w:p w:rsidR="001D2979" w:rsidRPr="00F661B3" w:rsidRDefault="006E5D42" w:rsidP="001D2979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b/>
          <w:sz w:val="30"/>
          <w:szCs w:val="30"/>
          <w:lang w:bidi="ru-RU"/>
        </w:rPr>
      </w:pPr>
      <w:r w:rsidRPr="00F661B3">
        <w:rPr>
          <w:b/>
          <w:sz w:val="30"/>
          <w:szCs w:val="30"/>
          <w:lang w:bidi="ru-RU"/>
        </w:rPr>
        <w:t xml:space="preserve"> </w:t>
      </w:r>
      <w:proofErr w:type="gramStart"/>
      <w:r w:rsidRPr="00F661B3">
        <w:rPr>
          <w:b/>
          <w:sz w:val="30"/>
          <w:szCs w:val="30"/>
          <w:lang w:bidi="ru-RU"/>
        </w:rPr>
        <w:t>у</w:t>
      </w:r>
      <w:proofErr w:type="gramEnd"/>
      <w:r w:rsidR="001D2979" w:rsidRPr="00F661B3">
        <w:rPr>
          <w:b/>
          <w:sz w:val="30"/>
          <w:szCs w:val="30"/>
          <w:lang w:bidi="ru-RU"/>
        </w:rPr>
        <w:t>даленный доступ к компьютеру</w:t>
      </w:r>
      <w:r w:rsidR="00F661B3" w:rsidRPr="00F661B3">
        <w:rPr>
          <w:b/>
          <w:sz w:val="30"/>
          <w:szCs w:val="30"/>
          <w:lang w:bidi="ru-RU"/>
        </w:rPr>
        <w:t xml:space="preserve">: </w:t>
      </w:r>
      <w:r w:rsidR="00F661B3" w:rsidRPr="00F661B3">
        <w:rPr>
          <w:sz w:val="30"/>
          <w:szCs w:val="30"/>
          <w:lang w:bidi="ru-RU"/>
        </w:rPr>
        <w:t>Ф</w:t>
      </w:r>
      <w:r w:rsidR="001D2979" w:rsidRPr="00F661B3">
        <w:rPr>
          <w:sz w:val="30"/>
          <w:szCs w:val="30"/>
          <w:lang w:bidi="ru-RU"/>
        </w:rPr>
        <w:t>ункция, позволяющая подключаться к компьютеру через интернет или локальную вычислительную сеть с помощью другого компьютера и специального ПО</w:t>
      </w:r>
      <w:r w:rsidRPr="00F661B3">
        <w:rPr>
          <w:sz w:val="30"/>
          <w:szCs w:val="30"/>
          <w:lang w:bidi="ru-RU"/>
        </w:rPr>
        <w:t xml:space="preserve"> (далее – Удаленный доступ)</w:t>
      </w:r>
      <w:r w:rsidR="001D2979" w:rsidRPr="00F661B3">
        <w:rPr>
          <w:sz w:val="30"/>
          <w:szCs w:val="30"/>
          <w:lang w:bidi="ru-RU"/>
        </w:rPr>
        <w:t>.</w:t>
      </w:r>
    </w:p>
    <w:p w:rsidR="001D2979" w:rsidRPr="00F661B3" w:rsidRDefault="006E5D42" w:rsidP="006E5D42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sz w:val="30"/>
          <w:szCs w:val="30"/>
          <w:lang w:bidi="ru-RU"/>
        </w:rPr>
      </w:pPr>
      <w:r w:rsidRPr="00F661B3">
        <w:rPr>
          <w:b/>
          <w:sz w:val="30"/>
          <w:szCs w:val="30"/>
          <w:lang w:bidi="ru-RU"/>
        </w:rPr>
        <w:t xml:space="preserve"> услуга: </w:t>
      </w:r>
      <w:r w:rsidRPr="00F661B3">
        <w:rPr>
          <w:sz w:val="30"/>
          <w:szCs w:val="30"/>
          <w:lang w:bidi="ru-RU"/>
        </w:rPr>
        <w:t>Д</w:t>
      </w:r>
      <w:r w:rsidR="001D2979" w:rsidRPr="00F661B3">
        <w:rPr>
          <w:sz w:val="30"/>
          <w:szCs w:val="30"/>
          <w:lang w:bidi="ru-RU"/>
        </w:rPr>
        <w:t xml:space="preserve">еятельность, результаты которой реализуются и потребляются в ходе осуществления этой деятельности при обязательном </w:t>
      </w:r>
      <w:r w:rsidR="001D2979" w:rsidRPr="00F661B3">
        <w:rPr>
          <w:sz w:val="30"/>
          <w:szCs w:val="30"/>
          <w:lang w:bidi="ru-RU"/>
        </w:rPr>
        <w:lastRenderedPageBreak/>
        <w:t>взаимодействии двух сторон - Поставщика и Потребителя;</w:t>
      </w:r>
      <w:r w:rsidR="001D2979" w:rsidRPr="00F661B3">
        <w:rPr>
          <w:b/>
          <w:sz w:val="30"/>
          <w:szCs w:val="30"/>
          <w:lang w:bidi="ru-RU"/>
        </w:rPr>
        <w:t xml:space="preserve"> </w:t>
      </w:r>
      <w:r w:rsidR="001D2979" w:rsidRPr="00F661B3">
        <w:rPr>
          <w:sz w:val="30"/>
          <w:szCs w:val="30"/>
          <w:lang w:bidi="ru-RU"/>
        </w:rPr>
        <w:t xml:space="preserve">способ предоставления ценности Заказчику, которая делает возможным бизнес-процесс. </w:t>
      </w:r>
    </w:p>
    <w:p w:rsidR="004E08BD" w:rsidRPr="00F661B3" w:rsidRDefault="006E5D42" w:rsidP="00F82F02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sz w:val="30"/>
          <w:szCs w:val="30"/>
          <w:lang w:bidi="ru-RU"/>
        </w:rPr>
      </w:pPr>
      <w:r w:rsidRPr="00F661B3">
        <w:rPr>
          <w:b/>
          <w:sz w:val="30"/>
          <w:szCs w:val="30"/>
          <w:lang w:bidi="ru-RU"/>
        </w:rPr>
        <w:t xml:space="preserve"> </w:t>
      </w:r>
      <w:proofErr w:type="gramStart"/>
      <w:r w:rsidR="00850DC9" w:rsidRPr="00F661B3">
        <w:rPr>
          <w:b/>
          <w:sz w:val="30"/>
          <w:szCs w:val="30"/>
          <w:lang w:bidi="ru-RU"/>
        </w:rPr>
        <w:t>у</w:t>
      </w:r>
      <w:proofErr w:type="gramEnd"/>
      <w:r w:rsidR="003947B0" w:rsidRPr="00F661B3">
        <w:rPr>
          <w:b/>
          <w:sz w:val="30"/>
          <w:szCs w:val="30"/>
          <w:lang w:bidi="ru-RU"/>
        </w:rPr>
        <w:t>частники Процесса</w:t>
      </w:r>
      <w:r w:rsidR="00850DC9" w:rsidRPr="00F661B3">
        <w:rPr>
          <w:sz w:val="30"/>
          <w:szCs w:val="30"/>
          <w:lang w:bidi="ru-RU"/>
        </w:rPr>
        <w:t>: С</w:t>
      </w:r>
      <w:r w:rsidR="003947B0" w:rsidRPr="00F661B3">
        <w:rPr>
          <w:sz w:val="30"/>
          <w:szCs w:val="30"/>
          <w:lang w:bidi="ru-RU"/>
        </w:rPr>
        <w:t>отрудники и структурные единицы организаций, ответственные за выполнение одной или нескольких задач Процесса</w:t>
      </w:r>
      <w:r w:rsidR="001D2979" w:rsidRPr="00F661B3">
        <w:rPr>
          <w:sz w:val="30"/>
          <w:szCs w:val="30"/>
          <w:lang w:bidi="ru-RU"/>
        </w:rPr>
        <w:t>.</w:t>
      </w:r>
    </w:p>
    <w:p w:rsidR="001D2979" w:rsidRPr="00F661B3" w:rsidRDefault="006E5D42" w:rsidP="001D2979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b/>
          <w:sz w:val="30"/>
          <w:szCs w:val="30"/>
          <w:lang w:bidi="ru-RU"/>
        </w:rPr>
      </w:pPr>
      <w:r w:rsidRPr="00F661B3">
        <w:rPr>
          <w:b/>
          <w:sz w:val="30"/>
          <w:szCs w:val="30"/>
          <w:lang w:bidi="ru-RU"/>
        </w:rPr>
        <w:t xml:space="preserve"> </w:t>
      </w:r>
      <w:r w:rsidR="001D2979" w:rsidRPr="00F661B3">
        <w:rPr>
          <w:b/>
          <w:sz w:val="30"/>
          <w:szCs w:val="30"/>
          <w:lang w:bidi="ru-RU"/>
        </w:rPr>
        <w:t xml:space="preserve">эскалация: </w:t>
      </w:r>
      <w:r w:rsidR="001D2979" w:rsidRPr="00F661B3">
        <w:rPr>
          <w:sz w:val="30"/>
          <w:szCs w:val="30"/>
          <w:lang w:bidi="ru-RU"/>
        </w:rPr>
        <w:t xml:space="preserve">Деятельность, направленная на получение дополнительных ресурсов, когда это необходимо для достижения целевых показателей уровня услуги или удовлетворения ожиданий Заказчика: расширение круга лиц, вовлеченных в работу с Обращениями Пользователей; вынос Обращений на обсуждение на более высокий уровень компетенции при невозможности их разрешения на </w:t>
      </w:r>
      <w:proofErr w:type="gramStart"/>
      <w:r w:rsidR="001D2979" w:rsidRPr="00F661B3">
        <w:rPr>
          <w:sz w:val="30"/>
          <w:szCs w:val="30"/>
          <w:lang w:bidi="ru-RU"/>
        </w:rPr>
        <w:t>текущем</w:t>
      </w:r>
      <w:proofErr w:type="gramEnd"/>
      <w:r w:rsidR="001D2979" w:rsidRPr="00F661B3">
        <w:rPr>
          <w:sz w:val="30"/>
          <w:szCs w:val="30"/>
          <w:lang w:bidi="ru-RU"/>
        </w:rPr>
        <w:t>.</w:t>
      </w:r>
    </w:p>
    <w:p w:rsidR="00000E6E" w:rsidRPr="00F661B3" w:rsidRDefault="00000E6E" w:rsidP="006E0AA1">
      <w:pPr>
        <w:pStyle w:val="15"/>
        <w:numPr>
          <w:ilvl w:val="1"/>
          <w:numId w:val="10"/>
        </w:numPr>
        <w:tabs>
          <w:tab w:val="left" w:pos="993"/>
        </w:tabs>
        <w:spacing w:line="360" w:lineRule="auto"/>
        <w:ind w:left="0" w:firstLine="567"/>
        <w:outlineLvl w:val="1"/>
        <w:rPr>
          <w:b/>
          <w:sz w:val="30"/>
          <w:szCs w:val="30"/>
        </w:rPr>
      </w:pPr>
      <w:bookmarkStart w:id="4" w:name="_Toc499673189"/>
      <w:r w:rsidRPr="00F661B3">
        <w:rPr>
          <w:b/>
          <w:sz w:val="30"/>
          <w:szCs w:val="30"/>
        </w:rPr>
        <w:t>Сокращения</w:t>
      </w:r>
      <w:bookmarkEnd w:id="4"/>
    </w:p>
    <w:p w:rsidR="003947B0" w:rsidRPr="00F661B3" w:rsidRDefault="003947B0" w:rsidP="002D223D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F661B3">
        <w:rPr>
          <w:b/>
          <w:sz w:val="30"/>
          <w:szCs w:val="30"/>
        </w:rPr>
        <w:t>НБ РБ</w:t>
      </w:r>
      <w:r w:rsidRPr="00F661B3">
        <w:rPr>
          <w:sz w:val="30"/>
          <w:szCs w:val="30"/>
        </w:rPr>
        <w:t xml:space="preserve"> – </w:t>
      </w:r>
      <w:r w:rsidR="00F661B3" w:rsidRPr="00F661B3">
        <w:rPr>
          <w:sz w:val="30"/>
          <w:szCs w:val="30"/>
        </w:rPr>
        <w:t>Национальный б</w:t>
      </w:r>
      <w:r w:rsidRPr="00F661B3">
        <w:rPr>
          <w:sz w:val="30"/>
          <w:szCs w:val="30"/>
        </w:rPr>
        <w:t>анк Республики Беларусь;</w:t>
      </w:r>
    </w:p>
    <w:p w:rsidR="003947B0" w:rsidRPr="00F661B3" w:rsidRDefault="003947B0" w:rsidP="002D223D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F661B3">
        <w:rPr>
          <w:b/>
          <w:sz w:val="30"/>
          <w:szCs w:val="30"/>
        </w:rPr>
        <w:t>КСУИРИИ</w:t>
      </w:r>
      <w:r w:rsidRPr="00F661B3">
        <w:rPr>
          <w:sz w:val="30"/>
          <w:szCs w:val="30"/>
        </w:rPr>
        <w:t> – корпоративная система управления информационными ресурсами и инфраструктурой;</w:t>
      </w:r>
    </w:p>
    <w:p w:rsidR="00000E6E" w:rsidRPr="00F661B3" w:rsidRDefault="00000E6E" w:rsidP="002D223D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F661B3">
        <w:rPr>
          <w:rFonts w:eastAsia="Calibri"/>
          <w:b/>
          <w:bCs/>
          <w:color w:val="000000"/>
          <w:sz w:val="30"/>
          <w:szCs w:val="30"/>
        </w:rPr>
        <w:t>SLA</w:t>
      </w:r>
      <w:r w:rsidR="004357C2" w:rsidRPr="00F661B3">
        <w:rPr>
          <w:rStyle w:val="61"/>
          <w:rFonts w:ascii="Times New Roman" w:hAnsi="Times New Roman" w:cs="Times New Roman"/>
          <w:sz w:val="30"/>
          <w:szCs w:val="30"/>
        </w:rPr>
        <w:t xml:space="preserve"> </w:t>
      </w:r>
      <w:r w:rsidR="00CB2F96" w:rsidRPr="00F661B3">
        <w:rPr>
          <w:sz w:val="30"/>
          <w:szCs w:val="30"/>
        </w:rPr>
        <w:t>–</w:t>
      </w:r>
      <w:r w:rsidR="004357C2" w:rsidRPr="00F661B3">
        <w:rPr>
          <w:rStyle w:val="61"/>
          <w:sz w:val="30"/>
          <w:szCs w:val="30"/>
        </w:rPr>
        <w:t xml:space="preserve"> </w:t>
      </w:r>
      <w:proofErr w:type="spellStart"/>
      <w:r w:rsidRPr="00F661B3">
        <w:rPr>
          <w:rFonts w:eastAsia="Calibri"/>
          <w:bCs/>
          <w:color w:val="000000"/>
          <w:sz w:val="30"/>
          <w:szCs w:val="30"/>
        </w:rPr>
        <w:t>Service</w:t>
      </w:r>
      <w:proofErr w:type="spellEnd"/>
      <w:r w:rsidRPr="00F661B3">
        <w:rPr>
          <w:rFonts w:eastAsia="Calibri"/>
          <w:bCs/>
          <w:color w:val="000000"/>
          <w:sz w:val="30"/>
          <w:szCs w:val="30"/>
        </w:rPr>
        <w:t xml:space="preserve"> </w:t>
      </w:r>
      <w:proofErr w:type="spellStart"/>
      <w:r w:rsidRPr="00F661B3">
        <w:rPr>
          <w:rFonts w:eastAsia="Calibri"/>
          <w:bCs/>
          <w:color w:val="000000"/>
          <w:sz w:val="30"/>
          <w:szCs w:val="30"/>
        </w:rPr>
        <w:t>Level</w:t>
      </w:r>
      <w:proofErr w:type="spellEnd"/>
      <w:r w:rsidRPr="00F661B3">
        <w:rPr>
          <w:rFonts w:eastAsia="Calibri"/>
          <w:bCs/>
          <w:color w:val="000000"/>
          <w:sz w:val="30"/>
          <w:szCs w:val="30"/>
        </w:rPr>
        <w:t xml:space="preserve"> </w:t>
      </w:r>
      <w:proofErr w:type="spellStart"/>
      <w:r w:rsidRPr="00F661B3">
        <w:rPr>
          <w:rFonts w:eastAsia="Calibri"/>
          <w:bCs/>
          <w:color w:val="000000"/>
          <w:sz w:val="30"/>
          <w:szCs w:val="30"/>
        </w:rPr>
        <w:t>Agreement</w:t>
      </w:r>
      <w:proofErr w:type="spellEnd"/>
      <w:r w:rsidR="004357C2" w:rsidRPr="00F661B3">
        <w:rPr>
          <w:rStyle w:val="61"/>
          <w:rFonts w:ascii="Times New Roman" w:hAnsi="Times New Roman" w:cs="Times New Roman"/>
          <w:sz w:val="30"/>
          <w:szCs w:val="30"/>
        </w:rPr>
        <w:t xml:space="preserve"> -</w:t>
      </w:r>
      <w:r w:rsidR="004357C2" w:rsidRPr="00F661B3">
        <w:rPr>
          <w:rStyle w:val="61"/>
          <w:sz w:val="30"/>
          <w:szCs w:val="30"/>
        </w:rPr>
        <w:t xml:space="preserve"> </w:t>
      </w:r>
      <w:r w:rsidRPr="00F661B3">
        <w:rPr>
          <w:rFonts w:eastAsia="Calibri"/>
          <w:bCs/>
          <w:color w:val="000000"/>
          <w:sz w:val="30"/>
          <w:szCs w:val="30"/>
        </w:rPr>
        <w:t>соглашение об уровне сервиса (предоставления услуги)</w:t>
      </w:r>
      <w:r w:rsidR="003947B0" w:rsidRPr="00F661B3">
        <w:rPr>
          <w:rFonts w:eastAsia="Calibri"/>
          <w:bCs/>
          <w:color w:val="000000"/>
          <w:sz w:val="30"/>
          <w:szCs w:val="30"/>
        </w:rPr>
        <w:t>.</w:t>
      </w:r>
    </w:p>
    <w:p w:rsidR="00000E6E" w:rsidRPr="00F661B3" w:rsidRDefault="00000E6E" w:rsidP="00F82F02">
      <w:pPr>
        <w:spacing w:line="360" w:lineRule="auto"/>
        <w:jc w:val="left"/>
        <w:rPr>
          <w:rFonts w:eastAsia="Calibri"/>
          <w:b/>
          <w:caps/>
          <w:sz w:val="30"/>
          <w:szCs w:val="30"/>
        </w:rPr>
      </w:pPr>
      <w:r w:rsidRPr="00F661B3">
        <w:rPr>
          <w:rFonts w:eastAsia="Calibri"/>
          <w:caps/>
          <w:sz w:val="30"/>
          <w:szCs w:val="30"/>
        </w:rPr>
        <w:br w:type="page"/>
      </w:r>
    </w:p>
    <w:p w:rsidR="00000E6E" w:rsidRPr="00F661B3" w:rsidRDefault="004B47E0" w:rsidP="00184433">
      <w:pPr>
        <w:pStyle w:val="1"/>
        <w:keepNext w:val="0"/>
        <w:keepLines/>
        <w:widowControl/>
        <w:numPr>
          <w:ilvl w:val="0"/>
          <w:numId w:val="10"/>
        </w:numPr>
        <w:spacing w:before="0" w:after="0" w:line="360" w:lineRule="auto"/>
        <w:ind w:left="0" w:firstLine="567"/>
        <w:jc w:val="left"/>
        <w:rPr>
          <w:rFonts w:eastAsia="Calibri"/>
          <w:sz w:val="30"/>
          <w:szCs w:val="30"/>
        </w:rPr>
      </w:pPr>
      <w:bookmarkStart w:id="5" w:name="_Toc499673190"/>
      <w:r w:rsidRPr="00F661B3">
        <w:rPr>
          <w:rFonts w:eastAsia="Calibri"/>
          <w:sz w:val="30"/>
          <w:szCs w:val="30"/>
        </w:rPr>
        <w:lastRenderedPageBreak/>
        <w:t>Цели и задачи процесса</w:t>
      </w:r>
      <w:bookmarkEnd w:id="5"/>
    </w:p>
    <w:p w:rsidR="004B47E0" w:rsidRPr="00F661B3" w:rsidRDefault="004B47E0" w:rsidP="00B25E74">
      <w:pPr>
        <w:spacing w:line="360" w:lineRule="auto"/>
        <w:rPr>
          <w:rFonts w:eastAsia="Calibri"/>
          <w:sz w:val="30"/>
          <w:szCs w:val="30"/>
        </w:rPr>
      </w:pPr>
    </w:p>
    <w:p w:rsidR="00B25E74" w:rsidRPr="00F661B3" w:rsidRDefault="004B47E0" w:rsidP="00B01762">
      <w:pPr>
        <w:pStyle w:val="15"/>
        <w:numPr>
          <w:ilvl w:val="1"/>
          <w:numId w:val="10"/>
        </w:numPr>
        <w:tabs>
          <w:tab w:val="left" w:pos="993"/>
        </w:tabs>
        <w:spacing w:line="360" w:lineRule="auto"/>
        <w:ind w:left="0" w:firstLine="567"/>
        <w:outlineLvl w:val="1"/>
        <w:rPr>
          <w:sz w:val="30"/>
          <w:szCs w:val="30"/>
        </w:rPr>
      </w:pPr>
      <w:bookmarkStart w:id="6" w:name="_Toc499673191"/>
      <w:r w:rsidRPr="00F661B3">
        <w:rPr>
          <w:b/>
          <w:sz w:val="30"/>
          <w:szCs w:val="30"/>
        </w:rPr>
        <w:t>Цель Процесса</w:t>
      </w:r>
      <w:bookmarkEnd w:id="6"/>
    </w:p>
    <w:p w:rsidR="004B47E0" w:rsidRPr="00F661B3" w:rsidRDefault="00B25E74" w:rsidP="00B25E74">
      <w:pPr>
        <w:spacing w:line="360" w:lineRule="auto"/>
        <w:ind w:firstLine="567"/>
        <w:rPr>
          <w:sz w:val="30"/>
          <w:szCs w:val="30"/>
        </w:rPr>
      </w:pPr>
      <w:r w:rsidRPr="00F661B3">
        <w:rPr>
          <w:rFonts w:eastAsia="Calibri"/>
          <w:bCs/>
          <w:color w:val="000000"/>
          <w:sz w:val="30"/>
          <w:szCs w:val="30"/>
        </w:rPr>
        <w:t xml:space="preserve">Целью Процесса является </w:t>
      </w:r>
      <w:r w:rsidR="002D223D" w:rsidRPr="00F661B3">
        <w:rPr>
          <w:sz w:val="30"/>
          <w:szCs w:val="30"/>
        </w:rPr>
        <w:t>получение Удаленного доступа сотрудников Поставщика услуг 1-й линии поддержки к компьютерам Пользователей для восстановления нормального уровня предоставления согласованной услуги в пределах их компетенции в максимально короткие сроки</w:t>
      </w:r>
      <w:r w:rsidR="004B47E0" w:rsidRPr="00F661B3">
        <w:rPr>
          <w:sz w:val="30"/>
          <w:szCs w:val="30"/>
        </w:rPr>
        <w:t>.</w:t>
      </w:r>
    </w:p>
    <w:p w:rsidR="004B47E0" w:rsidRPr="00F661B3" w:rsidRDefault="002D223D" w:rsidP="00B01762">
      <w:pPr>
        <w:pStyle w:val="15"/>
        <w:numPr>
          <w:ilvl w:val="1"/>
          <w:numId w:val="10"/>
        </w:numPr>
        <w:tabs>
          <w:tab w:val="left" w:pos="993"/>
        </w:tabs>
        <w:spacing w:line="360" w:lineRule="auto"/>
        <w:ind w:left="0" w:firstLine="567"/>
        <w:outlineLvl w:val="1"/>
        <w:rPr>
          <w:sz w:val="30"/>
          <w:szCs w:val="30"/>
        </w:rPr>
      </w:pPr>
      <w:bookmarkStart w:id="7" w:name="_Toc499673192"/>
      <w:r w:rsidRPr="00F661B3">
        <w:rPr>
          <w:b/>
          <w:sz w:val="30"/>
          <w:szCs w:val="30"/>
        </w:rPr>
        <w:t>Задачи</w:t>
      </w:r>
      <w:r w:rsidR="004B47E0" w:rsidRPr="00F661B3">
        <w:rPr>
          <w:b/>
          <w:sz w:val="30"/>
          <w:szCs w:val="30"/>
        </w:rPr>
        <w:t xml:space="preserve"> </w:t>
      </w:r>
      <w:r w:rsidR="004B47E0" w:rsidRPr="00F661B3">
        <w:rPr>
          <w:rFonts w:eastAsia="Calibri"/>
          <w:b/>
          <w:bCs/>
          <w:color w:val="000000"/>
          <w:sz w:val="30"/>
          <w:szCs w:val="30"/>
        </w:rPr>
        <w:t>Процесса</w:t>
      </w:r>
      <w:bookmarkEnd w:id="7"/>
    </w:p>
    <w:p w:rsidR="002D223D" w:rsidRPr="00F661B3" w:rsidRDefault="002D223D" w:rsidP="002D223D">
      <w:pPr>
        <w:spacing w:line="360" w:lineRule="auto"/>
        <w:ind w:firstLine="567"/>
        <w:rPr>
          <w:rFonts w:eastAsia="Calibri"/>
          <w:bCs/>
          <w:color w:val="000000"/>
          <w:sz w:val="30"/>
          <w:szCs w:val="30"/>
        </w:rPr>
      </w:pPr>
      <w:r w:rsidRPr="00F661B3">
        <w:rPr>
          <w:rFonts w:eastAsia="Calibri"/>
          <w:bCs/>
          <w:color w:val="000000"/>
          <w:sz w:val="30"/>
          <w:szCs w:val="30"/>
        </w:rPr>
        <w:t>Задачами Процесса являются:</w:t>
      </w:r>
    </w:p>
    <w:p w:rsidR="002D223D" w:rsidRPr="00F661B3" w:rsidRDefault="002D223D" w:rsidP="002D223D">
      <w:pPr>
        <w:pStyle w:val="15"/>
        <w:numPr>
          <w:ilvl w:val="0"/>
          <w:numId w:val="36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F661B3">
        <w:rPr>
          <w:rFonts w:eastAsia="Calibri"/>
          <w:bCs/>
          <w:color w:val="000000"/>
          <w:sz w:val="30"/>
          <w:szCs w:val="30"/>
        </w:rPr>
        <w:t xml:space="preserve">идентификация должностей сотрудников Заказчика и их классификация по типу доступа к компьютерам в зависимости от возможности или невозможности исполнения заявок на обслуживание рабочих мест с использованием </w:t>
      </w:r>
      <w:proofErr w:type="gramStart"/>
      <w:r w:rsidRPr="00F661B3">
        <w:rPr>
          <w:rFonts w:eastAsia="Calibri"/>
          <w:bCs/>
          <w:color w:val="000000"/>
          <w:sz w:val="30"/>
          <w:szCs w:val="30"/>
        </w:rPr>
        <w:t>ПО</w:t>
      </w:r>
      <w:proofErr w:type="gramEnd"/>
      <w:r w:rsidRPr="00F661B3">
        <w:rPr>
          <w:rFonts w:eastAsia="Calibri"/>
          <w:bCs/>
          <w:color w:val="000000"/>
          <w:sz w:val="30"/>
          <w:szCs w:val="30"/>
        </w:rPr>
        <w:t xml:space="preserve"> Удаленного доступа;</w:t>
      </w:r>
    </w:p>
    <w:p w:rsidR="002D223D" w:rsidRPr="00F661B3" w:rsidRDefault="002D223D" w:rsidP="002D223D">
      <w:pPr>
        <w:pStyle w:val="15"/>
        <w:numPr>
          <w:ilvl w:val="0"/>
          <w:numId w:val="36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F661B3">
        <w:rPr>
          <w:rFonts w:eastAsia="Calibri"/>
          <w:bCs/>
          <w:color w:val="000000"/>
          <w:sz w:val="30"/>
          <w:szCs w:val="30"/>
        </w:rPr>
        <w:t>выполнение Удаленного доступа сотрудниками 1-й линии поддержки к компьютерам Пользователей, обслуживание рабочих мест которых допустимо посредством использования Удаленного доступа;</w:t>
      </w:r>
    </w:p>
    <w:p w:rsidR="002D223D" w:rsidRPr="00F661B3" w:rsidRDefault="002D223D" w:rsidP="002D223D">
      <w:pPr>
        <w:pStyle w:val="15"/>
        <w:numPr>
          <w:ilvl w:val="0"/>
          <w:numId w:val="36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F661B3">
        <w:rPr>
          <w:rFonts w:eastAsia="Calibri"/>
          <w:bCs/>
          <w:color w:val="000000"/>
          <w:sz w:val="30"/>
          <w:szCs w:val="30"/>
        </w:rPr>
        <w:t>получение санкционирования Пользователем, являющимся инициатором заявки на обслуживание, Удаленного доступа к его компьютеру;</w:t>
      </w:r>
    </w:p>
    <w:p w:rsidR="002D223D" w:rsidRPr="00F661B3" w:rsidRDefault="002D223D" w:rsidP="002D223D">
      <w:pPr>
        <w:pStyle w:val="15"/>
        <w:numPr>
          <w:ilvl w:val="0"/>
          <w:numId w:val="36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F661B3">
        <w:rPr>
          <w:rFonts w:eastAsia="Calibri"/>
          <w:bCs/>
          <w:color w:val="000000"/>
          <w:sz w:val="30"/>
          <w:szCs w:val="30"/>
        </w:rPr>
        <w:t>фиксация 1-й линии поддержки пользователей каждого факта Удаленного доступа в протоколе исполнения ЗНО в системе, предназначенной для автоматизации о</w:t>
      </w:r>
      <w:r w:rsidR="00F661B3" w:rsidRPr="00F661B3">
        <w:rPr>
          <w:rFonts w:eastAsia="Calibri"/>
          <w:bCs/>
          <w:color w:val="000000"/>
          <w:sz w:val="30"/>
          <w:szCs w:val="30"/>
        </w:rPr>
        <w:t>бработки запросов Пользователей</w:t>
      </w:r>
      <w:r w:rsidRPr="00F661B3">
        <w:rPr>
          <w:rFonts w:eastAsia="Calibri"/>
          <w:bCs/>
          <w:color w:val="000000"/>
          <w:sz w:val="30"/>
          <w:szCs w:val="30"/>
        </w:rPr>
        <w:t>;</w:t>
      </w:r>
    </w:p>
    <w:p w:rsidR="002D223D" w:rsidRPr="00F661B3" w:rsidRDefault="002D223D" w:rsidP="002D223D">
      <w:pPr>
        <w:pStyle w:val="15"/>
        <w:numPr>
          <w:ilvl w:val="0"/>
          <w:numId w:val="36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F661B3">
        <w:rPr>
          <w:rFonts w:eastAsia="Calibri"/>
          <w:bCs/>
          <w:color w:val="000000"/>
          <w:sz w:val="30"/>
          <w:szCs w:val="30"/>
        </w:rPr>
        <w:t>мониторинг процесса Удаленного доступа сотрудников 1-й линии поддержки к компьютерам пользователей, включающий сбор, анализ данных, представление отчетов по выполнению работ.</w:t>
      </w:r>
    </w:p>
    <w:p w:rsidR="004B47E0" w:rsidRPr="00F661B3" w:rsidRDefault="004B47E0" w:rsidP="00B25E74">
      <w:pPr>
        <w:tabs>
          <w:tab w:val="center" w:pos="-7910"/>
          <w:tab w:val="right" w:pos="9355"/>
        </w:tabs>
        <w:spacing w:line="360" w:lineRule="auto"/>
        <w:ind w:firstLine="567"/>
        <w:rPr>
          <w:b/>
          <w:sz w:val="30"/>
          <w:szCs w:val="30"/>
        </w:rPr>
      </w:pPr>
    </w:p>
    <w:p w:rsidR="002D223D" w:rsidRPr="00F661B3" w:rsidRDefault="002D223D">
      <w:pPr>
        <w:jc w:val="left"/>
        <w:rPr>
          <w:rFonts w:eastAsia="Calibri"/>
          <w:b/>
          <w:sz w:val="30"/>
          <w:szCs w:val="30"/>
        </w:rPr>
      </w:pPr>
      <w:bookmarkStart w:id="8" w:name="_Toc497084723"/>
      <w:bookmarkStart w:id="9" w:name="_Toc498863289"/>
      <w:r w:rsidRPr="00F661B3">
        <w:rPr>
          <w:rFonts w:eastAsia="Calibri"/>
          <w:sz w:val="30"/>
          <w:szCs w:val="30"/>
        </w:rPr>
        <w:br w:type="page"/>
      </w:r>
    </w:p>
    <w:p w:rsidR="004B47E0" w:rsidRPr="00F661B3" w:rsidRDefault="004B47E0" w:rsidP="00184433">
      <w:pPr>
        <w:pStyle w:val="1"/>
        <w:keepNext w:val="0"/>
        <w:keepLines/>
        <w:widowControl/>
        <w:numPr>
          <w:ilvl w:val="0"/>
          <w:numId w:val="10"/>
        </w:numPr>
        <w:spacing w:before="0" w:after="0" w:line="360" w:lineRule="auto"/>
        <w:ind w:left="0" w:firstLine="567"/>
        <w:jc w:val="left"/>
        <w:rPr>
          <w:rFonts w:eastAsia="Calibri"/>
          <w:sz w:val="30"/>
          <w:szCs w:val="30"/>
        </w:rPr>
      </w:pPr>
      <w:bookmarkStart w:id="10" w:name="_Toc499673193"/>
      <w:r w:rsidRPr="00F661B3">
        <w:rPr>
          <w:rFonts w:eastAsia="Calibri"/>
          <w:sz w:val="30"/>
          <w:szCs w:val="30"/>
        </w:rPr>
        <w:lastRenderedPageBreak/>
        <w:t>Объекты</w:t>
      </w:r>
      <w:r w:rsidRPr="00F661B3">
        <w:rPr>
          <w:bCs/>
          <w:sz w:val="30"/>
          <w:szCs w:val="30"/>
        </w:rPr>
        <w:t xml:space="preserve"> </w:t>
      </w:r>
      <w:r w:rsidRPr="00F661B3">
        <w:rPr>
          <w:rFonts w:eastAsia="Calibri"/>
          <w:sz w:val="30"/>
          <w:szCs w:val="30"/>
        </w:rPr>
        <w:t>процесса</w:t>
      </w:r>
      <w:bookmarkEnd w:id="8"/>
      <w:bookmarkEnd w:id="9"/>
      <w:bookmarkEnd w:id="10"/>
    </w:p>
    <w:p w:rsidR="004B47E0" w:rsidRPr="00F661B3" w:rsidRDefault="004B47E0" w:rsidP="00F82F02">
      <w:pPr>
        <w:spacing w:line="360" w:lineRule="auto"/>
        <w:rPr>
          <w:sz w:val="30"/>
          <w:szCs w:val="30"/>
        </w:rPr>
      </w:pPr>
    </w:p>
    <w:p w:rsidR="002D223D" w:rsidRPr="00F661B3" w:rsidRDefault="002D223D" w:rsidP="00B01762">
      <w:pPr>
        <w:pStyle w:val="15"/>
        <w:numPr>
          <w:ilvl w:val="1"/>
          <w:numId w:val="10"/>
        </w:numPr>
        <w:tabs>
          <w:tab w:val="left" w:pos="993"/>
        </w:tabs>
        <w:spacing w:line="360" w:lineRule="auto"/>
        <w:ind w:left="0" w:firstLine="567"/>
        <w:outlineLvl w:val="1"/>
        <w:rPr>
          <w:b/>
          <w:sz w:val="30"/>
          <w:szCs w:val="30"/>
        </w:rPr>
      </w:pPr>
      <w:bookmarkStart w:id="11" w:name="_Toc499673194"/>
      <w:r w:rsidRPr="00F661B3">
        <w:rPr>
          <w:b/>
          <w:sz w:val="30"/>
          <w:szCs w:val="30"/>
        </w:rPr>
        <w:t>Обращение</w:t>
      </w:r>
      <w:bookmarkEnd w:id="11"/>
    </w:p>
    <w:p w:rsidR="002D223D" w:rsidRPr="00F661B3" w:rsidRDefault="002D223D" w:rsidP="002D223D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F661B3">
        <w:rPr>
          <w:sz w:val="30"/>
          <w:szCs w:val="30"/>
        </w:rPr>
        <w:t>Обращения Пользователей могут поступать:</w:t>
      </w:r>
    </w:p>
    <w:p w:rsidR="002D223D" w:rsidRPr="00F661B3" w:rsidRDefault="002D223D" w:rsidP="002D223D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F661B3">
        <w:rPr>
          <w:rFonts w:eastAsia="Calibri"/>
          <w:bCs/>
          <w:color w:val="000000"/>
          <w:sz w:val="30"/>
          <w:szCs w:val="30"/>
        </w:rPr>
        <w:t>через web-интерфейс АС КСУИРИИ;</w:t>
      </w:r>
    </w:p>
    <w:p w:rsidR="002D223D" w:rsidRPr="00F661B3" w:rsidRDefault="002D223D" w:rsidP="002D223D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F661B3">
        <w:rPr>
          <w:rFonts w:eastAsia="Calibri"/>
          <w:bCs/>
          <w:color w:val="000000"/>
          <w:sz w:val="30"/>
          <w:szCs w:val="30"/>
        </w:rPr>
        <w:t xml:space="preserve">по </w:t>
      </w:r>
      <w:r w:rsidR="00F661B3" w:rsidRPr="00F661B3">
        <w:rPr>
          <w:rFonts w:eastAsia="Calibri"/>
          <w:bCs/>
          <w:color w:val="000000"/>
          <w:sz w:val="30"/>
          <w:szCs w:val="30"/>
        </w:rPr>
        <w:t>телефонам</w:t>
      </w:r>
      <w:r w:rsidRPr="00F661B3">
        <w:rPr>
          <w:rFonts w:eastAsia="Calibri"/>
          <w:bCs/>
          <w:color w:val="000000"/>
          <w:sz w:val="30"/>
          <w:szCs w:val="30"/>
        </w:rPr>
        <w:t xml:space="preserve">: </w:t>
      </w:r>
      <w:r w:rsidR="00F661B3" w:rsidRPr="00F661B3">
        <w:rPr>
          <w:rFonts w:eastAsia="Calibri"/>
          <w:bCs/>
          <w:color w:val="000000"/>
          <w:sz w:val="30"/>
          <w:szCs w:val="30"/>
        </w:rPr>
        <w:t xml:space="preserve">1-275, 4-275, </w:t>
      </w:r>
      <w:r w:rsidRPr="00F661B3">
        <w:rPr>
          <w:rFonts w:eastAsia="Calibri"/>
          <w:bCs/>
          <w:color w:val="000000"/>
          <w:sz w:val="30"/>
          <w:szCs w:val="30"/>
        </w:rPr>
        <w:t>+375296911411;</w:t>
      </w:r>
    </w:p>
    <w:p w:rsidR="002D223D" w:rsidRPr="00F661B3" w:rsidRDefault="002D223D" w:rsidP="002D223D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F661B3">
        <w:rPr>
          <w:rFonts w:eastAsia="Calibri"/>
          <w:bCs/>
          <w:color w:val="000000"/>
          <w:sz w:val="30"/>
          <w:szCs w:val="30"/>
        </w:rPr>
        <w:t xml:space="preserve">по электронной почте </w:t>
      </w:r>
      <w:proofErr w:type="spellStart"/>
      <w:r w:rsidRPr="00F661B3">
        <w:rPr>
          <w:rFonts w:eastAsia="Calibri"/>
          <w:bCs/>
          <w:color w:val="000000"/>
          <w:sz w:val="30"/>
          <w:szCs w:val="30"/>
        </w:rPr>
        <w:t>help@nbrb.by</w:t>
      </w:r>
      <w:proofErr w:type="spellEnd"/>
      <w:r w:rsidRPr="00F661B3">
        <w:rPr>
          <w:rFonts w:eastAsia="Calibri"/>
          <w:bCs/>
          <w:color w:val="000000"/>
          <w:sz w:val="30"/>
          <w:szCs w:val="30"/>
        </w:rPr>
        <w:t>.</w:t>
      </w:r>
    </w:p>
    <w:p w:rsidR="002D223D" w:rsidRPr="00F661B3" w:rsidRDefault="002D223D" w:rsidP="002D223D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F661B3">
        <w:rPr>
          <w:sz w:val="30"/>
          <w:szCs w:val="30"/>
        </w:rPr>
        <w:t>Различают следующие категории Обращений:</w:t>
      </w:r>
    </w:p>
    <w:p w:rsidR="002D223D" w:rsidRPr="00F661B3" w:rsidRDefault="002D223D" w:rsidP="002D223D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F661B3">
        <w:rPr>
          <w:rFonts w:eastAsia="Calibri"/>
          <w:bCs/>
          <w:color w:val="000000"/>
          <w:sz w:val="30"/>
          <w:szCs w:val="30"/>
        </w:rPr>
        <w:t>сообщение об Инциденте (Инцидент);</w:t>
      </w:r>
    </w:p>
    <w:p w:rsidR="002D223D" w:rsidRPr="00F661B3" w:rsidRDefault="002D223D" w:rsidP="002D223D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F661B3">
        <w:rPr>
          <w:rFonts w:eastAsia="Calibri"/>
          <w:bCs/>
          <w:color w:val="000000"/>
          <w:sz w:val="30"/>
          <w:szCs w:val="30"/>
        </w:rPr>
        <w:t>ЗНО;</w:t>
      </w:r>
    </w:p>
    <w:p w:rsidR="002D223D" w:rsidRPr="00F661B3" w:rsidRDefault="002D223D" w:rsidP="002D223D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F661B3">
        <w:rPr>
          <w:rFonts w:eastAsia="Calibri"/>
          <w:bCs/>
          <w:color w:val="000000"/>
          <w:sz w:val="30"/>
          <w:szCs w:val="30"/>
        </w:rPr>
        <w:t>Обращение.</w:t>
      </w:r>
    </w:p>
    <w:p w:rsidR="002D223D" w:rsidRPr="00F661B3" w:rsidRDefault="002D223D" w:rsidP="00B01762">
      <w:pPr>
        <w:pStyle w:val="15"/>
        <w:numPr>
          <w:ilvl w:val="1"/>
          <w:numId w:val="10"/>
        </w:numPr>
        <w:tabs>
          <w:tab w:val="left" w:pos="993"/>
        </w:tabs>
        <w:spacing w:line="360" w:lineRule="auto"/>
        <w:ind w:left="0" w:firstLine="567"/>
        <w:outlineLvl w:val="1"/>
        <w:rPr>
          <w:b/>
          <w:sz w:val="30"/>
          <w:szCs w:val="30"/>
        </w:rPr>
      </w:pPr>
      <w:bookmarkStart w:id="12" w:name="_Toc499673195"/>
      <w:r w:rsidRPr="00F661B3">
        <w:rPr>
          <w:b/>
          <w:sz w:val="30"/>
          <w:szCs w:val="30"/>
        </w:rPr>
        <w:t>Линия поддержки</w:t>
      </w:r>
      <w:bookmarkEnd w:id="12"/>
    </w:p>
    <w:p w:rsidR="002D223D" w:rsidRPr="00F661B3" w:rsidRDefault="002D223D" w:rsidP="002D223D">
      <w:pPr>
        <w:spacing w:line="360" w:lineRule="auto"/>
        <w:ind w:firstLine="567"/>
        <w:rPr>
          <w:sz w:val="30"/>
          <w:szCs w:val="30"/>
        </w:rPr>
      </w:pPr>
      <w:r w:rsidRPr="00F661B3">
        <w:rPr>
          <w:sz w:val="30"/>
          <w:szCs w:val="30"/>
        </w:rPr>
        <w:t xml:space="preserve">Для реализации Процесса удаленного доступа сотрудников 1-й линии поддержки к компьютерам Пользователей в НБ РБ </w:t>
      </w:r>
      <w:proofErr w:type="gramStart"/>
      <w:r w:rsidRPr="00F661B3">
        <w:rPr>
          <w:sz w:val="30"/>
          <w:szCs w:val="30"/>
        </w:rPr>
        <w:t>задействована</w:t>
      </w:r>
      <w:proofErr w:type="gramEnd"/>
      <w:r w:rsidRPr="00F661B3">
        <w:rPr>
          <w:sz w:val="30"/>
          <w:szCs w:val="30"/>
        </w:rPr>
        <w:t xml:space="preserve"> 1-я линии поддержки.</w:t>
      </w:r>
    </w:p>
    <w:p w:rsidR="002D223D" w:rsidRPr="00F661B3" w:rsidRDefault="002D223D" w:rsidP="00B01762">
      <w:pPr>
        <w:pStyle w:val="15"/>
        <w:numPr>
          <w:ilvl w:val="1"/>
          <w:numId w:val="10"/>
        </w:numPr>
        <w:tabs>
          <w:tab w:val="left" w:pos="993"/>
        </w:tabs>
        <w:spacing w:line="360" w:lineRule="auto"/>
        <w:ind w:left="0" w:firstLine="567"/>
        <w:outlineLvl w:val="1"/>
        <w:rPr>
          <w:b/>
          <w:sz w:val="30"/>
          <w:szCs w:val="30"/>
        </w:rPr>
      </w:pPr>
      <w:bookmarkStart w:id="13" w:name="_Toc499673196"/>
      <w:r w:rsidRPr="00F661B3">
        <w:rPr>
          <w:b/>
          <w:sz w:val="30"/>
          <w:szCs w:val="30"/>
        </w:rPr>
        <w:t>Роль</w:t>
      </w:r>
      <w:bookmarkEnd w:id="13"/>
    </w:p>
    <w:p w:rsidR="002D223D" w:rsidRPr="00F661B3" w:rsidRDefault="002D223D" w:rsidP="002D223D">
      <w:pPr>
        <w:spacing w:line="360" w:lineRule="auto"/>
        <w:ind w:firstLine="567"/>
        <w:rPr>
          <w:sz w:val="30"/>
          <w:szCs w:val="30"/>
        </w:rPr>
      </w:pPr>
      <w:r w:rsidRPr="00F661B3">
        <w:rPr>
          <w:sz w:val="30"/>
          <w:szCs w:val="30"/>
        </w:rPr>
        <w:t>Процесс удаленного доступа сотрудников 1-й линии поддержки к компьютерам пользователей предполагает наличие следующих Ролей:</w:t>
      </w:r>
    </w:p>
    <w:p w:rsidR="002D223D" w:rsidRPr="00F661B3" w:rsidRDefault="002D223D" w:rsidP="002D223D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F661B3">
        <w:rPr>
          <w:rFonts w:eastAsia="Calibri"/>
          <w:bCs/>
          <w:color w:val="000000"/>
          <w:sz w:val="30"/>
          <w:szCs w:val="30"/>
        </w:rPr>
        <w:t>Пользователь;</w:t>
      </w:r>
    </w:p>
    <w:p w:rsidR="002D223D" w:rsidRPr="00F661B3" w:rsidRDefault="002D223D" w:rsidP="002D223D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F661B3">
        <w:rPr>
          <w:rFonts w:eastAsia="Calibri"/>
          <w:bCs/>
          <w:color w:val="000000"/>
          <w:sz w:val="30"/>
          <w:szCs w:val="30"/>
        </w:rPr>
        <w:t>Координатор Удаленного доступа к компьютерам Пользователей;</w:t>
      </w:r>
    </w:p>
    <w:p w:rsidR="002D223D" w:rsidRPr="00F661B3" w:rsidRDefault="002D223D" w:rsidP="002D223D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F661B3">
        <w:rPr>
          <w:rFonts w:eastAsia="Calibri"/>
          <w:bCs/>
          <w:color w:val="000000"/>
          <w:sz w:val="30"/>
          <w:szCs w:val="30"/>
        </w:rPr>
        <w:t>Аналитик Удаленного доступа к компьютерам Пользователей;</w:t>
      </w:r>
    </w:p>
    <w:p w:rsidR="002D223D" w:rsidRPr="00F661B3" w:rsidRDefault="002D223D" w:rsidP="002D223D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F661B3">
        <w:rPr>
          <w:rFonts w:eastAsia="Calibri"/>
          <w:bCs/>
          <w:color w:val="000000"/>
          <w:sz w:val="30"/>
          <w:szCs w:val="30"/>
        </w:rPr>
        <w:t>Менеджер Процесса Удаленного доступа;</w:t>
      </w:r>
    </w:p>
    <w:p w:rsidR="002D223D" w:rsidRPr="00F661B3" w:rsidRDefault="002D223D" w:rsidP="002D223D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F661B3">
        <w:rPr>
          <w:rFonts w:eastAsia="Calibri"/>
          <w:bCs/>
          <w:color w:val="000000"/>
          <w:sz w:val="30"/>
          <w:szCs w:val="30"/>
        </w:rPr>
        <w:t>Администратор АС КСУИРИИ.</w:t>
      </w:r>
    </w:p>
    <w:p w:rsidR="002D223D" w:rsidRPr="00F661B3" w:rsidRDefault="002D223D" w:rsidP="002D223D">
      <w:pPr>
        <w:pStyle w:val="15"/>
        <w:tabs>
          <w:tab w:val="left" w:pos="0"/>
        </w:tabs>
        <w:spacing w:line="360" w:lineRule="auto"/>
        <w:outlineLvl w:val="9"/>
        <w:rPr>
          <w:sz w:val="30"/>
          <w:szCs w:val="30"/>
        </w:rPr>
      </w:pPr>
    </w:p>
    <w:p w:rsidR="002D223D" w:rsidRPr="00F661B3" w:rsidRDefault="002D223D" w:rsidP="002D223D">
      <w:pPr>
        <w:pStyle w:val="15"/>
        <w:tabs>
          <w:tab w:val="left" w:pos="0"/>
        </w:tabs>
        <w:spacing w:line="360" w:lineRule="auto"/>
        <w:outlineLvl w:val="9"/>
        <w:rPr>
          <w:sz w:val="30"/>
          <w:szCs w:val="30"/>
        </w:rPr>
      </w:pPr>
    </w:p>
    <w:p w:rsidR="00F82F02" w:rsidRPr="00F661B3" w:rsidRDefault="00F82F02" w:rsidP="00B25E74">
      <w:pPr>
        <w:spacing w:line="360" w:lineRule="auto"/>
        <w:jc w:val="left"/>
        <w:rPr>
          <w:b/>
          <w:bCs/>
          <w:sz w:val="30"/>
          <w:szCs w:val="30"/>
        </w:rPr>
      </w:pPr>
      <w:bookmarkStart w:id="14" w:name="bookmark9"/>
      <w:bookmarkStart w:id="15" w:name="_Toc497084724"/>
      <w:bookmarkStart w:id="16" w:name="_Toc498863290"/>
    </w:p>
    <w:p w:rsidR="00B25E74" w:rsidRPr="00F661B3" w:rsidRDefault="00B25E74">
      <w:pPr>
        <w:jc w:val="left"/>
        <w:rPr>
          <w:b/>
          <w:bCs/>
          <w:sz w:val="30"/>
          <w:szCs w:val="30"/>
        </w:rPr>
      </w:pPr>
      <w:r w:rsidRPr="00F661B3">
        <w:rPr>
          <w:bCs/>
          <w:sz w:val="30"/>
          <w:szCs w:val="30"/>
        </w:rPr>
        <w:br w:type="page"/>
      </w:r>
    </w:p>
    <w:p w:rsidR="004B47E0" w:rsidRPr="00F661B3" w:rsidRDefault="004B47E0" w:rsidP="002D223D">
      <w:pPr>
        <w:pStyle w:val="1"/>
        <w:keepNext w:val="0"/>
        <w:keepLines/>
        <w:widowControl/>
        <w:numPr>
          <w:ilvl w:val="0"/>
          <w:numId w:val="10"/>
        </w:numPr>
        <w:spacing w:before="0" w:after="0" w:line="360" w:lineRule="auto"/>
        <w:ind w:left="0" w:firstLine="567"/>
        <w:jc w:val="left"/>
        <w:rPr>
          <w:bCs/>
          <w:sz w:val="30"/>
          <w:szCs w:val="30"/>
        </w:rPr>
      </w:pPr>
      <w:bookmarkStart w:id="17" w:name="_Toc499673197"/>
      <w:r w:rsidRPr="00F661B3">
        <w:rPr>
          <w:rFonts w:eastAsia="Calibri"/>
          <w:sz w:val="30"/>
          <w:szCs w:val="30"/>
        </w:rPr>
        <w:lastRenderedPageBreak/>
        <w:t>Входы</w:t>
      </w:r>
      <w:r w:rsidRPr="00F661B3">
        <w:rPr>
          <w:bCs/>
          <w:sz w:val="30"/>
          <w:szCs w:val="30"/>
        </w:rPr>
        <w:t>/выходы процесса</w:t>
      </w:r>
      <w:bookmarkEnd w:id="14"/>
      <w:bookmarkEnd w:id="15"/>
      <w:bookmarkEnd w:id="16"/>
      <w:bookmarkEnd w:id="17"/>
    </w:p>
    <w:p w:rsidR="00B25E74" w:rsidRPr="00F661B3" w:rsidRDefault="00B25E74" w:rsidP="00B25E74">
      <w:pPr>
        <w:spacing w:line="360" w:lineRule="auto"/>
        <w:rPr>
          <w:sz w:val="30"/>
          <w:szCs w:val="30"/>
        </w:rPr>
      </w:pPr>
    </w:p>
    <w:p w:rsidR="004B47E0" w:rsidRPr="00F661B3" w:rsidRDefault="00B25E74" w:rsidP="00B01762">
      <w:pPr>
        <w:pStyle w:val="15"/>
        <w:numPr>
          <w:ilvl w:val="1"/>
          <w:numId w:val="10"/>
        </w:numPr>
        <w:tabs>
          <w:tab w:val="left" w:pos="993"/>
        </w:tabs>
        <w:spacing w:line="360" w:lineRule="auto"/>
        <w:ind w:left="0" w:firstLine="567"/>
        <w:outlineLvl w:val="1"/>
        <w:rPr>
          <w:sz w:val="30"/>
          <w:szCs w:val="30"/>
        </w:rPr>
      </w:pPr>
      <w:bookmarkStart w:id="18" w:name="_Toc499673198"/>
      <w:bookmarkStart w:id="19" w:name="bookmark10"/>
      <w:r w:rsidRPr="00F661B3">
        <w:rPr>
          <w:b/>
          <w:sz w:val="30"/>
          <w:szCs w:val="30"/>
        </w:rPr>
        <w:t>Входы</w:t>
      </w:r>
      <w:r w:rsidR="004B47E0" w:rsidRPr="00F661B3">
        <w:rPr>
          <w:b/>
          <w:sz w:val="30"/>
          <w:szCs w:val="30"/>
        </w:rPr>
        <w:t xml:space="preserve"> Процесса</w:t>
      </w:r>
      <w:bookmarkEnd w:id="18"/>
    </w:p>
    <w:p w:rsidR="00E776B6" w:rsidRPr="00F661B3" w:rsidRDefault="00E776B6" w:rsidP="00E776B6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F661B3">
        <w:rPr>
          <w:rFonts w:eastAsia="Calibri"/>
          <w:bCs/>
          <w:color w:val="000000"/>
          <w:sz w:val="30"/>
          <w:szCs w:val="30"/>
        </w:rPr>
        <w:t>информация в Обращении Пользователя, позволяющая идентифицировать тип доступа к его компьютеру как удаленный или не удаленный;</w:t>
      </w:r>
    </w:p>
    <w:p w:rsidR="00E776B6" w:rsidRPr="00F661B3" w:rsidRDefault="00E776B6" w:rsidP="00E776B6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F661B3">
        <w:rPr>
          <w:rFonts w:eastAsia="Calibri"/>
          <w:bCs/>
          <w:color w:val="000000"/>
          <w:sz w:val="30"/>
          <w:szCs w:val="30"/>
        </w:rPr>
        <w:t>перечень должностей Пользователей, обслуживание рабочих мест</w:t>
      </w:r>
      <w:r w:rsidR="00F661B3" w:rsidRPr="00F661B3">
        <w:rPr>
          <w:rFonts w:eastAsia="Calibri"/>
          <w:bCs/>
          <w:color w:val="000000"/>
          <w:sz w:val="30"/>
          <w:szCs w:val="30"/>
        </w:rPr>
        <w:t xml:space="preserve"> которых не</w:t>
      </w:r>
      <w:r w:rsidRPr="00F661B3">
        <w:rPr>
          <w:rFonts w:eastAsia="Calibri"/>
          <w:bCs/>
          <w:color w:val="000000"/>
          <w:sz w:val="30"/>
          <w:szCs w:val="30"/>
        </w:rPr>
        <w:t xml:space="preserve">допустимо посредством использования </w:t>
      </w:r>
      <w:proofErr w:type="gramStart"/>
      <w:r w:rsidRPr="00F661B3">
        <w:rPr>
          <w:rFonts w:eastAsia="Calibri"/>
          <w:bCs/>
          <w:color w:val="000000"/>
          <w:sz w:val="30"/>
          <w:szCs w:val="30"/>
        </w:rPr>
        <w:t>ПО</w:t>
      </w:r>
      <w:proofErr w:type="gramEnd"/>
      <w:r w:rsidRPr="00F661B3">
        <w:rPr>
          <w:rFonts w:eastAsia="Calibri"/>
          <w:bCs/>
          <w:color w:val="000000"/>
          <w:sz w:val="30"/>
          <w:szCs w:val="30"/>
        </w:rPr>
        <w:t xml:space="preserve"> Удаленного доступа.</w:t>
      </w:r>
    </w:p>
    <w:p w:rsidR="004B47E0" w:rsidRPr="00F661B3" w:rsidRDefault="004B47E0" w:rsidP="00B01762">
      <w:pPr>
        <w:pStyle w:val="15"/>
        <w:numPr>
          <w:ilvl w:val="1"/>
          <w:numId w:val="10"/>
        </w:numPr>
        <w:tabs>
          <w:tab w:val="left" w:pos="993"/>
        </w:tabs>
        <w:spacing w:line="360" w:lineRule="auto"/>
        <w:ind w:left="0" w:firstLine="567"/>
        <w:outlineLvl w:val="1"/>
        <w:rPr>
          <w:sz w:val="30"/>
          <w:szCs w:val="30"/>
        </w:rPr>
      </w:pPr>
      <w:r w:rsidRPr="00F661B3">
        <w:rPr>
          <w:b/>
          <w:sz w:val="30"/>
          <w:szCs w:val="30"/>
        </w:rPr>
        <w:t xml:space="preserve"> </w:t>
      </w:r>
      <w:bookmarkStart w:id="20" w:name="_Toc499673199"/>
      <w:r w:rsidRPr="00F661B3">
        <w:rPr>
          <w:b/>
          <w:sz w:val="30"/>
          <w:szCs w:val="30"/>
        </w:rPr>
        <w:t>Выход</w:t>
      </w:r>
      <w:r w:rsidR="00B25E74" w:rsidRPr="00F661B3">
        <w:rPr>
          <w:b/>
          <w:sz w:val="30"/>
          <w:szCs w:val="30"/>
        </w:rPr>
        <w:t>ы</w:t>
      </w:r>
      <w:r w:rsidRPr="00F661B3">
        <w:rPr>
          <w:b/>
          <w:sz w:val="30"/>
          <w:szCs w:val="30"/>
        </w:rPr>
        <w:t xml:space="preserve"> Процесса</w:t>
      </w:r>
      <w:bookmarkEnd w:id="20"/>
      <w:r w:rsidRPr="00F661B3">
        <w:rPr>
          <w:b/>
          <w:sz w:val="30"/>
          <w:szCs w:val="30"/>
        </w:rPr>
        <w:t xml:space="preserve"> </w:t>
      </w:r>
    </w:p>
    <w:p w:rsidR="00E776B6" w:rsidRPr="00F661B3" w:rsidRDefault="00E776B6" w:rsidP="00E776B6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F661B3">
        <w:rPr>
          <w:rFonts w:eastAsia="Calibri"/>
          <w:bCs/>
          <w:color w:val="000000"/>
          <w:sz w:val="30"/>
          <w:szCs w:val="30"/>
        </w:rPr>
        <w:t>информация о количественных и качественных показателях фактов Удаленного доступа к компьютерам Пользователей, необходимых для оценки качества и эффективности предоставления услуг (взаимодействие с Процессом управления уровнями услуг);</w:t>
      </w:r>
    </w:p>
    <w:p w:rsidR="00E776B6" w:rsidRPr="00F661B3" w:rsidRDefault="00E776B6" w:rsidP="00E776B6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F661B3">
        <w:rPr>
          <w:rFonts w:eastAsia="Calibri"/>
          <w:bCs/>
          <w:color w:val="000000"/>
          <w:sz w:val="30"/>
          <w:szCs w:val="30"/>
        </w:rPr>
        <w:t>информация о количественных и качественных показателях фактов Удаленного доступа к компьютерам Пользователей, необходимых для оценки производительности, доступности и непрерывности предоставляемых услуг (взаимодействие с Процессами управления мощностями, доступностью и непрерывностью).</w:t>
      </w:r>
    </w:p>
    <w:p w:rsidR="00BC2B20" w:rsidRPr="00F661B3" w:rsidRDefault="00BC2B20" w:rsidP="00B01762">
      <w:pPr>
        <w:rPr>
          <w:bCs/>
          <w:sz w:val="30"/>
          <w:szCs w:val="30"/>
        </w:rPr>
      </w:pPr>
      <w:bookmarkStart w:id="21" w:name="_Toc498863291"/>
      <w:bookmarkEnd w:id="19"/>
    </w:p>
    <w:p w:rsidR="004B47E0" w:rsidRPr="00F661B3" w:rsidRDefault="00E776B6" w:rsidP="00E776B6">
      <w:pPr>
        <w:pStyle w:val="1"/>
        <w:keepNext w:val="0"/>
        <w:keepLines/>
        <w:widowControl/>
        <w:numPr>
          <w:ilvl w:val="0"/>
          <w:numId w:val="10"/>
        </w:numPr>
        <w:spacing w:before="0" w:after="0" w:line="360" w:lineRule="auto"/>
        <w:ind w:left="0" w:firstLine="567"/>
        <w:jc w:val="left"/>
        <w:rPr>
          <w:bCs/>
          <w:sz w:val="30"/>
          <w:szCs w:val="30"/>
        </w:rPr>
      </w:pPr>
      <w:bookmarkStart w:id="22" w:name="_Toc499673200"/>
      <w:bookmarkEnd w:id="21"/>
      <w:r w:rsidRPr="00F661B3">
        <w:rPr>
          <w:bCs/>
          <w:sz w:val="30"/>
          <w:szCs w:val="30"/>
        </w:rPr>
        <w:t xml:space="preserve">Требования к информации пользователей и </w:t>
      </w:r>
      <w:proofErr w:type="gramStart"/>
      <w:r w:rsidRPr="00F661B3">
        <w:rPr>
          <w:bCs/>
          <w:sz w:val="30"/>
          <w:szCs w:val="30"/>
        </w:rPr>
        <w:t>ПО</w:t>
      </w:r>
      <w:bookmarkEnd w:id="22"/>
      <w:proofErr w:type="gramEnd"/>
    </w:p>
    <w:p w:rsidR="00F82F02" w:rsidRPr="00F661B3" w:rsidRDefault="00F82F02" w:rsidP="00B25E74">
      <w:pPr>
        <w:spacing w:line="360" w:lineRule="auto"/>
        <w:rPr>
          <w:sz w:val="30"/>
          <w:szCs w:val="30"/>
        </w:rPr>
      </w:pPr>
    </w:p>
    <w:p w:rsidR="00E776B6" w:rsidRPr="00F661B3" w:rsidRDefault="00E776B6" w:rsidP="00E776B6">
      <w:pPr>
        <w:pStyle w:val="15"/>
        <w:numPr>
          <w:ilvl w:val="1"/>
          <w:numId w:val="10"/>
        </w:numPr>
        <w:tabs>
          <w:tab w:val="left" w:pos="993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F661B3">
        <w:rPr>
          <w:b/>
          <w:sz w:val="30"/>
          <w:szCs w:val="30"/>
        </w:rPr>
        <w:t xml:space="preserve">Требования к содержанию описания Обращения Пользователя </w:t>
      </w:r>
    </w:p>
    <w:p w:rsidR="00F661B3" w:rsidRPr="00F661B3" w:rsidRDefault="00E776B6" w:rsidP="00E776B6">
      <w:pPr>
        <w:spacing w:line="360" w:lineRule="auto"/>
        <w:ind w:firstLine="567"/>
        <w:rPr>
          <w:sz w:val="30"/>
          <w:szCs w:val="30"/>
        </w:rPr>
      </w:pPr>
      <w:r w:rsidRPr="00F661B3">
        <w:rPr>
          <w:sz w:val="30"/>
          <w:szCs w:val="30"/>
        </w:rPr>
        <w:t xml:space="preserve">В части информации, позволяющей идентифицировать тип доступа к компьютеру Пользователя, при регистрации каждого Обращения </w:t>
      </w:r>
      <w:proofErr w:type="gramStart"/>
      <w:r w:rsidRPr="00F661B3">
        <w:rPr>
          <w:sz w:val="30"/>
          <w:szCs w:val="30"/>
        </w:rPr>
        <w:t>в</w:t>
      </w:r>
      <w:proofErr w:type="gramEnd"/>
      <w:r w:rsidRPr="00F661B3">
        <w:rPr>
          <w:sz w:val="30"/>
          <w:szCs w:val="30"/>
        </w:rPr>
        <w:t xml:space="preserve"> </w:t>
      </w:r>
      <w:proofErr w:type="gramStart"/>
      <w:r w:rsidRPr="00F661B3">
        <w:rPr>
          <w:sz w:val="30"/>
          <w:szCs w:val="30"/>
        </w:rPr>
        <w:t>АС</w:t>
      </w:r>
      <w:proofErr w:type="gramEnd"/>
      <w:r w:rsidRPr="00F661B3">
        <w:rPr>
          <w:sz w:val="30"/>
          <w:szCs w:val="30"/>
        </w:rPr>
        <w:t> КСУИРИИ должны быть указаны ФИО и должность обратившегося Пользователя.</w:t>
      </w:r>
    </w:p>
    <w:p w:rsidR="00F661B3" w:rsidRPr="00F661B3" w:rsidRDefault="00F661B3">
      <w:pPr>
        <w:jc w:val="left"/>
        <w:rPr>
          <w:sz w:val="30"/>
          <w:szCs w:val="30"/>
        </w:rPr>
      </w:pPr>
      <w:r w:rsidRPr="00F661B3">
        <w:rPr>
          <w:sz w:val="30"/>
          <w:szCs w:val="30"/>
        </w:rPr>
        <w:br w:type="page"/>
      </w:r>
    </w:p>
    <w:p w:rsidR="00E776B6" w:rsidRPr="00F661B3" w:rsidRDefault="00E776B6" w:rsidP="00E776B6">
      <w:pPr>
        <w:pStyle w:val="15"/>
        <w:numPr>
          <w:ilvl w:val="1"/>
          <w:numId w:val="10"/>
        </w:numPr>
        <w:tabs>
          <w:tab w:val="left" w:pos="993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F661B3">
        <w:rPr>
          <w:b/>
          <w:sz w:val="30"/>
          <w:szCs w:val="30"/>
        </w:rPr>
        <w:lastRenderedPageBreak/>
        <w:t>Требования</w:t>
      </w:r>
      <w:r w:rsidRPr="00F661B3">
        <w:rPr>
          <w:b/>
          <w:bCs/>
          <w:sz w:val="30"/>
          <w:szCs w:val="30"/>
        </w:rPr>
        <w:t xml:space="preserve"> к содержанию Перечня должностей Пользователей, обслуживание </w:t>
      </w:r>
      <w:r w:rsidR="001640DB" w:rsidRPr="00F661B3">
        <w:rPr>
          <w:b/>
          <w:bCs/>
          <w:sz w:val="30"/>
          <w:szCs w:val="30"/>
        </w:rPr>
        <w:t>АРМ</w:t>
      </w:r>
      <w:r w:rsidRPr="00F661B3">
        <w:rPr>
          <w:b/>
          <w:bCs/>
          <w:sz w:val="30"/>
          <w:szCs w:val="30"/>
        </w:rPr>
        <w:t xml:space="preserve"> которых недопустимо посредством использования </w:t>
      </w:r>
      <w:proofErr w:type="gramStart"/>
      <w:r w:rsidRPr="00F661B3">
        <w:rPr>
          <w:b/>
          <w:bCs/>
          <w:sz w:val="30"/>
          <w:szCs w:val="30"/>
        </w:rPr>
        <w:t>ПО</w:t>
      </w:r>
      <w:proofErr w:type="gramEnd"/>
      <w:r w:rsidRPr="00F661B3">
        <w:rPr>
          <w:b/>
          <w:bCs/>
          <w:sz w:val="30"/>
          <w:szCs w:val="30"/>
        </w:rPr>
        <w:t xml:space="preserve"> Удаленного доступа</w:t>
      </w:r>
    </w:p>
    <w:p w:rsidR="00E776B6" w:rsidRPr="00F661B3" w:rsidRDefault="00E776B6" w:rsidP="00E776B6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F661B3">
        <w:rPr>
          <w:sz w:val="30"/>
          <w:szCs w:val="30"/>
        </w:rPr>
        <w:t xml:space="preserve">Перечень должностей Пользователей (сотрудников Заказчика), </w:t>
      </w:r>
      <w:proofErr w:type="gramStart"/>
      <w:r w:rsidRPr="00F661B3">
        <w:rPr>
          <w:sz w:val="30"/>
          <w:szCs w:val="30"/>
        </w:rPr>
        <w:t>заявки</w:t>
      </w:r>
      <w:proofErr w:type="gramEnd"/>
      <w:r w:rsidRPr="00F661B3">
        <w:rPr>
          <w:sz w:val="30"/>
          <w:szCs w:val="30"/>
        </w:rPr>
        <w:t xml:space="preserve"> на обслуживание рабочих мест которых исполняются без использования ПО Удаленного доступа, должен содержать список должностей сотрудников Заказчика – Пользователей услуг, обслу</w:t>
      </w:r>
      <w:r w:rsidR="00F661B3" w:rsidRPr="00F661B3">
        <w:rPr>
          <w:sz w:val="30"/>
          <w:szCs w:val="30"/>
        </w:rPr>
        <w:t>живание рабочих мест которых не</w:t>
      </w:r>
      <w:r w:rsidRPr="00F661B3">
        <w:rPr>
          <w:sz w:val="30"/>
          <w:szCs w:val="30"/>
        </w:rPr>
        <w:t>допустимо посредством использования ПО Удаленного доступа.</w:t>
      </w:r>
    </w:p>
    <w:p w:rsidR="00E776B6" w:rsidRPr="00F661B3" w:rsidRDefault="00E776B6" w:rsidP="00E776B6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F661B3">
        <w:rPr>
          <w:sz w:val="30"/>
          <w:szCs w:val="30"/>
        </w:rPr>
        <w:t xml:space="preserve">Перечень должностей сотрудников Заказчика НБ РБ, </w:t>
      </w:r>
      <w:proofErr w:type="gramStart"/>
      <w:r w:rsidRPr="00F661B3">
        <w:rPr>
          <w:sz w:val="30"/>
          <w:szCs w:val="30"/>
        </w:rPr>
        <w:t>заявки</w:t>
      </w:r>
      <w:proofErr w:type="gramEnd"/>
      <w:r w:rsidRPr="00F661B3">
        <w:rPr>
          <w:sz w:val="30"/>
          <w:szCs w:val="30"/>
        </w:rPr>
        <w:t xml:space="preserve"> на обслуживание рабочих мест которых исполняются без использования ПО Удаленного доступа:</w:t>
      </w:r>
    </w:p>
    <w:p w:rsidR="00E776B6" w:rsidRPr="00F661B3" w:rsidRDefault="00F661B3" w:rsidP="00E776B6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F661B3">
        <w:rPr>
          <w:rFonts w:eastAsia="Calibri"/>
          <w:bCs/>
          <w:color w:val="000000"/>
          <w:sz w:val="30"/>
          <w:szCs w:val="30"/>
        </w:rPr>
        <w:t>Председатель П</w:t>
      </w:r>
      <w:r w:rsidR="00E776B6" w:rsidRPr="00F661B3">
        <w:rPr>
          <w:rFonts w:eastAsia="Calibri"/>
          <w:bCs/>
          <w:color w:val="000000"/>
          <w:sz w:val="30"/>
          <w:szCs w:val="30"/>
        </w:rPr>
        <w:t>равления;</w:t>
      </w:r>
    </w:p>
    <w:p w:rsidR="00E776B6" w:rsidRPr="00F661B3" w:rsidRDefault="00E776B6" w:rsidP="00E776B6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F661B3">
        <w:rPr>
          <w:rFonts w:eastAsia="Calibri"/>
          <w:bCs/>
          <w:color w:val="000000"/>
          <w:sz w:val="30"/>
          <w:szCs w:val="30"/>
        </w:rPr>
        <w:t>заместитель председателя правления;</w:t>
      </w:r>
    </w:p>
    <w:p w:rsidR="00E776B6" w:rsidRPr="00F661B3" w:rsidRDefault="00F661B3" w:rsidP="00E776B6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F661B3">
        <w:rPr>
          <w:rFonts w:eastAsia="Calibri"/>
          <w:bCs/>
          <w:color w:val="000000"/>
          <w:sz w:val="30"/>
          <w:szCs w:val="30"/>
        </w:rPr>
        <w:t>начальник Г</w:t>
      </w:r>
      <w:r w:rsidR="00E776B6" w:rsidRPr="00F661B3">
        <w:rPr>
          <w:rFonts w:eastAsia="Calibri"/>
          <w:bCs/>
          <w:color w:val="000000"/>
          <w:sz w:val="30"/>
          <w:szCs w:val="30"/>
        </w:rPr>
        <w:t>лавного управления;</w:t>
      </w:r>
    </w:p>
    <w:p w:rsidR="00E776B6" w:rsidRPr="00F661B3" w:rsidRDefault="00F661B3" w:rsidP="00E776B6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F661B3">
        <w:rPr>
          <w:rFonts w:eastAsia="Calibri"/>
          <w:bCs/>
          <w:color w:val="000000"/>
          <w:sz w:val="30"/>
          <w:szCs w:val="30"/>
        </w:rPr>
        <w:t>заместитель начальника Г</w:t>
      </w:r>
      <w:r w:rsidR="00E776B6" w:rsidRPr="00F661B3">
        <w:rPr>
          <w:rFonts w:eastAsia="Calibri"/>
          <w:bCs/>
          <w:color w:val="000000"/>
          <w:sz w:val="30"/>
          <w:szCs w:val="30"/>
        </w:rPr>
        <w:t>лавного управления;</w:t>
      </w:r>
    </w:p>
    <w:p w:rsidR="00E776B6" w:rsidRPr="00F661B3" w:rsidRDefault="00E776B6" w:rsidP="00E776B6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F661B3">
        <w:rPr>
          <w:rFonts w:eastAsia="Calibri"/>
          <w:bCs/>
          <w:color w:val="000000"/>
          <w:sz w:val="30"/>
          <w:szCs w:val="30"/>
        </w:rPr>
        <w:t>каждая должность в управлении безопасности;</w:t>
      </w:r>
    </w:p>
    <w:p w:rsidR="00E776B6" w:rsidRPr="00F661B3" w:rsidRDefault="00E776B6" w:rsidP="00E776B6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F661B3">
        <w:rPr>
          <w:rFonts w:eastAsia="Calibri"/>
          <w:bCs/>
          <w:color w:val="000000"/>
          <w:sz w:val="30"/>
          <w:szCs w:val="30"/>
        </w:rPr>
        <w:t>начальник самостоятельного управления;</w:t>
      </w:r>
    </w:p>
    <w:p w:rsidR="00E776B6" w:rsidRPr="00F661B3" w:rsidRDefault="00E776B6" w:rsidP="00E776B6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F661B3">
        <w:rPr>
          <w:rFonts w:eastAsia="Calibri"/>
          <w:bCs/>
          <w:color w:val="000000"/>
          <w:sz w:val="30"/>
          <w:szCs w:val="30"/>
        </w:rPr>
        <w:t>заместитель начальника самостоятельного управления;</w:t>
      </w:r>
    </w:p>
    <w:p w:rsidR="00E776B6" w:rsidRPr="00F661B3" w:rsidRDefault="00E776B6" w:rsidP="00E776B6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F661B3">
        <w:rPr>
          <w:rFonts w:eastAsia="Calibri"/>
          <w:bCs/>
          <w:color w:val="000000"/>
          <w:sz w:val="30"/>
          <w:szCs w:val="30"/>
        </w:rPr>
        <w:t>директор Центрального хранилища</w:t>
      </w:r>
      <w:r w:rsidRPr="00F661B3">
        <w:rPr>
          <w:sz w:val="30"/>
          <w:szCs w:val="30"/>
        </w:rPr>
        <w:t>.</w:t>
      </w:r>
    </w:p>
    <w:p w:rsidR="00E776B6" w:rsidRPr="00F661B3" w:rsidRDefault="00E776B6" w:rsidP="00E776B6">
      <w:pPr>
        <w:pStyle w:val="15"/>
        <w:numPr>
          <w:ilvl w:val="1"/>
          <w:numId w:val="10"/>
        </w:numPr>
        <w:tabs>
          <w:tab w:val="left" w:pos="993"/>
        </w:tabs>
        <w:spacing w:line="360" w:lineRule="auto"/>
        <w:ind w:left="0" w:firstLine="567"/>
        <w:outlineLvl w:val="9"/>
        <w:rPr>
          <w:sz w:val="30"/>
          <w:szCs w:val="30"/>
        </w:rPr>
      </w:pPr>
      <w:bookmarkStart w:id="23" w:name="bookmark24"/>
      <w:bookmarkStart w:id="24" w:name="_Toc497084726"/>
      <w:bookmarkStart w:id="25" w:name="_Toc498863292"/>
      <w:r w:rsidRPr="00F661B3">
        <w:rPr>
          <w:b/>
          <w:bCs/>
          <w:sz w:val="30"/>
          <w:szCs w:val="30"/>
        </w:rPr>
        <w:t xml:space="preserve">Требования </w:t>
      </w:r>
      <w:proofErr w:type="gramStart"/>
      <w:r w:rsidRPr="00F661B3">
        <w:rPr>
          <w:b/>
          <w:bCs/>
          <w:sz w:val="30"/>
          <w:szCs w:val="30"/>
        </w:rPr>
        <w:t>к</w:t>
      </w:r>
      <w:proofErr w:type="gramEnd"/>
      <w:r w:rsidRPr="00F661B3">
        <w:rPr>
          <w:b/>
          <w:bCs/>
          <w:sz w:val="30"/>
          <w:szCs w:val="30"/>
        </w:rPr>
        <w:t xml:space="preserve"> ПО компьютера Пользователя для выполнения Удаленного доступа</w:t>
      </w:r>
    </w:p>
    <w:p w:rsidR="00E776B6" w:rsidRPr="00F661B3" w:rsidRDefault="00E776B6" w:rsidP="00E776B6">
      <w:pPr>
        <w:spacing w:line="360" w:lineRule="auto"/>
        <w:ind w:firstLine="567"/>
        <w:rPr>
          <w:sz w:val="30"/>
          <w:szCs w:val="30"/>
        </w:rPr>
      </w:pPr>
      <w:r w:rsidRPr="00F661B3">
        <w:rPr>
          <w:sz w:val="30"/>
          <w:szCs w:val="30"/>
        </w:rPr>
        <w:t>Для получения удаленного доступа используются:</w:t>
      </w:r>
    </w:p>
    <w:p w:rsidR="00E776B6" w:rsidRPr="00F661B3" w:rsidRDefault="00E776B6" w:rsidP="00E776B6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F661B3">
        <w:rPr>
          <w:rFonts w:eastAsia="Calibri"/>
          <w:bCs/>
          <w:color w:val="000000"/>
          <w:sz w:val="30"/>
          <w:szCs w:val="30"/>
        </w:rPr>
        <w:t xml:space="preserve">Удалённый помощник </w:t>
      </w:r>
      <w:proofErr w:type="spellStart"/>
      <w:r w:rsidRPr="00F661B3">
        <w:rPr>
          <w:rFonts w:eastAsia="Calibri"/>
          <w:bCs/>
          <w:color w:val="000000"/>
          <w:sz w:val="30"/>
          <w:szCs w:val="30"/>
        </w:rPr>
        <w:t>Windows</w:t>
      </w:r>
      <w:proofErr w:type="spellEnd"/>
      <w:r w:rsidRPr="00F661B3">
        <w:rPr>
          <w:rFonts w:eastAsia="Calibri"/>
          <w:bCs/>
          <w:color w:val="000000"/>
          <w:sz w:val="30"/>
          <w:szCs w:val="30"/>
        </w:rPr>
        <w:t xml:space="preserve"> (встроенная функция);</w:t>
      </w:r>
    </w:p>
    <w:p w:rsidR="00E776B6" w:rsidRPr="00F661B3" w:rsidRDefault="00E776B6" w:rsidP="00E776B6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proofErr w:type="gramStart"/>
      <w:r w:rsidRPr="00F661B3">
        <w:rPr>
          <w:rFonts w:eastAsia="Calibri"/>
          <w:bCs/>
          <w:color w:val="000000"/>
          <w:sz w:val="30"/>
          <w:szCs w:val="30"/>
        </w:rPr>
        <w:t>ПО</w:t>
      </w:r>
      <w:proofErr w:type="gramEnd"/>
      <w:r w:rsidRPr="00F661B3">
        <w:rPr>
          <w:rFonts w:eastAsia="Calibri"/>
          <w:bCs/>
          <w:color w:val="000000"/>
          <w:sz w:val="30"/>
          <w:szCs w:val="30"/>
        </w:rPr>
        <w:t xml:space="preserve"> Удаленного доступа - </w:t>
      </w:r>
      <w:proofErr w:type="spellStart"/>
      <w:r w:rsidRPr="00F661B3">
        <w:rPr>
          <w:rFonts w:eastAsia="Calibri"/>
          <w:bCs/>
          <w:color w:val="000000"/>
          <w:sz w:val="30"/>
          <w:szCs w:val="30"/>
        </w:rPr>
        <w:t>DameWare</w:t>
      </w:r>
      <w:proofErr w:type="spellEnd"/>
      <w:r w:rsidRPr="00F661B3">
        <w:rPr>
          <w:rFonts w:eastAsia="Calibri"/>
          <w:bCs/>
          <w:color w:val="000000"/>
          <w:sz w:val="30"/>
          <w:szCs w:val="30"/>
        </w:rPr>
        <w:t>.</w:t>
      </w:r>
    </w:p>
    <w:p w:rsidR="00E776B6" w:rsidRPr="00F661B3" w:rsidRDefault="00E776B6" w:rsidP="00E776B6">
      <w:pPr>
        <w:pStyle w:val="15"/>
        <w:tabs>
          <w:tab w:val="center" w:pos="-7910"/>
          <w:tab w:val="left" w:pos="0"/>
          <w:tab w:val="right" w:pos="851"/>
        </w:tabs>
        <w:spacing w:line="360" w:lineRule="auto"/>
        <w:ind w:left="567"/>
        <w:outlineLvl w:val="9"/>
        <w:rPr>
          <w:rFonts w:eastAsia="Calibri"/>
          <w:bCs/>
          <w:color w:val="000000"/>
          <w:sz w:val="30"/>
          <w:szCs w:val="30"/>
        </w:rPr>
      </w:pPr>
    </w:p>
    <w:p w:rsidR="00E776B6" w:rsidRPr="00F661B3" w:rsidRDefault="00E776B6">
      <w:pPr>
        <w:jc w:val="left"/>
        <w:rPr>
          <w:b/>
          <w:bCs/>
          <w:sz w:val="30"/>
          <w:szCs w:val="30"/>
        </w:rPr>
      </w:pPr>
      <w:bookmarkStart w:id="26" w:name="_Toc498862644"/>
      <w:r w:rsidRPr="00F661B3">
        <w:rPr>
          <w:bCs/>
          <w:sz w:val="30"/>
          <w:szCs w:val="30"/>
        </w:rPr>
        <w:br w:type="page"/>
      </w:r>
    </w:p>
    <w:p w:rsidR="00E776B6" w:rsidRPr="00F661B3" w:rsidRDefault="00E776B6" w:rsidP="00E776B6">
      <w:pPr>
        <w:pStyle w:val="1"/>
        <w:keepNext w:val="0"/>
        <w:keepLines/>
        <w:widowControl/>
        <w:numPr>
          <w:ilvl w:val="0"/>
          <w:numId w:val="10"/>
        </w:numPr>
        <w:spacing w:before="0" w:after="0" w:line="360" w:lineRule="auto"/>
        <w:ind w:left="0" w:firstLine="567"/>
        <w:jc w:val="left"/>
        <w:rPr>
          <w:bCs/>
          <w:sz w:val="30"/>
          <w:szCs w:val="30"/>
        </w:rPr>
      </w:pPr>
      <w:bookmarkStart w:id="27" w:name="_Toc499673201"/>
      <w:r w:rsidRPr="00F661B3">
        <w:rPr>
          <w:bCs/>
          <w:sz w:val="30"/>
          <w:szCs w:val="30"/>
        </w:rPr>
        <w:lastRenderedPageBreak/>
        <w:t>Описание процесса</w:t>
      </w:r>
      <w:bookmarkEnd w:id="26"/>
      <w:bookmarkEnd w:id="27"/>
    </w:p>
    <w:p w:rsidR="00E776B6" w:rsidRPr="00F661B3" w:rsidRDefault="00E776B6" w:rsidP="00B01762">
      <w:pPr>
        <w:pStyle w:val="15"/>
        <w:numPr>
          <w:ilvl w:val="1"/>
          <w:numId w:val="10"/>
        </w:numPr>
        <w:tabs>
          <w:tab w:val="left" w:pos="993"/>
        </w:tabs>
        <w:spacing w:line="360" w:lineRule="auto"/>
        <w:ind w:left="0" w:firstLine="567"/>
        <w:outlineLvl w:val="1"/>
        <w:rPr>
          <w:b/>
          <w:bCs/>
          <w:sz w:val="30"/>
          <w:szCs w:val="30"/>
        </w:rPr>
      </w:pPr>
      <w:bookmarkStart w:id="28" w:name="_Toc498862645"/>
      <w:bookmarkStart w:id="29" w:name="_Toc499673202"/>
      <w:r w:rsidRPr="00F661B3">
        <w:rPr>
          <w:b/>
          <w:bCs/>
          <w:sz w:val="30"/>
          <w:szCs w:val="30"/>
        </w:rPr>
        <w:t xml:space="preserve">Этапы </w:t>
      </w:r>
      <w:r w:rsidRPr="00F661B3">
        <w:rPr>
          <w:b/>
          <w:sz w:val="30"/>
          <w:szCs w:val="30"/>
        </w:rPr>
        <w:t>процесса</w:t>
      </w:r>
      <w:bookmarkEnd w:id="28"/>
      <w:bookmarkEnd w:id="29"/>
    </w:p>
    <w:p w:rsidR="00E776B6" w:rsidRPr="00F661B3" w:rsidRDefault="00E776B6" w:rsidP="001640DB">
      <w:pPr>
        <w:spacing w:line="360" w:lineRule="auto"/>
        <w:ind w:firstLine="567"/>
        <w:rPr>
          <w:sz w:val="30"/>
          <w:szCs w:val="30"/>
        </w:rPr>
      </w:pPr>
      <w:r w:rsidRPr="00F661B3">
        <w:rPr>
          <w:sz w:val="30"/>
          <w:szCs w:val="30"/>
        </w:rPr>
        <w:t>Основными этапами Процесса удаленного доступа сотрудников 1-й линии поддержки к компьютерам пользователей являются следующие:</w:t>
      </w:r>
    </w:p>
    <w:p w:rsidR="00E776B6" w:rsidRPr="00F661B3" w:rsidRDefault="00E776B6" w:rsidP="001640DB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F661B3">
        <w:rPr>
          <w:rFonts w:eastAsia="Calibri"/>
          <w:bCs/>
          <w:color w:val="000000"/>
          <w:sz w:val="30"/>
          <w:szCs w:val="30"/>
        </w:rPr>
        <w:t>идентификация должностей сотрудников Заказчика и их классификация по типу доступа к компьютерам;</w:t>
      </w:r>
    </w:p>
    <w:p w:rsidR="00E776B6" w:rsidRPr="00F661B3" w:rsidRDefault="00E776B6" w:rsidP="001640DB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F661B3">
        <w:rPr>
          <w:rFonts w:eastAsia="Calibri"/>
          <w:bCs/>
          <w:color w:val="000000"/>
          <w:sz w:val="30"/>
          <w:szCs w:val="30"/>
        </w:rPr>
        <w:t xml:space="preserve">установка на компьютеры Пользователей, имеющих право удаленного доступа обслуживания, </w:t>
      </w:r>
      <w:proofErr w:type="gramStart"/>
      <w:r w:rsidRPr="00F661B3">
        <w:rPr>
          <w:rFonts w:eastAsia="Calibri"/>
          <w:bCs/>
          <w:color w:val="000000"/>
          <w:sz w:val="30"/>
          <w:szCs w:val="30"/>
        </w:rPr>
        <w:t>ПО</w:t>
      </w:r>
      <w:proofErr w:type="gramEnd"/>
      <w:r w:rsidRPr="00F661B3">
        <w:rPr>
          <w:rFonts w:eastAsia="Calibri"/>
          <w:bCs/>
          <w:color w:val="000000"/>
          <w:sz w:val="30"/>
          <w:szCs w:val="30"/>
        </w:rPr>
        <w:t xml:space="preserve"> Удаленного доступа; </w:t>
      </w:r>
    </w:p>
    <w:p w:rsidR="00E776B6" w:rsidRPr="00F661B3" w:rsidRDefault="00E776B6" w:rsidP="001640DB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F661B3">
        <w:rPr>
          <w:rFonts w:eastAsia="Calibri"/>
          <w:bCs/>
          <w:color w:val="000000"/>
          <w:sz w:val="30"/>
          <w:szCs w:val="30"/>
        </w:rPr>
        <w:t>санкционирование факта Удаленного доступа Пользователем;</w:t>
      </w:r>
    </w:p>
    <w:p w:rsidR="00E776B6" w:rsidRPr="00F661B3" w:rsidRDefault="00E776B6" w:rsidP="001640DB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F661B3">
        <w:rPr>
          <w:rFonts w:eastAsia="Calibri"/>
          <w:bCs/>
          <w:color w:val="000000"/>
          <w:sz w:val="30"/>
          <w:szCs w:val="30"/>
        </w:rPr>
        <w:t>выполнение Удаленного доступа сотрудников 1-й линии поддержки к компьютерам Пользователей.</w:t>
      </w:r>
    </w:p>
    <w:p w:rsidR="00E776B6" w:rsidRPr="00F661B3" w:rsidRDefault="00E776B6" w:rsidP="00B01762">
      <w:pPr>
        <w:pStyle w:val="15"/>
        <w:numPr>
          <w:ilvl w:val="1"/>
          <w:numId w:val="10"/>
        </w:numPr>
        <w:tabs>
          <w:tab w:val="left" w:pos="993"/>
        </w:tabs>
        <w:spacing w:line="360" w:lineRule="auto"/>
        <w:ind w:left="0" w:firstLine="567"/>
        <w:outlineLvl w:val="1"/>
        <w:rPr>
          <w:b/>
          <w:bCs/>
          <w:sz w:val="30"/>
          <w:szCs w:val="30"/>
        </w:rPr>
      </w:pPr>
      <w:bookmarkStart w:id="30" w:name="_Toc498862646"/>
      <w:bookmarkStart w:id="31" w:name="_Toc499673203"/>
      <w:r w:rsidRPr="00F661B3">
        <w:rPr>
          <w:b/>
          <w:bCs/>
          <w:sz w:val="30"/>
          <w:szCs w:val="30"/>
        </w:rPr>
        <w:t>Идентификация должностей сотрудников заказчика и их классификация по типу доступа к компьютерам</w:t>
      </w:r>
      <w:bookmarkEnd w:id="30"/>
      <w:bookmarkEnd w:id="31"/>
    </w:p>
    <w:p w:rsidR="00E776B6" w:rsidRPr="00F661B3" w:rsidRDefault="00E776B6" w:rsidP="001640DB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 w:rsidRPr="00F661B3">
        <w:rPr>
          <w:sz w:val="30"/>
          <w:szCs w:val="30"/>
        </w:rPr>
        <w:t>Классификация должностей сотрудников Заказчика по типу доступа к компьютерам:</w:t>
      </w:r>
    </w:p>
    <w:p w:rsidR="00E776B6" w:rsidRPr="00F661B3" w:rsidRDefault="00E776B6" w:rsidP="001640DB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F661B3">
        <w:rPr>
          <w:rFonts w:eastAsia="Calibri"/>
          <w:bCs/>
          <w:color w:val="000000"/>
          <w:sz w:val="30"/>
          <w:szCs w:val="30"/>
        </w:rPr>
        <w:t>с правом Удаленного доступа к компьютеру (</w:t>
      </w:r>
      <w:r w:rsidR="001640DB" w:rsidRPr="00F661B3">
        <w:rPr>
          <w:rFonts w:eastAsia="Calibri"/>
          <w:bCs/>
          <w:color w:val="000000"/>
          <w:sz w:val="30"/>
          <w:szCs w:val="30"/>
        </w:rPr>
        <w:t>АРМ</w:t>
      </w:r>
      <w:r w:rsidRPr="00F661B3">
        <w:rPr>
          <w:rFonts w:eastAsia="Calibri"/>
          <w:bCs/>
          <w:color w:val="000000"/>
          <w:sz w:val="30"/>
          <w:szCs w:val="30"/>
        </w:rPr>
        <w:t xml:space="preserve">) - исполнение заявок Пользователя по обслуживанию его рабочего места выполняется с использованием </w:t>
      </w:r>
      <w:proofErr w:type="gramStart"/>
      <w:r w:rsidRPr="00F661B3">
        <w:rPr>
          <w:rFonts w:eastAsia="Calibri"/>
          <w:bCs/>
          <w:color w:val="000000"/>
          <w:sz w:val="30"/>
          <w:szCs w:val="30"/>
        </w:rPr>
        <w:t>ПО</w:t>
      </w:r>
      <w:proofErr w:type="gramEnd"/>
      <w:r w:rsidRPr="00F661B3">
        <w:rPr>
          <w:rFonts w:eastAsia="Calibri"/>
          <w:bCs/>
          <w:color w:val="000000"/>
          <w:sz w:val="30"/>
          <w:szCs w:val="30"/>
        </w:rPr>
        <w:t xml:space="preserve"> Удаленного доступа;</w:t>
      </w:r>
    </w:p>
    <w:p w:rsidR="00E776B6" w:rsidRPr="00F661B3" w:rsidRDefault="00E776B6" w:rsidP="001640DB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F661B3">
        <w:rPr>
          <w:rFonts w:eastAsia="Calibri"/>
          <w:bCs/>
          <w:color w:val="000000"/>
          <w:sz w:val="30"/>
          <w:szCs w:val="30"/>
        </w:rPr>
        <w:t>без права Удаленного доступа к компьютеру (</w:t>
      </w:r>
      <w:r w:rsidR="001640DB" w:rsidRPr="00F661B3">
        <w:rPr>
          <w:rFonts w:eastAsia="Calibri"/>
          <w:bCs/>
          <w:color w:val="000000"/>
          <w:sz w:val="30"/>
          <w:szCs w:val="30"/>
        </w:rPr>
        <w:t>АРМ</w:t>
      </w:r>
      <w:r w:rsidRPr="00F661B3">
        <w:rPr>
          <w:rFonts w:eastAsia="Calibri"/>
          <w:bCs/>
          <w:color w:val="000000"/>
          <w:sz w:val="30"/>
          <w:szCs w:val="30"/>
        </w:rPr>
        <w:t>) - исполнение заявок Пользователя по обслуживанию его рабочего места выполняется в присутствии Пользователя.</w:t>
      </w:r>
    </w:p>
    <w:p w:rsidR="00E776B6" w:rsidRPr="00F661B3" w:rsidRDefault="00E776B6" w:rsidP="001640DB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F661B3">
        <w:rPr>
          <w:sz w:val="30"/>
          <w:szCs w:val="30"/>
        </w:rPr>
        <w:t xml:space="preserve">Идентификация должностей сотрудников Заказчика и их классификация по типу доступа к компьютерам осуществляется на основании Перечня должностей Пользователей (сотрудников Заказчика), </w:t>
      </w:r>
      <w:proofErr w:type="gramStart"/>
      <w:r w:rsidRPr="00F661B3">
        <w:rPr>
          <w:sz w:val="30"/>
          <w:szCs w:val="30"/>
        </w:rPr>
        <w:t>заявки</w:t>
      </w:r>
      <w:proofErr w:type="gramEnd"/>
      <w:r w:rsidRPr="00F661B3">
        <w:rPr>
          <w:sz w:val="30"/>
          <w:szCs w:val="30"/>
        </w:rPr>
        <w:t xml:space="preserve"> на обслуживание </w:t>
      </w:r>
      <w:r w:rsidR="001640DB" w:rsidRPr="00F661B3">
        <w:rPr>
          <w:sz w:val="30"/>
          <w:szCs w:val="30"/>
        </w:rPr>
        <w:t>АРМ</w:t>
      </w:r>
      <w:r w:rsidRPr="00F661B3">
        <w:rPr>
          <w:sz w:val="30"/>
          <w:szCs w:val="30"/>
        </w:rPr>
        <w:t xml:space="preserve"> которых исполняются без использования ПО Удаленного доступа. </w:t>
      </w:r>
    </w:p>
    <w:p w:rsidR="00E776B6" w:rsidRPr="00F661B3" w:rsidRDefault="00E776B6" w:rsidP="001640DB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 w:rsidRPr="00F661B3">
        <w:rPr>
          <w:sz w:val="30"/>
          <w:szCs w:val="30"/>
        </w:rPr>
        <w:t>Перечень</w:t>
      </w:r>
      <w:r w:rsidR="00F661B3" w:rsidRPr="00F661B3">
        <w:rPr>
          <w:sz w:val="30"/>
          <w:szCs w:val="30"/>
        </w:rPr>
        <w:t xml:space="preserve"> (</w:t>
      </w:r>
      <w:proofErr w:type="gramStart"/>
      <w:r w:rsidR="00F661B3" w:rsidRPr="00F661B3">
        <w:rPr>
          <w:sz w:val="30"/>
          <w:szCs w:val="30"/>
        </w:rPr>
        <w:t>см</w:t>
      </w:r>
      <w:proofErr w:type="gramEnd"/>
      <w:r w:rsidR="00F661B3" w:rsidRPr="00F661B3">
        <w:rPr>
          <w:sz w:val="30"/>
          <w:szCs w:val="30"/>
        </w:rPr>
        <w:t>. 6</w:t>
      </w:r>
      <w:r w:rsidR="001640DB" w:rsidRPr="00F661B3">
        <w:rPr>
          <w:sz w:val="30"/>
          <w:szCs w:val="30"/>
        </w:rPr>
        <w:t>.2.2)</w:t>
      </w:r>
      <w:r w:rsidRPr="00F661B3">
        <w:rPr>
          <w:sz w:val="30"/>
          <w:szCs w:val="30"/>
        </w:rPr>
        <w:t>:</w:t>
      </w:r>
    </w:p>
    <w:p w:rsidR="00E776B6" w:rsidRPr="001640DB" w:rsidRDefault="00E776B6" w:rsidP="001640DB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F661B3">
        <w:rPr>
          <w:rFonts w:eastAsia="Calibri"/>
          <w:bCs/>
          <w:color w:val="000000"/>
          <w:sz w:val="30"/>
          <w:szCs w:val="30"/>
        </w:rPr>
        <w:t>содержит список должностей сотрудников Заказчика – Пользователей</w:t>
      </w:r>
      <w:r w:rsidRPr="001640DB">
        <w:rPr>
          <w:rFonts w:eastAsia="Calibri"/>
          <w:bCs/>
          <w:color w:val="000000"/>
          <w:sz w:val="30"/>
          <w:szCs w:val="30"/>
        </w:rPr>
        <w:t xml:space="preserve"> </w:t>
      </w:r>
      <w:r w:rsidRPr="001640DB">
        <w:rPr>
          <w:rFonts w:eastAsia="Calibri"/>
          <w:bCs/>
          <w:color w:val="000000"/>
          <w:sz w:val="30"/>
          <w:szCs w:val="30"/>
        </w:rPr>
        <w:lastRenderedPageBreak/>
        <w:t>услуг, обслу</w:t>
      </w:r>
      <w:r w:rsidR="00F661B3">
        <w:rPr>
          <w:rFonts w:eastAsia="Calibri"/>
          <w:bCs/>
          <w:color w:val="000000"/>
          <w:sz w:val="30"/>
          <w:szCs w:val="30"/>
        </w:rPr>
        <w:t>живание рабочих мест которых не</w:t>
      </w:r>
      <w:r w:rsidRPr="001640DB">
        <w:rPr>
          <w:rFonts w:eastAsia="Calibri"/>
          <w:bCs/>
          <w:color w:val="000000"/>
          <w:sz w:val="30"/>
          <w:szCs w:val="30"/>
        </w:rPr>
        <w:t xml:space="preserve">допустимо посредством использования </w:t>
      </w:r>
      <w:proofErr w:type="gramStart"/>
      <w:r w:rsidRPr="001640DB">
        <w:rPr>
          <w:rFonts w:eastAsia="Calibri"/>
          <w:bCs/>
          <w:color w:val="000000"/>
          <w:sz w:val="30"/>
          <w:szCs w:val="30"/>
        </w:rPr>
        <w:t>ПО</w:t>
      </w:r>
      <w:proofErr w:type="gramEnd"/>
      <w:r w:rsidRPr="001640DB">
        <w:rPr>
          <w:rFonts w:eastAsia="Calibri"/>
          <w:bCs/>
          <w:color w:val="000000"/>
          <w:sz w:val="30"/>
          <w:szCs w:val="30"/>
        </w:rPr>
        <w:t xml:space="preserve"> Удаленного доступа;</w:t>
      </w:r>
    </w:p>
    <w:p w:rsidR="00E776B6" w:rsidRPr="001640DB" w:rsidRDefault="00E776B6" w:rsidP="001640DB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1640DB">
        <w:rPr>
          <w:rFonts w:eastAsia="Calibri"/>
          <w:bCs/>
          <w:color w:val="000000"/>
          <w:sz w:val="30"/>
          <w:szCs w:val="30"/>
        </w:rPr>
        <w:t>формируется Подразделением Заказчика, отвечающим за взаимодействие с Поставщиком;</w:t>
      </w:r>
    </w:p>
    <w:p w:rsidR="00E776B6" w:rsidRPr="001640DB" w:rsidRDefault="00E776B6" w:rsidP="001640DB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1640DB">
        <w:rPr>
          <w:rFonts w:eastAsia="Calibri"/>
          <w:bCs/>
          <w:color w:val="000000"/>
          <w:sz w:val="30"/>
          <w:szCs w:val="30"/>
        </w:rPr>
        <w:t>утверждается Заказчиком и направляется Поставщику для включения в Регламент.</w:t>
      </w:r>
    </w:p>
    <w:p w:rsidR="00E776B6" w:rsidRPr="00F661B3" w:rsidRDefault="00E776B6" w:rsidP="00B01762">
      <w:pPr>
        <w:pStyle w:val="15"/>
        <w:numPr>
          <w:ilvl w:val="1"/>
          <w:numId w:val="10"/>
        </w:numPr>
        <w:tabs>
          <w:tab w:val="left" w:pos="993"/>
        </w:tabs>
        <w:spacing w:line="360" w:lineRule="auto"/>
        <w:ind w:left="0" w:firstLine="567"/>
        <w:outlineLvl w:val="1"/>
        <w:rPr>
          <w:bCs/>
          <w:sz w:val="30"/>
          <w:szCs w:val="30"/>
        </w:rPr>
      </w:pPr>
      <w:bookmarkStart w:id="32" w:name="_Toc498862647"/>
      <w:bookmarkStart w:id="33" w:name="_Toc499673204"/>
      <w:r w:rsidRPr="00F661B3">
        <w:rPr>
          <w:b/>
          <w:bCs/>
          <w:sz w:val="30"/>
          <w:szCs w:val="30"/>
        </w:rPr>
        <w:t>Установка</w:t>
      </w:r>
      <w:r w:rsidRPr="00F661B3">
        <w:rPr>
          <w:bCs/>
          <w:sz w:val="30"/>
          <w:szCs w:val="30"/>
        </w:rPr>
        <w:t xml:space="preserve"> </w:t>
      </w:r>
      <w:r w:rsidR="001640DB" w:rsidRPr="00F661B3">
        <w:rPr>
          <w:b/>
          <w:bCs/>
          <w:sz w:val="30"/>
          <w:szCs w:val="30"/>
        </w:rPr>
        <w:t xml:space="preserve">на компьютеры пользователей </w:t>
      </w:r>
      <w:proofErr w:type="gramStart"/>
      <w:r w:rsidR="001640DB" w:rsidRPr="00F661B3">
        <w:rPr>
          <w:b/>
          <w:bCs/>
          <w:sz w:val="30"/>
          <w:szCs w:val="30"/>
        </w:rPr>
        <w:t>ПО</w:t>
      </w:r>
      <w:proofErr w:type="gramEnd"/>
      <w:r w:rsidRPr="00F661B3">
        <w:rPr>
          <w:b/>
          <w:bCs/>
          <w:sz w:val="30"/>
          <w:szCs w:val="30"/>
        </w:rPr>
        <w:t xml:space="preserve"> </w:t>
      </w:r>
      <w:r w:rsidR="001640DB" w:rsidRPr="00F661B3">
        <w:rPr>
          <w:b/>
          <w:bCs/>
          <w:sz w:val="30"/>
          <w:szCs w:val="30"/>
        </w:rPr>
        <w:t>У</w:t>
      </w:r>
      <w:r w:rsidRPr="00F661B3">
        <w:rPr>
          <w:b/>
          <w:bCs/>
          <w:sz w:val="30"/>
          <w:szCs w:val="30"/>
        </w:rPr>
        <w:t>даленного доступа</w:t>
      </w:r>
      <w:bookmarkEnd w:id="32"/>
      <w:bookmarkEnd w:id="33"/>
    </w:p>
    <w:p w:rsidR="00E776B6" w:rsidRPr="00F661B3" w:rsidRDefault="00E776B6" w:rsidP="001640DB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F661B3">
        <w:rPr>
          <w:sz w:val="30"/>
          <w:szCs w:val="30"/>
        </w:rPr>
        <w:t xml:space="preserve">На компьютеры Пользователей, обслуживание рабочих мест которых допустимо посредством Удаленного доступа, Поставщик устанавливает специальное </w:t>
      </w:r>
      <w:proofErr w:type="gramStart"/>
      <w:r w:rsidRPr="00F661B3">
        <w:rPr>
          <w:sz w:val="30"/>
          <w:szCs w:val="30"/>
        </w:rPr>
        <w:t>ПО</w:t>
      </w:r>
      <w:proofErr w:type="gramEnd"/>
      <w:r w:rsidRPr="00F661B3">
        <w:rPr>
          <w:sz w:val="30"/>
          <w:szCs w:val="30"/>
        </w:rPr>
        <w:t xml:space="preserve"> Удаленного доступа – программа </w:t>
      </w:r>
      <w:proofErr w:type="spellStart"/>
      <w:r w:rsidRPr="00F661B3">
        <w:rPr>
          <w:sz w:val="30"/>
          <w:szCs w:val="30"/>
        </w:rPr>
        <w:t>DameWare</w:t>
      </w:r>
      <w:proofErr w:type="spellEnd"/>
      <w:r w:rsidRPr="00F661B3">
        <w:rPr>
          <w:sz w:val="30"/>
          <w:szCs w:val="30"/>
        </w:rPr>
        <w:t>.</w:t>
      </w:r>
    </w:p>
    <w:p w:rsidR="00E776B6" w:rsidRPr="00F661B3" w:rsidRDefault="00E776B6" w:rsidP="001640DB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F661B3">
        <w:rPr>
          <w:sz w:val="30"/>
          <w:szCs w:val="30"/>
        </w:rPr>
        <w:t xml:space="preserve">Лицензионная программа </w:t>
      </w:r>
      <w:proofErr w:type="spellStart"/>
      <w:r w:rsidRPr="00F661B3">
        <w:rPr>
          <w:sz w:val="30"/>
          <w:szCs w:val="30"/>
        </w:rPr>
        <w:t>DameWare</w:t>
      </w:r>
      <w:proofErr w:type="spellEnd"/>
      <w:r w:rsidRPr="00F661B3">
        <w:rPr>
          <w:sz w:val="30"/>
          <w:szCs w:val="30"/>
        </w:rPr>
        <w:t xml:space="preserve"> предоставляется Поставщику Заказчиком.</w:t>
      </w:r>
    </w:p>
    <w:p w:rsidR="00E776B6" w:rsidRPr="00F661B3" w:rsidRDefault="00E776B6" w:rsidP="001640DB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F661B3">
        <w:rPr>
          <w:sz w:val="30"/>
          <w:szCs w:val="30"/>
        </w:rPr>
        <w:t>Санкционирование факта Удаленного доступа Пользователем</w:t>
      </w:r>
    </w:p>
    <w:p w:rsidR="00E776B6" w:rsidRPr="00F661B3" w:rsidRDefault="00E776B6" w:rsidP="001640DB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F661B3">
        <w:rPr>
          <w:sz w:val="30"/>
          <w:szCs w:val="30"/>
        </w:rPr>
        <w:t xml:space="preserve">Каждый факт Удаленного доступа должен быть обязательно санкционирован Пользователем - инициатором заявки на обслуживание. </w:t>
      </w:r>
    </w:p>
    <w:p w:rsidR="00E776B6" w:rsidRPr="00F661B3" w:rsidRDefault="00E776B6" w:rsidP="001640DB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F661B3">
        <w:rPr>
          <w:sz w:val="30"/>
          <w:szCs w:val="30"/>
        </w:rPr>
        <w:t xml:space="preserve">Для этого </w:t>
      </w:r>
      <w:proofErr w:type="gramStart"/>
      <w:r w:rsidRPr="00F661B3">
        <w:rPr>
          <w:sz w:val="30"/>
          <w:szCs w:val="30"/>
        </w:rPr>
        <w:t>ПО</w:t>
      </w:r>
      <w:proofErr w:type="gramEnd"/>
      <w:r w:rsidRPr="00F661B3">
        <w:rPr>
          <w:sz w:val="30"/>
          <w:szCs w:val="30"/>
        </w:rPr>
        <w:t xml:space="preserve"> </w:t>
      </w:r>
      <w:proofErr w:type="gramStart"/>
      <w:r w:rsidRPr="00F661B3">
        <w:rPr>
          <w:sz w:val="30"/>
          <w:szCs w:val="30"/>
        </w:rPr>
        <w:t>Удаленного</w:t>
      </w:r>
      <w:proofErr w:type="gramEnd"/>
      <w:r w:rsidRPr="00F661B3">
        <w:rPr>
          <w:sz w:val="30"/>
          <w:szCs w:val="30"/>
        </w:rPr>
        <w:t xml:space="preserve"> доступа настраивается с функцией обязательного подтверждения Пользователем возможности подключения сотрудников 1-й линии поддержки к его компьютеру. </w:t>
      </w:r>
    </w:p>
    <w:p w:rsidR="00E776B6" w:rsidRPr="00F661B3" w:rsidRDefault="00E776B6" w:rsidP="001640DB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F661B3">
        <w:rPr>
          <w:sz w:val="30"/>
          <w:szCs w:val="30"/>
        </w:rPr>
        <w:t>Работы по исполнению заявок на обслуживание с использованием технологий Удаленного доступа подразумевают присутствие Пользователя-инициатора заявки на рабочем месте для предоставления разрешения на подключение.</w:t>
      </w:r>
    </w:p>
    <w:p w:rsidR="00E776B6" w:rsidRPr="00F661B3" w:rsidRDefault="00E776B6" w:rsidP="00B01762">
      <w:pPr>
        <w:pStyle w:val="15"/>
        <w:numPr>
          <w:ilvl w:val="1"/>
          <w:numId w:val="10"/>
        </w:numPr>
        <w:tabs>
          <w:tab w:val="left" w:pos="993"/>
        </w:tabs>
        <w:spacing w:line="360" w:lineRule="auto"/>
        <w:ind w:left="0" w:firstLine="567"/>
        <w:outlineLvl w:val="1"/>
        <w:rPr>
          <w:b/>
          <w:bCs/>
          <w:sz w:val="30"/>
          <w:szCs w:val="30"/>
        </w:rPr>
      </w:pPr>
      <w:bookmarkStart w:id="34" w:name="_Toc498862648"/>
      <w:bookmarkStart w:id="35" w:name="_Toc499673205"/>
      <w:r w:rsidRPr="00F661B3">
        <w:rPr>
          <w:b/>
          <w:bCs/>
          <w:sz w:val="30"/>
          <w:szCs w:val="30"/>
        </w:rPr>
        <w:t>В</w:t>
      </w:r>
      <w:r w:rsidR="001640DB" w:rsidRPr="00F661B3">
        <w:rPr>
          <w:b/>
          <w:bCs/>
          <w:sz w:val="30"/>
          <w:szCs w:val="30"/>
        </w:rPr>
        <w:t>ыполнение У</w:t>
      </w:r>
      <w:r w:rsidRPr="00F661B3">
        <w:rPr>
          <w:b/>
          <w:bCs/>
          <w:sz w:val="30"/>
          <w:szCs w:val="30"/>
        </w:rPr>
        <w:t>даленного доступа сотрудников 1-й линии поддержки к компьютерам пользователей, фиксация данного факта</w:t>
      </w:r>
      <w:bookmarkEnd w:id="34"/>
      <w:bookmarkEnd w:id="35"/>
    </w:p>
    <w:p w:rsidR="00E776B6" w:rsidRPr="00F661B3" w:rsidRDefault="00E776B6" w:rsidP="001640DB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F661B3">
        <w:rPr>
          <w:sz w:val="30"/>
          <w:szCs w:val="30"/>
        </w:rPr>
        <w:t xml:space="preserve">Получив разрешение Пользователя - инициатора заявки на обслуживание – на подключение к его компьютеру удаленно, сотрудники 1-й линии поддержки через интернет или локальную вычислительную сеть </w:t>
      </w:r>
      <w:r w:rsidRPr="00F661B3">
        <w:rPr>
          <w:sz w:val="30"/>
          <w:szCs w:val="30"/>
        </w:rPr>
        <w:lastRenderedPageBreak/>
        <w:t>осуществляют данный Удаленный доступ с целью выполнить заявку Пользователя.</w:t>
      </w:r>
    </w:p>
    <w:p w:rsidR="00E776B6" w:rsidRPr="00F661B3" w:rsidRDefault="00E776B6" w:rsidP="001640DB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F661B3">
        <w:rPr>
          <w:sz w:val="30"/>
          <w:szCs w:val="30"/>
        </w:rPr>
        <w:t>Каждый факт Удаленного доступа фиксируется в протоколе исполнения ЗНО в КСУИР</w:t>
      </w:r>
      <w:r w:rsidR="006D2B1B">
        <w:rPr>
          <w:sz w:val="30"/>
          <w:szCs w:val="30"/>
        </w:rPr>
        <w:t>ИИ</w:t>
      </w:r>
      <w:r w:rsidRPr="00F661B3">
        <w:rPr>
          <w:sz w:val="30"/>
          <w:szCs w:val="30"/>
        </w:rPr>
        <w:t xml:space="preserve"> (в системе, предназначенной для автоматизации обработки запросов Пользователей).</w:t>
      </w:r>
    </w:p>
    <w:p w:rsidR="00E776B6" w:rsidRPr="006D2B1B" w:rsidRDefault="00E776B6" w:rsidP="00E776B6">
      <w:pPr>
        <w:pStyle w:val="af4"/>
        <w:ind w:left="0"/>
        <w:jc w:val="both"/>
        <w:rPr>
          <w:sz w:val="24"/>
          <w:szCs w:val="30"/>
        </w:rPr>
      </w:pPr>
    </w:p>
    <w:p w:rsidR="00E776B6" w:rsidRPr="00F661B3" w:rsidRDefault="00E776B6" w:rsidP="001640DB">
      <w:pPr>
        <w:pStyle w:val="1"/>
        <w:keepNext w:val="0"/>
        <w:keepLines/>
        <w:widowControl/>
        <w:numPr>
          <w:ilvl w:val="0"/>
          <w:numId w:val="10"/>
        </w:numPr>
        <w:spacing w:before="0" w:after="0" w:line="360" w:lineRule="auto"/>
        <w:ind w:left="0" w:firstLine="567"/>
        <w:jc w:val="left"/>
        <w:rPr>
          <w:bCs/>
          <w:sz w:val="30"/>
          <w:szCs w:val="30"/>
        </w:rPr>
      </w:pPr>
      <w:bookmarkStart w:id="36" w:name="_Toc496773956"/>
      <w:bookmarkStart w:id="37" w:name="_Toc498862649"/>
      <w:bookmarkStart w:id="38" w:name="_Toc499673206"/>
      <w:r w:rsidRPr="00F661B3">
        <w:rPr>
          <w:bCs/>
          <w:sz w:val="30"/>
          <w:szCs w:val="30"/>
        </w:rPr>
        <w:t>О</w:t>
      </w:r>
      <w:r w:rsidR="001640DB" w:rsidRPr="00F661B3">
        <w:rPr>
          <w:bCs/>
          <w:sz w:val="30"/>
          <w:szCs w:val="30"/>
        </w:rPr>
        <w:t>ценка эффективности и совершенствование процесса</w:t>
      </w:r>
      <w:bookmarkEnd w:id="36"/>
      <w:bookmarkEnd w:id="37"/>
      <w:bookmarkEnd w:id="38"/>
    </w:p>
    <w:p w:rsidR="001640DB" w:rsidRPr="006D2B1B" w:rsidRDefault="001640DB" w:rsidP="001640DB">
      <w:pPr>
        <w:rPr>
          <w:szCs w:val="30"/>
        </w:rPr>
      </w:pPr>
    </w:p>
    <w:p w:rsidR="00E776B6" w:rsidRPr="00F661B3" w:rsidRDefault="00E776B6" w:rsidP="007F3EF7">
      <w:pPr>
        <w:pStyle w:val="15"/>
        <w:numPr>
          <w:ilvl w:val="1"/>
          <w:numId w:val="10"/>
        </w:numPr>
        <w:tabs>
          <w:tab w:val="left" w:pos="993"/>
        </w:tabs>
        <w:spacing w:line="360" w:lineRule="auto"/>
        <w:ind w:left="0" w:firstLine="567"/>
        <w:outlineLvl w:val="1"/>
        <w:rPr>
          <w:b/>
          <w:sz w:val="30"/>
          <w:szCs w:val="30"/>
        </w:rPr>
      </w:pPr>
      <w:bookmarkStart w:id="39" w:name="bookmark22"/>
      <w:bookmarkStart w:id="40" w:name="_Toc499673207"/>
      <w:r w:rsidRPr="00F661B3">
        <w:rPr>
          <w:b/>
          <w:sz w:val="30"/>
          <w:szCs w:val="30"/>
        </w:rPr>
        <w:t>Целевой показатель</w:t>
      </w:r>
      <w:bookmarkEnd w:id="39"/>
      <w:bookmarkEnd w:id="40"/>
    </w:p>
    <w:p w:rsidR="00E776B6" w:rsidRPr="00F661B3" w:rsidRDefault="00E776B6" w:rsidP="001640DB">
      <w:pPr>
        <w:spacing w:line="360" w:lineRule="auto"/>
        <w:ind w:firstLine="567"/>
        <w:rPr>
          <w:sz w:val="30"/>
          <w:szCs w:val="30"/>
        </w:rPr>
      </w:pPr>
      <w:r w:rsidRPr="00F661B3">
        <w:rPr>
          <w:sz w:val="30"/>
          <w:szCs w:val="30"/>
        </w:rPr>
        <w:t xml:space="preserve">Целевой показатель Процесса Удаленного доступа, его целевое и допустимое значения приведены в Сборнике целевых показателей и описаний отчетов о фактических значениях целевых показателей процессов управления </w:t>
      </w:r>
      <w:proofErr w:type="spellStart"/>
      <w:r w:rsidRPr="00F661B3">
        <w:rPr>
          <w:sz w:val="30"/>
          <w:szCs w:val="30"/>
        </w:rPr>
        <w:t>ИТ-услугами</w:t>
      </w:r>
      <w:proofErr w:type="spellEnd"/>
      <w:r w:rsidRPr="00F661B3">
        <w:rPr>
          <w:sz w:val="30"/>
          <w:szCs w:val="30"/>
        </w:rPr>
        <w:t>.</w:t>
      </w:r>
    </w:p>
    <w:p w:rsidR="00E776B6" w:rsidRPr="00F661B3" w:rsidRDefault="00E776B6" w:rsidP="007F3EF7">
      <w:pPr>
        <w:pStyle w:val="15"/>
        <w:numPr>
          <w:ilvl w:val="1"/>
          <w:numId w:val="10"/>
        </w:numPr>
        <w:tabs>
          <w:tab w:val="left" w:pos="993"/>
        </w:tabs>
        <w:spacing w:line="360" w:lineRule="auto"/>
        <w:ind w:left="0" w:firstLine="567"/>
        <w:outlineLvl w:val="1"/>
        <w:rPr>
          <w:b/>
          <w:sz w:val="30"/>
          <w:szCs w:val="30"/>
        </w:rPr>
      </w:pPr>
      <w:bookmarkStart w:id="41" w:name="bookmark23"/>
      <w:bookmarkStart w:id="42" w:name="_Toc499673208"/>
      <w:r w:rsidRPr="00F661B3">
        <w:rPr>
          <w:b/>
          <w:sz w:val="30"/>
          <w:szCs w:val="30"/>
        </w:rPr>
        <w:t>Отчётность</w:t>
      </w:r>
      <w:bookmarkEnd w:id="41"/>
      <w:bookmarkEnd w:id="42"/>
    </w:p>
    <w:p w:rsidR="00E776B6" w:rsidRPr="00F661B3" w:rsidRDefault="00E776B6" w:rsidP="001640DB">
      <w:pPr>
        <w:spacing w:line="360" w:lineRule="auto"/>
        <w:ind w:firstLine="567"/>
        <w:rPr>
          <w:b/>
          <w:sz w:val="30"/>
          <w:szCs w:val="30"/>
        </w:rPr>
      </w:pPr>
      <w:r w:rsidRPr="00F661B3">
        <w:rPr>
          <w:sz w:val="30"/>
          <w:szCs w:val="30"/>
        </w:rPr>
        <w:t xml:space="preserve">Для обеспечения мониторинга Процесса Удаленного доступа формируются отчеты в соответствии с Перечнем отчетов либо Порядком предоставления </w:t>
      </w:r>
      <w:proofErr w:type="spellStart"/>
      <w:r w:rsidRPr="00F661B3">
        <w:rPr>
          <w:sz w:val="30"/>
          <w:szCs w:val="30"/>
        </w:rPr>
        <w:t>ИТ-отчетности</w:t>
      </w:r>
      <w:proofErr w:type="spellEnd"/>
      <w:r w:rsidRPr="00F661B3">
        <w:rPr>
          <w:sz w:val="30"/>
          <w:szCs w:val="30"/>
        </w:rPr>
        <w:t>.</w:t>
      </w:r>
    </w:p>
    <w:p w:rsidR="00E776B6" w:rsidRPr="00F661B3" w:rsidRDefault="00E776B6" w:rsidP="007F3EF7">
      <w:pPr>
        <w:pStyle w:val="15"/>
        <w:numPr>
          <w:ilvl w:val="1"/>
          <w:numId w:val="10"/>
        </w:numPr>
        <w:tabs>
          <w:tab w:val="left" w:pos="993"/>
        </w:tabs>
        <w:spacing w:line="360" w:lineRule="auto"/>
        <w:ind w:left="0" w:firstLine="567"/>
        <w:outlineLvl w:val="1"/>
        <w:rPr>
          <w:b/>
          <w:sz w:val="30"/>
          <w:szCs w:val="30"/>
        </w:rPr>
      </w:pPr>
      <w:bookmarkStart w:id="43" w:name="_Toc499673209"/>
      <w:r w:rsidRPr="00F661B3">
        <w:rPr>
          <w:b/>
          <w:sz w:val="30"/>
          <w:szCs w:val="30"/>
        </w:rPr>
        <w:t>Совершенствование процесса</w:t>
      </w:r>
      <w:bookmarkEnd w:id="43"/>
    </w:p>
    <w:bookmarkEnd w:id="23"/>
    <w:bookmarkEnd w:id="24"/>
    <w:bookmarkEnd w:id="25"/>
    <w:p w:rsidR="00E776B6" w:rsidRPr="00F661B3" w:rsidRDefault="00E776B6" w:rsidP="001640DB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F661B3">
        <w:rPr>
          <w:sz w:val="30"/>
          <w:szCs w:val="30"/>
        </w:rPr>
        <w:t>Совершенствование Процесса – постоянная задача выявления, анализа и внедрения улучшений Процесса для его оптимизации.</w:t>
      </w:r>
    </w:p>
    <w:p w:rsidR="00E776B6" w:rsidRPr="00F661B3" w:rsidRDefault="00E776B6" w:rsidP="001640DB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F661B3">
        <w:rPr>
          <w:sz w:val="30"/>
          <w:szCs w:val="30"/>
        </w:rPr>
        <w:t xml:space="preserve">Формирование предложений по совершенствованию Процесса должно осуществляться всеми его участниками. Предложения предоставляются Менеджеру </w:t>
      </w:r>
      <w:r w:rsidR="005A29A5" w:rsidRPr="00F661B3">
        <w:rPr>
          <w:sz w:val="30"/>
          <w:szCs w:val="30"/>
        </w:rPr>
        <w:t xml:space="preserve">Процесса </w:t>
      </w:r>
      <w:r w:rsidR="005A29A5" w:rsidRPr="00F661B3">
        <w:rPr>
          <w:rFonts w:eastAsia="Calibri"/>
          <w:bCs/>
          <w:color w:val="000000"/>
          <w:sz w:val="30"/>
          <w:szCs w:val="30"/>
        </w:rPr>
        <w:t>Удаленного доступа</w:t>
      </w:r>
      <w:r w:rsidRPr="00F661B3">
        <w:rPr>
          <w:sz w:val="30"/>
          <w:szCs w:val="30"/>
        </w:rPr>
        <w:t>, который проводит анализ поступивших предложений на предмет их целесообразности.</w:t>
      </w:r>
    </w:p>
    <w:p w:rsidR="004B47E0" w:rsidRPr="00F661B3" w:rsidRDefault="00E776B6" w:rsidP="001640DB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F661B3">
        <w:rPr>
          <w:sz w:val="30"/>
          <w:szCs w:val="30"/>
        </w:rPr>
        <w:t xml:space="preserve">По результатам анализа Менеджер </w:t>
      </w:r>
      <w:r w:rsidR="005A29A5" w:rsidRPr="00F661B3">
        <w:rPr>
          <w:sz w:val="30"/>
          <w:szCs w:val="30"/>
        </w:rPr>
        <w:t xml:space="preserve">Процесса </w:t>
      </w:r>
      <w:r w:rsidR="005A29A5" w:rsidRPr="00F661B3">
        <w:rPr>
          <w:rFonts w:eastAsia="Calibri"/>
          <w:bCs/>
          <w:color w:val="000000"/>
          <w:sz w:val="30"/>
          <w:szCs w:val="30"/>
        </w:rPr>
        <w:t>Удаленного доступа</w:t>
      </w:r>
      <w:r w:rsidRPr="00F661B3">
        <w:rPr>
          <w:sz w:val="30"/>
          <w:szCs w:val="30"/>
        </w:rPr>
        <w:t xml:space="preserve"> формирует перечень предложений, который используется как исходные сведения для формирования Плана улучшения Системы управления услугами. </w:t>
      </w:r>
      <w:r w:rsidR="004B47E0" w:rsidRPr="00F661B3">
        <w:rPr>
          <w:sz w:val="30"/>
          <w:szCs w:val="30"/>
        </w:rPr>
        <w:br w:type="page"/>
      </w:r>
    </w:p>
    <w:p w:rsidR="00F82F02" w:rsidRPr="00137FC0" w:rsidRDefault="00F82F02" w:rsidP="00B01762">
      <w:pPr>
        <w:pStyle w:val="1"/>
        <w:ind w:firstLine="567"/>
        <w:rPr>
          <w:sz w:val="30"/>
          <w:szCs w:val="30"/>
        </w:rPr>
      </w:pPr>
      <w:bookmarkStart w:id="44" w:name="_Toc497084727"/>
      <w:bookmarkStart w:id="45" w:name="_Toc498863293"/>
      <w:bookmarkStart w:id="46" w:name="_Toc499673210"/>
      <w:r w:rsidRPr="00137FC0">
        <w:rPr>
          <w:bCs/>
          <w:sz w:val="30"/>
          <w:szCs w:val="30"/>
        </w:rPr>
        <w:lastRenderedPageBreak/>
        <w:t>Приложение </w:t>
      </w:r>
      <w:bookmarkEnd w:id="44"/>
      <w:r>
        <w:rPr>
          <w:bCs/>
          <w:sz w:val="30"/>
          <w:szCs w:val="30"/>
        </w:rPr>
        <w:t>А</w:t>
      </w:r>
      <w:r w:rsidRPr="00137FC0">
        <w:rPr>
          <w:bCs/>
          <w:sz w:val="30"/>
          <w:szCs w:val="30"/>
        </w:rPr>
        <w:t xml:space="preserve">: </w:t>
      </w:r>
      <w:r>
        <w:rPr>
          <w:bCs/>
          <w:sz w:val="30"/>
          <w:szCs w:val="30"/>
        </w:rPr>
        <w:t>С</w:t>
      </w:r>
      <w:r w:rsidR="005A29A5">
        <w:rPr>
          <w:bCs/>
          <w:sz w:val="30"/>
          <w:szCs w:val="30"/>
        </w:rPr>
        <w:t>хема П</w:t>
      </w:r>
      <w:r w:rsidRPr="00137FC0">
        <w:rPr>
          <w:bCs/>
          <w:sz w:val="30"/>
          <w:szCs w:val="30"/>
        </w:rPr>
        <w:t xml:space="preserve">роцесса </w:t>
      </w:r>
      <w:bookmarkEnd w:id="45"/>
      <w:r w:rsidR="005A29A5" w:rsidRPr="005A29A5">
        <w:rPr>
          <w:bCs/>
          <w:sz w:val="30"/>
          <w:szCs w:val="30"/>
        </w:rPr>
        <w:t>удаленного доступа сотрудников 1-й линии поддержки к компьютерам пользователей</w:t>
      </w:r>
      <w:bookmarkEnd w:id="46"/>
    </w:p>
    <w:p w:rsidR="00F82F02" w:rsidRPr="00137FC0" w:rsidRDefault="00F82F02" w:rsidP="00F82F02">
      <w:pPr>
        <w:rPr>
          <w:b/>
          <w:sz w:val="30"/>
          <w:szCs w:val="30"/>
        </w:rPr>
      </w:pPr>
    </w:p>
    <w:p w:rsidR="00F82F02" w:rsidRDefault="006D2B1B" w:rsidP="00F82F02">
      <w:pPr>
        <w:jc w:val="center"/>
        <w:rPr>
          <w:rFonts w:ascii="GOST type B" w:hAnsi="GOST type B"/>
          <w:b/>
          <w:bCs/>
          <w:caps/>
          <w:sz w:val="28"/>
          <w:szCs w:val="28"/>
        </w:rPr>
      </w:pPr>
      <w:r>
        <w:object w:dxaOrig="15135" w:dyaOrig="18450">
          <v:shape id="_x0000_i1025" type="#_x0000_t75" style="width:481.2pt;height:586.8pt" o:ole="">
            <v:imagedata r:id="rId9" o:title=""/>
          </v:shape>
          <o:OLEObject Type="Embed" ProgID="Visio.Drawing.15" ShapeID="_x0000_i1025" DrawAspect="Content" ObjectID="_1575187100" r:id="rId10"/>
        </w:object>
      </w:r>
    </w:p>
    <w:p w:rsidR="00F82F02" w:rsidRDefault="00F82F02">
      <w:pPr>
        <w:jc w:val="left"/>
        <w:rPr>
          <w:rFonts w:ascii="GOST type B" w:hAnsi="GOST type B"/>
          <w:b/>
          <w:bCs/>
          <w:caps/>
          <w:sz w:val="28"/>
          <w:szCs w:val="28"/>
        </w:rPr>
      </w:pPr>
      <w:r>
        <w:rPr>
          <w:rFonts w:ascii="GOST type B" w:hAnsi="GOST type B"/>
          <w:b/>
          <w:bCs/>
          <w:caps/>
          <w:sz w:val="28"/>
          <w:szCs w:val="28"/>
        </w:rPr>
        <w:br w:type="page"/>
      </w:r>
    </w:p>
    <w:p w:rsidR="00F82F02" w:rsidRPr="00137FC0" w:rsidRDefault="00F82F02" w:rsidP="00F82F02">
      <w:pPr>
        <w:pStyle w:val="1"/>
        <w:spacing w:before="0" w:after="0" w:line="360" w:lineRule="auto"/>
        <w:ind w:firstLine="567"/>
        <w:rPr>
          <w:bCs/>
          <w:sz w:val="30"/>
          <w:szCs w:val="30"/>
        </w:rPr>
      </w:pPr>
      <w:bookmarkStart w:id="47" w:name="_Toc497084728"/>
      <w:bookmarkStart w:id="48" w:name="_Toc499673211"/>
      <w:bookmarkStart w:id="49" w:name="_Toc498863294"/>
      <w:r w:rsidRPr="00137FC0">
        <w:rPr>
          <w:bCs/>
          <w:sz w:val="30"/>
          <w:szCs w:val="30"/>
        </w:rPr>
        <w:lastRenderedPageBreak/>
        <w:t>Приложение </w:t>
      </w:r>
      <w:bookmarkEnd w:id="47"/>
      <w:r>
        <w:rPr>
          <w:bCs/>
          <w:sz w:val="30"/>
          <w:szCs w:val="30"/>
        </w:rPr>
        <w:t>Б</w:t>
      </w:r>
      <w:r w:rsidRPr="00137FC0">
        <w:rPr>
          <w:bCs/>
          <w:sz w:val="30"/>
          <w:szCs w:val="30"/>
        </w:rPr>
        <w:t xml:space="preserve">: </w:t>
      </w:r>
      <w:bookmarkStart w:id="50" w:name="bookmark33"/>
      <w:bookmarkStart w:id="51" w:name="bookmark34"/>
      <w:r>
        <w:rPr>
          <w:bCs/>
          <w:sz w:val="30"/>
          <w:szCs w:val="30"/>
        </w:rPr>
        <w:t>Т</w:t>
      </w:r>
      <w:r w:rsidRPr="00137FC0">
        <w:rPr>
          <w:bCs/>
          <w:sz w:val="30"/>
          <w:szCs w:val="30"/>
        </w:rPr>
        <w:t>иповые</w:t>
      </w:r>
      <w:r>
        <w:rPr>
          <w:bCs/>
          <w:sz w:val="30"/>
          <w:szCs w:val="30"/>
        </w:rPr>
        <w:t xml:space="preserve"> ролевые инструкции участников П</w:t>
      </w:r>
      <w:r w:rsidRPr="00137FC0">
        <w:rPr>
          <w:bCs/>
          <w:sz w:val="30"/>
          <w:szCs w:val="30"/>
        </w:rPr>
        <w:t>роцесса</w:t>
      </w:r>
      <w:r w:rsidR="00B01762">
        <w:rPr>
          <w:bCs/>
          <w:sz w:val="30"/>
          <w:szCs w:val="30"/>
        </w:rPr>
        <w:t xml:space="preserve"> </w:t>
      </w:r>
      <w:r w:rsidR="00B01762" w:rsidRPr="005A29A5">
        <w:rPr>
          <w:bCs/>
          <w:sz w:val="30"/>
          <w:szCs w:val="30"/>
        </w:rPr>
        <w:t>удаленного доступа сотрудников 1-й линии поддержки к компьютерам пользователей</w:t>
      </w:r>
      <w:bookmarkEnd w:id="48"/>
      <w:r w:rsidRPr="00137FC0">
        <w:rPr>
          <w:bCs/>
          <w:sz w:val="30"/>
          <w:szCs w:val="30"/>
        </w:rPr>
        <w:t xml:space="preserve"> </w:t>
      </w:r>
      <w:bookmarkEnd w:id="49"/>
      <w:bookmarkEnd w:id="50"/>
      <w:bookmarkEnd w:id="51"/>
    </w:p>
    <w:p w:rsidR="00F82F02" w:rsidRPr="00137FC0" w:rsidRDefault="00F82F02" w:rsidP="00F82F02">
      <w:pPr>
        <w:spacing w:line="360" w:lineRule="auto"/>
        <w:ind w:firstLine="567"/>
        <w:rPr>
          <w:sz w:val="30"/>
          <w:szCs w:val="30"/>
        </w:rPr>
      </w:pPr>
      <w:r w:rsidRPr="00137FC0">
        <w:rPr>
          <w:sz w:val="30"/>
          <w:szCs w:val="30"/>
        </w:rPr>
        <w:t xml:space="preserve">Представленные ниже ролевые инструкции являются типовыми для Участников Процесса в </w:t>
      </w:r>
      <w:r>
        <w:rPr>
          <w:sz w:val="30"/>
          <w:szCs w:val="30"/>
        </w:rPr>
        <w:t xml:space="preserve">НБ РБ. </w:t>
      </w:r>
      <w:r w:rsidRPr="00137FC0">
        <w:rPr>
          <w:sz w:val="30"/>
          <w:szCs w:val="30"/>
        </w:rPr>
        <w:t xml:space="preserve">Эти инструкции могут быть конкретизированы и дополнены с учетом особенностей работ различных подразделений и специфики работы сотрудников в рамках внутренних документов </w:t>
      </w:r>
      <w:r>
        <w:rPr>
          <w:sz w:val="30"/>
          <w:szCs w:val="30"/>
        </w:rPr>
        <w:t>НБ РБ</w:t>
      </w:r>
      <w:r w:rsidRPr="00137FC0">
        <w:rPr>
          <w:sz w:val="30"/>
          <w:szCs w:val="30"/>
        </w:rPr>
        <w:t xml:space="preserve"> (распоряжений, приказов и др.).</w:t>
      </w:r>
    </w:p>
    <w:p w:rsidR="00F82F02" w:rsidRPr="00137FC0" w:rsidRDefault="00F82F02" w:rsidP="00F82F02">
      <w:pPr>
        <w:spacing w:line="360" w:lineRule="auto"/>
        <w:ind w:firstLine="567"/>
        <w:rPr>
          <w:sz w:val="30"/>
          <w:szCs w:val="30"/>
        </w:rPr>
      </w:pPr>
      <w:r w:rsidRPr="00137FC0">
        <w:rPr>
          <w:sz w:val="30"/>
          <w:szCs w:val="30"/>
        </w:rPr>
        <w:t>Описание ролей и зон ответственности участников Процесса включает следующие разделы:</w:t>
      </w:r>
    </w:p>
    <w:p w:rsidR="00F82F02" w:rsidRPr="002B3E31" w:rsidRDefault="00F82F02" w:rsidP="002B3E31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2B3E31">
        <w:rPr>
          <w:rFonts w:eastAsia="Calibri"/>
          <w:bCs/>
          <w:color w:val="000000"/>
          <w:sz w:val="30"/>
          <w:szCs w:val="30"/>
        </w:rPr>
        <w:t>наименование роли;</w:t>
      </w:r>
    </w:p>
    <w:p w:rsidR="00F82F02" w:rsidRPr="002B3E31" w:rsidRDefault="00F82F02" w:rsidP="002B3E31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2B3E31">
        <w:rPr>
          <w:rFonts w:eastAsia="Calibri"/>
          <w:bCs/>
          <w:color w:val="000000"/>
          <w:sz w:val="30"/>
          <w:szCs w:val="30"/>
        </w:rPr>
        <w:t>определение роли;</w:t>
      </w:r>
    </w:p>
    <w:p w:rsidR="00F82F02" w:rsidRPr="002B3E31" w:rsidRDefault="00F82F02" w:rsidP="002B3E31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2B3E31">
        <w:rPr>
          <w:rFonts w:eastAsia="Calibri"/>
          <w:bCs/>
          <w:color w:val="000000"/>
          <w:sz w:val="30"/>
          <w:szCs w:val="30"/>
        </w:rPr>
        <w:t>область ответственности;</w:t>
      </w:r>
    </w:p>
    <w:p w:rsidR="00F82F02" w:rsidRPr="002B3E31" w:rsidRDefault="00F82F02" w:rsidP="002B3E31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2B3E31">
        <w:rPr>
          <w:rFonts w:eastAsia="Calibri"/>
          <w:bCs/>
          <w:color w:val="000000"/>
          <w:sz w:val="30"/>
          <w:szCs w:val="30"/>
        </w:rPr>
        <w:t>перечень обязанностей (перечень стадий Процесса, в которых принимает участие данная роль);</w:t>
      </w:r>
    </w:p>
    <w:p w:rsidR="00F82F02" w:rsidRPr="002B3E31" w:rsidRDefault="00F82F02" w:rsidP="002B3E31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2B3E31">
        <w:rPr>
          <w:rFonts w:eastAsia="Calibri"/>
          <w:bCs/>
          <w:color w:val="000000"/>
          <w:sz w:val="30"/>
          <w:szCs w:val="30"/>
        </w:rPr>
        <w:t>показатели эффективности работы (перечень характеристик, определяющих качество и результативность выполнения работ данной ролью).</w:t>
      </w:r>
    </w:p>
    <w:p w:rsidR="00F82F02" w:rsidRPr="00137FC0" w:rsidRDefault="00F82F02" w:rsidP="00F82F02">
      <w:pPr>
        <w:spacing w:line="360" w:lineRule="auto"/>
        <w:ind w:left="360"/>
        <w:rPr>
          <w:sz w:val="30"/>
          <w:szCs w:val="30"/>
        </w:rPr>
      </w:pPr>
    </w:p>
    <w:p w:rsidR="00F82F02" w:rsidRDefault="00F82F02" w:rsidP="00F82F02">
      <w:pPr>
        <w:spacing w:line="360" w:lineRule="auto"/>
        <w:jc w:val="left"/>
        <w:rPr>
          <w:b/>
          <w:bCs/>
          <w:sz w:val="30"/>
          <w:szCs w:val="30"/>
        </w:rPr>
      </w:pPr>
      <w:r>
        <w:rPr>
          <w:bCs/>
          <w:sz w:val="30"/>
          <w:szCs w:val="30"/>
        </w:rPr>
        <w:br w:type="page"/>
      </w:r>
    </w:p>
    <w:p w:rsidR="005A29A5" w:rsidRPr="00B87FD6" w:rsidRDefault="005A29A5" w:rsidP="005A29A5">
      <w:pPr>
        <w:spacing w:line="360" w:lineRule="auto"/>
        <w:ind w:firstLine="567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ПОЛЬЗОВАТЕЛЬ</w:t>
      </w:r>
    </w:p>
    <w:p w:rsidR="005A29A5" w:rsidRPr="002E14C6" w:rsidRDefault="005A29A5" w:rsidP="005A29A5">
      <w:pPr>
        <w:spacing w:line="360" w:lineRule="auto"/>
        <w:ind w:firstLine="567"/>
        <w:rPr>
          <w:i/>
          <w:sz w:val="30"/>
          <w:szCs w:val="30"/>
        </w:rPr>
      </w:pPr>
      <w:r w:rsidRPr="002E14C6">
        <w:rPr>
          <w:i/>
          <w:sz w:val="30"/>
          <w:szCs w:val="30"/>
        </w:rPr>
        <w:t>Определение роли:</w:t>
      </w:r>
    </w:p>
    <w:p w:rsidR="005A29A5" w:rsidRPr="002E14C6" w:rsidRDefault="005A29A5" w:rsidP="005A29A5">
      <w:pPr>
        <w:spacing w:line="360" w:lineRule="auto"/>
        <w:ind w:firstLine="567"/>
        <w:rPr>
          <w:sz w:val="30"/>
          <w:szCs w:val="30"/>
        </w:rPr>
      </w:pPr>
      <w:r w:rsidRPr="002E14C6">
        <w:rPr>
          <w:sz w:val="30"/>
          <w:szCs w:val="30"/>
        </w:rPr>
        <w:t xml:space="preserve">Приведено в </w:t>
      </w:r>
      <w:r w:rsidR="006D2B1B">
        <w:rPr>
          <w:sz w:val="30"/>
          <w:szCs w:val="30"/>
        </w:rPr>
        <w:t>разделе 2 нас</w:t>
      </w:r>
      <w:r w:rsidRPr="002E14C6">
        <w:rPr>
          <w:sz w:val="30"/>
          <w:szCs w:val="30"/>
        </w:rPr>
        <w:t>тоящего Регламента.</w:t>
      </w:r>
    </w:p>
    <w:p w:rsidR="005A29A5" w:rsidRPr="002E14C6" w:rsidRDefault="005A29A5" w:rsidP="005A29A5">
      <w:pPr>
        <w:spacing w:line="360" w:lineRule="auto"/>
        <w:ind w:firstLine="567"/>
        <w:rPr>
          <w:i/>
          <w:sz w:val="30"/>
          <w:szCs w:val="30"/>
        </w:rPr>
      </w:pPr>
      <w:bookmarkStart w:id="52" w:name="bookmark37"/>
      <w:r w:rsidRPr="002E14C6">
        <w:rPr>
          <w:i/>
          <w:sz w:val="30"/>
          <w:szCs w:val="30"/>
        </w:rPr>
        <w:t>Область ответственности:</w:t>
      </w:r>
      <w:bookmarkEnd w:id="52"/>
    </w:p>
    <w:p w:rsidR="005A29A5" w:rsidRPr="005A29A5" w:rsidRDefault="005A29A5" w:rsidP="005A29A5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5A29A5">
        <w:rPr>
          <w:rFonts w:eastAsia="Calibri"/>
          <w:bCs/>
          <w:color w:val="000000"/>
          <w:sz w:val="30"/>
          <w:szCs w:val="30"/>
        </w:rPr>
        <w:t>взаимодействие с 1-й линией поддержки пользователей в случае возникновения потребности в обслуживании;</w:t>
      </w:r>
    </w:p>
    <w:p w:rsidR="005A29A5" w:rsidRPr="005A29A5" w:rsidRDefault="005A29A5" w:rsidP="005A29A5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5A29A5">
        <w:rPr>
          <w:rFonts w:eastAsia="Calibri"/>
          <w:bCs/>
          <w:color w:val="000000"/>
          <w:sz w:val="30"/>
          <w:szCs w:val="30"/>
        </w:rPr>
        <w:t xml:space="preserve">знание Инструкции по формированию </w:t>
      </w:r>
      <w:r w:rsidR="00A13AD4">
        <w:rPr>
          <w:rFonts w:eastAsia="Calibri"/>
          <w:bCs/>
          <w:color w:val="000000"/>
          <w:sz w:val="30"/>
          <w:szCs w:val="30"/>
        </w:rPr>
        <w:t>о</w:t>
      </w:r>
      <w:r w:rsidRPr="005A29A5">
        <w:rPr>
          <w:rFonts w:eastAsia="Calibri"/>
          <w:bCs/>
          <w:color w:val="000000"/>
          <w:sz w:val="30"/>
          <w:szCs w:val="30"/>
        </w:rPr>
        <w:t xml:space="preserve">бращений с использованием </w:t>
      </w:r>
      <w:proofErr w:type="spellStart"/>
      <w:r w:rsidRPr="005A29A5">
        <w:rPr>
          <w:rFonts w:eastAsia="Calibri"/>
          <w:bCs/>
          <w:color w:val="000000"/>
          <w:sz w:val="30"/>
          <w:szCs w:val="30"/>
        </w:rPr>
        <w:t>web</w:t>
      </w:r>
      <w:proofErr w:type="spellEnd"/>
      <w:r w:rsidRPr="005A29A5">
        <w:rPr>
          <w:rFonts w:eastAsia="Calibri"/>
          <w:bCs/>
          <w:color w:val="000000"/>
          <w:sz w:val="30"/>
          <w:szCs w:val="30"/>
        </w:rPr>
        <w:t>- интерфейса АС КСУИРИИ;</w:t>
      </w:r>
    </w:p>
    <w:p w:rsidR="005A29A5" w:rsidRPr="005A29A5" w:rsidRDefault="005A29A5" w:rsidP="005A29A5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5A29A5">
        <w:rPr>
          <w:rFonts w:eastAsia="Calibri"/>
          <w:bCs/>
          <w:color w:val="000000"/>
          <w:sz w:val="30"/>
          <w:szCs w:val="30"/>
        </w:rPr>
        <w:t>умение пользоваться web-интерфейсом АС КСУИРИИ;</w:t>
      </w:r>
    </w:p>
    <w:p w:rsidR="005A29A5" w:rsidRPr="005A29A5" w:rsidRDefault="005A29A5" w:rsidP="005A29A5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5A29A5">
        <w:rPr>
          <w:rFonts w:eastAsia="Calibri"/>
          <w:bCs/>
          <w:color w:val="000000"/>
          <w:sz w:val="30"/>
          <w:szCs w:val="30"/>
        </w:rPr>
        <w:t>участие в оценке Процесса удаленного доступа сотрудников 1-й линии поддержки к компьютерам пользователей.</w:t>
      </w:r>
    </w:p>
    <w:p w:rsidR="005A29A5" w:rsidRPr="002E14C6" w:rsidRDefault="005A29A5" w:rsidP="005A29A5">
      <w:pPr>
        <w:spacing w:line="360" w:lineRule="auto"/>
        <w:ind w:firstLine="567"/>
        <w:rPr>
          <w:i/>
          <w:sz w:val="30"/>
          <w:szCs w:val="30"/>
        </w:rPr>
      </w:pPr>
      <w:r w:rsidRPr="002E14C6">
        <w:rPr>
          <w:i/>
          <w:sz w:val="30"/>
          <w:szCs w:val="30"/>
        </w:rPr>
        <w:t>Перечень обязанностей:</w:t>
      </w:r>
    </w:p>
    <w:p w:rsidR="005A29A5" w:rsidRPr="005A29A5" w:rsidRDefault="005A29A5" w:rsidP="005A29A5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2E14C6">
        <w:rPr>
          <w:sz w:val="30"/>
          <w:szCs w:val="30"/>
        </w:rPr>
        <w:t xml:space="preserve"> </w:t>
      </w:r>
      <w:r w:rsidRPr="005A29A5">
        <w:rPr>
          <w:rFonts w:eastAsia="Calibri"/>
          <w:bCs/>
          <w:color w:val="000000"/>
          <w:sz w:val="30"/>
          <w:szCs w:val="30"/>
        </w:rPr>
        <w:t xml:space="preserve">при необходимости в обслуживании обращается к 1-й линии поддержки посредством web-интерфейса АС КСУИРИИ, телефонной связи, </w:t>
      </w:r>
      <w:proofErr w:type="spellStart"/>
      <w:r w:rsidRPr="005A29A5">
        <w:rPr>
          <w:rFonts w:eastAsia="Calibri"/>
          <w:bCs/>
          <w:color w:val="000000"/>
          <w:sz w:val="30"/>
          <w:szCs w:val="30"/>
        </w:rPr>
        <w:t>e-mail</w:t>
      </w:r>
      <w:proofErr w:type="spellEnd"/>
      <w:r w:rsidRPr="005A29A5">
        <w:rPr>
          <w:rFonts w:eastAsia="Calibri"/>
          <w:bCs/>
          <w:color w:val="000000"/>
          <w:sz w:val="30"/>
          <w:szCs w:val="30"/>
        </w:rPr>
        <w:t>;</w:t>
      </w:r>
    </w:p>
    <w:p w:rsidR="005A29A5" w:rsidRPr="005A29A5" w:rsidRDefault="005A29A5" w:rsidP="005A29A5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5A29A5">
        <w:rPr>
          <w:rFonts w:eastAsia="Calibri"/>
          <w:bCs/>
          <w:color w:val="000000"/>
          <w:sz w:val="30"/>
          <w:szCs w:val="30"/>
        </w:rPr>
        <w:t xml:space="preserve"> при регистрации через web-интерфейс заполняет поля запроса достоверной информацией согласно правилам, изложенным в инструкции;</w:t>
      </w:r>
    </w:p>
    <w:p w:rsidR="005A29A5" w:rsidRPr="005A29A5" w:rsidRDefault="005A29A5" w:rsidP="005A29A5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5A29A5">
        <w:rPr>
          <w:rFonts w:eastAsia="Calibri"/>
          <w:bCs/>
          <w:color w:val="000000"/>
          <w:sz w:val="30"/>
          <w:szCs w:val="30"/>
        </w:rPr>
        <w:t>сообщает</w:t>
      </w:r>
      <w:r w:rsidR="00A13AD4">
        <w:rPr>
          <w:rFonts w:eastAsia="Calibri"/>
          <w:bCs/>
          <w:color w:val="000000"/>
          <w:sz w:val="30"/>
          <w:szCs w:val="30"/>
        </w:rPr>
        <w:t xml:space="preserve"> </w:t>
      </w:r>
      <w:r w:rsidRPr="005A29A5">
        <w:rPr>
          <w:rFonts w:eastAsia="Calibri"/>
          <w:bCs/>
          <w:color w:val="000000"/>
          <w:sz w:val="30"/>
          <w:szCs w:val="30"/>
        </w:rPr>
        <w:t xml:space="preserve">специалистам, обрабатывающим обращение, информацию, которая может помочь в скорейшем восстановлении </w:t>
      </w:r>
      <w:proofErr w:type="spellStart"/>
      <w:r w:rsidRPr="005A29A5">
        <w:rPr>
          <w:rFonts w:eastAsia="Calibri"/>
          <w:bCs/>
          <w:color w:val="000000"/>
          <w:sz w:val="30"/>
          <w:szCs w:val="30"/>
        </w:rPr>
        <w:t>ИТ-услуги</w:t>
      </w:r>
      <w:proofErr w:type="spellEnd"/>
      <w:r w:rsidRPr="005A29A5">
        <w:rPr>
          <w:rFonts w:eastAsia="Calibri"/>
          <w:bCs/>
          <w:color w:val="000000"/>
          <w:sz w:val="30"/>
          <w:szCs w:val="30"/>
        </w:rPr>
        <w:t>;</w:t>
      </w:r>
    </w:p>
    <w:p w:rsidR="005A29A5" w:rsidRPr="005A29A5" w:rsidRDefault="005A29A5" w:rsidP="005A29A5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5A29A5">
        <w:rPr>
          <w:rFonts w:eastAsia="Calibri"/>
          <w:bCs/>
          <w:color w:val="000000"/>
          <w:sz w:val="30"/>
          <w:szCs w:val="30"/>
        </w:rPr>
        <w:t>отслеживает статус зарегистрированного обращения через web-интерфейс;</w:t>
      </w:r>
    </w:p>
    <w:p w:rsidR="005A29A5" w:rsidRPr="005A29A5" w:rsidRDefault="005A29A5" w:rsidP="005A29A5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5A29A5">
        <w:rPr>
          <w:rFonts w:eastAsia="Calibri"/>
          <w:bCs/>
          <w:color w:val="000000"/>
          <w:sz w:val="30"/>
          <w:szCs w:val="30"/>
        </w:rPr>
        <w:t>при неудовлетворительном разрешении обращения отправляет его на доработку (</w:t>
      </w:r>
      <w:proofErr w:type="spellStart"/>
      <w:r w:rsidRPr="005A29A5">
        <w:rPr>
          <w:rFonts w:eastAsia="Calibri"/>
          <w:bCs/>
          <w:color w:val="000000"/>
          <w:sz w:val="30"/>
          <w:szCs w:val="30"/>
        </w:rPr>
        <w:t>переоткрывает</w:t>
      </w:r>
      <w:proofErr w:type="spellEnd"/>
      <w:r w:rsidRPr="005A29A5">
        <w:rPr>
          <w:rFonts w:eastAsia="Calibri"/>
          <w:bCs/>
          <w:color w:val="000000"/>
          <w:sz w:val="30"/>
          <w:szCs w:val="30"/>
        </w:rPr>
        <w:t>) с подробными комментариями.</w:t>
      </w:r>
    </w:p>
    <w:p w:rsidR="005A29A5" w:rsidRPr="002E14C6" w:rsidRDefault="005A29A5" w:rsidP="005A29A5">
      <w:pPr>
        <w:spacing w:line="360" w:lineRule="auto"/>
        <w:ind w:firstLine="567"/>
        <w:rPr>
          <w:i/>
          <w:sz w:val="30"/>
          <w:szCs w:val="30"/>
        </w:rPr>
      </w:pPr>
      <w:bookmarkStart w:id="53" w:name="bookmark38"/>
      <w:r w:rsidRPr="002E14C6">
        <w:rPr>
          <w:i/>
          <w:sz w:val="30"/>
          <w:szCs w:val="30"/>
        </w:rPr>
        <w:t>Показатели:</w:t>
      </w:r>
      <w:bookmarkEnd w:id="53"/>
    </w:p>
    <w:p w:rsidR="005A29A5" w:rsidRPr="005A29A5" w:rsidRDefault="005A29A5" w:rsidP="005A29A5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5A29A5">
        <w:rPr>
          <w:rFonts w:eastAsia="Calibri"/>
          <w:bCs/>
          <w:color w:val="000000"/>
          <w:sz w:val="30"/>
          <w:szCs w:val="30"/>
        </w:rPr>
        <w:t xml:space="preserve">общее количество Обращений, зарегистрированных </w:t>
      </w:r>
      <w:proofErr w:type="gramStart"/>
      <w:r w:rsidRPr="005A29A5">
        <w:rPr>
          <w:rFonts w:eastAsia="Calibri"/>
          <w:bCs/>
          <w:color w:val="000000"/>
          <w:sz w:val="30"/>
          <w:szCs w:val="30"/>
        </w:rPr>
        <w:t>в</w:t>
      </w:r>
      <w:proofErr w:type="gramEnd"/>
      <w:r w:rsidRPr="005A29A5">
        <w:rPr>
          <w:rFonts w:eastAsia="Calibri"/>
          <w:bCs/>
          <w:color w:val="000000"/>
          <w:sz w:val="30"/>
          <w:szCs w:val="30"/>
        </w:rPr>
        <w:t xml:space="preserve"> </w:t>
      </w:r>
      <w:proofErr w:type="gramStart"/>
      <w:r w:rsidRPr="005A29A5">
        <w:rPr>
          <w:rFonts w:eastAsia="Calibri"/>
          <w:bCs/>
          <w:color w:val="000000"/>
          <w:sz w:val="30"/>
          <w:szCs w:val="30"/>
        </w:rPr>
        <w:t>АС</w:t>
      </w:r>
      <w:proofErr w:type="gramEnd"/>
      <w:r w:rsidRPr="005A29A5">
        <w:rPr>
          <w:rFonts w:eastAsia="Calibri"/>
          <w:bCs/>
          <w:color w:val="000000"/>
          <w:sz w:val="30"/>
          <w:szCs w:val="30"/>
        </w:rPr>
        <w:t xml:space="preserve"> КСУИРИИ, в т.ч. с группировкой по КЕ, Категории, Классификации и Приоритету;</w:t>
      </w:r>
    </w:p>
    <w:p w:rsidR="005A29A5" w:rsidRPr="00A13AD4" w:rsidRDefault="005A29A5" w:rsidP="00F661B3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jc w:val="left"/>
        <w:outlineLvl w:val="9"/>
        <w:rPr>
          <w:b/>
          <w:sz w:val="30"/>
          <w:szCs w:val="30"/>
        </w:rPr>
      </w:pPr>
      <w:r w:rsidRPr="00A13AD4">
        <w:rPr>
          <w:rFonts w:eastAsia="Calibri"/>
          <w:bCs/>
          <w:color w:val="000000"/>
          <w:sz w:val="30"/>
          <w:szCs w:val="30"/>
        </w:rPr>
        <w:t>количество Обращений Пользователя, выполненных без нарушения регламентов.</w:t>
      </w:r>
      <w:r w:rsidRPr="00A13AD4">
        <w:rPr>
          <w:b/>
          <w:sz w:val="30"/>
          <w:szCs w:val="30"/>
        </w:rPr>
        <w:br w:type="page"/>
      </w:r>
    </w:p>
    <w:p w:rsidR="005A29A5" w:rsidRPr="002E14C6" w:rsidRDefault="005A29A5" w:rsidP="005A29A5">
      <w:pPr>
        <w:spacing w:line="360" w:lineRule="auto"/>
        <w:ind w:firstLine="567"/>
        <w:rPr>
          <w:b/>
          <w:sz w:val="30"/>
          <w:szCs w:val="30"/>
        </w:rPr>
      </w:pPr>
      <w:r w:rsidRPr="002E14C6">
        <w:rPr>
          <w:b/>
          <w:sz w:val="30"/>
          <w:szCs w:val="30"/>
        </w:rPr>
        <w:lastRenderedPageBreak/>
        <w:t>КООРДИНАТОР УДАЛЕННОГО ДОСТУПА К КОМПЬЮТЕРАМ ПОЛЬЗОВАТЕЛЯ</w:t>
      </w:r>
    </w:p>
    <w:p w:rsidR="005A29A5" w:rsidRPr="002E14C6" w:rsidRDefault="005A29A5" w:rsidP="005A29A5">
      <w:pPr>
        <w:spacing w:line="360" w:lineRule="auto"/>
        <w:ind w:firstLine="567"/>
        <w:rPr>
          <w:i/>
          <w:sz w:val="30"/>
          <w:szCs w:val="30"/>
        </w:rPr>
      </w:pPr>
      <w:r w:rsidRPr="002E14C6">
        <w:rPr>
          <w:i/>
          <w:sz w:val="30"/>
          <w:szCs w:val="30"/>
        </w:rPr>
        <w:t>Определение роли:</w:t>
      </w:r>
    </w:p>
    <w:p w:rsidR="005A29A5" w:rsidRPr="002E14C6" w:rsidRDefault="005A29A5" w:rsidP="005A29A5">
      <w:pPr>
        <w:spacing w:line="360" w:lineRule="auto"/>
        <w:ind w:firstLine="567"/>
        <w:rPr>
          <w:sz w:val="30"/>
          <w:szCs w:val="30"/>
        </w:rPr>
      </w:pPr>
      <w:r w:rsidRPr="002E14C6">
        <w:rPr>
          <w:sz w:val="30"/>
          <w:szCs w:val="30"/>
        </w:rPr>
        <w:t xml:space="preserve">Приведено в </w:t>
      </w:r>
      <w:r w:rsidR="006D2B1B">
        <w:rPr>
          <w:sz w:val="30"/>
          <w:szCs w:val="30"/>
        </w:rPr>
        <w:t>разделе 2 нас</w:t>
      </w:r>
      <w:r w:rsidRPr="002E14C6">
        <w:rPr>
          <w:sz w:val="30"/>
          <w:szCs w:val="30"/>
        </w:rPr>
        <w:t>тоящего Регламента.</w:t>
      </w:r>
    </w:p>
    <w:p w:rsidR="005A29A5" w:rsidRPr="002E14C6" w:rsidRDefault="005A29A5" w:rsidP="005A29A5">
      <w:pPr>
        <w:spacing w:line="360" w:lineRule="auto"/>
        <w:ind w:firstLine="567"/>
        <w:rPr>
          <w:i/>
          <w:sz w:val="30"/>
          <w:szCs w:val="30"/>
        </w:rPr>
      </w:pPr>
      <w:bookmarkStart w:id="54" w:name="bookmark50"/>
      <w:r w:rsidRPr="002E14C6">
        <w:rPr>
          <w:i/>
          <w:sz w:val="30"/>
          <w:szCs w:val="30"/>
        </w:rPr>
        <w:t>Область ответственности:</w:t>
      </w:r>
      <w:bookmarkEnd w:id="54"/>
    </w:p>
    <w:p w:rsidR="005A29A5" w:rsidRPr="00A13AD4" w:rsidRDefault="005A29A5" w:rsidP="00A13AD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A13AD4">
        <w:rPr>
          <w:rFonts w:eastAsia="Calibri"/>
          <w:bCs/>
          <w:color w:val="000000"/>
          <w:sz w:val="30"/>
          <w:szCs w:val="30"/>
        </w:rPr>
        <w:t>оценка Пользователей в зависимости от типа доступа к компьютерам: с правом Удаленного доступа к компьютеру (рабочему месту) – или без права Удаленного доступа к компьютеру (рабочему месту) - исполнение заявок Пользователя по обслуживанию его рабочего места выполняется;</w:t>
      </w:r>
    </w:p>
    <w:p w:rsidR="005A29A5" w:rsidRPr="00A13AD4" w:rsidRDefault="005A29A5" w:rsidP="00A13AD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A13AD4">
        <w:rPr>
          <w:rFonts w:eastAsia="Calibri"/>
          <w:bCs/>
          <w:color w:val="000000"/>
          <w:sz w:val="30"/>
          <w:szCs w:val="30"/>
        </w:rPr>
        <w:t>контроль хода работ и результатов фиксации Аналитиком фактов Удаленного доступа;</w:t>
      </w:r>
    </w:p>
    <w:p w:rsidR="005A29A5" w:rsidRPr="00A13AD4" w:rsidRDefault="005A29A5" w:rsidP="00A13AD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A13AD4">
        <w:rPr>
          <w:rFonts w:eastAsia="Calibri"/>
          <w:bCs/>
          <w:color w:val="000000"/>
          <w:sz w:val="30"/>
          <w:szCs w:val="30"/>
        </w:rPr>
        <w:t>оповещение АС КСУИРИИ о фактах Удаленного доступа.</w:t>
      </w:r>
    </w:p>
    <w:p w:rsidR="005A29A5" w:rsidRPr="002E14C6" w:rsidRDefault="005A29A5" w:rsidP="005A29A5">
      <w:pPr>
        <w:spacing w:line="360" w:lineRule="auto"/>
        <w:ind w:firstLine="567"/>
        <w:rPr>
          <w:i/>
          <w:sz w:val="30"/>
          <w:szCs w:val="30"/>
        </w:rPr>
      </w:pPr>
      <w:r w:rsidRPr="002E14C6">
        <w:rPr>
          <w:i/>
          <w:sz w:val="30"/>
          <w:szCs w:val="30"/>
        </w:rPr>
        <w:t>Координатор обязан:</w:t>
      </w:r>
    </w:p>
    <w:p w:rsidR="005A29A5" w:rsidRPr="002E14C6" w:rsidRDefault="005A29A5" w:rsidP="005A29A5">
      <w:pPr>
        <w:spacing w:line="360" w:lineRule="auto"/>
        <w:ind w:firstLine="567"/>
        <w:rPr>
          <w:i/>
          <w:sz w:val="30"/>
          <w:szCs w:val="30"/>
        </w:rPr>
      </w:pPr>
      <w:bookmarkStart w:id="55" w:name="bookmark51"/>
      <w:r w:rsidRPr="002E14C6">
        <w:rPr>
          <w:i/>
          <w:sz w:val="30"/>
          <w:szCs w:val="30"/>
        </w:rPr>
        <w:t>Знать:</w:t>
      </w:r>
      <w:bookmarkEnd w:id="55"/>
    </w:p>
    <w:p w:rsidR="005A29A5" w:rsidRPr="00A13AD4" w:rsidRDefault="005A29A5" w:rsidP="00A13AD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A13AD4">
        <w:rPr>
          <w:rFonts w:eastAsia="Calibri"/>
          <w:bCs/>
          <w:color w:val="000000"/>
          <w:sz w:val="30"/>
          <w:szCs w:val="30"/>
        </w:rPr>
        <w:t>настоящий Регламент удаленного доступа сотрудников 1-й линии поддержки к компьютерам пользователей;</w:t>
      </w:r>
    </w:p>
    <w:p w:rsidR="005A29A5" w:rsidRPr="00A13AD4" w:rsidRDefault="005A29A5" w:rsidP="00A13AD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A13AD4">
        <w:rPr>
          <w:rFonts w:eastAsia="Calibri"/>
          <w:bCs/>
          <w:color w:val="000000"/>
          <w:sz w:val="30"/>
          <w:szCs w:val="30"/>
        </w:rPr>
        <w:t>нормативную и методическую документацию НБ РБ, необходимую ему для исполнения своих обязанностей, в частности.</w:t>
      </w:r>
    </w:p>
    <w:p w:rsidR="005A29A5" w:rsidRPr="002E14C6" w:rsidRDefault="005A29A5" w:rsidP="005A29A5">
      <w:pPr>
        <w:spacing w:line="360" w:lineRule="auto"/>
        <w:ind w:firstLine="567"/>
        <w:rPr>
          <w:i/>
          <w:sz w:val="30"/>
          <w:szCs w:val="30"/>
        </w:rPr>
      </w:pPr>
      <w:bookmarkStart w:id="56" w:name="bookmark52"/>
      <w:r w:rsidRPr="002E14C6">
        <w:rPr>
          <w:i/>
          <w:sz w:val="30"/>
          <w:szCs w:val="30"/>
        </w:rPr>
        <w:t>Уметь пользоваться:</w:t>
      </w:r>
      <w:bookmarkEnd w:id="56"/>
    </w:p>
    <w:p w:rsidR="005A29A5" w:rsidRPr="002E14C6" w:rsidRDefault="005A29A5" w:rsidP="00A13AD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2E14C6">
        <w:rPr>
          <w:sz w:val="30"/>
          <w:szCs w:val="30"/>
        </w:rPr>
        <w:t xml:space="preserve">средствами </w:t>
      </w:r>
      <w:r w:rsidRPr="00A13AD4">
        <w:rPr>
          <w:rFonts w:eastAsia="Calibri"/>
          <w:bCs/>
          <w:color w:val="000000"/>
          <w:sz w:val="30"/>
          <w:szCs w:val="30"/>
        </w:rPr>
        <w:t>связи</w:t>
      </w:r>
      <w:r w:rsidRPr="002E14C6">
        <w:rPr>
          <w:sz w:val="30"/>
          <w:szCs w:val="30"/>
        </w:rPr>
        <w:t xml:space="preserve"> и персональным компьютером с клиентским рабочим местом АС КСУИРИИ.</w:t>
      </w:r>
    </w:p>
    <w:p w:rsidR="005A29A5" w:rsidRPr="002E14C6" w:rsidRDefault="005A29A5" w:rsidP="005A29A5">
      <w:pPr>
        <w:spacing w:line="360" w:lineRule="auto"/>
        <w:ind w:firstLine="567"/>
        <w:rPr>
          <w:i/>
          <w:sz w:val="30"/>
          <w:szCs w:val="30"/>
        </w:rPr>
      </w:pPr>
      <w:r w:rsidRPr="002E14C6">
        <w:rPr>
          <w:i/>
          <w:sz w:val="30"/>
          <w:szCs w:val="30"/>
        </w:rPr>
        <w:t>Перед началом работы:</w:t>
      </w:r>
    </w:p>
    <w:p w:rsidR="005A29A5" w:rsidRPr="00A13AD4" w:rsidRDefault="005A29A5" w:rsidP="00A13AD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A13AD4">
        <w:rPr>
          <w:rFonts w:eastAsia="Calibri"/>
          <w:bCs/>
          <w:color w:val="000000"/>
          <w:sz w:val="30"/>
          <w:szCs w:val="30"/>
        </w:rPr>
        <w:t>проверить работоспособность сре</w:t>
      </w:r>
      <w:proofErr w:type="gramStart"/>
      <w:r w:rsidRPr="00A13AD4">
        <w:rPr>
          <w:rFonts w:eastAsia="Calibri"/>
          <w:bCs/>
          <w:color w:val="000000"/>
          <w:sz w:val="30"/>
          <w:szCs w:val="30"/>
        </w:rPr>
        <w:t>дств св</w:t>
      </w:r>
      <w:proofErr w:type="gramEnd"/>
      <w:r w:rsidRPr="00A13AD4">
        <w:rPr>
          <w:rFonts w:eastAsia="Calibri"/>
          <w:bCs/>
          <w:color w:val="000000"/>
          <w:sz w:val="30"/>
          <w:szCs w:val="30"/>
        </w:rPr>
        <w:t>язи и персонального компьютера на своем рабочем месте;</w:t>
      </w:r>
    </w:p>
    <w:p w:rsidR="005A29A5" w:rsidRPr="002E14C6" w:rsidRDefault="005A29A5" w:rsidP="00A13AD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A13AD4">
        <w:rPr>
          <w:rFonts w:eastAsia="Calibri"/>
          <w:bCs/>
          <w:color w:val="000000"/>
          <w:sz w:val="30"/>
          <w:szCs w:val="30"/>
        </w:rPr>
        <w:t>загрузить на персональном</w:t>
      </w:r>
      <w:r w:rsidR="00A13AD4">
        <w:rPr>
          <w:rFonts w:eastAsia="Calibri"/>
          <w:bCs/>
          <w:color w:val="000000"/>
          <w:sz w:val="30"/>
          <w:szCs w:val="30"/>
        </w:rPr>
        <w:t xml:space="preserve"> компьютере клиентское место АС </w:t>
      </w:r>
      <w:r w:rsidRPr="00A13AD4">
        <w:rPr>
          <w:rFonts w:eastAsia="Calibri"/>
          <w:bCs/>
          <w:color w:val="000000"/>
          <w:sz w:val="30"/>
          <w:szCs w:val="30"/>
        </w:rPr>
        <w:t>КСУИРИИ со своими</w:t>
      </w:r>
      <w:r w:rsidRPr="002E14C6">
        <w:rPr>
          <w:sz w:val="30"/>
          <w:szCs w:val="30"/>
        </w:rPr>
        <w:t xml:space="preserve"> персональными данными (своим </w:t>
      </w:r>
      <w:proofErr w:type="spellStart"/>
      <w:r w:rsidRPr="002E14C6">
        <w:rPr>
          <w:sz w:val="30"/>
          <w:szCs w:val="30"/>
        </w:rPr>
        <w:t>login</w:t>
      </w:r>
      <w:proofErr w:type="spellEnd"/>
      <w:r w:rsidRPr="002E14C6">
        <w:rPr>
          <w:sz w:val="30"/>
          <w:szCs w:val="30"/>
        </w:rPr>
        <w:t>).</w:t>
      </w:r>
    </w:p>
    <w:p w:rsidR="005A29A5" w:rsidRPr="002E14C6" w:rsidRDefault="005A29A5" w:rsidP="005A29A5">
      <w:pPr>
        <w:spacing w:line="360" w:lineRule="auto"/>
        <w:ind w:firstLine="567"/>
        <w:rPr>
          <w:i/>
          <w:sz w:val="30"/>
          <w:szCs w:val="30"/>
        </w:rPr>
      </w:pPr>
      <w:r w:rsidRPr="002E14C6">
        <w:rPr>
          <w:i/>
          <w:sz w:val="30"/>
          <w:szCs w:val="30"/>
        </w:rPr>
        <w:t>Перечень обязанностей:</w:t>
      </w:r>
    </w:p>
    <w:p w:rsidR="005A29A5" w:rsidRPr="002E14C6" w:rsidRDefault="005A29A5" w:rsidP="00A13AD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A13AD4">
        <w:rPr>
          <w:rFonts w:eastAsia="Calibri"/>
          <w:bCs/>
          <w:color w:val="000000"/>
          <w:sz w:val="30"/>
          <w:szCs w:val="30"/>
        </w:rPr>
        <w:t>своевременно</w:t>
      </w:r>
      <w:r w:rsidRPr="002E14C6">
        <w:rPr>
          <w:sz w:val="30"/>
          <w:szCs w:val="30"/>
        </w:rPr>
        <w:t xml:space="preserve"> обра</w:t>
      </w:r>
      <w:r w:rsidR="00A13AD4">
        <w:rPr>
          <w:sz w:val="30"/>
          <w:szCs w:val="30"/>
        </w:rPr>
        <w:t>батывать назначенные в 1-ю лини</w:t>
      </w:r>
      <w:r w:rsidRPr="002E14C6">
        <w:rPr>
          <w:sz w:val="30"/>
          <w:szCs w:val="30"/>
        </w:rPr>
        <w:t xml:space="preserve">ю поддержки </w:t>
      </w:r>
      <w:r w:rsidRPr="002E14C6">
        <w:rPr>
          <w:sz w:val="30"/>
          <w:szCs w:val="30"/>
        </w:rPr>
        <w:lastRenderedPageBreak/>
        <w:t>пользователей Обращения;</w:t>
      </w:r>
    </w:p>
    <w:p w:rsidR="005A29A5" w:rsidRPr="00A13AD4" w:rsidRDefault="005A29A5" w:rsidP="00A13AD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2E14C6">
        <w:rPr>
          <w:sz w:val="30"/>
          <w:szCs w:val="30"/>
        </w:rPr>
        <w:t xml:space="preserve">при </w:t>
      </w:r>
      <w:r w:rsidRPr="00A13AD4">
        <w:rPr>
          <w:rFonts w:eastAsia="Calibri"/>
          <w:bCs/>
          <w:color w:val="000000"/>
          <w:sz w:val="30"/>
          <w:szCs w:val="30"/>
        </w:rPr>
        <w:t>необходимости связываться напрямую с обратившимся Пользователем для уточнения и детализации работ перед их выполнением;</w:t>
      </w:r>
    </w:p>
    <w:p w:rsidR="005A29A5" w:rsidRPr="00A13AD4" w:rsidRDefault="005A29A5" w:rsidP="00A13AD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A13AD4">
        <w:rPr>
          <w:rFonts w:eastAsia="Calibri"/>
          <w:bCs/>
          <w:color w:val="000000"/>
          <w:sz w:val="30"/>
          <w:szCs w:val="30"/>
        </w:rPr>
        <w:t>контролировать факт Удаленного доступа, а также правильность описания его результатов;</w:t>
      </w:r>
    </w:p>
    <w:p w:rsidR="005A29A5" w:rsidRPr="00A13AD4" w:rsidRDefault="005A29A5" w:rsidP="00A13AD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A13AD4">
        <w:rPr>
          <w:rFonts w:eastAsia="Calibri"/>
          <w:bCs/>
          <w:color w:val="000000"/>
          <w:sz w:val="30"/>
          <w:szCs w:val="30"/>
        </w:rPr>
        <w:t xml:space="preserve">фиксировать факт Удаленного доступа </w:t>
      </w:r>
      <w:proofErr w:type="gramStart"/>
      <w:r w:rsidRPr="00A13AD4">
        <w:rPr>
          <w:rFonts w:eastAsia="Calibri"/>
          <w:bCs/>
          <w:color w:val="000000"/>
          <w:sz w:val="30"/>
          <w:szCs w:val="30"/>
        </w:rPr>
        <w:t>в</w:t>
      </w:r>
      <w:proofErr w:type="gramEnd"/>
      <w:r w:rsidRPr="00A13AD4">
        <w:rPr>
          <w:rFonts w:eastAsia="Calibri"/>
          <w:bCs/>
          <w:color w:val="000000"/>
          <w:sz w:val="30"/>
          <w:szCs w:val="30"/>
        </w:rPr>
        <w:t xml:space="preserve"> АС КСУИРИИ.</w:t>
      </w:r>
    </w:p>
    <w:p w:rsidR="005A29A5" w:rsidRPr="00A13AD4" w:rsidRDefault="005A29A5" w:rsidP="00A13AD4">
      <w:pPr>
        <w:spacing w:line="360" w:lineRule="auto"/>
        <w:ind w:firstLine="567"/>
        <w:rPr>
          <w:i/>
          <w:sz w:val="30"/>
          <w:szCs w:val="30"/>
        </w:rPr>
      </w:pPr>
      <w:r w:rsidRPr="00A13AD4">
        <w:rPr>
          <w:i/>
          <w:sz w:val="30"/>
          <w:szCs w:val="30"/>
        </w:rPr>
        <w:t>Дополнительные обязанности:</w:t>
      </w:r>
    </w:p>
    <w:p w:rsidR="005A29A5" w:rsidRPr="00A13AD4" w:rsidRDefault="005A29A5" w:rsidP="00A13AD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A13AD4">
        <w:rPr>
          <w:rFonts w:eastAsia="Calibri"/>
          <w:bCs/>
          <w:color w:val="000000"/>
          <w:sz w:val="30"/>
          <w:szCs w:val="30"/>
        </w:rPr>
        <w:t>принимать участие в выявлении недостатков исполняемого Процесса управления инцидентами и запросами на обслуживание;</w:t>
      </w:r>
    </w:p>
    <w:p w:rsidR="005A29A5" w:rsidRPr="00A13AD4" w:rsidRDefault="005A29A5" w:rsidP="00A13AD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A13AD4">
        <w:rPr>
          <w:rFonts w:eastAsia="Calibri"/>
          <w:bCs/>
          <w:color w:val="000000"/>
          <w:sz w:val="30"/>
          <w:szCs w:val="30"/>
        </w:rPr>
        <w:t>принимать участие в формировании предложений по совершенствованию Процесса управления инцидентами и запросами на обслуживание;</w:t>
      </w:r>
    </w:p>
    <w:p w:rsidR="005A29A5" w:rsidRPr="00A13AD4" w:rsidRDefault="005A29A5" w:rsidP="00A13AD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A13AD4">
        <w:rPr>
          <w:rFonts w:eastAsia="Calibri"/>
          <w:bCs/>
          <w:color w:val="000000"/>
          <w:sz w:val="30"/>
          <w:szCs w:val="30"/>
        </w:rPr>
        <w:t>выдвигать предложения по совершенствованию (изменению) производственных процессов;</w:t>
      </w:r>
    </w:p>
    <w:p w:rsidR="005A29A5" w:rsidRPr="002E14C6" w:rsidRDefault="005A29A5" w:rsidP="00A13AD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A13AD4">
        <w:rPr>
          <w:rFonts w:eastAsia="Calibri"/>
          <w:bCs/>
          <w:color w:val="000000"/>
          <w:sz w:val="30"/>
          <w:szCs w:val="30"/>
        </w:rPr>
        <w:t>проходить обучение</w:t>
      </w:r>
      <w:r w:rsidRPr="002E14C6">
        <w:rPr>
          <w:sz w:val="30"/>
          <w:szCs w:val="30"/>
        </w:rPr>
        <w:t xml:space="preserve"> в соответствии с программой развития персонала.</w:t>
      </w:r>
    </w:p>
    <w:p w:rsidR="005A29A5" w:rsidRPr="002E14C6" w:rsidRDefault="005A29A5" w:rsidP="005A29A5">
      <w:pPr>
        <w:spacing w:line="360" w:lineRule="auto"/>
        <w:ind w:firstLine="567"/>
        <w:rPr>
          <w:i/>
          <w:sz w:val="30"/>
          <w:szCs w:val="30"/>
        </w:rPr>
      </w:pPr>
    </w:p>
    <w:p w:rsidR="005A29A5" w:rsidRPr="002E14C6" w:rsidRDefault="005A29A5" w:rsidP="005A29A5">
      <w:pPr>
        <w:pStyle w:val="af4"/>
        <w:spacing w:after="0" w:line="360" w:lineRule="auto"/>
        <w:ind w:left="0" w:firstLine="567"/>
        <w:jc w:val="both"/>
        <w:rPr>
          <w:sz w:val="30"/>
          <w:szCs w:val="30"/>
        </w:rPr>
      </w:pPr>
    </w:p>
    <w:p w:rsidR="005A29A5" w:rsidRDefault="005A29A5" w:rsidP="005A29A5">
      <w:pPr>
        <w:spacing w:line="360" w:lineRule="auto"/>
        <w:ind w:firstLine="567"/>
        <w:jc w:val="left"/>
        <w:rPr>
          <w:b/>
          <w:sz w:val="30"/>
          <w:szCs w:val="30"/>
        </w:rPr>
      </w:pPr>
      <w:bookmarkStart w:id="57" w:name="bookmark45"/>
      <w:r>
        <w:rPr>
          <w:b/>
          <w:sz w:val="30"/>
          <w:szCs w:val="30"/>
        </w:rPr>
        <w:br w:type="page"/>
      </w:r>
    </w:p>
    <w:p w:rsidR="005A29A5" w:rsidRPr="002E14C6" w:rsidRDefault="005A29A5" w:rsidP="005A29A5">
      <w:pPr>
        <w:spacing w:line="360" w:lineRule="auto"/>
        <w:ind w:firstLine="567"/>
        <w:rPr>
          <w:b/>
          <w:sz w:val="30"/>
          <w:szCs w:val="30"/>
        </w:rPr>
      </w:pPr>
      <w:r w:rsidRPr="002E14C6">
        <w:rPr>
          <w:b/>
          <w:sz w:val="30"/>
          <w:szCs w:val="30"/>
        </w:rPr>
        <w:lastRenderedPageBreak/>
        <w:t xml:space="preserve">АНАЛИТИК </w:t>
      </w:r>
      <w:bookmarkEnd w:id="57"/>
      <w:r w:rsidRPr="002E14C6">
        <w:rPr>
          <w:b/>
          <w:sz w:val="30"/>
          <w:szCs w:val="30"/>
        </w:rPr>
        <w:t>УДАЛЕННОГО ДОСТУПА К КОМПЬЮТЕРАМ ПОЛЬЗОВАТЕЛЯ</w:t>
      </w:r>
    </w:p>
    <w:p w:rsidR="005A29A5" w:rsidRPr="002E14C6" w:rsidRDefault="005A29A5" w:rsidP="005A29A5">
      <w:pPr>
        <w:spacing w:line="360" w:lineRule="auto"/>
        <w:ind w:firstLine="567"/>
        <w:rPr>
          <w:i/>
          <w:sz w:val="30"/>
          <w:szCs w:val="30"/>
        </w:rPr>
      </w:pPr>
      <w:r w:rsidRPr="002E14C6">
        <w:rPr>
          <w:i/>
          <w:sz w:val="30"/>
          <w:szCs w:val="30"/>
        </w:rPr>
        <w:t>Определение роли:</w:t>
      </w:r>
    </w:p>
    <w:p w:rsidR="005A29A5" w:rsidRPr="002E14C6" w:rsidRDefault="005A29A5" w:rsidP="005A29A5">
      <w:pPr>
        <w:spacing w:line="360" w:lineRule="auto"/>
        <w:ind w:firstLine="567"/>
        <w:rPr>
          <w:sz w:val="30"/>
          <w:szCs w:val="30"/>
        </w:rPr>
      </w:pPr>
      <w:r w:rsidRPr="002E14C6">
        <w:rPr>
          <w:sz w:val="30"/>
          <w:szCs w:val="30"/>
        </w:rPr>
        <w:t xml:space="preserve">Приведено в </w:t>
      </w:r>
      <w:r w:rsidR="006D2B1B">
        <w:rPr>
          <w:sz w:val="30"/>
          <w:szCs w:val="30"/>
        </w:rPr>
        <w:t>разделе 2 нас</w:t>
      </w:r>
      <w:r w:rsidRPr="002E14C6">
        <w:rPr>
          <w:sz w:val="30"/>
          <w:szCs w:val="30"/>
        </w:rPr>
        <w:t>тоящего Регламента.</w:t>
      </w:r>
    </w:p>
    <w:p w:rsidR="005A29A5" w:rsidRPr="002E14C6" w:rsidRDefault="005A29A5" w:rsidP="005A29A5">
      <w:pPr>
        <w:spacing w:line="360" w:lineRule="auto"/>
        <w:ind w:firstLine="567"/>
        <w:rPr>
          <w:i/>
          <w:sz w:val="30"/>
          <w:szCs w:val="30"/>
        </w:rPr>
      </w:pPr>
      <w:bookmarkStart w:id="58" w:name="bookmark46"/>
      <w:r w:rsidRPr="002E14C6">
        <w:rPr>
          <w:i/>
          <w:sz w:val="30"/>
          <w:szCs w:val="30"/>
        </w:rPr>
        <w:t>Область ответственности:</w:t>
      </w:r>
      <w:bookmarkEnd w:id="58"/>
    </w:p>
    <w:p w:rsidR="005A29A5" w:rsidRPr="00A13AD4" w:rsidRDefault="005A29A5" w:rsidP="00A13AD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A13AD4">
        <w:rPr>
          <w:rFonts w:eastAsia="Calibri"/>
          <w:bCs/>
          <w:color w:val="000000"/>
          <w:sz w:val="30"/>
          <w:szCs w:val="30"/>
        </w:rPr>
        <w:t>выполнение Удаленного доступа к компьютерам Пользователей;</w:t>
      </w:r>
    </w:p>
    <w:p w:rsidR="005A29A5" w:rsidRPr="00A13AD4" w:rsidRDefault="005A29A5" w:rsidP="00A13AD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A13AD4">
        <w:rPr>
          <w:rFonts w:eastAsia="Calibri"/>
          <w:bCs/>
          <w:color w:val="000000"/>
          <w:sz w:val="30"/>
          <w:szCs w:val="30"/>
        </w:rPr>
        <w:t xml:space="preserve">фиксация фактов Удаленного доступа </w:t>
      </w:r>
      <w:proofErr w:type="gramStart"/>
      <w:r w:rsidRPr="00A13AD4">
        <w:rPr>
          <w:rFonts w:eastAsia="Calibri"/>
          <w:bCs/>
          <w:color w:val="000000"/>
          <w:sz w:val="30"/>
          <w:szCs w:val="30"/>
        </w:rPr>
        <w:t>в</w:t>
      </w:r>
      <w:proofErr w:type="gramEnd"/>
      <w:r w:rsidRPr="00A13AD4">
        <w:rPr>
          <w:rFonts w:eastAsia="Calibri"/>
          <w:bCs/>
          <w:color w:val="000000"/>
          <w:sz w:val="30"/>
          <w:szCs w:val="30"/>
        </w:rPr>
        <w:t xml:space="preserve"> АС КСУИРИИ.</w:t>
      </w:r>
    </w:p>
    <w:p w:rsidR="005A29A5" w:rsidRPr="002E14C6" w:rsidRDefault="005A29A5" w:rsidP="005A29A5">
      <w:pPr>
        <w:spacing w:line="360" w:lineRule="auto"/>
        <w:ind w:firstLine="567"/>
        <w:rPr>
          <w:i/>
          <w:sz w:val="30"/>
          <w:szCs w:val="30"/>
        </w:rPr>
      </w:pPr>
      <w:bookmarkStart w:id="59" w:name="bookmark47"/>
      <w:r w:rsidRPr="002E14C6">
        <w:rPr>
          <w:i/>
          <w:sz w:val="30"/>
          <w:szCs w:val="30"/>
        </w:rPr>
        <w:t>Аналитик Инцидентов обязан:</w:t>
      </w:r>
      <w:bookmarkEnd w:id="59"/>
    </w:p>
    <w:p w:rsidR="005A29A5" w:rsidRPr="002E14C6" w:rsidRDefault="005A29A5" w:rsidP="005A29A5">
      <w:pPr>
        <w:spacing w:line="360" w:lineRule="auto"/>
        <w:ind w:firstLine="567"/>
        <w:rPr>
          <w:i/>
          <w:sz w:val="30"/>
          <w:szCs w:val="30"/>
        </w:rPr>
      </w:pPr>
      <w:bookmarkStart w:id="60" w:name="bookmark48"/>
      <w:r w:rsidRPr="002E14C6">
        <w:rPr>
          <w:i/>
          <w:sz w:val="30"/>
          <w:szCs w:val="30"/>
        </w:rPr>
        <w:t>Знать:</w:t>
      </w:r>
      <w:bookmarkEnd w:id="60"/>
    </w:p>
    <w:p w:rsidR="005A29A5" w:rsidRPr="00A13AD4" w:rsidRDefault="005A29A5" w:rsidP="00A13AD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A13AD4">
        <w:rPr>
          <w:rFonts w:eastAsia="Calibri"/>
          <w:bCs/>
          <w:color w:val="000000"/>
          <w:sz w:val="30"/>
          <w:szCs w:val="30"/>
        </w:rPr>
        <w:t>настоящий Регламент удаленного доступа сотрудников 1-й линии поддержки к компьютерам пользователей;</w:t>
      </w:r>
    </w:p>
    <w:p w:rsidR="005A29A5" w:rsidRPr="00A13AD4" w:rsidRDefault="005A29A5" w:rsidP="00A13AD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A13AD4">
        <w:rPr>
          <w:rFonts w:eastAsia="Calibri"/>
          <w:bCs/>
          <w:color w:val="000000"/>
          <w:sz w:val="30"/>
          <w:szCs w:val="30"/>
        </w:rPr>
        <w:t>нормативную и методическую документацию НБ РБ, необходимую ему для исполнения своих обязанностей, в частности.</w:t>
      </w:r>
    </w:p>
    <w:p w:rsidR="005A29A5" w:rsidRPr="002E14C6" w:rsidRDefault="005A29A5" w:rsidP="005A29A5">
      <w:pPr>
        <w:spacing w:line="360" w:lineRule="auto"/>
        <w:ind w:firstLine="567"/>
        <w:rPr>
          <w:i/>
          <w:sz w:val="30"/>
          <w:szCs w:val="30"/>
        </w:rPr>
      </w:pPr>
      <w:r w:rsidRPr="002E14C6">
        <w:rPr>
          <w:i/>
          <w:sz w:val="30"/>
          <w:szCs w:val="30"/>
        </w:rPr>
        <w:t>Уметь пользоваться:</w:t>
      </w:r>
    </w:p>
    <w:p w:rsidR="005A29A5" w:rsidRPr="002E14C6" w:rsidRDefault="005A29A5" w:rsidP="00A13AD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2E14C6">
        <w:rPr>
          <w:sz w:val="30"/>
          <w:szCs w:val="30"/>
        </w:rPr>
        <w:t xml:space="preserve"> средствами </w:t>
      </w:r>
      <w:r w:rsidRPr="00A13AD4">
        <w:rPr>
          <w:rFonts w:eastAsia="Calibri"/>
          <w:bCs/>
          <w:color w:val="000000"/>
          <w:sz w:val="30"/>
          <w:szCs w:val="30"/>
        </w:rPr>
        <w:t>связи</w:t>
      </w:r>
      <w:r w:rsidRPr="002E14C6">
        <w:rPr>
          <w:sz w:val="30"/>
          <w:szCs w:val="30"/>
        </w:rPr>
        <w:t xml:space="preserve"> и персональным компьютером с клиентским рабочим местом АС КСУИРИИ</w:t>
      </w:r>
      <w:r w:rsidRPr="002E14C6">
        <w:rPr>
          <w:sz w:val="30"/>
          <w:szCs w:val="30"/>
          <w:lang w:bidi="en-US"/>
        </w:rPr>
        <w:t>.</w:t>
      </w:r>
    </w:p>
    <w:p w:rsidR="005A29A5" w:rsidRPr="002E14C6" w:rsidRDefault="005A29A5" w:rsidP="005A29A5">
      <w:pPr>
        <w:spacing w:line="360" w:lineRule="auto"/>
        <w:ind w:firstLine="567"/>
        <w:rPr>
          <w:i/>
          <w:sz w:val="30"/>
          <w:szCs w:val="30"/>
        </w:rPr>
      </w:pPr>
      <w:r w:rsidRPr="002E14C6">
        <w:rPr>
          <w:i/>
          <w:sz w:val="30"/>
          <w:szCs w:val="30"/>
        </w:rPr>
        <w:t>Перед началом работы:</w:t>
      </w:r>
    </w:p>
    <w:p w:rsidR="005A29A5" w:rsidRPr="00A13AD4" w:rsidRDefault="005A29A5" w:rsidP="00A13AD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A13AD4">
        <w:rPr>
          <w:rFonts w:eastAsia="Calibri"/>
          <w:bCs/>
          <w:color w:val="000000"/>
          <w:sz w:val="30"/>
          <w:szCs w:val="30"/>
        </w:rPr>
        <w:t>проверить работоспособность сре</w:t>
      </w:r>
      <w:proofErr w:type="gramStart"/>
      <w:r w:rsidRPr="00A13AD4">
        <w:rPr>
          <w:rFonts w:eastAsia="Calibri"/>
          <w:bCs/>
          <w:color w:val="000000"/>
          <w:sz w:val="30"/>
          <w:szCs w:val="30"/>
        </w:rPr>
        <w:t>дств св</w:t>
      </w:r>
      <w:proofErr w:type="gramEnd"/>
      <w:r w:rsidRPr="00A13AD4">
        <w:rPr>
          <w:rFonts w:eastAsia="Calibri"/>
          <w:bCs/>
          <w:color w:val="000000"/>
          <w:sz w:val="30"/>
          <w:szCs w:val="30"/>
        </w:rPr>
        <w:t>язи и персонального компьютера на своем рабочем месте;</w:t>
      </w:r>
    </w:p>
    <w:p w:rsidR="005A29A5" w:rsidRPr="00A13AD4" w:rsidRDefault="005A29A5" w:rsidP="00A13AD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A13AD4">
        <w:rPr>
          <w:rFonts w:eastAsia="Calibri"/>
          <w:bCs/>
          <w:color w:val="000000"/>
          <w:sz w:val="30"/>
          <w:szCs w:val="30"/>
        </w:rPr>
        <w:t>загрузить на персональном компьютере клиентско</w:t>
      </w:r>
      <w:r w:rsidR="00A13AD4">
        <w:rPr>
          <w:rFonts w:eastAsia="Calibri"/>
          <w:bCs/>
          <w:color w:val="000000"/>
          <w:sz w:val="30"/>
          <w:szCs w:val="30"/>
        </w:rPr>
        <w:t>е место АС </w:t>
      </w:r>
      <w:r w:rsidRPr="00A13AD4">
        <w:rPr>
          <w:rFonts w:eastAsia="Calibri"/>
          <w:bCs/>
          <w:color w:val="000000"/>
          <w:sz w:val="30"/>
          <w:szCs w:val="30"/>
        </w:rPr>
        <w:t xml:space="preserve">КСУИРИИ со своими персональными данными (своим </w:t>
      </w:r>
      <w:proofErr w:type="spellStart"/>
      <w:r w:rsidRPr="00A13AD4">
        <w:rPr>
          <w:rFonts w:eastAsia="Calibri"/>
          <w:bCs/>
          <w:color w:val="000000"/>
          <w:sz w:val="30"/>
          <w:szCs w:val="30"/>
        </w:rPr>
        <w:t>login</w:t>
      </w:r>
      <w:proofErr w:type="spellEnd"/>
      <w:r w:rsidRPr="00A13AD4">
        <w:rPr>
          <w:rFonts w:eastAsia="Calibri"/>
          <w:bCs/>
          <w:color w:val="000000"/>
          <w:sz w:val="30"/>
          <w:szCs w:val="30"/>
        </w:rPr>
        <w:t>).</w:t>
      </w:r>
    </w:p>
    <w:p w:rsidR="005A29A5" w:rsidRPr="002E14C6" w:rsidRDefault="005A29A5" w:rsidP="005A29A5">
      <w:pPr>
        <w:spacing w:line="360" w:lineRule="auto"/>
        <w:ind w:firstLine="567"/>
        <w:rPr>
          <w:i/>
          <w:sz w:val="30"/>
          <w:szCs w:val="30"/>
        </w:rPr>
      </w:pPr>
      <w:r w:rsidRPr="002E14C6">
        <w:rPr>
          <w:i/>
          <w:sz w:val="30"/>
          <w:szCs w:val="30"/>
        </w:rPr>
        <w:t>Перечень обязанностей:</w:t>
      </w:r>
    </w:p>
    <w:p w:rsidR="005A29A5" w:rsidRPr="00A13AD4" w:rsidRDefault="005A29A5" w:rsidP="00A13AD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A13AD4">
        <w:rPr>
          <w:rFonts w:eastAsia="Calibri"/>
          <w:bCs/>
          <w:color w:val="000000"/>
          <w:sz w:val="30"/>
          <w:szCs w:val="30"/>
        </w:rPr>
        <w:t>своевременно обрабатывать назначенные Обращения Пользователей с целью выявления типа доступа к компьютерам: с правом Удаленного доступа к компьютеру (рабочему месту) или без права Удаленного доступа к компьютеру (рабочему месту);</w:t>
      </w:r>
    </w:p>
    <w:p w:rsidR="005A29A5" w:rsidRPr="002E14C6" w:rsidRDefault="005A29A5" w:rsidP="00A13AD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A13AD4">
        <w:rPr>
          <w:rFonts w:eastAsia="Calibri"/>
          <w:bCs/>
          <w:color w:val="000000"/>
          <w:sz w:val="30"/>
          <w:szCs w:val="30"/>
        </w:rPr>
        <w:t>при необходимости</w:t>
      </w:r>
      <w:r w:rsidRPr="002E14C6">
        <w:rPr>
          <w:sz w:val="30"/>
          <w:szCs w:val="30"/>
        </w:rPr>
        <w:t xml:space="preserve"> связываться напрямую с обратившимся Пользователем для уточнения и детализации работ перед их выполнением;</w:t>
      </w:r>
    </w:p>
    <w:p w:rsidR="005A29A5" w:rsidRPr="00A13AD4" w:rsidRDefault="005A29A5" w:rsidP="00A13AD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2E14C6">
        <w:rPr>
          <w:sz w:val="30"/>
          <w:szCs w:val="30"/>
        </w:rPr>
        <w:lastRenderedPageBreak/>
        <w:t xml:space="preserve">использовать, </w:t>
      </w:r>
      <w:r w:rsidRPr="00A13AD4">
        <w:rPr>
          <w:rFonts w:eastAsia="Calibri"/>
          <w:bCs/>
          <w:color w:val="000000"/>
          <w:sz w:val="30"/>
          <w:szCs w:val="30"/>
        </w:rPr>
        <w:t>при необходимости, механизмы функциональной и иерархической эскалации;</w:t>
      </w:r>
    </w:p>
    <w:p w:rsidR="005A29A5" w:rsidRPr="00A13AD4" w:rsidRDefault="005A29A5" w:rsidP="00A13AD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A13AD4">
        <w:rPr>
          <w:rFonts w:eastAsia="Calibri"/>
          <w:bCs/>
          <w:color w:val="000000"/>
          <w:sz w:val="30"/>
          <w:szCs w:val="30"/>
        </w:rPr>
        <w:t>выполнять Удаленный доступ к компьютеру Пользователя;</w:t>
      </w:r>
    </w:p>
    <w:p w:rsidR="005A29A5" w:rsidRPr="002E14C6" w:rsidRDefault="005A29A5" w:rsidP="00A13AD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A13AD4">
        <w:rPr>
          <w:rFonts w:eastAsia="Calibri"/>
          <w:bCs/>
          <w:color w:val="000000"/>
          <w:sz w:val="30"/>
          <w:szCs w:val="30"/>
        </w:rPr>
        <w:t>фиксировать факт Удаленного</w:t>
      </w:r>
      <w:r w:rsidRPr="002E14C6">
        <w:rPr>
          <w:sz w:val="30"/>
          <w:szCs w:val="30"/>
        </w:rPr>
        <w:t xml:space="preserve"> доступа </w:t>
      </w:r>
      <w:proofErr w:type="gramStart"/>
      <w:r w:rsidRPr="002E14C6">
        <w:rPr>
          <w:sz w:val="30"/>
          <w:szCs w:val="30"/>
        </w:rPr>
        <w:t>в</w:t>
      </w:r>
      <w:proofErr w:type="gramEnd"/>
      <w:r w:rsidRPr="002E14C6">
        <w:rPr>
          <w:sz w:val="30"/>
          <w:szCs w:val="30"/>
        </w:rPr>
        <w:t xml:space="preserve"> АС КСУИРИИ.</w:t>
      </w:r>
    </w:p>
    <w:p w:rsidR="005A29A5" w:rsidRPr="002E14C6" w:rsidRDefault="005A29A5" w:rsidP="005A29A5">
      <w:pPr>
        <w:spacing w:line="360" w:lineRule="auto"/>
        <w:ind w:firstLine="567"/>
        <w:rPr>
          <w:i/>
          <w:sz w:val="30"/>
          <w:szCs w:val="30"/>
        </w:rPr>
      </w:pPr>
      <w:r w:rsidRPr="002E14C6">
        <w:rPr>
          <w:i/>
          <w:sz w:val="30"/>
          <w:szCs w:val="30"/>
        </w:rPr>
        <w:t>Дополнительные обязанности:</w:t>
      </w:r>
    </w:p>
    <w:p w:rsidR="005A29A5" w:rsidRPr="00A13AD4" w:rsidRDefault="005A29A5" w:rsidP="00A13AD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A13AD4">
        <w:rPr>
          <w:rFonts w:eastAsia="Calibri"/>
          <w:bCs/>
          <w:color w:val="000000"/>
          <w:sz w:val="30"/>
          <w:szCs w:val="30"/>
        </w:rPr>
        <w:t>принимать участие в выявлении недостатков исполняемого Процесса удаленного доступа сотрудников 1-й линии поддержки к компьютерам пользователей;</w:t>
      </w:r>
    </w:p>
    <w:p w:rsidR="005A29A5" w:rsidRPr="00A13AD4" w:rsidRDefault="005A29A5" w:rsidP="00A13AD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A13AD4">
        <w:rPr>
          <w:rFonts w:eastAsia="Calibri"/>
          <w:bCs/>
          <w:color w:val="000000"/>
          <w:sz w:val="30"/>
          <w:szCs w:val="30"/>
        </w:rPr>
        <w:t>принимать участие в формировании предложений по совершенствованию Процесса удаленного доступа сотрудников 1-й линии поддержки к компьютерам пользователей;</w:t>
      </w:r>
    </w:p>
    <w:p w:rsidR="005A29A5" w:rsidRPr="00A13AD4" w:rsidRDefault="005A29A5" w:rsidP="00A13AD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A13AD4">
        <w:rPr>
          <w:rFonts w:eastAsia="Calibri"/>
          <w:bCs/>
          <w:color w:val="000000"/>
          <w:sz w:val="30"/>
          <w:szCs w:val="30"/>
        </w:rPr>
        <w:t>выдвигать предложения по совершенствованию (изменению) производственных процессов;</w:t>
      </w:r>
    </w:p>
    <w:p w:rsidR="005A29A5" w:rsidRPr="002E14C6" w:rsidRDefault="005A29A5" w:rsidP="00A13AD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A13AD4">
        <w:rPr>
          <w:rFonts w:eastAsia="Calibri"/>
          <w:bCs/>
          <w:color w:val="000000"/>
          <w:sz w:val="30"/>
          <w:szCs w:val="30"/>
        </w:rPr>
        <w:t>проходить обучение</w:t>
      </w:r>
      <w:r w:rsidRPr="002E14C6">
        <w:rPr>
          <w:sz w:val="30"/>
          <w:szCs w:val="30"/>
        </w:rPr>
        <w:t xml:space="preserve"> в соответствии с программой развития персонала.</w:t>
      </w:r>
    </w:p>
    <w:p w:rsidR="005A29A5" w:rsidRPr="002E14C6" w:rsidRDefault="005A29A5" w:rsidP="005A29A5">
      <w:pPr>
        <w:pStyle w:val="af4"/>
        <w:spacing w:after="0" w:line="360" w:lineRule="auto"/>
        <w:ind w:left="0" w:firstLine="567"/>
        <w:jc w:val="both"/>
        <w:rPr>
          <w:sz w:val="30"/>
          <w:szCs w:val="30"/>
        </w:rPr>
      </w:pPr>
    </w:p>
    <w:p w:rsidR="005A29A5" w:rsidRDefault="005A29A5" w:rsidP="005A29A5">
      <w:pPr>
        <w:spacing w:line="360" w:lineRule="auto"/>
        <w:ind w:firstLine="567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5A29A5" w:rsidRPr="002E14C6" w:rsidRDefault="005A29A5" w:rsidP="005A29A5">
      <w:pPr>
        <w:spacing w:line="360" w:lineRule="auto"/>
        <w:ind w:firstLine="567"/>
        <w:rPr>
          <w:b/>
          <w:sz w:val="30"/>
          <w:szCs w:val="30"/>
        </w:rPr>
      </w:pPr>
      <w:r w:rsidRPr="002E14C6">
        <w:rPr>
          <w:b/>
          <w:sz w:val="30"/>
          <w:szCs w:val="30"/>
        </w:rPr>
        <w:lastRenderedPageBreak/>
        <w:t>МЕНЕДЖЕР ПРОЦЕССА УДАЛЕННОГО ДОСТУПА К КОМПЬЮТЕРАМ ПОЛЬЗОВАТЕЛЕЙ</w:t>
      </w:r>
    </w:p>
    <w:p w:rsidR="005A29A5" w:rsidRDefault="005A29A5" w:rsidP="005A29A5">
      <w:pPr>
        <w:spacing w:line="360" w:lineRule="auto"/>
        <w:ind w:firstLine="567"/>
        <w:rPr>
          <w:i/>
          <w:sz w:val="30"/>
          <w:szCs w:val="30"/>
        </w:rPr>
      </w:pPr>
      <w:r w:rsidRPr="002E14C6">
        <w:rPr>
          <w:i/>
          <w:sz w:val="30"/>
          <w:szCs w:val="30"/>
        </w:rPr>
        <w:t>Определение роли:</w:t>
      </w:r>
    </w:p>
    <w:p w:rsidR="00A13AD4" w:rsidRPr="002E14C6" w:rsidRDefault="00A13AD4" w:rsidP="00A13AD4">
      <w:pPr>
        <w:spacing w:line="360" w:lineRule="auto"/>
        <w:ind w:firstLine="567"/>
        <w:rPr>
          <w:sz w:val="30"/>
          <w:szCs w:val="30"/>
        </w:rPr>
      </w:pPr>
      <w:r w:rsidRPr="002E14C6">
        <w:rPr>
          <w:sz w:val="30"/>
          <w:szCs w:val="30"/>
        </w:rPr>
        <w:t xml:space="preserve">Приведено в </w:t>
      </w:r>
      <w:r w:rsidR="006D2B1B">
        <w:rPr>
          <w:sz w:val="30"/>
          <w:szCs w:val="30"/>
        </w:rPr>
        <w:t>разделе 2 нас</w:t>
      </w:r>
      <w:r w:rsidRPr="002E14C6">
        <w:rPr>
          <w:sz w:val="30"/>
          <w:szCs w:val="30"/>
        </w:rPr>
        <w:t>тоящего Регламента.</w:t>
      </w:r>
    </w:p>
    <w:p w:rsidR="005A29A5" w:rsidRPr="002E14C6" w:rsidRDefault="005A29A5" w:rsidP="005A29A5">
      <w:pPr>
        <w:spacing w:line="360" w:lineRule="auto"/>
        <w:ind w:firstLine="567"/>
        <w:rPr>
          <w:sz w:val="30"/>
          <w:szCs w:val="30"/>
        </w:rPr>
      </w:pPr>
      <w:r w:rsidRPr="002E14C6">
        <w:rPr>
          <w:sz w:val="30"/>
          <w:szCs w:val="30"/>
        </w:rPr>
        <w:t xml:space="preserve">Менеджер </w:t>
      </w:r>
      <w:r w:rsidR="00A13AD4">
        <w:rPr>
          <w:sz w:val="30"/>
          <w:szCs w:val="30"/>
        </w:rPr>
        <w:t>Процесса</w:t>
      </w:r>
      <w:r w:rsidRPr="002E14C6">
        <w:rPr>
          <w:sz w:val="30"/>
          <w:szCs w:val="30"/>
        </w:rPr>
        <w:t xml:space="preserve"> также участвует в обеспечении Удаленного доступа к компьютерам Пользователей, рассматривает спорные ситуации и принимает по ним решения, анализирует текущий процесс и разрабатывает меры по его совершенствованию. Является</w:t>
      </w:r>
      <w:r w:rsidR="00A13AD4">
        <w:rPr>
          <w:sz w:val="30"/>
          <w:szCs w:val="30"/>
        </w:rPr>
        <w:t xml:space="preserve"> уполномоченным представителем П</w:t>
      </w:r>
      <w:r w:rsidRPr="002E14C6">
        <w:rPr>
          <w:sz w:val="30"/>
          <w:szCs w:val="30"/>
        </w:rPr>
        <w:t>роцесса при обсуждении вопросов, затрагивающих Процесс удаленного доступа сотрудников 1-й линии поддержки к компьютерам пользователей.</w:t>
      </w:r>
    </w:p>
    <w:p w:rsidR="005A29A5" w:rsidRPr="002E14C6" w:rsidRDefault="005A29A5" w:rsidP="005A29A5">
      <w:pPr>
        <w:spacing w:line="360" w:lineRule="auto"/>
        <w:ind w:firstLine="567"/>
        <w:rPr>
          <w:i/>
          <w:sz w:val="30"/>
          <w:szCs w:val="30"/>
        </w:rPr>
      </w:pPr>
      <w:r w:rsidRPr="002E14C6">
        <w:rPr>
          <w:i/>
          <w:sz w:val="30"/>
          <w:szCs w:val="30"/>
        </w:rPr>
        <w:t>Область ответственности:</w:t>
      </w:r>
    </w:p>
    <w:p w:rsidR="005A29A5" w:rsidRPr="00A13AD4" w:rsidRDefault="005A29A5" w:rsidP="00A13AD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A13AD4">
        <w:rPr>
          <w:rFonts w:eastAsia="Calibri"/>
          <w:bCs/>
          <w:color w:val="000000"/>
          <w:sz w:val="30"/>
          <w:szCs w:val="30"/>
        </w:rPr>
        <w:t>управление эффективностью и результативностью Процесса удаленного доступа сотрудников 1-й линии поддержки к компьютерам пользователей;</w:t>
      </w:r>
    </w:p>
    <w:p w:rsidR="005A29A5" w:rsidRPr="00A13AD4" w:rsidRDefault="005A29A5" w:rsidP="00A13AD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A13AD4">
        <w:rPr>
          <w:rFonts w:eastAsia="Calibri"/>
          <w:bCs/>
          <w:color w:val="000000"/>
          <w:sz w:val="30"/>
          <w:szCs w:val="30"/>
        </w:rPr>
        <w:t>мониторинг эффективности работы Процесса удаленного доступа, сотрудников 1-й линии поддержки к компьютерам пользователей и выработку рекомендаций по его улучшению;</w:t>
      </w:r>
    </w:p>
    <w:p w:rsidR="005A29A5" w:rsidRPr="00A13AD4" w:rsidRDefault="005A29A5" w:rsidP="00A13AD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A13AD4">
        <w:rPr>
          <w:rFonts w:eastAsia="Calibri"/>
          <w:bCs/>
          <w:color w:val="000000"/>
          <w:sz w:val="30"/>
          <w:szCs w:val="30"/>
        </w:rPr>
        <w:t>представление управленческой информации о качестве работы Процесса удаленного доступа сотрудников 1-й линии поддержки к компьютерам пользователей.</w:t>
      </w:r>
    </w:p>
    <w:p w:rsidR="005A29A5" w:rsidRPr="002E14C6" w:rsidRDefault="005A29A5" w:rsidP="005A29A5">
      <w:pPr>
        <w:spacing w:line="360" w:lineRule="auto"/>
        <w:ind w:firstLine="567"/>
        <w:rPr>
          <w:i/>
          <w:sz w:val="30"/>
          <w:szCs w:val="30"/>
        </w:rPr>
      </w:pPr>
      <w:r w:rsidRPr="002E14C6">
        <w:rPr>
          <w:i/>
          <w:sz w:val="30"/>
          <w:szCs w:val="30"/>
        </w:rPr>
        <w:t>Перечень обязанностей:</w:t>
      </w:r>
    </w:p>
    <w:p w:rsidR="005A29A5" w:rsidRPr="00A13AD4" w:rsidRDefault="005A29A5" w:rsidP="00A13AD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A13AD4">
        <w:rPr>
          <w:rFonts w:eastAsia="Calibri"/>
          <w:bCs/>
          <w:color w:val="000000"/>
          <w:sz w:val="30"/>
          <w:szCs w:val="30"/>
        </w:rPr>
        <w:t>организация и контроль изменений и совершенствования Процесса удаленного доступа сотрудников 1-й линии поддержки к компьютерам пользователей;</w:t>
      </w:r>
    </w:p>
    <w:p w:rsidR="005A29A5" w:rsidRPr="00A13AD4" w:rsidRDefault="005A29A5" w:rsidP="00A13AD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A13AD4">
        <w:rPr>
          <w:rFonts w:eastAsia="Calibri"/>
          <w:bCs/>
          <w:color w:val="000000"/>
          <w:sz w:val="30"/>
          <w:szCs w:val="30"/>
        </w:rPr>
        <w:t>организация и контроль поддержки актуальности информации по Процессу удаленного доступа сотрудников 1-й линии поддержки к компьютерам пользователей;</w:t>
      </w:r>
    </w:p>
    <w:p w:rsidR="005A29A5" w:rsidRPr="00A13AD4" w:rsidRDefault="005A29A5" w:rsidP="00A13AD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A13AD4">
        <w:rPr>
          <w:rFonts w:eastAsia="Calibri"/>
          <w:bCs/>
          <w:color w:val="000000"/>
          <w:sz w:val="30"/>
          <w:szCs w:val="30"/>
        </w:rPr>
        <w:lastRenderedPageBreak/>
        <w:t>контроль уровня подготовки работников 1-й линии поддержки пользователей;</w:t>
      </w:r>
    </w:p>
    <w:p w:rsidR="005A29A5" w:rsidRPr="00A13AD4" w:rsidRDefault="005A29A5" w:rsidP="00A13AD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A13AD4">
        <w:rPr>
          <w:rFonts w:eastAsia="Calibri"/>
          <w:bCs/>
          <w:color w:val="000000"/>
          <w:sz w:val="30"/>
          <w:szCs w:val="30"/>
        </w:rPr>
        <w:t xml:space="preserve">контроль предоставления доступа </w:t>
      </w:r>
      <w:proofErr w:type="gramStart"/>
      <w:r w:rsidRPr="00A13AD4">
        <w:rPr>
          <w:rFonts w:eastAsia="Calibri"/>
          <w:bCs/>
          <w:color w:val="000000"/>
          <w:sz w:val="30"/>
          <w:szCs w:val="30"/>
        </w:rPr>
        <w:t>к</w:t>
      </w:r>
      <w:proofErr w:type="gramEnd"/>
      <w:r w:rsidRPr="00A13AD4">
        <w:rPr>
          <w:rFonts w:eastAsia="Calibri"/>
          <w:bCs/>
          <w:color w:val="000000"/>
          <w:sz w:val="30"/>
          <w:szCs w:val="30"/>
        </w:rPr>
        <w:t xml:space="preserve"> АС КСУИРИИ;</w:t>
      </w:r>
    </w:p>
    <w:p w:rsidR="005A29A5" w:rsidRPr="00A13AD4" w:rsidRDefault="005A29A5" w:rsidP="00A13AD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A13AD4">
        <w:rPr>
          <w:rFonts w:eastAsia="Calibri"/>
          <w:bCs/>
          <w:color w:val="000000"/>
          <w:sz w:val="30"/>
          <w:szCs w:val="30"/>
        </w:rPr>
        <w:t>контроль случаев нарушения Процесса и принятие мер по исключению их повторения;</w:t>
      </w:r>
    </w:p>
    <w:p w:rsidR="005A29A5" w:rsidRPr="00A13AD4" w:rsidRDefault="005A29A5" w:rsidP="00A13AD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A13AD4">
        <w:rPr>
          <w:rFonts w:eastAsia="Calibri"/>
          <w:bCs/>
          <w:color w:val="000000"/>
          <w:sz w:val="30"/>
          <w:szCs w:val="30"/>
        </w:rPr>
        <w:t>контроль корректности регистрации и обработки информации по Обращениям всеми участниками Процесса;</w:t>
      </w:r>
    </w:p>
    <w:p w:rsidR="005A29A5" w:rsidRPr="00A13AD4" w:rsidRDefault="005A29A5" w:rsidP="00A13AD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A13AD4">
        <w:rPr>
          <w:rFonts w:eastAsia="Calibri"/>
          <w:bCs/>
          <w:color w:val="000000"/>
          <w:sz w:val="30"/>
          <w:szCs w:val="30"/>
        </w:rPr>
        <w:t>определение степени удовлетворенности Пользователей работой 1-й линии поддержки пользователей и всего Процесса в целом.</w:t>
      </w:r>
    </w:p>
    <w:p w:rsidR="005A29A5" w:rsidRPr="002E14C6" w:rsidRDefault="005A29A5" w:rsidP="005A29A5">
      <w:pPr>
        <w:spacing w:line="360" w:lineRule="auto"/>
        <w:ind w:firstLine="567"/>
        <w:rPr>
          <w:i/>
          <w:sz w:val="30"/>
          <w:szCs w:val="30"/>
        </w:rPr>
      </w:pPr>
      <w:r w:rsidRPr="002E14C6">
        <w:rPr>
          <w:i/>
          <w:sz w:val="30"/>
          <w:szCs w:val="30"/>
        </w:rPr>
        <w:t>Дополнительные обязанности:</w:t>
      </w:r>
    </w:p>
    <w:p w:rsidR="005A29A5" w:rsidRPr="00A13AD4" w:rsidRDefault="005A29A5" w:rsidP="00A13AD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A13AD4">
        <w:rPr>
          <w:rFonts w:eastAsia="Calibri"/>
          <w:bCs/>
          <w:color w:val="000000"/>
          <w:sz w:val="30"/>
          <w:szCs w:val="30"/>
        </w:rPr>
        <w:t>развивать отношения и совершенствовать взаимодействие участников Процесса удаленного доступа сотрудников 1-й линии поддержки к компьютерам пользователей;</w:t>
      </w:r>
    </w:p>
    <w:p w:rsidR="005A29A5" w:rsidRPr="00A13AD4" w:rsidRDefault="005A29A5" w:rsidP="00A13AD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A13AD4">
        <w:rPr>
          <w:rFonts w:eastAsia="Calibri"/>
          <w:bCs/>
          <w:color w:val="000000"/>
          <w:sz w:val="30"/>
          <w:szCs w:val="30"/>
        </w:rPr>
        <w:t>принимать участие в выявлении недостатков Процесса удаленного доступа сотрудников 1-й линии поддержки к компьютерам пользователей;</w:t>
      </w:r>
    </w:p>
    <w:p w:rsidR="005A29A5" w:rsidRPr="00A13AD4" w:rsidRDefault="005A29A5" w:rsidP="00A13AD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A13AD4">
        <w:rPr>
          <w:rFonts w:eastAsia="Calibri"/>
          <w:bCs/>
          <w:color w:val="000000"/>
          <w:sz w:val="30"/>
          <w:szCs w:val="30"/>
        </w:rPr>
        <w:t>выдвигать предложения по совершенствованию (изменению) производственных процессов;</w:t>
      </w:r>
    </w:p>
    <w:p w:rsidR="005A29A5" w:rsidRPr="00A13AD4" w:rsidRDefault="005A29A5" w:rsidP="00A13AD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A13AD4">
        <w:rPr>
          <w:rFonts w:eastAsia="Calibri"/>
          <w:bCs/>
          <w:color w:val="000000"/>
          <w:sz w:val="30"/>
          <w:szCs w:val="30"/>
        </w:rPr>
        <w:t>проходить обучение в соответствии с программой развития персонала.</w:t>
      </w:r>
    </w:p>
    <w:p w:rsidR="005A29A5" w:rsidRPr="002E14C6" w:rsidRDefault="005A29A5" w:rsidP="005A29A5">
      <w:pPr>
        <w:spacing w:line="360" w:lineRule="auto"/>
        <w:ind w:firstLine="567"/>
        <w:rPr>
          <w:sz w:val="30"/>
          <w:szCs w:val="30"/>
        </w:rPr>
      </w:pPr>
    </w:p>
    <w:p w:rsidR="005A29A5" w:rsidRPr="002E14C6" w:rsidRDefault="005A29A5" w:rsidP="005A29A5">
      <w:pPr>
        <w:spacing w:line="360" w:lineRule="auto"/>
        <w:ind w:firstLine="567"/>
        <w:rPr>
          <w:b/>
          <w:sz w:val="30"/>
          <w:szCs w:val="30"/>
        </w:rPr>
      </w:pPr>
    </w:p>
    <w:p w:rsidR="005A29A5" w:rsidRDefault="005A29A5" w:rsidP="005A29A5">
      <w:pPr>
        <w:spacing w:line="360" w:lineRule="auto"/>
        <w:ind w:firstLine="567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5A29A5" w:rsidRPr="002E14C6" w:rsidRDefault="005A29A5" w:rsidP="005A29A5">
      <w:pPr>
        <w:spacing w:line="360" w:lineRule="auto"/>
        <w:ind w:firstLine="567"/>
        <w:rPr>
          <w:b/>
          <w:sz w:val="30"/>
          <w:szCs w:val="30"/>
        </w:rPr>
      </w:pPr>
      <w:r w:rsidRPr="002E14C6">
        <w:rPr>
          <w:b/>
          <w:sz w:val="30"/>
          <w:szCs w:val="30"/>
        </w:rPr>
        <w:lastRenderedPageBreak/>
        <w:t>АДМИНИСТРАТОР АС КСУИРИИ</w:t>
      </w:r>
    </w:p>
    <w:p w:rsidR="005A29A5" w:rsidRPr="002E14C6" w:rsidRDefault="005A29A5" w:rsidP="005A29A5">
      <w:pPr>
        <w:spacing w:line="360" w:lineRule="auto"/>
        <w:ind w:firstLine="567"/>
        <w:rPr>
          <w:i/>
          <w:sz w:val="30"/>
          <w:szCs w:val="30"/>
        </w:rPr>
      </w:pPr>
      <w:r w:rsidRPr="002E14C6">
        <w:rPr>
          <w:i/>
          <w:sz w:val="30"/>
          <w:szCs w:val="30"/>
        </w:rPr>
        <w:t>Определение роли:</w:t>
      </w:r>
    </w:p>
    <w:p w:rsidR="005A29A5" w:rsidRPr="002E14C6" w:rsidRDefault="005A29A5" w:rsidP="005A29A5">
      <w:pPr>
        <w:spacing w:line="360" w:lineRule="auto"/>
        <w:ind w:firstLine="567"/>
        <w:rPr>
          <w:sz w:val="30"/>
          <w:szCs w:val="30"/>
        </w:rPr>
      </w:pPr>
      <w:r w:rsidRPr="002E14C6">
        <w:rPr>
          <w:sz w:val="30"/>
          <w:szCs w:val="30"/>
        </w:rPr>
        <w:t xml:space="preserve">Приведено в </w:t>
      </w:r>
      <w:r w:rsidR="006D2B1B">
        <w:rPr>
          <w:sz w:val="30"/>
          <w:szCs w:val="30"/>
        </w:rPr>
        <w:t>разделе 2 нас</w:t>
      </w:r>
      <w:r w:rsidRPr="002E14C6">
        <w:rPr>
          <w:sz w:val="30"/>
          <w:szCs w:val="30"/>
        </w:rPr>
        <w:t>тоящего Регламента.</w:t>
      </w:r>
    </w:p>
    <w:p w:rsidR="005A29A5" w:rsidRPr="002E14C6" w:rsidRDefault="005A29A5" w:rsidP="005A29A5">
      <w:pPr>
        <w:spacing w:line="360" w:lineRule="auto"/>
        <w:ind w:firstLine="567"/>
        <w:rPr>
          <w:i/>
          <w:sz w:val="30"/>
          <w:szCs w:val="30"/>
        </w:rPr>
      </w:pPr>
      <w:r w:rsidRPr="002E14C6">
        <w:rPr>
          <w:i/>
          <w:sz w:val="30"/>
          <w:szCs w:val="30"/>
        </w:rPr>
        <w:t>Область ответственности:</w:t>
      </w:r>
    </w:p>
    <w:p w:rsidR="005A29A5" w:rsidRPr="00A13AD4" w:rsidRDefault="005A29A5" w:rsidP="00A13AD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A13AD4">
        <w:rPr>
          <w:rFonts w:eastAsia="Calibri"/>
          <w:bCs/>
          <w:color w:val="000000"/>
          <w:sz w:val="30"/>
          <w:szCs w:val="30"/>
        </w:rPr>
        <w:t>администрирование программно-технических средств АС КСУИРИИ;</w:t>
      </w:r>
    </w:p>
    <w:p w:rsidR="005A29A5" w:rsidRPr="00A13AD4" w:rsidRDefault="005A29A5" w:rsidP="00A13AD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A13AD4">
        <w:rPr>
          <w:rFonts w:eastAsia="Calibri"/>
          <w:bCs/>
          <w:color w:val="000000"/>
          <w:sz w:val="30"/>
          <w:szCs w:val="30"/>
        </w:rPr>
        <w:t>сопровождение справочников АС КСУИРИИ, обеспечение актуальности и полноты данных в них.</w:t>
      </w:r>
    </w:p>
    <w:p w:rsidR="005A29A5" w:rsidRPr="002E14C6" w:rsidRDefault="005A29A5" w:rsidP="005A29A5">
      <w:pPr>
        <w:spacing w:line="360" w:lineRule="auto"/>
        <w:ind w:firstLine="567"/>
        <w:rPr>
          <w:i/>
          <w:sz w:val="30"/>
          <w:szCs w:val="30"/>
        </w:rPr>
      </w:pPr>
      <w:r w:rsidRPr="002E14C6">
        <w:rPr>
          <w:i/>
          <w:sz w:val="30"/>
          <w:szCs w:val="30"/>
        </w:rPr>
        <w:t>Администратор АС КСУИРИИ обязан:</w:t>
      </w:r>
    </w:p>
    <w:p w:rsidR="005A29A5" w:rsidRPr="002E14C6" w:rsidRDefault="005A29A5" w:rsidP="005A29A5">
      <w:pPr>
        <w:spacing w:line="360" w:lineRule="auto"/>
        <w:ind w:firstLine="567"/>
        <w:rPr>
          <w:i/>
          <w:sz w:val="30"/>
          <w:szCs w:val="30"/>
        </w:rPr>
      </w:pPr>
      <w:r w:rsidRPr="002E14C6">
        <w:rPr>
          <w:i/>
          <w:sz w:val="30"/>
          <w:szCs w:val="30"/>
        </w:rPr>
        <w:t>Пройти обучение:</w:t>
      </w:r>
    </w:p>
    <w:p w:rsidR="005A29A5" w:rsidRPr="002E14C6" w:rsidRDefault="005A29A5" w:rsidP="00A13AD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2E14C6">
        <w:rPr>
          <w:sz w:val="30"/>
          <w:szCs w:val="30"/>
        </w:rPr>
        <w:t xml:space="preserve">специализированные курсы по сопровождению АС </w:t>
      </w:r>
      <w:r w:rsidRPr="00A13AD4">
        <w:rPr>
          <w:rFonts w:eastAsia="Calibri"/>
          <w:bCs/>
          <w:color w:val="000000"/>
          <w:sz w:val="30"/>
          <w:szCs w:val="30"/>
        </w:rPr>
        <w:t>КСУИРИИ</w:t>
      </w:r>
      <w:r w:rsidRPr="002E14C6">
        <w:rPr>
          <w:sz w:val="30"/>
          <w:szCs w:val="30"/>
        </w:rPr>
        <w:t>.</w:t>
      </w:r>
    </w:p>
    <w:p w:rsidR="005A29A5" w:rsidRPr="002E14C6" w:rsidRDefault="005A29A5" w:rsidP="005A29A5">
      <w:pPr>
        <w:spacing w:line="360" w:lineRule="auto"/>
        <w:ind w:firstLine="567"/>
        <w:rPr>
          <w:i/>
          <w:sz w:val="30"/>
          <w:szCs w:val="30"/>
        </w:rPr>
      </w:pPr>
      <w:r w:rsidRPr="002E14C6">
        <w:rPr>
          <w:i/>
          <w:sz w:val="30"/>
          <w:szCs w:val="30"/>
        </w:rPr>
        <w:t>Знать:</w:t>
      </w:r>
    </w:p>
    <w:p w:rsidR="005A29A5" w:rsidRPr="00A13AD4" w:rsidRDefault="005A29A5" w:rsidP="00A13AD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A13AD4">
        <w:rPr>
          <w:rFonts w:eastAsia="Calibri"/>
          <w:bCs/>
          <w:color w:val="000000"/>
          <w:sz w:val="30"/>
          <w:szCs w:val="30"/>
        </w:rPr>
        <w:t>содержание документации АС КСУИРИИ;</w:t>
      </w:r>
    </w:p>
    <w:p w:rsidR="005A29A5" w:rsidRPr="00A13AD4" w:rsidRDefault="005A29A5" w:rsidP="00A13AD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A13AD4">
        <w:rPr>
          <w:rFonts w:eastAsia="Calibri"/>
          <w:bCs/>
          <w:color w:val="000000"/>
          <w:sz w:val="30"/>
          <w:szCs w:val="30"/>
        </w:rPr>
        <w:t>основные положения работы администраторов АС, принятые в НБ РБ;</w:t>
      </w:r>
    </w:p>
    <w:p w:rsidR="005A29A5" w:rsidRPr="00A13AD4" w:rsidRDefault="005A29A5" w:rsidP="00A13AD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A13AD4">
        <w:rPr>
          <w:rFonts w:eastAsia="Calibri"/>
          <w:bCs/>
          <w:color w:val="000000"/>
          <w:sz w:val="30"/>
          <w:szCs w:val="30"/>
        </w:rPr>
        <w:t>содержание данного Регламента управления инцидентами и запросами на обслуживание;</w:t>
      </w:r>
    </w:p>
    <w:p w:rsidR="005A29A5" w:rsidRPr="00A13AD4" w:rsidRDefault="005A29A5" w:rsidP="00A13AD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A13AD4">
        <w:rPr>
          <w:rFonts w:eastAsia="Calibri"/>
          <w:bCs/>
          <w:color w:val="000000"/>
          <w:sz w:val="30"/>
          <w:szCs w:val="30"/>
        </w:rPr>
        <w:t xml:space="preserve">содержание документов по описанию процессов, автоматизированных </w:t>
      </w:r>
      <w:proofErr w:type="gramStart"/>
      <w:r w:rsidRPr="00A13AD4">
        <w:rPr>
          <w:rFonts w:eastAsia="Calibri"/>
          <w:bCs/>
          <w:color w:val="000000"/>
          <w:sz w:val="30"/>
          <w:szCs w:val="30"/>
        </w:rPr>
        <w:t>в</w:t>
      </w:r>
      <w:proofErr w:type="gramEnd"/>
      <w:r w:rsidRPr="00A13AD4">
        <w:rPr>
          <w:rFonts w:eastAsia="Calibri"/>
          <w:bCs/>
          <w:color w:val="000000"/>
          <w:sz w:val="30"/>
          <w:szCs w:val="30"/>
        </w:rPr>
        <w:t xml:space="preserve"> АС КСУИРИИ.</w:t>
      </w:r>
    </w:p>
    <w:p w:rsidR="005A29A5" w:rsidRPr="002E14C6" w:rsidRDefault="005A29A5" w:rsidP="005A29A5">
      <w:pPr>
        <w:spacing w:line="360" w:lineRule="auto"/>
        <w:ind w:firstLine="567"/>
        <w:rPr>
          <w:i/>
          <w:sz w:val="30"/>
          <w:szCs w:val="30"/>
        </w:rPr>
      </w:pPr>
      <w:r w:rsidRPr="002E14C6">
        <w:rPr>
          <w:i/>
          <w:sz w:val="30"/>
          <w:szCs w:val="30"/>
        </w:rPr>
        <w:t>Уметь:</w:t>
      </w:r>
    </w:p>
    <w:p w:rsidR="005A29A5" w:rsidRPr="002E14C6" w:rsidRDefault="005A29A5" w:rsidP="00A13AD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A13AD4">
        <w:rPr>
          <w:rFonts w:eastAsia="Calibri"/>
          <w:bCs/>
          <w:color w:val="000000"/>
          <w:sz w:val="30"/>
          <w:szCs w:val="30"/>
        </w:rPr>
        <w:t>выполнять</w:t>
      </w:r>
      <w:r w:rsidRPr="002E14C6">
        <w:rPr>
          <w:sz w:val="30"/>
          <w:szCs w:val="30"/>
        </w:rPr>
        <w:t xml:space="preserve"> стандартные операции по </w:t>
      </w:r>
      <w:r w:rsidRPr="00A13AD4">
        <w:rPr>
          <w:rFonts w:eastAsia="Calibri"/>
          <w:bCs/>
          <w:color w:val="000000"/>
          <w:sz w:val="30"/>
          <w:szCs w:val="30"/>
        </w:rPr>
        <w:t>настройке АС КСУИРИИ, установке клиентских мест и настройке справочников АС КСУИРИИ</w:t>
      </w:r>
      <w:r w:rsidRPr="002E14C6">
        <w:rPr>
          <w:sz w:val="30"/>
          <w:szCs w:val="30"/>
        </w:rPr>
        <w:t>.</w:t>
      </w:r>
    </w:p>
    <w:p w:rsidR="005A29A5" w:rsidRPr="002E14C6" w:rsidRDefault="005A29A5" w:rsidP="005A29A5">
      <w:pPr>
        <w:spacing w:line="360" w:lineRule="auto"/>
        <w:ind w:firstLine="567"/>
        <w:rPr>
          <w:i/>
          <w:sz w:val="30"/>
          <w:szCs w:val="30"/>
        </w:rPr>
      </w:pPr>
      <w:r w:rsidRPr="002E14C6">
        <w:rPr>
          <w:i/>
          <w:sz w:val="30"/>
          <w:szCs w:val="30"/>
        </w:rPr>
        <w:t>Перед началом работы:</w:t>
      </w:r>
    </w:p>
    <w:p w:rsidR="005A29A5" w:rsidRPr="00A13AD4" w:rsidRDefault="005A29A5" w:rsidP="00A13AD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A13AD4">
        <w:rPr>
          <w:rFonts w:eastAsia="Calibri"/>
          <w:bCs/>
          <w:color w:val="000000"/>
          <w:sz w:val="30"/>
          <w:szCs w:val="30"/>
        </w:rPr>
        <w:t>проверить работоспособность сре</w:t>
      </w:r>
      <w:proofErr w:type="gramStart"/>
      <w:r w:rsidRPr="00A13AD4">
        <w:rPr>
          <w:rFonts w:eastAsia="Calibri"/>
          <w:bCs/>
          <w:color w:val="000000"/>
          <w:sz w:val="30"/>
          <w:szCs w:val="30"/>
        </w:rPr>
        <w:t>дств св</w:t>
      </w:r>
      <w:proofErr w:type="gramEnd"/>
      <w:r w:rsidRPr="00A13AD4">
        <w:rPr>
          <w:rFonts w:eastAsia="Calibri"/>
          <w:bCs/>
          <w:color w:val="000000"/>
          <w:sz w:val="30"/>
          <w:szCs w:val="30"/>
        </w:rPr>
        <w:t>язи и персонального компьютера на своем рабочем месте;</w:t>
      </w:r>
    </w:p>
    <w:p w:rsidR="005A29A5" w:rsidRPr="00A13AD4" w:rsidRDefault="005A29A5" w:rsidP="00A13AD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A13AD4">
        <w:rPr>
          <w:rFonts w:eastAsia="Calibri"/>
          <w:bCs/>
          <w:color w:val="000000"/>
          <w:sz w:val="30"/>
          <w:szCs w:val="30"/>
        </w:rPr>
        <w:t xml:space="preserve">загрузить на персональном компьютере клиентское место АС КСУИРИИ со своими персональными данными (своим </w:t>
      </w:r>
      <w:proofErr w:type="spellStart"/>
      <w:r w:rsidRPr="00A13AD4">
        <w:rPr>
          <w:rFonts w:eastAsia="Calibri"/>
          <w:bCs/>
          <w:color w:val="000000"/>
          <w:sz w:val="30"/>
          <w:szCs w:val="30"/>
        </w:rPr>
        <w:t>login</w:t>
      </w:r>
      <w:proofErr w:type="spellEnd"/>
      <w:r w:rsidRPr="00A13AD4">
        <w:rPr>
          <w:rFonts w:eastAsia="Calibri"/>
          <w:bCs/>
          <w:color w:val="000000"/>
          <w:sz w:val="30"/>
          <w:szCs w:val="30"/>
        </w:rPr>
        <w:t>) и правами Администратора АС КСУИРИИ.</w:t>
      </w:r>
    </w:p>
    <w:p w:rsidR="005A29A5" w:rsidRPr="002E14C6" w:rsidRDefault="005A29A5" w:rsidP="005A29A5">
      <w:pPr>
        <w:spacing w:line="360" w:lineRule="auto"/>
        <w:ind w:firstLine="567"/>
        <w:rPr>
          <w:i/>
          <w:sz w:val="30"/>
          <w:szCs w:val="30"/>
        </w:rPr>
      </w:pPr>
      <w:r w:rsidRPr="002E14C6">
        <w:rPr>
          <w:i/>
          <w:sz w:val="30"/>
          <w:szCs w:val="30"/>
        </w:rPr>
        <w:t>Перечень обязанностей:</w:t>
      </w:r>
    </w:p>
    <w:p w:rsidR="005A29A5" w:rsidRPr="002E14C6" w:rsidRDefault="005A29A5" w:rsidP="00A13AD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2E14C6">
        <w:rPr>
          <w:sz w:val="30"/>
          <w:szCs w:val="30"/>
        </w:rPr>
        <w:t xml:space="preserve">администрирование прав </w:t>
      </w:r>
      <w:r w:rsidRPr="00A13AD4">
        <w:rPr>
          <w:rFonts w:eastAsia="Calibri"/>
          <w:bCs/>
          <w:color w:val="000000"/>
          <w:sz w:val="30"/>
          <w:szCs w:val="30"/>
        </w:rPr>
        <w:t>Пользователей</w:t>
      </w:r>
      <w:r w:rsidRPr="002E14C6">
        <w:rPr>
          <w:sz w:val="30"/>
          <w:szCs w:val="30"/>
        </w:rPr>
        <w:t xml:space="preserve"> АС КСУИРИИ;</w:t>
      </w:r>
    </w:p>
    <w:p w:rsidR="005A29A5" w:rsidRPr="00A13AD4" w:rsidRDefault="005A29A5" w:rsidP="00A13AD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A13AD4">
        <w:rPr>
          <w:rFonts w:eastAsia="Calibri"/>
          <w:bCs/>
          <w:color w:val="000000"/>
          <w:sz w:val="30"/>
          <w:szCs w:val="30"/>
        </w:rPr>
        <w:lastRenderedPageBreak/>
        <w:t>установка новых Пользовательских мест для Пользователей АС КСУИРИИ по требованию Менеджера Инцидентов;</w:t>
      </w:r>
    </w:p>
    <w:p w:rsidR="005A29A5" w:rsidRPr="00A13AD4" w:rsidRDefault="005A29A5" w:rsidP="00A13AD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A13AD4">
        <w:rPr>
          <w:rFonts w:eastAsia="Calibri"/>
          <w:bCs/>
          <w:color w:val="000000"/>
          <w:sz w:val="30"/>
          <w:szCs w:val="30"/>
        </w:rPr>
        <w:t>модификация и обновление АС КСУИРИИ в рамках разработанных документов по сопровождению АС КСУИРИИ;</w:t>
      </w:r>
    </w:p>
    <w:p w:rsidR="005A29A5" w:rsidRPr="00A13AD4" w:rsidRDefault="005A29A5" w:rsidP="00A13AD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A13AD4">
        <w:rPr>
          <w:rFonts w:eastAsia="Calibri"/>
          <w:bCs/>
          <w:color w:val="000000"/>
          <w:sz w:val="30"/>
          <w:szCs w:val="30"/>
        </w:rPr>
        <w:t>координация работ по интеграции АС КСУИРИИ с другими системами;</w:t>
      </w:r>
    </w:p>
    <w:p w:rsidR="005A29A5" w:rsidRPr="00A13AD4" w:rsidRDefault="005A29A5" w:rsidP="00A13AD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A13AD4">
        <w:rPr>
          <w:rFonts w:eastAsia="Calibri"/>
          <w:bCs/>
          <w:color w:val="000000"/>
          <w:sz w:val="30"/>
          <w:szCs w:val="30"/>
        </w:rPr>
        <w:t>поддержка описания конфигурации АС КСУИРИИ в актуальном состоянии;</w:t>
      </w:r>
    </w:p>
    <w:p w:rsidR="005A29A5" w:rsidRPr="00A13AD4" w:rsidRDefault="005A29A5" w:rsidP="00A13AD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A13AD4">
        <w:rPr>
          <w:rFonts w:eastAsia="Calibri"/>
          <w:bCs/>
          <w:color w:val="000000"/>
          <w:sz w:val="30"/>
          <w:szCs w:val="30"/>
        </w:rPr>
        <w:t>осуществление регулярного контроля и поддержки актуальности и полноты информации в справочниках АС КСУИРИИ;</w:t>
      </w:r>
    </w:p>
    <w:p w:rsidR="005A29A5" w:rsidRPr="00A13AD4" w:rsidRDefault="005A29A5" w:rsidP="00A13AD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A13AD4">
        <w:rPr>
          <w:rFonts w:eastAsia="Calibri"/>
          <w:bCs/>
          <w:color w:val="000000"/>
          <w:sz w:val="30"/>
          <w:szCs w:val="30"/>
        </w:rPr>
        <w:t>ввод и обновление справочных данных, выполненные в рамках разработанных документов по сопровождению системы;</w:t>
      </w:r>
    </w:p>
    <w:p w:rsidR="005A29A5" w:rsidRPr="00A13AD4" w:rsidRDefault="005A29A5" w:rsidP="00A13AD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A13AD4">
        <w:rPr>
          <w:rFonts w:eastAsia="Calibri"/>
          <w:bCs/>
          <w:color w:val="000000"/>
          <w:sz w:val="30"/>
          <w:szCs w:val="30"/>
        </w:rPr>
        <w:t>взаимодействие с сотрудниками подразделений НБ РБ и Менеджером Инцидентов для получения необходимых справочных данных;</w:t>
      </w:r>
    </w:p>
    <w:p w:rsidR="005A29A5" w:rsidRPr="00A13AD4" w:rsidRDefault="005A29A5" w:rsidP="00A13AD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A13AD4">
        <w:rPr>
          <w:rFonts w:eastAsia="Calibri"/>
          <w:bCs/>
          <w:color w:val="000000"/>
          <w:sz w:val="30"/>
          <w:szCs w:val="30"/>
        </w:rPr>
        <w:t>оповещение Менеджера Инцидентов о проблемах, связанных с доступом к актуальной информации.</w:t>
      </w:r>
    </w:p>
    <w:p w:rsidR="005A29A5" w:rsidRPr="002E14C6" w:rsidRDefault="005A29A5" w:rsidP="005A29A5">
      <w:pPr>
        <w:spacing w:line="360" w:lineRule="auto"/>
        <w:ind w:firstLine="567"/>
        <w:rPr>
          <w:i/>
          <w:sz w:val="30"/>
          <w:szCs w:val="30"/>
        </w:rPr>
      </w:pPr>
      <w:r w:rsidRPr="002E14C6">
        <w:rPr>
          <w:i/>
          <w:sz w:val="30"/>
          <w:szCs w:val="30"/>
        </w:rPr>
        <w:t>Дополнительные обязанности:</w:t>
      </w:r>
    </w:p>
    <w:p w:rsidR="005A29A5" w:rsidRPr="00A13AD4" w:rsidRDefault="005A29A5" w:rsidP="00A13AD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A13AD4">
        <w:rPr>
          <w:rFonts w:eastAsia="Calibri"/>
          <w:bCs/>
          <w:color w:val="000000"/>
          <w:sz w:val="30"/>
          <w:szCs w:val="30"/>
        </w:rPr>
        <w:t>принимать участие в выявлении недостатков Процесса управления Инцидентами и запросами на обслуживание и других автоматизированных процессов;</w:t>
      </w:r>
    </w:p>
    <w:p w:rsidR="005A29A5" w:rsidRPr="00A13AD4" w:rsidRDefault="005A29A5" w:rsidP="00A13AD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A13AD4">
        <w:rPr>
          <w:rFonts w:eastAsia="Calibri"/>
          <w:bCs/>
          <w:color w:val="000000"/>
          <w:sz w:val="30"/>
          <w:szCs w:val="30"/>
        </w:rPr>
        <w:t>принимать участие в формировании предложений по совершенствованию системы АС КСУИРИИ и автоматизированных на ее базе процессов;</w:t>
      </w:r>
    </w:p>
    <w:p w:rsidR="005A29A5" w:rsidRPr="00A13AD4" w:rsidRDefault="005A29A5" w:rsidP="00A13AD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A13AD4">
        <w:rPr>
          <w:rFonts w:eastAsia="Calibri"/>
          <w:bCs/>
          <w:color w:val="000000"/>
          <w:sz w:val="30"/>
          <w:szCs w:val="30"/>
        </w:rPr>
        <w:t>выдвигать предложения по совершенствованию (изменению) производственных процессов;</w:t>
      </w:r>
    </w:p>
    <w:p w:rsidR="005A29A5" w:rsidRPr="00A13AD4" w:rsidRDefault="005A29A5" w:rsidP="00F661B3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A13AD4">
        <w:rPr>
          <w:rFonts w:eastAsia="Calibri"/>
          <w:bCs/>
          <w:color w:val="000000"/>
          <w:sz w:val="30"/>
          <w:szCs w:val="30"/>
        </w:rPr>
        <w:t>проходить обучение в соответствии с программой развития персонала.</w:t>
      </w:r>
    </w:p>
    <w:p w:rsidR="005A29A5" w:rsidRDefault="005A29A5" w:rsidP="005A29A5">
      <w:pPr>
        <w:spacing w:line="360" w:lineRule="auto"/>
        <w:ind w:firstLine="567"/>
        <w:jc w:val="left"/>
        <w:rPr>
          <w:b/>
          <w:sz w:val="30"/>
          <w:szCs w:val="30"/>
        </w:rPr>
      </w:pPr>
      <w:bookmarkStart w:id="61" w:name="bookmark49"/>
      <w:r>
        <w:rPr>
          <w:b/>
          <w:sz w:val="30"/>
          <w:szCs w:val="30"/>
        </w:rPr>
        <w:br w:type="page"/>
      </w:r>
    </w:p>
    <w:bookmarkEnd w:id="61"/>
    <w:p w:rsidR="00992F52" w:rsidRPr="00087CE5" w:rsidRDefault="00992F52" w:rsidP="00747C4A">
      <w:pPr>
        <w:jc w:val="center"/>
        <w:rPr>
          <w:rFonts w:ascii="GOST type B" w:hAnsi="GOST type B"/>
          <w:b/>
          <w:bCs/>
          <w:caps/>
          <w:sz w:val="28"/>
          <w:szCs w:val="28"/>
        </w:rPr>
      </w:pPr>
      <w:r w:rsidRPr="00087CE5">
        <w:rPr>
          <w:rFonts w:ascii="GOST type B" w:hAnsi="GOST type B"/>
          <w:b/>
          <w:bCs/>
          <w:caps/>
          <w:sz w:val="28"/>
          <w:szCs w:val="28"/>
        </w:rPr>
        <w:lastRenderedPageBreak/>
        <w:t>Ведомость согласований</w:t>
      </w:r>
    </w:p>
    <w:p w:rsidR="00992F52" w:rsidRPr="00B90BF5" w:rsidRDefault="00992F52" w:rsidP="00747C4A">
      <w:pPr>
        <w:jc w:val="center"/>
        <w:rPr>
          <w:rFonts w:ascii="GOST type B" w:hAnsi="GOST type B"/>
          <w:b/>
          <w:bCs/>
        </w:rPr>
      </w:pPr>
    </w:p>
    <w:p w:rsidR="00A13AD4" w:rsidRDefault="00F82F02" w:rsidP="00A13AD4">
      <w:pPr>
        <w:pStyle w:val="a9"/>
        <w:rPr>
          <w:rFonts w:ascii="GOST type B" w:hAnsi="GOST type B"/>
        </w:rPr>
      </w:pPr>
      <w:r w:rsidRPr="00F82F02">
        <w:rPr>
          <w:rFonts w:ascii="GOST type B" w:hAnsi="GOST type B"/>
        </w:rPr>
        <w:t xml:space="preserve">РЕГЛАМЕНТ </w:t>
      </w:r>
      <w:r w:rsidR="00A13AD4" w:rsidRPr="00A13AD4">
        <w:rPr>
          <w:rFonts w:ascii="GOST type B" w:hAnsi="GOST type B"/>
        </w:rPr>
        <w:t xml:space="preserve">ПРОЦЕССА УДАЛЕННОГО ДОСТУПА </w:t>
      </w:r>
    </w:p>
    <w:p w:rsidR="00A13AD4" w:rsidRPr="00A13AD4" w:rsidRDefault="00A13AD4" w:rsidP="00A13AD4">
      <w:pPr>
        <w:pStyle w:val="a9"/>
        <w:rPr>
          <w:rFonts w:ascii="GOST type B" w:hAnsi="GOST type B"/>
        </w:rPr>
      </w:pPr>
      <w:r w:rsidRPr="00A13AD4">
        <w:rPr>
          <w:rFonts w:ascii="GOST type B" w:hAnsi="GOST type B"/>
        </w:rPr>
        <w:t xml:space="preserve">СОТРУДНИКОВ 1-Й ЛИНИИ ПОДДЕРЖКИ </w:t>
      </w:r>
    </w:p>
    <w:p w:rsidR="00992F52" w:rsidRPr="00B90BF5" w:rsidRDefault="00A13AD4" w:rsidP="00A13AD4">
      <w:pPr>
        <w:pStyle w:val="a9"/>
        <w:rPr>
          <w:rFonts w:ascii="GOST type B" w:hAnsi="GOST type B"/>
        </w:rPr>
      </w:pPr>
      <w:r w:rsidRPr="00A13AD4">
        <w:rPr>
          <w:rFonts w:ascii="GOST type B" w:hAnsi="GOST type B"/>
        </w:rPr>
        <w:t>К КОМПЬЮТЕРАМ ПОЛЬЗОВАТЕЛЕЙ</w:t>
      </w:r>
    </w:p>
    <w:p w:rsidR="00992F52" w:rsidRPr="00B90BF5" w:rsidRDefault="00992F52" w:rsidP="00747C4A">
      <w:pPr>
        <w:pStyle w:val="a9"/>
        <w:rPr>
          <w:rFonts w:ascii="GOST type B" w:hAnsi="GOST type B"/>
        </w:rPr>
      </w:pPr>
    </w:p>
    <w:tbl>
      <w:tblPr>
        <w:tblW w:w="9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28"/>
        <w:gridCol w:w="2835"/>
        <w:gridCol w:w="1329"/>
        <w:gridCol w:w="1860"/>
      </w:tblGrid>
      <w:tr w:rsidR="00992F52" w:rsidRPr="00B90BF5" w:rsidTr="00F45990">
        <w:trPr>
          <w:trHeight w:val="430"/>
        </w:trPr>
        <w:tc>
          <w:tcPr>
            <w:tcW w:w="3828" w:type="dxa"/>
            <w:vAlign w:val="center"/>
          </w:tcPr>
          <w:p w:rsidR="00992F52" w:rsidRPr="00B90BF5" w:rsidRDefault="00992F52" w:rsidP="00747C4A">
            <w:pPr>
              <w:ind w:firstLine="33"/>
              <w:jc w:val="center"/>
              <w:rPr>
                <w:rFonts w:ascii="GOST type B" w:hAnsi="GOST type B"/>
                <w:bCs/>
                <w:szCs w:val="28"/>
              </w:rPr>
            </w:pPr>
            <w:r w:rsidRPr="00B90BF5">
              <w:rPr>
                <w:rFonts w:ascii="GOST type B" w:hAnsi="GOST type B"/>
                <w:bCs/>
                <w:sz w:val="28"/>
                <w:szCs w:val="28"/>
              </w:rPr>
              <w:t>Согласующая организация,</w:t>
            </w:r>
          </w:p>
          <w:p w:rsidR="00992F52" w:rsidRPr="00B90BF5" w:rsidRDefault="00992F52" w:rsidP="00747C4A">
            <w:pPr>
              <w:ind w:firstLine="33"/>
              <w:jc w:val="center"/>
              <w:rPr>
                <w:rFonts w:ascii="GOST type B" w:hAnsi="GOST type B"/>
                <w:b/>
                <w:bCs/>
                <w:szCs w:val="28"/>
              </w:rPr>
            </w:pPr>
            <w:r w:rsidRPr="00B90BF5">
              <w:rPr>
                <w:rFonts w:ascii="GOST type B" w:hAnsi="GOST type B"/>
                <w:bCs/>
                <w:sz w:val="28"/>
                <w:szCs w:val="28"/>
              </w:rPr>
              <w:t>должность</w:t>
            </w:r>
          </w:p>
        </w:tc>
        <w:tc>
          <w:tcPr>
            <w:tcW w:w="2835" w:type="dxa"/>
            <w:vAlign w:val="center"/>
          </w:tcPr>
          <w:p w:rsidR="00992F52" w:rsidRPr="00B90BF5" w:rsidRDefault="00992F52" w:rsidP="00747C4A">
            <w:pPr>
              <w:jc w:val="center"/>
              <w:rPr>
                <w:rFonts w:ascii="GOST type B" w:hAnsi="GOST type B"/>
                <w:bCs/>
                <w:szCs w:val="28"/>
              </w:rPr>
            </w:pPr>
            <w:r w:rsidRPr="00B90BF5">
              <w:rPr>
                <w:rFonts w:ascii="GOST type B" w:hAnsi="GOST type B"/>
                <w:bCs/>
                <w:sz w:val="28"/>
                <w:szCs w:val="28"/>
              </w:rPr>
              <w:t>Ф.И.О.</w:t>
            </w:r>
          </w:p>
        </w:tc>
        <w:tc>
          <w:tcPr>
            <w:tcW w:w="1329" w:type="dxa"/>
            <w:vAlign w:val="center"/>
          </w:tcPr>
          <w:p w:rsidR="00992F52" w:rsidRPr="00B90BF5" w:rsidRDefault="00992F52" w:rsidP="00747C4A">
            <w:pPr>
              <w:ind w:firstLine="33"/>
              <w:jc w:val="center"/>
              <w:rPr>
                <w:rFonts w:ascii="GOST type B" w:hAnsi="GOST type B"/>
                <w:bCs/>
                <w:szCs w:val="28"/>
              </w:rPr>
            </w:pPr>
            <w:r w:rsidRPr="00B90BF5">
              <w:rPr>
                <w:rFonts w:ascii="GOST type B" w:hAnsi="GOST type B"/>
                <w:bCs/>
                <w:sz w:val="28"/>
                <w:szCs w:val="28"/>
              </w:rPr>
              <w:t>Дата</w:t>
            </w:r>
          </w:p>
        </w:tc>
        <w:tc>
          <w:tcPr>
            <w:tcW w:w="1860" w:type="dxa"/>
            <w:vAlign w:val="center"/>
          </w:tcPr>
          <w:p w:rsidR="00992F52" w:rsidRPr="00B90BF5" w:rsidRDefault="00992F52" w:rsidP="00747C4A">
            <w:pPr>
              <w:ind w:firstLine="33"/>
              <w:jc w:val="center"/>
              <w:rPr>
                <w:rFonts w:ascii="GOST type B" w:hAnsi="GOST type B"/>
                <w:bCs/>
                <w:szCs w:val="28"/>
              </w:rPr>
            </w:pPr>
            <w:r w:rsidRPr="00B90BF5">
              <w:rPr>
                <w:rFonts w:ascii="GOST type B" w:hAnsi="GOST type B"/>
                <w:bCs/>
                <w:sz w:val="28"/>
                <w:szCs w:val="28"/>
              </w:rPr>
              <w:t>Подпись</w:t>
            </w:r>
          </w:p>
        </w:tc>
      </w:tr>
      <w:tr w:rsidR="00992F52" w:rsidRPr="006E42ED" w:rsidTr="00F45990">
        <w:trPr>
          <w:trHeight w:val="1057"/>
        </w:trPr>
        <w:tc>
          <w:tcPr>
            <w:tcW w:w="3828" w:type="dxa"/>
          </w:tcPr>
          <w:p w:rsidR="00992F52" w:rsidRPr="006E42ED" w:rsidRDefault="00992F52" w:rsidP="00747C4A">
            <w:pPr>
              <w:pStyle w:val="ac"/>
              <w:widowControl/>
              <w:ind w:firstLine="318"/>
              <w:rPr>
                <w:snapToGrid/>
              </w:rPr>
            </w:pPr>
          </w:p>
        </w:tc>
        <w:tc>
          <w:tcPr>
            <w:tcW w:w="2835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  <w:tc>
          <w:tcPr>
            <w:tcW w:w="1329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  <w:tc>
          <w:tcPr>
            <w:tcW w:w="1860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</w:tr>
      <w:tr w:rsidR="00992F52" w:rsidRPr="006E42ED" w:rsidTr="00F45990">
        <w:trPr>
          <w:trHeight w:val="1058"/>
        </w:trPr>
        <w:tc>
          <w:tcPr>
            <w:tcW w:w="3828" w:type="dxa"/>
          </w:tcPr>
          <w:p w:rsidR="00992F52" w:rsidRPr="006E42ED" w:rsidRDefault="00992F52" w:rsidP="00747C4A">
            <w:pPr>
              <w:pStyle w:val="ac"/>
              <w:widowControl/>
              <w:ind w:firstLine="318"/>
              <w:rPr>
                <w:snapToGrid/>
              </w:rPr>
            </w:pPr>
          </w:p>
        </w:tc>
        <w:tc>
          <w:tcPr>
            <w:tcW w:w="2835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  <w:tc>
          <w:tcPr>
            <w:tcW w:w="1329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  <w:tc>
          <w:tcPr>
            <w:tcW w:w="1860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</w:tr>
      <w:tr w:rsidR="00992F52" w:rsidRPr="006E42ED" w:rsidTr="00F45990">
        <w:trPr>
          <w:trHeight w:val="1057"/>
        </w:trPr>
        <w:tc>
          <w:tcPr>
            <w:tcW w:w="3828" w:type="dxa"/>
          </w:tcPr>
          <w:p w:rsidR="00992F52" w:rsidRPr="006E42ED" w:rsidRDefault="00992F52" w:rsidP="00747C4A">
            <w:pPr>
              <w:pStyle w:val="ac"/>
              <w:widowControl/>
              <w:ind w:firstLine="318"/>
              <w:rPr>
                <w:snapToGrid/>
              </w:rPr>
            </w:pPr>
          </w:p>
        </w:tc>
        <w:tc>
          <w:tcPr>
            <w:tcW w:w="2835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  <w:tc>
          <w:tcPr>
            <w:tcW w:w="1329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  <w:tc>
          <w:tcPr>
            <w:tcW w:w="1860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</w:tr>
      <w:tr w:rsidR="00992F52" w:rsidRPr="006E42ED" w:rsidTr="00F45990">
        <w:trPr>
          <w:trHeight w:val="1058"/>
        </w:trPr>
        <w:tc>
          <w:tcPr>
            <w:tcW w:w="3828" w:type="dxa"/>
          </w:tcPr>
          <w:p w:rsidR="00992F52" w:rsidRPr="006E42ED" w:rsidRDefault="00992F52" w:rsidP="00747C4A">
            <w:pPr>
              <w:pStyle w:val="ac"/>
              <w:widowControl/>
              <w:ind w:firstLine="318"/>
              <w:rPr>
                <w:snapToGrid/>
              </w:rPr>
            </w:pPr>
          </w:p>
        </w:tc>
        <w:tc>
          <w:tcPr>
            <w:tcW w:w="2835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  <w:tc>
          <w:tcPr>
            <w:tcW w:w="1329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  <w:tc>
          <w:tcPr>
            <w:tcW w:w="1860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</w:tr>
      <w:tr w:rsidR="00992F52" w:rsidRPr="006E42ED" w:rsidTr="00F45990">
        <w:trPr>
          <w:trHeight w:val="1057"/>
        </w:trPr>
        <w:tc>
          <w:tcPr>
            <w:tcW w:w="3828" w:type="dxa"/>
          </w:tcPr>
          <w:p w:rsidR="00992F52" w:rsidRPr="006E42ED" w:rsidRDefault="00992F52" w:rsidP="00747C4A">
            <w:pPr>
              <w:pStyle w:val="ac"/>
              <w:widowControl/>
              <w:ind w:firstLine="318"/>
              <w:rPr>
                <w:snapToGrid/>
              </w:rPr>
            </w:pPr>
          </w:p>
        </w:tc>
        <w:tc>
          <w:tcPr>
            <w:tcW w:w="2835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  <w:tc>
          <w:tcPr>
            <w:tcW w:w="1329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  <w:tc>
          <w:tcPr>
            <w:tcW w:w="1860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</w:tr>
      <w:tr w:rsidR="00992F52" w:rsidRPr="006E42ED" w:rsidTr="00F45990">
        <w:trPr>
          <w:trHeight w:val="1058"/>
        </w:trPr>
        <w:tc>
          <w:tcPr>
            <w:tcW w:w="3828" w:type="dxa"/>
          </w:tcPr>
          <w:p w:rsidR="00992F52" w:rsidRPr="006E42ED" w:rsidRDefault="00992F52" w:rsidP="00747C4A">
            <w:pPr>
              <w:pStyle w:val="ac"/>
              <w:widowControl/>
              <w:ind w:firstLine="318"/>
              <w:rPr>
                <w:snapToGrid/>
              </w:rPr>
            </w:pPr>
          </w:p>
        </w:tc>
        <w:tc>
          <w:tcPr>
            <w:tcW w:w="2835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  <w:tc>
          <w:tcPr>
            <w:tcW w:w="1329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  <w:tc>
          <w:tcPr>
            <w:tcW w:w="1860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</w:tr>
      <w:tr w:rsidR="00992F52" w:rsidRPr="006E42ED" w:rsidTr="00F45990">
        <w:trPr>
          <w:trHeight w:val="1057"/>
        </w:trPr>
        <w:tc>
          <w:tcPr>
            <w:tcW w:w="3828" w:type="dxa"/>
          </w:tcPr>
          <w:p w:rsidR="00992F52" w:rsidRPr="006E42ED" w:rsidRDefault="00992F52" w:rsidP="00747C4A">
            <w:pPr>
              <w:pStyle w:val="ac"/>
              <w:widowControl/>
              <w:ind w:firstLine="318"/>
              <w:rPr>
                <w:snapToGrid/>
              </w:rPr>
            </w:pPr>
          </w:p>
        </w:tc>
        <w:tc>
          <w:tcPr>
            <w:tcW w:w="2835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  <w:tc>
          <w:tcPr>
            <w:tcW w:w="1329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  <w:tc>
          <w:tcPr>
            <w:tcW w:w="1860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</w:tr>
      <w:tr w:rsidR="00992F52" w:rsidRPr="006E42ED" w:rsidTr="00F45990">
        <w:trPr>
          <w:trHeight w:val="1058"/>
        </w:trPr>
        <w:tc>
          <w:tcPr>
            <w:tcW w:w="3828" w:type="dxa"/>
          </w:tcPr>
          <w:p w:rsidR="00992F52" w:rsidRPr="006E42ED" w:rsidRDefault="00992F52" w:rsidP="00747C4A">
            <w:pPr>
              <w:pStyle w:val="ac"/>
              <w:widowControl/>
              <w:ind w:firstLine="318"/>
              <w:rPr>
                <w:snapToGrid/>
              </w:rPr>
            </w:pPr>
          </w:p>
        </w:tc>
        <w:tc>
          <w:tcPr>
            <w:tcW w:w="2835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  <w:tc>
          <w:tcPr>
            <w:tcW w:w="1329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  <w:tc>
          <w:tcPr>
            <w:tcW w:w="1860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</w:tr>
    </w:tbl>
    <w:p w:rsidR="00992F52" w:rsidRPr="006E42ED" w:rsidRDefault="00992F52" w:rsidP="00747C4A">
      <w:pPr>
        <w:jc w:val="center"/>
        <w:rPr>
          <w:b/>
          <w:bCs/>
          <w:sz w:val="28"/>
        </w:rPr>
      </w:pPr>
    </w:p>
    <w:p w:rsidR="00992F52" w:rsidRDefault="00992F52" w:rsidP="00747C4A">
      <w:pPr>
        <w:pStyle w:val="23"/>
        <w:rPr>
          <w:b/>
          <w:bCs/>
          <w:szCs w:val="35"/>
          <w:lang w:val="en-US"/>
        </w:rPr>
      </w:pPr>
    </w:p>
    <w:p w:rsidR="00992F52" w:rsidRDefault="00992F52" w:rsidP="00747C4A">
      <w:pPr>
        <w:pStyle w:val="23"/>
        <w:rPr>
          <w:b/>
          <w:bCs/>
          <w:szCs w:val="35"/>
          <w:lang w:val="en-US"/>
        </w:rPr>
      </w:pPr>
    </w:p>
    <w:p w:rsidR="00992F52" w:rsidRDefault="00992F52" w:rsidP="00747C4A">
      <w:pPr>
        <w:pStyle w:val="23"/>
        <w:rPr>
          <w:b/>
          <w:bCs/>
          <w:szCs w:val="35"/>
          <w:lang w:val="en-US"/>
        </w:rPr>
      </w:pPr>
    </w:p>
    <w:tbl>
      <w:tblPr>
        <w:tblW w:w="10065" w:type="dxa"/>
        <w:tblInd w:w="-34" w:type="dxa"/>
        <w:tblLayout w:type="fixed"/>
        <w:tblLook w:val="0000"/>
      </w:tblPr>
      <w:tblGrid>
        <w:gridCol w:w="4537"/>
        <w:gridCol w:w="2693"/>
        <w:gridCol w:w="2835"/>
      </w:tblGrid>
      <w:tr w:rsidR="00992F52" w:rsidRPr="0093009B" w:rsidTr="002D223D">
        <w:trPr>
          <w:trHeight w:val="290"/>
        </w:trPr>
        <w:tc>
          <w:tcPr>
            <w:tcW w:w="4537" w:type="dxa"/>
            <w:vAlign w:val="bottom"/>
          </w:tcPr>
          <w:p w:rsidR="00992F52" w:rsidRPr="0093009B" w:rsidRDefault="00992F52" w:rsidP="00747C4A">
            <w:pPr>
              <w:pStyle w:val="ac"/>
              <w:widowControl/>
              <w:rPr>
                <w:rFonts w:ascii="GOST type B" w:hAnsi="GOST type B"/>
                <w:b/>
                <w:snapToGrid/>
                <w:sz w:val="28"/>
                <w:szCs w:val="28"/>
                <w:lang w:eastAsia="en-US"/>
              </w:rPr>
            </w:pPr>
            <w:r>
              <w:rPr>
                <w:rFonts w:ascii="GOST type B" w:hAnsi="GOST type B"/>
                <w:snapToGrid/>
                <w:sz w:val="28"/>
                <w:szCs w:val="28"/>
                <w:lang w:eastAsia="en-US"/>
              </w:rPr>
              <w:t>Начальник УРАТС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992F52" w:rsidRPr="0093009B" w:rsidRDefault="00992F52" w:rsidP="00747C4A">
            <w:pPr>
              <w:rPr>
                <w:rFonts w:ascii="GOST type B" w:hAnsi="GOST type B"/>
                <w:b/>
              </w:rPr>
            </w:pPr>
          </w:p>
        </w:tc>
        <w:tc>
          <w:tcPr>
            <w:tcW w:w="2835" w:type="dxa"/>
          </w:tcPr>
          <w:p w:rsidR="00992F52" w:rsidRPr="0093009B" w:rsidRDefault="00992F52" w:rsidP="00747C4A">
            <w:pPr>
              <w:spacing w:before="120"/>
              <w:rPr>
                <w:rFonts w:ascii="GOST type B" w:hAnsi="GOST type B"/>
                <w:b/>
                <w:szCs w:val="28"/>
              </w:rPr>
            </w:pPr>
            <w:proofErr w:type="spellStart"/>
            <w:r>
              <w:rPr>
                <w:rFonts w:ascii="GOST type B" w:hAnsi="GOST type B"/>
                <w:sz w:val="28"/>
                <w:szCs w:val="28"/>
              </w:rPr>
              <w:t>В.А.Кучинская</w:t>
            </w:r>
            <w:proofErr w:type="spellEnd"/>
          </w:p>
        </w:tc>
      </w:tr>
    </w:tbl>
    <w:p w:rsidR="005D46F9" w:rsidRPr="00BD7D08" w:rsidRDefault="005D46F9" w:rsidP="00747C4A">
      <w:pPr>
        <w:widowControl w:val="0"/>
        <w:spacing w:before="120"/>
        <w:ind w:firstLine="567"/>
        <w:rPr>
          <w:b/>
          <w:bCs/>
          <w:sz w:val="30"/>
          <w:szCs w:val="30"/>
          <w:lang w:val="en-US"/>
        </w:rPr>
      </w:pPr>
    </w:p>
    <w:p w:rsidR="005D46F9" w:rsidRPr="00BD7D08" w:rsidRDefault="005D46F9" w:rsidP="00747C4A">
      <w:pPr>
        <w:jc w:val="left"/>
        <w:rPr>
          <w:sz w:val="30"/>
          <w:szCs w:val="30"/>
        </w:rPr>
      </w:pPr>
      <w:r w:rsidRPr="00BD7D08">
        <w:rPr>
          <w:sz w:val="30"/>
          <w:szCs w:val="30"/>
        </w:rPr>
        <w:br w:type="page"/>
      </w:r>
    </w:p>
    <w:p w:rsidR="00992F52" w:rsidRPr="006A1FEF" w:rsidRDefault="00992F52" w:rsidP="00747C4A">
      <w:pPr>
        <w:jc w:val="center"/>
        <w:rPr>
          <w:rFonts w:ascii="GOST type B" w:hAnsi="GOST type B"/>
          <w:b/>
          <w:bCs/>
          <w:caps/>
          <w:sz w:val="28"/>
          <w:szCs w:val="28"/>
        </w:rPr>
      </w:pPr>
      <w:r w:rsidRPr="006A1FEF">
        <w:rPr>
          <w:rFonts w:ascii="GOST type B" w:hAnsi="GOST type B"/>
          <w:b/>
          <w:bCs/>
          <w:caps/>
          <w:sz w:val="28"/>
          <w:szCs w:val="28"/>
        </w:rPr>
        <w:lastRenderedPageBreak/>
        <w:t xml:space="preserve">ЛИСТ РЕГИСТРАЦИЙ ИЗМЕНЕНИЙ </w:t>
      </w:r>
    </w:p>
    <w:p w:rsidR="00992F52" w:rsidRPr="006A1FEF" w:rsidRDefault="00992F52" w:rsidP="00747C4A">
      <w:pPr>
        <w:jc w:val="center"/>
        <w:rPr>
          <w:rFonts w:ascii="GOST type B" w:hAnsi="GOST type B"/>
          <w:b/>
          <w:bCs/>
        </w:rPr>
      </w:pPr>
    </w:p>
    <w:p w:rsidR="00A13AD4" w:rsidRDefault="00A13AD4" w:rsidP="00A13AD4">
      <w:pPr>
        <w:pStyle w:val="a9"/>
        <w:rPr>
          <w:rFonts w:ascii="GOST type B" w:hAnsi="GOST type B"/>
        </w:rPr>
      </w:pPr>
      <w:r w:rsidRPr="00F82F02">
        <w:rPr>
          <w:rFonts w:ascii="GOST type B" w:hAnsi="GOST type B"/>
        </w:rPr>
        <w:t xml:space="preserve">РЕГЛАМЕНТ </w:t>
      </w:r>
      <w:r w:rsidRPr="00A13AD4">
        <w:rPr>
          <w:rFonts w:ascii="GOST type B" w:hAnsi="GOST type B"/>
        </w:rPr>
        <w:t xml:space="preserve">ПРОЦЕССА УДАЛЕННОГО ДОСТУПА </w:t>
      </w:r>
    </w:p>
    <w:p w:rsidR="00A13AD4" w:rsidRPr="00A13AD4" w:rsidRDefault="00A13AD4" w:rsidP="00A13AD4">
      <w:pPr>
        <w:pStyle w:val="a9"/>
        <w:rPr>
          <w:rFonts w:ascii="GOST type B" w:hAnsi="GOST type B"/>
        </w:rPr>
      </w:pPr>
      <w:r w:rsidRPr="00A13AD4">
        <w:rPr>
          <w:rFonts w:ascii="GOST type B" w:hAnsi="GOST type B"/>
        </w:rPr>
        <w:t xml:space="preserve">СОТРУДНИКОВ 1-Й ЛИНИИ ПОДДЕРЖКИ </w:t>
      </w:r>
    </w:p>
    <w:p w:rsidR="00992F52" w:rsidRPr="006A1FEF" w:rsidRDefault="00A13AD4" w:rsidP="00A13AD4">
      <w:pPr>
        <w:pStyle w:val="a9"/>
        <w:rPr>
          <w:rFonts w:ascii="GOST type B" w:hAnsi="GOST type B"/>
        </w:rPr>
      </w:pPr>
      <w:r w:rsidRPr="00A13AD4">
        <w:rPr>
          <w:rFonts w:ascii="GOST type B" w:hAnsi="GOST type B"/>
        </w:rPr>
        <w:t>К КОМПЬЮТЕРАМ ПОЛЬЗОВАТЕЛЕЙ</w:t>
      </w:r>
      <w:r w:rsidR="00992F52" w:rsidRPr="006A1FEF">
        <w:rPr>
          <w:rFonts w:ascii="GOST type B" w:hAnsi="GOST type B"/>
        </w:rPr>
        <w:br/>
      </w:r>
    </w:p>
    <w:tbl>
      <w:tblPr>
        <w:tblStyle w:val="af7"/>
        <w:tblW w:w="9886" w:type="dxa"/>
        <w:tblLayout w:type="fixed"/>
        <w:tblLook w:val="04A0"/>
      </w:tblPr>
      <w:tblGrid>
        <w:gridCol w:w="817"/>
        <w:gridCol w:w="1059"/>
        <w:gridCol w:w="1118"/>
        <w:gridCol w:w="1029"/>
        <w:gridCol w:w="1217"/>
        <w:gridCol w:w="1276"/>
        <w:gridCol w:w="1276"/>
        <w:gridCol w:w="1134"/>
        <w:gridCol w:w="960"/>
      </w:tblGrid>
      <w:tr w:rsidR="00992F52" w:rsidRPr="006A1FEF" w:rsidTr="00992F52">
        <w:tc>
          <w:tcPr>
            <w:tcW w:w="9886" w:type="dxa"/>
            <w:gridSpan w:val="9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  <w:r w:rsidRPr="006A1FEF">
              <w:rPr>
                <w:rFonts w:ascii="GOST type B" w:hAnsi="GOST type B"/>
                <w:szCs w:val="28"/>
              </w:rPr>
              <w:t>Таблица регистраций изменений</w:t>
            </w:r>
          </w:p>
        </w:tc>
      </w:tr>
      <w:tr w:rsidR="00992F52" w:rsidRPr="006A1FEF" w:rsidTr="00992F52">
        <w:tc>
          <w:tcPr>
            <w:tcW w:w="817" w:type="dxa"/>
            <w:vMerge w:val="restart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  <w:proofErr w:type="spellStart"/>
            <w:r w:rsidRPr="006A1FEF">
              <w:rPr>
                <w:rFonts w:ascii="GOST type B" w:hAnsi="GOST type B"/>
                <w:szCs w:val="28"/>
              </w:rPr>
              <w:t>Изм</w:t>
            </w:r>
            <w:proofErr w:type="spellEnd"/>
            <w:r w:rsidRPr="006A1FEF">
              <w:rPr>
                <w:rFonts w:ascii="GOST type B" w:hAnsi="GOST type B"/>
                <w:szCs w:val="28"/>
              </w:rPr>
              <w:t>.</w:t>
            </w:r>
          </w:p>
        </w:tc>
        <w:tc>
          <w:tcPr>
            <w:tcW w:w="4423" w:type="dxa"/>
            <w:gridSpan w:val="4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  <w:r w:rsidRPr="006A1FEF">
              <w:rPr>
                <w:rFonts w:ascii="GOST type B" w:hAnsi="GOST type B"/>
                <w:szCs w:val="28"/>
              </w:rPr>
              <w:t>Номера листов (страниц)</w:t>
            </w:r>
          </w:p>
        </w:tc>
        <w:tc>
          <w:tcPr>
            <w:tcW w:w="1276" w:type="dxa"/>
            <w:vMerge w:val="restart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  <w:r w:rsidRPr="006A1FEF">
              <w:rPr>
                <w:rFonts w:ascii="GOST type B" w:hAnsi="GOST type B"/>
                <w:szCs w:val="28"/>
              </w:rPr>
              <w:t>Всего листов</w:t>
            </w:r>
            <w:r w:rsidRPr="006A1FEF">
              <w:rPr>
                <w:rFonts w:ascii="GOST type B" w:hAnsi="GOST type B"/>
                <w:szCs w:val="28"/>
              </w:rPr>
              <w:br/>
              <w:t>(</w:t>
            </w:r>
            <w:proofErr w:type="spellStart"/>
            <w:proofErr w:type="gramStart"/>
            <w:r w:rsidRPr="006A1FEF">
              <w:rPr>
                <w:rFonts w:ascii="GOST type B" w:hAnsi="GOST type B"/>
                <w:szCs w:val="28"/>
              </w:rPr>
              <w:t>стра</w:t>
            </w:r>
            <w:r>
              <w:rPr>
                <w:rFonts w:ascii="GOST type B" w:hAnsi="GOST type B"/>
                <w:szCs w:val="28"/>
              </w:rPr>
              <w:t>-ниц</w:t>
            </w:r>
            <w:proofErr w:type="spellEnd"/>
            <w:proofErr w:type="gramEnd"/>
            <w:r>
              <w:rPr>
                <w:rFonts w:ascii="GOST type B" w:hAnsi="GOST type B"/>
                <w:szCs w:val="28"/>
              </w:rPr>
              <w:t xml:space="preserve">) </w:t>
            </w:r>
            <w:r w:rsidRPr="006A1FEF">
              <w:rPr>
                <w:rFonts w:ascii="GOST type B" w:hAnsi="GOST type B"/>
                <w:szCs w:val="28"/>
              </w:rPr>
              <w:t>в док.</w:t>
            </w:r>
          </w:p>
        </w:tc>
        <w:tc>
          <w:tcPr>
            <w:tcW w:w="1276" w:type="dxa"/>
            <w:vMerge w:val="restart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  <w:r w:rsidRPr="006A1FEF">
              <w:rPr>
                <w:rFonts w:ascii="GOST type B" w:hAnsi="GOST type B"/>
                <w:szCs w:val="28"/>
              </w:rPr>
              <w:t>Номер док.</w:t>
            </w:r>
          </w:p>
        </w:tc>
        <w:tc>
          <w:tcPr>
            <w:tcW w:w="1134" w:type="dxa"/>
            <w:vMerge w:val="restart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  <w:proofErr w:type="spellStart"/>
            <w:proofErr w:type="gramStart"/>
            <w:r w:rsidRPr="006A1FEF">
              <w:rPr>
                <w:rFonts w:ascii="GOST type B" w:hAnsi="GOST type B"/>
                <w:szCs w:val="28"/>
              </w:rPr>
              <w:t>Под</w:t>
            </w:r>
            <w:r>
              <w:rPr>
                <w:rFonts w:ascii="GOST type B" w:hAnsi="GOST type B"/>
                <w:szCs w:val="28"/>
              </w:rPr>
              <w:t>-</w:t>
            </w:r>
            <w:r w:rsidRPr="006A1FEF">
              <w:rPr>
                <w:rFonts w:ascii="GOST type B" w:hAnsi="GOST type B"/>
                <w:szCs w:val="28"/>
              </w:rPr>
              <w:t>пись</w:t>
            </w:r>
            <w:proofErr w:type="spellEnd"/>
            <w:proofErr w:type="gramEnd"/>
          </w:p>
        </w:tc>
        <w:tc>
          <w:tcPr>
            <w:tcW w:w="956" w:type="dxa"/>
            <w:vMerge w:val="restart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  <w:r w:rsidRPr="006A1FEF">
              <w:rPr>
                <w:rFonts w:ascii="GOST type B" w:hAnsi="GOST type B"/>
                <w:szCs w:val="28"/>
              </w:rPr>
              <w:t>Дата</w:t>
            </w:r>
          </w:p>
        </w:tc>
      </w:tr>
      <w:tr w:rsidR="00992F52" w:rsidRPr="006A1FEF" w:rsidTr="00992F52">
        <w:tc>
          <w:tcPr>
            <w:tcW w:w="817" w:type="dxa"/>
            <w:vMerge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  <w:proofErr w:type="spellStart"/>
            <w:proofErr w:type="gramStart"/>
            <w:r w:rsidRPr="006A1FEF">
              <w:rPr>
                <w:rFonts w:ascii="GOST type B" w:hAnsi="GOST type B"/>
                <w:szCs w:val="28"/>
              </w:rPr>
              <w:t>Изме-ненных</w:t>
            </w:r>
            <w:proofErr w:type="spellEnd"/>
            <w:proofErr w:type="gramEnd"/>
          </w:p>
        </w:tc>
        <w:tc>
          <w:tcPr>
            <w:tcW w:w="1118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  <w:proofErr w:type="spellStart"/>
            <w:proofErr w:type="gramStart"/>
            <w:r w:rsidRPr="006A1FEF">
              <w:rPr>
                <w:rFonts w:ascii="GOST type B" w:hAnsi="GOST type B"/>
                <w:szCs w:val="28"/>
              </w:rPr>
              <w:t>Заме-ненных</w:t>
            </w:r>
            <w:proofErr w:type="spellEnd"/>
            <w:proofErr w:type="gramEnd"/>
          </w:p>
        </w:tc>
        <w:tc>
          <w:tcPr>
            <w:tcW w:w="102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  <w:r w:rsidRPr="006A1FEF">
              <w:rPr>
                <w:rFonts w:ascii="GOST type B" w:hAnsi="GOST type B"/>
                <w:szCs w:val="28"/>
              </w:rPr>
              <w:t>Новых</w:t>
            </w:r>
          </w:p>
        </w:tc>
        <w:tc>
          <w:tcPr>
            <w:tcW w:w="12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  <w:proofErr w:type="spellStart"/>
            <w:r w:rsidRPr="006A1FEF">
              <w:rPr>
                <w:rFonts w:ascii="GOST type B" w:hAnsi="GOST type B"/>
                <w:szCs w:val="28"/>
              </w:rPr>
              <w:t>Аннули-рован-ных</w:t>
            </w:r>
            <w:proofErr w:type="spellEnd"/>
          </w:p>
        </w:tc>
        <w:tc>
          <w:tcPr>
            <w:tcW w:w="1276" w:type="dxa"/>
            <w:vMerge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956" w:type="dxa"/>
            <w:vMerge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</w:tr>
      <w:tr w:rsidR="00992F52" w:rsidRPr="006A1FEF" w:rsidTr="00992F52">
        <w:tc>
          <w:tcPr>
            <w:tcW w:w="8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18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</w:tr>
      <w:tr w:rsidR="00992F52" w:rsidRPr="006A1FEF" w:rsidTr="00992F52">
        <w:tc>
          <w:tcPr>
            <w:tcW w:w="8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18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</w:tr>
      <w:tr w:rsidR="00992F52" w:rsidRPr="006A1FEF" w:rsidTr="00992F52">
        <w:tc>
          <w:tcPr>
            <w:tcW w:w="8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18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</w:tr>
      <w:tr w:rsidR="00992F52" w:rsidRPr="006A1FEF" w:rsidTr="00992F52">
        <w:tc>
          <w:tcPr>
            <w:tcW w:w="8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18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</w:tr>
      <w:tr w:rsidR="00992F52" w:rsidRPr="006A1FEF" w:rsidTr="00992F52">
        <w:tc>
          <w:tcPr>
            <w:tcW w:w="8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18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</w:tr>
      <w:tr w:rsidR="00992F52" w:rsidRPr="006A1FEF" w:rsidTr="00992F52">
        <w:tc>
          <w:tcPr>
            <w:tcW w:w="8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18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</w:tr>
      <w:tr w:rsidR="00992F52" w:rsidRPr="006A1FEF" w:rsidTr="00992F52">
        <w:tc>
          <w:tcPr>
            <w:tcW w:w="8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18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</w:tr>
      <w:tr w:rsidR="00992F52" w:rsidRPr="006A1FEF" w:rsidTr="00992F52">
        <w:tc>
          <w:tcPr>
            <w:tcW w:w="8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18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</w:tr>
      <w:tr w:rsidR="00992F52" w:rsidRPr="006A1FEF" w:rsidTr="00992F52">
        <w:tc>
          <w:tcPr>
            <w:tcW w:w="8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18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</w:tr>
      <w:tr w:rsidR="00992F52" w:rsidRPr="006A1FEF" w:rsidTr="00992F52">
        <w:tc>
          <w:tcPr>
            <w:tcW w:w="8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18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</w:tr>
      <w:tr w:rsidR="00992F52" w:rsidRPr="006A1FEF" w:rsidTr="00992F52">
        <w:tc>
          <w:tcPr>
            <w:tcW w:w="8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18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</w:tr>
      <w:tr w:rsidR="00F45990" w:rsidRPr="006A1FEF" w:rsidTr="00992F52">
        <w:tc>
          <w:tcPr>
            <w:tcW w:w="817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18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</w:tr>
      <w:tr w:rsidR="00F45990" w:rsidRPr="006A1FEF" w:rsidTr="00992F52">
        <w:tc>
          <w:tcPr>
            <w:tcW w:w="817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18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</w:tr>
      <w:tr w:rsidR="00F45990" w:rsidRPr="006A1FEF" w:rsidTr="00992F52">
        <w:tc>
          <w:tcPr>
            <w:tcW w:w="817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18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</w:tr>
    </w:tbl>
    <w:p w:rsidR="005D46F9" w:rsidRPr="00BD7D08" w:rsidRDefault="005D46F9" w:rsidP="00747C4A">
      <w:pPr>
        <w:rPr>
          <w:sz w:val="30"/>
          <w:szCs w:val="30"/>
        </w:rPr>
      </w:pPr>
    </w:p>
    <w:p w:rsidR="00DE6DF0" w:rsidRPr="00BD7D08" w:rsidRDefault="00DE6DF0" w:rsidP="00747C4A">
      <w:pPr>
        <w:rPr>
          <w:sz w:val="30"/>
          <w:szCs w:val="30"/>
        </w:rPr>
        <w:sectPr w:rsidR="00DE6DF0" w:rsidRPr="00BD7D08" w:rsidSect="00000E6E">
          <w:headerReference w:type="default" r:id="rId11"/>
          <w:pgSz w:w="11906" w:h="16838" w:code="9"/>
          <w:pgMar w:top="1134" w:right="567" w:bottom="1134" w:left="1418" w:header="454" w:footer="567" w:gutter="0"/>
          <w:pgNumType w:start="1"/>
          <w:cols w:space="720"/>
          <w:docGrid w:linePitch="326"/>
        </w:sectPr>
      </w:pPr>
    </w:p>
    <w:p w:rsidR="009F6222" w:rsidRPr="00BD7D08" w:rsidRDefault="009F6222" w:rsidP="00747C4A">
      <w:pPr>
        <w:rPr>
          <w:sz w:val="30"/>
          <w:szCs w:val="30"/>
        </w:rPr>
      </w:pPr>
    </w:p>
    <w:sectPr w:rsidR="009F6222" w:rsidRPr="00BD7D08" w:rsidSect="0096377A">
      <w:headerReference w:type="default" r:id="rId12"/>
      <w:footerReference w:type="default" r:id="rId13"/>
      <w:pgSz w:w="16838" w:h="11906" w:orient="landscape" w:code="9"/>
      <w:pgMar w:top="1418" w:right="737" w:bottom="851" w:left="851" w:header="454" w:footer="567" w:gutter="0"/>
      <w:pgNumType w:start="1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2403" w:rsidRDefault="00332403">
      <w:r>
        <w:separator/>
      </w:r>
    </w:p>
  </w:endnote>
  <w:endnote w:type="continuationSeparator" w:id="0">
    <w:p w:rsidR="00332403" w:rsidRDefault="003324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ngvo Serif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OST type B">
    <w:altName w:val="Segoe UI"/>
    <w:charset w:val="00"/>
    <w:family w:val="swiss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1B3" w:rsidRDefault="00F661B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2403" w:rsidRDefault="00332403">
      <w:r>
        <w:separator/>
      </w:r>
    </w:p>
  </w:footnote>
  <w:footnote w:type="continuationSeparator" w:id="0">
    <w:p w:rsidR="00332403" w:rsidRDefault="003324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1B3" w:rsidRDefault="009A21B9">
    <w:pPr>
      <w:pStyle w:val="a3"/>
    </w:pPr>
    <w:r>
      <w:rPr>
        <w:noProof/>
        <w:lang w:eastAsia="ru-RU"/>
      </w:rPr>
      <w:pict>
        <v:group id="Группа 1" o:spid="_x0000_s2074" style="position:absolute;left:0;text-align:left;margin-left:-185.4pt;margin-top:125.45pt;width:816.1pt;height:557.3pt;rotation:-90;z-index:251659264" coordorigin="138,391" coordsize="16322,11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">
          <v:group id="Group 3" o:spid="_x0000_s2098" style="position:absolute;left:3249;top:-1674;width:10376;height:16046;rotation:90" coordorigin="1119,412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">
            <v:rect id="Rectangle 4" o:spid="_x0000_s2119" style="position:absolute;left:1119;top:412;width:10376;height:160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" filled="f" strokeweight="1.5pt"/>
            <v:line id="Line 5" o:spid="_x0000_s2118" style="position:absolute;visibility:visible" from="1686,15615" to="1687,16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<v:line id="Line 6" o:spid="_x0000_s2117" style="position:absolute;visibility:visible" from="1124,15608" to="11483,15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" strokeweight="1.5pt"/>
            <v:line id="Line 7" o:spid="_x0000_s2116" style="position:absolute;visibility:visible" from="2253,15615" to="2254,16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<v:line id="Line 8" o:spid="_x0000_s2115" style="position:absolute;visibility:visible" from="3671,15615" to="3672,16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<v:line id="Line 9" o:spid="_x0000_s2114" style="position:absolute;visibility:visible" from="4521,15623" to="4522,16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<v:line id="Line 10" o:spid="_x0000_s2113" style="position:absolute;visibility:visible" from="5088,15615" to="508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<v:line id="Line 11" o:spid="_x0000_s2112" style="position:absolute;visibility:visible" from="10927,15615" to="10929,16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" strokeweight="1.5pt"/>
            <v:line id="Line 12" o:spid="_x0000_s2111" style="position:absolute;visibility:visible" from="1124,15891" to="5078,15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" strokeweight="1.5pt"/>
            <v:line id="Line 13" o:spid="_x0000_s2110" style="position:absolute;visibility:visible" from="1124,16174" to="5078,16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" strokeweight="1.5pt"/>
            <v:line id="Line 14" o:spid="_x0000_s2109" style="position:absolute;visibility:visible" from="10934,15893" to="11490,15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" strokeweight="1.5pt"/>
            <v:rect id="Rectangle 15" o:spid="_x0000_s2108" style="position:absolute;left:1147;top:16185;width:519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<v:textbox style="mso-next-textbox:#Rectangle 15" inset="1pt,1pt,1pt,1pt">
                <w:txbxContent>
                  <w:p w:rsidR="00F661B3" w:rsidRPr="002343A6" w:rsidRDefault="00F661B3" w:rsidP="00DE6DF0">
                    <w:pPr>
                      <w:pStyle w:val="af8"/>
                      <w:jc w:val="center"/>
                      <w:rPr>
                        <w:sz w:val="18"/>
                      </w:rPr>
                    </w:pPr>
                    <w:proofErr w:type="spellStart"/>
                    <w:r w:rsidRPr="002343A6">
                      <w:rPr>
                        <w:sz w:val="18"/>
                      </w:rPr>
                      <w:t>Изм</w:t>
                    </w:r>
                    <w:proofErr w:type="spellEnd"/>
                    <w:r w:rsidRPr="002343A6"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6" o:spid="_x0000_s2107" style="position:absolute;left:1710;top:16185;width:519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<v:textbox style="mso-next-textbox:#Rectangle 16" inset="1pt,1pt,1pt,1pt">
                <w:txbxContent>
                  <w:p w:rsidR="00F661B3" w:rsidRPr="002343A6" w:rsidRDefault="00F661B3" w:rsidP="00DE6DF0">
                    <w:pPr>
                      <w:pStyle w:val="af8"/>
                      <w:jc w:val="center"/>
                      <w:rPr>
                        <w:sz w:val="18"/>
                      </w:rPr>
                    </w:pPr>
                    <w:r w:rsidRPr="002343A6"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7" o:spid="_x0000_s2106" style="position:absolute;left:2295;top:16185;width:133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<v:textbox style="mso-next-textbox:#Rectangle 17" inset="1pt,1pt,1pt,1pt">
                <w:txbxContent>
                  <w:p w:rsidR="00F661B3" w:rsidRPr="008E7CBC" w:rsidRDefault="00F661B3" w:rsidP="00DE6DF0">
                    <w:pPr>
                      <w:pStyle w:val="af8"/>
                      <w:jc w:val="center"/>
                      <w:rPr>
                        <w:sz w:val="18"/>
                        <w:lang w:val="ru-RU"/>
                      </w:rPr>
                    </w:pPr>
                    <w:r w:rsidRPr="002343A6">
                      <w:rPr>
                        <w:sz w:val="18"/>
                      </w:rPr>
                      <w:t>№</w:t>
                    </w:r>
                    <w:r>
                      <w:rPr>
                        <w:sz w:val="18"/>
                        <w:lang w:val="ru-RU"/>
                      </w:rPr>
                      <w:t xml:space="preserve"> </w:t>
                    </w:r>
                    <w:r w:rsidRPr="002343A6"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2343A6">
                      <w:rPr>
                        <w:sz w:val="18"/>
                      </w:rPr>
                      <w:t>докум</w:t>
                    </w:r>
                    <w:proofErr w:type="spellEnd"/>
                    <w:r w:rsidRPr="002343A6"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8" o:spid="_x0000_s2105" style="position:absolute;left:3704;top:16185;width:796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<v:textbox style="mso-next-textbox:#Rectangle 18" inset="1pt,1pt,1pt,1pt">
                <w:txbxContent>
                  <w:p w:rsidR="00F661B3" w:rsidRPr="002343A6" w:rsidRDefault="00F661B3" w:rsidP="00DE6DF0">
                    <w:pPr>
                      <w:pStyle w:val="af8"/>
                      <w:jc w:val="center"/>
                      <w:rPr>
                        <w:sz w:val="18"/>
                      </w:rPr>
                    </w:pPr>
                    <w:proofErr w:type="spellStart"/>
                    <w:r w:rsidRPr="002343A6"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19" o:spid="_x0000_s2104" style="position:absolute;left:4545;top:16185;width:519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<v:textbox style="mso-next-textbox:#Rectangle 19" inset="1pt,1pt,1pt,1pt">
                <w:txbxContent>
                  <w:p w:rsidR="00F661B3" w:rsidRPr="002343A6" w:rsidRDefault="00F661B3" w:rsidP="00DE6DF0">
                    <w:pPr>
                      <w:pStyle w:val="af8"/>
                      <w:jc w:val="center"/>
                      <w:rPr>
                        <w:sz w:val="18"/>
                      </w:rPr>
                    </w:pPr>
                    <w:r w:rsidRPr="002343A6"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20" o:spid="_x0000_s2103" style="position:absolute;left:10950;top:15637;width:519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<v:textbox style="mso-next-textbox:#Rectangle 20" inset="1pt,1pt,1pt,1pt">
                <w:txbxContent>
                  <w:p w:rsidR="00F661B3" w:rsidRPr="00FD79B8" w:rsidRDefault="00F661B3" w:rsidP="00DE6DF0">
                    <w:pPr>
                      <w:pStyle w:val="af8"/>
                      <w:jc w:val="center"/>
                      <w:rPr>
                        <w:i w:val="0"/>
                        <w:sz w:val="18"/>
                      </w:rPr>
                    </w:pPr>
                    <w:r w:rsidRPr="00FD79B8">
                      <w:rPr>
                        <w:i w:val="0"/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21" o:spid="_x0000_s2102" style="position:absolute;left:10950;top:16005;width:519;height:3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<v:textbox style="mso-next-textbox:#Rectangle 21" inset="1pt,1pt,1pt,1pt">
                <w:txbxContent>
                  <w:p w:rsidR="00F661B3" w:rsidRDefault="009A21B9" w:rsidP="00DE6DF0">
                    <w:pPr>
                      <w:pStyle w:val="af8"/>
                      <w:jc w:val="center"/>
                      <w:rPr>
                        <w:i w:val="0"/>
                        <w:iCs/>
                        <w:sz w:val="24"/>
                        <w:lang w:val="ru-RU"/>
                      </w:rPr>
                    </w:pPr>
                    <w:r w:rsidRPr="00C17B67">
                      <w:rPr>
                        <w:i w:val="0"/>
                        <w:iCs/>
                        <w:sz w:val="24"/>
                        <w:lang w:val="ru-RU"/>
                      </w:rPr>
                      <w:fldChar w:fldCharType="begin"/>
                    </w:r>
                    <w:r w:rsidR="00F661B3" w:rsidRPr="00C17B67">
                      <w:rPr>
                        <w:i w:val="0"/>
                        <w:iCs/>
                        <w:sz w:val="24"/>
                        <w:lang w:val="ru-RU"/>
                      </w:rPr>
                      <w:instrText>PAGE   \* MERGEFORMAT</w:instrText>
                    </w:r>
                    <w:r w:rsidRPr="00C17B67">
                      <w:rPr>
                        <w:i w:val="0"/>
                        <w:iCs/>
                        <w:sz w:val="24"/>
                        <w:lang w:val="ru-RU"/>
                      </w:rPr>
                      <w:fldChar w:fldCharType="separate"/>
                    </w:r>
                    <w:r w:rsidR="00BB554F">
                      <w:rPr>
                        <w:i w:val="0"/>
                        <w:iCs/>
                        <w:noProof/>
                        <w:sz w:val="24"/>
                        <w:lang w:val="ru-RU"/>
                      </w:rPr>
                      <w:t>2</w:t>
                    </w:r>
                    <w:r w:rsidRPr="00C17B67">
                      <w:rPr>
                        <w:i w:val="0"/>
                        <w:iCs/>
                        <w:sz w:val="24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  <v:rect id="Rectangle 22" o:spid="_x0000_s2101" style="position:absolute;left:5137;top:15833;width:5746;height:3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<v:textbox style="mso-next-textbox:#Rectangle 22" inset="1pt,1pt,1pt,1pt">
                <w:txbxContent>
                  <w:p w:rsidR="00F661B3" w:rsidRPr="00F661B3" w:rsidRDefault="00F661B3" w:rsidP="00000E6E">
                    <w:pPr>
                      <w:jc w:val="center"/>
                      <w:rPr>
                        <w:rFonts w:ascii="GOST type B" w:hAnsi="GOST type B"/>
                        <w:b/>
                        <w:i/>
                        <w:sz w:val="30"/>
                        <w:szCs w:val="30"/>
                        <w:lang w:val="en-US"/>
                      </w:rPr>
                    </w:pPr>
                    <w:r w:rsidRPr="00000E6E">
                      <w:rPr>
                        <w:rFonts w:ascii="GOST type B" w:hAnsi="GOST type B"/>
                        <w:b/>
                        <w:i/>
                        <w:sz w:val="30"/>
                        <w:szCs w:val="30"/>
                      </w:rPr>
                      <w:t>№</w:t>
                    </w:r>
                    <w:r>
                      <w:rPr>
                        <w:rFonts w:ascii="GOST type B" w:hAnsi="GOST type B"/>
                        <w:b/>
                        <w:i/>
                        <w:sz w:val="30"/>
                        <w:szCs w:val="30"/>
                      </w:rPr>
                      <w:t>0500/</w:t>
                    </w:r>
                    <w:r w:rsidRPr="00000E6E">
                      <w:rPr>
                        <w:rFonts w:ascii="GOST type B" w:hAnsi="GOST type B"/>
                        <w:b/>
                        <w:i/>
                        <w:sz w:val="30"/>
                        <w:szCs w:val="30"/>
                      </w:rPr>
                      <w:t>2017</w:t>
                    </w:r>
                    <w:r>
                      <w:rPr>
                        <w:rFonts w:ascii="GOST type B" w:hAnsi="GOST type B"/>
                        <w:b/>
                        <w:i/>
                        <w:sz w:val="30"/>
                        <w:szCs w:val="30"/>
                        <w:lang w:val="en-US"/>
                      </w:rPr>
                      <w:t>.</w:t>
                    </w:r>
                    <w:r>
                      <w:rPr>
                        <w:rFonts w:ascii="GOST type B" w:hAnsi="GOST type B"/>
                        <w:b/>
                        <w:i/>
                        <w:sz w:val="30"/>
                        <w:szCs w:val="30"/>
                      </w:rPr>
                      <w:t>2.4</w:t>
                    </w:r>
                  </w:p>
                </w:txbxContent>
              </v:textbox>
            </v:rect>
            <v:rect id="Rectangle 23" o:spid="_x0000_s2100" style="position:absolute;left:2310;top:15630;width:133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<v:textbox style="mso-next-textbox:#Rectangle 23" inset="1pt,1pt,1pt,1pt">
                <w:txbxContent>
                  <w:p w:rsidR="00F661B3" w:rsidRPr="00FD79B8" w:rsidRDefault="00F661B3" w:rsidP="00DE6DF0">
                    <w:pPr>
                      <w:pStyle w:val="af8"/>
                      <w:jc w:val="center"/>
                      <w:rPr>
                        <w:i w:val="0"/>
                        <w:sz w:val="18"/>
                      </w:rPr>
                    </w:pPr>
                  </w:p>
                </w:txbxContent>
              </v:textbox>
            </v:rect>
            <v:rect id="Rectangle 24" o:spid="_x0000_s2099" style="position:absolute;left:2280;top:15885;width:133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" filled="f" stroked="f" strokeweight=".25pt">
              <v:textbox style="layout-flow:vertical;mso-next-textbox:#Rectangle 24" inset="1pt,1pt,1pt,1pt">
                <w:txbxContent>
                  <w:p w:rsidR="00F661B3" w:rsidRPr="00FD79B8" w:rsidRDefault="00F661B3" w:rsidP="00DE6DF0">
                    <w:pPr>
                      <w:pStyle w:val="af8"/>
                      <w:jc w:val="center"/>
                      <w:rPr>
                        <w:i w:val="0"/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Group 25" o:spid="_x0000_s2075" style="position:absolute;left:138;top:391;width:8449;height:775" coordorigin="138,391" coordsize="8449,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<v:group id="Группа 19" o:spid="_x0000_s2082" style="position:absolute;left:4133;top:-3289;width:726;height:8183;rotation:90" coordsize="4611,51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">
              <v:group id="Группа 5" o:spid="_x0000_s2095" style="position:absolute;width:4611;height:12695" coordsize="4611,1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<v:rect id="Прямоугольник 2" o:spid="_x0000_s2097" style="position:absolute;width:1828;height:126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" filled="f" strokeweight="1.5pt"/>
                <v:rect id="Прямоугольник 3" o:spid="_x0000_s2096" style="position:absolute;left:1828;width:2783;height:126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" filled="f" strokeweight="1.5pt"/>
              </v:group>
              <v:group id="Группа 6" o:spid="_x0000_s2092" style="position:absolute;top:12682;width:4611;height:9104" coordsize="4611,1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<v:rect id="Прямоугольник 7" o:spid="_x0000_s2094" style="position:absolute;width:1828;height:126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" filled="f" strokeweight="1.5pt"/>
                <v:rect id="Прямоугольник 8" o:spid="_x0000_s2093" style="position:absolute;left:1828;width:2783;height:126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" filled="f" strokeweight="1.5pt"/>
              </v:group>
              <v:group id="Группа 9" o:spid="_x0000_s2089" style="position:absolute;top:21786;width:4611;height:8945" coordsize="4611,1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<v:rect id="Прямоугольник 10" o:spid="_x0000_s2091" style="position:absolute;width:1828;height:126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" filled="f" strokeweight="1.5pt"/>
                <v:rect id="Прямоугольник 11" o:spid="_x0000_s2090" style="position:absolute;left:1828;width:2783;height:126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" filled="f" strokeweight="1.5pt"/>
              </v:group>
              <v:group id="Группа 12" o:spid="_x0000_s2086" style="position:absolute;top:30731;width:4611;height:12842" coordsize="4611,1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<v:rect id="Прямоугольник 13" o:spid="_x0000_s2088" style="position:absolute;width:1828;height:126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" filled="f" strokeweight="1.5pt"/>
                <v:rect id="Прямоугольник 14" o:spid="_x0000_s2087" style="position:absolute;left:1828;width:2783;height:126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" filled="f" strokeweight="1.5pt"/>
              </v:group>
              <v:group id="Группа 15" o:spid="_x0000_s2083" style="position:absolute;top:43573;width:4611;height:8388" coordsize="4611,1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<v:rect id="Прямоугольник 16" o:spid="_x0000_s2085" style="position:absolute;width:1828;height:126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" filled="f" strokeweight="1.5pt"/>
                <v:rect id="Прямоугольник 17" o:spid="_x0000_s2084" style="position:absolute;left:1828;width:2783;height:126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" filled="f" strokeweight="1.5pt"/>
              </v:group>
            </v:group>
            <v:group id="Group 42" o:spid="_x0000_s2076" style="position:absolute;left:138;top:391;width:8375;height:415" coordorigin="138,391" coordsize="8375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2081" type="#_x0000_t202" style="position:absolute;left:138;top:391;width:1843;height: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" filled="f" stroked="f">
                <v:textbox style="layout-flow:vertical;mso-layout-flow-alt:bottom-to-top;mso-next-textbox:#Text Box 43">
                  <w:txbxContent>
                    <w:p w:rsidR="00F661B3" w:rsidRPr="008E7CBC" w:rsidRDefault="00F661B3" w:rsidP="00DE6DF0">
                      <w:pPr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r w:rsidRPr="008E7CBC"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 xml:space="preserve">Инв. № </w:t>
                      </w:r>
                      <w:proofErr w:type="spellStart"/>
                      <w:r w:rsidRPr="008E7CBC"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подп</w:t>
                      </w:r>
                      <w:proofErr w:type="spellEnd"/>
                      <w:r w:rsidRPr="008E7CBC"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  <v:shape id="Text Box 44" o:spid="_x0000_s2080" type="#_x0000_t202" style="position:absolute;left:1820;top:391;width:1843;height: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" filled="f" stroked="f">
                <v:textbox style="layout-flow:vertical;mso-layout-flow-alt:bottom-to-top;mso-next-textbox:#Text Box 44">
                  <w:txbxContent>
                    <w:p w:rsidR="00F661B3" w:rsidRPr="008E7CBC" w:rsidRDefault="00F661B3" w:rsidP="00DE6DF0">
                      <w:pPr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Подп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. и дата</w:t>
                      </w:r>
                    </w:p>
                  </w:txbxContent>
                </v:textbox>
              </v:shape>
              <v:shape id="Text Box 45" o:spid="_x0000_s2079" type="#_x0000_t202" style="position:absolute;left:3539;top:391;width:1843;height: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" filled="f" stroked="f">
                <v:textbox style="layout-flow:vertical;mso-layout-flow-alt:bottom-to-top;mso-next-textbox:#Text Box 45">
                  <w:txbxContent>
                    <w:p w:rsidR="00F661B3" w:rsidRPr="008E7CBC" w:rsidRDefault="00F661B3" w:rsidP="00DE6DF0">
                      <w:pPr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Взам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. инв. №</w:t>
                      </w:r>
                    </w:p>
                  </w:txbxContent>
                </v:textbox>
              </v:shape>
              <v:shape id="Text Box 46" o:spid="_x0000_s2078" type="#_x0000_t202" style="position:absolute;left:4909;top:391;width:1843;height: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" filled="f" stroked="f">
                <v:textbox style="layout-flow:vertical;mso-layout-flow-alt:bottom-to-top;mso-next-textbox:#Text Box 46">
                  <w:txbxContent>
                    <w:p w:rsidR="00F661B3" w:rsidRPr="008E7CBC" w:rsidRDefault="00F661B3" w:rsidP="00DE6DF0">
                      <w:pPr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r w:rsidRPr="008E7CBC"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 xml:space="preserve">Инв. № </w:t>
                      </w:r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shape>
              <v:shape id="Text Box 47" o:spid="_x0000_s2077" type="#_x0000_t202" style="position:absolute;left:6670;top:391;width:1843;height: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" filled="f" stroked="f">
                <v:textbox style="layout-flow:vertical;mso-layout-flow-alt:bottom-to-top;mso-next-textbox:#Text Box 47">
                  <w:txbxContent>
                    <w:p w:rsidR="00F661B3" w:rsidRPr="008E7CBC" w:rsidRDefault="00F661B3" w:rsidP="00DE6DF0">
                      <w:pPr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Подп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. и дата</w:t>
                      </w:r>
                    </w:p>
                  </w:txbxContent>
                </v:textbox>
              </v:shape>
            </v:group>
          </v:group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1B3" w:rsidRDefault="009A21B9">
    <w:pPr>
      <w:pStyle w:val="a3"/>
    </w:pPr>
    <w:r>
      <w:rPr>
        <w:noProof/>
        <w:lang w:eastAsia="ru-RU"/>
      </w:rPr>
      <w:pict>
        <v:group id="Group 107" o:spid="_x0000_s2049" style="position:absolute;left:0;text-align:left;margin-left:-23.4pt;margin-top:-1.95pt;width:803.85pt;height:569.45pt;z-index:251660288" coordorigin="383,414" coordsize="16077,11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">
          <v:group id="_x0000_s2051" style="position:absolute;left:-3454;top:7191;width:8449;height:775;rotation:-90" coordorigin="138,391" coordsize="8449,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">
            <v:group id="Группа 19" o:spid="_x0000_s2058" style="position:absolute;left:4133;top:-3289;width:726;height:8183;rotation:90" coordsize="4611,51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">
              <v:group id="Группа 5" o:spid="_x0000_s2071" style="position:absolute;width:4611;height:12695" coordsize="4611,1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Прямоугольник 2" o:spid="_x0000_s2073" style="position:absolute;width:1828;height:126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" filled="f" strokeweight="1.5pt"/>
                <v:rect id="Прямоугольник 3" o:spid="_x0000_s2072" style="position:absolute;left:1828;width:2783;height:126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" filled="f" strokeweight="1.5pt"/>
              </v:group>
              <v:group id="Группа 6" o:spid="_x0000_s2068" style="position:absolute;top:12682;width:4611;height:9104" coordsize="4611,1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rect id="Прямоугольник 7" o:spid="_x0000_s2070" style="position:absolute;width:1828;height:126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" filled="f" strokeweight="1.5pt"/>
                <v:rect id="Прямоугольник 8" o:spid="_x0000_s2069" style="position:absolute;left:1828;width:2783;height:126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" filled="f" strokeweight="1.5pt"/>
              </v:group>
              <v:group id="Группа 9" o:spid="_x0000_s2065" style="position:absolute;top:21786;width:4611;height:8945" coordsize="4611,1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<v:rect id="Прямоугольник 10" o:spid="_x0000_s2067" style="position:absolute;width:1828;height:126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" filled="f" strokeweight="1.5pt"/>
                <v:rect id="Прямоугольник 11" o:spid="_x0000_s2066" style="position:absolute;left:1828;width:2783;height:126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" filled="f" strokeweight="1.5pt"/>
              </v:group>
              <v:group id="Группа 12" o:spid="_x0000_s2062" style="position:absolute;top:30731;width:4611;height:12842" coordsize="4611,1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<v:rect id="Прямоугольник 13" o:spid="_x0000_s2064" style="position:absolute;width:1828;height:126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" filled="f" strokeweight="1.5pt"/>
                <v:rect id="Прямоугольник 14" o:spid="_x0000_s2063" style="position:absolute;left:1828;width:2783;height:126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" filled="f" strokeweight="1.5pt"/>
              </v:group>
              <v:group id="Группа 15" o:spid="_x0000_s2059" style="position:absolute;top:43573;width:4611;height:8388" coordsize="4611,1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rect id="Прямоугольник 16" o:spid="_x0000_s2061" style="position:absolute;width:1828;height:126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" filled="f" strokeweight="1.5pt"/>
                <v:rect id="Прямоугольник 17" o:spid="_x0000_s2060" style="position:absolute;left:1828;width:2783;height:126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" filled="f" strokeweight="1.5pt"/>
              </v:group>
            </v:group>
            <v:group id="Group 19" o:spid="_x0000_s2052" style="position:absolute;left:138;top:391;width:8375;height:415" coordorigin="138,391" coordsize="8375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2057" type="#_x0000_t202" style="position:absolute;left:138;top:391;width:1843;height: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" filled="f" stroked="f" strokeweight="1.5pt">
                <v:textbox style="layout-flow:vertical;mso-layout-flow-alt:bottom-to-top">
                  <w:txbxContent>
                    <w:p w:rsidR="00F661B3" w:rsidRPr="008E7CBC" w:rsidRDefault="00F661B3" w:rsidP="00DE6DF0">
                      <w:pPr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r w:rsidRPr="008E7CBC"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 xml:space="preserve">Инв. № </w:t>
                      </w:r>
                      <w:proofErr w:type="spellStart"/>
                      <w:r w:rsidRPr="008E7CBC"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подп</w:t>
                      </w:r>
                      <w:proofErr w:type="spellEnd"/>
                      <w:r w:rsidRPr="008E7CBC"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  <v:shape id="Text Box 21" o:spid="_x0000_s2056" type="#_x0000_t202" style="position:absolute;left:1820;top:391;width:1843;height: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" filled="f" stroked="f" strokeweight="1.5pt">
                <v:textbox style="layout-flow:vertical;mso-layout-flow-alt:bottom-to-top">
                  <w:txbxContent>
                    <w:p w:rsidR="00F661B3" w:rsidRPr="008E7CBC" w:rsidRDefault="00F661B3" w:rsidP="00DE6DF0">
                      <w:pPr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Подп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. и дата</w:t>
                      </w:r>
                    </w:p>
                  </w:txbxContent>
                </v:textbox>
              </v:shape>
              <v:shape id="Text Box 22" o:spid="_x0000_s2055" type="#_x0000_t202" style="position:absolute;left:3539;top:391;width:1843;height: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" filled="f" stroked="f" strokeweight="1.5pt">
                <v:textbox style="layout-flow:vertical;mso-layout-flow-alt:bottom-to-top">
                  <w:txbxContent>
                    <w:p w:rsidR="00F661B3" w:rsidRPr="008E7CBC" w:rsidRDefault="00F661B3" w:rsidP="00DE6DF0">
                      <w:pPr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Взам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. инв. №</w:t>
                      </w:r>
                    </w:p>
                  </w:txbxContent>
                </v:textbox>
              </v:shape>
              <v:shape id="Text Box 23" o:spid="_x0000_s2054" type="#_x0000_t202" style="position:absolute;left:4909;top:391;width:1843;height: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" filled="f" stroked="f" strokeweight="1.5pt">
                <v:textbox style="layout-flow:vertical;mso-layout-flow-alt:bottom-to-top">
                  <w:txbxContent>
                    <w:p w:rsidR="00F661B3" w:rsidRPr="008E7CBC" w:rsidRDefault="00F661B3" w:rsidP="00DE6DF0">
                      <w:pPr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r w:rsidRPr="008E7CBC"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 xml:space="preserve">Инв. № </w:t>
                      </w:r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shape>
              <v:shape id="Text Box 24" o:spid="_x0000_s2053" type="#_x0000_t202" style="position:absolute;left:6670;top:391;width:1843;height: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" filled="f" stroked="f" strokeweight="1.5pt">
                <v:textbox style="layout-flow:vertical;mso-layout-flow-alt:bottom-to-top">
                  <w:txbxContent>
                    <w:p w:rsidR="00F661B3" w:rsidRPr="008E7CBC" w:rsidRDefault="00F661B3" w:rsidP="00DE6DF0">
                      <w:pPr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Подп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. и дата</w:t>
                      </w:r>
                    </w:p>
                  </w:txbxContent>
                </v:textbox>
              </v:shape>
            </v:group>
          </v:group>
          <v:rect id="Rectangle 131" o:spid="_x0000_s2050" style="position:absolute;left:3247;top:-1675;width:11123;height:15302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" filled="f" strokeweight="1.5pt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5E0823C"/>
    <w:lvl w:ilvl="0">
      <w:start w:val="1"/>
      <w:numFmt w:val="decimal"/>
      <w:lvlText w:val="%1"/>
      <w:lvlJc w:val="left"/>
      <w:pPr>
        <w:tabs>
          <w:tab w:val="num" w:pos="927"/>
        </w:tabs>
        <w:ind w:left="0" w:firstLine="567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3FC78B8"/>
    <w:multiLevelType w:val="hybridMultilevel"/>
    <w:tmpl w:val="FBDCD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04FBC"/>
    <w:multiLevelType w:val="hybridMultilevel"/>
    <w:tmpl w:val="4A785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458C4"/>
    <w:multiLevelType w:val="hybridMultilevel"/>
    <w:tmpl w:val="43A68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6D5078"/>
    <w:multiLevelType w:val="hybridMultilevel"/>
    <w:tmpl w:val="956E1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307D68"/>
    <w:multiLevelType w:val="hybridMultilevel"/>
    <w:tmpl w:val="208AAB0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1847E2"/>
    <w:multiLevelType w:val="hybridMultilevel"/>
    <w:tmpl w:val="B97C7C5C"/>
    <w:lvl w:ilvl="0" w:tplc="09E4E666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C6A4BCF"/>
    <w:multiLevelType w:val="hybridMultilevel"/>
    <w:tmpl w:val="208AAB0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EC4F69"/>
    <w:multiLevelType w:val="hybridMultilevel"/>
    <w:tmpl w:val="5FA60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7F3F6F"/>
    <w:multiLevelType w:val="multilevel"/>
    <w:tmpl w:val="A7026D12"/>
    <w:lvl w:ilvl="0">
      <w:start w:val="1"/>
      <w:numFmt w:val="decimal"/>
      <w:suff w:val="space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367" w:hanging="375"/>
      </w:pPr>
      <w:rPr>
        <w:rFonts w:hint="default"/>
        <w:b/>
      </w:rPr>
    </w:lvl>
    <w:lvl w:ilvl="2">
      <w:start w:val="1"/>
      <w:numFmt w:val="decimal"/>
      <w:suff w:val="space"/>
      <w:lvlText w:val="%1.%2.%3"/>
      <w:lvlJc w:val="left"/>
      <w:pPr>
        <w:ind w:left="2704" w:hanging="720"/>
      </w:pPr>
      <w:rPr>
        <w:rFonts w:hint="default"/>
        <w:b w:val="0"/>
      </w:rPr>
    </w:lvl>
    <w:lvl w:ilvl="3">
      <w:start w:val="1"/>
      <w:numFmt w:val="decimal"/>
      <w:suff w:val="space"/>
      <w:lvlText w:val="%1.%2.%3.%4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96" w:hanging="2160"/>
      </w:pPr>
      <w:rPr>
        <w:rFonts w:hint="default"/>
      </w:rPr>
    </w:lvl>
  </w:abstractNum>
  <w:abstractNum w:abstractNumId="10">
    <w:nsid w:val="1DE05D15"/>
    <w:multiLevelType w:val="hybridMultilevel"/>
    <w:tmpl w:val="644EA2F4"/>
    <w:lvl w:ilvl="0" w:tplc="04190017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1F0B10C6"/>
    <w:multiLevelType w:val="hybridMultilevel"/>
    <w:tmpl w:val="208AAB0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BC1D07"/>
    <w:multiLevelType w:val="hybridMultilevel"/>
    <w:tmpl w:val="208AAB0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304D88"/>
    <w:multiLevelType w:val="hybridMultilevel"/>
    <w:tmpl w:val="567076F8"/>
    <w:lvl w:ilvl="0" w:tplc="09E4E666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31497CFE"/>
    <w:multiLevelType w:val="hybridMultilevel"/>
    <w:tmpl w:val="DAA22248"/>
    <w:lvl w:ilvl="0" w:tplc="1C846E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994C48"/>
    <w:multiLevelType w:val="hybridMultilevel"/>
    <w:tmpl w:val="208AAB0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8E1E62"/>
    <w:multiLevelType w:val="hybridMultilevel"/>
    <w:tmpl w:val="A7B0A8D4"/>
    <w:lvl w:ilvl="0" w:tplc="09E4E66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E36F1A"/>
    <w:multiLevelType w:val="hybridMultilevel"/>
    <w:tmpl w:val="25FEDDAA"/>
    <w:lvl w:ilvl="0" w:tplc="04190017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3E993BC1"/>
    <w:multiLevelType w:val="multilevel"/>
    <w:tmpl w:val="794CCC44"/>
    <w:lvl w:ilvl="0">
      <w:start w:val="1"/>
      <w:numFmt w:val="decimal"/>
      <w:lvlText w:val="%1"/>
      <w:lvlJc w:val="left"/>
      <w:pPr>
        <w:tabs>
          <w:tab w:val="num" w:pos="927"/>
        </w:tabs>
        <w:ind w:left="0" w:firstLine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927"/>
        </w:tabs>
        <w:ind w:left="0" w:firstLine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0" w:firstLine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287"/>
        </w:tabs>
        <w:ind w:left="0" w:firstLine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9">
    <w:nsid w:val="45046ABA"/>
    <w:multiLevelType w:val="hybridMultilevel"/>
    <w:tmpl w:val="E4D689D0"/>
    <w:lvl w:ilvl="0" w:tplc="50E82B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CA6E65"/>
    <w:multiLevelType w:val="hybridMultilevel"/>
    <w:tmpl w:val="D3E0DC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4FE84CF8"/>
    <w:multiLevelType w:val="hybridMultilevel"/>
    <w:tmpl w:val="7570E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F878AEF6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D8701B"/>
    <w:multiLevelType w:val="hybridMultilevel"/>
    <w:tmpl w:val="208AAB0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DB3B1B"/>
    <w:multiLevelType w:val="multilevel"/>
    <w:tmpl w:val="6D8AA34E"/>
    <w:lvl w:ilvl="0">
      <w:start w:val="1"/>
      <w:numFmt w:val="decimal"/>
      <w:suff w:val="space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367" w:hanging="375"/>
      </w:pPr>
      <w:rPr>
        <w:rFonts w:hint="default"/>
        <w:b w:val="0"/>
      </w:rPr>
    </w:lvl>
    <w:lvl w:ilvl="2">
      <w:start w:val="1"/>
      <w:numFmt w:val="decimal"/>
      <w:suff w:val="space"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96" w:hanging="2160"/>
      </w:pPr>
      <w:rPr>
        <w:rFonts w:hint="default"/>
      </w:rPr>
    </w:lvl>
  </w:abstractNum>
  <w:abstractNum w:abstractNumId="24">
    <w:nsid w:val="5AEE2A9E"/>
    <w:multiLevelType w:val="multilevel"/>
    <w:tmpl w:val="E168CD28"/>
    <w:lvl w:ilvl="0">
      <w:start w:val="1"/>
      <w:numFmt w:val="decimal"/>
      <w:pStyle w:val="St1"/>
      <w:lvlText w:val="%1."/>
      <w:lvlJc w:val="left"/>
      <w:pPr>
        <w:ind w:left="360" w:hanging="360"/>
      </w:pPr>
    </w:lvl>
    <w:lvl w:ilvl="1">
      <w:start w:val="1"/>
      <w:numFmt w:val="decimal"/>
      <w:pStyle w:val="St2"/>
      <w:lvlText w:val="%1.%2."/>
      <w:lvlJc w:val="left"/>
      <w:pPr>
        <w:ind w:left="792" w:hanging="432"/>
      </w:pPr>
    </w:lvl>
    <w:lvl w:ilvl="2">
      <w:start w:val="1"/>
      <w:numFmt w:val="decimal"/>
      <w:pStyle w:val="S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E4F3BE8"/>
    <w:multiLevelType w:val="multilevel"/>
    <w:tmpl w:val="8EB8BF0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2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>
    <w:nsid w:val="609F7580"/>
    <w:multiLevelType w:val="multilevel"/>
    <w:tmpl w:val="A300B526"/>
    <w:lvl w:ilvl="0">
      <w:start w:val="1"/>
      <w:numFmt w:val="decimal"/>
      <w:suff w:val="space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367" w:hanging="375"/>
      </w:pPr>
      <w:rPr>
        <w:rFonts w:hint="default"/>
        <w:b/>
      </w:rPr>
    </w:lvl>
    <w:lvl w:ilvl="2">
      <w:start w:val="1"/>
      <w:numFmt w:val="decimal"/>
      <w:suff w:val="space"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96" w:hanging="2160"/>
      </w:pPr>
      <w:rPr>
        <w:rFonts w:hint="default"/>
      </w:rPr>
    </w:lvl>
  </w:abstractNum>
  <w:abstractNum w:abstractNumId="27">
    <w:nsid w:val="627A2315"/>
    <w:multiLevelType w:val="hybridMultilevel"/>
    <w:tmpl w:val="0A9A075E"/>
    <w:lvl w:ilvl="0" w:tplc="0FB6FBA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1C7305"/>
    <w:multiLevelType w:val="hybridMultilevel"/>
    <w:tmpl w:val="BDBED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281AC9"/>
    <w:multiLevelType w:val="hybridMultilevel"/>
    <w:tmpl w:val="A4166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6534B2"/>
    <w:multiLevelType w:val="hybridMultilevel"/>
    <w:tmpl w:val="208AAB0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6C4EC7"/>
    <w:multiLevelType w:val="hybridMultilevel"/>
    <w:tmpl w:val="208AAB0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5854E5"/>
    <w:multiLevelType w:val="hybridMultilevel"/>
    <w:tmpl w:val="208AAB0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5E0E76"/>
    <w:multiLevelType w:val="hybridMultilevel"/>
    <w:tmpl w:val="D7EE756E"/>
    <w:lvl w:ilvl="0" w:tplc="09E4E66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AB5FB1"/>
    <w:multiLevelType w:val="singleLevel"/>
    <w:tmpl w:val="D0CEF836"/>
    <w:lvl w:ilvl="0">
      <w:start w:val="1"/>
      <w:numFmt w:val="bullet"/>
      <w:pStyle w:val="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60B44FF"/>
    <w:multiLevelType w:val="hybridMultilevel"/>
    <w:tmpl w:val="49ACB4C4"/>
    <w:lvl w:ilvl="0" w:tplc="09E4E666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7BFE1F65"/>
    <w:multiLevelType w:val="hybridMultilevel"/>
    <w:tmpl w:val="208AAB0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4D7137"/>
    <w:multiLevelType w:val="hybridMultilevel"/>
    <w:tmpl w:val="3580B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34"/>
  </w:num>
  <w:num w:numId="4">
    <w:abstractNumId w:val="18"/>
  </w:num>
  <w:num w:numId="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</w:num>
  <w:num w:numId="7">
    <w:abstractNumId w:val="28"/>
  </w:num>
  <w:num w:numId="8">
    <w:abstractNumId w:val="27"/>
  </w:num>
  <w:num w:numId="9">
    <w:abstractNumId w:val="33"/>
  </w:num>
  <w:num w:numId="10">
    <w:abstractNumId w:val="9"/>
  </w:num>
  <w:num w:numId="11">
    <w:abstractNumId w:val="16"/>
  </w:num>
  <w:num w:numId="12">
    <w:abstractNumId w:val="6"/>
  </w:num>
  <w:num w:numId="13">
    <w:abstractNumId w:val="20"/>
  </w:num>
  <w:num w:numId="14">
    <w:abstractNumId w:val="13"/>
  </w:num>
  <w:num w:numId="15">
    <w:abstractNumId w:val="23"/>
  </w:num>
  <w:num w:numId="16">
    <w:abstractNumId w:val="17"/>
  </w:num>
  <w:num w:numId="17">
    <w:abstractNumId w:val="35"/>
  </w:num>
  <w:num w:numId="18">
    <w:abstractNumId w:val="14"/>
  </w:num>
  <w:num w:numId="19">
    <w:abstractNumId w:val="26"/>
  </w:num>
  <w:num w:numId="20">
    <w:abstractNumId w:val="19"/>
  </w:num>
  <w:num w:numId="21">
    <w:abstractNumId w:val="37"/>
  </w:num>
  <w:num w:numId="22">
    <w:abstractNumId w:val="7"/>
  </w:num>
  <w:num w:numId="23">
    <w:abstractNumId w:val="11"/>
  </w:num>
  <w:num w:numId="24">
    <w:abstractNumId w:val="30"/>
  </w:num>
  <w:num w:numId="25">
    <w:abstractNumId w:val="22"/>
  </w:num>
  <w:num w:numId="26">
    <w:abstractNumId w:val="32"/>
  </w:num>
  <w:num w:numId="27">
    <w:abstractNumId w:val="15"/>
  </w:num>
  <w:num w:numId="28">
    <w:abstractNumId w:val="12"/>
  </w:num>
  <w:num w:numId="29">
    <w:abstractNumId w:val="31"/>
  </w:num>
  <w:num w:numId="30">
    <w:abstractNumId w:val="36"/>
  </w:num>
  <w:num w:numId="31">
    <w:abstractNumId w:val="5"/>
  </w:num>
  <w:num w:numId="32">
    <w:abstractNumId w:val="1"/>
  </w:num>
  <w:num w:numId="33">
    <w:abstractNumId w:val="29"/>
  </w:num>
  <w:num w:numId="34">
    <w:abstractNumId w:val="8"/>
  </w:num>
  <w:num w:numId="35">
    <w:abstractNumId w:val="4"/>
  </w:num>
  <w:num w:numId="36">
    <w:abstractNumId w:val="10"/>
  </w:num>
  <w:num w:numId="37">
    <w:abstractNumId w:val="3"/>
  </w:num>
  <w:num w:numId="38">
    <w:abstractNumId w:val="2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stylePaneFormatFilter w:val="3F01"/>
  <w:defaultTabStop w:val="720"/>
  <w:hyphenationZone w:val="357"/>
  <w:drawingGridHorizontalSpacing w:val="120"/>
  <w:drawingGridVerticalSpacing w:val="11"/>
  <w:displayHorizontalDrawingGridEvery w:val="0"/>
  <w:displayVerticalDrawingGridEvery w:val="0"/>
  <w:noPunctuationKerning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D2FE3"/>
    <w:rsid w:val="00000E6E"/>
    <w:rsid w:val="0000239F"/>
    <w:rsid w:val="00005FE8"/>
    <w:rsid w:val="00042C1C"/>
    <w:rsid w:val="00045DCF"/>
    <w:rsid w:val="0005658A"/>
    <w:rsid w:val="00061987"/>
    <w:rsid w:val="000725F5"/>
    <w:rsid w:val="00087CE5"/>
    <w:rsid w:val="00091946"/>
    <w:rsid w:val="00095D14"/>
    <w:rsid w:val="000C65E2"/>
    <w:rsid w:val="000D465C"/>
    <w:rsid w:val="000D76FA"/>
    <w:rsid w:val="00100DF3"/>
    <w:rsid w:val="00116BD4"/>
    <w:rsid w:val="00124712"/>
    <w:rsid w:val="00127691"/>
    <w:rsid w:val="00154F44"/>
    <w:rsid w:val="001640DB"/>
    <w:rsid w:val="00177389"/>
    <w:rsid w:val="001825F8"/>
    <w:rsid w:val="00183C03"/>
    <w:rsid w:val="00184433"/>
    <w:rsid w:val="00184E42"/>
    <w:rsid w:val="00192009"/>
    <w:rsid w:val="00192B51"/>
    <w:rsid w:val="00195314"/>
    <w:rsid w:val="00195D00"/>
    <w:rsid w:val="001A0420"/>
    <w:rsid w:val="001A049B"/>
    <w:rsid w:val="001B2E50"/>
    <w:rsid w:val="001C196E"/>
    <w:rsid w:val="001C462C"/>
    <w:rsid w:val="001D2979"/>
    <w:rsid w:val="001E68A8"/>
    <w:rsid w:val="002007FF"/>
    <w:rsid w:val="00203DA4"/>
    <w:rsid w:val="00205BAF"/>
    <w:rsid w:val="00205F39"/>
    <w:rsid w:val="00212011"/>
    <w:rsid w:val="0021526A"/>
    <w:rsid w:val="00225A03"/>
    <w:rsid w:val="002453C1"/>
    <w:rsid w:val="00252D12"/>
    <w:rsid w:val="00257755"/>
    <w:rsid w:val="00267880"/>
    <w:rsid w:val="0027328A"/>
    <w:rsid w:val="00275D95"/>
    <w:rsid w:val="00277A4E"/>
    <w:rsid w:val="00281FD3"/>
    <w:rsid w:val="0028404E"/>
    <w:rsid w:val="002857F0"/>
    <w:rsid w:val="002B3E31"/>
    <w:rsid w:val="002C3E16"/>
    <w:rsid w:val="002D0F2B"/>
    <w:rsid w:val="002D223D"/>
    <w:rsid w:val="002D25D6"/>
    <w:rsid w:val="002D4755"/>
    <w:rsid w:val="002E0A7B"/>
    <w:rsid w:val="002E33B0"/>
    <w:rsid w:val="002E72F9"/>
    <w:rsid w:val="00310BB7"/>
    <w:rsid w:val="0031135C"/>
    <w:rsid w:val="00314742"/>
    <w:rsid w:val="00332403"/>
    <w:rsid w:val="003406B9"/>
    <w:rsid w:val="003415A3"/>
    <w:rsid w:val="00364898"/>
    <w:rsid w:val="003674DB"/>
    <w:rsid w:val="003835EB"/>
    <w:rsid w:val="00392680"/>
    <w:rsid w:val="003947B0"/>
    <w:rsid w:val="003A6327"/>
    <w:rsid w:val="003C0B1B"/>
    <w:rsid w:val="003C2C4F"/>
    <w:rsid w:val="00405542"/>
    <w:rsid w:val="0042287F"/>
    <w:rsid w:val="00424B8C"/>
    <w:rsid w:val="004277C9"/>
    <w:rsid w:val="004357C2"/>
    <w:rsid w:val="0044739F"/>
    <w:rsid w:val="00456B64"/>
    <w:rsid w:val="004612BF"/>
    <w:rsid w:val="00485CB7"/>
    <w:rsid w:val="00490AFF"/>
    <w:rsid w:val="00493412"/>
    <w:rsid w:val="004A4ACE"/>
    <w:rsid w:val="004A5CA2"/>
    <w:rsid w:val="004B2228"/>
    <w:rsid w:val="004B47E0"/>
    <w:rsid w:val="004C1A64"/>
    <w:rsid w:val="004C23AB"/>
    <w:rsid w:val="004C2F55"/>
    <w:rsid w:val="004C3028"/>
    <w:rsid w:val="004C3409"/>
    <w:rsid w:val="004C3A5A"/>
    <w:rsid w:val="004D2CA4"/>
    <w:rsid w:val="004D6686"/>
    <w:rsid w:val="004E08BD"/>
    <w:rsid w:val="004F39E9"/>
    <w:rsid w:val="00501002"/>
    <w:rsid w:val="00503B02"/>
    <w:rsid w:val="00522EB5"/>
    <w:rsid w:val="00523730"/>
    <w:rsid w:val="005262D2"/>
    <w:rsid w:val="00535B12"/>
    <w:rsid w:val="0054294D"/>
    <w:rsid w:val="00545BCD"/>
    <w:rsid w:val="00553134"/>
    <w:rsid w:val="005879E3"/>
    <w:rsid w:val="0059777D"/>
    <w:rsid w:val="005A29A5"/>
    <w:rsid w:val="005D46F9"/>
    <w:rsid w:val="005E0F81"/>
    <w:rsid w:val="005E159A"/>
    <w:rsid w:val="005F7744"/>
    <w:rsid w:val="0060704B"/>
    <w:rsid w:val="00607DCC"/>
    <w:rsid w:val="00610675"/>
    <w:rsid w:val="0061193A"/>
    <w:rsid w:val="006123CB"/>
    <w:rsid w:val="00612698"/>
    <w:rsid w:val="00615BA4"/>
    <w:rsid w:val="006253DC"/>
    <w:rsid w:val="00643D4A"/>
    <w:rsid w:val="0064628A"/>
    <w:rsid w:val="00651C74"/>
    <w:rsid w:val="006525E0"/>
    <w:rsid w:val="006704CC"/>
    <w:rsid w:val="0068666D"/>
    <w:rsid w:val="0069377A"/>
    <w:rsid w:val="006974E0"/>
    <w:rsid w:val="006A1FEF"/>
    <w:rsid w:val="006A51AF"/>
    <w:rsid w:val="006B06E7"/>
    <w:rsid w:val="006C4A65"/>
    <w:rsid w:val="006D1FBC"/>
    <w:rsid w:val="006D2B1B"/>
    <w:rsid w:val="006E0AA1"/>
    <w:rsid w:val="006E0E53"/>
    <w:rsid w:val="006E42ED"/>
    <w:rsid w:val="006E4444"/>
    <w:rsid w:val="006E5D42"/>
    <w:rsid w:val="00701574"/>
    <w:rsid w:val="00701E0F"/>
    <w:rsid w:val="00710F8D"/>
    <w:rsid w:val="00713C72"/>
    <w:rsid w:val="0071689C"/>
    <w:rsid w:val="0072207E"/>
    <w:rsid w:val="0072299F"/>
    <w:rsid w:val="007246EF"/>
    <w:rsid w:val="00730A15"/>
    <w:rsid w:val="00733AC3"/>
    <w:rsid w:val="00735560"/>
    <w:rsid w:val="00736494"/>
    <w:rsid w:val="00737E54"/>
    <w:rsid w:val="0074060E"/>
    <w:rsid w:val="00747C4A"/>
    <w:rsid w:val="007522FB"/>
    <w:rsid w:val="00753B42"/>
    <w:rsid w:val="00754F0B"/>
    <w:rsid w:val="00764C8D"/>
    <w:rsid w:val="00767542"/>
    <w:rsid w:val="007700B8"/>
    <w:rsid w:val="00781694"/>
    <w:rsid w:val="007965C0"/>
    <w:rsid w:val="00797728"/>
    <w:rsid w:val="007B19C6"/>
    <w:rsid w:val="007B67B3"/>
    <w:rsid w:val="007C4D02"/>
    <w:rsid w:val="007D417F"/>
    <w:rsid w:val="007E06CA"/>
    <w:rsid w:val="007F3EF7"/>
    <w:rsid w:val="0080239E"/>
    <w:rsid w:val="00805CB8"/>
    <w:rsid w:val="008079C5"/>
    <w:rsid w:val="008110BD"/>
    <w:rsid w:val="008138A7"/>
    <w:rsid w:val="00840327"/>
    <w:rsid w:val="008435FC"/>
    <w:rsid w:val="00850DC9"/>
    <w:rsid w:val="00857443"/>
    <w:rsid w:val="00865187"/>
    <w:rsid w:val="00865352"/>
    <w:rsid w:val="00876EF2"/>
    <w:rsid w:val="00886D19"/>
    <w:rsid w:val="008C65BD"/>
    <w:rsid w:val="008D486E"/>
    <w:rsid w:val="008D6910"/>
    <w:rsid w:val="008E0ACD"/>
    <w:rsid w:val="008E6825"/>
    <w:rsid w:val="009104A0"/>
    <w:rsid w:val="0091418C"/>
    <w:rsid w:val="00925CA2"/>
    <w:rsid w:val="009277E1"/>
    <w:rsid w:val="0093009B"/>
    <w:rsid w:val="00930872"/>
    <w:rsid w:val="0093256C"/>
    <w:rsid w:val="00937757"/>
    <w:rsid w:val="0094660F"/>
    <w:rsid w:val="00947BF7"/>
    <w:rsid w:val="0096377A"/>
    <w:rsid w:val="009642E4"/>
    <w:rsid w:val="0098464E"/>
    <w:rsid w:val="00986168"/>
    <w:rsid w:val="00986EE4"/>
    <w:rsid w:val="0099007F"/>
    <w:rsid w:val="00992F52"/>
    <w:rsid w:val="009965F5"/>
    <w:rsid w:val="009A21B9"/>
    <w:rsid w:val="009A76B6"/>
    <w:rsid w:val="009C0417"/>
    <w:rsid w:val="009D0E55"/>
    <w:rsid w:val="009E3860"/>
    <w:rsid w:val="009E39A2"/>
    <w:rsid w:val="009F6222"/>
    <w:rsid w:val="00A01357"/>
    <w:rsid w:val="00A13AD4"/>
    <w:rsid w:val="00A15695"/>
    <w:rsid w:val="00A203A6"/>
    <w:rsid w:val="00A21894"/>
    <w:rsid w:val="00A304E3"/>
    <w:rsid w:val="00A32409"/>
    <w:rsid w:val="00A415F8"/>
    <w:rsid w:val="00A4694C"/>
    <w:rsid w:val="00A75756"/>
    <w:rsid w:val="00A83BA4"/>
    <w:rsid w:val="00A8792A"/>
    <w:rsid w:val="00AA0D2B"/>
    <w:rsid w:val="00AC2177"/>
    <w:rsid w:val="00AE08C4"/>
    <w:rsid w:val="00AE38E3"/>
    <w:rsid w:val="00AE3FF5"/>
    <w:rsid w:val="00AE48AF"/>
    <w:rsid w:val="00AF72C5"/>
    <w:rsid w:val="00B01762"/>
    <w:rsid w:val="00B1284F"/>
    <w:rsid w:val="00B158EE"/>
    <w:rsid w:val="00B15E7C"/>
    <w:rsid w:val="00B176E9"/>
    <w:rsid w:val="00B25E74"/>
    <w:rsid w:val="00B5752F"/>
    <w:rsid w:val="00B6029E"/>
    <w:rsid w:val="00B65926"/>
    <w:rsid w:val="00B845A3"/>
    <w:rsid w:val="00B8673E"/>
    <w:rsid w:val="00B90BF5"/>
    <w:rsid w:val="00B97DF8"/>
    <w:rsid w:val="00BB17EE"/>
    <w:rsid w:val="00BB495B"/>
    <w:rsid w:val="00BB554F"/>
    <w:rsid w:val="00BC1882"/>
    <w:rsid w:val="00BC2B20"/>
    <w:rsid w:val="00BD7D08"/>
    <w:rsid w:val="00BE5642"/>
    <w:rsid w:val="00BF7D8E"/>
    <w:rsid w:val="00C14E43"/>
    <w:rsid w:val="00C17B67"/>
    <w:rsid w:val="00C2656B"/>
    <w:rsid w:val="00C359D8"/>
    <w:rsid w:val="00C46865"/>
    <w:rsid w:val="00C61543"/>
    <w:rsid w:val="00C61D47"/>
    <w:rsid w:val="00C95D26"/>
    <w:rsid w:val="00C96FEE"/>
    <w:rsid w:val="00CA06ED"/>
    <w:rsid w:val="00CA1BD9"/>
    <w:rsid w:val="00CA440F"/>
    <w:rsid w:val="00CB2F96"/>
    <w:rsid w:val="00CB6436"/>
    <w:rsid w:val="00CD2FE3"/>
    <w:rsid w:val="00CD5DA8"/>
    <w:rsid w:val="00CD7799"/>
    <w:rsid w:val="00CE2331"/>
    <w:rsid w:val="00D12C7C"/>
    <w:rsid w:val="00D16327"/>
    <w:rsid w:val="00D23E3B"/>
    <w:rsid w:val="00D267A4"/>
    <w:rsid w:val="00D3324D"/>
    <w:rsid w:val="00D3529E"/>
    <w:rsid w:val="00D36345"/>
    <w:rsid w:val="00D403F5"/>
    <w:rsid w:val="00D562D8"/>
    <w:rsid w:val="00D60115"/>
    <w:rsid w:val="00D61842"/>
    <w:rsid w:val="00D667D1"/>
    <w:rsid w:val="00D67217"/>
    <w:rsid w:val="00D71707"/>
    <w:rsid w:val="00D90E7A"/>
    <w:rsid w:val="00D9229D"/>
    <w:rsid w:val="00DC2453"/>
    <w:rsid w:val="00DD5A6D"/>
    <w:rsid w:val="00DD5A8A"/>
    <w:rsid w:val="00DE01B3"/>
    <w:rsid w:val="00DE6DF0"/>
    <w:rsid w:val="00DF0C9D"/>
    <w:rsid w:val="00E1042A"/>
    <w:rsid w:val="00E14210"/>
    <w:rsid w:val="00E16862"/>
    <w:rsid w:val="00E24A3C"/>
    <w:rsid w:val="00E37776"/>
    <w:rsid w:val="00E71987"/>
    <w:rsid w:val="00E751EE"/>
    <w:rsid w:val="00E776B6"/>
    <w:rsid w:val="00E847BF"/>
    <w:rsid w:val="00E91550"/>
    <w:rsid w:val="00E93AB3"/>
    <w:rsid w:val="00E94AD2"/>
    <w:rsid w:val="00EA092D"/>
    <w:rsid w:val="00EB5BF4"/>
    <w:rsid w:val="00ED5179"/>
    <w:rsid w:val="00EE37CC"/>
    <w:rsid w:val="00EE3815"/>
    <w:rsid w:val="00F03C04"/>
    <w:rsid w:val="00F221FB"/>
    <w:rsid w:val="00F2385C"/>
    <w:rsid w:val="00F269E2"/>
    <w:rsid w:val="00F27510"/>
    <w:rsid w:val="00F45990"/>
    <w:rsid w:val="00F548E4"/>
    <w:rsid w:val="00F6112D"/>
    <w:rsid w:val="00F612E2"/>
    <w:rsid w:val="00F61FB0"/>
    <w:rsid w:val="00F6292E"/>
    <w:rsid w:val="00F6337D"/>
    <w:rsid w:val="00F661B3"/>
    <w:rsid w:val="00F66DBE"/>
    <w:rsid w:val="00F7713B"/>
    <w:rsid w:val="00F804DD"/>
    <w:rsid w:val="00F80D23"/>
    <w:rsid w:val="00F82F02"/>
    <w:rsid w:val="00FA56E4"/>
    <w:rsid w:val="00FA6536"/>
    <w:rsid w:val="00FA7FFD"/>
    <w:rsid w:val="00FD4739"/>
    <w:rsid w:val="00FE4DDD"/>
    <w:rsid w:val="00FF2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8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5F8"/>
    <w:pPr>
      <w:jc w:val="both"/>
    </w:pPr>
    <w:rPr>
      <w:sz w:val="24"/>
      <w:lang w:eastAsia="en-US"/>
    </w:rPr>
  </w:style>
  <w:style w:type="paragraph" w:styleId="1">
    <w:name w:val="heading 1"/>
    <w:basedOn w:val="a"/>
    <w:next w:val="a"/>
    <w:link w:val="10"/>
    <w:qFormat/>
    <w:rsid w:val="00A415F8"/>
    <w:pPr>
      <w:keepNext/>
      <w:widowControl w:val="0"/>
      <w:spacing w:before="120" w:after="120"/>
      <w:outlineLvl w:val="0"/>
    </w:pPr>
    <w:rPr>
      <w:b/>
    </w:rPr>
  </w:style>
  <w:style w:type="paragraph" w:styleId="20">
    <w:name w:val="heading 2"/>
    <w:basedOn w:val="a"/>
    <w:next w:val="a"/>
    <w:link w:val="21"/>
    <w:uiPriority w:val="9"/>
    <w:qFormat/>
    <w:rsid w:val="00A415F8"/>
    <w:pPr>
      <w:keepNext/>
      <w:tabs>
        <w:tab w:val="left" w:pos="1134"/>
        <w:tab w:val="right" w:leader="dot" w:pos="9639"/>
      </w:tabs>
      <w:spacing w:before="120" w:after="120"/>
      <w:outlineLvl w:val="1"/>
    </w:pPr>
    <w:rPr>
      <w:b/>
    </w:rPr>
  </w:style>
  <w:style w:type="paragraph" w:styleId="3">
    <w:name w:val="heading 3"/>
    <w:basedOn w:val="a"/>
    <w:next w:val="a"/>
    <w:link w:val="30"/>
    <w:qFormat/>
    <w:rsid w:val="00A415F8"/>
    <w:pPr>
      <w:keepNext/>
      <w:tabs>
        <w:tab w:val="left" w:pos="1134"/>
      </w:tabs>
      <w:spacing w:before="120" w:after="120"/>
      <w:outlineLvl w:val="2"/>
    </w:pPr>
  </w:style>
  <w:style w:type="paragraph" w:styleId="4">
    <w:name w:val="heading 4"/>
    <w:basedOn w:val="a"/>
    <w:next w:val="a"/>
    <w:qFormat/>
    <w:rsid w:val="00A415F8"/>
    <w:pPr>
      <w:keepNext/>
      <w:numPr>
        <w:ilvl w:val="3"/>
        <w:numId w:val="4"/>
      </w:numPr>
      <w:tabs>
        <w:tab w:val="left" w:pos="1418"/>
      </w:tabs>
      <w:spacing w:after="120"/>
      <w:outlineLvl w:val="3"/>
    </w:pPr>
  </w:style>
  <w:style w:type="paragraph" w:styleId="5">
    <w:name w:val="heading 5"/>
    <w:basedOn w:val="a"/>
    <w:next w:val="a"/>
    <w:qFormat/>
    <w:rsid w:val="00A415F8"/>
    <w:pPr>
      <w:keepNext/>
      <w:jc w:val="center"/>
      <w:outlineLvl w:val="4"/>
    </w:pPr>
    <w:rPr>
      <w:b/>
    </w:rPr>
  </w:style>
  <w:style w:type="paragraph" w:styleId="6">
    <w:name w:val="heading 6"/>
    <w:basedOn w:val="a"/>
    <w:next w:val="a"/>
    <w:qFormat/>
    <w:rsid w:val="00A415F8"/>
    <w:pPr>
      <w:numPr>
        <w:ilvl w:val="5"/>
        <w:numId w:val="1"/>
      </w:numPr>
      <w:spacing w:before="240" w:after="60"/>
      <w:outlineLvl w:val="5"/>
    </w:pPr>
    <w:rPr>
      <w:i/>
      <w:color w:val="000000"/>
      <w:sz w:val="22"/>
    </w:rPr>
  </w:style>
  <w:style w:type="paragraph" w:styleId="7">
    <w:name w:val="heading 7"/>
    <w:basedOn w:val="a"/>
    <w:next w:val="a"/>
    <w:qFormat/>
    <w:rsid w:val="00A415F8"/>
    <w:pPr>
      <w:numPr>
        <w:ilvl w:val="6"/>
        <w:numId w:val="1"/>
      </w:numPr>
      <w:spacing w:before="240" w:after="60"/>
      <w:outlineLvl w:val="6"/>
    </w:pPr>
    <w:rPr>
      <w:rFonts w:ascii="Arial CYR" w:hAnsi="Arial CYR"/>
      <w:color w:val="000000"/>
    </w:rPr>
  </w:style>
  <w:style w:type="paragraph" w:styleId="8">
    <w:name w:val="heading 8"/>
    <w:basedOn w:val="a"/>
    <w:next w:val="a"/>
    <w:qFormat/>
    <w:rsid w:val="00A415F8"/>
    <w:pPr>
      <w:numPr>
        <w:ilvl w:val="7"/>
        <w:numId w:val="1"/>
      </w:numPr>
      <w:spacing w:before="240" w:after="60"/>
      <w:outlineLvl w:val="7"/>
    </w:pPr>
    <w:rPr>
      <w:rFonts w:ascii="Arial CYR" w:hAnsi="Arial CYR"/>
      <w:i/>
      <w:color w:val="000000"/>
    </w:rPr>
  </w:style>
  <w:style w:type="paragraph" w:styleId="9">
    <w:name w:val="heading 9"/>
    <w:basedOn w:val="a"/>
    <w:next w:val="a"/>
    <w:qFormat/>
    <w:rsid w:val="00A415F8"/>
    <w:pPr>
      <w:numPr>
        <w:ilvl w:val="8"/>
        <w:numId w:val="1"/>
      </w:numPr>
      <w:spacing w:before="240" w:after="60"/>
      <w:outlineLvl w:val="8"/>
    </w:pPr>
    <w:rPr>
      <w:rFonts w:ascii="Arial CYR" w:hAnsi="Arial CYR"/>
      <w:b/>
      <w:i/>
      <w:color w:val="000000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A415F8"/>
    <w:pPr>
      <w:tabs>
        <w:tab w:val="center" w:pos="4153"/>
        <w:tab w:val="right" w:pos="8306"/>
      </w:tabs>
      <w:jc w:val="center"/>
    </w:pPr>
    <w:rPr>
      <w:rFonts w:ascii="Arial" w:hAnsi="Arial"/>
      <w:b/>
      <w:i/>
      <w:caps/>
      <w:sz w:val="28"/>
    </w:rPr>
  </w:style>
  <w:style w:type="paragraph" w:styleId="a5">
    <w:name w:val="footer"/>
    <w:basedOn w:val="a"/>
    <w:link w:val="a6"/>
    <w:uiPriority w:val="99"/>
    <w:rsid w:val="00A415F8"/>
    <w:pPr>
      <w:tabs>
        <w:tab w:val="center" w:pos="4153"/>
        <w:tab w:val="right" w:pos="8306"/>
      </w:tabs>
    </w:pPr>
    <w:rPr>
      <w:rFonts w:ascii="Arial" w:hAnsi="Arial"/>
      <w:i/>
      <w:sz w:val="22"/>
    </w:rPr>
  </w:style>
  <w:style w:type="paragraph" w:customStyle="1" w:styleId="11">
    <w:name w:val="Верхний колонтитул 1"/>
    <w:basedOn w:val="a"/>
    <w:next w:val="a"/>
    <w:rsid w:val="00A415F8"/>
    <w:pPr>
      <w:jc w:val="right"/>
    </w:pPr>
    <w:rPr>
      <w:rFonts w:ascii="Arial" w:hAnsi="Arial"/>
      <w:b/>
      <w:i/>
      <w:color w:val="000000"/>
    </w:rPr>
  </w:style>
  <w:style w:type="character" w:styleId="a7">
    <w:name w:val="page number"/>
    <w:rsid w:val="00A415F8"/>
    <w:rPr>
      <w:rFonts w:ascii="Arial" w:hAnsi="Arial"/>
      <w:b/>
      <w:dstrike w:val="0"/>
      <w:color w:val="FFFFFF"/>
      <w:sz w:val="28"/>
      <w:vertAlign w:val="baseline"/>
    </w:rPr>
  </w:style>
  <w:style w:type="paragraph" w:styleId="80">
    <w:name w:val="toc 8"/>
    <w:basedOn w:val="a"/>
    <w:next w:val="a"/>
    <w:autoRedefine/>
    <w:uiPriority w:val="39"/>
    <w:semiHidden/>
    <w:rsid w:val="00A415F8"/>
    <w:pPr>
      <w:ind w:left="1680"/>
    </w:pPr>
  </w:style>
  <w:style w:type="paragraph" w:customStyle="1" w:styleId="12">
    <w:name w:val="Заголовок1"/>
    <w:basedOn w:val="a"/>
    <w:rsid w:val="00A415F8"/>
    <w:pPr>
      <w:ind w:firstLine="567"/>
    </w:pPr>
    <w:rPr>
      <w:b/>
    </w:rPr>
  </w:style>
  <w:style w:type="paragraph" w:styleId="13">
    <w:name w:val="toc 1"/>
    <w:basedOn w:val="a"/>
    <w:next w:val="a"/>
    <w:uiPriority w:val="39"/>
    <w:rsid w:val="00A415F8"/>
  </w:style>
  <w:style w:type="paragraph" w:styleId="22">
    <w:name w:val="toc 2"/>
    <w:basedOn w:val="a"/>
    <w:next w:val="a"/>
    <w:uiPriority w:val="39"/>
    <w:rsid w:val="00A415F8"/>
    <w:pPr>
      <w:tabs>
        <w:tab w:val="left" w:pos="425"/>
        <w:tab w:val="right" w:leader="dot" w:pos="9639"/>
      </w:tabs>
      <w:spacing w:before="80"/>
    </w:pPr>
  </w:style>
  <w:style w:type="paragraph" w:styleId="31">
    <w:name w:val="toc 3"/>
    <w:basedOn w:val="a"/>
    <w:next w:val="a"/>
    <w:uiPriority w:val="39"/>
    <w:rsid w:val="00A415F8"/>
    <w:pPr>
      <w:tabs>
        <w:tab w:val="left" w:pos="567"/>
        <w:tab w:val="right" w:leader="dot" w:pos="9639"/>
      </w:tabs>
      <w:spacing w:before="80"/>
    </w:pPr>
  </w:style>
  <w:style w:type="paragraph" w:styleId="40">
    <w:name w:val="toc 4"/>
    <w:basedOn w:val="a"/>
    <w:next w:val="a"/>
    <w:semiHidden/>
    <w:rsid w:val="00A415F8"/>
    <w:pPr>
      <w:tabs>
        <w:tab w:val="left" w:pos="1418"/>
        <w:tab w:val="right" w:leader="dot" w:pos="9639"/>
      </w:tabs>
      <w:spacing w:before="80"/>
    </w:pPr>
  </w:style>
  <w:style w:type="paragraph" w:styleId="50">
    <w:name w:val="toc 5"/>
    <w:basedOn w:val="a"/>
    <w:next w:val="a"/>
    <w:semiHidden/>
    <w:rsid w:val="00A415F8"/>
    <w:pPr>
      <w:tabs>
        <w:tab w:val="left" w:pos="851"/>
        <w:tab w:val="right" w:leader="dot" w:pos="9627"/>
      </w:tabs>
      <w:spacing w:before="80"/>
    </w:pPr>
    <w:rPr>
      <w:noProof/>
    </w:rPr>
  </w:style>
  <w:style w:type="paragraph" w:styleId="60">
    <w:name w:val="toc 6"/>
    <w:basedOn w:val="a"/>
    <w:next w:val="a"/>
    <w:semiHidden/>
    <w:rsid w:val="00A415F8"/>
    <w:pPr>
      <w:tabs>
        <w:tab w:val="left" w:pos="1418"/>
        <w:tab w:val="right" w:leader="dot" w:pos="9639"/>
      </w:tabs>
      <w:spacing w:before="80"/>
    </w:pPr>
  </w:style>
  <w:style w:type="paragraph" w:styleId="70">
    <w:name w:val="toc 7"/>
    <w:basedOn w:val="a"/>
    <w:next w:val="a"/>
    <w:semiHidden/>
    <w:rsid w:val="00A415F8"/>
  </w:style>
  <w:style w:type="paragraph" w:styleId="90">
    <w:name w:val="toc 9"/>
    <w:basedOn w:val="a"/>
    <w:next w:val="a"/>
    <w:autoRedefine/>
    <w:semiHidden/>
    <w:rsid w:val="00A415F8"/>
    <w:pPr>
      <w:ind w:left="1920"/>
    </w:pPr>
  </w:style>
  <w:style w:type="paragraph" w:customStyle="1" w:styleId="a8">
    <w:name w:val="Приложение"/>
    <w:basedOn w:val="a9"/>
    <w:next w:val="5"/>
    <w:rsid w:val="00A415F8"/>
    <w:pPr>
      <w:spacing w:line="480" w:lineRule="auto"/>
    </w:pPr>
    <w:rPr>
      <w:color w:val="000000"/>
      <w:sz w:val="24"/>
    </w:rPr>
  </w:style>
  <w:style w:type="paragraph" w:styleId="a9">
    <w:name w:val="Title"/>
    <w:basedOn w:val="a"/>
    <w:link w:val="aa"/>
    <w:autoRedefine/>
    <w:uiPriority w:val="10"/>
    <w:qFormat/>
    <w:rsid w:val="00D403F5"/>
    <w:pPr>
      <w:jc w:val="center"/>
    </w:pPr>
    <w:rPr>
      <w:b/>
      <w:spacing w:val="-4"/>
      <w:kern w:val="28"/>
      <w:sz w:val="32"/>
      <w:szCs w:val="32"/>
    </w:rPr>
  </w:style>
  <w:style w:type="paragraph" w:styleId="ab">
    <w:name w:val="Body Text Indent"/>
    <w:basedOn w:val="a"/>
    <w:rsid w:val="00A415F8"/>
    <w:pPr>
      <w:widowControl w:val="0"/>
      <w:spacing w:line="240" w:lineRule="atLeast"/>
      <w:ind w:right="7" w:firstLine="549"/>
    </w:pPr>
    <w:rPr>
      <w:rFonts w:ascii="Lingvo Serif" w:hAnsi="Lingvo Serif"/>
      <w:snapToGrid w:val="0"/>
      <w:color w:val="000000"/>
      <w:lang w:eastAsia="ru-RU"/>
    </w:rPr>
  </w:style>
  <w:style w:type="paragraph" w:customStyle="1" w:styleId="ac">
    <w:name w:val="Термин"/>
    <w:basedOn w:val="14"/>
    <w:next w:val="a"/>
    <w:rsid w:val="00A415F8"/>
    <w:pPr>
      <w:spacing w:before="0" w:after="0"/>
    </w:pPr>
    <w:rPr>
      <w:color w:val="auto"/>
    </w:rPr>
  </w:style>
  <w:style w:type="paragraph" w:customStyle="1" w:styleId="14">
    <w:name w:val="Обычный1"/>
    <w:rsid w:val="00A415F8"/>
    <w:pPr>
      <w:widowControl w:val="0"/>
      <w:spacing w:before="100" w:after="100"/>
    </w:pPr>
    <w:rPr>
      <w:snapToGrid w:val="0"/>
      <w:color w:val="000000"/>
      <w:sz w:val="24"/>
    </w:rPr>
  </w:style>
  <w:style w:type="paragraph" w:customStyle="1" w:styleId="H3">
    <w:name w:val="H3"/>
    <w:basedOn w:val="14"/>
    <w:next w:val="14"/>
    <w:rsid w:val="00A415F8"/>
    <w:pPr>
      <w:keepNext/>
      <w:outlineLvl w:val="3"/>
    </w:pPr>
    <w:rPr>
      <w:b/>
      <w:color w:val="auto"/>
      <w:sz w:val="28"/>
    </w:rPr>
  </w:style>
  <w:style w:type="paragraph" w:styleId="2">
    <w:name w:val="List Bullet 2"/>
    <w:basedOn w:val="a"/>
    <w:autoRedefine/>
    <w:rsid w:val="00A415F8"/>
    <w:pPr>
      <w:widowControl w:val="0"/>
      <w:numPr>
        <w:numId w:val="3"/>
      </w:numPr>
    </w:pPr>
    <w:rPr>
      <w:lang w:eastAsia="ru-RU"/>
    </w:rPr>
  </w:style>
  <w:style w:type="paragraph" w:styleId="ad">
    <w:name w:val="Body Text"/>
    <w:basedOn w:val="a"/>
    <w:rsid w:val="00A415F8"/>
    <w:pPr>
      <w:spacing w:after="120"/>
      <w:jc w:val="left"/>
    </w:pPr>
    <w:rPr>
      <w:lang w:eastAsia="ru-RU"/>
    </w:rPr>
  </w:style>
  <w:style w:type="paragraph" w:styleId="23">
    <w:name w:val="Body Text Indent 2"/>
    <w:basedOn w:val="a"/>
    <w:rsid w:val="00A415F8"/>
    <w:pPr>
      <w:widowControl w:val="0"/>
      <w:spacing w:before="120"/>
      <w:ind w:firstLine="567"/>
    </w:pPr>
  </w:style>
  <w:style w:type="paragraph" w:styleId="ae">
    <w:name w:val="Plain Text"/>
    <w:basedOn w:val="a"/>
    <w:rsid w:val="00A415F8"/>
    <w:pPr>
      <w:jc w:val="left"/>
    </w:pPr>
    <w:rPr>
      <w:rFonts w:ascii="Courier New" w:hAnsi="Courier New"/>
      <w:sz w:val="20"/>
    </w:rPr>
  </w:style>
  <w:style w:type="paragraph" w:styleId="32">
    <w:name w:val="Body Text Indent 3"/>
    <w:basedOn w:val="a"/>
    <w:rsid w:val="00A415F8"/>
    <w:pPr>
      <w:widowControl w:val="0"/>
      <w:ind w:left="851" w:hanging="284"/>
    </w:pPr>
  </w:style>
  <w:style w:type="paragraph" w:styleId="af">
    <w:name w:val="List Continue"/>
    <w:basedOn w:val="a"/>
    <w:rsid w:val="00A415F8"/>
    <w:pPr>
      <w:spacing w:after="120"/>
      <w:ind w:left="283"/>
      <w:jc w:val="left"/>
    </w:pPr>
    <w:rPr>
      <w:sz w:val="20"/>
      <w:lang w:eastAsia="ru-RU"/>
    </w:rPr>
  </w:style>
  <w:style w:type="paragraph" w:styleId="24">
    <w:name w:val="List Continue 2"/>
    <w:basedOn w:val="a"/>
    <w:rsid w:val="00A415F8"/>
    <w:pPr>
      <w:spacing w:after="120"/>
      <w:ind w:left="566"/>
      <w:jc w:val="left"/>
    </w:pPr>
    <w:rPr>
      <w:lang w:eastAsia="ru-RU"/>
    </w:rPr>
  </w:style>
  <w:style w:type="paragraph" w:styleId="af0">
    <w:name w:val="Block Text"/>
    <w:basedOn w:val="a"/>
    <w:rsid w:val="00A415F8"/>
    <w:pPr>
      <w:widowControl w:val="0"/>
      <w:spacing w:line="240" w:lineRule="atLeast"/>
      <w:ind w:left="6" w:right="34" w:firstLine="567"/>
    </w:pPr>
    <w:rPr>
      <w:snapToGrid w:val="0"/>
      <w:lang w:eastAsia="ru-RU"/>
    </w:rPr>
  </w:style>
  <w:style w:type="paragraph" w:styleId="33">
    <w:name w:val="Body Text 3"/>
    <w:basedOn w:val="a"/>
    <w:rsid w:val="00A415F8"/>
    <w:pPr>
      <w:tabs>
        <w:tab w:val="left" w:pos="851"/>
      </w:tabs>
      <w:spacing w:before="120"/>
      <w:jc w:val="left"/>
    </w:pPr>
    <w:rPr>
      <w:rFonts w:ascii="Arial" w:hAnsi="Arial"/>
      <w:b/>
      <w:sz w:val="14"/>
    </w:rPr>
  </w:style>
  <w:style w:type="paragraph" w:customStyle="1" w:styleId="DefinitionTerm">
    <w:name w:val="Definition Term"/>
    <w:basedOn w:val="14"/>
    <w:next w:val="a"/>
    <w:rsid w:val="00A415F8"/>
    <w:pPr>
      <w:widowControl/>
      <w:spacing w:before="0" w:after="0"/>
    </w:pPr>
    <w:rPr>
      <w:color w:val="auto"/>
    </w:rPr>
  </w:style>
  <w:style w:type="paragraph" w:styleId="af1">
    <w:name w:val="List"/>
    <w:basedOn w:val="a"/>
    <w:rsid w:val="00A415F8"/>
    <w:pPr>
      <w:ind w:left="283" w:hanging="283"/>
      <w:jc w:val="left"/>
    </w:pPr>
    <w:rPr>
      <w:sz w:val="20"/>
      <w:lang w:eastAsia="ru-RU"/>
    </w:rPr>
  </w:style>
  <w:style w:type="paragraph" w:customStyle="1" w:styleId="H2">
    <w:name w:val="H2"/>
    <w:basedOn w:val="a"/>
    <w:rsid w:val="00A415F8"/>
    <w:pPr>
      <w:numPr>
        <w:ilvl w:val="2"/>
        <w:numId w:val="2"/>
      </w:numPr>
      <w:tabs>
        <w:tab w:val="clear" w:pos="720"/>
      </w:tabs>
      <w:ind w:left="0" w:firstLine="0"/>
    </w:pPr>
    <w:rPr>
      <w:sz w:val="22"/>
    </w:rPr>
  </w:style>
  <w:style w:type="paragraph" w:styleId="af2">
    <w:name w:val="Document Map"/>
    <w:basedOn w:val="a"/>
    <w:semiHidden/>
    <w:rsid w:val="00A415F8"/>
    <w:pPr>
      <w:shd w:val="clear" w:color="auto" w:fill="000080"/>
    </w:pPr>
    <w:rPr>
      <w:rFonts w:ascii="Tahoma" w:hAnsi="Tahoma" w:cs="Tahoma"/>
    </w:rPr>
  </w:style>
  <w:style w:type="character" w:customStyle="1" w:styleId="aa">
    <w:name w:val="Название Знак"/>
    <w:link w:val="a9"/>
    <w:uiPriority w:val="10"/>
    <w:rsid w:val="00D403F5"/>
    <w:rPr>
      <w:b/>
      <w:spacing w:val="-4"/>
      <w:kern w:val="28"/>
      <w:sz w:val="32"/>
      <w:szCs w:val="32"/>
    </w:rPr>
  </w:style>
  <w:style w:type="character" w:customStyle="1" w:styleId="af3">
    <w:name w:val="Абзац списка Знак"/>
    <w:link w:val="af4"/>
    <w:uiPriority w:val="34"/>
    <w:locked/>
    <w:rsid w:val="00886D19"/>
  </w:style>
  <w:style w:type="paragraph" w:styleId="af4">
    <w:name w:val="List Paragraph"/>
    <w:basedOn w:val="a"/>
    <w:link w:val="af3"/>
    <w:uiPriority w:val="34"/>
    <w:qFormat/>
    <w:rsid w:val="00886D19"/>
    <w:pPr>
      <w:spacing w:after="160" w:line="256" w:lineRule="auto"/>
      <w:ind w:left="720"/>
      <w:contextualSpacing/>
      <w:jc w:val="left"/>
    </w:pPr>
    <w:rPr>
      <w:sz w:val="20"/>
      <w:lang w:eastAsia="ru-RU"/>
    </w:rPr>
  </w:style>
  <w:style w:type="character" w:customStyle="1" w:styleId="af5">
    <w:name w:val="Обычный текст Знак"/>
    <w:link w:val="af6"/>
    <w:locked/>
    <w:rsid w:val="00886D19"/>
  </w:style>
  <w:style w:type="paragraph" w:customStyle="1" w:styleId="af6">
    <w:name w:val="Обычный текст"/>
    <w:basedOn w:val="af4"/>
    <w:link w:val="af5"/>
    <w:qFormat/>
    <w:rsid w:val="00886D19"/>
    <w:pPr>
      <w:ind w:left="0" w:firstLine="709"/>
      <w:jc w:val="both"/>
    </w:pPr>
  </w:style>
  <w:style w:type="character" w:customStyle="1" w:styleId="St10">
    <w:name w:val="St1 Знак"/>
    <w:link w:val="St1"/>
    <w:locked/>
    <w:rsid w:val="00886D19"/>
    <w:rPr>
      <w:b/>
      <w:caps/>
      <w:szCs w:val="28"/>
    </w:rPr>
  </w:style>
  <w:style w:type="paragraph" w:customStyle="1" w:styleId="St1">
    <w:name w:val="St1"/>
    <w:basedOn w:val="af4"/>
    <w:link w:val="St10"/>
    <w:qFormat/>
    <w:rsid w:val="00886D19"/>
    <w:pPr>
      <w:numPr>
        <w:numId w:val="5"/>
      </w:numPr>
      <w:spacing w:before="480" w:line="240" w:lineRule="auto"/>
      <w:ind w:left="0" w:firstLine="0"/>
    </w:pPr>
    <w:rPr>
      <w:b/>
      <w:caps/>
      <w:sz w:val="28"/>
      <w:szCs w:val="28"/>
    </w:rPr>
  </w:style>
  <w:style w:type="character" w:customStyle="1" w:styleId="St20">
    <w:name w:val="St2 Знак"/>
    <w:link w:val="St2"/>
    <w:locked/>
    <w:rsid w:val="00886D19"/>
    <w:rPr>
      <w:b/>
      <w:szCs w:val="28"/>
    </w:rPr>
  </w:style>
  <w:style w:type="paragraph" w:customStyle="1" w:styleId="St2">
    <w:name w:val="St2"/>
    <w:basedOn w:val="af4"/>
    <w:link w:val="St20"/>
    <w:qFormat/>
    <w:rsid w:val="00886D19"/>
    <w:pPr>
      <w:numPr>
        <w:ilvl w:val="1"/>
        <w:numId w:val="5"/>
      </w:numPr>
      <w:ind w:left="0" w:firstLine="0"/>
    </w:pPr>
    <w:rPr>
      <w:b/>
      <w:sz w:val="28"/>
      <w:szCs w:val="28"/>
    </w:rPr>
  </w:style>
  <w:style w:type="character" w:customStyle="1" w:styleId="St-text">
    <w:name w:val="St-text Знак"/>
    <w:link w:val="St-text0"/>
    <w:locked/>
    <w:rsid w:val="00886D19"/>
    <w:rPr>
      <w:sz w:val="28"/>
      <w:lang w:val="ru-RU" w:eastAsia="ru-RU" w:bidi="ar-SA"/>
    </w:rPr>
  </w:style>
  <w:style w:type="paragraph" w:customStyle="1" w:styleId="St-text0">
    <w:name w:val="St-text"/>
    <w:link w:val="St-text"/>
    <w:qFormat/>
    <w:rsid w:val="00886D19"/>
    <w:pPr>
      <w:spacing w:before="240" w:after="120"/>
      <w:ind w:firstLine="709"/>
      <w:jc w:val="both"/>
    </w:pPr>
  </w:style>
  <w:style w:type="character" w:customStyle="1" w:styleId="St30">
    <w:name w:val="St3 Знак"/>
    <w:link w:val="St3"/>
    <w:locked/>
    <w:rsid w:val="00886D19"/>
    <w:rPr>
      <w:sz w:val="20"/>
    </w:rPr>
  </w:style>
  <w:style w:type="paragraph" w:customStyle="1" w:styleId="St3">
    <w:name w:val="St3"/>
    <w:basedOn w:val="St2"/>
    <w:link w:val="St30"/>
    <w:qFormat/>
    <w:rsid w:val="00886D19"/>
    <w:pPr>
      <w:numPr>
        <w:ilvl w:val="2"/>
      </w:numPr>
      <w:ind w:left="0" w:firstLine="0"/>
    </w:pPr>
    <w:rPr>
      <w:b w:val="0"/>
      <w:sz w:val="20"/>
      <w:szCs w:val="20"/>
    </w:rPr>
  </w:style>
  <w:style w:type="table" w:styleId="af7">
    <w:name w:val="Table Grid"/>
    <w:basedOn w:val="a1"/>
    <w:uiPriority w:val="39"/>
    <w:rsid w:val="00456B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8">
    <w:name w:val="Чертежный"/>
    <w:rsid w:val="00DE6DF0"/>
    <w:pPr>
      <w:jc w:val="both"/>
    </w:pPr>
    <w:rPr>
      <w:rFonts w:ascii="ISOCPEUR" w:hAnsi="ISOCPEUR"/>
      <w:i/>
      <w:lang w:val="uk-UA"/>
    </w:rPr>
  </w:style>
  <w:style w:type="character" w:customStyle="1" w:styleId="a4">
    <w:name w:val="Верхний колонтитул Знак"/>
    <w:link w:val="a3"/>
    <w:uiPriority w:val="99"/>
    <w:rsid w:val="005D46F9"/>
    <w:rPr>
      <w:rFonts w:ascii="Arial" w:hAnsi="Arial"/>
      <w:b/>
      <w:i/>
      <w:caps/>
      <w:lang w:eastAsia="en-US"/>
    </w:rPr>
  </w:style>
  <w:style w:type="character" w:customStyle="1" w:styleId="a6">
    <w:name w:val="Нижний колонтитул Знак"/>
    <w:link w:val="a5"/>
    <w:uiPriority w:val="99"/>
    <w:rsid w:val="005D46F9"/>
    <w:rPr>
      <w:rFonts w:ascii="Arial" w:hAnsi="Arial"/>
      <w:i/>
      <w:sz w:val="22"/>
      <w:lang w:eastAsia="en-US"/>
    </w:rPr>
  </w:style>
  <w:style w:type="paragraph" w:customStyle="1" w:styleId="af9">
    <w:name w:val="Версия документа"/>
    <w:basedOn w:val="a"/>
    <w:rsid w:val="005D46F9"/>
    <w:pPr>
      <w:spacing w:before="480"/>
      <w:contextualSpacing/>
      <w:jc w:val="center"/>
    </w:pPr>
    <w:rPr>
      <w:rFonts w:ascii="Calibri Light" w:hAnsi="Calibri Light"/>
      <w:spacing w:val="5"/>
      <w:kern w:val="28"/>
      <w:sz w:val="18"/>
      <w:szCs w:val="52"/>
    </w:rPr>
  </w:style>
  <w:style w:type="character" w:styleId="afa">
    <w:name w:val="Hyperlink"/>
    <w:uiPriority w:val="99"/>
    <w:unhideWhenUsed/>
    <w:rsid w:val="005D46F9"/>
    <w:rPr>
      <w:color w:val="0563C1"/>
      <w:u w:val="single"/>
    </w:rPr>
  </w:style>
  <w:style w:type="paragraph" w:styleId="afb">
    <w:name w:val="Balloon Text"/>
    <w:basedOn w:val="a"/>
    <w:link w:val="afc"/>
    <w:uiPriority w:val="99"/>
    <w:unhideWhenUsed/>
    <w:rsid w:val="005D46F9"/>
    <w:pPr>
      <w:jc w:val="left"/>
    </w:pPr>
    <w:rPr>
      <w:rFonts w:ascii="Tahoma" w:eastAsia="Calibri" w:hAnsi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rsid w:val="005D46F9"/>
    <w:rPr>
      <w:rFonts w:ascii="Tahoma" w:eastAsia="Calibri" w:hAnsi="Tahoma"/>
      <w:sz w:val="16"/>
      <w:szCs w:val="16"/>
      <w:lang w:eastAsia="en-US"/>
    </w:rPr>
  </w:style>
  <w:style w:type="character" w:customStyle="1" w:styleId="91">
    <w:name w:val="Основной текст (9)_"/>
    <w:link w:val="92"/>
    <w:rsid w:val="005D46F9"/>
    <w:rPr>
      <w:b/>
      <w:bCs/>
      <w:shd w:val="clear" w:color="auto" w:fill="FFFFFF"/>
    </w:rPr>
  </w:style>
  <w:style w:type="character" w:customStyle="1" w:styleId="25">
    <w:name w:val="Основной текст (2)_"/>
    <w:link w:val="26"/>
    <w:rsid w:val="005D46F9"/>
    <w:rPr>
      <w:shd w:val="clear" w:color="auto" w:fill="FFFFFF"/>
    </w:rPr>
  </w:style>
  <w:style w:type="paragraph" w:customStyle="1" w:styleId="92">
    <w:name w:val="Основной текст (9)"/>
    <w:basedOn w:val="a"/>
    <w:link w:val="91"/>
    <w:rsid w:val="005D46F9"/>
    <w:pPr>
      <w:widowControl w:val="0"/>
      <w:shd w:val="clear" w:color="auto" w:fill="FFFFFF"/>
      <w:spacing w:after="420" w:line="0" w:lineRule="atLeast"/>
      <w:ind w:hanging="280"/>
      <w:jc w:val="center"/>
    </w:pPr>
    <w:rPr>
      <w:b/>
      <w:bCs/>
      <w:sz w:val="28"/>
      <w:lang w:eastAsia="ru-RU"/>
    </w:rPr>
  </w:style>
  <w:style w:type="paragraph" w:customStyle="1" w:styleId="26">
    <w:name w:val="Основной текст (2)"/>
    <w:basedOn w:val="a"/>
    <w:link w:val="25"/>
    <w:rsid w:val="005D46F9"/>
    <w:pPr>
      <w:widowControl w:val="0"/>
      <w:shd w:val="clear" w:color="auto" w:fill="FFFFFF"/>
      <w:spacing w:before="240" w:after="3960" w:line="0" w:lineRule="atLeast"/>
      <w:ind w:hanging="360"/>
      <w:jc w:val="right"/>
    </w:pPr>
    <w:rPr>
      <w:sz w:val="28"/>
      <w:lang w:eastAsia="ru-RU"/>
    </w:rPr>
  </w:style>
  <w:style w:type="paragraph" w:customStyle="1" w:styleId="15">
    <w:name w:val="Стиль1"/>
    <w:basedOn w:val="1"/>
    <w:link w:val="16"/>
    <w:qFormat/>
    <w:rsid w:val="005D46F9"/>
    <w:pPr>
      <w:keepNext w:val="0"/>
      <w:autoSpaceDE w:val="0"/>
      <w:autoSpaceDN w:val="0"/>
      <w:adjustRightInd w:val="0"/>
      <w:spacing w:before="0" w:after="0" w:line="24" w:lineRule="atLeast"/>
    </w:pPr>
    <w:rPr>
      <w:b w:val="0"/>
      <w:sz w:val="26"/>
      <w:szCs w:val="26"/>
    </w:rPr>
  </w:style>
  <w:style w:type="character" w:customStyle="1" w:styleId="16">
    <w:name w:val="Стиль1 Знак"/>
    <w:link w:val="15"/>
    <w:rsid w:val="00BD7D08"/>
    <w:rPr>
      <w:sz w:val="26"/>
      <w:szCs w:val="26"/>
      <w:lang w:eastAsia="en-US"/>
    </w:rPr>
  </w:style>
  <w:style w:type="character" w:customStyle="1" w:styleId="21">
    <w:name w:val="Заголовок 2 Знак"/>
    <w:link w:val="20"/>
    <w:uiPriority w:val="9"/>
    <w:rsid w:val="00992F52"/>
    <w:rPr>
      <w:b/>
      <w:sz w:val="24"/>
      <w:lang w:eastAsia="en-US"/>
    </w:rPr>
  </w:style>
  <w:style w:type="character" w:customStyle="1" w:styleId="14pt">
    <w:name w:val="Основной текст + 14 pt Знак"/>
    <w:basedOn w:val="a0"/>
    <w:link w:val="14pt0"/>
    <w:locked/>
    <w:rsid w:val="00CB6436"/>
    <w:rPr>
      <w:rFonts w:ascii="Calibri" w:eastAsia="Calibri" w:hAnsi="Calibri"/>
      <w:sz w:val="24"/>
      <w:szCs w:val="22"/>
      <w:lang w:val="en-US" w:eastAsia="en-US"/>
    </w:rPr>
  </w:style>
  <w:style w:type="paragraph" w:customStyle="1" w:styleId="14pt0">
    <w:name w:val="Основной текст + 14 pt"/>
    <w:basedOn w:val="ad"/>
    <w:link w:val="14pt"/>
    <w:rsid w:val="00CB6436"/>
    <w:pPr>
      <w:spacing w:before="120" w:line="276" w:lineRule="auto"/>
      <w:ind w:firstLine="720"/>
      <w:jc w:val="both"/>
    </w:pPr>
    <w:rPr>
      <w:rFonts w:ascii="Calibri" w:eastAsia="Calibri" w:hAnsi="Calibri"/>
      <w:szCs w:val="22"/>
      <w:lang w:val="en-US" w:eastAsia="en-US"/>
    </w:rPr>
  </w:style>
  <w:style w:type="character" w:customStyle="1" w:styleId="10">
    <w:name w:val="Заголовок 1 Знак"/>
    <w:link w:val="1"/>
    <w:rsid w:val="00EE37CC"/>
    <w:rPr>
      <w:b/>
      <w:sz w:val="24"/>
      <w:lang w:eastAsia="en-US"/>
    </w:rPr>
  </w:style>
  <w:style w:type="character" w:customStyle="1" w:styleId="30">
    <w:name w:val="Заголовок 3 Знак"/>
    <w:link w:val="3"/>
    <w:rsid w:val="005E0F81"/>
    <w:rPr>
      <w:sz w:val="24"/>
      <w:lang w:eastAsia="en-US"/>
    </w:rPr>
  </w:style>
  <w:style w:type="character" w:styleId="afd">
    <w:name w:val="annotation reference"/>
    <w:basedOn w:val="a0"/>
    <w:semiHidden/>
    <w:unhideWhenUsed/>
    <w:rsid w:val="00493412"/>
    <w:rPr>
      <w:sz w:val="16"/>
      <w:szCs w:val="16"/>
    </w:rPr>
  </w:style>
  <w:style w:type="paragraph" w:styleId="afe">
    <w:name w:val="annotation text"/>
    <w:basedOn w:val="a"/>
    <w:link w:val="aff"/>
    <w:semiHidden/>
    <w:unhideWhenUsed/>
    <w:rsid w:val="00493412"/>
    <w:rPr>
      <w:sz w:val="20"/>
    </w:rPr>
  </w:style>
  <w:style w:type="character" w:customStyle="1" w:styleId="aff">
    <w:name w:val="Текст примечания Знак"/>
    <w:basedOn w:val="a0"/>
    <w:link w:val="afe"/>
    <w:semiHidden/>
    <w:rsid w:val="00493412"/>
    <w:rPr>
      <w:sz w:val="20"/>
      <w:lang w:eastAsia="en-US"/>
    </w:rPr>
  </w:style>
  <w:style w:type="paragraph" w:styleId="aff0">
    <w:name w:val="annotation subject"/>
    <w:basedOn w:val="afe"/>
    <w:next w:val="afe"/>
    <w:link w:val="aff1"/>
    <w:semiHidden/>
    <w:unhideWhenUsed/>
    <w:rsid w:val="00493412"/>
    <w:rPr>
      <w:b/>
      <w:bCs/>
    </w:rPr>
  </w:style>
  <w:style w:type="character" w:customStyle="1" w:styleId="aff1">
    <w:name w:val="Тема примечания Знак"/>
    <w:basedOn w:val="aff"/>
    <w:link w:val="aff0"/>
    <w:semiHidden/>
    <w:rsid w:val="00493412"/>
    <w:rPr>
      <w:b/>
      <w:bCs/>
      <w:sz w:val="20"/>
      <w:lang w:eastAsia="en-US"/>
    </w:rPr>
  </w:style>
  <w:style w:type="character" w:customStyle="1" w:styleId="61">
    <w:name w:val="Основной текст (6)_"/>
    <w:basedOn w:val="a0"/>
    <w:link w:val="62"/>
    <w:uiPriority w:val="99"/>
    <w:rsid w:val="000D465C"/>
    <w:rPr>
      <w:rFonts w:ascii="Arial" w:hAnsi="Arial" w:cs="Arial"/>
      <w:sz w:val="17"/>
      <w:szCs w:val="17"/>
      <w:shd w:val="clear" w:color="auto" w:fill="FFFFFF"/>
    </w:rPr>
  </w:style>
  <w:style w:type="paragraph" w:customStyle="1" w:styleId="62">
    <w:name w:val="Основной текст (6)"/>
    <w:basedOn w:val="a"/>
    <w:link w:val="61"/>
    <w:uiPriority w:val="99"/>
    <w:rsid w:val="000D465C"/>
    <w:pPr>
      <w:widowControl w:val="0"/>
      <w:shd w:val="clear" w:color="auto" w:fill="FFFFFF"/>
      <w:spacing w:before="240" w:line="234" w:lineRule="exact"/>
      <w:ind w:hanging="580"/>
      <w:jc w:val="center"/>
    </w:pPr>
    <w:rPr>
      <w:rFonts w:ascii="Arial" w:hAnsi="Arial" w:cs="Arial"/>
      <w:sz w:val="17"/>
      <w:szCs w:val="17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49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11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&#1064;&#1072;&#1073;&#1083;&#1086;&#1085;&#1099;\Shablon_B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033E2-62A7-40AF-AD29-B8460E2EC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Shablon_BS.dot</Template>
  <TotalTime>1</TotalTime>
  <Pages>31</Pages>
  <Words>4179</Words>
  <Characters>23823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НАИМЕНОВАНИЕ ДОКУМЕНТА</vt:lpstr>
    </vt:vector>
  </TitlesOfParts>
  <Company>BelSoft</Company>
  <LinksUpToDate>false</LinksUpToDate>
  <CharactersWithSpaces>27947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НАИМЕНОВАНИЕ ДОКУМЕНТА</dc:title>
  <dc:creator>Дробышевский Юрий</dc:creator>
  <cp:lastModifiedBy>Рябчун И.В.</cp:lastModifiedBy>
  <cp:revision>3</cp:revision>
  <cp:lastPrinted>2009-08-05T11:08:00Z</cp:lastPrinted>
  <dcterms:created xsi:type="dcterms:W3CDTF">2017-12-19T08:11:00Z</dcterms:created>
  <dcterms:modified xsi:type="dcterms:W3CDTF">2017-12-19T08:12:00Z</dcterms:modified>
</cp:coreProperties>
</file>