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PROJECT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sz w:val="52"/>
          <w:szCs w:val="52"/>
          <w:rtl w:val="0"/>
        </w:rPr>
        <w:t xml:space="preserve">THE SERVER COMMANDER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sz w:val="26"/>
          <w:szCs w:val="26"/>
          <w:rtl w:val="0"/>
        </w:rPr>
        <w:t xml:space="preserve">Provisioning • Securing • Commanding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Cloud Computing Internship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A practical guide for provisioning and configuring a Linux virtual server in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Project 2 – The Server Commander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Amazon Web Services (AWS) EC2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Linux – Ubuntu / Amazon Linux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Web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Apache HTTP 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Project Scenario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startup is launching a new dynamic application and needs a dedicated server environment. The team requires full control over the operating system so that custom software and security patches can be installed. The task is to act as a System Administrator (SysAdmin), provision a virtual server in the cloud, secure it using SSH, install a web server, and host a custom “Welcome to DecodeLabs” webpage.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2. Mission / Required Tasks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Provision a virtual server (EC2/VM) using Linux such as Ubuntu or Amazon Linux.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Configure the server so it can be accessed securely through SSH.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Connect to the Linux server using an SSH client or terminal.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Install and configure Apache HTTP Server.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custom webpage containing a “Welcome to DecodeLabs” message.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Host the webpage on the server and verify it from a web browser.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 the configuration and important security settings.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3. Objective: From Storage to Compute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project demonstrates the transition from cloud storage/resources to active compute. The main outcome is a running Linux virtual machine that can be administered from a terminal and can serve a webpage over HTTP.</w:t>
      </w:r>
    </w:p>
    <w:tbl>
      <w:tblPr>
        <w:tblStyle w:val="Table2"/>
        <w:tblW w:w="9936.0" w:type="dxa"/>
        <w:jc w:val="center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Provision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Create a virtual server/EC2 instance in the cloud.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Use a key pair, security group rules, and SSH to control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Connect to the Linux operating system and run administration commands.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Install Apache and place the custom HTML page in the web root.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Open the server’s public IP address in a browser and confirm the webpage.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4. Requirements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account with permission to create and manage EC2 resources.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Linux EC2 instance (Ubuntu or Amazon Linux).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 EC2 key pair (.pem file) for SSH authentication.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 group allowing SSH (TCP 22) from your own IP address and HTTP (TCP 80) for the webpage.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computer with a terminal/SSH client. Windows users can use PowerShell or Windows Terminal.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web browser for testing the hosted webpage.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5. Step-by-Step Implementation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5.1 Open Amazon EC2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Sign in to the AWS Management Console.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Search for “EC2” and open the EC2 service.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Choose the AWS Region closest to your intended users or the region specified by your instructor.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5.2 Launch the Linux EC2 Instance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“Launch instance”.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a clear name, for example: DecodeLabs-Server.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Choose a Linux AMI such as Ubuntu Server LTS or Amazon Linux.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an appropriate instance type available to your AWS account/free-tier eligibility.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or select an EC2 key pair. Download the .pem key and keep it private.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Create/select a security group.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Allow SSH (TCP 22) from your own IP address. Avoid opening SSH to everyone unless the assignment explicitly requires it.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Allow HTTP (TCP 80) from the internet so the hosted webpage can be viewed.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 the configuration and launch the instance.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5.3 Check the Instance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Wait until the instance reaches the Running state and its status checks pass. From the EC2 details page, note the Public IPv4 address or Public IPv4 DNS name.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 IPv4: &lt;YOUR-EC2-PUBLIC-IP&gt;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5.4 Connect to the Server Using SSH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Ubuntu, a typical SSH command is:</w:t>
      </w:r>
    </w:p>
    <w:p w:rsidR="00000000" w:rsidDel="00000000" w:rsidP="00000000" w:rsidRDefault="00000000" w:rsidRPr="00000000" w14:paraId="0000004B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ssh -i "your-key.pem" ubuntu@&lt;YOUR-EC2-PUBLIC-IP&gt;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For Amazon Linux, a typical SSH command is:</w:t>
      </w:r>
    </w:p>
    <w:p w:rsidR="00000000" w:rsidDel="00000000" w:rsidP="00000000" w:rsidRDefault="00000000" w:rsidRPr="00000000" w14:paraId="0000004D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ssh -i "your-key.pem" ec2-user@&lt;YOUR-EC2-PUBLIC-IP&gt;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exact username depends on the AMI. If you receive a permission error for the key file, make sure the key is protected and that you are using the correct key pair.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5.5 Update the Linux Server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Ubuntu:</w:t>
      </w:r>
    </w:p>
    <w:p w:rsidR="00000000" w:rsidDel="00000000" w:rsidP="00000000" w:rsidRDefault="00000000" w:rsidRPr="00000000" w14:paraId="00000051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sudo apt update &amp;&amp; sudo apt upgrade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Amazon Linux:</w:t>
      </w:r>
    </w:p>
    <w:p w:rsidR="00000000" w:rsidDel="00000000" w:rsidP="00000000" w:rsidRDefault="00000000" w:rsidRPr="00000000" w14:paraId="00000053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sudo dnf update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Keeping the operating system updated is an important part of basic server administration and security.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5.6 Install Apache Web Server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Ubuntu:</w:t>
      </w:r>
    </w:p>
    <w:p w:rsidR="00000000" w:rsidDel="00000000" w:rsidP="00000000" w:rsidRDefault="00000000" w:rsidRPr="00000000" w14:paraId="00000057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sudo apt install apache2 -y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Amazon Linux:</w:t>
      </w:r>
    </w:p>
    <w:p w:rsidR="00000000" w:rsidDel="00000000" w:rsidP="00000000" w:rsidRDefault="00000000" w:rsidRPr="00000000" w14:paraId="00000059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sudo dnf install httpd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5.7 Start and Enable Apache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Ubuntu:</w:t>
      </w:r>
    </w:p>
    <w:p w:rsidR="00000000" w:rsidDel="00000000" w:rsidP="00000000" w:rsidRDefault="00000000" w:rsidRPr="00000000" w14:paraId="0000005C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sudo systemctl start apache2</w:t>
        <w:br w:type="textWrapping"/>
        <w:t xml:space="preserve">sudo systemctl enable apache2</w:t>
        <w:br w:type="textWrapping"/>
        <w:t xml:space="preserve">sudo systemctl status apache2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Amazon Linux:</w:t>
      </w:r>
    </w:p>
    <w:p w:rsidR="00000000" w:rsidDel="00000000" w:rsidP="00000000" w:rsidRDefault="00000000" w:rsidRPr="00000000" w14:paraId="0000005E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sudo systemctl start httpd</w:t>
        <w:br w:type="textWrapping"/>
        <w:t xml:space="preserve">sudo systemctl enable httpd</w:t>
        <w:br w:type="textWrapping"/>
        <w:t xml:space="preserve">sudo systemctl status httpd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5.8 Create the “Welcome to DecodeLabs” Webpage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Ubuntu Apache web root:</w:t>
      </w:r>
    </w:p>
    <w:p w:rsidR="00000000" w:rsidDel="00000000" w:rsidP="00000000" w:rsidRDefault="00000000" w:rsidRPr="00000000" w14:paraId="00000061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/var/www/html/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Amazon Linux Apache web root:</w:t>
      </w:r>
    </w:p>
    <w:p w:rsidR="00000000" w:rsidDel="00000000" w:rsidP="00000000" w:rsidRDefault="00000000" w:rsidRPr="00000000" w14:paraId="00000063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/var/www/html/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Create/edit the homepage:</w:t>
      </w:r>
    </w:p>
    <w:p w:rsidR="00000000" w:rsidDel="00000000" w:rsidP="00000000" w:rsidRDefault="00000000" w:rsidRPr="00000000" w14:paraId="00000065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sudo nano /var/www/html/index.html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Use the following HTML:</w:t>
      </w:r>
    </w:p>
    <w:p w:rsidR="00000000" w:rsidDel="00000000" w:rsidP="00000000" w:rsidRDefault="00000000" w:rsidRPr="00000000" w14:paraId="00000067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&lt;!DOCTYPE html&gt;</w:t>
        <w:br w:type="textWrapping"/>
        <w:t xml:space="preserve">&lt;html&gt;</w:t>
        <w:br w:type="textWrapping"/>
        <w:t xml:space="preserve">&lt;head&gt;</w:t>
        <w:br w:type="textWrapping"/>
        <w:t xml:space="preserve">    &lt;title&gt;DecodeLabs Server&lt;/title&gt;</w:t>
        <w:br w:type="textWrapping"/>
        <w:t xml:space="preserve">&lt;/head&gt;</w:t>
        <w:br w:type="textWrapping"/>
        <w:t xml:space="preserve">&lt;body&gt;</w:t>
        <w:br w:type="textWrapping"/>
        <w:t xml:space="preserve">    &lt;h1&gt;Welcome to DecodeLabs&lt;/h1&gt;</w:t>
        <w:br w:type="textWrapping"/>
        <w:t xml:space="preserve">    &lt;p&gt;Project 2 - The Server Commander&lt;/p&gt;</w:t>
        <w:br w:type="textWrapping"/>
        <w:t xml:space="preserve">    &lt;p&gt;Server successfully provisioned and configured!&lt;/p&gt;</w:t>
        <w:br w:type="textWrapping"/>
        <w:t xml:space="preserve">&lt;/body&gt;</w:t>
        <w:br w:type="textWrapping"/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Save the file and exit the editor. In nano, press Ctrl+O, Enter, then Ctrl+X.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5.9 Check the Webpage File</w:t>
      </w:r>
    </w:p>
    <w:p w:rsidR="00000000" w:rsidDel="00000000" w:rsidP="00000000" w:rsidRDefault="00000000" w:rsidRPr="00000000" w14:paraId="0000006A">
      <w:pPr>
        <w:spacing w:after="12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ls -l /var/www/html/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Apache is running and index.html exists in the web root, the server should be able to serve the page.</w:t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6. Security Configuration</w:t>
      </w:r>
    </w:p>
    <w:tbl>
      <w:tblPr>
        <w:tblStyle w:val="Table3"/>
        <w:tblW w:w="9936.0" w:type="dxa"/>
        <w:jc w:val="left"/>
        <w:tblInd w:w="0.0" w:type="dxa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Recommended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SSH (22)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Allow from your own IP address whenever possible.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Remote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HTTP 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Allow as required to display the webpage.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Web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HTTPS (443)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Optional for a later enhancement.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Encrypted web traffic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Never share your private key (.pem) or expose unnecessary ports. For a student project, the minimum required inbound access is normally SSH for administration and HTTP for the webpage.</w:t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7. Verification and Testing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the EC2 instance is in the Running state.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the security group permits TCP 80.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Apache is active with systemctl status.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a browser, visit http://&lt;YOUR-EC2-PUBLIC-IP&gt;.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Verify that the “Welcome to DecodeLabs” page appears.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If the page does not load, check Apache status, security group rules, and the public IP address.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8. Useful Troubleshooting Commands</w:t>
      </w:r>
    </w:p>
    <w:tbl>
      <w:tblPr>
        <w:tblStyle w:val="Table4"/>
        <w:tblW w:w="9936.0" w:type="dxa"/>
        <w:jc w:val="left"/>
        <w:tblInd w:w="0.0" w:type="dxa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Check Apache status (Ubuntu)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sudo systemctl status apache2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Restart Apache (Ubuntu)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sudo systemctl restart apache2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Check Apache status (Amazon Linux)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sudo systemctl status httpd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Restart Apache (Amazon Linux)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sudo systemctl restart httpd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Check listening 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sudo ss -tulpn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View webpage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cat /var/www/html/index.html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Check server IP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hostname -I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9. Evidence / Screenshots to Include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EC2 instance successfully launched and showing Running status.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EC2 instance details showing the Public IPv4 address.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 group inbound rules showing SSH and HTTP.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Successful SSH connection to the Linux server.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Apache installation and active service status.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Terminal showing the created index.html file.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Browser showing the final “Welcome to DecodeLabs” webpage.</w:t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 this project, a Linux virtual server was provisioned on AWS EC2 and accessed securely using SSH. The operating system was updated, Apache was installed and configured, and a custom “Welcome to DecodeLabs” webpage was deployed. This demonstrates fundamental SysAdmin and cloud compute skills including provisioning, security configuration, command-line administration, web-server deployment, and verification.</w:t>
      </w:r>
    </w:p>
    <w:sectPr>
      <w:foot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Project 2 – The Server Commander | Cloud Computing Internship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1"/>
        <w:szCs w:val="21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