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7C1E" w14:textId="231BCB48" w:rsidR="00A12C26" w:rsidRDefault="00377824" w:rsidP="00A12C2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Pacman Firmware</w:t>
      </w:r>
    </w:p>
    <w:p w14:paraId="24056F74" w14:textId="77777777" w:rsidR="00A12C26" w:rsidRDefault="00A12C26" w:rsidP="00A12C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Szymon Pawlica</w:t>
      </w:r>
    </w:p>
    <w:p w14:paraId="7F9185D6" w14:textId="77777777" w:rsidR="00A12C26" w:rsidRDefault="00A12C26" w:rsidP="00A12C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R00187226</w:t>
      </w:r>
    </w:p>
    <w:p w14:paraId="7A7162E2" w14:textId="5D09DC60" w:rsidR="00DB7739" w:rsidRDefault="00C416B6" w:rsidP="00DB7739">
      <w:p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Pacman game firmware includes many different components, these include the following:</w:t>
      </w:r>
    </w:p>
    <w:p w14:paraId="5E583C92" w14:textId="7C35C351" w:rsidR="00C416B6" w:rsidRDefault="00C416B6" w:rsidP="00C416B6">
      <w:pPr>
        <w:pStyle w:val="ListParagraph"/>
        <w:numPr>
          <w:ilvl w:val="0"/>
          <w:numId w:val="2"/>
        </w:num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functionality to allow users to move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pacman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this also includes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upeek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function allowing for checking if a user has inputted anything, then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ugetc</w:t>
      </w:r>
      <w:proofErr w:type="spellEnd"/>
      <w:r>
        <w:rPr>
          <w:rFonts w:ascii="Times New Roman" w:hAnsi="Times New Roman" w:cs="Times New Roman"/>
          <w:sz w:val="24"/>
          <w:szCs w:val="24"/>
        </w:rPr>
        <w:t>() function is used to retrieve the value presented by the user</w:t>
      </w:r>
      <w:r w:rsidR="006B149B">
        <w:rPr>
          <w:rFonts w:ascii="Times New Roman" w:hAnsi="Times New Roman" w:cs="Times New Roman"/>
          <w:sz w:val="24"/>
          <w:szCs w:val="24"/>
        </w:rPr>
        <w:t>.</w:t>
      </w:r>
    </w:p>
    <w:p w14:paraId="1283A14F" w14:textId="1A81AF7B" w:rsidR="00C416B6" w:rsidRDefault="00C416B6" w:rsidP="00C416B6">
      <w:pPr>
        <w:pStyle w:val="ListParagraph"/>
        <w:numPr>
          <w:ilvl w:val="0"/>
          <w:numId w:val="2"/>
        </w:num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graph which is created using the characters M, P, W and V, each represent a different element in the game environment such as walls, </w:t>
      </w:r>
      <w:r w:rsidR="006B149B">
        <w:rPr>
          <w:rFonts w:ascii="Times New Roman" w:hAnsi="Times New Roman" w:cs="Times New Roman"/>
          <w:sz w:val="24"/>
          <w:szCs w:val="24"/>
        </w:rPr>
        <w:t>points</w:t>
      </w:r>
      <w:r>
        <w:rPr>
          <w:rFonts w:ascii="Times New Roman" w:hAnsi="Times New Roman" w:cs="Times New Roman"/>
          <w:sz w:val="24"/>
          <w:szCs w:val="24"/>
        </w:rPr>
        <w:t>, walls and empty spaces</w:t>
      </w:r>
      <w:r w:rsidR="006B149B">
        <w:rPr>
          <w:rFonts w:ascii="Times New Roman" w:hAnsi="Times New Roman" w:cs="Times New Roman"/>
          <w:sz w:val="24"/>
          <w:szCs w:val="24"/>
        </w:rPr>
        <w:t>.</w:t>
      </w:r>
    </w:p>
    <w:p w14:paraId="1900ADF4" w14:textId="3592FF20" w:rsidR="00C416B6" w:rsidRDefault="00C416B6" w:rsidP="00C416B6">
      <w:pPr>
        <w:pStyle w:val="ListParagraph"/>
        <w:numPr>
          <w:ilvl w:val="0"/>
          <w:numId w:val="2"/>
        </w:num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BMP images are used to generate the different sprites displayed in the game; the BMP files are read as a set of coordinates which ends up as a grid that can be read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emulator</w:t>
      </w:r>
      <w:r w:rsidR="006B149B">
        <w:rPr>
          <w:rFonts w:ascii="Times New Roman" w:hAnsi="Times New Roman" w:cs="Times New Roman"/>
          <w:sz w:val="24"/>
          <w:szCs w:val="24"/>
        </w:rPr>
        <w:t>.</w:t>
      </w:r>
    </w:p>
    <w:p w14:paraId="0AD44615" w14:textId="08B61ECE" w:rsidR="00C416B6" w:rsidRDefault="00C416B6" w:rsidP="00C416B6">
      <w:pPr>
        <w:pStyle w:val="ListParagraph"/>
        <w:numPr>
          <w:ilvl w:val="0"/>
          <w:numId w:val="2"/>
        </w:num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these sprites (</w:t>
      </w:r>
      <w:proofErr w:type="spellStart"/>
      <w:r>
        <w:rPr>
          <w:rFonts w:ascii="Times New Roman" w:hAnsi="Times New Roman" w:cs="Times New Roman"/>
          <w:sz w:val="24"/>
          <w:szCs w:val="24"/>
        </w:rPr>
        <w:t>pacman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ghosts) do not leave a </w:t>
      </w:r>
      <w:r w:rsidR="006B149B">
        <w:rPr>
          <w:rFonts w:ascii="Times New Roman" w:hAnsi="Times New Roman" w:cs="Times New Roman"/>
          <w:sz w:val="24"/>
          <w:szCs w:val="24"/>
        </w:rPr>
        <w:t>copy of their sprite</w:t>
      </w:r>
      <w:r>
        <w:rPr>
          <w:rFonts w:ascii="Times New Roman" w:hAnsi="Times New Roman" w:cs="Times New Roman"/>
          <w:sz w:val="24"/>
          <w:szCs w:val="24"/>
        </w:rPr>
        <w:t xml:space="preserve"> behind them through </w:t>
      </w:r>
      <w:r w:rsidR="006B149B">
        <w:rPr>
          <w:rFonts w:ascii="Times New Roman" w:hAnsi="Times New Roman" w:cs="Times New Roman"/>
          <w:sz w:val="24"/>
          <w:szCs w:val="24"/>
        </w:rPr>
        <w:t xml:space="preserve">a function called putback(). Using another function called </w:t>
      </w:r>
      <w:proofErr w:type="spellStart"/>
      <w:r w:rsidR="006B149B">
        <w:rPr>
          <w:rFonts w:ascii="Times New Roman" w:hAnsi="Times New Roman" w:cs="Times New Roman"/>
          <w:sz w:val="24"/>
          <w:szCs w:val="24"/>
        </w:rPr>
        <w:t>black_point</w:t>
      </w:r>
      <w:proofErr w:type="spellEnd"/>
      <w:r w:rsidR="006B149B">
        <w:rPr>
          <w:rFonts w:ascii="Times New Roman" w:hAnsi="Times New Roman" w:cs="Times New Roman"/>
          <w:sz w:val="24"/>
          <w:szCs w:val="24"/>
        </w:rPr>
        <w:t>() whenever the user walks over points (P) it is then replaced with an empty space (V).</w:t>
      </w:r>
    </w:p>
    <w:p w14:paraId="4DC87D7B" w14:textId="7E200884" w:rsidR="006B149B" w:rsidRDefault="006B149B" w:rsidP="00C416B6">
      <w:pPr>
        <w:pStyle w:val="ListParagraph"/>
        <w:numPr>
          <w:ilvl w:val="0"/>
          <w:numId w:val="2"/>
        </w:num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of the enemy ghosts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dijkstra’s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to find their way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90AB69" w14:textId="64E6E398" w:rsidR="00C416B6" w:rsidRPr="00C416B6" w:rsidRDefault="00C416B6" w:rsidP="00341CBE">
      <w:pPr>
        <w:pStyle w:val="ListParagraph"/>
        <w:numPr>
          <w:ilvl w:val="0"/>
          <w:numId w:val="2"/>
        </w:num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416B6">
        <w:rPr>
          <w:rFonts w:ascii="Times New Roman" w:hAnsi="Times New Roman" w:cs="Times New Roman"/>
          <w:sz w:val="24"/>
          <w:szCs w:val="24"/>
        </w:rPr>
        <w:t>A collision check ensures that the user and ghosts cannot walk into a wall this is done by ensuring that the next area in the graph is not a wall (W)</w:t>
      </w:r>
      <w:r w:rsidR="006B149B">
        <w:rPr>
          <w:rFonts w:ascii="Times New Roman" w:hAnsi="Times New Roman" w:cs="Times New Roman"/>
          <w:sz w:val="24"/>
          <w:szCs w:val="24"/>
        </w:rPr>
        <w:t>.</w:t>
      </w:r>
    </w:p>
    <w:sectPr w:rsidR="00C416B6" w:rsidRPr="00C41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73F6B"/>
    <w:multiLevelType w:val="hybridMultilevel"/>
    <w:tmpl w:val="684CA7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12002"/>
    <w:multiLevelType w:val="hybridMultilevel"/>
    <w:tmpl w:val="5E3C9B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6893">
    <w:abstractNumId w:val="1"/>
  </w:num>
  <w:num w:numId="2" w16cid:durableId="168882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D4"/>
    <w:rsid w:val="00051623"/>
    <w:rsid w:val="00314CD4"/>
    <w:rsid w:val="00377824"/>
    <w:rsid w:val="004D264C"/>
    <w:rsid w:val="006853DF"/>
    <w:rsid w:val="006B149B"/>
    <w:rsid w:val="009240CC"/>
    <w:rsid w:val="00A12C26"/>
    <w:rsid w:val="00C416B6"/>
    <w:rsid w:val="00DB7739"/>
    <w:rsid w:val="00DF7A47"/>
    <w:rsid w:val="00E2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6AA5"/>
  <w15:chartTrackingRefBased/>
  <w15:docId w15:val="{54DF2CB2-0176-405D-9AD1-7B91D49D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C2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Pawlica</dc:creator>
  <cp:keywords/>
  <dc:description/>
  <cp:lastModifiedBy>Szymon Pawlica</cp:lastModifiedBy>
  <cp:revision>6</cp:revision>
  <dcterms:created xsi:type="dcterms:W3CDTF">2022-11-08T21:45:00Z</dcterms:created>
  <dcterms:modified xsi:type="dcterms:W3CDTF">2022-12-20T12:32:00Z</dcterms:modified>
</cp:coreProperties>
</file>