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65CF" w:rsidRPr="006137BE" w:rsidRDefault="00207E52">
      <w:pPr>
        <w:rPr>
          <w:rFonts w:asciiTheme="minorBidi" w:hAnsiTheme="minorBidi"/>
          <w:b/>
          <w:bCs/>
          <w:color w:val="FF0000"/>
          <w:sz w:val="32"/>
          <w:szCs w:val="32"/>
          <w:u w:val="single"/>
          <w:rtl/>
        </w:rPr>
      </w:pPr>
      <w:r w:rsidRPr="006137BE">
        <w:rPr>
          <w:rFonts w:asciiTheme="minorBidi" w:hAnsiTheme="minorBidi"/>
          <w:b/>
          <w:bCs/>
          <w:color w:val="FF0000"/>
          <w:sz w:val="32"/>
          <w:szCs w:val="32"/>
          <w:u w:val="single"/>
          <w:rtl/>
        </w:rPr>
        <w:t xml:space="preserve">דוח מטלה </w:t>
      </w:r>
      <w:r w:rsidR="00B469BB">
        <w:rPr>
          <w:rFonts w:asciiTheme="minorBidi" w:hAnsiTheme="minorBidi" w:hint="cs"/>
          <w:b/>
          <w:bCs/>
          <w:color w:val="FF0000"/>
          <w:sz w:val="32"/>
          <w:szCs w:val="32"/>
          <w:u w:val="single"/>
          <w:rtl/>
        </w:rPr>
        <w:t>0+1</w:t>
      </w:r>
      <w:r w:rsidRPr="006137BE">
        <w:rPr>
          <w:rFonts w:asciiTheme="minorBidi" w:hAnsiTheme="minorBidi"/>
          <w:b/>
          <w:bCs/>
          <w:color w:val="FF0000"/>
          <w:sz w:val="32"/>
          <w:szCs w:val="32"/>
          <w:u w:val="single"/>
          <w:rtl/>
        </w:rPr>
        <w:t>:</w:t>
      </w:r>
    </w:p>
    <w:p w:rsidR="00207E52" w:rsidRPr="006137BE" w:rsidRDefault="00207E52">
      <w:pPr>
        <w:rPr>
          <w:rFonts w:asciiTheme="minorBidi" w:hAnsiTheme="minorBidi"/>
          <w:b/>
          <w:bCs/>
          <w:sz w:val="24"/>
          <w:szCs w:val="24"/>
          <w:rtl/>
        </w:rPr>
      </w:pPr>
      <w:r w:rsidRPr="006137BE">
        <w:rPr>
          <w:rFonts w:asciiTheme="minorBidi" w:hAnsiTheme="minorBidi"/>
          <w:b/>
          <w:bCs/>
          <w:sz w:val="24"/>
          <w:szCs w:val="24"/>
          <w:rtl/>
        </w:rPr>
        <w:t>מגישות: אינה יעקובוב ת.ז 208934760 ופז צ'רדמן ת.ז 205359672</w:t>
      </w:r>
    </w:p>
    <w:p w:rsidR="00207E52" w:rsidRPr="006137BE" w:rsidRDefault="00207E52">
      <w:pPr>
        <w:rPr>
          <w:rFonts w:asciiTheme="minorBidi" w:hAnsiTheme="minorBidi"/>
          <w:sz w:val="24"/>
          <w:szCs w:val="24"/>
          <w:rtl/>
        </w:rPr>
      </w:pPr>
    </w:p>
    <w:p w:rsidR="00207E52" w:rsidRPr="006137BE" w:rsidRDefault="00207E52" w:rsidP="00207E52">
      <w:pPr>
        <w:rPr>
          <w:rFonts w:asciiTheme="minorBidi" w:hAnsiTheme="minorBidi"/>
          <w:sz w:val="28"/>
          <w:szCs w:val="28"/>
          <w:u w:val="single"/>
        </w:rPr>
      </w:pPr>
      <w:r w:rsidRPr="006137BE">
        <w:rPr>
          <w:rFonts w:asciiTheme="minorBidi" w:hAnsiTheme="minorBidi"/>
          <w:sz w:val="28"/>
          <w:szCs w:val="28"/>
          <w:u w:val="single"/>
          <w:rtl/>
        </w:rPr>
        <w:t>תיאור התוכנה:</w:t>
      </w:r>
    </w:p>
    <w:p w:rsidR="00207E52" w:rsidRPr="006137BE" w:rsidRDefault="00207E52" w:rsidP="00207E52">
      <w:pPr>
        <w:rPr>
          <w:rFonts w:asciiTheme="minorBidi" w:hAnsiTheme="minorBidi"/>
          <w:sz w:val="24"/>
          <w:szCs w:val="24"/>
          <w:rtl/>
        </w:rPr>
      </w:pPr>
      <w:r w:rsidRPr="006137BE">
        <w:rPr>
          <w:rFonts w:asciiTheme="minorBidi" w:hAnsiTheme="minorBidi"/>
          <w:sz w:val="24"/>
          <w:szCs w:val="24"/>
          <w:rtl/>
        </w:rPr>
        <w:t xml:space="preserve">השתמשנו בקבצים שהועלו למודל, שיוצאו </w:t>
      </w:r>
      <w:proofErr w:type="spellStart"/>
      <w:r w:rsidRPr="006137BE">
        <w:rPr>
          <w:rFonts w:asciiTheme="minorBidi" w:hAnsiTheme="minorBidi"/>
          <w:sz w:val="24"/>
          <w:szCs w:val="24"/>
          <w:rtl/>
        </w:rPr>
        <w:t>מאפליקצית</w:t>
      </w:r>
      <w:proofErr w:type="spellEnd"/>
      <w:r w:rsidRPr="006137BE">
        <w:rPr>
          <w:rFonts w:asciiTheme="minorBidi" w:hAnsiTheme="minorBidi"/>
          <w:sz w:val="24"/>
          <w:szCs w:val="24"/>
          <w:rtl/>
        </w:rPr>
        <w:t xml:space="preserve"> </w:t>
      </w:r>
      <w:r w:rsidRPr="006137BE">
        <w:rPr>
          <w:rFonts w:asciiTheme="minorBidi" w:hAnsiTheme="minorBidi"/>
          <w:sz w:val="24"/>
          <w:szCs w:val="24"/>
        </w:rPr>
        <w:t xml:space="preserve">wiggle </w:t>
      </w:r>
      <w:proofErr w:type="spellStart"/>
      <w:r w:rsidRPr="006137BE">
        <w:rPr>
          <w:rFonts w:asciiTheme="minorBidi" w:hAnsiTheme="minorBidi"/>
          <w:sz w:val="24"/>
          <w:szCs w:val="24"/>
        </w:rPr>
        <w:t>wifi</w:t>
      </w:r>
      <w:proofErr w:type="spellEnd"/>
      <w:r w:rsidRPr="006137BE">
        <w:rPr>
          <w:rFonts w:asciiTheme="minorBidi" w:hAnsiTheme="minorBidi"/>
          <w:sz w:val="24"/>
          <w:szCs w:val="24"/>
          <w:rtl/>
        </w:rPr>
        <w:t xml:space="preserve">. </w:t>
      </w:r>
    </w:p>
    <w:p w:rsidR="00207E52" w:rsidRPr="006137BE" w:rsidRDefault="00207E52" w:rsidP="00207E52">
      <w:pPr>
        <w:rPr>
          <w:rFonts w:asciiTheme="minorBidi" w:hAnsiTheme="minorBidi"/>
          <w:sz w:val="24"/>
          <w:szCs w:val="24"/>
          <w:u w:val="single"/>
          <w:rtl/>
        </w:rPr>
      </w:pPr>
      <w:r w:rsidRPr="006137BE">
        <w:rPr>
          <w:rFonts w:asciiTheme="minorBidi" w:hAnsiTheme="minorBidi"/>
          <w:sz w:val="24"/>
          <w:szCs w:val="24"/>
          <w:u w:val="single"/>
          <w:rtl/>
        </w:rPr>
        <w:t xml:space="preserve">מחלקת </w:t>
      </w:r>
      <w:r w:rsidRPr="006137BE">
        <w:rPr>
          <w:rFonts w:asciiTheme="minorBidi" w:hAnsiTheme="minorBidi"/>
          <w:sz w:val="24"/>
          <w:szCs w:val="24"/>
          <w:u w:val="single"/>
        </w:rPr>
        <w:t>csv</w:t>
      </w:r>
      <w:r w:rsidRPr="006137BE">
        <w:rPr>
          <w:rFonts w:asciiTheme="minorBidi" w:hAnsiTheme="minorBidi"/>
          <w:sz w:val="24"/>
          <w:szCs w:val="24"/>
          <w:u w:val="single"/>
          <w:rtl/>
        </w:rPr>
        <w:t>:</w:t>
      </w:r>
    </w:p>
    <w:p w:rsidR="00207E52" w:rsidRPr="006137BE" w:rsidRDefault="00207E52" w:rsidP="00207E52">
      <w:pPr>
        <w:rPr>
          <w:rFonts w:asciiTheme="minorBidi" w:hAnsiTheme="minorBidi"/>
          <w:sz w:val="24"/>
          <w:szCs w:val="24"/>
          <w:rtl/>
        </w:rPr>
      </w:pPr>
      <w:r w:rsidRPr="006137BE">
        <w:rPr>
          <w:rFonts w:asciiTheme="minorBidi" w:hAnsiTheme="minorBidi"/>
          <w:sz w:val="24"/>
          <w:szCs w:val="24"/>
          <w:rtl/>
        </w:rPr>
        <w:t>התוכנה מכניסה את כל המידע שקלטנו מהתיקייה שהורדנו,</w:t>
      </w:r>
      <w:r w:rsidR="009859B8">
        <w:rPr>
          <w:rFonts w:asciiTheme="minorBidi" w:hAnsiTheme="minorBidi" w:hint="cs"/>
          <w:sz w:val="24"/>
          <w:szCs w:val="24"/>
          <w:rtl/>
        </w:rPr>
        <w:t xml:space="preserve"> ומסדרת את הנתונים הרצויים לפי הסדר שאנחנו מחליטים.</w:t>
      </w:r>
    </w:p>
    <w:p w:rsidR="00207E52" w:rsidRPr="006137BE" w:rsidRDefault="00207E52" w:rsidP="00207E52">
      <w:pPr>
        <w:rPr>
          <w:rFonts w:asciiTheme="minorBidi" w:hAnsiTheme="minorBidi"/>
          <w:sz w:val="24"/>
          <w:szCs w:val="24"/>
          <w:rtl/>
        </w:rPr>
      </w:pPr>
      <w:r w:rsidRPr="006137BE">
        <w:rPr>
          <w:rFonts w:asciiTheme="minorBidi" w:hAnsiTheme="minorBidi"/>
          <w:sz w:val="24"/>
          <w:szCs w:val="24"/>
          <w:rtl/>
        </w:rPr>
        <w:t xml:space="preserve">התוכנה ממיינת את כל המידע המשותף לכל </w:t>
      </w:r>
      <w:proofErr w:type="spellStart"/>
      <w:r w:rsidRPr="006137BE">
        <w:rPr>
          <w:rFonts w:asciiTheme="minorBidi" w:hAnsiTheme="minorBidi"/>
          <w:sz w:val="24"/>
          <w:szCs w:val="24"/>
          <w:rtl/>
        </w:rPr>
        <w:t>נק</w:t>
      </w:r>
      <w:proofErr w:type="spellEnd"/>
      <w:r w:rsidRPr="006137BE">
        <w:rPr>
          <w:rFonts w:asciiTheme="minorBidi" w:hAnsiTheme="minorBidi"/>
          <w:sz w:val="24"/>
          <w:szCs w:val="24"/>
          <w:rtl/>
        </w:rPr>
        <w:t xml:space="preserve">: </w:t>
      </w:r>
      <w:r w:rsidRPr="006137BE">
        <w:rPr>
          <w:rFonts w:asciiTheme="minorBidi" w:hAnsiTheme="minorBidi"/>
          <w:sz w:val="24"/>
          <w:szCs w:val="24"/>
        </w:rPr>
        <w:t xml:space="preserve">time, id, </w:t>
      </w:r>
      <w:proofErr w:type="spellStart"/>
      <w:r w:rsidRPr="006137BE">
        <w:rPr>
          <w:rFonts w:asciiTheme="minorBidi" w:hAnsiTheme="minorBidi"/>
          <w:sz w:val="24"/>
          <w:szCs w:val="24"/>
        </w:rPr>
        <w:t>lat,lon,alt</w:t>
      </w:r>
      <w:proofErr w:type="spellEnd"/>
      <w:r w:rsidRPr="006137BE">
        <w:rPr>
          <w:rFonts w:asciiTheme="minorBidi" w:hAnsiTheme="minorBidi"/>
          <w:sz w:val="24"/>
          <w:szCs w:val="24"/>
          <w:rtl/>
        </w:rPr>
        <w:t>.</w:t>
      </w:r>
    </w:p>
    <w:p w:rsidR="00207E52" w:rsidRPr="006137BE" w:rsidRDefault="00207E52" w:rsidP="00207E52">
      <w:pPr>
        <w:rPr>
          <w:rFonts w:asciiTheme="minorBidi" w:hAnsiTheme="minorBidi"/>
          <w:sz w:val="24"/>
          <w:szCs w:val="24"/>
          <w:rtl/>
        </w:rPr>
      </w:pPr>
      <w:r w:rsidRPr="006137BE">
        <w:rPr>
          <w:rFonts w:asciiTheme="minorBidi" w:hAnsiTheme="minorBidi"/>
          <w:sz w:val="24"/>
          <w:szCs w:val="24"/>
          <w:rtl/>
        </w:rPr>
        <w:t xml:space="preserve">לאחר מכן נמיין לפי עוצמת הסיגנל </w:t>
      </w:r>
      <w:r w:rsidR="009859B8">
        <w:rPr>
          <w:rFonts w:asciiTheme="minorBidi" w:hAnsiTheme="minorBidi" w:hint="cs"/>
          <w:sz w:val="24"/>
          <w:szCs w:val="24"/>
          <w:rtl/>
        </w:rPr>
        <w:t xml:space="preserve">ולפי התאריך והזמן </w:t>
      </w:r>
      <w:r w:rsidRPr="006137BE">
        <w:rPr>
          <w:rFonts w:asciiTheme="minorBidi" w:hAnsiTheme="minorBidi"/>
          <w:sz w:val="24"/>
          <w:szCs w:val="24"/>
          <w:rtl/>
        </w:rPr>
        <w:t xml:space="preserve">בעזרת </w:t>
      </w:r>
      <w:r w:rsidRPr="006137BE">
        <w:rPr>
          <w:rFonts w:asciiTheme="minorBidi" w:hAnsiTheme="minorBidi"/>
          <w:sz w:val="24"/>
          <w:szCs w:val="24"/>
        </w:rPr>
        <w:t>comparator</w:t>
      </w:r>
      <w:r w:rsidRPr="006137BE">
        <w:rPr>
          <w:rFonts w:asciiTheme="minorBidi" w:hAnsiTheme="minorBidi"/>
          <w:sz w:val="24"/>
          <w:szCs w:val="24"/>
          <w:rtl/>
        </w:rPr>
        <w:t xml:space="preserve">. אחרי שסיימנו את כל המיונים המחלקה </w:t>
      </w:r>
      <w:proofErr w:type="spellStart"/>
      <w:r w:rsidR="009859B8">
        <w:rPr>
          <w:rFonts w:asciiTheme="minorBidi" w:hAnsiTheme="minorBidi"/>
          <w:sz w:val="24"/>
          <w:szCs w:val="24"/>
        </w:rPr>
        <w:t>outputRow</w:t>
      </w:r>
      <w:proofErr w:type="spellEnd"/>
      <w:r w:rsidRPr="006137BE">
        <w:rPr>
          <w:rFonts w:asciiTheme="minorBidi" w:hAnsiTheme="minorBidi"/>
          <w:sz w:val="24"/>
          <w:szCs w:val="24"/>
          <w:rtl/>
        </w:rPr>
        <w:t xml:space="preserve"> </w:t>
      </w:r>
      <w:r w:rsidR="009859B8">
        <w:rPr>
          <w:rFonts w:asciiTheme="minorBidi" w:hAnsiTheme="minorBidi" w:hint="cs"/>
          <w:sz w:val="24"/>
          <w:szCs w:val="24"/>
          <w:rtl/>
        </w:rPr>
        <w:t xml:space="preserve">מסננת את עשרת הסיגנלים החזקים ביותר ובסופו של דבר מתקבל קובץ </w:t>
      </w:r>
      <w:r w:rsidR="009859B8">
        <w:rPr>
          <w:rFonts w:asciiTheme="minorBidi" w:hAnsiTheme="minorBidi" w:hint="cs"/>
          <w:sz w:val="24"/>
          <w:szCs w:val="24"/>
        </w:rPr>
        <w:t>CSV</w:t>
      </w:r>
      <w:r w:rsidR="009859B8">
        <w:rPr>
          <w:rFonts w:asciiTheme="minorBidi" w:hAnsiTheme="minorBidi" w:hint="cs"/>
          <w:sz w:val="24"/>
          <w:szCs w:val="24"/>
          <w:rtl/>
        </w:rPr>
        <w:t xml:space="preserve"> מסודר ומסונן במיוצא </w:t>
      </w:r>
      <w:proofErr w:type="spellStart"/>
      <w:r w:rsidR="009859B8">
        <w:rPr>
          <w:rFonts w:asciiTheme="minorBidi" w:hAnsiTheme="minorBidi" w:hint="cs"/>
          <w:sz w:val="24"/>
          <w:szCs w:val="24"/>
          <w:rtl/>
        </w:rPr>
        <w:t>ע'י</w:t>
      </w:r>
      <w:proofErr w:type="spellEnd"/>
      <w:r w:rsidR="009859B8">
        <w:rPr>
          <w:rFonts w:asciiTheme="minorBidi" w:hAnsiTheme="minorBidi" w:hint="cs"/>
          <w:sz w:val="24"/>
          <w:szCs w:val="24"/>
          <w:rtl/>
        </w:rPr>
        <w:t xml:space="preserve"> מחלקת </w:t>
      </w:r>
      <w:r w:rsidR="009859B8">
        <w:rPr>
          <w:rFonts w:asciiTheme="minorBidi" w:hAnsiTheme="minorBidi" w:hint="cs"/>
          <w:sz w:val="24"/>
          <w:szCs w:val="24"/>
        </w:rPr>
        <w:t>CSV</w:t>
      </w:r>
      <w:r w:rsidR="009859B8">
        <w:rPr>
          <w:rFonts w:asciiTheme="minorBidi" w:hAnsiTheme="minorBidi" w:hint="cs"/>
          <w:sz w:val="24"/>
          <w:szCs w:val="24"/>
          <w:rtl/>
        </w:rPr>
        <w:t>.</w:t>
      </w:r>
    </w:p>
    <w:p w:rsidR="009859B8" w:rsidRDefault="009859B8" w:rsidP="00207E52">
      <w:pPr>
        <w:rPr>
          <w:rFonts w:asciiTheme="minorBidi" w:hAnsiTheme="minorBidi"/>
          <w:sz w:val="24"/>
          <w:szCs w:val="24"/>
          <w:rtl/>
        </w:rPr>
      </w:pPr>
    </w:p>
    <w:p w:rsidR="009859B8" w:rsidRPr="006137BE" w:rsidRDefault="009859B8" w:rsidP="009859B8">
      <w:pPr>
        <w:rPr>
          <w:rFonts w:asciiTheme="minorBidi" w:hAnsiTheme="minorBidi"/>
          <w:sz w:val="24"/>
          <w:szCs w:val="24"/>
          <w:u w:val="single"/>
          <w:rtl/>
        </w:rPr>
      </w:pPr>
      <w:r w:rsidRPr="006137BE">
        <w:rPr>
          <w:rFonts w:asciiTheme="minorBidi" w:hAnsiTheme="minorBidi"/>
          <w:sz w:val="24"/>
          <w:szCs w:val="24"/>
          <w:u w:val="single"/>
          <w:rtl/>
        </w:rPr>
        <w:t xml:space="preserve">מחלקת </w:t>
      </w:r>
      <w:proofErr w:type="spellStart"/>
      <w:r w:rsidRPr="009859B8">
        <w:rPr>
          <w:rFonts w:asciiTheme="minorBidi" w:hAnsiTheme="minorBidi"/>
          <w:sz w:val="24"/>
          <w:szCs w:val="24"/>
          <w:u w:val="single"/>
        </w:rPr>
        <w:t>testKml</w:t>
      </w:r>
      <w:proofErr w:type="spellEnd"/>
      <w:r w:rsidRPr="006137BE">
        <w:rPr>
          <w:rFonts w:asciiTheme="minorBidi" w:hAnsiTheme="minorBidi"/>
          <w:sz w:val="24"/>
          <w:szCs w:val="24"/>
          <w:u w:val="single"/>
          <w:rtl/>
        </w:rPr>
        <w:t>:</w:t>
      </w:r>
    </w:p>
    <w:p w:rsidR="00207E52" w:rsidRDefault="009859B8" w:rsidP="00207E52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לאחר מכן במחלקת </w:t>
      </w:r>
      <w:proofErr w:type="spellStart"/>
      <w:r>
        <w:rPr>
          <w:rFonts w:asciiTheme="minorBidi" w:hAnsiTheme="minorBidi"/>
          <w:sz w:val="24"/>
          <w:szCs w:val="24"/>
        </w:rPr>
        <w:t>testKml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אנו יוצרים קובץ </w:t>
      </w:r>
      <w:r>
        <w:rPr>
          <w:rFonts w:asciiTheme="minorBidi" w:hAnsiTheme="minorBidi" w:hint="cs"/>
          <w:sz w:val="24"/>
          <w:szCs w:val="24"/>
        </w:rPr>
        <w:t>KML</w:t>
      </w:r>
      <w:r>
        <w:rPr>
          <w:rFonts w:asciiTheme="minorBidi" w:hAnsiTheme="minorBidi" w:hint="cs"/>
          <w:sz w:val="24"/>
          <w:szCs w:val="24"/>
          <w:rtl/>
        </w:rPr>
        <w:t xml:space="preserve"> שכתוב בו רק את ה</w:t>
      </w:r>
      <w:r>
        <w:rPr>
          <w:rFonts w:asciiTheme="minorBidi" w:hAnsiTheme="minorBidi" w:hint="cs"/>
          <w:sz w:val="24"/>
          <w:szCs w:val="24"/>
        </w:rPr>
        <w:t>ID</w:t>
      </w:r>
      <w:r>
        <w:rPr>
          <w:rFonts w:asciiTheme="minorBidi" w:hAnsiTheme="minorBidi" w:hint="cs"/>
          <w:sz w:val="24"/>
          <w:szCs w:val="24"/>
          <w:rtl/>
        </w:rPr>
        <w:t xml:space="preserve"> , </w:t>
      </w:r>
      <w:proofErr w:type="spellStart"/>
      <w:r>
        <w:rPr>
          <w:rFonts w:asciiTheme="minorBidi" w:hAnsiTheme="minorBidi" w:hint="cs"/>
          <w:sz w:val="24"/>
          <w:szCs w:val="24"/>
          <w:rtl/>
        </w:rPr>
        <w:t>הקוארדינטות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תחת תג </w:t>
      </w:r>
      <w:r>
        <w:rPr>
          <w:rFonts w:asciiTheme="minorBidi" w:hAnsiTheme="minorBidi" w:hint="cs"/>
          <w:sz w:val="24"/>
          <w:szCs w:val="24"/>
        </w:rPr>
        <w:t>POINT</w:t>
      </w:r>
      <w:r>
        <w:rPr>
          <w:rFonts w:asciiTheme="minorBidi" w:hAnsiTheme="minorBidi" w:hint="cs"/>
          <w:sz w:val="24"/>
          <w:szCs w:val="24"/>
          <w:rtl/>
        </w:rPr>
        <w:t xml:space="preserve"> ואת התאריך וזמן תחת התג </w:t>
      </w:r>
      <w:r>
        <w:rPr>
          <w:rFonts w:asciiTheme="minorBidi" w:hAnsiTheme="minorBidi" w:hint="cs"/>
          <w:sz w:val="24"/>
          <w:szCs w:val="24"/>
        </w:rPr>
        <w:t>WHEN</w:t>
      </w:r>
      <w:r>
        <w:rPr>
          <w:rFonts w:asciiTheme="minorBidi" w:hAnsiTheme="minorBidi" w:hint="cs"/>
          <w:sz w:val="24"/>
          <w:szCs w:val="24"/>
          <w:rtl/>
        </w:rPr>
        <w:t xml:space="preserve"> שנמצא תחת התג </w:t>
      </w:r>
      <w:r>
        <w:rPr>
          <w:rFonts w:asciiTheme="minorBidi" w:hAnsiTheme="minorBidi" w:hint="cs"/>
          <w:sz w:val="24"/>
          <w:szCs w:val="24"/>
        </w:rPr>
        <w:t xml:space="preserve">TIMESTAMP </w:t>
      </w:r>
      <w:r>
        <w:rPr>
          <w:rFonts w:asciiTheme="minorBidi" w:hAnsiTheme="minorBidi" w:hint="cs"/>
          <w:sz w:val="24"/>
          <w:szCs w:val="24"/>
          <w:rtl/>
        </w:rPr>
        <w:t xml:space="preserve">וזה רשום בפורמט של </w:t>
      </w:r>
      <w:proofErr w:type="spellStart"/>
      <w:r>
        <w:rPr>
          <w:rFonts w:asciiTheme="minorBidi" w:hAnsiTheme="minorBidi" w:hint="cs"/>
          <w:sz w:val="24"/>
          <w:szCs w:val="24"/>
          <w:rtl/>
        </w:rPr>
        <w:t>הטיימליין</w:t>
      </w:r>
      <w:proofErr w:type="spellEnd"/>
      <w:r>
        <w:rPr>
          <w:rFonts w:asciiTheme="minorBidi" w:hAnsiTheme="minorBidi" w:hint="cs"/>
          <w:sz w:val="24"/>
          <w:szCs w:val="24"/>
          <w:rtl/>
        </w:rPr>
        <w:t xml:space="preserve"> כדי שיעבוד ב</w:t>
      </w:r>
      <w:r>
        <w:rPr>
          <w:rFonts w:asciiTheme="minorBidi" w:hAnsiTheme="minorBidi"/>
          <w:sz w:val="24"/>
          <w:szCs w:val="24"/>
        </w:rPr>
        <w:t xml:space="preserve">google earth </w:t>
      </w:r>
      <w:r>
        <w:rPr>
          <w:rFonts w:asciiTheme="minorBidi" w:hAnsiTheme="minorBidi" w:hint="cs"/>
          <w:sz w:val="24"/>
          <w:szCs w:val="24"/>
          <w:rtl/>
        </w:rPr>
        <w:t>הסינון של הזמנים.</w:t>
      </w:r>
    </w:p>
    <w:p w:rsidR="001E7CA5" w:rsidRPr="001E7CA5" w:rsidRDefault="001E7CA5" w:rsidP="00207E52">
      <w:pPr>
        <w:rPr>
          <w:rFonts w:asciiTheme="minorBidi" w:hAnsiTheme="minorBidi"/>
          <w:sz w:val="24"/>
          <w:szCs w:val="24"/>
          <w:rtl/>
        </w:rPr>
      </w:pPr>
    </w:p>
    <w:p w:rsidR="001A2411" w:rsidRDefault="001E7CA5" w:rsidP="00207E52">
      <w:pPr>
        <w:rPr>
          <w:rFonts w:asciiTheme="minorBidi" w:hAnsiTheme="minorBidi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0288" behindDoc="0" locked="0" layoutInCell="1" allowOverlap="1" wp14:anchorId="44029817">
            <wp:simplePos x="0" y="0"/>
            <wp:positionH relativeFrom="column">
              <wp:posOffset>0</wp:posOffset>
            </wp:positionH>
            <wp:positionV relativeFrom="paragraph">
              <wp:posOffset>316230</wp:posOffset>
            </wp:positionV>
            <wp:extent cx="5274310" cy="2966720"/>
            <wp:effectExtent l="0" t="0" r="254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sz w:val="24"/>
          <w:szCs w:val="24"/>
          <w:rtl/>
        </w:rPr>
        <w:t>תמונה1: קובץ ה</w:t>
      </w:r>
      <w:r>
        <w:rPr>
          <w:rFonts w:asciiTheme="minorBidi" w:hAnsiTheme="minorBidi" w:hint="cs"/>
          <w:sz w:val="24"/>
          <w:szCs w:val="24"/>
        </w:rPr>
        <w:t>KML</w:t>
      </w:r>
    </w:p>
    <w:p w:rsidR="001E7CA5" w:rsidRDefault="001E7CA5" w:rsidP="00207E52">
      <w:pPr>
        <w:rPr>
          <w:rFonts w:asciiTheme="minorBidi" w:hAnsiTheme="minorBidi"/>
          <w:sz w:val="24"/>
          <w:szCs w:val="24"/>
        </w:rPr>
      </w:pPr>
    </w:p>
    <w:p w:rsidR="001E7CA5" w:rsidRDefault="001E7CA5" w:rsidP="00207E52">
      <w:pPr>
        <w:rPr>
          <w:rFonts w:asciiTheme="minorBidi" w:hAnsiTheme="minorBidi"/>
          <w:sz w:val="24"/>
          <w:szCs w:val="24"/>
        </w:rPr>
      </w:pPr>
    </w:p>
    <w:p w:rsidR="001E7CA5" w:rsidRDefault="001E7CA5" w:rsidP="00207E52">
      <w:pPr>
        <w:rPr>
          <w:rFonts w:asciiTheme="minorBidi" w:hAnsiTheme="minorBidi"/>
          <w:sz w:val="24"/>
          <w:szCs w:val="24"/>
          <w:rtl/>
        </w:rPr>
      </w:pPr>
    </w:p>
    <w:p w:rsidR="001A2411" w:rsidRDefault="001A2411" w:rsidP="001A2411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תמונ</w:t>
      </w:r>
      <w:r w:rsidR="001E7CA5">
        <w:rPr>
          <w:rFonts w:asciiTheme="minorBidi" w:hAnsiTheme="minorBidi" w:hint="cs"/>
          <w:sz w:val="24"/>
          <w:szCs w:val="24"/>
          <w:rtl/>
        </w:rPr>
        <w:t>ה2</w:t>
      </w:r>
      <w:r>
        <w:rPr>
          <w:rFonts w:asciiTheme="minorBidi" w:hAnsiTheme="minorBidi" w:hint="cs"/>
          <w:sz w:val="24"/>
          <w:szCs w:val="24"/>
          <w:rtl/>
        </w:rPr>
        <w:t xml:space="preserve"> :</w:t>
      </w:r>
      <w:r>
        <w:rPr>
          <w:rFonts w:asciiTheme="minorBidi" w:hAnsiTheme="minorBidi" w:hint="cs"/>
          <w:sz w:val="24"/>
          <w:szCs w:val="24"/>
        </w:rPr>
        <w:t xml:space="preserve"> </w:t>
      </w:r>
      <w:r>
        <w:rPr>
          <w:rFonts w:asciiTheme="minorBidi" w:hAnsiTheme="minorBidi" w:hint="cs"/>
          <w:sz w:val="24"/>
          <w:szCs w:val="24"/>
          <w:rtl/>
        </w:rPr>
        <w:t>ללא סינון</w:t>
      </w:r>
    </w:p>
    <w:p w:rsidR="001A2411" w:rsidRDefault="004973AE" w:rsidP="006137BE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14A365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274310" cy="2966720"/>
            <wp:effectExtent l="0" t="0" r="254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2411" w:rsidRDefault="001A2411" w:rsidP="001A2411">
      <w:pPr>
        <w:rPr>
          <w:rFonts w:asciiTheme="minorBidi" w:hAnsiTheme="minorBidi"/>
          <w:sz w:val="24"/>
          <w:szCs w:val="24"/>
          <w:rtl/>
        </w:rPr>
      </w:pPr>
    </w:p>
    <w:p w:rsidR="001A2411" w:rsidRDefault="001A2411" w:rsidP="001A2411">
      <w:pPr>
        <w:rPr>
          <w:rFonts w:asciiTheme="minorBidi" w:hAnsiTheme="minorBidi"/>
          <w:sz w:val="24"/>
          <w:szCs w:val="24"/>
          <w:rtl/>
        </w:rPr>
      </w:pPr>
    </w:p>
    <w:p w:rsidR="006137BE" w:rsidRDefault="001A2411" w:rsidP="001A2411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תמונה</w:t>
      </w:r>
      <w:r w:rsidR="001E7CA5">
        <w:rPr>
          <w:rFonts w:asciiTheme="minorBidi" w:hAnsiTheme="minorBidi" w:hint="cs"/>
          <w:sz w:val="24"/>
          <w:szCs w:val="24"/>
          <w:rtl/>
        </w:rPr>
        <w:t>3</w:t>
      </w:r>
      <w:r>
        <w:rPr>
          <w:rFonts w:asciiTheme="minorBidi" w:hAnsiTheme="minorBidi" w:hint="cs"/>
          <w:sz w:val="24"/>
          <w:szCs w:val="24"/>
          <w:rtl/>
        </w:rPr>
        <w:t>: עם סינון</w:t>
      </w:r>
    </w:p>
    <w:p w:rsidR="001A2411" w:rsidRDefault="001A2411" w:rsidP="001A2411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2B2E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4310" cy="2966720"/>
            <wp:effectExtent l="0" t="0" r="254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2411" w:rsidRDefault="001A2411" w:rsidP="001A2411">
      <w:pPr>
        <w:rPr>
          <w:rFonts w:asciiTheme="minorBidi" w:hAnsiTheme="minorBidi"/>
          <w:sz w:val="24"/>
          <w:szCs w:val="24"/>
        </w:rPr>
      </w:pPr>
    </w:p>
    <w:p w:rsidR="001A2411" w:rsidRPr="001A2411" w:rsidRDefault="001A2411" w:rsidP="001A2411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 xml:space="preserve">עשינו </w:t>
      </w:r>
      <w:r>
        <w:rPr>
          <w:rFonts w:asciiTheme="minorBidi" w:hAnsiTheme="minorBidi" w:hint="cs"/>
          <w:sz w:val="24"/>
          <w:szCs w:val="24"/>
        </w:rPr>
        <w:t>JUNIT</w:t>
      </w:r>
      <w:r>
        <w:rPr>
          <w:rFonts w:asciiTheme="minorBidi" w:hAnsiTheme="minorBidi" w:hint="cs"/>
          <w:sz w:val="24"/>
          <w:szCs w:val="24"/>
          <w:rtl/>
        </w:rPr>
        <w:t xml:space="preserve"> לרוב המחלקות אך יש מחלקות שיש בהן רק פונקציות </w:t>
      </w:r>
      <w:r>
        <w:rPr>
          <w:rFonts w:asciiTheme="minorBidi" w:hAnsiTheme="minorBidi" w:hint="cs"/>
          <w:sz w:val="24"/>
          <w:szCs w:val="24"/>
        </w:rPr>
        <w:t>SET</w:t>
      </w:r>
      <w:r>
        <w:rPr>
          <w:rFonts w:asciiTheme="minorBidi" w:hAnsiTheme="minorBidi" w:hint="cs"/>
          <w:sz w:val="24"/>
          <w:szCs w:val="24"/>
          <w:rtl/>
        </w:rPr>
        <w:t xml:space="preserve"> ללא פונקציות </w:t>
      </w:r>
      <w:r>
        <w:rPr>
          <w:rFonts w:asciiTheme="minorBidi" w:hAnsiTheme="minorBidi" w:hint="cs"/>
          <w:sz w:val="24"/>
          <w:szCs w:val="24"/>
        </w:rPr>
        <w:t>GET</w:t>
      </w:r>
      <w:r>
        <w:rPr>
          <w:rFonts w:asciiTheme="minorBidi" w:hAnsiTheme="minorBidi" w:hint="cs"/>
          <w:sz w:val="24"/>
          <w:szCs w:val="24"/>
          <w:rtl/>
        </w:rPr>
        <w:t xml:space="preserve"> ולכן לא ניתן לבחון אותן בנוסף יש פונקציות שזורקות שגיאות בעצמן ולכן לא עשינו </w:t>
      </w: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להן בדיקות. יש לנו כמה מחלקות שנבנות על מחלקות אחרות לדוגמא מחלקת </w:t>
      </w:r>
      <w:r>
        <w:rPr>
          <w:rFonts w:asciiTheme="minorBidi" w:hAnsiTheme="minorBidi" w:hint="cs"/>
          <w:sz w:val="24"/>
          <w:szCs w:val="24"/>
        </w:rPr>
        <w:t>CSV</w:t>
      </w:r>
      <w:r>
        <w:rPr>
          <w:rFonts w:asciiTheme="minorBidi" w:hAnsiTheme="minorBidi" w:hint="cs"/>
          <w:sz w:val="24"/>
          <w:szCs w:val="24"/>
          <w:rtl/>
        </w:rPr>
        <w:t xml:space="preserve"> שמשתמשת בעוד כ3 מחלקות שונות( </w:t>
      </w:r>
      <w:r>
        <w:rPr>
          <w:rFonts w:asciiTheme="minorBidi" w:hAnsiTheme="minorBidi" w:hint="cs"/>
          <w:sz w:val="24"/>
          <w:szCs w:val="24"/>
        </w:rPr>
        <w:t>TABLE</w:t>
      </w:r>
      <w:r>
        <w:rPr>
          <w:rFonts w:asciiTheme="minorBidi" w:hAnsiTheme="minorBidi" w:hint="cs"/>
          <w:sz w:val="24"/>
          <w:szCs w:val="24"/>
          <w:rtl/>
        </w:rPr>
        <w:t xml:space="preserve">, </w:t>
      </w:r>
      <w:r>
        <w:rPr>
          <w:rFonts w:asciiTheme="minorBidi" w:hAnsiTheme="minorBidi" w:hint="cs"/>
          <w:sz w:val="24"/>
          <w:szCs w:val="24"/>
        </w:rPr>
        <w:t>OUTPUTROW</w:t>
      </w:r>
      <w:r>
        <w:rPr>
          <w:rFonts w:asciiTheme="minorBidi" w:hAnsiTheme="minorBidi" w:hint="cs"/>
          <w:sz w:val="24"/>
          <w:szCs w:val="24"/>
          <w:rtl/>
        </w:rPr>
        <w:t xml:space="preserve"> וכו').</w:t>
      </w:r>
    </w:p>
    <w:sectPr w:rsidR="001A2411" w:rsidRPr="001A2411" w:rsidSect="00EC191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C0800"/>
    <w:multiLevelType w:val="hybridMultilevel"/>
    <w:tmpl w:val="07965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E52"/>
    <w:rsid w:val="001A2411"/>
    <w:rsid w:val="001B3F95"/>
    <w:rsid w:val="001E7CA5"/>
    <w:rsid w:val="00207E52"/>
    <w:rsid w:val="004973AE"/>
    <w:rsid w:val="006137BE"/>
    <w:rsid w:val="009859B8"/>
    <w:rsid w:val="00B469BB"/>
    <w:rsid w:val="00E813CF"/>
    <w:rsid w:val="00EC1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6BAF1"/>
  <w15:chartTrackingRefBased/>
  <w15:docId w15:val="{35E684F0-578E-4378-B665-DDE97FD55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6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166</Words>
  <Characters>949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פז צ'רדמן</dc:creator>
  <cp:keywords/>
  <dc:description/>
  <cp:lastModifiedBy>אינה יעקובוב</cp:lastModifiedBy>
  <cp:revision>5</cp:revision>
  <dcterms:created xsi:type="dcterms:W3CDTF">2017-11-09T18:59:00Z</dcterms:created>
  <dcterms:modified xsi:type="dcterms:W3CDTF">2017-11-22T22:45:00Z</dcterms:modified>
</cp:coreProperties>
</file>