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497D" w14:textId="2EA74225" w:rsidR="00F812F0" w:rsidRDefault="00585E28" w:rsidP="00585E28">
      <w:pPr>
        <w:pStyle w:val="PargrafodaLista"/>
        <w:numPr>
          <w:ilvl w:val="0"/>
          <w:numId w:val="1"/>
        </w:numPr>
        <w:jc w:val="both"/>
      </w:pPr>
      <w:r>
        <w:t>F</w:t>
      </w:r>
      <w:r>
        <w:t>azer a</w:t>
      </w:r>
      <w:r>
        <w:t xml:space="preserve"> </w:t>
      </w:r>
      <w:r>
        <w:t>tabela-verdade da</w:t>
      </w:r>
      <w:r>
        <w:t xml:space="preserve"> </w:t>
      </w:r>
      <w:r>
        <w:t xml:space="preserve">saída </w:t>
      </w:r>
      <w:r w:rsidRPr="00585E28">
        <w:rPr>
          <w:b/>
        </w:rPr>
        <w:t>X</w:t>
      </w:r>
      <w:r>
        <w:t xml:space="preserve"> do circuito</w:t>
      </w:r>
      <w:r>
        <w:t xml:space="preserve"> abaixo</w:t>
      </w:r>
      <w:r>
        <w:t>:</w:t>
      </w:r>
    </w:p>
    <w:p w14:paraId="314F3248" w14:textId="596DBD7D" w:rsidR="00585E28" w:rsidRDefault="00585E28" w:rsidP="00585E28">
      <w:pPr>
        <w:pStyle w:val="PargrafodaLista"/>
        <w:jc w:val="both"/>
      </w:pPr>
      <w:r w:rsidRPr="00585E28">
        <w:drawing>
          <wp:inline distT="0" distB="0" distL="0" distR="0" wp14:anchorId="3E9B7671" wp14:editId="5491E432">
            <wp:extent cx="3240000" cy="148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8B4" w14:textId="77777777" w:rsidR="000233EA" w:rsidRDefault="000233EA" w:rsidP="00585E28">
      <w:pPr>
        <w:pStyle w:val="PargrafodaLista"/>
        <w:jc w:val="both"/>
      </w:pPr>
    </w:p>
    <w:p w14:paraId="4253035A" w14:textId="323F9C46" w:rsidR="000233EA" w:rsidRDefault="000233EA" w:rsidP="00585E28">
      <w:pPr>
        <w:pStyle w:val="PargrafodaLista"/>
        <w:jc w:val="both"/>
      </w:pPr>
      <w:r>
        <w:rPr>
          <w:noProof/>
        </w:rPr>
        <w:drawing>
          <wp:inline distT="0" distB="0" distL="0" distR="0" wp14:anchorId="53A8FBB6" wp14:editId="4712AB3A">
            <wp:extent cx="3240000" cy="1440000"/>
            <wp:effectExtent l="0" t="0" r="0" b="8255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DA" w14:textId="77777777" w:rsidR="00951861" w:rsidRDefault="00951861" w:rsidP="00585E28">
      <w:pPr>
        <w:pStyle w:val="PargrafodaLista"/>
        <w:jc w:val="both"/>
      </w:pPr>
    </w:p>
    <w:tbl>
      <w:tblPr>
        <w:tblStyle w:val="Tabelacomgrade"/>
        <w:tblW w:w="5006" w:type="pct"/>
        <w:jc w:val="center"/>
        <w:tblLook w:val="04A0" w:firstRow="1" w:lastRow="0" w:firstColumn="1" w:lastColumn="0" w:noHBand="0" w:noVBand="1"/>
      </w:tblPr>
      <w:tblGrid>
        <w:gridCol w:w="1084"/>
        <w:gridCol w:w="1085"/>
        <w:gridCol w:w="1085"/>
        <w:gridCol w:w="1085"/>
        <w:gridCol w:w="1540"/>
        <w:gridCol w:w="1540"/>
        <w:gridCol w:w="1085"/>
      </w:tblGrid>
      <w:tr w:rsidR="00951861" w14:paraId="258AF8CF" w14:textId="77777777" w:rsidTr="00951861">
        <w:trPr>
          <w:jc w:val="center"/>
        </w:trPr>
        <w:tc>
          <w:tcPr>
            <w:tcW w:w="1085" w:type="dxa"/>
            <w:tcBorders>
              <w:bottom w:val="single" w:sz="12" w:space="0" w:color="auto"/>
            </w:tcBorders>
          </w:tcPr>
          <w:p w14:paraId="1DC8D661" w14:textId="2887539A" w:rsidR="00951861" w:rsidRPr="000233EA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w:r w:rsidRPr="000233EA">
              <w:rPr>
                <w:b/>
              </w:rPr>
              <w:t>A</w:t>
            </w:r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14:paraId="3CD50667" w14:textId="05F37406" w:rsidR="00951861" w:rsidRPr="000233EA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14:paraId="3AE11712" w14:textId="0BC16210" w:rsidR="00951861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14:paraId="21EF45F8" w14:textId="3F6879C0" w:rsidR="00951861" w:rsidRPr="00951861" w:rsidRDefault="00951861" w:rsidP="00951861">
            <w:pPr>
              <w:pStyle w:val="PargrafodaLista"/>
              <w:ind w:left="0"/>
              <w:jc w:val="center"/>
            </w:pPr>
            <w:r>
              <w:rPr>
                <w:b/>
              </w:rPr>
              <w:t>U</w:t>
            </w:r>
            <w:r>
              <w:rPr>
                <w:b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oMath>
          </w:p>
        </w:tc>
        <w:tc>
          <w:tcPr>
            <w:tcW w:w="1540" w:type="dxa"/>
            <w:tcBorders>
              <w:bottom w:val="single" w:sz="12" w:space="0" w:color="auto"/>
            </w:tcBorders>
          </w:tcPr>
          <w:p w14:paraId="00CDA478" w14:textId="76284C80" w:rsidR="00951861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V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e>
              </m:acc>
            </m:oMath>
          </w:p>
        </w:tc>
        <w:tc>
          <w:tcPr>
            <w:tcW w:w="1540" w:type="dxa"/>
            <w:tcBorders>
              <w:bottom w:val="single" w:sz="12" w:space="0" w:color="auto"/>
            </w:tcBorders>
          </w:tcPr>
          <w:p w14:paraId="53B0D681" w14:textId="1428EB0A" w:rsidR="00951861" w:rsidRPr="000233EA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b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14:paraId="2A980881" w14:textId="39993001" w:rsidR="00951861" w:rsidRPr="000233EA" w:rsidRDefault="00951861" w:rsidP="00951861">
            <w:pPr>
              <w:pStyle w:val="PargrafodaLista"/>
              <w:ind w:left="0"/>
              <w:jc w:val="center"/>
              <w:rPr>
                <w:b/>
              </w:rPr>
            </w:pPr>
            <w:r w:rsidRPr="000233EA">
              <w:rPr>
                <w:b/>
              </w:rPr>
              <w:t>X</w:t>
            </w:r>
          </w:p>
        </w:tc>
      </w:tr>
      <w:tr w:rsidR="00951861" w14:paraId="0EC1E1FB" w14:textId="77777777" w:rsidTr="00951861">
        <w:trPr>
          <w:jc w:val="center"/>
        </w:trPr>
        <w:tc>
          <w:tcPr>
            <w:tcW w:w="1085" w:type="dxa"/>
            <w:tcBorders>
              <w:top w:val="single" w:sz="12" w:space="0" w:color="auto"/>
            </w:tcBorders>
          </w:tcPr>
          <w:p w14:paraId="5F77DCA9" w14:textId="0061ACFF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  <w:tcBorders>
              <w:top w:val="single" w:sz="12" w:space="0" w:color="auto"/>
            </w:tcBorders>
          </w:tcPr>
          <w:p w14:paraId="145939D5" w14:textId="7E356697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5" w:type="dxa"/>
            <w:tcBorders>
              <w:top w:val="single" w:sz="12" w:space="0" w:color="auto"/>
            </w:tcBorders>
          </w:tcPr>
          <w:p w14:paraId="4F61EFDE" w14:textId="7E572CCB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  <w:tcBorders>
              <w:top w:val="single" w:sz="12" w:space="0" w:color="auto"/>
            </w:tcBorders>
          </w:tcPr>
          <w:p w14:paraId="292CA517" w14:textId="2839071E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14:paraId="54624812" w14:textId="030BB102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14:paraId="2A9C65E6" w14:textId="6C2B4E28" w:rsidR="00951861" w:rsidRP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  <w:tcBorders>
              <w:top w:val="single" w:sz="12" w:space="0" w:color="auto"/>
            </w:tcBorders>
          </w:tcPr>
          <w:p w14:paraId="78D4976B" w14:textId="0D457166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5DB59495" w14:textId="77777777" w:rsidTr="00951861">
        <w:trPr>
          <w:jc w:val="center"/>
        </w:trPr>
        <w:tc>
          <w:tcPr>
            <w:tcW w:w="1085" w:type="dxa"/>
          </w:tcPr>
          <w:p w14:paraId="3F070245" w14:textId="3E365DDF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0AEEF1BA" w14:textId="61ADBBDE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5" w:type="dxa"/>
          </w:tcPr>
          <w:p w14:paraId="472A68E2" w14:textId="715E5E22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400F79DF" w14:textId="2ED2C398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491AA50B" w14:textId="7292396B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47CE4CF1" w14:textId="5973C35D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4CF7E914" w14:textId="3C1C13DF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951861" w14:paraId="502DEFEF" w14:textId="77777777" w:rsidTr="00951861">
        <w:trPr>
          <w:jc w:val="center"/>
        </w:trPr>
        <w:tc>
          <w:tcPr>
            <w:tcW w:w="1085" w:type="dxa"/>
          </w:tcPr>
          <w:p w14:paraId="1A11FCAF" w14:textId="46BC066F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3F179646" w14:textId="610D2E28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85" w:type="dxa"/>
          </w:tcPr>
          <w:p w14:paraId="2FB225E2" w14:textId="4C4E2EF8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57AEFBF4" w14:textId="66A672D0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45ED320C" w14:textId="6EB1B7B4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2288A1CE" w14:textId="1E3A842B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44998271" w14:textId="1C33263C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2FFBF2C1" w14:textId="77777777" w:rsidTr="00951861">
        <w:trPr>
          <w:jc w:val="center"/>
        </w:trPr>
        <w:tc>
          <w:tcPr>
            <w:tcW w:w="1085" w:type="dxa"/>
          </w:tcPr>
          <w:p w14:paraId="0D5A7739" w14:textId="364FB10F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629C7F8D" w14:textId="51B08DB2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85" w:type="dxa"/>
          </w:tcPr>
          <w:p w14:paraId="7995647C" w14:textId="6E6CBA3B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209D3D0B" w14:textId="1A8F722D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70C37417" w14:textId="32E172A5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1051387C" w14:textId="37A5DAB0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3A998E7C" w14:textId="714E8590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502859B0" w14:textId="77777777" w:rsidTr="00951861">
        <w:trPr>
          <w:jc w:val="center"/>
        </w:trPr>
        <w:tc>
          <w:tcPr>
            <w:tcW w:w="1085" w:type="dxa"/>
          </w:tcPr>
          <w:p w14:paraId="6F9CA96E" w14:textId="2A485309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681CE090" w14:textId="7D38C558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5" w:type="dxa"/>
          </w:tcPr>
          <w:p w14:paraId="006BA96B" w14:textId="5C3156FA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499DF8DD" w14:textId="0C1BEF4F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42D7010F" w14:textId="0DF80055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26B2D8B8" w14:textId="1549949D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44E2E999" w14:textId="6C66E73C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2BF80E1F" w14:textId="77777777" w:rsidTr="00951861">
        <w:trPr>
          <w:jc w:val="center"/>
        </w:trPr>
        <w:tc>
          <w:tcPr>
            <w:tcW w:w="1085" w:type="dxa"/>
          </w:tcPr>
          <w:p w14:paraId="37059D3D" w14:textId="33A637CB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6D6E0101" w14:textId="05F7BF74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5" w:type="dxa"/>
          </w:tcPr>
          <w:p w14:paraId="1F6EA8A1" w14:textId="6BE2A43C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43A022B1" w14:textId="26B85DB4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22A02904" w14:textId="7E316EED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0866916E" w14:textId="4D5074DD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3F61F4C5" w14:textId="42C1E7CD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5E46DC0E" w14:textId="77777777" w:rsidTr="00951861">
        <w:trPr>
          <w:jc w:val="center"/>
        </w:trPr>
        <w:tc>
          <w:tcPr>
            <w:tcW w:w="1085" w:type="dxa"/>
          </w:tcPr>
          <w:p w14:paraId="66428BF5" w14:textId="0AB73114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220027E6" w14:textId="0C7869A2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85" w:type="dxa"/>
          </w:tcPr>
          <w:p w14:paraId="288070E0" w14:textId="70C395D1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017D3CDB" w14:textId="09EF781E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6D7D6731" w14:textId="49798730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485DDC58" w14:textId="7552330D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64063C5E" w14:textId="23E678D1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951861" w14:paraId="02B7909D" w14:textId="77777777" w:rsidTr="00951861">
        <w:trPr>
          <w:jc w:val="center"/>
        </w:trPr>
        <w:tc>
          <w:tcPr>
            <w:tcW w:w="1085" w:type="dxa"/>
          </w:tcPr>
          <w:p w14:paraId="3B71F9FB" w14:textId="573386D7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1E8FDA6B" w14:textId="027930F1" w:rsidR="00951861" w:rsidRDefault="00951861" w:rsidP="00951861">
            <w:pPr>
              <w:pStyle w:val="PargrafodaList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85" w:type="dxa"/>
          </w:tcPr>
          <w:p w14:paraId="0FBAF23F" w14:textId="1A57753B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085" w:type="dxa"/>
          </w:tcPr>
          <w:p w14:paraId="2945E812" w14:textId="42DFD371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586FB83C" w14:textId="56441779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40" w:type="dxa"/>
          </w:tcPr>
          <w:p w14:paraId="79E4B5E1" w14:textId="7EECAB2C" w:rsidR="00951861" w:rsidRDefault="00951861" w:rsidP="00951861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085" w:type="dxa"/>
          </w:tcPr>
          <w:p w14:paraId="5622738B" w14:textId="5BB5BF7E" w:rsidR="00951861" w:rsidRDefault="00951861" w:rsidP="00951861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</w:tbl>
    <w:p w14:paraId="29A8119F" w14:textId="77777777" w:rsidR="000233EA" w:rsidRDefault="000233EA" w:rsidP="00585E28">
      <w:pPr>
        <w:pStyle w:val="PargrafodaLista"/>
        <w:jc w:val="both"/>
      </w:pPr>
    </w:p>
    <w:p w14:paraId="16583460" w14:textId="77777777" w:rsidR="00951861" w:rsidRDefault="00951861">
      <w:r>
        <w:br w:type="page"/>
      </w:r>
    </w:p>
    <w:p w14:paraId="4B7079C9" w14:textId="7628CD48" w:rsidR="00585E28" w:rsidRDefault="00585E28" w:rsidP="00585E28">
      <w:pPr>
        <w:pStyle w:val="PargrafodaLista"/>
        <w:numPr>
          <w:ilvl w:val="0"/>
          <w:numId w:val="1"/>
        </w:numPr>
        <w:jc w:val="both"/>
      </w:pPr>
      <w:r>
        <w:lastRenderedPageBreak/>
        <w:t>Um avião a jato emprega um sistema de</w:t>
      </w:r>
      <w:r>
        <w:t xml:space="preserve"> </w:t>
      </w:r>
      <w:r>
        <w:t>monitoração dos valores de rpm, pressão e temperatura dos seus</w:t>
      </w:r>
      <w:r>
        <w:t xml:space="preserve"> </w:t>
      </w:r>
      <w:r>
        <w:t>motores usando sensores que operam, conforme descrito a seguir:</w:t>
      </w:r>
    </w:p>
    <w:p w14:paraId="18EDFC64" w14:textId="77777777" w:rsidR="00585E28" w:rsidRDefault="00585E28" w:rsidP="00585E28">
      <w:pPr>
        <w:pStyle w:val="PargrafodaLista"/>
        <w:numPr>
          <w:ilvl w:val="1"/>
          <w:numId w:val="1"/>
        </w:numPr>
        <w:jc w:val="both"/>
      </w:pPr>
      <w:r>
        <w:t>saída do sensor RPM = 0 apenas quando a velocidade for &lt; 4.800 rpm</w:t>
      </w:r>
    </w:p>
    <w:p w14:paraId="64845740" w14:textId="77777777" w:rsidR="00585E28" w:rsidRDefault="00585E28" w:rsidP="00585E28">
      <w:pPr>
        <w:pStyle w:val="PargrafodaLista"/>
        <w:numPr>
          <w:ilvl w:val="1"/>
          <w:numId w:val="1"/>
        </w:numPr>
        <w:jc w:val="both"/>
      </w:pPr>
      <w:r>
        <w:t>saída do sensor P = 0 apenas quando a pressão for &lt; 1,33 N/m2</w:t>
      </w:r>
    </w:p>
    <w:p w14:paraId="02B02A35" w14:textId="3FBB6624" w:rsidR="00585E28" w:rsidRDefault="00585E28" w:rsidP="00585E28">
      <w:pPr>
        <w:pStyle w:val="PargrafodaLista"/>
        <w:numPr>
          <w:ilvl w:val="1"/>
          <w:numId w:val="1"/>
        </w:numPr>
        <w:jc w:val="both"/>
      </w:pPr>
      <w:r>
        <w:t>saída do sensor T = 0 apenas quando a temperatura for &lt; 93,3°C</w:t>
      </w:r>
    </w:p>
    <w:p w14:paraId="134A3DEF" w14:textId="51EF907E" w:rsidR="00585E28" w:rsidRDefault="00585E28" w:rsidP="00585E28">
      <w:pPr>
        <w:ind w:left="708"/>
        <w:jc w:val="both"/>
      </w:pPr>
      <w:r>
        <w:t>O</w:t>
      </w:r>
      <w:r>
        <w:t xml:space="preserve"> circuito lógico abaixo controla uma</w:t>
      </w:r>
      <w:r>
        <w:t xml:space="preserve"> </w:t>
      </w:r>
      <w:r>
        <w:t>lâmpada de advertência dentro da cabine para certas combinações</w:t>
      </w:r>
      <w:r>
        <w:t xml:space="preserve"> </w:t>
      </w:r>
      <w:r>
        <w:t xml:space="preserve">de condições da máquina. Admita que um nível </w:t>
      </w:r>
      <w:r w:rsidRPr="00585E28">
        <w:rPr>
          <w:b/>
        </w:rPr>
        <w:t>ALTO</w:t>
      </w:r>
      <w:r>
        <w:t xml:space="preserve"> na saída </w:t>
      </w:r>
      <w:r w:rsidRPr="00585E28">
        <w:rPr>
          <w:b/>
        </w:rPr>
        <w:t>W</w:t>
      </w:r>
      <w:r>
        <w:t xml:space="preserve"> </w:t>
      </w:r>
      <w:r>
        <w:t xml:space="preserve">ative a </w:t>
      </w:r>
      <w:r w:rsidRPr="00585E28">
        <w:rPr>
          <w:b/>
        </w:rPr>
        <w:t>luz</w:t>
      </w:r>
      <w:r>
        <w:t xml:space="preserve"> de advertência.</w:t>
      </w:r>
    </w:p>
    <w:p w14:paraId="6E870311" w14:textId="67EB77C3" w:rsidR="00585E28" w:rsidRDefault="00585E28" w:rsidP="00585E28">
      <w:pPr>
        <w:ind w:left="708"/>
        <w:jc w:val="both"/>
      </w:pPr>
      <w:r w:rsidRPr="00585E28">
        <w:rPr>
          <w:noProof/>
        </w:rPr>
        <w:drawing>
          <wp:inline distT="0" distB="0" distL="0" distR="0" wp14:anchorId="38C10CF5" wp14:editId="78EE4574">
            <wp:extent cx="5194800" cy="1440000"/>
            <wp:effectExtent l="0" t="0" r="635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6129" w14:textId="30190FC4" w:rsidR="00585E28" w:rsidRDefault="00585E28" w:rsidP="00585E28">
      <w:pPr>
        <w:ind w:left="708"/>
        <w:jc w:val="both"/>
      </w:pPr>
      <w:r>
        <w:t>Determine, assim, quais condições do</w:t>
      </w:r>
      <w:r>
        <w:t xml:space="preserve"> </w:t>
      </w:r>
      <w:r>
        <w:t xml:space="preserve">motor </w:t>
      </w:r>
      <w:r w:rsidRPr="000233EA">
        <w:rPr>
          <w:b/>
        </w:rPr>
        <w:t>indicam sinal de advertência</w:t>
      </w:r>
      <w:r>
        <w:t xml:space="preserve"> ao piloto. Exiba a tabela-verdade.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11"/>
        <w:gridCol w:w="1304"/>
        <w:gridCol w:w="1320"/>
        <w:gridCol w:w="1260"/>
        <w:gridCol w:w="1270"/>
        <w:gridCol w:w="1321"/>
      </w:tblGrid>
      <w:tr w:rsidR="00E47DA3" w:rsidRPr="00BB4017" w14:paraId="3E08130F" w14:textId="4A921A1C" w:rsidTr="00BB4017">
        <w:tc>
          <w:tcPr>
            <w:tcW w:w="1311" w:type="dxa"/>
            <w:tcBorders>
              <w:bottom w:val="single" w:sz="12" w:space="0" w:color="auto"/>
            </w:tcBorders>
          </w:tcPr>
          <w:p w14:paraId="077BFA1D" w14:textId="16B67452" w:rsidR="00E47DA3" w:rsidRPr="00BB4017" w:rsidRDefault="00E47DA3" w:rsidP="00E47DA3">
            <w:pPr>
              <w:jc w:val="center"/>
              <w:rPr>
                <w:b/>
              </w:rPr>
            </w:pPr>
            <w:r w:rsidRPr="00BB4017">
              <w:rPr>
                <w:b/>
              </w:rPr>
              <w:t>T</w:t>
            </w:r>
          </w:p>
        </w:tc>
        <w:tc>
          <w:tcPr>
            <w:tcW w:w="1304" w:type="dxa"/>
            <w:tcBorders>
              <w:bottom w:val="single" w:sz="12" w:space="0" w:color="auto"/>
            </w:tcBorders>
          </w:tcPr>
          <w:p w14:paraId="3A36E02F" w14:textId="709939B0" w:rsidR="00E47DA3" w:rsidRPr="00BB4017" w:rsidRDefault="00E47DA3" w:rsidP="00E47DA3">
            <w:pPr>
              <w:jc w:val="center"/>
              <w:rPr>
                <w:b/>
              </w:rPr>
            </w:pPr>
            <w:r w:rsidRPr="00BB4017">
              <w:rPr>
                <w:b/>
              </w:rPr>
              <w:t>P</w:t>
            </w:r>
          </w:p>
        </w:tc>
        <w:tc>
          <w:tcPr>
            <w:tcW w:w="1320" w:type="dxa"/>
            <w:tcBorders>
              <w:bottom w:val="single" w:sz="12" w:space="0" w:color="auto"/>
            </w:tcBorders>
          </w:tcPr>
          <w:p w14:paraId="66434702" w14:textId="41471537" w:rsidR="00E47DA3" w:rsidRPr="00BB4017" w:rsidRDefault="00E47DA3" w:rsidP="00E47DA3">
            <w:pPr>
              <w:jc w:val="center"/>
              <w:rPr>
                <w:b/>
              </w:rPr>
            </w:pPr>
            <w:r w:rsidRPr="00BB4017">
              <w:rPr>
                <w:b/>
              </w:rPr>
              <w:t>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309A1F77" w14:textId="682731C3" w:rsidR="00E47DA3" w:rsidRPr="00BB4017" w:rsidRDefault="00E47DA3" w:rsidP="00E47DA3">
            <w:pPr>
              <w:jc w:val="center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0" w:type="dxa"/>
            <w:tcBorders>
              <w:bottom w:val="single" w:sz="12" w:space="0" w:color="auto"/>
            </w:tcBorders>
          </w:tcPr>
          <w:p w14:paraId="525A2787" w14:textId="1AC9EA23" w:rsidR="00E47DA3" w:rsidRPr="00BB4017" w:rsidRDefault="00E47DA3" w:rsidP="00E47DA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 w:rsidRPr="00E47DA3">
              <w:t>P+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oMath>
          </w:p>
        </w:tc>
        <w:tc>
          <w:tcPr>
            <w:tcW w:w="1321" w:type="dxa"/>
            <w:tcBorders>
              <w:bottom w:val="single" w:sz="12" w:space="0" w:color="auto"/>
            </w:tcBorders>
          </w:tcPr>
          <w:p w14:paraId="620082CE" w14:textId="6E62761D" w:rsidR="00E47DA3" w:rsidRPr="00BB4017" w:rsidRDefault="00E47DA3" w:rsidP="00E47DA3">
            <w:pPr>
              <w:jc w:val="center"/>
              <w:rPr>
                <w:b/>
              </w:rPr>
            </w:pPr>
            <w:r w:rsidRPr="00BB4017">
              <w:rPr>
                <w:b/>
              </w:rPr>
              <w:t>W</w:t>
            </w:r>
          </w:p>
        </w:tc>
      </w:tr>
      <w:tr w:rsidR="00E47DA3" w14:paraId="1C79EB05" w14:textId="48A7027C" w:rsidTr="00BB4017">
        <w:tc>
          <w:tcPr>
            <w:tcW w:w="1311" w:type="dxa"/>
            <w:tcBorders>
              <w:top w:val="single" w:sz="12" w:space="0" w:color="auto"/>
            </w:tcBorders>
          </w:tcPr>
          <w:p w14:paraId="56CFFF8A" w14:textId="74E0A0B4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04" w:type="dxa"/>
            <w:tcBorders>
              <w:top w:val="single" w:sz="12" w:space="0" w:color="auto"/>
            </w:tcBorders>
          </w:tcPr>
          <w:p w14:paraId="048B29DA" w14:textId="6B462D89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0" w:type="dxa"/>
            <w:tcBorders>
              <w:top w:val="single" w:sz="12" w:space="0" w:color="auto"/>
            </w:tcBorders>
          </w:tcPr>
          <w:p w14:paraId="69D14611" w14:textId="5657D832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12293B59" w14:textId="42ACE779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70" w:type="dxa"/>
            <w:tcBorders>
              <w:top w:val="single" w:sz="12" w:space="0" w:color="auto"/>
            </w:tcBorders>
          </w:tcPr>
          <w:p w14:paraId="2F401877" w14:textId="730AC8DE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  <w:tcBorders>
              <w:top w:val="single" w:sz="12" w:space="0" w:color="auto"/>
            </w:tcBorders>
          </w:tcPr>
          <w:p w14:paraId="4A172D3B" w14:textId="6F424292" w:rsidR="00E47DA3" w:rsidRDefault="00E47DA3" w:rsidP="00E47DA3">
            <w:pPr>
              <w:jc w:val="center"/>
            </w:pPr>
            <w:r>
              <w:t>0</w:t>
            </w:r>
          </w:p>
        </w:tc>
      </w:tr>
      <w:tr w:rsidR="00E47DA3" w14:paraId="397A483F" w14:textId="762F16A2" w:rsidTr="00BB4017">
        <w:tc>
          <w:tcPr>
            <w:tcW w:w="1311" w:type="dxa"/>
          </w:tcPr>
          <w:p w14:paraId="0C39E76D" w14:textId="6882129F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04" w:type="dxa"/>
          </w:tcPr>
          <w:p w14:paraId="246FF473" w14:textId="7E4DD308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0" w:type="dxa"/>
          </w:tcPr>
          <w:p w14:paraId="7601ADED" w14:textId="030DCFB5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BA5AF31" w14:textId="7E38DA6E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54964217" w14:textId="7FC8EE92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07843BC4" w14:textId="5C00DC24" w:rsidR="00E47DA3" w:rsidRDefault="00E47DA3" w:rsidP="00E47DA3">
            <w:pPr>
              <w:jc w:val="center"/>
            </w:pPr>
            <w:r>
              <w:t>0</w:t>
            </w:r>
          </w:p>
        </w:tc>
      </w:tr>
      <w:tr w:rsidR="00E47DA3" w14:paraId="10F0AF48" w14:textId="76F58BDE" w:rsidTr="00BB4017">
        <w:tc>
          <w:tcPr>
            <w:tcW w:w="1311" w:type="dxa"/>
          </w:tcPr>
          <w:p w14:paraId="23326923" w14:textId="61115A11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04" w:type="dxa"/>
          </w:tcPr>
          <w:p w14:paraId="5FF82BCB" w14:textId="0AA5DA43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4EB500E8" w14:textId="43E6088D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71651151" w14:textId="6620A71E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70" w:type="dxa"/>
          </w:tcPr>
          <w:p w14:paraId="75D89158" w14:textId="5A75560B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4503B04B" w14:textId="280A29B8" w:rsidR="00E47DA3" w:rsidRDefault="00E47DA3" w:rsidP="00E47DA3">
            <w:pPr>
              <w:jc w:val="center"/>
            </w:pPr>
            <w:r>
              <w:t>0</w:t>
            </w:r>
          </w:p>
        </w:tc>
      </w:tr>
      <w:tr w:rsidR="00E47DA3" w14:paraId="6DAA463F" w14:textId="398F15C6" w:rsidTr="00BB4017">
        <w:tc>
          <w:tcPr>
            <w:tcW w:w="1311" w:type="dxa"/>
          </w:tcPr>
          <w:p w14:paraId="7C811F51" w14:textId="71B92520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04" w:type="dxa"/>
          </w:tcPr>
          <w:p w14:paraId="009B4F2E" w14:textId="17B2F5AA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13948CA" w14:textId="6AE2F319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434B8AB" w14:textId="0DB81F2A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70017067" w14:textId="6272B956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41430F51" w14:textId="28EF4D1D" w:rsidR="00E47DA3" w:rsidRDefault="00E47DA3" w:rsidP="00E47DA3">
            <w:pPr>
              <w:jc w:val="center"/>
            </w:pPr>
            <w:r>
              <w:t>0</w:t>
            </w:r>
          </w:p>
        </w:tc>
      </w:tr>
      <w:tr w:rsidR="00E47DA3" w14:paraId="059E363F" w14:textId="44AF6DB8" w:rsidTr="00BB4017">
        <w:tc>
          <w:tcPr>
            <w:tcW w:w="1311" w:type="dxa"/>
          </w:tcPr>
          <w:p w14:paraId="3855D486" w14:textId="66D22C7E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14:paraId="4FC6F969" w14:textId="47872C83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0" w:type="dxa"/>
          </w:tcPr>
          <w:p w14:paraId="1F5B1E18" w14:textId="1F94E9D0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2AE32FA4" w14:textId="6B904BFF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70" w:type="dxa"/>
          </w:tcPr>
          <w:p w14:paraId="395FFB00" w14:textId="663D142C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1910F6C6" w14:textId="7F6E2022" w:rsidR="00E47DA3" w:rsidRDefault="00E47DA3" w:rsidP="00E47DA3">
            <w:pPr>
              <w:jc w:val="center"/>
            </w:pPr>
            <w:r>
              <w:t>1</w:t>
            </w:r>
          </w:p>
        </w:tc>
      </w:tr>
      <w:tr w:rsidR="00E47DA3" w14:paraId="51DAD571" w14:textId="3AD7D5FC" w:rsidTr="00BB4017">
        <w:tc>
          <w:tcPr>
            <w:tcW w:w="1311" w:type="dxa"/>
          </w:tcPr>
          <w:p w14:paraId="2193B2DB" w14:textId="2801BEF5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14:paraId="3A41363A" w14:textId="27C36872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0" w:type="dxa"/>
          </w:tcPr>
          <w:p w14:paraId="72CA3186" w14:textId="2EDAA169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C1BE45E" w14:textId="19C06941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04AAA96E" w14:textId="526FEA45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0538E60A" w14:textId="3ED3A6F2" w:rsidR="00E47DA3" w:rsidRDefault="00E47DA3" w:rsidP="00E47DA3">
            <w:pPr>
              <w:jc w:val="center"/>
            </w:pPr>
            <w:r>
              <w:t>0</w:t>
            </w:r>
          </w:p>
        </w:tc>
      </w:tr>
      <w:tr w:rsidR="00E47DA3" w14:paraId="19294F28" w14:textId="72DDB7AA" w:rsidTr="00BB4017">
        <w:tc>
          <w:tcPr>
            <w:tcW w:w="1311" w:type="dxa"/>
          </w:tcPr>
          <w:p w14:paraId="533B4251" w14:textId="66078708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14:paraId="236BF758" w14:textId="0E8AA280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FFC9D3E" w14:textId="146F129D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1F4F865B" w14:textId="0592A095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70" w:type="dxa"/>
          </w:tcPr>
          <w:p w14:paraId="0B1ECB39" w14:textId="2A7B2DBD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3EDBF124" w14:textId="58B86FA6" w:rsidR="00E47DA3" w:rsidRDefault="00E47DA3" w:rsidP="00E47DA3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  <w:tr w:rsidR="00E47DA3" w14:paraId="572A8ED5" w14:textId="16BEB9A3" w:rsidTr="00BB4017">
        <w:tc>
          <w:tcPr>
            <w:tcW w:w="1311" w:type="dxa"/>
          </w:tcPr>
          <w:p w14:paraId="0246CE86" w14:textId="49D4296E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14:paraId="716DAD97" w14:textId="7788CE1B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7A95B91" w14:textId="0429BFDF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660F911" w14:textId="65272FEB" w:rsidR="00E47DA3" w:rsidRDefault="00E47DA3" w:rsidP="00E47DA3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058FFFCD" w14:textId="529668E0" w:rsidR="00E47DA3" w:rsidRDefault="00E47DA3" w:rsidP="00E47DA3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2DE4679A" w14:textId="36A01610" w:rsidR="00E47DA3" w:rsidRDefault="00E47DA3" w:rsidP="00E47DA3">
            <w:pPr>
              <w:jc w:val="center"/>
            </w:pPr>
            <w:r>
              <w:t>1</w:t>
            </w:r>
          </w:p>
        </w:tc>
      </w:tr>
    </w:tbl>
    <w:p w14:paraId="4C7E9DF5" w14:textId="77777777" w:rsidR="00D06E6E" w:rsidRDefault="00D06E6E" w:rsidP="00BB4017">
      <w:pPr>
        <w:jc w:val="both"/>
      </w:pPr>
    </w:p>
    <w:sectPr w:rsidR="00D06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772"/>
    <w:multiLevelType w:val="hybridMultilevel"/>
    <w:tmpl w:val="3C0E5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0"/>
    <w:rsid w:val="000233EA"/>
    <w:rsid w:val="00585E28"/>
    <w:rsid w:val="00951861"/>
    <w:rsid w:val="00BB4017"/>
    <w:rsid w:val="00D06E6E"/>
    <w:rsid w:val="00E47DA3"/>
    <w:rsid w:val="00F8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9E16"/>
  <w15:chartTrackingRefBased/>
  <w15:docId w15:val="{43AEDF2B-BD80-41A4-A688-61C54AE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E28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E28"/>
    <w:pPr>
      <w:ind w:left="720"/>
      <w:contextualSpacing/>
    </w:pPr>
  </w:style>
  <w:style w:type="table" w:styleId="Tabelacomgrade">
    <w:name w:val="Table Grid"/>
    <w:basedOn w:val="Tabelanormal"/>
    <w:uiPriority w:val="39"/>
    <w:rsid w:val="0002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0233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0233E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951861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9518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18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1861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18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1861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SCHNEIDER</dc:creator>
  <cp:keywords/>
  <dc:description/>
  <cp:lastModifiedBy>PEDRO SCHNEIDER</cp:lastModifiedBy>
  <cp:revision>4</cp:revision>
  <dcterms:created xsi:type="dcterms:W3CDTF">2024-10-03T16:47:00Z</dcterms:created>
  <dcterms:modified xsi:type="dcterms:W3CDTF">2024-10-03T17:21:00Z</dcterms:modified>
</cp:coreProperties>
</file>