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2D93D" w14:textId="077DBD14" w:rsidR="00B92326" w:rsidRDefault="00B92326"/>
    <w:p w14:paraId="4DC4CBCE" w14:textId="77777777" w:rsidR="00B92326" w:rsidRDefault="00B92326">
      <w:r>
        <w:t xml:space="preserve">Meet </w:t>
      </w:r>
      <w:proofErr w:type="spellStart"/>
      <w:r>
        <w:t>Peera</w:t>
      </w:r>
      <w:proofErr w:type="spellEnd"/>
      <w:r>
        <w:t xml:space="preserve"> </w:t>
      </w:r>
      <w:proofErr w:type="spellStart"/>
      <w:r>
        <w:t>Malokhani</w:t>
      </w:r>
      <w:proofErr w:type="spellEnd"/>
      <w:r>
        <w:t xml:space="preserve">, a skilled web developer at “She Made It.” With a passion for creating dynamic and engaging </w:t>
      </w:r>
      <w:proofErr w:type="spellStart"/>
      <w:proofErr w:type="gramStart"/>
      <w:r>
        <w:t>Websites,Peera</w:t>
      </w:r>
      <w:proofErr w:type="spellEnd"/>
      <w:proofErr w:type="gramEnd"/>
      <w:r>
        <w:t xml:space="preserve"> has been working in the field of web development for 2 years. They bring a wealth of experience and knowledge to every project, ensuring that each website is not only visually stunning, but also optimized for performance and user experience. </w:t>
      </w:r>
      <w:proofErr w:type="spellStart"/>
      <w:r>
        <w:t>Peeral’s</w:t>
      </w:r>
      <w:proofErr w:type="spellEnd"/>
      <w:r>
        <w:t xml:space="preserve"> dedication to their craft has earned them a reputation as a reliable and innovative developer, who always delivers on time and within quality work. Whether you’re looking to build a new website from scratch or improve an existing one, He has the expertise and creativity to help you achieve your goals.</w:t>
      </w:r>
    </w:p>
    <w:sectPr w:rsidR="00B923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326"/>
    <w:rsid w:val="00B9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F4722"/>
  <w15:chartTrackingRefBased/>
  <w15:docId w15:val="{E9997783-9A77-B94D-8472-2FF0DD88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Mairaj Ahmed</dc:creator>
  <cp:keywords/>
  <dc:description/>
  <cp:lastModifiedBy>Mairaj Ahmed</cp:lastModifiedBy>
  <cp:revision>2</cp:revision>
  <dcterms:created xsi:type="dcterms:W3CDTF">2023-05-24T15:49:00Z</dcterms:created>
  <dcterms:modified xsi:type="dcterms:W3CDTF">2023-05-24T15:49:00Z</dcterms:modified>
</cp:coreProperties>
</file>