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[arvkru@n258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27.34 parts/hour', 'WIP = 18.19 parts', 'Mean Energy Consumption per Part = 0.4518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19, in run_python_code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[sys.executable, str(tmp_path)],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timeout=timeout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556, in run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~~~~~~~~~~~~~~~~~~~^^^^^^^^^^^^^^^^^^^^^^^^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1222, in communicate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~~~~~~~~~~~~~~~~~^^^^^^^^^^^^^^^^^^^^^^^^^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2128, in _communicate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ready = selector.select(timeout)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"/software/sse2/el9_epyc9005/easybuild/prefix/software/Python/3.13.5-GCCcore-14.3.0/lib/python3.13/selectors.py", line 398, in select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fd_event_list = self._selector.poll(timeout)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KeyboardInterrupt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