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DEA97" w14:textId="35726FF5" w:rsidR="00E3191C" w:rsidRPr="00A47591" w:rsidRDefault="00A47591" w:rsidP="00A475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47591">
        <w:rPr>
          <w:rFonts w:ascii="Times New Roman" w:hAnsi="Times New Roman" w:cs="Times New Roman"/>
          <w:b/>
          <w:bCs/>
          <w:sz w:val="32"/>
          <w:szCs w:val="32"/>
        </w:rPr>
        <w:t>Aproximarea</w:t>
      </w:r>
      <w:proofErr w:type="spellEnd"/>
      <w:r w:rsidRPr="00A475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47591">
        <w:rPr>
          <w:rFonts w:ascii="Times New Roman" w:hAnsi="Times New Roman" w:cs="Times New Roman"/>
          <w:b/>
          <w:bCs/>
          <w:sz w:val="32"/>
          <w:szCs w:val="32"/>
        </w:rPr>
        <w:t>prin</w:t>
      </w:r>
      <w:proofErr w:type="spellEnd"/>
      <w:r w:rsidRPr="00A4759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47591">
        <w:rPr>
          <w:rFonts w:ascii="Times New Roman" w:hAnsi="Times New Roman" w:cs="Times New Roman"/>
          <w:b/>
          <w:bCs/>
          <w:sz w:val="32"/>
          <w:szCs w:val="32"/>
        </w:rPr>
        <w:t>polinoame</w:t>
      </w:r>
      <w:proofErr w:type="spellEnd"/>
      <w:r w:rsidRPr="00A47591">
        <w:rPr>
          <w:rFonts w:ascii="Times New Roman" w:hAnsi="Times New Roman" w:cs="Times New Roman"/>
          <w:b/>
          <w:bCs/>
          <w:sz w:val="32"/>
          <w:szCs w:val="32"/>
        </w:rPr>
        <w:t xml:space="preserve"> Lorentz </w:t>
      </w:r>
      <w:proofErr w:type="spellStart"/>
      <w:r w:rsidRPr="00A47591">
        <w:rPr>
          <w:rFonts w:ascii="Times New Roman" w:hAnsi="Times New Roman" w:cs="Times New Roman"/>
          <w:b/>
          <w:bCs/>
          <w:sz w:val="32"/>
          <w:szCs w:val="32"/>
        </w:rPr>
        <w:t>complexe</w:t>
      </w:r>
      <w:proofErr w:type="spellEnd"/>
    </w:p>
    <w:p w14:paraId="67C9BEFA" w14:textId="26FD5BCD" w:rsidR="00A47591" w:rsidRDefault="00A47591">
      <w:pPr>
        <w:rPr>
          <w:rFonts w:ascii="Times New Roman" w:hAnsi="Times New Roman" w:cs="Times New Roman"/>
          <w:sz w:val="24"/>
          <w:szCs w:val="24"/>
        </w:rPr>
      </w:pPr>
    </w:p>
    <w:p w14:paraId="60B78284" w14:textId="52B18AA0" w:rsidR="00A47591" w:rsidRPr="00A47591" w:rsidRDefault="00A47591" w:rsidP="00A475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Abstract.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obținem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estimare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cantitativă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Voronovskaja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ordine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exact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aproximare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simultană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polinoamele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Lorentz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atașate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funcțiilor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analitice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discurile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compacte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studiem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proprietățile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aproxim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A4759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ilor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iterațiilor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>.</w:t>
      </w:r>
    </w:p>
    <w:p w14:paraId="26A88FAB" w14:textId="70FA06C8" w:rsidR="00A47591" w:rsidRDefault="00A47591" w:rsidP="00A4759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7591">
        <w:rPr>
          <w:rFonts w:ascii="Times New Roman" w:hAnsi="Times New Roman" w:cs="Times New Roman"/>
          <w:b/>
          <w:bCs/>
          <w:sz w:val="24"/>
          <w:szCs w:val="24"/>
        </w:rPr>
        <w:t>Cuvinte</w:t>
      </w:r>
      <w:proofErr w:type="spellEnd"/>
      <w:r w:rsidRPr="00A475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b/>
          <w:bCs/>
          <w:sz w:val="24"/>
          <w:szCs w:val="24"/>
        </w:rPr>
        <w:t>cheie</w:t>
      </w:r>
      <w:proofErr w:type="spellEnd"/>
      <w:r w:rsidRPr="00A4759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7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Lorentz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estimări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exacte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cantitative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Voronovskaja</w:t>
      </w:r>
      <w:proofErr w:type="spellEnd"/>
      <w:r w:rsidRPr="00A47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591">
        <w:rPr>
          <w:rFonts w:ascii="Times New Roman" w:hAnsi="Times New Roman" w:cs="Times New Roman"/>
          <w:sz w:val="24"/>
          <w:szCs w:val="24"/>
        </w:rPr>
        <w:t>iterații</w:t>
      </w:r>
      <w:proofErr w:type="spellEnd"/>
    </w:p>
    <w:p w14:paraId="42E31FBE" w14:textId="77777777" w:rsidR="005359EE" w:rsidRDefault="005359EE" w:rsidP="00A475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3DBF8F" w14:textId="0776A3B1" w:rsidR="00A47591" w:rsidRPr="00CE7912" w:rsidRDefault="00CE7912" w:rsidP="00CE79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Introducere</w:t>
      </w:r>
      <w:proofErr w:type="spellEnd"/>
    </w:p>
    <w:p w14:paraId="257858E9" w14:textId="4E5720E2" w:rsidR="00CE7912" w:rsidRPr="00CE7912" w:rsidRDefault="00CE7912" w:rsidP="00CE791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91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cartea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recentă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[1] (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vezi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lucrările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citate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), au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obținute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estimări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convergența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teoremei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Voronovskaja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ordinele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aproximare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aproxim</w:t>
      </w:r>
      <w:r>
        <w:rPr>
          <w:rFonts w:ascii="Times New Roman" w:hAnsi="Times New Roman" w:cs="Times New Roman"/>
          <w:sz w:val="24"/>
          <w:szCs w:val="24"/>
        </w:rPr>
        <w:t>ările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simultane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câteva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operatori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comple</w:t>
      </w:r>
      <w:r>
        <w:rPr>
          <w:rFonts w:ascii="Times New Roman" w:hAnsi="Times New Roman" w:cs="Times New Roman"/>
          <w:sz w:val="24"/>
          <w:szCs w:val="24"/>
        </w:rPr>
        <w:t>cș</w:t>
      </w:r>
      <w:r w:rsidRPr="00CE79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de tip Bernstein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atașate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analitică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f pe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discuri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închise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>.</w:t>
      </w:r>
    </w:p>
    <w:p w14:paraId="7A386A11" w14:textId="7DE31A3B" w:rsidR="00CE7912" w:rsidRPr="00CE7912" w:rsidRDefault="00CE7912" w:rsidP="00CE79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prezentei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lucrări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extinderea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E7912">
        <w:rPr>
          <w:rFonts w:ascii="Times New Roman" w:hAnsi="Times New Roman" w:cs="Times New Roman"/>
          <w:sz w:val="24"/>
          <w:szCs w:val="24"/>
        </w:rPr>
        <w:t>olinoame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Lorentz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>.</w:t>
      </w:r>
    </w:p>
    <w:p w14:paraId="247C1204" w14:textId="0C723436" w:rsidR="00A47591" w:rsidRDefault="00CE7912" w:rsidP="00CE79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[2, p. 43, formula (2)] sub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Bernstein degenerate,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atașată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oricărei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analitice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912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CE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912">
        <w:rPr>
          <w:rFonts w:ascii="Times New Roman" w:hAnsi="Times New Roman" w:cs="Times New Roman"/>
          <w:sz w:val="24"/>
          <w:szCs w:val="24"/>
        </w:rPr>
        <w:t>origi</w:t>
      </w:r>
      <w:r>
        <w:rPr>
          <w:rFonts w:ascii="Times New Roman" w:hAnsi="Times New Roman" w:cs="Times New Roman"/>
          <w:sz w:val="24"/>
          <w:szCs w:val="24"/>
        </w:rPr>
        <w:t>nea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449A8F4" w14:textId="08CD71C2" w:rsidR="00CE7912" w:rsidRDefault="002C065A" w:rsidP="00CE7912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,n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∈N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6D8E2C8C" w14:textId="30ADF176" w:rsidR="00852D01" w:rsidRDefault="00852D01" w:rsidP="00852D0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2D0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D01">
        <w:rPr>
          <w:rFonts w:ascii="Times New Roman" w:hAnsi="Times New Roman" w:cs="Times New Roman"/>
          <w:sz w:val="24"/>
          <w:szCs w:val="24"/>
        </w:rPr>
        <w:t>aceeași</w:t>
      </w:r>
      <w:proofErr w:type="spellEnd"/>
      <w:r w:rsidRPr="00852D01">
        <w:rPr>
          <w:rFonts w:ascii="Times New Roman" w:hAnsi="Times New Roman" w:cs="Times New Roman"/>
          <w:sz w:val="24"/>
          <w:szCs w:val="24"/>
        </w:rPr>
        <w:t xml:space="preserve"> carte [2], la </w:t>
      </w:r>
      <w:proofErr w:type="spellStart"/>
      <w:r w:rsidRPr="00852D01">
        <w:rPr>
          <w:rFonts w:ascii="Times New Roman" w:hAnsi="Times New Roman" w:cs="Times New Roman"/>
          <w:sz w:val="24"/>
          <w:szCs w:val="24"/>
        </w:rPr>
        <w:t>paginile</w:t>
      </w:r>
      <w:proofErr w:type="spellEnd"/>
      <w:r w:rsidRPr="00852D01">
        <w:rPr>
          <w:rFonts w:ascii="Times New Roman" w:hAnsi="Times New Roman" w:cs="Times New Roman"/>
          <w:sz w:val="24"/>
          <w:szCs w:val="24"/>
        </w:rPr>
        <w:t xml:space="preserve"> 121–124 sunt </w:t>
      </w:r>
      <w:proofErr w:type="spellStart"/>
      <w:r w:rsidR="007B398A">
        <w:rPr>
          <w:rFonts w:ascii="Times New Roman" w:hAnsi="Times New Roman" w:cs="Times New Roman"/>
          <w:sz w:val="24"/>
          <w:szCs w:val="24"/>
        </w:rPr>
        <w:t>studiate</w:t>
      </w:r>
      <w:proofErr w:type="spellEnd"/>
      <w:r w:rsidR="007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D01">
        <w:rPr>
          <w:rFonts w:ascii="Times New Roman" w:hAnsi="Times New Roman" w:cs="Times New Roman"/>
          <w:sz w:val="24"/>
          <w:szCs w:val="24"/>
        </w:rPr>
        <w:t>câteva</w:t>
      </w:r>
      <w:proofErr w:type="spellEnd"/>
      <w:r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D01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D01">
        <w:rPr>
          <w:rFonts w:ascii="Times New Roman" w:hAnsi="Times New Roman" w:cs="Times New Roman"/>
          <w:sz w:val="24"/>
          <w:szCs w:val="24"/>
        </w:rPr>
        <w:t>aproximative</w:t>
      </w:r>
      <w:proofErr w:type="spellEnd"/>
      <w:r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D01">
        <w:rPr>
          <w:rFonts w:ascii="Times New Roman" w:hAnsi="Times New Roman" w:cs="Times New Roman"/>
          <w:sz w:val="24"/>
          <w:szCs w:val="24"/>
        </w:rPr>
        <w:t>calitative</w:t>
      </w:r>
      <w:proofErr w:type="spellEnd"/>
      <w:r w:rsidRPr="00852D01">
        <w:rPr>
          <w:rFonts w:ascii="Times New Roman" w:hAnsi="Times New Roman" w:cs="Times New Roman"/>
          <w:sz w:val="24"/>
          <w:szCs w:val="24"/>
        </w:rPr>
        <w:t>.</w:t>
      </w:r>
    </w:p>
    <w:p w14:paraId="1925EA6A" w14:textId="43575B07" w:rsidR="00A47591" w:rsidRDefault="00AB1E52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Planul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prezentei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lucrări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Secțiunea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tratează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estimările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superioare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aproximare</w:t>
      </w:r>
      <w:r w:rsidR="007B398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simultană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secțiunea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obținem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un</w:t>
      </w:r>
      <w:r w:rsid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98A">
        <w:rPr>
          <w:rFonts w:ascii="Times New Roman" w:hAnsi="Times New Roman" w:cs="Times New Roman"/>
          <w:sz w:val="24"/>
          <w:szCs w:val="24"/>
        </w:rPr>
        <w:t>r</w:t>
      </w:r>
      <w:r w:rsidR="00852D01" w:rsidRPr="00852D01">
        <w:rPr>
          <w:rFonts w:ascii="Times New Roman" w:hAnsi="Times New Roman" w:cs="Times New Roman"/>
          <w:sz w:val="24"/>
          <w:szCs w:val="24"/>
        </w:rPr>
        <w:t>ezultat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Voronovskaja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estimare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cantitativă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secțiunea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4 se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obțin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estimări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98A" w:rsidRPr="00852D01">
        <w:rPr>
          <w:rFonts w:ascii="Times New Roman" w:hAnsi="Times New Roman" w:cs="Times New Roman"/>
          <w:sz w:val="24"/>
          <w:szCs w:val="24"/>
        </w:rPr>
        <w:t>exact</w:t>
      </w:r>
      <w:r w:rsidR="007B398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B3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aproximare</w:t>
      </w:r>
      <w:r w:rsidR="007B398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simultană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acești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operatori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Secțiunea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 w:rsidR="00852D01">
        <w:rPr>
          <w:rFonts w:ascii="Times New Roman" w:hAnsi="Times New Roman" w:cs="Times New Roman"/>
          <w:sz w:val="24"/>
          <w:szCs w:val="24"/>
        </w:rPr>
        <w:t xml:space="preserve"> </w:t>
      </w:r>
      <w:r w:rsidR="00852D01" w:rsidRPr="00852D01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aproximare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cantitativă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iterațiile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polinoamelor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2D01" w:rsidRPr="00852D01">
        <w:rPr>
          <w:rFonts w:ascii="Times New Roman" w:hAnsi="Times New Roman" w:cs="Times New Roman"/>
          <w:sz w:val="24"/>
          <w:szCs w:val="24"/>
        </w:rPr>
        <w:t>L</w:t>
      </w:r>
      <w:r w:rsidR="00852D01" w:rsidRPr="00DA164E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852D01" w:rsidRPr="00852D01">
        <w:rPr>
          <w:rFonts w:ascii="Times New Roman" w:hAnsi="Times New Roman" w:cs="Times New Roman"/>
          <w:sz w:val="24"/>
          <w:szCs w:val="24"/>
        </w:rPr>
        <w:t xml:space="preserve">(f)(z).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estimările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cantitative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obținute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discuri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compacte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centrate</w:t>
      </w:r>
      <w:proofErr w:type="spellEnd"/>
      <w:r w:rsidR="00852D01">
        <w:rPr>
          <w:rFonts w:ascii="Times New Roman" w:hAnsi="Times New Roman" w:cs="Times New Roman"/>
          <w:sz w:val="24"/>
          <w:szCs w:val="24"/>
        </w:rPr>
        <w:t xml:space="preserve"> </w:t>
      </w:r>
      <w:r w:rsidR="00852D01" w:rsidRPr="00852D01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="00852D01" w:rsidRPr="00852D01">
        <w:rPr>
          <w:rFonts w:ascii="Times New Roman" w:hAnsi="Times New Roman" w:cs="Times New Roman"/>
          <w:sz w:val="24"/>
          <w:szCs w:val="24"/>
        </w:rPr>
        <w:t>origine</w:t>
      </w:r>
      <w:proofErr w:type="spellEnd"/>
      <w:r w:rsidR="00852D01" w:rsidRPr="00852D01">
        <w:rPr>
          <w:rFonts w:ascii="Times New Roman" w:hAnsi="Times New Roman" w:cs="Times New Roman"/>
          <w:sz w:val="24"/>
          <w:szCs w:val="24"/>
        </w:rPr>
        <w:t>.</w:t>
      </w:r>
    </w:p>
    <w:p w14:paraId="094C056C" w14:textId="4478A699" w:rsidR="005359EE" w:rsidRDefault="005359EE" w:rsidP="00AB1E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C156B" w14:textId="68DF57CE" w:rsidR="005359EE" w:rsidRPr="005359EE" w:rsidRDefault="005359EE" w:rsidP="005359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359EE">
        <w:rPr>
          <w:rFonts w:ascii="Times New Roman" w:hAnsi="Times New Roman" w:cs="Times New Roman"/>
          <w:b/>
          <w:bCs/>
          <w:sz w:val="28"/>
          <w:szCs w:val="28"/>
        </w:rPr>
        <w:t>Estimări</w:t>
      </w:r>
      <w:proofErr w:type="spellEnd"/>
      <w:r w:rsidRPr="005359EE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5359EE">
        <w:rPr>
          <w:rFonts w:ascii="Times New Roman" w:hAnsi="Times New Roman" w:cs="Times New Roman"/>
          <w:b/>
          <w:bCs/>
          <w:sz w:val="28"/>
          <w:szCs w:val="28"/>
        </w:rPr>
        <w:t>aproximare</w:t>
      </w:r>
      <w:proofErr w:type="spellEnd"/>
      <w:r w:rsidRPr="005359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59EE">
        <w:rPr>
          <w:rFonts w:ascii="Times New Roman" w:hAnsi="Times New Roman" w:cs="Times New Roman"/>
          <w:b/>
          <w:bCs/>
          <w:sz w:val="28"/>
          <w:szCs w:val="28"/>
        </w:rPr>
        <w:t>superioare</w:t>
      </w:r>
      <w:proofErr w:type="spellEnd"/>
    </w:p>
    <w:p w14:paraId="5EC61AAB" w14:textId="24E20B87" w:rsidR="005359EE" w:rsidRDefault="005359EE" w:rsidP="00AB1E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59EE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5359EE">
        <w:rPr>
          <w:rFonts w:ascii="Times New Roman" w:hAnsi="Times New Roman" w:cs="Times New Roman"/>
          <w:sz w:val="24"/>
          <w:szCs w:val="24"/>
        </w:rPr>
        <w:t xml:space="preserve"> principal al </w:t>
      </w:r>
      <w:proofErr w:type="spellStart"/>
      <w:r w:rsidRPr="005359EE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53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9EE">
        <w:rPr>
          <w:rFonts w:ascii="Times New Roman" w:hAnsi="Times New Roman" w:cs="Times New Roman"/>
          <w:sz w:val="24"/>
          <w:szCs w:val="24"/>
        </w:rPr>
        <w:t>secțiuni</w:t>
      </w:r>
      <w:proofErr w:type="spellEnd"/>
      <w:r w:rsidRPr="0053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9E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35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9EE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="00581FEE">
        <w:rPr>
          <w:rFonts w:ascii="Times New Roman" w:hAnsi="Times New Roman" w:cs="Times New Roman"/>
          <w:sz w:val="24"/>
          <w:szCs w:val="24"/>
        </w:rPr>
        <w:t>.</w:t>
      </w:r>
    </w:p>
    <w:p w14:paraId="0EE1014E" w14:textId="6632F770" w:rsidR="00581FEE" w:rsidRDefault="00581FEE" w:rsidP="00AB1E5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Teorema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42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2242F">
        <w:rPr>
          <w:rFonts w:ascii="Times New Roman" w:hAnsi="Times New Roman" w:cs="Times New Roman"/>
          <w:sz w:val="24"/>
          <w:szCs w:val="24"/>
        </w:rPr>
        <w:t xml:space="preserve"> R&gt;1 </w:t>
      </w:r>
      <w:proofErr w:type="spellStart"/>
      <w:r w:rsidR="0002242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022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42F" w:rsidRPr="0002242F">
        <w:rPr>
          <w:rFonts w:ascii="Times New Roman" w:hAnsi="Times New Roman" w:cs="Times New Roman"/>
          <w:sz w:val="24"/>
          <w:szCs w:val="24"/>
        </w:rPr>
        <w:t>notând</w:t>
      </w:r>
      <w:proofErr w:type="spellEnd"/>
      <w:r w:rsidR="0002242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∈C;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&lt;R</m:t>
            </m:r>
          </m:e>
        </m:d>
      </m:oMath>
      <w:r w:rsidR="0002242F">
        <w:rPr>
          <w:rFonts w:ascii="Times New Roman" w:eastAsiaTheme="minorEastAsia" w:hAnsi="Times New Roman" w:cs="Times New Roman"/>
          <w:sz w:val="24"/>
          <w:szCs w:val="24"/>
        </w:rPr>
        <w:t>, presupunem c</w:t>
      </w:r>
      <w:proofErr w:type="spellStart"/>
      <w:r w:rsidR="0002242F">
        <w:rPr>
          <w:rFonts w:ascii="Times New Roman" w:eastAsiaTheme="minorEastAsia" w:hAnsi="Times New Roman" w:cs="Times New Roman"/>
          <w:sz w:val="24"/>
          <w:szCs w:val="24"/>
        </w:rPr>
        <w:t>ă</w:t>
      </w:r>
      <w:proofErr w:type="spellEnd"/>
      <w:r w:rsidR="000224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→C</m:t>
        </m:r>
      </m:oMath>
      <w:r w:rsidR="000224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2242F">
        <w:rPr>
          <w:rFonts w:ascii="Times New Roman" w:eastAsiaTheme="minorEastAsia" w:hAnsi="Times New Roman" w:cs="Times New Roman"/>
          <w:sz w:val="24"/>
          <w:szCs w:val="24"/>
        </w:rPr>
        <w:t>este</w:t>
      </w:r>
      <w:proofErr w:type="spellEnd"/>
      <w:r w:rsidR="000224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2242F">
        <w:rPr>
          <w:rFonts w:ascii="Times New Roman" w:eastAsiaTheme="minorEastAsia" w:hAnsi="Times New Roman" w:cs="Times New Roman"/>
          <w:sz w:val="24"/>
          <w:szCs w:val="24"/>
        </w:rPr>
        <w:t>analitic</w:t>
      </w:r>
      <w:proofErr w:type="spellEnd"/>
      <w:r w:rsidR="0002242F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ă în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0224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2242F">
        <w:rPr>
          <w:rFonts w:ascii="Times New Roman" w:eastAsiaTheme="minorEastAsia" w:hAnsi="Times New Roman" w:cs="Times New Roman"/>
          <w:sz w:val="24"/>
          <w:szCs w:val="24"/>
        </w:rPr>
        <w:t>a.î</w:t>
      </w:r>
      <w:proofErr w:type="spellEnd"/>
      <w:r w:rsidR="0002242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,∀z∈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B07DE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5112477" w14:textId="2DF4F883" w:rsidR="00B07DE7" w:rsidRPr="00B07DE7" w:rsidRDefault="00B07DE7" w:rsidP="00B07DE7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1≤r&lt;R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arbitrar fixat.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și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∈N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, avem estimarea superioară</w:t>
      </w:r>
    </w:p>
    <w:p w14:paraId="7A08ADFA" w14:textId="21F47109" w:rsidR="00B07DE7" w:rsidRPr="00B07DE7" w:rsidRDefault="00B07DE7" w:rsidP="00AB1E52">
      <w:pPr>
        <w:jc w:val="both"/>
        <w:rPr>
          <w:rFonts w:ascii="Times New Roman" w:hAnsi="Times New Roman" w:cs="Times New Roman"/>
          <w:iCs/>
          <w:sz w:val="24"/>
          <w:szCs w:val="24"/>
          <w:lang w:val="ro-R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o-R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-f(z)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560BFB47" w14:textId="12F03182" w:rsidR="005359EE" w:rsidRDefault="00B07DE7" w:rsidP="00AB1E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A8055F" w14:textId="423F883B" w:rsidR="00B07DE7" w:rsidRDefault="00315BB1" w:rsidP="00AB1E52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&lt;∞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1AF2C009" w14:textId="25CD7D15" w:rsidR="005359EE" w:rsidRPr="00315BB1" w:rsidRDefault="00315BB1" w:rsidP="00315BB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5B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1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BB1">
        <w:rPr>
          <w:rFonts w:ascii="Times New Roman" w:hAnsi="Times New Roman" w:cs="Times New Roman"/>
          <w:sz w:val="24"/>
          <w:szCs w:val="24"/>
        </w:rPr>
        <w:t>aproximarea</w:t>
      </w:r>
      <w:proofErr w:type="spellEnd"/>
      <w:r w:rsidRPr="0031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BB1">
        <w:rPr>
          <w:rFonts w:ascii="Times New Roman" w:hAnsi="Times New Roman" w:cs="Times New Roman"/>
          <w:sz w:val="24"/>
          <w:szCs w:val="24"/>
        </w:rPr>
        <w:t>simultană</w:t>
      </w:r>
      <w:proofErr w:type="spellEnd"/>
      <w:r w:rsidRPr="0031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BB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1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BB1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Pr="00315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BB1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315BB1">
        <w:rPr>
          <w:rFonts w:ascii="Times New Roman" w:hAnsi="Times New Roman" w:cs="Times New Roman"/>
          <w:sz w:val="24"/>
          <w:szCs w:val="24"/>
        </w:rPr>
        <w:t xml:space="preserve"> Lorentz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1≤r&lt;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arbitrar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fixate,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≤r, p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∈R </m:t>
        </m:r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și 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∈N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, avem</w:t>
      </w:r>
    </w:p>
    <w:p w14:paraId="0E6B79E3" w14:textId="47FACC8B" w:rsidR="00315BB1" w:rsidRDefault="00315BB1" w:rsidP="00AB1E52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p+1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06DCB15D" w14:textId="287FBCB1" w:rsidR="00315BB1" w:rsidRDefault="00315BB1" w:rsidP="00AB1E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d>
      </m:oMath>
      <w:r w:rsidR="00CE0D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E0D92">
        <w:rPr>
          <w:rFonts w:ascii="Times New Roman" w:eastAsiaTheme="minorEastAsia" w:hAnsi="Times New Roman" w:cs="Times New Roman"/>
          <w:sz w:val="24"/>
          <w:szCs w:val="24"/>
        </w:rPr>
        <w:t>este</w:t>
      </w:r>
      <w:proofErr w:type="spellEnd"/>
      <w:r w:rsidR="00CE0D92">
        <w:rPr>
          <w:rFonts w:ascii="Times New Roman" w:eastAsiaTheme="minorEastAsia" w:hAnsi="Times New Roman" w:cs="Times New Roman"/>
          <w:sz w:val="24"/>
          <w:szCs w:val="24"/>
        </w:rPr>
        <w:t xml:space="preserve"> precum la </w:t>
      </w:r>
      <w:proofErr w:type="spellStart"/>
      <w:r w:rsidR="00CE0D92">
        <w:rPr>
          <w:rFonts w:ascii="Times New Roman" w:eastAsiaTheme="minorEastAsia" w:hAnsi="Times New Roman" w:cs="Times New Roman"/>
          <w:sz w:val="24"/>
          <w:szCs w:val="24"/>
        </w:rPr>
        <w:t>punctul</w:t>
      </w:r>
      <w:proofErr w:type="spellEnd"/>
      <w:r w:rsidR="00CE0D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0D92" w:rsidRPr="00CE0D92">
        <w:rPr>
          <w:rFonts w:ascii="Times New Roman" w:eastAsiaTheme="minorEastAsia" w:hAnsi="Times New Roman" w:cs="Times New Roman"/>
          <w:i/>
          <w:iCs/>
          <w:sz w:val="24"/>
          <w:szCs w:val="24"/>
        </w:rPr>
        <w:t>(</w:t>
      </w:r>
      <w:proofErr w:type="spellStart"/>
      <w:r w:rsidR="00CE0D92" w:rsidRPr="00CE0D92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proofErr w:type="spellEnd"/>
      <w:r w:rsidR="00CE0D92" w:rsidRPr="00CE0D92"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w:r w:rsidR="00CE0D92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5EED29FC" w14:textId="43BECBE8" w:rsidR="00315BB1" w:rsidRDefault="00CE0D92" w:rsidP="00AB1E5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Demonstrație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24CCA">
        <w:rPr>
          <w:rFonts w:ascii="Times New Roman" w:hAnsi="Times New Roman" w:cs="Times New Roman"/>
          <w:sz w:val="24"/>
          <w:szCs w:val="24"/>
        </w:rPr>
        <w:t>Notând</w:t>
      </w:r>
      <w:proofErr w:type="spellEnd"/>
      <w:r w:rsidR="00D24CC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p>
        </m:sSup>
      </m:oMath>
      <w:r w:rsidR="00D24CC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D24CCA">
        <w:rPr>
          <w:rFonts w:ascii="Times New Roman" w:eastAsiaTheme="minorEastAsia" w:hAnsi="Times New Roman" w:cs="Times New Roman"/>
          <w:sz w:val="24"/>
          <w:szCs w:val="24"/>
        </w:rPr>
        <w:t>obținem</w:t>
      </w:r>
      <w:proofErr w:type="spellEnd"/>
      <w:r w:rsidR="00D24C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24CCA">
        <w:rPr>
          <w:rFonts w:ascii="Times New Roman" w:eastAsiaTheme="minorEastAsia" w:hAnsi="Times New Roman" w:cs="Times New Roman"/>
          <w:sz w:val="24"/>
          <w:szCs w:val="24"/>
        </w:rPr>
        <w:t>ușor</w:t>
      </w:r>
      <w:proofErr w:type="spellEnd"/>
      <w:r w:rsidR="00D24C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24CCA">
        <w:rPr>
          <w:rFonts w:ascii="Times New Roman" w:eastAsiaTheme="minorEastAsia" w:hAnsi="Times New Roman" w:cs="Times New Roman"/>
          <w:sz w:val="24"/>
          <w:szCs w:val="24"/>
        </w:rPr>
        <w:t>că</w:t>
      </w:r>
      <w:proofErr w:type="spellEnd"/>
      <w:r w:rsidR="00D24CC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∈N,</m:t>
        </m:r>
        <m:r>
          <w:rPr>
            <w:rFonts w:ascii="Cambria Math" w:eastAsiaTheme="minorEastAsia" w:hAnsi="Cambria Math" w:cs="Times New Roman"/>
            <w:sz w:val="24"/>
            <w:szCs w:val="24"/>
          </w:rPr>
          <m:t>j≥2</m:t>
        </m:r>
      </m:oMath>
      <w:r w:rsidR="00D24CCA">
        <w:rPr>
          <w:rFonts w:ascii="Times New Roman" w:eastAsiaTheme="minorEastAsia" w:hAnsi="Times New Roman" w:cs="Times New Roman"/>
          <w:sz w:val="24"/>
          <w:szCs w:val="24"/>
        </w:rPr>
        <w:t>, avem</w:t>
      </w:r>
    </w:p>
    <w:p w14:paraId="09D9AC1C" w14:textId="4252F6E4" w:rsidR="00D24CCA" w:rsidRPr="00CE0D92" w:rsidRDefault="00D24CCA" w:rsidP="00AB1E52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j!∙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2B135CA7" w14:textId="1057B5DC" w:rsidR="00CE0D92" w:rsidRDefault="00D24CCA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 w:rsidRPr="00D24CCA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D24CCA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D24C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4CCA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D24CC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24CCA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Pr="00D2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CCA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D2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4CCA">
        <w:rPr>
          <w:rFonts w:ascii="Times New Roman" w:hAnsi="Times New Roman" w:cs="Times New Roman"/>
          <w:sz w:val="24"/>
          <w:szCs w:val="24"/>
        </w:rPr>
        <w:t>arată</w:t>
      </w:r>
      <w:proofErr w:type="spellEnd"/>
      <w:r w:rsidRPr="00D2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</w:p>
    <w:p w14:paraId="0FE87458" w14:textId="53CC028A" w:rsidR="00D24CCA" w:rsidRDefault="00D24CCA" w:rsidP="00AB1E52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∀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≤r,</m:t>
          </m:r>
        </m:oMath>
      </m:oMathPara>
    </w:p>
    <w:p w14:paraId="5711369B" w14:textId="0585CCF5" w:rsidR="00CE0D92" w:rsidRDefault="00C63E76" w:rsidP="00AB1E5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obținem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imediat</w:t>
      </w:r>
      <w:proofErr w:type="spellEnd"/>
    </w:p>
    <w:p w14:paraId="182904CD" w14:textId="77777777" w:rsidR="003B768E" w:rsidRPr="003B768E" w:rsidRDefault="00C63E76" w:rsidP="00AB1E5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</m:e>
          </m:nary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1A75FA05" w14:textId="6082A04B" w:rsidR="00333775" w:rsidRPr="00333775" w:rsidRDefault="003B768E" w:rsidP="00AB1E5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…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</m:e>
          </m:nary>
        </m:oMath>
      </m:oMathPara>
    </w:p>
    <w:p w14:paraId="79148BF2" w14:textId="0E4C4F11" w:rsidR="00C63E76" w:rsidRDefault="00333775" w:rsidP="00AB1E52">
      <w:p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DE5E6CB" w14:textId="00A77A9C" w:rsidR="00C63E76" w:rsidRDefault="00333775" w:rsidP="00AB1E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inegalitate</w:t>
      </w:r>
      <w:proofErr w:type="spellEnd"/>
    </w:p>
    <w:p w14:paraId="341774E9" w14:textId="0076A82C" w:rsidR="00333775" w:rsidRDefault="00333775" w:rsidP="00AB1E52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1-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1CD4AA76" w14:textId="4F06FC51" w:rsidR="00C63E76" w:rsidRDefault="00333775" w:rsidP="00AB1E5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138">
        <w:rPr>
          <w:rFonts w:ascii="Times New Roman" w:hAnsi="Times New Roman" w:cs="Times New Roman"/>
          <w:sz w:val="24"/>
          <w:szCs w:val="24"/>
        </w:rPr>
        <w:t>adevărată</w:t>
      </w:r>
      <w:proofErr w:type="spellEnd"/>
      <w:r w:rsidR="001C1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138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1C113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≤1,∀j=1,…,k-1</m:t>
        </m:r>
      </m:oMath>
      <w:r w:rsidR="001C1138">
        <w:rPr>
          <w:rFonts w:ascii="Times New Roman" w:eastAsiaTheme="minorEastAsia" w:hAnsi="Times New Roman" w:cs="Times New Roman"/>
          <w:sz w:val="24"/>
          <w:szCs w:val="24"/>
        </w:rPr>
        <w:t xml:space="preserve">, luând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  <w:r w:rsidR="001C11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C1138">
        <w:rPr>
          <w:rFonts w:ascii="Times New Roman" w:eastAsiaTheme="minorEastAsia" w:hAnsi="Times New Roman" w:cs="Times New Roman"/>
          <w:sz w:val="24"/>
          <w:szCs w:val="24"/>
        </w:rPr>
        <w:t>obținem</w:t>
      </w:r>
      <w:proofErr w:type="spellEnd"/>
    </w:p>
    <w:p w14:paraId="5A0A85AB" w14:textId="14FB30AD" w:rsidR="001C1138" w:rsidRDefault="001C1138" w:rsidP="00AB1E52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1-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n-j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k-1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1817B778" w14:textId="7F8D0A26" w:rsidR="00333775" w:rsidRDefault="001C1138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dorită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CB61F1" w14:textId="5AC19547" w:rsidR="001C1138" w:rsidRDefault="001C1138" w:rsidP="001C1138">
      <w:pPr>
        <w:jc w:val="both"/>
        <w:rPr>
          <w:rFonts w:ascii="Times New Roman" w:eastAsiaTheme="minorEastAsia" w:hAnsi="Times New Roman" w:cs="Times New Roman"/>
        </w:rPr>
      </w:pPr>
      <w:r w:rsidRPr="001C1138">
        <w:rPr>
          <w:rFonts w:ascii="Times New Roman" w:hAnsi="Times New Roman" w:cs="Times New Roman"/>
          <w:sz w:val="24"/>
          <w:szCs w:val="24"/>
        </w:rPr>
        <w:tab/>
        <w:t>(i</w:t>
      </w:r>
      <w:r>
        <w:rPr>
          <w:rFonts w:ascii="Times New Roman" w:hAnsi="Times New Roman" w:cs="Times New Roman"/>
          <w:sz w:val="24"/>
          <w:szCs w:val="24"/>
        </w:rPr>
        <w:t xml:space="preserve">i) </w:t>
      </w:r>
      <w:proofErr w:type="spellStart"/>
      <w:r>
        <w:rPr>
          <w:rFonts w:ascii="Times New Roman" w:hAnsi="Times New Roman" w:cs="Times New Roman"/>
          <w:sz w:val="24"/>
          <w:szCs w:val="24"/>
        </w:rPr>
        <w:t>Notând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cercul</w:t>
      </w:r>
      <w:proofErr w:type="spellEnd"/>
      <w:r>
        <w:rPr>
          <w:rFonts w:ascii="Times New Roman" w:eastAsiaTheme="minorEastAsia" w:hAnsi="Times New Roman" w:cs="Times New Roman"/>
        </w:rPr>
        <w:t xml:space="preserve"> cu </w:t>
      </w:r>
      <w:proofErr w:type="spellStart"/>
      <w:r>
        <w:rPr>
          <w:rFonts w:ascii="Times New Roman" w:eastAsiaTheme="minorEastAsia" w:hAnsi="Times New Roman" w:cs="Times New Roman"/>
        </w:rPr>
        <w:t>raza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&gt;r</m:t>
        </m:r>
      </m:oMath>
      <w:r w:rsidR="00017D18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17D18">
        <w:rPr>
          <w:rFonts w:ascii="Times New Roman" w:eastAsiaTheme="minorEastAsia" w:hAnsi="Times New Roman" w:cs="Times New Roman"/>
        </w:rPr>
        <w:t>și</w:t>
      </w:r>
      <w:proofErr w:type="spellEnd"/>
      <w:r w:rsidR="00017D18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17D18">
        <w:rPr>
          <w:rFonts w:ascii="Times New Roman" w:eastAsiaTheme="minorEastAsia" w:hAnsi="Times New Roman" w:cs="Times New Roman"/>
        </w:rPr>
        <w:t>centrul</w:t>
      </w:r>
      <w:proofErr w:type="spellEnd"/>
      <w:r w:rsidR="00017D18">
        <w:rPr>
          <w:rFonts w:ascii="Times New Roman" w:eastAsiaTheme="minorEastAsia" w:hAnsi="Times New Roman" w:cs="Times New Roman"/>
        </w:rPr>
        <w:t xml:space="preserve"> 0, </w:t>
      </w:r>
      <w:proofErr w:type="spellStart"/>
      <w:r w:rsidR="00017D18">
        <w:rPr>
          <w:rFonts w:ascii="Times New Roman" w:eastAsiaTheme="minorEastAsia" w:hAnsi="Times New Roman" w:cs="Times New Roman"/>
        </w:rPr>
        <w:t>deoarece</w:t>
      </w:r>
      <w:proofErr w:type="spellEnd"/>
      <w:r w:rsidR="00017D1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∀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m:rPr>
            <m:lit/>
          </m:rP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</w:rPr>
          <m:t>r și v∈γ</m:t>
        </m:r>
      </m:oMath>
      <w:r w:rsidR="00017D18">
        <w:rPr>
          <w:rFonts w:ascii="Times New Roman" w:eastAsiaTheme="minorEastAsia" w:hAnsi="Times New Roman" w:cs="Times New Roman"/>
        </w:rPr>
        <w:t xml:space="preserve">, avem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v-z</m:t>
            </m:r>
          </m:e>
        </m:d>
        <m:r>
          <w:rPr>
            <w:rFonts w:ascii="Cambria Math" w:eastAsiaTheme="minorEastAsia" w:hAnsi="Cambria Math" w:cs="Times New Roman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-r</m:t>
        </m:r>
      </m:oMath>
      <w:r w:rsidR="00017D18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017D18" w:rsidRPr="00017D18">
        <w:rPr>
          <w:rFonts w:ascii="Times New Roman" w:eastAsiaTheme="minorEastAsia" w:hAnsi="Times New Roman" w:cs="Times New Roman"/>
        </w:rPr>
        <w:t>după</w:t>
      </w:r>
      <w:proofErr w:type="spellEnd"/>
      <w:r w:rsidR="00017D18" w:rsidRPr="00017D18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17D18" w:rsidRPr="00017D18">
        <w:rPr>
          <w:rFonts w:ascii="Times New Roman" w:eastAsiaTheme="minorEastAsia" w:hAnsi="Times New Roman" w:cs="Times New Roman"/>
        </w:rPr>
        <w:t>formulele</w:t>
      </w:r>
      <w:proofErr w:type="spellEnd"/>
      <w:r w:rsidR="00017D18" w:rsidRPr="00017D18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17D18" w:rsidRPr="00017D18">
        <w:rPr>
          <w:rFonts w:ascii="Times New Roman" w:eastAsiaTheme="minorEastAsia" w:hAnsi="Times New Roman" w:cs="Times New Roman"/>
        </w:rPr>
        <w:t>lui</w:t>
      </w:r>
      <w:proofErr w:type="spellEnd"/>
      <w:r w:rsidR="00017D18" w:rsidRPr="00017D18">
        <w:rPr>
          <w:rFonts w:ascii="Times New Roman" w:eastAsiaTheme="minorEastAsia" w:hAnsi="Times New Roman" w:cs="Times New Roman"/>
        </w:rPr>
        <w:t xml:space="preserve"> Cauchy </w:t>
      </w:r>
      <w:proofErr w:type="spellStart"/>
      <w:r w:rsidR="00017D18" w:rsidRPr="00017D18">
        <w:rPr>
          <w:rFonts w:ascii="Times New Roman" w:eastAsiaTheme="minorEastAsia" w:hAnsi="Times New Roman" w:cs="Times New Roman"/>
        </w:rPr>
        <w:t>rezultă</w:t>
      </w:r>
      <w:proofErr w:type="spellEnd"/>
      <w:r w:rsidR="00017D18" w:rsidRPr="00017D18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17D18" w:rsidRPr="00017D18">
        <w:rPr>
          <w:rFonts w:ascii="Times New Roman" w:eastAsiaTheme="minorEastAsia" w:hAnsi="Times New Roman" w:cs="Times New Roman"/>
        </w:rPr>
        <w:t>că</w:t>
      </w:r>
      <w:proofErr w:type="spellEnd"/>
      <w:r w:rsidR="00017D1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∀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m:rPr>
            <m:lit/>
          </m:rP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</w:rPr>
          <m:t>r și n∈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N</m:t>
        </m:r>
      </m:oMath>
      <w:r w:rsidR="00017D18">
        <w:rPr>
          <w:rFonts w:ascii="Times New Roman" w:eastAsiaTheme="minorEastAsia" w:hAnsi="Times New Roman" w:cs="Times New Roman"/>
        </w:rPr>
        <w:t>, avem</w:t>
      </w:r>
    </w:p>
    <w:p w14:paraId="4F889E7B" w14:textId="47E26F07" w:rsidR="00017D18" w:rsidRPr="00FF116B" w:rsidRDefault="00FF116B" w:rsidP="001C113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p+1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dv</m:t>
                  </m:r>
                </m:e>
              </m:nary>
            </m:e>
          </m:d>
        </m:oMath>
      </m:oMathPara>
    </w:p>
    <w:p w14:paraId="54CA2D8B" w14:textId="6ED18639" w:rsidR="00FF116B" w:rsidRDefault="002C065A" w:rsidP="001C113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p!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p+1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p!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p+1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5FA19A18" w14:textId="64C9C744" w:rsidR="00FF116B" w:rsidRPr="002C065A" w:rsidRDefault="002C065A" w:rsidP="001C1138">
      <w:pPr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care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dovede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ște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ro-RO"/>
        </w:rPr>
        <w:t>(ii)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și teorema.</w:t>
      </w:r>
    </w:p>
    <w:p w14:paraId="7958E12A" w14:textId="2BEE5625" w:rsidR="00333775" w:rsidRDefault="00333775" w:rsidP="00AB1E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6B8621" w14:textId="2FBEF86F" w:rsidR="002C065A" w:rsidRPr="002C065A" w:rsidRDefault="002C065A" w:rsidP="002C06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C065A">
        <w:rPr>
          <w:rFonts w:ascii="Times New Roman" w:hAnsi="Times New Roman" w:cs="Times New Roman"/>
          <w:b/>
          <w:bCs/>
          <w:sz w:val="28"/>
          <w:szCs w:val="28"/>
        </w:rPr>
        <w:t>Teorema</w:t>
      </w:r>
      <w:proofErr w:type="spellEnd"/>
      <w:r w:rsidRPr="002C0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065A">
        <w:rPr>
          <w:rFonts w:ascii="Times New Roman" w:hAnsi="Times New Roman" w:cs="Times New Roman"/>
          <w:b/>
          <w:bCs/>
          <w:sz w:val="28"/>
          <w:szCs w:val="28"/>
        </w:rPr>
        <w:t>cantitativă</w:t>
      </w:r>
      <w:proofErr w:type="spellEnd"/>
      <w:r w:rsidRPr="002C065A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2C065A">
        <w:rPr>
          <w:rFonts w:ascii="Times New Roman" w:hAnsi="Times New Roman" w:cs="Times New Roman"/>
          <w:b/>
          <w:bCs/>
          <w:sz w:val="28"/>
          <w:szCs w:val="28"/>
        </w:rPr>
        <w:t>tipului</w:t>
      </w:r>
      <w:proofErr w:type="spellEnd"/>
      <w:r w:rsidRPr="002C0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C065A">
        <w:rPr>
          <w:rFonts w:ascii="Times New Roman" w:hAnsi="Times New Roman" w:cs="Times New Roman"/>
          <w:b/>
          <w:bCs/>
          <w:sz w:val="28"/>
          <w:szCs w:val="28"/>
        </w:rPr>
        <w:t>Voronovskaja</w:t>
      </w:r>
      <w:proofErr w:type="spellEnd"/>
    </w:p>
    <w:p w14:paraId="049D0104" w14:textId="004C3B0D" w:rsidR="002C065A" w:rsidRDefault="002C065A" w:rsidP="00AB1E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065A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2C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65A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2C065A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2C065A">
        <w:rPr>
          <w:rFonts w:ascii="Times New Roman" w:hAnsi="Times New Roman" w:cs="Times New Roman"/>
          <w:sz w:val="24"/>
          <w:szCs w:val="24"/>
        </w:rPr>
        <w:t>Voronovskaja</w:t>
      </w:r>
      <w:proofErr w:type="spellEnd"/>
      <w:r w:rsidRPr="002C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65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C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65A">
        <w:rPr>
          <w:rFonts w:ascii="Times New Roman" w:hAnsi="Times New Roman" w:cs="Times New Roman"/>
          <w:sz w:val="24"/>
          <w:szCs w:val="24"/>
        </w:rPr>
        <w:t>valabil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820B16" w14:textId="6FFAF817" w:rsidR="002C065A" w:rsidRPr="002C065A" w:rsidRDefault="002C065A" w:rsidP="00AB1E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Teorema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R&gt;1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fie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→C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analitică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,∀z∈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și fie 1</m:t>
        </m:r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r&lt;R</m:t>
        </m:r>
      </m:oMath>
      <w:r w:rsidR="00DB4E4A">
        <w:rPr>
          <w:rFonts w:ascii="Times New Roman" w:eastAsiaTheme="minorEastAsia" w:hAnsi="Times New Roman" w:cs="Times New Roman"/>
          <w:sz w:val="24"/>
          <w:szCs w:val="24"/>
        </w:rPr>
        <w:t xml:space="preserve"> arbitrar </w:t>
      </w:r>
      <w:proofErr w:type="spellStart"/>
      <w:r w:rsidR="00DB4E4A">
        <w:rPr>
          <w:rFonts w:ascii="Times New Roman" w:eastAsiaTheme="minorEastAsia" w:hAnsi="Times New Roman" w:cs="Times New Roman"/>
          <w:sz w:val="24"/>
          <w:szCs w:val="24"/>
        </w:rPr>
        <w:t>fixat</w:t>
      </w:r>
      <w:proofErr w:type="spellEnd"/>
      <w:r w:rsidR="00DB4E4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DB4E4A">
        <w:rPr>
          <w:rFonts w:ascii="Times New Roman" w:eastAsiaTheme="minorEastAsia" w:hAnsi="Times New Roman" w:cs="Times New Roman"/>
          <w:sz w:val="24"/>
          <w:szCs w:val="24"/>
        </w:rPr>
        <w:t>Avem</w:t>
      </w:r>
      <w:proofErr w:type="spellEnd"/>
    </w:p>
    <w:p w14:paraId="5B5E11FA" w14:textId="516F8C9B" w:rsidR="002C065A" w:rsidRDefault="00DB4E4A" w:rsidP="00DB4E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4E4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3A1D72" wp14:editId="0975F247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130040" cy="557291"/>
            <wp:effectExtent l="0" t="0" r="3810" b="0"/>
            <wp:wrapThrough wrapText="bothSides">
              <wp:wrapPolygon edited="0">
                <wp:start x="0" y="0"/>
                <wp:lineTo x="0" y="20689"/>
                <wp:lineTo x="21520" y="20689"/>
                <wp:lineTo x="215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55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12881" w14:textId="72675105" w:rsidR="002C065A" w:rsidRDefault="00DB4E4A" w:rsidP="00DB4E4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∀n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∈N,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59D0B7E9" w14:textId="070E970A" w:rsidR="00DB4E4A" w:rsidRDefault="00DB4E4A" w:rsidP="00AB1E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C50A49" w14:textId="4541B8FF" w:rsidR="00DB4E4A" w:rsidRDefault="00DB4E4A" w:rsidP="00DB4E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</w:p>
    <w:p w14:paraId="0562DD8A" w14:textId="3B73EC05" w:rsidR="00DB4E4A" w:rsidRDefault="00DB4E4A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 w:rsidRPr="00DB4E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323CED" wp14:editId="008D3517">
            <wp:extent cx="594360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AAD7" w14:textId="1A788532" w:rsidR="00DB4E4A" w:rsidRDefault="00211D71" w:rsidP="00AB1E5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Demonstra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ție.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Avem</w:t>
      </w:r>
    </w:p>
    <w:p w14:paraId="1C9A8B2F" w14:textId="65D601A0" w:rsidR="00211D71" w:rsidRDefault="00211D71" w:rsidP="00AB1E5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11D71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5BF1CFA0" wp14:editId="49CD58D7">
            <wp:extent cx="594360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48F1" w14:textId="345151E9" w:rsidR="00211D71" w:rsidRPr="00211D71" w:rsidRDefault="00211D71" w:rsidP="00AB1E5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∀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≤r și n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9F6FAAA" w14:textId="756656D1" w:rsidR="00DB4E4A" w:rsidRDefault="00211D71" w:rsidP="00211D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1D7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1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71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21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7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1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71">
        <w:rPr>
          <w:rFonts w:ascii="Times New Roman" w:hAnsi="Times New Roman" w:cs="Times New Roman"/>
          <w:sz w:val="24"/>
          <w:szCs w:val="24"/>
        </w:rPr>
        <w:t>urmează</w:t>
      </w:r>
      <w:proofErr w:type="spellEnd"/>
      <w:r w:rsidRPr="00211D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D71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21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71">
        <w:rPr>
          <w:rFonts w:ascii="Times New Roman" w:hAnsi="Times New Roman" w:cs="Times New Roman"/>
          <w:sz w:val="24"/>
          <w:szCs w:val="24"/>
        </w:rPr>
        <w:t>demonstra</w:t>
      </w:r>
      <w:proofErr w:type="spellEnd"/>
      <w:r w:rsidRPr="0021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7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1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71">
        <w:rPr>
          <w:rFonts w:ascii="Times New Roman" w:hAnsi="Times New Roman" w:cs="Times New Roman"/>
          <w:sz w:val="24"/>
          <w:szCs w:val="24"/>
        </w:rPr>
        <w:t>inducție</w:t>
      </w:r>
      <w:proofErr w:type="spellEnd"/>
      <w:r w:rsidRPr="0021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71">
        <w:rPr>
          <w:rFonts w:ascii="Times New Roman" w:hAnsi="Times New Roman" w:cs="Times New Roman"/>
          <w:sz w:val="24"/>
          <w:szCs w:val="24"/>
        </w:rPr>
        <w:t>matematică</w:t>
      </w:r>
      <w:proofErr w:type="spellEnd"/>
      <w:r w:rsidRPr="00211D7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11D71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211D71">
        <w:rPr>
          <w:rFonts w:ascii="Times New Roman" w:hAnsi="Times New Roman" w:cs="Times New Roman"/>
          <w:sz w:val="24"/>
          <w:szCs w:val="24"/>
        </w:rPr>
        <w:t xml:space="preserve"> la k </w:t>
      </w:r>
      <w:proofErr w:type="spellStart"/>
      <w:r w:rsidRPr="00211D71">
        <w:rPr>
          <w:rFonts w:ascii="Times New Roman" w:hAnsi="Times New Roman" w:cs="Times New Roman"/>
          <w:sz w:val="24"/>
          <w:szCs w:val="24"/>
        </w:rPr>
        <w:t>că</w:t>
      </w:r>
      <w:proofErr w:type="spellEnd"/>
    </w:p>
    <w:p w14:paraId="1F4287B2" w14:textId="01BBB17A" w:rsidR="00211D71" w:rsidRDefault="00211D71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 w:rsidRPr="00211D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9442E1" wp14:editId="2CFC5787">
            <wp:extent cx="5943600" cy="512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35E1" w14:textId="05664D4A" w:rsidR="00211D71" w:rsidRDefault="00211D71" w:rsidP="00AB1E52">
      <w:p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∀k≥2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arbitrar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fixat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unde</w:t>
      </w:r>
      <w:proofErr w:type="spellEnd"/>
    </w:p>
    <w:p w14:paraId="66EADE3F" w14:textId="448C58CE" w:rsidR="00211D71" w:rsidRDefault="00211D71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 w:rsidRPr="00211D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56F702" wp14:editId="115D54D6">
            <wp:extent cx="5943600" cy="48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A01D" w14:textId="1C07029B" w:rsidR="00211D71" w:rsidRDefault="00211D71" w:rsidP="00211D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1D71">
        <w:rPr>
          <w:rFonts w:ascii="Times New Roman" w:hAnsi="Times New Roman" w:cs="Times New Roman"/>
          <w:sz w:val="24"/>
          <w:szCs w:val="24"/>
        </w:rPr>
        <w:t>Într-adevăr</w:t>
      </w:r>
      <w:proofErr w:type="spellEnd"/>
      <w:r w:rsidRPr="00211D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D7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11D7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k=2</m:t>
        </m:r>
      </m:oMath>
      <w:r w:rsidRPr="00211D71">
        <w:rPr>
          <w:rFonts w:ascii="Times New Roman" w:hAnsi="Times New Roman" w:cs="Times New Roman"/>
          <w:sz w:val="24"/>
          <w:szCs w:val="24"/>
        </w:rPr>
        <w:t xml:space="preserve"> este banal. Să presupunem că este valabil pentru k arbitrar.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21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71">
        <w:rPr>
          <w:rFonts w:ascii="Times New Roman" w:hAnsi="Times New Roman" w:cs="Times New Roman"/>
          <w:sz w:val="24"/>
          <w:szCs w:val="24"/>
        </w:rPr>
        <w:t>demonstra</w:t>
      </w:r>
      <w:proofErr w:type="spellEnd"/>
      <w:r w:rsidRPr="0021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71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1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71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21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71">
        <w:rPr>
          <w:rFonts w:ascii="Times New Roman" w:hAnsi="Times New Roman" w:cs="Times New Roman"/>
          <w:sz w:val="24"/>
          <w:szCs w:val="24"/>
        </w:rPr>
        <w:t>valabil</w:t>
      </w:r>
      <w:proofErr w:type="spellEnd"/>
      <w:r w:rsidRPr="0021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7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1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D7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11D7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k+1</m:t>
        </m:r>
      </m:oMath>
      <w:r w:rsidRPr="00211D71">
        <w:rPr>
          <w:rFonts w:ascii="Times New Roman" w:hAnsi="Times New Roman" w:cs="Times New Roman"/>
          <w:sz w:val="24"/>
          <w:szCs w:val="24"/>
        </w:rPr>
        <w:t>, adică</w:t>
      </w:r>
    </w:p>
    <w:p w14:paraId="53FBB6D8" w14:textId="5AECE32C" w:rsidR="00211D71" w:rsidRDefault="00211D71" w:rsidP="00211D71">
      <w:pPr>
        <w:jc w:val="both"/>
        <w:rPr>
          <w:rFonts w:ascii="Times New Roman" w:hAnsi="Times New Roman" w:cs="Times New Roman"/>
          <w:sz w:val="24"/>
          <w:szCs w:val="24"/>
        </w:rPr>
      </w:pPr>
      <w:r w:rsidRPr="00211D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D4066B" wp14:editId="220E96B7">
            <wp:extent cx="5943600" cy="524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D2B7" w14:textId="3B040BA0" w:rsidR="00211D71" w:rsidRDefault="00DB2173" w:rsidP="00DB21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2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DB2173">
        <w:rPr>
          <w:rFonts w:ascii="Times New Roman" w:hAnsi="Times New Roman" w:cs="Times New Roman"/>
          <w:sz w:val="24"/>
          <w:szCs w:val="24"/>
        </w:rPr>
        <w:t xml:space="preserve"> scop, </w:t>
      </w:r>
      <w:proofErr w:type="spellStart"/>
      <w:r w:rsidRPr="00DB2173">
        <w:rPr>
          <w:rFonts w:ascii="Times New Roman" w:hAnsi="Times New Roman" w:cs="Times New Roman"/>
          <w:sz w:val="24"/>
          <w:szCs w:val="24"/>
        </w:rPr>
        <w:t>luăm</w:t>
      </w:r>
      <w:proofErr w:type="spellEnd"/>
      <w:r w:rsidRPr="00DB2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B2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3">
        <w:rPr>
          <w:rFonts w:ascii="Times New Roman" w:hAnsi="Times New Roman" w:cs="Times New Roman"/>
          <w:sz w:val="24"/>
          <w:szCs w:val="24"/>
        </w:rPr>
        <w:t>considerare</w:t>
      </w:r>
      <w:proofErr w:type="spellEnd"/>
      <w:r w:rsidRPr="00DB2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3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DB2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3">
        <w:rPr>
          <w:rFonts w:ascii="Times New Roman" w:hAnsi="Times New Roman" w:cs="Times New Roman"/>
          <w:sz w:val="24"/>
          <w:szCs w:val="24"/>
        </w:rPr>
        <w:t>că</w:t>
      </w:r>
      <w:proofErr w:type="spellEnd"/>
    </w:p>
    <w:p w14:paraId="141067CF" w14:textId="1244F59B" w:rsidR="00DB2173" w:rsidRDefault="00DB2173" w:rsidP="00211D71">
      <w:pPr>
        <w:jc w:val="both"/>
        <w:rPr>
          <w:rFonts w:ascii="Times New Roman" w:hAnsi="Times New Roman" w:cs="Times New Roman"/>
          <w:sz w:val="24"/>
          <w:szCs w:val="24"/>
        </w:rPr>
      </w:pPr>
      <w:r w:rsidRPr="00DB21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8EE39E" wp14:editId="59612FB4">
            <wp:extent cx="5943600" cy="1717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E897" w14:textId="73E6672D" w:rsidR="00DB2173" w:rsidRDefault="00DB2173" w:rsidP="00DB21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17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B2173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DB217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B2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3">
        <w:rPr>
          <w:rFonts w:ascii="Times New Roman" w:hAnsi="Times New Roman" w:cs="Times New Roman"/>
          <w:sz w:val="24"/>
          <w:szCs w:val="24"/>
        </w:rPr>
        <w:t>imediat</w:t>
      </w:r>
      <w:proofErr w:type="spellEnd"/>
      <w:r w:rsidRPr="00DB2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3"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n,k+1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DB2173">
        <w:rPr>
          <w:rFonts w:ascii="Times New Roman" w:eastAsiaTheme="minorEastAsia" w:hAnsi="Times New Roman" w:cs="Times New Roman"/>
          <w:sz w:val="24"/>
          <w:szCs w:val="24"/>
        </w:rPr>
        <w:t xml:space="preserve">De </w:t>
      </w:r>
      <w:proofErr w:type="spellStart"/>
      <w:r w:rsidRPr="00DB2173">
        <w:rPr>
          <w:rFonts w:ascii="Times New Roman" w:eastAsiaTheme="minorEastAsia" w:hAnsi="Times New Roman" w:cs="Times New Roman"/>
          <w:sz w:val="24"/>
          <w:szCs w:val="24"/>
        </w:rPr>
        <w:t>asemenea</w:t>
      </w:r>
      <w:proofErr w:type="spellEnd"/>
      <w:r w:rsidRPr="00DB217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DB2173">
        <w:rPr>
          <w:rFonts w:ascii="Times New Roman" w:eastAsiaTheme="minorEastAsia" w:hAnsi="Times New Roman" w:cs="Times New Roman"/>
          <w:sz w:val="24"/>
          <w:szCs w:val="24"/>
        </w:rPr>
        <w:t>prin</w:t>
      </w:r>
      <w:proofErr w:type="spellEnd"/>
      <w:r w:rsidRPr="00DB21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2173">
        <w:rPr>
          <w:rFonts w:ascii="Times New Roman" w:eastAsiaTheme="minorEastAsia" w:hAnsi="Times New Roman" w:cs="Times New Roman"/>
          <w:sz w:val="24"/>
          <w:szCs w:val="24"/>
        </w:rPr>
        <w:t>aceeași</w:t>
      </w:r>
      <w:proofErr w:type="spellEnd"/>
      <w:r w:rsidRPr="00DB21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2173">
        <w:rPr>
          <w:rFonts w:ascii="Times New Roman" w:eastAsiaTheme="minorEastAsia" w:hAnsi="Times New Roman" w:cs="Times New Roman"/>
          <w:sz w:val="24"/>
          <w:szCs w:val="24"/>
        </w:rPr>
        <w:t>relație</w:t>
      </w:r>
      <w:proofErr w:type="spellEnd"/>
      <w:r w:rsidRPr="00DB2173">
        <w:rPr>
          <w:rFonts w:ascii="Times New Roman" w:eastAsiaTheme="minorEastAsia" w:hAnsi="Times New Roman" w:cs="Times New Roman"/>
          <w:sz w:val="24"/>
          <w:szCs w:val="24"/>
        </w:rPr>
        <w:t xml:space="preserve"> (1) </w:t>
      </w:r>
      <w:proofErr w:type="spellStart"/>
      <w:r w:rsidRPr="00DB2173">
        <w:rPr>
          <w:rFonts w:ascii="Times New Roman" w:eastAsiaTheme="minorEastAsia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2173">
        <w:rPr>
          <w:rFonts w:ascii="Times New Roman" w:eastAsiaTheme="minorEastAsia" w:hAnsi="Times New Roman" w:cs="Times New Roman"/>
          <w:sz w:val="24"/>
          <w:szCs w:val="24"/>
        </w:rPr>
        <w:t>luând</w:t>
      </w:r>
      <w:proofErr w:type="spellEnd"/>
      <w:r w:rsidRPr="00DB21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2173">
        <w:rPr>
          <w:rFonts w:ascii="Times New Roman" w:eastAsiaTheme="minorEastAsia" w:hAnsi="Times New Roman" w:cs="Times New Roman"/>
          <w:sz w:val="24"/>
          <w:szCs w:val="24"/>
        </w:rPr>
        <w:t>în</w:t>
      </w:r>
      <w:proofErr w:type="spellEnd"/>
      <w:r w:rsidRPr="00DB21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2173">
        <w:rPr>
          <w:rFonts w:ascii="Times New Roman" w:eastAsiaTheme="minorEastAsia" w:hAnsi="Times New Roman" w:cs="Times New Roman"/>
          <w:sz w:val="24"/>
          <w:szCs w:val="24"/>
        </w:rPr>
        <w:t>considerare</w:t>
      </w:r>
      <w:proofErr w:type="spellEnd"/>
      <w:r w:rsidRPr="00DB21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2173">
        <w:rPr>
          <w:rFonts w:ascii="Times New Roman" w:eastAsiaTheme="minorEastAsia" w:hAnsi="Times New Roman" w:cs="Times New Roman"/>
          <w:sz w:val="24"/>
          <w:szCs w:val="24"/>
        </w:rPr>
        <w:t>inegalitatea</w:t>
      </w:r>
      <w:proofErr w:type="spellEnd"/>
      <w:r w:rsidRPr="00DB21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2173">
        <w:rPr>
          <w:rFonts w:ascii="Times New Roman" w:eastAsiaTheme="minorEastAsia" w:hAnsi="Times New Roman" w:cs="Times New Roman"/>
          <w:sz w:val="24"/>
          <w:szCs w:val="24"/>
        </w:rPr>
        <w:t>simplă</w:t>
      </w:r>
      <w:proofErr w:type="spellEnd"/>
      <w:r w:rsidRPr="00DB21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2173">
        <w:rPr>
          <w:rFonts w:ascii="Times New Roman" w:eastAsiaTheme="minorEastAsia" w:hAnsi="Times New Roman" w:cs="Times New Roman"/>
          <w:sz w:val="24"/>
          <w:szCs w:val="24"/>
        </w:rPr>
        <w:t>utilizată</w:t>
      </w:r>
      <w:proofErr w:type="spellEnd"/>
      <w:r w:rsidRPr="00DB2173">
        <w:rPr>
          <w:rFonts w:ascii="Times New Roman" w:eastAsiaTheme="minorEastAsia" w:hAnsi="Times New Roman" w:cs="Times New Roman"/>
          <w:sz w:val="24"/>
          <w:szCs w:val="24"/>
        </w:rPr>
        <w:t xml:space="preserve"> la </w:t>
      </w:r>
      <w:proofErr w:type="spellStart"/>
      <w:r w:rsidRPr="00DB2173">
        <w:rPr>
          <w:rFonts w:ascii="Times New Roman" w:eastAsiaTheme="minorEastAsia" w:hAnsi="Times New Roman" w:cs="Times New Roman"/>
          <w:sz w:val="24"/>
          <w:szCs w:val="24"/>
        </w:rPr>
        <w:t>sfârșitul</w:t>
      </w:r>
      <w:proofErr w:type="spellEnd"/>
      <w:r w:rsidRPr="00DB21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2173">
        <w:rPr>
          <w:rFonts w:ascii="Times New Roman" w:eastAsiaTheme="minorEastAsia" w:hAnsi="Times New Roman" w:cs="Times New Roman"/>
          <w:sz w:val="24"/>
          <w:szCs w:val="24"/>
        </w:rPr>
        <w:t>dovezii</w:t>
      </w:r>
      <w:proofErr w:type="spellEnd"/>
      <w:r w:rsidRPr="00DB21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B2173">
        <w:rPr>
          <w:rFonts w:ascii="Times New Roman" w:eastAsiaTheme="minorEastAsia" w:hAnsi="Times New Roman" w:cs="Times New Roman"/>
          <w:sz w:val="24"/>
          <w:szCs w:val="24"/>
        </w:rPr>
        <w:t>teoremei</w:t>
      </w:r>
      <w:proofErr w:type="spellEnd"/>
      <w:r w:rsidRPr="00DB2173">
        <w:rPr>
          <w:rFonts w:ascii="Times New Roman" w:eastAsiaTheme="minorEastAsia" w:hAnsi="Times New Roman" w:cs="Times New Roman"/>
          <w:sz w:val="24"/>
          <w:szCs w:val="24"/>
        </w:rPr>
        <w:t xml:space="preserve"> 1,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B2173">
        <w:rPr>
          <w:rFonts w:ascii="Times New Roman" w:eastAsiaTheme="minorEastAsia" w:hAnsi="Times New Roman" w:cs="Times New Roman"/>
          <w:i/>
          <w:iCs/>
          <w:sz w:val="24"/>
          <w:szCs w:val="24"/>
        </w:rPr>
        <w:t>(</w:t>
      </w:r>
      <w:proofErr w:type="spellStart"/>
      <w:r w:rsidRPr="00DB2173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proofErr w:type="spellEnd"/>
      <w:r w:rsidRPr="00DB2173"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w:r w:rsidRPr="00DB217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DB2173">
        <w:rPr>
          <w:rFonts w:ascii="Times New Roman" w:eastAsiaTheme="minorEastAsia" w:hAnsi="Times New Roman" w:cs="Times New Roman"/>
          <w:sz w:val="24"/>
          <w:szCs w:val="24"/>
        </w:rPr>
        <w:t>obținem</w:t>
      </w:r>
      <w:proofErr w:type="spellEnd"/>
    </w:p>
    <w:p w14:paraId="350F231A" w14:textId="33A766AE" w:rsidR="00211D71" w:rsidRDefault="00DB2173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 w:rsidRPr="00DB21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1AFD60" wp14:editId="36F793C0">
            <wp:extent cx="5943600" cy="9251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5D87" w14:textId="3AECE469" w:rsidR="00DB2173" w:rsidRDefault="00DB2173" w:rsidP="00AB1E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ându-ne </w:t>
      </w:r>
      <w:r w:rsidRPr="00DB2173">
        <w:rPr>
          <w:rFonts w:ascii="Times New Roman" w:hAnsi="Times New Roman" w:cs="Times New Roman"/>
          <w:sz w:val="24"/>
          <w:szCs w:val="24"/>
        </w:rPr>
        <w:t xml:space="preserve">la (2), de </w:t>
      </w:r>
      <w:proofErr w:type="spellStart"/>
      <w:r w:rsidRPr="00DB2173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Pr="00DB2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3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Pr="00DB2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B2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3">
        <w:rPr>
          <w:rFonts w:ascii="Times New Roman" w:hAnsi="Times New Roman" w:cs="Times New Roman"/>
          <w:sz w:val="24"/>
          <w:szCs w:val="24"/>
        </w:rPr>
        <w:t>dovedim</w:t>
      </w:r>
      <w:proofErr w:type="spellEnd"/>
      <w:r w:rsidRPr="00DB2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173">
        <w:rPr>
          <w:rFonts w:ascii="Times New Roman" w:hAnsi="Times New Roman" w:cs="Times New Roman"/>
          <w:sz w:val="24"/>
          <w:szCs w:val="24"/>
        </w:rPr>
        <w:t>că</w:t>
      </w:r>
      <w:proofErr w:type="spellEnd"/>
    </w:p>
    <w:p w14:paraId="67710859" w14:textId="5AB3135F" w:rsidR="00DB2173" w:rsidRDefault="00AD0F3F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 w:rsidRPr="00AD0F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FB12B5" wp14:editId="547C1F56">
            <wp:extent cx="5943600" cy="2432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5299" w14:textId="5FD50FCC" w:rsidR="00AD0F3F" w:rsidRDefault="00AD0F3F" w:rsidP="00AD0F3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D0F3F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Pr="00AD0F3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D0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3F">
        <w:rPr>
          <w:rFonts w:ascii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</w:t>
      </w:r>
      <w:r w:rsidRPr="00AD0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3F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Pr="00AD0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3F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AD0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3F">
        <w:rPr>
          <w:rFonts w:ascii="Times New Roman" w:hAnsi="Times New Roman" w:cs="Times New Roman"/>
          <w:sz w:val="24"/>
          <w:szCs w:val="24"/>
        </w:rPr>
        <w:t>echivalent</w:t>
      </w:r>
      <w:proofErr w:type="spellEnd"/>
      <w:r w:rsidRPr="00AD0F3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D0F3F">
        <w:rPr>
          <w:rFonts w:ascii="Times New Roman" w:hAnsi="Times New Roman" w:cs="Times New Roman"/>
          <w:sz w:val="24"/>
          <w:szCs w:val="24"/>
        </w:rPr>
        <w:t>inegalitatea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0≤3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-8k+4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AD0F3F">
        <w:rPr>
          <w:rFonts w:ascii="Times New Roman" w:eastAsiaTheme="minorEastAsia" w:hAnsi="Times New Roman" w:cs="Times New Roman"/>
          <w:sz w:val="24"/>
          <w:szCs w:val="24"/>
        </w:rPr>
        <w:t>care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D0F3F">
        <w:rPr>
          <w:rFonts w:ascii="Times New Roman" w:eastAsiaTheme="minorEastAsia" w:hAnsi="Times New Roman" w:cs="Times New Roman"/>
          <w:sz w:val="24"/>
          <w:szCs w:val="24"/>
        </w:rPr>
        <w:t>este</w:t>
      </w:r>
      <w:proofErr w:type="spellEnd"/>
      <w:r w:rsidRPr="00AD0F3F">
        <w:rPr>
          <w:rFonts w:ascii="Times New Roman" w:eastAsiaTheme="minorEastAsia" w:hAnsi="Times New Roman" w:cs="Times New Roman"/>
          <w:sz w:val="24"/>
          <w:szCs w:val="24"/>
        </w:rPr>
        <w:t xml:space="preserve"> evident </w:t>
      </w:r>
      <w:proofErr w:type="spellStart"/>
      <w:r w:rsidRPr="00AD0F3F">
        <w:rPr>
          <w:rFonts w:ascii="Times New Roman" w:eastAsiaTheme="minorEastAsia" w:hAnsi="Times New Roman" w:cs="Times New Roman"/>
          <w:sz w:val="24"/>
          <w:szCs w:val="24"/>
        </w:rPr>
        <w:t>valabil</w:t>
      </w:r>
      <w:r>
        <w:rPr>
          <w:rFonts w:ascii="Times New Roman" w:eastAsiaTheme="minorEastAsia" w:hAnsi="Times New Roman" w:cs="Times New Roman"/>
          <w:sz w:val="24"/>
          <w:szCs w:val="24"/>
        </w:rPr>
        <w:t>ă</w:t>
      </w:r>
      <w:proofErr w:type="spellEnd"/>
      <w:r w:rsidRPr="00AD0F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D0F3F">
        <w:rPr>
          <w:rFonts w:ascii="Times New Roman" w:eastAsiaTheme="minorEastAsia" w:hAnsi="Times New Roman" w:cs="Times New Roman"/>
          <w:sz w:val="24"/>
          <w:szCs w:val="24"/>
        </w:rPr>
        <w:t>pentru</w:t>
      </w:r>
      <w:proofErr w:type="spellEnd"/>
      <w:r w:rsidRPr="00AD0F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k≥2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BCBE1CD" w14:textId="66D1E247" w:rsidR="00AD0F3F" w:rsidRPr="00AD0F3F" w:rsidRDefault="00AD0F3F" w:rsidP="00AD0F3F">
      <w:pPr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AD0F3F">
        <w:rPr>
          <w:rFonts w:ascii="Times New Roman" w:hAnsi="Times New Roman" w:cs="Times New Roman"/>
          <w:iCs/>
          <w:sz w:val="24"/>
          <w:szCs w:val="24"/>
        </w:rPr>
        <w:t>În</w:t>
      </w:r>
      <w:proofErr w:type="spellEnd"/>
      <w:r w:rsidRPr="00AD0F3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D0F3F">
        <w:rPr>
          <w:rFonts w:ascii="Times New Roman" w:hAnsi="Times New Roman" w:cs="Times New Roman"/>
          <w:iCs/>
          <w:sz w:val="24"/>
          <w:szCs w:val="24"/>
        </w:rPr>
        <w:t>concluzie</w:t>
      </w:r>
      <w:proofErr w:type="spellEnd"/>
      <w:r w:rsidRPr="00AD0F3F">
        <w:rPr>
          <w:rFonts w:ascii="Times New Roman" w:hAnsi="Times New Roman" w:cs="Times New Roman"/>
          <w:iCs/>
          <w:sz w:val="24"/>
          <w:szCs w:val="24"/>
        </w:rPr>
        <w:t xml:space="preserve">, (2) </w:t>
      </w:r>
      <w:proofErr w:type="spellStart"/>
      <w:r w:rsidRPr="00AD0F3F">
        <w:rPr>
          <w:rFonts w:ascii="Times New Roman" w:hAnsi="Times New Roman" w:cs="Times New Roman"/>
          <w:iCs/>
          <w:sz w:val="24"/>
          <w:szCs w:val="24"/>
        </w:rPr>
        <w:t>este</w:t>
      </w:r>
      <w:proofErr w:type="spellEnd"/>
      <w:r w:rsidRPr="00AD0F3F">
        <w:rPr>
          <w:rFonts w:ascii="Times New Roman" w:hAnsi="Times New Roman" w:cs="Times New Roman"/>
          <w:iCs/>
          <w:sz w:val="24"/>
          <w:szCs w:val="24"/>
        </w:rPr>
        <w:t xml:space="preserve"> valid, </w:t>
      </w:r>
      <w:proofErr w:type="spellStart"/>
      <w:r w:rsidRPr="00AD0F3F">
        <w:rPr>
          <w:rFonts w:ascii="Times New Roman" w:hAnsi="Times New Roman" w:cs="Times New Roman"/>
          <w:iCs/>
          <w:sz w:val="24"/>
          <w:szCs w:val="24"/>
        </w:rPr>
        <w:t>ceea</w:t>
      </w:r>
      <w:proofErr w:type="spellEnd"/>
      <w:r w:rsidRPr="00AD0F3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D0F3F">
        <w:rPr>
          <w:rFonts w:ascii="Times New Roman" w:hAnsi="Times New Roman" w:cs="Times New Roman"/>
          <w:iCs/>
          <w:sz w:val="24"/>
          <w:szCs w:val="24"/>
        </w:rPr>
        <w:t>ce</w:t>
      </w:r>
      <w:proofErr w:type="spellEnd"/>
      <w:r w:rsidRPr="00AD0F3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D0F3F">
        <w:rPr>
          <w:rFonts w:ascii="Times New Roman" w:hAnsi="Times New Roman" w:cs="Times New Roman"/>
          <w:iCs/>
          <w:sz w:val="24"/>
          <w:szCs w:val="24"/>
        </w:rPr>
        <w:t>implică</w:t>
      </w:r>
      <w:proofErr w:type="spellEnd"/>
      <w:r w:rsidRPr="00AD0F3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D0F3F">
        <w:rPr>
          <w:rFonts w:ascii="Times New Roman" w:hAnsi="Times New Roman" w:cs="Times New Roman"/>
          <w:iCs/>
          <w:sz w:val="24"/>
          <w:szCs w:val="24"/>
        </w:rPr>
        <w:t>faptul</w:t>
      </w:r>
      <w:proofErr w:type="spellEnd"/>
      <w:r w:rsidRPr="00AD0F3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D0F3F">
        <w:rPr>
          <w:rFonts w:ascii="Times New Roman" w:hAnsi="Times New Roman" w:cs="Times New Roman"/>
          <w:iCs/>
          <w:sz w:val="24"/>
          <w:szCs w:val="24"/>
        </w:rPr>
        <w:t>că</w:t>
      </w:r>
      <w:proofErr w:type="spellEnd"/>
      <w:r w:rsidRPr="00AD0F3F">
        <w:rPr>
          <w:rFonts w:ascii="Times New Roman" w:hAnsi="Times New Roman" w:cs="Times New Roman"/>
          <w:iCs/>
          <w:sz w:val="24"/>
          <w:szCs w:val="24"/>
        </w:rPr>
        <w:t xml:space="preserve"> (1) </w:t>
      </w:r>
      <w:proofErr w:type="spellStart"/>
      <w:r w:rsidRPr="00AD0F3F">
        <w:rPr>
          <w:rFonts w:ascii="Times New Roman" w:hAnsi="Times New Roman" w:cs="Times New Roman"/>
          <w:iCs/>
          <w:sz w:val="24"/>
          <w:szCs w:val="24"/>
        </w:rPr>
        <w:t>este</w:t>
      </w:r>
      <w:proofErr w:type="spellEnd"/>
      <w:r w:rsidRPr="00AD0F3F">
        <w:rPr>
          <w:rFonts w:ascii="Times New Roman" w:hAnsi="Times New Roman" w:cs="Times New Roman"/>
          <w:iCs/>
          <w:sz w:val="24"/>
          <w:szCs w:val="24"/>
        </w:rPr>
        <w:t xml:space="preserve"> valid </w:t>
      </w:r>
      <w:proofErr w:type="spellStart"/>
      <w:r w:rsidRPr="00AD0F3F">
        <w:rPr>
          <w:rFonts w:ascii="Times New Roman" w:hAnsi="Times New Roman" w:cs="Times New Roman"/>
          <w:iCs/>
          <w:sz w:val="24"/>
          <w:szCs w:val="24"/>
        </w:rPr>
        <w:t>și</w:t>
      </w:r>
      <w:proofErr w:type="spellEnd"/>
      <w:r w:rsidRPr="00AD0F3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D0F3F">
        <w:rPr>
          <w:rFonts w:ascii="Times New Roman" w:hAnsi="Times New Roman" w:cs="Times New Roman"/>
          <w:iCs/>
          <w:sz w:val="24"/>
          <w:szCs w:val="24"/>
        </w:rPr>
        <w:t>acest</w:t>
      </w:r>
      <w:proofErr w:type="spellEnd"/>
      <w:r w:rsidRPr="00AD0F3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D0F3F">
        <w:rPr>
          <w:rFonts w:ascii="Times New Roman" w:hAnsi="Times New Roman" w:cs="Times New Roman"/>
          <w:iCs/>
          <w:sz w:val="24"/>
          <w:szCs w:val="24"/>
        </w:rPr>
        <w:t>lucru</w:t>
      </w:r>
      <w:proofErr w:type="spellEnd"/>
      <w:r w:rsidRPr="00AD0F3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D0F3F">
        <w:rPr>
          <w:rFonts w:ascii="Times New Roman" w:hAnsi="Times New Roman" w:cs="Times New Roman"/>
          <w:iCs/>
          <w:sz w:val="24"/>
          <w:szCs w:val="24"/>
        </w:rPr>
        <w:t>dovedește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D0F3F">
        <w:rPr>
          <w:rFonts w:ascii="Times New Roman" w:hAnsi="Times New Roman" w:cs="Times New Roman"/>
          <w:iCs/>
          <w:sz w:val="24"/>
          <w:szCs w:val="24"/>
        </w:rPr>
        <w:t>teorema</w:t>
      </w:r>
      <w:proofErr w:type="spellEnd"/>
      <w:r w:rsidRPr="00AD0F3F">
        <w:rPr>
          <w:rFonts w:ascii="Times New Roman" w:hAnsi="Times New Roman" w:cs="Times New Roman"/>
          <w:iCs/>
          <w:sz w:val="24"/>
          <w:szCs w:val="24"/>
        </w:rPr>
        <w:t>.</w:t>
      </w:r>
    </w:p>
    <w:p w14:paraId="371ADA74" w14:textId="09B8989B" w:rsidR="00AD0F3F" w:rsidRPr="00AD0F3F" w:rsidRDefault="00AD0F3F" w:rsidP="00AD0F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D0F3F">
        <w:rPr>
          <w:rFonts w:ascii="Times New Roman" w:hAnsi="Times New Roman" w:cs="Times New Roman"/>
          <w:b/>
          <w:bCs/>
          <w:sz w:val="28"/>
          <w:szCs w:val="28"/>
        </w:rPr>
        <w:lastRenderedPageBreak/>
        <w:t>Estimări</w:t>
      </w:r>
      <w:proofErr w:type="spellEnd"/>
      <w:r w:rsidRPr="00AD0F3F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AD0F3F">
        <w:rPr>
          <w:rFonts w:ascii="Times New Roman" w:hAnsi="Times New Roman" w:cs="Times New Roman"/>
          <w:b/>
          <w:bCs/>
          <w:sz w:val="28"/>
          <w:szCs w:val="28"/>
        </w:rPr>
        <w:t>aproximare</w:t>
      </w:r>
      <w:proofErr w:type="spellEnd"/>
      <w:r w:rsidRPr="00AD0F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0F3F">
        <w:rPr>
          <w:rFonts w:ascii="Times New Roman" w:hAnsi="Times New Roman" w:cs="Times New Roman"/>
          <w:b/>
          <w:bCs/>
          <w:sz w:val="28"/>
          <w:szCs w:val="28"/>
        </w:rPr>
        <w:t>exacte</w:t>
      </w:r>
      <w:proofErr w:type="spellEnd"/>
    </w:p>
    <w:p w14:paraId="31908DA0" w14:textId="15CA502A" w:rsidR="00AD0F3F" w:rsidRDefault="00AD0F3F" w:rsidP="00AB1E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0F3F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AD0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3F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AD0F3F">
        <w:rPr>
          <w:rFonts w:ascii="Times New Roman" w:hAnsi="Times New Roman" w:cs="Times New Roman"/>
          <w:sz w:val="24"/>
          <w:szCs w:val="24"/>
        </w:rPr>
        <w:t xml:space="preserve"> principal al </w:t>
      </w:r>
      <w:proofErr w:type="spellStart"/>
      <w:r w:rsidRPr="00AD0F3F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AD0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3F">
        <w:rPr>
          <w:rFonts w:ascii="Times New Roman" w:hAnsi="Times New Roman" w:cs="Times New Roman"/>
          <w:sz w:val="24"/>
          <w:szCs w:val="24"/>
        </w:rPr>
        <w:t>secțiuni</w:t>
      </w:r>
      <w:proofErr w:type="spellEnd"/>
      <w:r w:rsidRPr="00AD0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3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D0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3F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AD0F3F">
        <w:rPr>
          <w:rFonts w:ascii="Times New Roman" w:hAnsi="Times New Roman" w:cs="Times New Roman"/>
          <w:sz w:val="24"/>
          <w:szCs w:val="24"/>
        </w:rPr>
        <w:t>.</w:t>
      </w:r>
    </w:p>
    <w:p w14:paraId="412F176D" w14:textId="16081726" w:rsidR="00AD0F3F" w:rsidRPr="00AD0F3F" w:rsidRDefault="00AD0F3F" w:rsidP="00AD0F3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Teorema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3.</w:t>
      </w:r>
      <w:r>
        <w:rPr>
          <w:rFonts w:ascii="Times New Roman" w:hAnsi="Times New Roman" w:cs="Times New Roman"/>
          <w:sz w:val="24"/>
          <w:szCs w:val="24"/>
        </w:rPr>
        <w:t xml:space="preserve"> Fie </w:t>
      </w:r>
      <m:oMath>
        <m:r>
          <w:rPr>
            <w:rFonts w:ascii="Cambria Math" w:hAnsi="Cambria Math" w:cs="Times New Roman"/>
            <w:sz w:val="24"/>
            <w:szCs w:val="24"/>
          </w:rPr>
          <m:t>R&gt;1, f: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→C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ana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litic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ă în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,∀z∈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și fie 1</m:t>
        </m:r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r&lt;R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arbitrar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fixat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AD0F3F">
        <w:rPr>
          <w:rFonts w:ascii="Times New Roman" w:eastAsiaTheme="minorEastAsia" w:hAnsi="Times New Roman" w:cs="Times New Roman"/>
          <w:sz w:val="24"/>
          <w:szCs w:val="24"/>
        </w:rPr>
        <w:t>Dacă</w:t>
      </w:r>
      <w:proofErr w:type="spellEnd"/>
      <w:r w:rsidRPr="00AD0F3F">
        <w:rPr>
          <w:rFonts w:ascii="Times New Roman" w:eastAsiaTheme="minorEastAsia" w:hAnsi="Times New Roman" w:cs="Times New Roman"/>
          <w:sz w:val="24"/>
          <w:szCs w:val="24"/>
        </w:rPr>
        <w:t xml:space="preserve"> f nu </w:t>
      </w:r>
      <w:proofErr w:type="spellStart"/>
      <w:r w:rsidRPr="00AD0F3F">
        <w:rPr>
          <w:rFonts w:ascii="Times New Roman" w:eastAsiaTheme="minorEastAsia" w:hAnsi="Times New Roman" w:cs="Times New Roman"/>
          <w:sz w:val="24"/>
          <w:szCs w:val="24"/>
        </w:rPr>
        <w:t>este</w:t>
      </w:r>
      <w:proofErr w:type="spellEnd"/>
      <w:r w:rsidRPr="00AD0F3F">
        <w:rPr>
          <w:rFonts w:ascii="Times New Roman" w:eastAsiaTheme="minorEastAsia" w:hAnsi="Times New Roman" w:cs="Times New Roman"/>
          <w:sz w:val="24"/>
          <w:szCs w:val="24"/>
        </w:rPr>
        <w:t xml:space="preserve"> un </w:t>
      </w:r>
      <w:proofErr w:type="spellStart"/>
      <w:r w:rsidRPr="00AD0F3F">
        <w:rPr>
          <w:rFonts w:ascii="Times New Roman" w:eastAsiaTheme="minorEastAsia" w:hAnsi="Times New Roman" w:cs="Times New Roman"/>
          <w:sz w:val="24"/>
          <w:szCs w:val="24"/>
        </w:rPr>
        <w:t>polinom</w:t>
      </w:r>
      <w:proofErr w:type="spellEnd"/>
      <w:r w:rsidRPr="00AD0F3F">
        <w:rPr>
          <w:rFonts w:ascii="Times New Roman" w:eastAsiaTheme="minorEastAsia" w:hAnsi="Times New Roman" w:cs="Times New Roman"/>
          <w:sz w:val="24"/>
          <w:szCs w:val="24"/>
        </w:rPr>
        <w:t xml:space="preserve"> de grad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atunci </w:t>
      </w:r>
      <m:oMath>
        <m:r>
          <w:rPr>
            <w:rFonts w:ascii="Cambria Math" w:hAnsi="Cambria Math" w:cs="Times New Roman"/>
            <w:sz w:val="24"/>
            <w:szCs w:val="24"/>
          </w:rPr>
          <m:t>∀n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∈N ș</m:t>
        </m:r>
        <m:r>
          <w:rPr>
            <w:rFonts w:ascii="Cambria Math" w:hAnsi="Cambria Math" w:cs="Times New Roman"/>
            <w:sz w:val="24"/>
            <w:szCs w:val="24"/>
          </w:rPr>
          <m:t xml:space="preserve">i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≤r</m:t>
        </m:r>
      </m:oMath>
      <w:r w:rsidR="00FC5274">
        <w:rPr>
          <w:rFonts w:ascii="Times New Roman" w:eastAsiaTheme="minorEastAsia" w:hAnsi="Times New Roman" w:cs="Times New Roman"/>
          <w:sz w:val="24"/>
          <w:szCs w:val="24"/>
        </w:rPr>
        <w:t xml:space="preserve"> avem</w:t>
      </w:r>
    </w:p>
    <w:p w14:paraId="622D58CF" w14:textId="433D631D" w:rsidR="00AD0F3F" w:rsidRDefault="00FC5274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 w:rsidRPr="00FC52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ECB025" wp14:editId="234FB0C6">
            <wp:extent cx="5943600" cy="400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1871" w14:textId="5AD92282" w:rsidR="00FC5274" w:rsidRDefault="00FC5274" w:rsidP="00AB1E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(f)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depinde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 f.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denotă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e>
              <m:sub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≤r</m:t>
                </m:r>
              </m:sub>
            </m:sSub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f(z)</m:t>
                    </m:r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806B4A2" w14:textId="620D6530" w:rsidR="00FC5274" w:rsidRPr="00FC5274" w:rsidRDefault="00FC5274" w:rsidP="00AB1E5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Demonstra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ție.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∀n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∈N ș</m:t>
        </m:r>
        <m:r>
          <w:rPr>
            <w:rFonts w:ascii="Cambria Math" w:hAnsi="Cambria Math" w:cs="Times New Roman"/>
            <w:sz w:val="24"/>
            <w:szCs w:val="24"/>
          </w:rPr>
          <m:t xml:space="preserve">i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avem</w:t>
      </w:r>
    </w:p>
    <w:p w14:paraId="112D49CB" w14:textId="4D9274EE" w:rsidR="00FC5274" w:rsidRDefault="00FC5274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 w:rsidRPr="00FC52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9CAAA0" wp14:editId="438AC500">
            <wp:extent cx="5943600" cy="5264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5A23" w14:textId="4D9BC83F" w:rsidR="00FC5274" w:rsidRDefault="00FC5274" w:rsidP="00AB1E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27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C5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274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FC5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274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C5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274">
        <w:rPr>
          <w:rFonts w:ascii="Times New Roman" w:hAnsi="Times New Roman" w:cs="Times New Roman"/>
          <w:sz w:val="24"/>
          <w:szCs w:val="24"/>
        </w:rPr>
        <w:t>urmează</w:t>
      </w:r>
      <w:proofErr w:type="spellEnd"/>
      <w:r w:rsidRPr="00FC52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274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FC5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274">
        <w:rPr>
          <w:rFonts w:ascii="Times New Roman" w:hAnsi="Times New Roman" w:cs="Times New Roman"/>
          <w:sz w:val="24"/>
          <w:szCs w:val="24"/>
        </w:rPr>
        <w:t>aplica</w:t>
      </w:r>
      <w:proofErr w:type="spellEnd"/>
      <w:r w:rsidRPr="00FC5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274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FC5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274">
        <w:rPr>
          <w:rFonts w:ascii="Times New Roman" w:hAnsi="Times New Roman" w:cs="Times New Roman"/>
          <w:sz w:val="24"/>
          <w:szCs w:val="24"/>
        </w:rPr>
        <w:t>identități</w:t>
      </w:r>
      <w:proofErr w:type="spellEnd"/>
      <w:r w:rsidRPr="00FC5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274">
        <w:rPr>
          <w:rFonts w:ascii="Times New Roman" w:hAnsi="Times New Roman" w:cs="Times New Roman"/>
          <w:sz w:val="24"/>
          <w:szCs w:val="24"/>
        </w:rPr>
        <w:t>următoarea</w:t>
      </w:r>
      <w:proofErr w:type="spellEnd"/>
      <w:r w:rsidRPr="00FC5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274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FC5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274">
        <w:rPr>
          <w:rFonts w:ascii="Times New Roman" w:hAnsi="Times New Roman" w:cs="Times New Roman"/>
          <w:sz w:val="24"/>
          <w:szCs w:val="24"/>
        </w:rPr>
        <w:t>evidentă</w:t>
      </w:r>
      <w:proofErr w:type="spellEnd"/>
      <w:r w:rsidRPr="00FC5274">
        <w:rPr>
          <w:rFonts w:ascii="Times New Roman" w:hAnsi="Times New Roman" w:cs="Times New Roman"/>
          <w:sz w:val="24"/>
          <w:szCs w:val="24"/>
        </w:rPr>
        <w:t>:</w:t>
      </w:r>
    </w:p>
    <w:p w14:paraId="4D624C8E" w14:textId="763D61ED" w:rsidR="00FC5274" w:rsidRDefault="00FC5274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 w:rsidRPr="00FC52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D8252B" wp14:editId="45D0CC60">
            <wp:extent cx="5943600" cy="2400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C63F" w14:textId="75C7BD54" w:rsidR="00FC5274" w:rsidRDefault="00FC5274" w:rsidP="00AB1E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Urmează</w:t>
      </w:r>
      <w:proofErr w:type="spellEnd"/>
    </w:p>
    <w:p w14:paraId="0AB73E39" w14:textId="09ED1F0E" w:rsidR="00FC5274" w:rsidRDefault="00181D9F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 w:rsidRPr="00181D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CD069B" wp14:editId="0A0F9FB0">
            <wp:extent cx="5943600" cy="577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6896" w14:textId="081128B0" w:rsidR="00FC5274" w:rsidRDefault="00181D9F" w:rsidP="00181D9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81D9F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181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D9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181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D9F">
        <w:rPr>
          <w:rFonts w:ascii="Times New Roman" w:hAnsi="Times New Roman" w:cs="Times New Roman"/>
          <w:sz w:val="24"/>
          <w:szCs w:val="24"/>
        </w:rPr>
        <w:t>ipoteză</w:t>
      </w:r>
      <w:proofErr w:type="spellEnd"/>
      <w:r w:rsidRPr="00181D9F">
        <w:rPr>
          <w:rFonts w:ascii="Times New Roman" w:hAnsi="Times New Roman" w:cs="Times New Roman"/>
          <w:sz w:val="24"/>
          <w:szCs w:val="24"/>
        </w:rPr>
        <w:t xml:space="preserve"> f nu </w:t>
      </w:r>
      <w:proofErr w:type="spellStart"/>
      <w:r w:rsidRPr="00181D9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81D9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81D9F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181D9F">
        <w:rPr>
          <w:rFonts w:ascii="Times New Roman" w:hAnsi="Times New Roman" w:cs="Times New Roman"/>
          <w:sz w:val="24"/>
          <w:szCs w:val="24"/>
        </w:rPr>
        <w:t xml:space="preserve"> de grad ≤ 1 </w:t>
      </w:r>
      <w:proofErr w:type="spellStart"/>
      <w:r w:rsidRPr="00181D9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81D9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Pr="00181D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D9F">
        <w:rPr>
          <w:rFonts w:ascii="Times New Roman" w:hAnsi="Times New Roman" w:cs="Times New Roman"/>
          <w:sz w:val="24"/>
          <w:szCs w:val="24"/>
        </w:rPr>
        <w:t>obținem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552A11C" w14:textId="3D386FB7" w:rsidR="00181D9F" w:rsidRPr="008C4D89" w:rsidRDefault="00181D9F" w:rsidP="008C4D89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D9F">
        <w:rPr>
          <w:rFonts w:ascii="Times New Roman" w:hAnsi="Times New Roman" w:cs="Times New Roman"/>
          <w:sz w:val="24"/>
          <w:szCs w:val="24"/>
        </w:rPr>
        <w:t>Într-adevăr</w:t>
      </w:r>
      <w:proofErr w:type="spellEnd"/>
      <w:r w:rsidRPr="00181D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D9F">
        <w:rPr>
          <w:rFonts w:ascii="Times New Roman" w:hAnsi="Times New Roman" w:cs="Times New Roman"/>
          <w:sz w:val="24"/>
          <w:szCs w:val="24"/>
        </w:rPr>
        <w:t>presupunând</w:t>
      </w:r>
      <w:proofErr w:type="spellEnd"/>
      <w:r w:rsidRPr="00181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D9F">
        <w:rPr>
          <w:rFonts w:ascii="Times New Roman" w:hAnsi="Times New Roman" w:cs="Times New Roman"/>
          <w:sz w:val="24"/>
          <w:szCs w:val="24"/>
        </w:rPr>
        <w:t>contrariul</w:t>
      </w:r>
      <w:proofErr w:type="spellEnd"/>
      <w:r w:rsidRPr="00181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D9F">
        <w:rPr>
          <w:rFonts w:ascii="Times New Roman" w:hAnsi="Times New Roman" w:cs="Times New Roman"/>
          <w:sz w:val="24"/>
          <w:szCs w:val="24"/>
        </w:rPr>
        <w:t>rezultă</w:t>
      </w:r>
      <w:proofErr w:type="spellEnd"/>
      <w:r w:rsidRPr="00181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D9F"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=0, ∀z∈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∈C;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≤r</m:t>
            </m:r>
          </m:e>
        </m:d>
      </m:oMath>
      <w:r w:rsidR="008C4D89">
        <w:rPr>
          <w:rFonts w:ascii="Times New Roman" w:eastAsiaTheme="minorEastAsia" w:hAnsi="Times New Roman" w:cs="Times New Roman"/>
          <w:sz w:val="24"/>
          <w:szCs w:val="24"/>
        </w:rPr>
        <w:t xml:space="preserve">, care </w:t>
      </w:r>
      <w:proofErr w:type="spellStart"/>
      <w:r w:rsidR="008C4D89">
        <w:rPr>
          <w:rFonts w:ascii="Times New Roman" w:eastAsiaTheme="minorEastAsia" w:hAnsi="Times New Roman" w:cs="Times New Roman"/>
          <w:sz w:val="24"/>
          <w:szCs w:val="24"/>
        </w:rPr>
        <w:t>implic</w:t>
      </w:r>
      <w:proofErr w:type="spellEnd"/>
      <w:r w:rsidR="008C4D89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o-RO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o-RO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o-RO"/>
          </w:rPr>
          <m:t>=0, ∀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z∈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\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{</m:t>
        </m:r>
        <m:r>
          <w:rPr>
            <w:rFonts w:ascii="Cambria Math" w:hAnsi="Cambria Math" w:cs="Times New Roman"/>
            <w:sz w:val="24"/>
            <w:szCs w:val="24"/>
          </w:rPr>
          <m:t>0}</m:t>
        </m:r>
      </m:oMath>
      <w:r w:rsidR="008C4D8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 xml:space="preserve">Din moment </w:t>
      </w:r>
      <w:proofErr w:type="spellStart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>ce</w:t>
      </w:r>
      <w:proofErr w:type="spellEnd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 xml:space="preserve"> f se </w:t>
      </w:r>
      <w:proofErr w:type="spellStart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>presupune</w:t>
      </w:r>
      <w:proofErr w:type="spellEnd"/>
      <w:r w:rsidR="008C4D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 xml:space="preserve">a fi </w:t>
      </w:r>
      <w:proofErr w:type="spellStart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>analitic</w:t>
      </w:r>
      <w:proofErr w:type="spellEnd"/>
      <w:r w:rsidR="008C4D89">
        <w:rPr>
          <w:rFonts w:ascii="Times New Roman" w:eastAsiaTheme="minorEastAsia" w:hAnsi="Times New Roman" w:cs="Times New Roman"/>
          <w:sz w:val="24"/>
          <w:szCs w:val="24"/>
          <w:lang w:val="ro-RO"/>
        </w:rPr>
        <w:t>ă</w:t>
      </w:r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 xml:space="preserve">, din </w:t>
      </w:r>
      <w:proofErr w:type="spellStart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>teorema</w:t>
      </w:r>
      <w:proofErr w:type="spellEnd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>identității</w:t>
      </w:r>
      <w:proofErr w:type="spellEnd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>funcțiilor</w:t>
      </w:r>
      <w:proofErr w:type="spellEnd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>analitice</w:t>
      </w:r>
      <w:proofErr w:type="spellEnd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>holomorfe</w:t>
      </w:r>
      <w:proofErr w:type="spellEnd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>acest</w:t>
      </w:r>
      <w:proofErr w:type="spellEnd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>lucru</w:t>
      </w:r>
      <w:proofErr w:type="spellEnd"/>
      <w:r w:rsidR="008C4D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>implică</w:t>
      </w:r>
      <w:proofErr w:type="spellEnd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>neapărat</w:t>
      </w:r>
      <w:proofErr w:type="spellEnd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>că</w:t>
      </w:r>
      <w:proofErr w:type="spellEnd"/>
      <w:r w:rsidR="008C4D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r>
          <w:rPr>
            <w:rFonts w:ascii="Cambria Math" w:eastAsiaTheme="minorEastAsia" w:hAnsi="Cambria Math" w:cs="Times New Roman"/>
            <w:sz w:val="24"/>
            <w:szCs w:val="24"/>
          </w:rPr>
          <m:t>z∈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="008C4D8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>adică</w:t>
      </w:r>
      <w:proofErr w:type="spellEnd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 xml:space="preserve"> f </w:t>
      </w:r>
      <w:proofErr w:type="spellStart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>este</w:t>
      </w:r>
      <w:proofErr w:type="spellEnd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 xml:space="preserve"> un </w:t>
      </w:r>
      <w:proofErr w:type="spellStart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>polinom</w:t>
      </w:r>
      <w:proofErr w:type="spellEnd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4D89">
        <w:rPr>
          <w:rFonts w:ascii="Times New Roman" w:eastAsiaTheme="minorEastAsia" w:hAnsi="Times New Roman" w:cs="Times New Roman"/>
          <w:sz w:val="24"/>
          <w:szCs w:val="24"/>
        </w:rPr>
        <w:t xml:space="preserve">cu </w:t>
      </w:r>
      <w:proofErr w:type="spellStart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>gradul</w:t>
      </w:r>
      <w:proofErr w:type="spellEnd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 xml:space="preserve"> ≤ 1, </w:t>
      </w:r>
      <w:proofErr w:type="spellStart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>ceea</w:t>
      </w:r>
      <w:proofErr w:type="spellEnd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>ce</w:t>
      </w:r>
      <w:proofErr w:type="spellEnd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>este</w:t>
      </w:r>
      <w:proofErr w:type="spellEnd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 xml:space="preserve"> o </w:t>
      </w:r>
      <w:proofErr w:type="spellStart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>contradicție</w:t>
      </w:r>
      <w:proofErr w:type="spellEnd"/>
      <w:r w:rsidR="008C4D89" w:rsidRPr="008C4D8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7B5B06D" w14:textId="4E9B3A3C" w:rsidR="00181D9F" w:rsidRDefault="008C4D89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Dar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</w:p>
    <w:p w14:paraId="3415F374" w14:textId="58AD99F1" w:rsidR="008C4D89" w:rsidRDefault="008C4D89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 w:rsidRPr="008C4D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74637F" wp14:editId="5B2294A6">
            <wp:extent cx="5943600" cy="5689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9323" w14:textId="28AC54F6" w:rsidR="008C4D89" w:rsidRDefault="008C4D89" w:rsidP="008C4D8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4D8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C4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D89">
        <w:rPr>
          <w:rFonts w:ascii="Times New Roman" w:hAnsi="Times New Roman" w:cs="Times New Roman"/>
          <w:sz w:val="24"/>
          <w:szCs w:val="24"/>
        </w:rPr>
        <w:t>urmare</w:t>
      </w:r>
      <w:proofErr w:type="spellEnd"/>
      <w:r w:rsidRPr="008C4D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4D89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8C4D89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C4D89">
        <w:rPr>
          <w:rFonts w:ascii="Times New Roman" w:hAnsi="Times New Roman" w:cs="Times New Roman"/>
          <w:sz w:val="24"/>
          <w:szCs w:val="24"/>
        </w:rPr>
        <w:t>indice</w:t>
      </w:r>
      <w:proofErr w:type="spellEnd"/>
      <w:r w:rsidRPr="008C4D8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C4D89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Pr="008C4D89"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 w:rsidRPr="008C4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D89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8C4D89">
        <w:rPr>
          <w:rFonts w:ascii="Times New Roman" w:hAnsi="Times New Roman" w:cs="Times New Roman"/>
          <w:sz w:val="24"/>
          <w:szCs w:val="24"/>
        </w:rPr>
        <w:t xml:space="preserve"> de f </w:t>
      </w:r>
      <w:proofErr w:type="spellStart"/>
      <w:r w:rsidRPr="008C4D8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C4D89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8C4D89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8C4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D89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Pr="008C4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D8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C4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C4D89">
        <w:rPr>
          <w:rFonts w:ascii="Times New Roman" w:hAnsi="Times New Roman" w:cs="Times New Roman"/>
          <w:sz w:val="24"/>
          <w:szCs w:val="24"/>
        </w:rPr>
        <w:t>avem</w:t>
      </w:r>
      <w:proofErr w:type="spellEnd"/>
    </w:p>
    <w:p w14:paraId="1A010098" w14:textId="75B959EE" w:rsidR="00181D9F" w:rsidRDefault="008C4D89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 w:rsidRPr="008C4D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BC04FB" wp14:editId="7721CA17">
            <wp:extent cx="5943600" cy="541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309B" w14:textId="697B3E07" w:rsidR="00FC5274" w:rsidRDefault="008C4D89" w:rsidP="00AB1E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4D89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8C4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D89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8C4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D89">
        <w:rPr>
          <w:rFonts w:ascii="Times New Roman" w:hAnsi="Times New Roman" w:cs="Times New Roman"/>
          <w:sz w:val="24"/>
          <w:szCs w:val="24"/>
        </w:rPr>
        <w:t>implică</w:t>
      </w:r>
      <w:proofErr w:type="spellEnd"/>
      <w:r w:rsidRPr="008C4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D89">
        <w:rPr>
          <w:rFonts w:ascii="Times New Roman" w:hAnsi="Times New Roman" w:cs="Times New Roman"/>
          <w:sz w:val="24"/>
          <w:szCs w:val="24"/>
        </w:rPr>
        <w:t>imediat</w:t>
      </w:r>
      <w:proofErr w:type="spellEnd"/>
      <w:r w:rsidRPr="008C4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D89">
        <w:rPr>
          <w:rFonts w:ascii="Times New Roman" w:hAnsi="Times New Roman" w:cs="Times New Roman"/>
          <w:sz w:val="24"/>
          <w:szCs w:val="24"/>
        </w:rPr>
        <w:t>că</w:t>
      </w:r>
      <w:proofErr w:type="spellEnd"/>
    </w:p>
    <w:p w14:paraId="0EC8F0B4" w14:textId="4526268B" w:rsidR="008C4D89" w:rsidRDefault="008C4D89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 w:rsidRPr="008C4D8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A12F1E" wp14:editId="053108AA">
            <wp:extent cx="5943600" cy="5734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7298" w14:textId="08A76747" w:rsidR="008C4D89" w:rsidRDefault="008C4D89" w:rsidP="00AB1E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evident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-f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r,n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(f)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r,n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-f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="00C60B6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="00C60B64">
        <w:rPr>
          <w:rFonts w:ascii="Times New Roman" w:eastAsiaTheme="minorEastAsia" w:hAnsi="Times New Roman" w:cs="Times New Roman"/>
          <w:sz w:val="24"/>
          <w:szCs w:val="24"/>
        </w:rPr>
        <w:t>dacă</w:t>
      </w:r>
      <w:proofErr w:type="spellEnd"/>
      <w:r w:rsidR="00C60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-f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="00C60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60B64">
        <w:rPr>
          <w:rFonts w:ascii="Times New Roman" w:eastAsiaTheme="minorEastAsia" w:hAnsi="Times New Roman" w:cs="Times New Roman"/>
          <w:sz w:val="24"/>
          <w:szCs w:val="24"/>
        </w:rPr>
        <w:t>ar</w:t>
      </w:r>
      <w:proofErr w:type="spellEnd"/>
      <w:r w:rsidR="00C60B64">
        <w:rPr>
          <w:rFonts w:ascii="Times New Roman" w:eastAsiaTheme="minorEastAsia" w:hAnsi="Times New Roman" w:cs="Times New Roman"/>
          <w:sz w:val="24"/>
          <w:szCs w:val="24"/>
        </w:rPr>
        <w:t xml:space="preserve"> fi </w:t>
      </w:r>
      <w:proofErr w:type="spellStart"/>
      <w:r w:rsidR="00C60B64">
        <w:rPr>
          <w:rFonts w:ascii="Times New Roman" w:eastAsiaTheme="minorEastAsia" w:hAnsi="Times New Roman" w:cs="Times New Roman"/>
          <w:sz w:val="24"/>
          <w:szCs w:val="24"/>
        </w:rPr>
        <w:t>egală</w:t>
      </w:r>
      <w:proofErr w:type="spellEnd"/>
      <w:r w:rsidR="00C60B64">
        <w:rPr>
          <w:rFonts w:ascii="Times New Roman" w:eastAsiaTheme="minorEastAsia" w:hAnsi="Times New Roman" w:cs="Times New Roman"/>
          <w:sz w:val="24"/>
          <w:szCs w:val="24"/>
        </w:rPr>
        <w:t xml:space="preserve"> cu 0, </w:t>
      </w:r>
      <w:proofErr w:type="spellStart"/>
      <w:r w:rsidR="00C60B64">
        <w:rPr>
          <w:rFonts w:ascii="Times New Roman" w:eastAsiaTheme="minorEastAsia" w:hAnsi="Times New Roman" w:cs="Times New Roman"/>
          <w:sz w:val="24"/>
          <w:szCs w:val="24"/>
        </w:rPr>
        <w:t>asta</w:t>
      </w:r>
      <w:proofErr w:type="spellEnd"/>
      <w:r w:rsidR="00C60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60B64">
        <w:rPr>
          <w:rFonts w:ascii="Times New Roman" w:eastAsiaTheme="minorEastAsia" w:hAnsi="Times New Roman" w:cs="Times New Roman"/>
          <w:sz w:val="24"/>
          <w:szCs w:val="24"/>
        </w:rPr>
        <w:t>ar</w:t>
      </w:r>
      <w:proofErr w:type="spellEnd"/>
      <w:r w:rsidR="00C60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60B64">
        <w:rPr>
          <w:rFonts w:ascii="Times New Roman" w:eastAsiaTheme="minorEastAsia" w:hAnsi="Times New Roman" w:cs="Times New Roman"/>
          <w:sz w:val="24"/>
          <w:szCs w:val="24"/>
        </w:rPr>
        <w:t>implica</w:t>
      </w:r>
      <w:proofErr w:type="spellEnd"/>
      <w:r w:rsidR="00C60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60B64">
        <w:rPr>
          <w:rFonts w:ascii="Times New Roman" w:eastAsiaTheme="minorEastAsia" w:hAnsi="Times New Roman" w:cs="Times New Roman"/>
          <w:sz w:val="24"/>
          <w:szCs w:val="24"/>
        </w:rPr>
        <w:t>faptul</w:t>
      </w:r>
      <w:proofErr w:type="spellEnd"/>
      <w:r w:rsidR="00C60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60B64">
        <w:rPr>
          <w:rFonts w:ascii="Times New Roman" w:eastAsiaTheme="minorEastAsia" w:hAnsi="Times New Roman" w:cs="Times New Roman"/>
          <w:sz w:val="24"/>
          <w:szCs w:val="24"/>
        </w:rPr>
        <w:t>că</w:t>
      </w:r>
      <w:proofErr w:type="spellEnd"/>
      <w:r w:rsidR="00C60B64">
        <w:rPr>
          <w:rFonts w:ascii="Times New Roman" w:eastAsiaTheme="minorEastAsia" w:hAnsi="Times New Roman" w:cs="Times New Roman"/>
          <w:sz w:val="24"/>
          <w:szCs w:val="24"/>
        </w:rPr>
        <w:t xml:space="preserve"> f </w:t>
      </w:r>
      <w:proofErr w:type="spellStart"/>
      <w:r w:rsidR="00C60B64">
        <w:rPr>
          <w:rFonts w:ascii="Times New Roman" w:eastAsiaTheme="minorEastAsia" w:hAnsi="Times New Roman" w:cs="Times New Roman"/>
          <w:sz w:val="24"/>
          <w:szCs w:val="24"/>
        </w:rPr>
        <w:t>este</w:t>
      </w:r>
      <w:proofErr w:type="spellEnd"/>
      <w:r w:rsidR="00C60B64">
        <w:rPr>
          <w:rFonts w:ascii="Times New Roman" w:eastAsiaTheme="minorEastAsia" w:hAnsi="Times New Roman" w:cs="Times New Roman"/>
          <w:sz w:val="24"/>
          <w:szCs w:val="24"/>
        </w:rPr>
        <w:t xml:space="preserve"> o </w:t>
      </w:r>
      <w:proofErr w:type="spellStart"/>
      <w:r w:rsidR="00C60B64">
        <w:rPr>
          <w:rFonts w:ascii="Times New Roman" w:eastAsiaTheme="minorEastAsia" w:hAnsi="Times New Roman" w:cs="Times New Roman"/>
          <w:sz w:val="24"/>
          <w:szCs w:val="24"/>
        </w:rPr>
        <w:t>funcție</w:t>
      </w:r>
      <w:proofErr w:type="spellEnd"/>
      <w:r w:rsidR="00C60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60B64">
        <w:rPr>
          <w:rFonts w:ascii="Times New Roman" w:eastAsiaTheme="minorEastAsia" w:hAnsi="Times New Roman" w:cs="Times New Roman"/>
          <w:sz w:val="24"/>
          <w:szCs w:val="24"/>
        </w:rPr>
        <w:t>liniară</w:t>
      </w:r>
      <w:proofErr w:type="spellEnd"/>
      <w:r w:rsidR="00C60B64">
        <w:rPr>
          <w:rFonts w:ascii="Times New Roman" w:eastAsiaTheme="minorEastAsia" w:hAnsi="Times New Roman" w:cs="Times New Roman"/>
          <w:sz w:val="24"/>
          <w:szCs w:val="24"/>
        </w:rPr>
        <w:t xml:space="preserve">, o </w:t>
      </w:r>
      <w:proofErr w:type="spellStart"/>
      <w:r w:rsidR="00C60B64">
        <w:rPr>
          <w:rFonts w:ascii="Times New Roman" w:eastAsiaTheme="minorEastAsia" w:hAnsi="Times New Roman" w:cs="Times New Roman"/>
          <w:sz w:val="24"/>
          <w:szCs w:val="24"/>
        </w:rPr>
        <w:t>contradicție</w:t>
      </w:r>
      <w:proofErr w:type="spellEnd"/>
      <w:r w:rsidR="00C60B64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64417DB8" w14:textId="08F92FC7" w:rsidR="008C4D89" w:rsidRDefault="00C60B64" w:rsidP="00C60B6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0B64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C6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64">
        <w:rPr>
          <w:rFonts w:ascii="Times New Roman" w:hAnsi="Times New Roman" w:cs="Times New Roman"/>
          <w:sz w:val="24"/>
          <w:szCs w:val="24"/>
        </w:rPr>
        <w:t>urmare</w:t>
      </w:r>
      <w:proofErr w:type="spellEnd"/>
      <w:r w:rsidRPr="00C60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B6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6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64">
        <w:rPr>
          <w:rFonts w:ascii="Times New Roman" w:hAnsi="Times New Roman" w:cs="Times New Roman"/>
          <w:sz w:val="24"/>
          <w:szCs w:val="24"/>
        </w:rPr>
        <w:t>sfârșit</w:t>
      </w:r>
      <w:proofErr w:type="spellEnd"/>
      <w:r w:rsidRPr="00C6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64">
        <w:rPr>
          <w:rFonts w:ascii="Times New Roman" w:hAnsi="Times New Roman" w:cs="Times New Roman"/>
          <w:sz w:val="24"/>
          <w:szCs w:val="24"/>
        </w:rPr>
        <w:t>obținem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-f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∀n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unde</w:t>
      </w:r>
    </w:p>
    <w:p w14:paraId="5AAA9CE3" w14:textId="450CF383" w:rsidR="00C60B64" w:rsidRDefault="00C60B64" w:rsidP="00C60B6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60B64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26024B70" wp14:editId="62C1EF79">
            <wp:extent cx="5943600" cy="5562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BA6A" w14:textId="0FB0A7C7" w:rsidR="00C60B64" w:rsidRDefault="00C60B64" w:rsidP="00C60B64">
      <w:pPr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care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finalizeaz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ă demonstrația.</w:t>
      </w:r>
    </w:p>
    <w:p w14:paraId="0721454E" w14:textId="62C5AFD2" w:rsidR="00C60B64" w:rsidRPr="00C60B64" w:rsidRDefault="00C60B64" w:rsidP="00C60B64">
      <w:pPr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ab/>
      </w:r>
      <w:r w:rsidRPr="00C60B64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Combinând acum 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T</w:t>
      </w:r>
      <w:r w:rsidRPr="00C60B64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eorema 3 cu </w:t>
      </w: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T</w:t>
      </w:r>
      <w:r w:rsidRPr="00C60B64">
        <w:rPr>
          <w:rFonts w:ascii="Times New Roman" w:eastAsiaTheme="minorEastAsia" w:hAnsi="Times New Roman" w:cs="Times New Roman"/>
          <w:sz w:val="24"/>
          <w:szCs w:val="24"/>
          <w:lang w:val="ro-RO"/>
        </w:rPr>
        <w:t>eorema 1, (i) obținem imediat următoarele.</w:t>
      </w:r>
    </w:p>
    <w:p w14:paraId="070F1360" w14:textId="13461109" w:rsidR="00C60B64" w:rsidRPr="00AD0F3F" w:rsidRDefault="00C60B64" w:rsidP="00C60B6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Corolar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1.</w:t>
      </w:r>
      <w:r>
        <w:rPr>
          <w:b/>
          <w:bCs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Fie </w:t>
      </w:r>
      <m:oMath>
        <m:r>
          <w:rPr>
            <w:rFonts w:ascii="Cambria Math" w:hAnsi="Cambria Math" w:cs="Times New Roman"/>
            <w:sz w:val="24"/>
            <w:szCs w:val="24"/>
          </w:rPr>
          <m:t>R&gt;1, f: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→C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ana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litic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ă în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,∀z∈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și fie 1&lt;r&lt;R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arbitrar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fixat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AD0F3F">
        <w:rPr>
          <w:rFonts w:ascii="Times New Roman" w:eastAsiaTheme="minorEastAsia" w:hAnsi="Times New Roman" w:cs="Times New Roman"/>
          <w:sz w:val="24"/>
          <w:szCs w:val="24"/>
        </w:rPr>
        <w:t>Dacă</w:t>
      </w:r>
      <w:proofErr w:type="spellEnd"/>
      <w:r w:rsidRPr="00AD0F3F">
        <w:rPr>
          <w:rFonts w:ascii="Times New Roman" w:eastAsiaTheme="minorEastAsia" w:hAnsi="Times New Roman" w:cs="Times New Roman"/>
          <w:sz w:val="24"/>
          <w:szCs w:val="24"/>
        </w:rPr>
        <w:t xml:space="preserve"> f nu </w:t>
      </w:r>
      <w:proofErr w:type="spellStart"/>
      <w:r w:rsidRPr="00AD0F3F">
        <w:rPr>
          <w:rFonts w:ascii="Times New Roman" w:eastAsiaTheme="minorEastAsia" w:hAnsi="Times New Roman" w:cs="Times New Roman"/>
          <w:sz w:val="24"/>
          <w:szCs w:val="24"/>
        </w:rPr>
        <w:t>este</w:t>
      </w:r>
      <w:proofErr w:type="spellEnd"/>
      <w:r w:rsidRPr="00AD0F3F">
        <w:rPr>
          <w:rFonts w:ascii="Times New Roman" w:eastAsiaTheme="minorEastAsia" w:hAnsi="Times New Roman" w:cs="Times New Roman"/>
          <w:sz w:val="24"/>
          <w:szCs w:val="24"/>
        </w:rPr>
        <w:t xml:space="preserve"> un </w:t>
      </w:r>
      <w:proofErr w:type="spellStart"/>
      <w:r w:rsidRPr="00AD0F3F">
        <w:rPr>
          <w:rFonts w:ascii="Times New Roman" w:eastAsiaTheme="minorEastAsia" w:hAnsi="Times New Roman" w:cs="Times New Roman"/>
          <w:sz w:val="24"/>
          <w:szCs w:val="24"/>
        </w:rPr>
        <w:t>polinom</w:t>
      </w:r>
      <w:proofErr w:type="spellEnd"/>
      <w:r w:rsidRPr="00AD0F3F">
        <w:rPr>
          <w:rFonts w:ascii="Times New Roman" w:eastAsiaTheme="minorEastAsia" w:hAnsi="Times New Roman" w:cs="Times New Roman"/>
          <w:sz w:val="24"/>
          <w:szCs w:val="24"/>
        </w:rPr>
        <w:t xml:space="preserve"> de grad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atunci </w:t>
      </w:r>
      <m:oMath>
        <m:r>
          <w:rPr>
            <w:rFonts w:ascii="Cambria Math" w:hAnsi="Cambria Math" w:cs="Times New Roman"/>
            <w:sz w:val="24"/>
            <w:szCs w:val="24"/>
          </w:rPr>
          <m:t>∀n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avem</w:t>
      </w:r>
      <w:proofErr w:type="spellEnd"/>
    </w:p>
    <w:p w14:paraId="28C08FE7" w14:textId="391240C9" w:rsidR="00C60B64" w:rsidRDefault="00C60B64" w:rsidP="00C60B6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60B64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0C4C2AB3" wp14:editId="1A303D92">
            <wp:extent cx="5943600" cy="5073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5F60" w14:textId="0D916A84" w:rsidR="00C60B64" w:rsidRPr="00C60B64" w:rsidRDefault="00C60B64" w:rsidP="00C60B6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60B64">
        <w:rPr>
          <w:rFonts w:ascii="Times New Roman" w:eastAsiaTheme="minorEastAsia" w:hAnsi="Times New Roman" w:cs="Times New Roman"/>
          <w:sz w:val="24"/>
          <w:szCs w:val="24"/>
        </w:rPr>
        <w:t>unde</w:t>
      </w:r>
      <w:proofErr w:type="spellEnd"/>
      <w:r w:rsidRPr="00C60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60B64">
        <w:rPr>
          <w:rFonts w:ascii="Times New Roman" w:eastAsiaTheme="minorEastAsia" w:hAnsi="Times New Roman" w:cs="Times New Roman"/>
          <w:sz w:val="24"/>
          <w:szCs w:val="24"/>
        </w:rPr>
        <w:t>constantele</w:t>
      </w:r>
      <w:proofErr w:type="spellEnd"/>
      <w:r w:rsidRPr="00C60B64">
        <w:rPr>
          <w:rFonts w:ascii="Times New Roman" w:eastAsiaTheme="minorEastAsia" w:hAnsi="Times New Roman" w:cs="Times New Roman"/>
          <w:sz w:val="24"/>
          <w:szCs w:val="24"/>
        </w:rPr>
        <w:t xml:space="preserve"> din </w:t>
      </w:r>
      <w:proofErr w:type="spellStart"/>
      <w:r w:rsidRPr="00C60B64">
        <w:rPr>
          <w:rFonts w:ascii="Times New Roman" w:eastAsiaTheme="minorEastAsia" w:hAnsi="Times New Roman" w:cs="Times New Roman"/>
          <w:sz w:val="24"/>
          <w:szCs w:val="24"/>
        </w:rPr>
        <w:t>echivalență</w:t>
      </w:r>
      <w:proofErr w:type="spellEnd"/>
      <w:r w:rsidRPr="00C60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60B64">
        <w:rPr>
          <w:rFonts w:ascii="Times New Roman" w:eastAsiaTheme="minorEastAsia" w:hAnsi="Times New Roman" w:cs="Times New Roman"/>
          <w:sz w:val="24"/>
          <w:szCs w:val="24"/>
        </w:rPr>
        <w:t>depind</w:t>
      </w:r>
      <w:proofErr w:type="spellEnd"/>
      <w:r w:rsidRPr="00C60B64">
        <w:rPr>
          <w:rFonts w:ascii="Times New Roman" w:eastAsiaTheme="minorEastAsia" w:hAnsi="Times New Roman" w:cs="Times New Roman"/>
          <w:sz w:val="24"/>
          <w:szCs w:val="24"/>
        </w:rPr>
        <w:t xml:space="preserve"> de f </w:t>
      </w:r>
      <w:proofErr w:type="spellStart"/>
      <w:r w:rsidRPr="00C60B64">
        <w:rPr>
          <w:rFonts w:ascii="Times New Roman" w:eastAsiaTheme="minorEastAsia" w:hAnsi="Times New Roman" w:cs="Times New Roman"/>
          <w:sz w:val="24"/>
          <w:szCs w:val="24"/>
        </w:rPr>
        <w:t>și</w:t>
      </w:r>
      <w:proofErr w:type="spellEnd"/>
      <w:r w:rsidRPr="00C60B64">
        <w:rPr>
          <w:rFonts w:ascii="Times New Roman" w:eastAsiaTheme="minorEastAsia" w:hAnsi="Times New Roman" w:cs="Times New Roman"/>
          <w:sz w:val="24"/>
          <w:szCs w:val="24"/>
        </w:rPr>
        <w:t xml:space="preserve"> r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C60B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60B64">
        <w:rPr>
          <w:rFonts w:ascii="Times New Roman" w:eastAsiaTheme="minorEastAsia" w:hAnsi="Times New Roman" w:cs="Times New Roman"/>
          <w:sz w:val="24"/>
          <w:szCs w:val="24"/>
        </w:rPr>
        <w:t>dar</w:t>
      </w:r>
      <w:proofErr w:type="spellEnd"/>
      <w:r w:rsidRPr="00C60B64">
        <w:rPr>
          <w:rFonts w:ascii="Times New Roman" w:eastAsiaTheme="minorEastAsia" w:hAnsi="Times New Roman" w:cs="Times New Roman"/>
          <w:sz w:val="24"/>
          <w:szCs w:val="24"/>
        </w:rPr>
        <w:t xml:space="preserve"> sunt </w:t>
      </w:r>
      <w:proofErr w:type="spellStart"/>
      <w:r w:rsidRPr="00C60B64">
        <w:rPr>
          <w:rFonts w:ascii="Times New Roman" w:eastAsiaTheme="minorEastAsia" w:hAnsi="Times New Roman" w:cs="Times New Roman"/>
          <w:sz w:val="24"/>
          <w:szCs w:val="24"/>
        </w:rPr>
        <w:t>independente</w:t>
      </w:r>
      <w:proofErr w:type="spellEnd"/>
      <w:r w:rsidRPr="00C60B64">
        <w:rPr>
          <w:rFonts w:ascii="Times New Roman" w:eastAsiaTheme="minorEastAsia" w:hAnsi="Times New Roman" w:cs="Times New Roman"/>
          <w:sz w:val="24"/>
          <w:szCs w:val="24"/>
        </w:rPr>
        <w:t xml:space="preserve"> de n.</w:t>
      </w:r>
    </w:p>
    <w:p w14:paraId="2952CA98" w14:textId="07B9F181" w:rsidR="00C60B64" w:rsidRPr="00C60B64" w:rsidRDefault="00C60B64" w:rsidP="00C60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0B6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6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64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C6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64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C6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64">
        <w:rPr>
          <w:rFonts w:ascii="Times New Roman" w:hAnsi="Times New Roman" w:cs="Times New Roman"/>
          <w:sz w:val="24"/>
          <w:szCs w:val="24"/>
        </w:rPr>
        <w:t>privește</w:t>
      </w:r>
      <w:proofErr w:type="spellEnd"/>
      <w:r w:rsidRPr="00C6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64">
        <w:rPr>
          <w:rFonts w:ascii="Times New Roman" w:hAnsi="Times New Roman" w:cs="Times New Roman"/>
          <w:sz w:val="24"/>
          <w:szCs w:val="24"/>
        </w:rPr>
        <w:t>aproximarea</w:t>
      </w:r>
      <w:proofErr w:type="spellEnd"/>
      <w:r w:rsidRPr="00C6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64">
        <w:rPr>
          <w:rFonts w:ascii="Times New Roman" w:hAnsi="Times New Roman" w:cs="Times New Roman"/>
          <w:sz w:val="24"/>
          <w:szCs w:val="24"/>
        </w:rPr>
        <w:t>simultană</w:t>
      </w:r>
      <w:proofErr w:type="spellEnd"/>
      <w:r w:rsidRPr="00C60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B64">
        <w:rPr>
          <w:rFonts w:ascii="Times New Roman" w:hAnsi="Times New Roman" w:cs="Times New Roman"/>
          <w:sz w:val="24"/>
          <w:szCs w:val="24"/>
        </w:rPr>
        <w:t>vă</w:t>
      </w:r>
      <w:proofErr w:type="spellEnd"/>
      <w:r w:rsidRPr="00C6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64">
        <w:rPr>
          <w:rFonts w:ascii="Times New Roman" w:hAnsi="Times New Roman" w:cs="Times New Roman"/>
          <w:sz w:val="24"/>
          <w:szCs w:val="24"/>
        </w:rPr>
        <w:t>prezentăm</w:t>
      </w:r>
      <w:proofErr w:type="spellEnd"/>
      <w:r w:rsidRPr="00C60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B64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C60B64">
        <w:rPr>
          <w:rFonts w:ascii="Times New Roman" w:hAnsi="Times New Roman" w:cs="Times New Roman"/>
          <w:sz w:val="24"/>
          <w:szCs w:val="24"/>
        </w:rPr>
        <w:t>.</w:t>
      </w:r>
    </w:p>
    <w:p w14:paraId="4FF3A551" w14:textId="70CAEF04" w:rsidR="008C4D89" w:rsidRPr="00C60B64" w:rsidRDefault="00C60B64" w:rsidP="00AB1E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Teorema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5B6">
        <w:rPr>
          <w:rFonts w:ascii="Times New Roman" w:hAnsi="Times New Roman" w:cs="Times New Roman"/>
          <w:sz w:val="24"/>
          <w:szCs w:val="24"/>
        </w:rPr>
        <w:t xml:space="preserve">Fie </w:t>
      </w:r>
      <m:oMath>
        <m:r>
          <w:rPr>
            <w:rFonts w:ascii="Cambria Math" w:hAnsi="Cambria Math" w:cs="Times New Roman"/>
            <w:sz w:val="24"/>
            <w:szCs w:val="24"/>
          </w:rPr>
          <m:t>R&gt;1, f: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→C</m:t>
        </m:r>
      </m:oMath>
      <w:r w:rsidR="007B15B6">
        <w:rPr>
          <w:rFonts w:ascii="Times New Roman" w:eastAsiaTheme="minorEastAsia" w:hAnsi="Times New Roman" w:cs="Times New Roman"/>
          <w:sz w:val="24"/>
          <w:szCs w:val="24"/>
        </w:rPr>
        <w:t xml:space="preserve"> ana</w:t>
      </w:r>
      <w:proofErr w:type="spellStart"/>
      <w:r w:rsidR="007B15B6">
        <w:rPr>
          <w:rFonts w:ascii="Times New Roman" w:eastAsiaTheme="minorEastAsia" w:hAnsi="Times New Roman" w:cs="Times New Roman"/>
          <w:sz w:val="24"/>
          <w:szCs w:val="24"/>
        </w:rPr>
        <w:t>litic</w:t>
      </w:r>
      <w:proofErr w:type="spellEnd"/>
      <w:r w:rsidR="007B15B6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ă în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,∀z∈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și fie 1</m:t>
        </m:r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r&lt;R</m:t>
        </m:r>
      </m:oMath>
      <w:r w:rsidR="007B15B6">
        <w:rPr>
          <w:rFonts w:ascii="Times New Roman" w:eastAsiaTheme="minorEastAsia" w:hAnsi="Times New Roman" w:cs="Times New Roman"/>
          <w:sz w:val="24"/>
          <w:szCs w:val="24"/>
        </w:rPr>
        <w:t xml:space="preserve"> arbitrar </w:t>
      </w:r>
      <w:proofErr w:type="spellStart"/>
      <w:r w:rsidR="007B15B6">
        <w:rPr>
          <w:rFonts w:ascii="Times New Roman" w:eastAsiaTheme="minorEastAsia" w:hAnsi="Times New Roman" w:cs="Times New Roman"/>
          <w:sz w:val="24"/>
          <w:szCs w:val="24"/>
        </w:rPr>
        <w:t>fixat</w:t>
      </w:r>
      <w:proofErr w:type="spellEnd"/>
      <w:r w:rsidR="007B15B6">
        <w:rPr>
          <w:rFonts w:ascii="Times New Roman" w:eastAsiaTheme="minorEastAsia" w:hAnsi="Times New Roman" w:cs="Times New Roman"/>
          <w:sz w:val="24"/>
          <w:szCs w:val="24"/>
        </w:rPr>
        <w:t xml:space="preserve">. De </w:t>
      </w:r>
      <w:proofErr w:type="spellStart"/>
      <w:r w:rsidR="007B15B6">
        <w:rPr>
          <w:rFonts w:ascii="Times New Roman" w:eastAsiaTheme="minorEastAsia" w:hAnsi="Times New Roman" w:cs="Times New Roman"/>
          <w:sz w:val="24"/>
          <w:szCs w:val="24"/>
        </w:rPr>
        <w:t>asemenea</w:t>
      </w:r>
      <w:proofErr w:type="spellEnd"/>
      <w:r w:rsidR="007B15B6">
        <w:rPr>
          <w:rFonts w:ascii="Times New Roman" w:eastAsiaTheme="minorEastAsia" w:hAnsi="Times New Roman" w:cs="Times New Roman"/>
          <w:sz w:val="24"/>
          <w:szCs w:val="24"/>
        </w:rPr>
        <w:t xml:space="preserve">, fie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∈N</m:t>
        </m:r>
      </m:oMath>
      <w:r w:rsidR="007B15B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7B15B6" w:rsidRPr="00AD0F3F">
        <w:rPr>
          <w:rFonts w:ascii="Times New Roman" w:eastAsiaTheme="minorEastAsia" w:hAnsi="Times New Roman" w:cs="Times New Roman"/>
          <w:sz w:val="24"/>
          <w:szCs w:val="24"/>
        </w:rPr>
        <w:t>Dacă</w:t>
      </w:r>
      <w:proofErr w:type="spellEnd"/>
      <w:r w:rsidR="007B15B6" w:rsidRPr="00AD0F3F">
        <w:rPr>
          <w:rFonts w:ascii="Times New Roman" w:eastAsiaTheme="minorEastAsia" w:hAnsi="Times New Roman" w:cs="Times New Roman"/>
          <w:sz w:val="24"/>
          <w:szCs w:val="24"/>
        </w:rPr>
        <w:t xml:space="preserve"> f nu </w:t>
      </w:r>
      <w:proofErr w:type="spellStart"/>
      <w:r w:rsidR="007B15B6" w:rsidRPr="00AD0F3F">
        <w:rPr>
          <w:rFonts w:ascii="Times New Roman" w:eastAsiaTheme="minorEastAsia" w:hAnsi="Times New Roman" w:cs="Times New Roman"/>
          <w:sz w:val="24"/>
          <w:szCs w:val="24"/>
        </w:rPr>
        <w:t>este</w:t>
      </w:r>
      <w:proofErr w:type="spellEnd"/>
      <w:r w:rsidR="007B15B6" w:rsidRPr="00AD0F3F">
        <w:rPr>
          <w:rFonts w:ascii="Times New Roman" w:eastAsiaTheme="minorEastAsia" w:hAnsi="Times New Roman" w:cs="Times New Roman"/>
          <w:sz w:val="24"/>
          <w:szCs w:val="24"/>
        </w:rPr>
        <w:t xml:space="preserve"> un </w:t>
      </w:r>
      <w:proofErr w:type="spellStart"/>
      <w:r w:rsidR="007B15B6" w:rsidRPr="00AD0F3F">
        <w:rPr>
          <w:rFonts w:ascii="Times New Roman" w:eastAsiaTheme="minorEastAsia" w:hAnsi="Times New Roman" w:cs="Times New Roman"/>
          <w:sz w:val="24"/>
          <w:szCs w:val="24"/>
        </w:rPr>
        <w:t>polinom</w:t>
      </w:r>
      <w:proofErr w:type="spellEnd"/>
      <w:r w:rsidR="007B15B6" w:rsidRPr="00AD0F3F">
        <w:rPr>
          <w:rFonts w:ascii="Times New Roman" w:eastAsiaTheme="minorEastAsia" w:hAnsi="Times New Roman" w:cs="Times New Roman"/>
          <w:sz w:val="24"/>
          <w:szCs w:val="24"/>
        </w:rPr>
        <w:t xml:space="preserve"> de grad</w:t>
      </w:r>
      <w:r w:rsidR="007B15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1,p-1</m:t>
                </m:r>
              </m:e>
            </m:d>
          </m:e>
        </m:func>
      </m:oMath>
      <w:r w:rsidR="007B15B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7B15B6">
        <w:rPr>
          <w:rFonts w:ascii="Times New Roman" w:eastAsiaTheme="minorEastAsia" w:hAnsi="Times New Roman" w:cs="Times New Roman"/>
          <w:sz w:val="24"/>
          <w:szCs w:val="24"/>
        </w:rPr>
        <w:t>atunci</w:t>
      </w:r>
      <w:proofErr w:type="spellEnd"/>
      <w:r w:rsidR="007B15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∈N</m:t>
        </m:r>
      </m:oMath>
      <w:r w:rsidR="007B15B6">
        <w:rPr>
          <w:rFonts w:ascii="Times New Roman" w:eastAsiaTheme="minorEastAsia" w:hAnsi="Times New Roman" w:cs="Times New Roman"/>
          <w:sz w:val="24"/>
          <w:szCs w:val="24"/>
        </w:rPr>
        <w:t xml:space="preserve"> avem</w:t>
      </w:r>
    </w:p>
    <w:p w14:paraId="5CB88935" w14:textId="13FEC024" w:rsidR="00C60B64" w:rsidRDefault="007B15B6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 w:rsidRPr="007B15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1DE871" wp14:editId="3FC596DB">
            <wp:extent cx="5943600" cy="434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CA06" w14:textId="3979DEB3" w:rsidR="00C60B64" w:rsidRDefault="007B15B6" w:rsidP="007B15B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5B6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7B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5B6">
        <w:rPr>
          <w:rFonts w:ascii="Times New Roman" w:hAnsi="Times New Roman" w:cs="Times New Roman"/>
          <w:sz w:val="24"/>
          <w:szCs w:val="24"/>
        </w:rPr>
        <w:t>constantele</w:t>
      </w:r>
      <w:proofErr w:type="spellEnd"/>
      <w:r w:rsidRPr="007B15B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B15B6">
        <w:rPr>
          <w:rFonts w:ascii="Times New Roman" w:hAnsi="Times New Roman" w:cs="Times New Roman"/>
          <w:sz w:val="24"/>
          <w:szCs w:val="24"/>
        </w:rPr>
        <w:t>echivalență</w:t>
      </w:r>
      <w:proofErr w:type="spellEnd"/>
      <w:r w:rsidRPr="007B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5B6">
        <w:rPr>
          <w:rFonts w:ascii="Times New Roman" w:hAnsi="Times New Roman" w:cs="Times New Roman"/>
          <w:sz w:val="24"/>
          <w:szCs w:val="24"/>
        </w:rPr>
        <w:t>depind</w:t>
      </w:r>
      <w:proofErr w:type="spellEnd"/>
      <w:r w:rsidRPr="007B15B6">
        <w:rPr>
          <w:rFonts w:ascii="Times New Roman" w:hAnsi="Times New Roman" w:cs="Times New Roman"/>
          <w:sz w:val="24"/>
          <w:szCs w:val="24"/>
        </w:rPr>
        <w:t xml:space="preserve"> de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f, r,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și p</m:t>
        </m:r>
      </m:oMath>
      <w:r w:rsidRPr="007B15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5B6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7B15B6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7B15B6">
        <w:rPr>
          <w:rFonts w:ascii="Times New Roman" w:hAnsi="Times New Roman" w:cs="Times New Roman"/>
          <w:sz w:val="24"/>
          <w:szCs w:val="24"/>
        </w:rPr>
        <w:t>independente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5B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B15B6">
        <w:rPr>
          <w:rFonts w:ascii="Times New Roman" w:hAnsi="Times New Roman" w:cs="Times New Roman"/>
          <w:sz w:val="24"/>
          <w:szCs w:val="24"/>
        </w:rPr>
        <w:t xml:space="preserve"> n.</w:t>
      </w:r>
    </w:p>
    <w:p w14:paraId="044BF7E8" w14:textId="24B8060D" w:rsidR="00C60B64" w:rsidRPr="007B15B6" w:rsidRDefault="007B15B6" w:rsidP="007B15B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Demonstrație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5B6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7B15B6">
        <w:rPr>
          <w:rFonts w:ascii="Times New Roman" w:hAnsi="Times New Roman" w:cs="Times New Roman"/>
          <w:sz w:val="24"/>
          <w:szCs w:val="24"/>
        </w:rPr>
        <w:t xml:space="preserve">, conform </w:t>
      </w:r>
      <w:proofErr w:type="spellStart"/>
      <w:r w:rsidRPr="007B15B6">
        <w:rPr>
          <w:rFonts w:ascii="Times New Roman" w:hAnsi="Times New Roman" w:cs="Times New Roman"/>
          <w:sz w:val="24"/>
          <w:szCs w:val="24"/>
        </w:rPr>
        <w:t>teoremei</w:t>
      </w:r>
      <w:proofErr w:type="spellEnd"/>
      <w:r w:rsidRPr="007B15B6">
        <w:rPr>
          <w:rFonts w:ascii="Times New Roman" w:hAnsi="Times New Roman" w:cs="Times New Roman"/>
          <w:sz w:val="24"/>
          <w:szCs w:val="24"/>
        </w:rPr>
        <w:t xml:space="preserve"> 1, </w:t>
      </w:r>
      <w:r w:rsidRPr="007B15B6">
        <w:rPr>
          <w:rFonts w:ascii="Times New Roman" w:hAnsi="Times New Roman" w:cs="Times New Roman"/>
          <w:i/>
          <w:iCs/>
          <w:sz w:val="24"/>
          <w:szCs w:val="24"/>
        </w:rPr>
        <w:t>(ii)</w:t>
      </w:r>
      <w:r w:rsidRPr="007B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5B6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7B15B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B15B6">
        <w:rPr>
          <w:rFonts w:ascii="Times New Roman" w:hAnsi="Times New Roman" w:cs="Times New Roman"/>
          <w:sz w:val="24"/>
          <w:szCs w:val="24"/>
        </w:rPr>
        <w:t>estimare</w:t>
      </w:r>
      <w:proofErr w:type="spellEnd"/>
      <w:r w:rsidRPr="007B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5B6">
        <w:rPr>
          <w:rFonts w:ascii="Times New Roman" w:hAnsi="Times New Roman" w:cs="Times New Roman"/>
          <w:sz w:val="24"/>
          <w:szCs w:val="24"/>
        </w:rPr>
        <w:t>superioară</w:t>
      </w:r>
      <w:proofErr w:type="spellEnd"/>
      <w:r w:rsidRPr="007B15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5B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7B15B6">
        <w:rPr>
          <w:rFonts w:ascii="Times New Roman" w:eastAsiaTheme="minorEastAsia" w:hAnsi="Times New Roman" w:cs="Times New Roman"/>
          <w:sz w:val="24"/>
          <w:szCs w:val="24"/>
        </w:rPr>
        <w:t>rămâne</w:t>
      </w:r>
      <w:proofErr w:type="spellEnd"/>
      <w:r w:rsidRPr="007B15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B15B6">
        <w:rPr>
          <w:rFonts w:ascii="Times New Roman" w:eastAsiaTheme="minorEastAsia" w:hAnsi="Times New Roman" w:cs="Times New Roman"/>
          <w:sz w:val="24"/>
          <w:szCs w:val="24"/>
        </w:rPr>
        <w:t>să</w:t>
      </w:r>
      <w:proofErr w:type="spellEnd"/>
      <w:r w:rsidRPr="007B15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B15B6">
        <w:rPr>
          <w:rFonts w:ascii="Times New Roman" w:eastAsiaTheme="minorEastAsia" w:hAnsi="Times New Roman" w:cs="Times New Roman"/>
          <w:sz w:val="24"/>
          <w:szCs w:val="24"/>
        </w:rPr>
        <w:t>dovedim</w:t>
      </w:r>
      <w:proofErr w:type="spellEnd"/>
      <w:r w:rsidRPr="007B15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B15B6">
        <w:rPr>
          <w:rFonts w:ascii="Times New Roman" w:eastAsiaTheme="minorEastAsia" w:hAnsi="Times New Roman" w:cs="Times New Roman"/>
          <w:sz w:val="24"/>
          <w:szCs w:val="24"/>
        </w:rPr>
        <w:t>estimarea</w:t>
      </w:r>
      <w:proofErr w:type="spellEnd"/>
      <w:r w:rsidRPr="007B15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inferioară</w:t>
      </w:r>
      <w:proofErr w:type="spellEnd"/>
      <w:r w:rsidRPr="007B15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B15B6">
        <w:rPr>
          <w:rFonts w:ascii="Times New Roman" w:eastAsiaTheme="minorEastAsia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î</w:t>
      </w:r>
      <w:r w:rsidRPr="007B15B6">
        <w:rPr>
          <w:rFonts w:ascii="Times New Roman" w:eastAsiaTheme="minorEastAsia" w:hAnsi="Times New Roman" w:cs="Times New Roman"/>
          <w:sz w:val="24"/>
          <w:szCs w:val="24"/>
        </w:rPr>
        <w:t>n</w:t>
      </w:r>
      <w:proofErr w:type="spellEnd"/>
      <w:r w:rsidRPr="007B15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B15B6">
        <w:rPr>
          <w:rFonts w:ascii="Times New Roman" w:eastAsiaTheme="minorEastAsia" w:hAnsi="Times New Roman" w:cs="Times New Roman"/>
          <w:sz w:val="24"/>
          <w:szCs w:val="24"/>
        </w:rPr>
        <w:t>acest</w:t>
      </w:r>
      <w:proofErr w:type="spellEnd"/>
      <w:r w:rsidRPr="007B15B6">
        <w:rPr>
          <w:rFonts w:ascii="Times New Roman" w:eastAsiaTheme="minorEastAsia" w:hAnsi="Times New Roman" w:cs="Times New Roman"/>
          <w:sz w:val="24"/>
          <w:szCs w:val="24"/>
        </w:rPr>
        <w:t xml:space="preserve"> scop, </w:t>
      </w:r>
      <w:proofErr w:type="spellStart"/>
      <w:r w:rsidRPr="007B15B6">
        <w:rPr>
          <w:rFonts w:ascii="Times New Roman" w:eastAsiaTheme="minorEastAsia" w:hAnsi="Times New Roman" w:cs="Times New Roman"/>
          <w:sz w:val="24"/>
          <w:szCs w:val="24"/>
        </w:rPr>
        <w:t>notând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B15B6">
        <w:rPr>
          <w:rFonts w:ascii="Times New Roman" w:eastAsiaTheme="minorEastAsia" w:hAnsi="Times New Roman" w:cs="Times New Roman"/>
          <w:sz w:val="24"/>
          <w:szCs w:val="24"/>
        </w:rPr>
        <w:t>prin</w:t>
      </w:r>
      <w:proofErr w:type="spellEnd"/>
      <w:r w:rsidRPr="007B15B6">
        <w:rPr>
          <w:rFonts w:ascii="Times New Roman" w:eastAsiaTheme="minorEastAsia" w:hAnsi="Times New Roman" w:cs="Times New Roman"/>
          <w:sz w:val="24"/>
          <w:szCs w:val="24"/>
        </w:rPr>
        <w:t xml:space="preserve"> Γ </w:t>
      </w:r>
      <w:proofErr w:type="spellStart"/>
      <w:r w:rsidRPr="007B15B6">
        <w:rPr>
          <w:rFonts w:ascii="Times New Roman" w:eastAsiaTheme="minorEastAsia" w:hAnsi="Times New Roman" w:cs="Times New Roman"/>
          <w:sz w:val="24"/>
          <w:szCs w:val="24"/>
        </w:rPr>
        <w:t>cercul</w:t>
      </w:r>
      <w:proofErr w:type="spellEnd"/>
      <w:r w:rsidRPr="007B15B6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proofErr w:type="spellStart"/>
      <w:r w:rsidRPr="007B15B6">
        <w:rPr>
          <w:rFonts w:ascii="Times New Roman" w:eastAsiaTheme="minorEastAsia" w:hAnsi="Times New Roman" w:cs="Times New Roman"/>
          <w:sz w:val="24"/>
          <w:szCs w:val="24"/>
        </w:rPr>
        <w:t>rază</w:t>
      </w:r>
      <w:proofErr w:type="spellEnd"/>
      <w:r w:rsidRPr="007B15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7B15B6">
        <w:rPr>
          <w:rFonts w:ascii="Times New Roman" w:eastAsiaTheme="minorEastAsia" w:hAnsi="Times New Roman" w:cs="Times New Roman"/>
          <w:sz w:val="24"/>
          <w:szCs w:val="24"/>
        </w:rPr>
        <w:t xml:space="preserve"> și centrul 0, </w:t>
      </w:r>
      <w:proofErr w:type="spellStart"/>
      <w:r w:rsidRPr="007B15B6">
        <w:rPr>
          <w:rFonts w:ascii="Times New Roman" w:eastAsiaTheme="minorEastAsia" w:hAnsi="Times New Roman" w:cs="Times New Roman"/>
          <w:sz w:val="24"/>
          <w:szCs w:val="24"/>
        </w:rPr>
        <w:t>avem</w:t>
      </w:r>
      <w:proofErr w:type="spellEnd"/>
      <w:r w:rsidRPr="007B15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B15B6">
        <w:rPr>
          <w:rFonts w:ascii="Times New Roman" w:eastAsiaTheme="minorEastAsia" w:hAnsi="Times New Roman" w:cs="Times New Roman"/>
          <w:sz w:val="24"/>
          <w:szCs w:val="24"/>
        </w:rPr>
        <w:t>inegalitatea</w:t>
      </w:r>
      <w:proofErr w:type="spellEnd"/>
      <w:r w:rsidRPr="007B15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-r, valid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≤r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și v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 w:rsidRPr="007B15B6">
        <w:rPr>
          <w:rFonts w:ascii="Times New Roman" w:eastAsiaTheme="minorEastAsia" w:hAnsi="Times New Roman" w:cs="Times New Roman"/>
          <w:sz w:val="24"/>
          <w:szCs w:val="24"/>
        </w:rPr>
        <w:t>. Formula lui Cauchy este exprimat</w:t>
      </w:r>
      <w:proofErr w:type="spellStart"/>
      <w:r w:rsidRPr="007B15B6">
        <w:rPr>
          <w:rFonts w:ascii="Times New Roman" w:eastAsiaTheme="minorEastAsia" w:hAnsi="Times New Roman" w:cs="Times New Roman"/>
          <w:sz w:val="24"/>
          <w:szCs w:val="24"/>
        </w:rPr>
        <w:t>ă</w:t>
      </w:r>
      <w:proofErr w:type="spellEnd"/>
      <w:r w:rsidRPr="007B15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7B15B6">
        <w:rPr>
          <w:rFonts w:ascii="Times New Roman" w:eastAsiaTheme="minorEastAsia" w:hAnsi="Times New Roman" w:cs="Times New Roman"/>
          <w:sz w:val="24"/>
          <w:szCs w:val="24"/>
        </w:rPr>
        <w:t>prin</w:t>
      </w:r>
      <w:proofErr w:type="spellEnd"/>
    </w:p>
    <w:p w14:paraId="167B8E6B" w14:textId="7F8AFC84" w:rsidR="007B15B6" w:rsidRDefault="007B15B6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 w:rsidRPr="007B15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0653B6" wp14:editId="17E25F58">
            <wp:extent cx="5943600" cy="5213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23D7" w14:textId="544DA472" w:rsidR="007B15B6" w:rsidRDefault="00863EB2" w:rsidP="00AB1E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3EB2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863EB2">
        <w:rPr>
          <w:rFonts w:ascii="Times New Roman" w:hAnsi="Times New Roman" w:cs="Times New Roman"/>
          <w:sz w:val="24"/>
          <w:szCs w:val="24"/>
        </w:rPr>
        <w:t xml:space="preserve">, ca </w:t>
      </w:r>
      <w:proofErr w:type="spellStart"/>
      <w:r w:rsidRPr="00863EB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6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EB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6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EB2">
        <w:rPr>
          <w:rFonts w:ascii="Times New Roman" w:hAnsi="Times New Roman" w:cs="Times New Roman"/>
          <w:sz w:val="24"/>
          <w:szCs w:val="24"/>
        </w:rPr>
        <w:t>demonstrația</w:t>
      </w:r>
      <w:proofErr w:type="spellEnd"/>
      <w:r w:rsidRPr="0086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863EB2">
        <w:rPr>
          <w:rFonts w:ascii="Times New Roman" w:hAnsi="Times New Roman" w:cs="Times New Roman"/>
          <w:sz w:val="24"/>
          <w:szCs w:val="24"/>
        </w:rPr>
        <w:t>eoremei</w:t>
      </w:r>
      <w:proofErr w:type="spellEnd"/>
      <w:r w:rsidRPr="00863EB2">
        <w:rPr>
          <w:rFonts w:ascii="Times New Roman" w:hAnsi="Times New Roman" w:cs="Times New Roman"/>
          <w:sz w:val="24"/>
          <w:szCs w:val="24"/>
        </w:rPr>
        <w:t xml:space="preserve"> 1, </w:t>
      </w:r>
      <w:r w:rsidRPr="00863EB2">
        <w:rPr>
          <w:rFonts w:ascii="Times New Roman" w:hAnsi="Times New Roman" w:cs="Times New Roman"/>
          <w:i/>
          <w:iCs/>
          <w:sz w:val="24"/>
          <w:szCs w:val="24"/>
        </w:rPr>
        <w:t>(ii)</w:t>
      </w:r>
      <w:r w:rsidRPr="00863EB2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∀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Γ și n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863EB2">
        <w:rPr>
          <w:rFonts w:ascii="Times New Roman" w:hAnsi="Times New Roman" w:cs="Times New Roman"/>
          <w:sz w:val="24"/>
          <w:szCs w:val="24"/>
        </w:rPr>
        <w:t xml:space="preserve"> avem</w:t>
      </w:r>
    </w:p>
    <w:p w14:paraId="24AA37BA" w14:textId="67C14719" w:rsidR="007B15B6" w:rsidRDefault="00863EB2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 w:rsidRPr="00863E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D16784" wp14:editId="27107846">
            <wp:extent cx="5524500" cy="48752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4694" cy="49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89C7" w14:textId="0012F803" w:rsidR="00863EB2" w:rsidRDefault="00863EB2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 w:rsidRPr="00863EB2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Pr="00863EB2">
        <w:rPr>
          <w:rFonts w:ascii="Times New Roman" w:hAnsi="Times New Roman" w:cs="Times New Roman"/>
          <w:sz w:val="24"/>
          <w:szCs w:val="24"/>
        </w:rPr>
        <w:t>înlocui</w:t>
      </w:r>
      <w:r>
        <w:rPr>
          <w:rFonts w:ascii="Times New Roman" w:hAnsi="Times New Roman" w:cs="Times New Roman"/>
          <w:sz w:val="24"/>
          <w:szCs w:val="24"/>
        </w:rPr>
        <w:t>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63EB2">
        <w:rPr>
          <w:rFonts w:ascii="Times New Roman" w:hAnsi="Times New Roman" w:cs="Times New Roman"/>
          <w:sz w:val="24"/>
          <w:szCs w:val="24"/>
        </w:rPr>
        <w:t xml:space="preserve"> formula de </w:t>
      </w:r>
      <w:proofErr w:type="spellStart"/>
      <w:r w:rsidRPr="00863EB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63EB2">
        <w:rPr>
          <w:rFonts w:ascii="Times New Roman" w:hAnsi="Times New Roman" w:cs="Times New Roman"/>
          <w:sz w:val="24"/>
          <w:szCs w:val="24"/>
        </w:rPr>
        <w:t xml:space="preserve"> sus a </w:t>
      </w:r>
      <w:proofErr w:type="spellStart"/>
      <w:r w:rsidRPr="00863EB2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863EB2">
        <w:rPr>
          <w:rFonts w:ascii="Times New Roman" w:hAnsi="Times New Roman" w:cs="Times New Roman"/>
          <w:sz w:val="24"/>
          <w:szCs w:val="24"/>
        </w:rPr>
        <w:t xml:space="preserve"> Cauchy </w:t>
      </w:r>
      <w:proofErr w:type="spellStart"/>
      <w:r w:rsidRPr="00863EB2">
        <w:rPr>
          <w:rFonts w:ascii="Times New Roman" w:hAnsi="Times New Roman" w:cs="Times New Roman"/>
          <w:sz w:val="24"/>
          <w:szCs w:val="24"/>
        </w:rPr>
        <w:t>implică</w:t>
      </w:r>
      <w:proofErr w:type="spellEnd"/>
    </w:p>
    <w:p w14:paraId="36931E65" w14:textId="7D2B226B" w:rsidR="00863EB2" w:rsidRDefault="00863EB2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 w:rsidRPr="00863E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D457AE" wp14:editId="1188B038">
            <wp:extent cx="5943600" cy="2286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25B4" w14:textId="27BBB91F" w:rsidR="00863EB2" w:rsidRDefault="00863EB2" w:rsidP="00AB1E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3EB2">
        <w:rPr>
          <w:rFonts w:ascii="Times New Roman" w:hAnsi="Times New Roman" w:cs="Times New Roman"/>
          <w:sz w:val="24"/>
          <w:szCs w:val="24"/>
        </w:rPr>
        <w:t>Trecând</w:t>
      </w:r>
      <w:proofErr w:type="spellEnd"/>
      <w:r w:rsidRPr="0086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EB2">
        <w:rPr>
          <w:rFonts w:ascii="Times New Roman" w:hAnsi="Times New Roman" w:cs="Times New Roman"/>
          <w:sz w:val="24"/>
          <w:szCs w:val="24"/>
        </w:rPr>
        <w:t>acum</w:t>
      </w:r>
      <w:proofErr w:type="spellEnd"/>
      <w:r w:rsidRPr="00863EB2">
        <w:rPr>
          <w:rFonts w:ascii="Times New Roman" w:hAnsi="Times New Roman" w:cs="Times New Roman"/>
          <w:sz w:val="24"/>
          <w:szCs w:val="24"/>
        </w:rPr>
        <w:t xml:space="preserve">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,∀n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3EB2">
        <w:rPr>
          <w:rFonts w:ascii="Times New Roman" w:eastAsiaTheme="minorEastAsia" w:hAnsi="Times New Roman" w:cs="Times New Roman"/>
          <w:sz w:val="24"/>
          <w:szCs w:val="24"/>
        </w:rPr>
        <w:t>urmează</w:t>
      </w:r>
      <w:proofErr w:type="spellEnd"/>
    </w:p>
    <w:p w14:paraId="12A427E7" w14:textId="49CAD29F" w:rsidR="00863EB2" w:rsidRDefault="00863EB2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 w:rsidRPr="00863E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FEF3C9" wp14:editId="2850819B">
            <wp:extent cx="5943600" cy="12204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172E" w14:textId="107E8470" w:rsidR="00863EB2" w:rsidRDefault="00863EB2" w:rsidP="00AB1E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3EB2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86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EB2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63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863EB2">
        <w:rPr>
          <w:rFonts w:ascii="Times New Roman" w:hAnsi="Times New Roman" w:cs="Times New Roman"/>
          <w:sz w:val="24"/>
          <w:szCs w:val="24"/>
        </w:rPr>
        <w:t>eorema</w:t>
      </w:r>
      <w:proofErr w:type="spellEnd"/>
      <w:r w:rsidRPr="00863EB2">
        <w:rPr>
          <w:rFonts w:ascii="Times New Roman" w:hAnsi="Times New Roman" w:cs="Times New Roman"/>
          <w:sz w:val="24"/>
          <w:szCs w:val="24"/>
        </w:rPr>
        <w:t xml:space="preserve"> 2</w:t>
      </w:r>
      <m:oMath>
        <m:r>
          <w:rPr>
            <w:rFonts w:ascii="Cambria Math" w:hAnsi="Cambria Math" w:cs="Times New Roman"/>
            <w:sz w:val="24"/>
            <w:szCs w:val="24"/>
          </w:rPr>
          <m:t>,∀n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∈N</m:t>
        </m:r>
      </m:oMath>
      <w:r w:rsidRPr="00863EB2">
        <w:rPr>
          <w:rFonts w:ascii="Times New Roman" w:hAnsi="Times New Roman" w:cs="Times New Roman"/>
          <w:sz w:val="24"/>
          <w:szCs w:val="24"/>
        </w:rPr>
        <w:t xml:space="preserve"> ob</w:t>
      </w:r>
      <w:proofErr w:type="spellStart"/>
      <w:r w:rsidRPr="00863EB2">
        <w:rPr>
          <w:rFonts w:ascii="Times New Roman" w:hAnsi="Times New Roman" w:cs="Times New Roman"/>
          <w:sz w:val="24"/>
          <w:szCs w:val="24"/>
        </w:rPr>
        <w:t>ținem</w:t>
      </w:r>
      <w:proofErr w:type="spellEnd"/>
    </w:p>
    <w:p w14:paraId="27C60E69" w14:textId="33D7A451" w:rsidR="00863EB2" w:rsidRDefault="00863EB2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 w:rsidRPr="00863E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C777C9" wp14:editId="5A230D89">
            <wp:extent cx="5943600" cy="16992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4BB0" w14:textId="03CD32CE" w:rsidR="00863EB2" w:rsidRPr="00863EB2" w:rsidRDefault="00863EB2" w:rsidP="00863EB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ipoteza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''</m:t>
                            </m:r>
                          </m:sup>
                        </m:s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863EB2">
        <w:rPr>
          <w:rFonts w:ascii="Times New Roman" w:eastAsiaTheme="minorEastAsia" w:hAnsi="Times New Roman" w:cs="Times New Roman"/>
          <w:sz w:val="24"/>
          <w:szCs w:val="24"/>
        </w:rPr>
        <w:t>Într-adevăr</w:t>
      </w:r>
      <w:proofErr w:type="spellEnd"/>
      <w:r w:rsidRPr="00863EB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863EB2">
        <w:rPr>
          <w:rFonts w:ascii="Times New Roman" w:eastAsiaTheme="minorEastAsia" w:hAnsi="Times New Roman" w:cs="Times New Roman"/>
          <w:sz w:val="24"/>
          <w:szCs w:val="24"/>
        </w:rPr>
        <w:t>presupunând</w:t>
      </w:r>
      <w:proofErr w:type="spellEnd"/>
      <w:r w:rsidRPr="00863E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3EB2">
        <w:rPr>
          <w:rFonts w:ascii="Times New Roman" w:eastAsiaTheme="minorEastAsia" w:hAnsi="Times New Roman" w:cs="Times New Roman"/>
          <w:sz w:val="24"/>
          <w:szCs w:val="24"/>
        </w:rPr>
        <w:t>contrariul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3EB2">
        <w:rPr>
          <w:rFonts w:ascii="Times New Roman" w:eastAsiaTheme="minorEastAsia" w:hAnsi="Times New Roman" w:cs="Times New Roman"/>
          <w:sz w:val="24"/>
          <w:szCs w:val="24"/>
        </w:rPr>
        <w:t>rezultă</w:t>
      </w:r>
      <w:proofErr w:type="spellEnd"/>
      <w:r w:rsidRPr="00863E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3EB2">
        <w:rPr>
          <w:rFonts w:ascii="Times New Roman" w:eastAsiaTheme="minorEastAsia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f''(z)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este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 grad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≤p-1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B4BC2D3" w14:textId="77777777" w:rsidR="002E5E1D" w:rsidRPr="002E5E1D" w:rsidRDefault="00863EB2" w:rsidP="002E5E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proofErr w:type="spellStart"/>
      <w:r w:rsidRPr="00863EB2">
        <w:rPr>
          <w:rFonts w:ascii="Times New Roman" w:eastAsiaTheme="minorEastAsia" w:hAnsi="Times New Roman" w:cs="Times New Roman"/>
          <w:sz w:val="24"/>
          <w:szCs w:val="24"/>
        </w:rPr>
        <w:t>Acum</w:t>
      </w:r>
      <w:proofErr w:type="spellEnd"/>
      <w:r w:rsidRPr="00863EB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863EB2">
        <w:rPr>
          <w:rFonts w:ascii="Times New Roman" w:eastAsiaTheme="minorEastAsia" w:hAnsi="Times New Roman" w:cs="Times New Roman"/>
          <w:sz w:val="24"/>
          <w:szCs w:val="24"/>
        </w:rPr>
        <w:t>dacă</w:t>
      </w:r>
      <w:proofErr w:type="spellEnd"/>
      <w:r w:rsidRPr="00863E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p=1 și p=2</m:t>
        </m:r>
      </m:oMath>
      <w:r w:rsidRPr="00863EB2">
        <w:rPr>
          <w:rFonts w:ascii="Times New Roman" w:eastAsiaTheme="minorEastAsia" w:hAnsi="Times New Roman" w:cs="Times New Roman"/>
          <w:sz w:val="24"/>
          <w:szCs w:val="24"/>
        </w:rPr>
        <w:t>, atunci analiticitatea lui f implică în mod evident că 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3EB2">
        <w:rPr>
          <w:rFonts w:ascii="Times New Roman" w:eastAsiaTheme="minorEastAsia" w:hAnsi="Times New Roman" w:cs="Times New Roman"/>
          <w:sz w:val="24"/>
          <w:szCs w:val="24"/>
        </w:rPr>
        <w:t>este</w:t>
      </w:r>
      <w:proofErr w:type="spellEnd"/>
      <w:r w:rsidRPr="00863E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3EB2">
        <w:rPr>
          <w:rFonts w:ascii="Times New Roman" w:eastAsiaTheme="minorEastAsia" w:hAnsi="Times New Roman" w:cs="Times New Roman"/>
          <w:sz w:val="24"/>
          <w:szCs w:val="24"/>
        </w:rPr>
        <w:t>neapărat</w:t>
      </w:r>
      <w:proofErr w:type="spellEnd"/>
      <w:r w:rsidRPr="00863EB2">
        <w:rPr>
          <w:rFonts w:ascii="Times New Roman" w:eastAsiaTheme="minorEastAsia" w:hAnsi="Times New Roman" w:cs="Times New Roman"/>
          <w:sz w:val="24"/>
          <w:szCs w:val="24"/>
        </w:rPr>
        <w:t xml:space="preserve"> un </w:t>
      </w:r>
      <w:proofErr w:type="spellStart"/>
      <w:r w:rsidRPr="00863EB2">
        <w:rPr>
          <w:rFonts w:ascii="Times New Roman" w:eastAsiaTheme="minorEastAsia" w:hAnsi="Times New Roman" w:cs="Times New Roman"/>
          <w:sz w:val="24"/>
          <w:szCs w:val="24"/>
        </w:rPr>
        <w:t>polinom</w:t>
      </w:r>
      <w:proofErr w:type="spellEnd"/>
      <w:r w:rsidRPr="00863EB2">
        <w:rPr>
          <w:rFonts w:ascii="Times New Roman" w:eastAsiaTheme="minorEastAsia" w:hAnsi="Times New Roman" w:cs="Times New Roman"/>
          <w:sz w:val="24"/>
          <w:szCs w:val="24"/>
        </w:rPr>
        <w:t xml:space="preserve"> de grad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≤1=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1,p-1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863EB2">
        <w:rPr>
          <w:rFonts w:ascii="Times New Roman" w:eastAsiaTheme="minorEastAsia" w:hAnsi="Times New Roman" w:cs="Times New Roman"/>
          <w:sz w:val="24"/>
          <w:szCs w:val="24"/>
        </w:rPr>
        <w:t>ceea</w:t>
      </w:r>
      <w:proofErr w:type="spellEnd"/>
      <w:r w:rsidRPr="00863E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3EB2">
        <w:rPr>
          <w:rFonts w:ascii="Times New Roman" w:eastAsiaTheme="minorEastAsia" w:hAnsi="Times New Roman" w:cs="Times New Roman"/>
          <w:sz w:val="24"/>
          <w:szCs w:val="24"/>
        </w:rPr>
        <w:t>ce</w:t>
      </w:r>
      <w:proofErr w:type="spellEnd"/>
      <w:r w:rsidRPr="00863E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3EB2">
        <w:rPr>
          <w:rFonts w:ascii="Times New Roman" w:eastAsiaTheme="minorEastAsia" w:hAnsi="Times New Roman" w:cs="Times New Roman"/>
          <w:sz w:val="24"/>
          <w:szCs w:val="24"/>
        </w:rPr>
        <w:t>contrazice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63EB2">
        <w:rPr>
          <w:rFonts w:ascii="Times New Roman" w:eastAsiaTheme="minorEastAsia" w:hAnsi="Times New Roman" w:cs="Times New Roman"/>
          <w:sz w:val="24"/>
          <w:szCs w:val="24"/>
        </w:rPr>
        <w:t>ipotez</w:t>
      </w: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spellEnd"/>
      <w:r w:rsidRPr="00863EB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863EB2">
        <w:rPr>
          <w:rFonts w:ascii="Times New Roman" w:eastAsiaTheme="minorEastAsia" w:hAnsi="Times New Roman" w:cs="Times New Roman"/>
          <w:sz w:val="24"/>
          <w:szCs w:val="24"/>
        </w:rPr>
        <w:t>Dacă</w:t>
      </w:r>
      <w:proofErr w:type="spellEnd"/>
      <w:r w:rsidRPr="00863E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p&gt;2</m:t>
        </m:r>
      </m:oMath>
      <w:r w:rsidRPr="00863EB2">
        <w:rPr>
          <w:rFonts w:ascii="Times New Roman" w:eastAsiaTheme="minorEastAsia" w:hAnsi="Times New Roman" w:cs="Times New Roman"/>
          <w:sz w:val="24"/>
          <w:szCs w:val="24"/>
        </w:rPr>
        <w:t xml:space="preserve">, atunci analiticitatea lui f implică în mod evident că f este neapărat </w:t>
      </w:r>
      <w:r w:rsidR="002E5E1D">
        <w:rPr>
          <w:rFonts w:ascii="Times New Roman" w:eastAsiaTheme="minorEastAsia" w:hAnsi="Times New Roman" w:cs="Times New Roman"/>
          <w:sz w:val="24"/>
          <w:szCs w:val="24"/>
        </w:rPr>
        <w:t xml:space="preserve">un </w:t>
      </w:r>
      <w:proofErr w:type="spellStart"/>
      <w:r w:rsidRPr="00863EB2">
        <w:rPr>
          <w:rFonts w:ascii="Times New Roman" w:eastAsiaTheme="minorEastAsia" w:hAnsi="Times New Roman" w:cs="Times New Roman"/>
          <w:sz w:val="24"/>
          <w:szCs w:val="24"/>
        </w:rPr>
        <w:t>polinom</w:t>
      </w:r>
      <w:proofErr w:type="spellEnd"/>
      <w:r w:rsidRPr="00863EB2">
        <w:rPr>
          <w:rFonts w:ascii="Times New Roman" w:eastAsiaTheme="minorEastAsia" w:hAnsi="Times New Roman" w:cs="Times New Roman"/>
          <w:sz w:val="24"/>
          <w:szCs w:val="24"/>
        </w:rPr>
        <w:t xml:space="preserve"> de grad</w:t>
      </w:r>
      <w:r w:rsidR="002E5E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≤p-1=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1,p-1</m:t>
                </m:r>
              </m:e>
            </m:d>
          </m:e>
        </m:func>
      </m:oMath>
      <w:r w:rsidR="002E5E1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2E5E1D" w:rsidRPr="002E5E1D">
        <w:rPr>
          <w:rFonts w:ascii="Times New Roman" w:eastAsiaTheme="minorEastAsia" w:hAnsi="Times New Roman" w:cs="Times New Roman"/>
          <w:sz w:val="24"/>
          <w:szCs w:val="24"/>
        </w:rPr>
        <w:t>ceea</w:t>
      </w:r>
      <w:proofErr w:type="spellEnd"/>
      <w:r w:rsidR="002E5E1D" w:rsidRPr="002E5E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E5E1D" w:rsidRPr="002E5E1D">
        <w:rPr>
          <w:rFonts w:ascii="Times New Roman" w:eastAsiaTheme="minorEastAsia" w:hAnsi="Times New Roman" w:cs="Times New Roman"/>
          <w:sz w:val="24"/>
          <w:szCs w:val="24"/>
        </w:rPr>
        <w:t>ce</w:t>
      </w:r>
      <w:proofErr w:type="spellEnd"/>
      <w:r w:rsidR="002E5E1D" w:rsidRPr="002E5E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E5E1D" w:rsidRPr="002E5E1D">
        <w:rPr>
          <w:rFonts w:ascii="Times New Roman" w:eastAsiaTheme="minorEastAsia" w:hAnsi="Times New Roman" w:cs="Times New Roman"/>
          <w:sz w:val="24"/>
          <w:szCs w:val="24"/>
        </w:rPr>
        <w:t>contrazice</w:t>
      </w:r>
      <w:proofErr w:type="spellEnd"/>
      <w:r w:rsidR="002E5E1D" w:rsidRPr="002E5E1D">
        <w:rPr>
          <w:rFonts w:ascii="Times New Roman" w:eastAsiaTheme="minorEastAsia" w:hAnsi="Times New Roman" w:cs="Times New Roman"/>
          <w:sz w:val="24"/>
          <w:szCs w:val="24"/>
        </w:rPr>
        <w:t xml:space="preserve"> din </w:t>
      </w:r>
      <w:proofErr w:type="spellStart"/>
      <w:r w:rsidR="002E5E1D" w:rsidRPr="002E5E1D">
        <w:rPr>
          <w:rFonts w:ascii="Times New Roman" w:eastAsiaTheme="minorEastAsia" w:hAnsi="Times New Roman" w:cs="Times New Roman"/>
          <w:sz w:val="24"/>
          <w:szCs w:val="24"/>
        </w:rPr>
        <w:t>nou</w:t>
      </w:r>
      <w:proofErr w:type="spellEnd"/>
      <w:r w:rsidR="002E5E1D" w:rsidRPr="002E5E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E5E1D" w:rsidRPr="002E5E1D">
        <w:rPr>
          <w:rFonts w:ascii="Times New Roman" w:eastAsiaTheme="minorEastAsia" w:hAnsi="Times New Roman" w:cs="Times New Roman"/>
          <w:sz w:val="24"/>
          <w:szCs w:val="24"/>
        </w:rPr>
        <w:t>ipoteza</w:t>
      </w:r>
      <w:proofErr w:type="spellEnd"/>
      <w:r w:rsidR="002E5E1D" w:rsidRPr="002E5E1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A52658E" w14:textId="5D1CF3B6" w:rsidR="00863EB2" w:rsidRDefault="002E5E1D" w:rsidP="002E5E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2E5E1D">
        <w:rPr>
          <w:rFonts w:ascii="Times New Roman" w:eastAsiaTheme="minorEastAsia" w:hAnsi="Times New Roman" w:cs="Times New Roman"/>
          <w:sz w:val="24"/>
          <w:szCs w:val="24"/>
        </w:rPr>
        <w:t>În</w:t>
      </w:r>
      <w:proofErr w:type="spellEnd"/>
      <w:r w:rsidRPr="002E5E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5E1D">
        <w:rPr>
          <w:rFonts w:ascii="Times New Roman" w:eastAsiaTheme="minorEastAsia" w:hAnsi="Times New Roman" w:cs="Times New Roman"/>
          <w:sz w:val="24"/>
          <w:szCs w:val="24"/>
        </w:rPr>
        <w:t>continuare</w:t>
      </w:r>
      <w:proofErr w:type="spellEnd"/>
      <w:r w:rsidRPr="002E5E1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</w:t>
      </w:r>
      <w:r w:rsidRPr="002E5E1D">
        <w:rPr>
          <w:rFonts w:ascii="Times New Roman" w:eastAsiaTheme="minorEastAsia" w:hAnsi="Times New Roman" w:cs="Times New Roman"/>
          <w:sz w:val="24"/>
          <w:szCs w:val="24"/>
        </w:rPr>
        <w:t>ând</w:t>
      </w:r>
      <w:r>
        <w:rPr>
          <w:rFonts w:ascii="Times New Roman" w:eastAsiaTheme="minorEastAsia" w:hAnsi="Times New Roman" w:cs="Times New Roman"/>
          <w:sz w:val="24"/>
          <w:szCs w:val="24"/>
        </w:rPr>
        <w:t>ing</w:t>
      </w:r>
      <w:proofErr w:type="spellEnd"/>
      <w:r w:rsidRPr="002E5E1D">
        <w:rPr>
          <w:rFonts w:ascii="Times New Roman" w:eastAsiaTheme="minorEastAsia" w:hAnsi="Times New Roman" w:cs="Times New Roman"/>
          <w:sz w:val="24"/>
          <w:szCs w:val="24"/>
        </w:rPr>
        <w:t xml:space="preserve"> exact ca </w:t>
      </w:r>
      <w:proofErr w:type="spellStart"/>
      <w:r w:rsidRPr="002E5E1D">
        <w:rPr>
          <w:rFonts w:ascii="Times New Roman" w:eastAsiaTheme="minorEastAsia" w:hAnsi="Times New Roman" w:cs="Times New Roman"/>
          <w:sz w:val="24"/>
          <w:szCs w:val="24"/>
        </w:rPr>
        <w:t>în</w:t>
      </w:r>
      <w:proofErr w:type="spellEnd"/>
      <w:r w:rsidRPr="002E5E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5E1D">
        <w:rPr>
          <w:rFonts w:ascii="Times New Roman" w:eastAsiaTheme="minorEastAsia" w:hAnsi="Times New Roman" w:cs="Times New Roman"/>
          <w:sz w:val="24"/>
          <w:szCs w:val="24"/>
        </w:rPr>
        <w:t>demonstrația</w:t>
      </w:r>
      <w:proofErr w:type="spellEnd"/>
      <w:r w:rsidRPr="002E5E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2E5E1D">
        <w:rPr>
          <w:rFonts w:ascii="Times New Roman" w:eastAsiaTheme="minorEastAsia" w:hAnsi="Times New Roman" w:cs="Times New Roman"/>
          <w:sz w:val="24"/>
          <w:szCs w:val="24"/>
        </w:rPr>
        <w:t>eoremei</w:t>
      </w:r>
      <w:proofErr w:type="spellEnd"/>
      <w:r w:rsidRPr="002E5E1D">
        <w:rPr>
          <w:rFonts w:ascii="Times New Roman" w:eastAsiaTheme="minorEastAsia" w:hAnsi="Times New Roman" w:cs="Times New Roman"/>
          <w:sz w:val="24"/>
          <w:szCs w:val="24"/>
        </w:rPr>
        <w:t xml:space="preserve"> 3, </w:t>
      </w:r>
      <w:proofErr w:type="spellStart"/>
      <w:r w:rsidRPr="002E5E1D">
        <w:rPr>
          <w:rFonts w:ascii="Times New Roman" w:eastAsiaTheme="minorEastAsia" w:hAnsi="Times New Roman" w:cs="Times New Roman"/>
          <w:sz w:val="24"/>
          <w:szCs w:val="24"/>
        </w:rPr>
        <w:t>imediat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5E1D">
        <w:rPr>
          <w:rFonts w:ascii="Times New Roman" w:eastAsiaTheme="minorEastAsia" w:hAnsi="Times New Roman" w:cs="Times New Roman"/>
          <w:sz w:val="24"/>
          <w:szCs w:val="24"/>
        </w:rPr>
        <w:t>obține</w:t>
      </w: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proofErr w:type="spellEnd"/>
      <w:r w:rsidRPr="002E5E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5E1D">
        <w:rPr>
          <w:rFonts w:ascii="Times New Roman" w:eastAsiaTheme="minorEastAsia" w:hAnsi="Times New Roman" w:cs="Times New Roman"/>
          <w:sz w:val="24"/>
          <w:szCs w:val="24"/>
        </w:rPr>
        <w:t>concluzia</w:t>
      </w:r>
      <w:proofErr w:type="spellEnd"/>
      <w:r w:rsidRPr="002E5E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5E1D">
        <w:rPr>
          <w:rFonts w:ascii="Times New Roman" w:eastAsiaTheme="minorEastAsia" w:hAnsi="Times New Roman" w:cs="Times New Roman"/>
          <w:sz w:val="24"/>
          <w:szCs w:val="24"/>
        </w:rPr>
        <w:t>dorită</w:t>
      </w:r>
      <w:proofErr w:type="spellEnd"/>
      <w:r w:rsidRPr="002E5E1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A2ED445" w14:textId="77777777" w:rsidR="00863EB2" w:rsidRPr="00863EB2" w:rsidRDefault="00863EB2" w:rsidP="00AB1E5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55DF21C" w14:textId="343934A3" w:rsidR="00863EB2" w:rsidRPr="002E5E1D" w:rsidRDefault="002E5E1D" w:rsidP="002E5E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5E1D">
        <w:rPr>
          <w:rFonts w:ascii="Times New Roman" w:hAnsi="Times New Roman" w:cs="Times New Roman"/>
          <w:b/>
          <w:bCs/>
          <w:sz w:val="28"/>
          <w:szCs w:val="28"/>
        </w:rPr>
        <w:t>Aproximarea</w:t>
      </w:r>
      <w:proofErr w:type="spellEnd"/>
      <w:r w:rsidRPr="002E5E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5E1D">
        <w:rPr>
          <w:rFonts w:ascii="Times New Roman" w:hAnsi="Times New Roman" w:cs="Times New Roman"/>
          <w:b/>
          <w:bCs/>
          <w:sz w:val="28"/>
          <w:szCs w:val="28"/>
        </w:rPr>
        <w:t>prin</w:t>
      </w:r>
      <w:proofErr w:type="spellEnd"/>
      <w:r w:rsidRPr="002E5E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5E1D">
        <w:rPr>
          <w:rFonts w:ascii="Times New Roman" w:hAnsi="Times New Roman" w:cs="Times New Roman"/>
          <w:b/>
          <w:bCs/>
          <w:sz w:val="28"/>
          <w:szCs w:val="28"/>
        </w:rPr>
        <w:t>iterații</w:t>
      </w:r>
      <w:proofErr w:type="spellEnd"/>
    </w:p>
    <w:p w14:paraId="578ACD3C" w14:textId="6A72FDF2" w:rsidR="00863EB2" w:rsidRDefault="002E5E1D" w:rsidP="00AB1E5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E5E1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E5E1D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2E5E1D">
        <w:rPr>
          <w:rFonts w:ascii="Times New Roman" w:hAnsi="Times New Roman" w:cs="Times New Roman"/>
          <w:sz w:val="24"/>
          <w:szCs w:val="24"/>
        </w:rPr>
        <w:t>analitic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2E5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1D"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2E5E1D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2E5E1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E5E1D">
        <w:rPr>
          <w:rFonts w:ascii="Times New Roman" w:hAnsi="Times New Roman" w:cs="Times New Roman"/>
          <w:sz w:val="24"/>
          <w:szCs w:val="24"/>
        </w:rPr>
        <w:t xml:space="preserve"> de form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,∀z∈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5E1D">
        <w:rPr>
          <w:rFonts w:ascii="Times New Roman" w:eastAsiaTheme="minorEastAsia" w:hAnsi="Times New Roman" w:cs="Times New Roman"/>
          <w:sz w:val="24"/>
          <w:szCs w:val="24"/>
        </w:rPr>
        <w:t>să</w:t>
      </w:r>
      <w:proofErr w:type="spellEnd"/>
      <w:r w:rsidRPr="002E5E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5E1D">
        <w:rPr>
          <w:rFonts w:ascii="Times New Roman" w:eastAsiaTheme="minorEastAsia" w:hAnsi="Times New Roman" w:cs="Times New Roman"/>
          <w:sz w:val="24"/>
          <w:szCs w:val="24"/>
        </w:rPr>
        <w:t>definim</w:t>
      </w:r>
      <w:proofErr w:type="spellEnd"/>
      <w:r w:rsidRPr="002E5E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5E1D">
        <w:rPr>
          <w:rFonts w:ascii="Times New Roman" w:eastAsiaTheme="minorEastAsia" w:hAnsi="Times New Roman" w:cs="Times New Roman"/>
          <w:sz w:val="24"/>
          <w:szCs w:val="24"/>
        </w:rPr>
        <w:t>iterațiile</w:t>
      </w:r>
      <w:proofErr w:type="spellEnd"/>
      <w:r w:rsidRPr="002E5E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5E1D">
        <w:rPr>
          <w:rFonts w:ascii="Times New Roman" w:eastAsiaTheme="minorEastAsia" w:hAnsi="Times New Roman" w:cs="Times New Roman"/>
          <w:sz w:val="24"/>
          <w:szCs w:val="24"/>
        </w:rPr>
        <w:t>unui</w:t>
      </w:r>
      <w:proofErr w:type="spellEnd"/>
      <w:r w:rsidRPr="002E5E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2E5E1D">
        <w:rPr>
          <w:rFonts w:ascii="Times New Roman" w:eastAsiaTheme="minorEastAsia" w:hAnsi="Times New Roman" w:cs="Times New Roman"/>
          <w:sz w:val="24"/>
          <w:szCs w:val="24"/>
        </w:rPr>
        <w:t>polinom</w:t>
      </w:r>
      <w:proofErr w:type="spellEnd"/>
      <w:r w:rsidRPr="002E5E1D">
        <w:rPr>
          <w:rFonts w:ascii="Times New Roman" w:eastAsiaTheme="minorEastAsia" w:hAnsi="Times New Roman" w:cs="Times New Roman"/>
          <w:sz w:val="24"/>
          <w:szCs w:val="24"/>
        </w:rPr>
        <w:t xml:space="preserve"> Lorentz complex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(f)(z)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prin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și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m-1</m:t>
                    </m:r>
                  </m:e>
                </m:d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,∀m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∈N,</m:t>
        </m:r>
        <m:r>
          <w:rPr>
            <w:rFonts w:ascii="Cambria Math" w:eastAsiaTheme="minorEastAsia" w:hAnsi="Cambria Math" w:cs="Times New Roman"/>
            <w:sz w:val="24"/>
            <w:szCs w:val="24"/>
          </w:rPr>
          <m:t>m≥2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8852612" w14:textId="3673FAD6" w:rsidR="002E5E1D" w:rsidRDefault="002E5E1D" w:rsidP="002E5E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avem</w:t>
      </w:r>
      <w:proofErr w:type="spellEnd"/>
    </w:p>
    <w:p w14:paraId="1A6AC41A" w14:textId="0B29AAF6" w:rsidR="002E5E1D" w:rsidRDefault="001D5988" w:rsidP="002E5E1D">
      <w:pPr>
        <w:jc w:val="both"/>
        <w:rPr>
          <w:rFonts w:ascii="Times New Roman" w:hAnsi="Times New Roman" w:cs="Times New Roman"/>
          <w:sz w:val="24"/>
          <w:szCs w:val="24"/>
        </w:rPr>
      </w:pPr>
      <w:r w:rsidRPr="001D59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904A26" wp14:editId="059B423E">
            <wp:extent cx="5943600" cy="4876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9974" w14:textId="07F1910B" w:rsidR="002E5E1D" w:rsidRDefault="001D5988" w:rsidP="00AB1E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598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1D5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988">
        <w:rPr>
          <w:rFonts w:ascii="Times New Roman" w:hAnsi="Times New Roman" w:cs="Times New Roman"/>
          <w:sz w:val="24"/>
          <w:szCs w:val="24"/>
        </w:rPr>
        <w:t>recurență</w:t>
      </w:r>
      <w:proofErr w:type="spellEnd"/>
      <w:r w:rsidRPr="001D5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98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D5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988">
        <w:rPr>
          <w:rFonts w:ascii="Times New Roman" w:hAnsi="Times New Roman" w:cs="Times New Roman"/>
          <w:sz w:val="24"/>
          <w:szCs w:val="24"/>
        </w:rPr>
        <w:t>toți</w:t>
      </w:r>
      <w:proofErr w:type="spellEnd"/>
      <w:r w:rsidRPr="001D598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m≥1</m:t>
        </m:r>
      </m:oMath>
      <w:r w:rsidRPr="001D5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5988">
        <w:rPr>
          <w:rFonts w:ascii="Times New Roman" w:hAnsi="Times New Roman" w:cs="Times New Roman"/>
          <w:sz w:val="24"/>
          <w:szCs w:val="24"/>
        </w:rPr>
        <w:t>obținem</w:t>
      </w:r>
      <w:proofErr w:type="spellEnd"/>
      <w:r w:rsidRPr="001D598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D5988">
        <w:rPr>
          <w:rFonts w:ascii="Times New Roman" w:hAnsi="Times New Roman" w:cs="Times New Roman"/>
          <w:sz w:val="24"/>
          <w:szCs w:val="24"/>
        </w:rPr>
        <w:t>ușurință</w:t>
      </w:r>
      <w:proofErr w:type="spellEnd"/>
    </w:p>
    <w:p w14:paraId="37940A3D" w14:textId="5A4EF7AD" w:rsidR="002E5E1D" w:rsidRDefault="00EC1303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 w:rsidRPr="00EC13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808942" wp14:editId="2AE0F7A8">
            <wp:extent cx="5943600" cy="49974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25D3" w14:textId="553B3E7B" w:rsidR="00EC1303" w:rsidRDefault="00EC1303" w:rsidP="00AB1E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dacă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k=0,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dacă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și</w:t>
      </w:r>
    </w:p>
    <w:p w14:paraId="10BC3F90" w14:textId="420E28FB" w:rsidR="00EC1303" w:rsidRDefault="00EC1303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 w:rsidRPr="00EC13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470C96" wp14:editId="025E3263">
            <wp:extent cx="5943600" cy="49339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F983" w14:textId="4B76ED36" w:rsidR="00EC1303" w:rsidRDefault="00EC1303" w:rsidP="00EC1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1303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EC1303">
        <w:rPr>
          <w:rFonts w:ascii="Times New Roman" w:hAnsi="Times New Roman" w:cs="Times New Roman"/>
          <w:sz w:val="24"/>
          <w:szCs w:val="24"/>
        </w:rPr>
        <w:t xml:space="preserve"> principal al </w:t>
      </w:r>
      <w:proofErr w:type="spellStart"/>
      <w:r w:rsidRPr="00EC1303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EC1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303">
        <w:rPr>
          <w:rFonts w:ascii="Times New Roman" w:hAnsi="Times New Roman" w:cs="Times New Roman"/>
          <w:sz w:val="24"/>
          <w:szCs w:val="24"/>
        </w:rPr>
        <w:t>secțiuni</w:t>
      </w:r>
      <w:proofErr w:type="spellEnd"/>
      <w:r w:rsidRPr="00EC1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30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C1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303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A10EBF" w14:textId="18B65225" w:rsidR="00EC1303" w:rsidRDefault="00EC1303" w:rsidP="00AB1E5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Teorema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5.</w:t>
      </w:r>
      <w:r>
        <w:rPr>
          <w:rFonts w:ascii="Times New Roman" w:hAnsi="Times New Roman" w:cs="Times New Roman"/>
          <w:sz w:val="24"/>
          <w:szCs w:val="24"/>
        </w:rPr>
        <w:t xml:space="preserve"> Fie f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analitică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R&gt;1,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,∀z∈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ie 1</m:t>
        </m:r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r&lt;R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Avem</w:t>
      </w:r>
      <w:proofErr w:type="spellEnd"/>
    </w:p>
    <w:p w14:paraId="257A0459" w14:textId="144054AA" w:rsidR="00EC1303" w:rsidRDefault="00EC1303" w:rsidP="00AB1E5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C1303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02FCBE46" wp14:editId="2634FF30">
            <wp:extent cx="5943600" cy="4965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D10E" w14:textId="358DD9CE" w:rsidR="00EC1303" w:rsidRDefault="00EC1303" w:rsidP="00AB1E5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 w:rsidRPr="00EC1303">
        <w:rPr>
          <w:rFonts w:ascii="Times New Roman" w:hAnsi="Times New Roman" w:cs="Times New Roman"/>
          <w:iCs/>
          <w:sz w:val="24"/>
          <w:szCs w:val="24"/>
        </w:rPr>
        <w:t>și</w:t>
      </w:r>
      <w:proofErr w:type="spellEnd"/>
      <w:r w:rsidRPr="00EC130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C1303">
        <w:rPr>
          <w:rFonts w:ascii="Times New Roman" w:hAnsi="Times New Roman" w:cs="Times New Roman"/>
          <w:iCs/>
          <w:sz w:val="24"/>
          <w:szCs w:val="24"/>
        </w:rPr>
        <w:t>prin</w:t>
      </w:r>
      <w:proofErr w:type="spellEnd"/>
      <w:r w:rsidRPr="00EC130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C1303">
        <w:rPr>
          <w:rFonts w:ascii="Times New Roman" w:hAnsi="Times New Roman" w:cs="Times New Roman"/>
          <w:iCs/>
          <w:sz w:val="24"/>
          <w:szCs w:val="24"/>
        </w:rPr>
        <w:t>urmare</w:t>
      </w:r>
      <w:proofErr w:type="spellEnd"/>
      <w:r w:rsidRPr="00EC130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C1303">
        <w:rPr>
          <w:rFonts w:ascii="Times New Roman" w:hAnsi="Times New Roman" w:cs="Times New Roman"/>
          <w:iCs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func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atunci</w:t>
      </w:r>
      <w:proofErr w:type="spellEnd"/>
    </w:p>
    <w:p w14:paraId="1DE97DDE" w14:textId="73AB4640" w:rsidR="00EC1303" w:rsidRPr="00EC1303" w:rsidRDefault="00EC1303" w:rsidP="00AB1E52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C1303">
        <w:rPr>
          <w:rFonts w:ascii="Times New Roman" w:hAnsi="Times New Roman" w:cs="Times New Roman"/>
          <w:iCs/>
          <w:sz w:val="24"/>
          <w:szCs w:val="24"/>
        </w:rPr>
        <w:drawing>
          <wp:inline distT="0" distB="0" distL="0" distR="0" wp14:anchorId="0CB2F4BF" wp14:editId="0811D31E">
            <wp:extent cx="5943600" cy="30289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F51D" w14:textId="7FA7D757" w:rsidR="00EC1303" w:rsidRPr="00EC1303" w:rsidRDefault="00EC1303" w:rsidP="00AB1E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Demonstrație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obținem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ușor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că</w:t>
      </w:r>
      <w:proofErr w:type="spellEnd"/>
    </w:p>
    <w:p w14:paraId="6BED79A1" w14:textId="60D8BFD8" w:rsidR="00EC1303" w:rsidRDefault="00EC1303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 w:rsidRPr="00EC130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449FE0" wp14:editId="44CD9E98">
            <wp:extent cx="5943600" cy="5549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63CA" w14:textId="0E8A6CFE" w:rsidR="00EC1303" w:rsidRDefault="00EC1303" w:rsidP="00AB1E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…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obținem</w:t>
      </w:r>
      <w:proofErr w:type="spellEnd"/>
    </w:p>
    <w:p w14:paraId="755403C0" w14:textId="1DA20A24" w:rsidR="00EC1303" w:rsidRDefault="00EC1303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 w:rsidRPr="00EC13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6BDB72" wp14:editId="312E8703">
            <wp:extent cx="5943600" cy="20193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9B15" w14:textId="37AEBD84" w:rsidR="00EC1303" w:rsidRDefault="00EC1303" w:rsidP="00AB1E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cum </w:t>
      </w:r>
      <m:oMath>
        <m:r>
          <w:rPr>
            <w:rFonts w:ascii="Cambria Math" w:hAnsi="Cambria Math" w:cs="Times New Roman"/>
            <w:sz w:val="24"/>
            <w:szCs w:val="24"/>
          </w:rPr>
          <m:t>1-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 ∀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obținem</w:t>
      </w:r>
      <w:proofErr w:type="spellEnd"/>
    </w:p>
    <w:p w14:paraId="14207982" w14:textId="5A5D5740" w:rsidR="00EC1303" w:rsidRDefault="00EC1303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 w:rsidRPr="00EC13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E91F6C" wp14:editId="1FED7BAE">
            <wp:extent cx="5943600" cy="5543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4C35" w14:textId="25D1FE81" w:rsidR="00EC1303" w:rsidRDefault="00151670" w:rsidP="00AB1E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demonstrează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imediat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398062" w14:textId="041D590F" w:rsidR="00EC1303" w:rsidRDefault="00EC1303" w:rsidP="00AB1E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EE3EC8" w14:textId="0F69FF46" w:rsidR="00151670" w:rsidRPr="00151670" w:rsidRDefault="00151670" w:rsidP="00AB1E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Recunoștință</w:t>
      </w:r>
      <w:proofErr w:type="spellEnd"/>
    </w:p>
    <w:p w14:paraId="4D49884B" w14:textId="14566DA4" w:rsidR="00151670" w:rsidRDefault="00151670" w:rsidP="00AB1E5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1670">
        <w:rPr>
          <w:rFonts w:ascii="Times New Roman" w:hAnsi="Times New Roman" w:cs="Times New Roman"/>
          <w:sz w:val="24"/>
          <w:szCs w:val="24"/>
        </w:rPr>
        <w:t>Autorul</w:t>
      </w:r>
      <w:proofErr w:type="spellEnd"/>
      <w:r w:rsidRPr="00151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70">
        <w:rPr>
          <w:rFonts w:ascii="Times New Roman" w:hAnsi="Times New Roman" w:cs="Times New Roman"/>
          <w:sz w:val="24"/>
          <w:szCs w:val="24"/>
        </w:rPr>
        <w:t>dorește</w:t>
      </w:r>
      <w:proofErr w:type="spellEnd"/>
      <w:r w:rsidRPr="00151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70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51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70">
        <w:rPr>
          <w:rFonts w:ascii="Times New Roman" w:hAnsi="Times New Roman" w:cs="Times New Roman"/>
          <w:sz w:val="24"/>
          <w:szCs w:val="24"/>
        </w:rPr>
        <w:t>mulțumească</w:t>
      </w:r>
      <w:proofErr w:type="spellEnd"/>
      <w:r w:rsidRPr="00151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70">
        <w:rPr>
          <w:rFonts w:ascii="Times New Roman" w:hAnsi="Times New Roman" w:cs="Times New Roman"/>
          <w:sz w:val="24"/>
          <w:szCs w:val="24"/>
        </w:rPr>
        <w:t>arbitrilor</w:t>
      </w:r>
      <w:proofErr w:type="spellEnd"/>
      <w:r w:rsidRPr="00151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7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51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670">
        <w:rPr>
          <w:rFonts w:ascii="Times New Roman" w:hAnsi="Times New Roman" w:cs="Times New Roman"/>
          <w:sz w:val="24"/>
          <w:szCs w:val="24"/>
        </w:rPr>
        <w:t>corectările</w:t>
      </w:r>
      <w:proofErr w:type="spellEnd"/>
      <w:r w:rsidRPr="00151670">
        <w:rPr>
          <w:rFonts w:ascii="Times New Roman" w:hAnsi="Times New Roman" w:cs="Times New Roman"/>
          <w:sz w:val="24"/>
          <w:szCs w:val="24"/>
        </w:rPr>
        <w:t xml:space="preserve"> lor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4F3BEC" w14:textId="52B8ECB7" w:rsidR="00151670" w:rsidRDefault="00151670" w:rsidP="00AB1E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5E14E7" w14:textId="33A7905B" w:rsidR="00151670" w:rsidRPr="00151670" w:rsidRDefault="00151670" w:rsidP="00AB1E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Bibliografie</w:t>
      </w:r>
      <w:proofErr w:type="spellEnd"/>
    </w:p>
    <w:p w14:paraId="46A47A5D" w14:textId="0F184B2F" w:rsidR="00151670" w:rsidRPr="00151670" w:rsidRDefault="00151670" w:rsidP="00151670">
      <w:pPr>
        <w:jc w:val="both"/>
        <w:rPr>
          <w:rFonts w:ascii="Times New Roman" w:hAnsi="Times New Roman" w:cs="Times New Roman"/>
          <w:sz w:val="24"/>
          <w:szCs w:val="24"/>
        </w:rPr>
      </w:pPr>
      <w:r w:rsidRPr="00151670">
        <w:rPr>
          <w:rFonts w:ascii="Times New Roman" w:hAnsi="Times New Roman" w:cs="Times New Roman"/>
          <w:sz w:val="24"/>
          <w:szCs w:val="24"/>
        </w:rPr>
        <w:t>[1] S. G. Gal, Approximation by Complex Bernstein and Convolution Type Operators,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670">
        <w:rPr>
          <w:rFonts w:ascii="Times New Roman" w:hAnsi="Times New Roman" w:cs="Times New Roman"/>
          <w:sz w:val="24"/>
          <w:szCs w:val="24"/>
        </w:rPr>
        <w:t>World Scientific Publishing Company, New Jersey, 2009.</w:t>
      </w:r>
    </w:p>
    <w:p w14:paraId="6098E07F" w14:textId="1D2AA4F3" w:rsidR="00151670" w:rsidRDefault="00151670" w:rsidP="00151670">
      <w:pPr>
        <w:jc w:val="both"/>
        <w:rPr>
          <w:rFonts w:ascii="Times New Roman" w:hAnsi="Times New Roman" w:cs="Times New Roman"/>
          <w:sz w:val="24"/>
          <w:szCs w:val="24"/>
        </w:rPr>
      </w:pPr>
      <w:r w:rsidRPr="00151670">
        <w:rPr>
          <w:rFonts w:ascii="Times New Roman" w:hAnsi="Times New Roman" w:cs="Times New Roman"/>
          <w:sz w:val="24"/>
          <w:szCs w:val="24"/>
        </w:rPr>
        <w:t>[2] G. G. Lorentz, Bernstein Polynomials, Chelsea Publishing Company, New York,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670">
        <w:rPr>
          <w:rFonts w:ascii="Times New Roman" w:hAnsi="Times New Roman" w:cs="Times New Roman"/>
          <w:sz w:val="24"/>
          <w:szCs w:val="24"/>
        </w:rPr>
        <w:t>1986.</w:t>
      </w:r>
    </w:p>
    <w:p w14:paraId="24364872" w14:textId="77777777" w:rsidR="00151670" w:rsidRPr="00A47591" w:rsidRDefault="00151670" w:rsidP="00AB1E5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51670" w:rsidRPr="00A47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84AE2"/>
    <w:multiLevelType w:val="hybridMultilevel"/>
    <w:tmpl w:val="09460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809B8"/>
    <w:multiLevelType w:val="multilevel"/>
    <w:tmpl w:val="DAE40D40"/>
    <w:lvl w:ilvl="0">
      <w:start w:val="1"/>
      <w:numFmt w:val="lowerRoman"/>
      <w:lvlText w:val="(%1)"/>
      <w:lvlJc w:val="right"/>
      <w:pPr>
        <w:ind w:left="720" w:hanging="360"/>
      </w:pPr>
      <w:rPr>
        <w:rFonts w:hint="default"/>
        <w:b w:val="0"/>
        <w:i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85E7513"/>
    <w:multiLevelType w:val="hybridMultilevel"/>
    <w:tmpl w:val="61E63A0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BA"/>
    <w:rsid w:val="00017D18"/>
    <w:rsid w:val="0002242F"/>
    <w:rsid w:val="00151670"/>
    <w:rsid w:val="00181D9F"/>
    <w:rsid w:val="001C1138"/>
    <w:rsid w:val="001C72BA"/>
    <w:rsid w:val="001D5988"/>
    <w:rsid w:val="00211D71"/>
    <w:rsid w:val="002C065A"/>
    <w:rsid w:val="002E5E1D"/>
    <w:rsid w:val="00315BB1"/>
    <w:rsid w:val="00333775"/>
    <w:rsid w:val="003B768E"/>
    <w:rsid w:val="005359EE"/>
    <w:rsid w:val="00581FEE"/>
    <w:rsid w:val="007B15B6"/>
    <w:rsid w:val="007B398A"/>
    <w:rsid w:val="00852D01"/>
    <w:rsid w:val="00863EB2"/>
    <w:rsid w:val="008C4D89"/>
    <w:rsid w:val="00A47591"/>
    <w:rsid w:val="00AB1E52"/>
    <w:rsid w:val="00AD0F3F"/>
    <w:rsid w:val="00B07DE7"/>
    <w:rsid w:val="00C60B64"/>
    <w:rsid w:val="00C63E76"/>
    <w:rsid w:val="00CE0D92"/>
    <w:rsid w:val="00CE7912"/>
    <w:rsid w:val="00D24CCA"/>
    <w:rsid w:val="00DA164E"/>
    <w:rsid w:val="00DB2173"/>
    <w:rsid w:val="00DB4E4A"/>
    <w:rsid w:val="00E3191C"/>
    <w:rsid w:val="00EC1303"/>
    <w:rsid w:val="00FC5274"/>
    <w:rsid w:val="00FF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3027"/>
  <w15:chartTrackingRefBased/>
  <w15:docId w15:val="{D8ECD23E-CF4A-47AD-BFEE-652D4963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9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7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6938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3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0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8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1852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7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61790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9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Remus-Nicolae Pelle</dc:creator>
  <cp:keywords/>
  <dc:description/>
  <cp:lastModifiedBy>Remus-Nicolae Pelle</cp:lastModifiedBy>
  <cp:revision>9</cp:revision>
  <dcterms:created xsi:type="dcterms:W3CDTF">2021-01-26T19:21:00Z</dcterms:created>
  <dcterms:modified xsi:type="dcterms:W3CDTF">2021-01-28T23:33:00Z</dcterms:modified>
</cp:coreProperties>
</file>