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v:background id="_x0000_s2049" o:bwmode="white" fillcolor="#f2f2f2 [3052]">
      <v:fill r:id="rId7" o:title="Light upward diagonal" type="pattern"/>
    </v:background>
  </w:background>
  <w:body>
    <w:tbl>
      <w:tblPr>
        <w:tblStyle w:val="TableGrid"/>
        <w:tblW w:w="1161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7290"/>
      </w:tblGrid>
      <w:tr w:rsidR="00957FC0" w:rsidRPr="005B235B" w14:paraId="7375272E" w14:textId="77777777" w:rsidTr="00FB5637">
        <w:trPr>
          <w:trHeight w:val="2250"/>
        </w:trPr>
        <w:tc>
          <w:tcPr>
            <w:tcW w:w="11610" w:type="dxa"/>
            <w:gridSpan w:val="2"/>
            <w:shd w:val="clear" w:color="auto" w:fill="2A3636"/>
          </w:tcPr>
          <w:p w14:paraId="5974E1EA" w14:textId="1C476C48" w:rsidR="00AF5A2A" w:rsidRDefault="00D92978" w:rsidP="00E32215">
            <w:pPr>
              <w:jc w:val="center"/>
              <w:rPr>
                <w:rFonts w:cstheme="minorHAnsi"/>
                <w:b/>
                <w:color w:val="FFFFFF" w:themeColor="background1"/>
                <w:sz w:val="44"/>
                <w:szCs w:val="32"/>
              </w:rPr>
            </w:pPr>
            <w:r>
              <w:rPr>
                <w:rFonts w:cstheme="minorHAnsi"/>
                <w:b/>
                <w:color w:val="FFFFFF" w:themeColor="background1"/>
                <w:sz w:val="44"/>
                <w:szCs w:val="32"/>
              </w:rPr>
              <w:t>THANIKA</w:t>
            </w:r>
            <w:r w:rsidR="00105D6D">
              <w:rPr>
                <w:rFonts w:cstheme="minorHAnsi"/>
                <w:b/>
                <w:color w:val="FFFFFF" w:themeColor="background1"/>
                <w:sz w:val="44"/>
                <w:szCs w:val="32"/>
              </w:rPr>
              <w:t>CHALAN</w:t>
            </w:r>
          </w:p>
          <w:p w14:paraId="75ABA18D" w14:textId="72D373FA" w:rsidR="00F25858" w:rsidRPr="00F25858" w:rsidRDefault="00AA269F" w:rsidP="00F25858">
            <w:pPr>
              <w:pStyle w:val="Subtitle"/>
              <w:jc w:val="center"/>
              <w:rPr>
                <w:color w:val="FFFFFF" w:themeColor="background1"/>
              </w:rPr>
            </w:pPr>
            <w:r>
              <w:rPr>
                <w:color w:val="FFFFFF" w:themeColor="background1"/>
              </w:rPr>
              <w:t xml:space="preserve">GEN AI ARCHITECT/ </w:t>
            </w:r>
            <w:r w:rsidR="00E95ABB">
              <w:rPr>
                <w:color w:val="FFFFFF" w:themeColor="background1"/>
              </w:rPr>
              <w:t xml:space="preserve">ARCHITECT </w:t>
            </w:r>
            <w:r w:rsidR="00105D6D">
              <w:rPr>
                <w:color w:val="FFFFFF" w:themeColor="background1"/>
              </w:rPr>
              <w:t xml:space="preserve">/ </w:t>
            </w:r>
            <w:r w:rsidR="006B7D0F">
              <w:rPr>
                <w:color w:val="FFFFFF" w:themeColor="background1"/>
              </w:rPr>
              <w:t>PRINCIPAL</w:t>
            </w:r>
            <w:r w:rsidR="00E95ABB">
              <w:rPr>
                <w:color w:val="FFFFFF" w:themeColor="background1"/>
              </w:rPr>
              <w:t xml:space="preserve"> ARCHITECT</w:t>
            </w:r>
            <w:r w:rsidR="00EA200A">
              <w:rPr>
                <w:color w:val="FFFFFF" w:themeColor="background1"/>
              </w:rPr>
              <w:t xml:space="preserve"> </w:t>
            </w:r>
          </w:p>
          <w:p w14:paraId="2CCD4415" w14:textId="6C319063" w:rsidR="00886E40" w:rsidRDefault="00A552F0" w:rsidP="00F86B2A">
            <w:pPr>
              <w:jc w:val="center"/>
              <w:rPr>
                <w:rFonts w:cstheme="minorHAnsi"/>
                <w:color w:val="FFFFFF" w:themeColor="background1"/>
                <w:sz w:val="20"/>
                <w:szCs w:val="20"/>
              </w:rPr>
            </w:pPr>
            <w:r w:rsidRPr="00A552F0">
              <w:rPr>
                <w:rFonts w:cstheme="minorHAnsi"/>
                <w:color w:val="FFFFFF" w:themeColor="background1"/>
                <w:sz w:val="20"/>
                <w:szCs w:val="20"/>
              </w:rPr>
              <w:t>GenAI Solutions Architect with 18 years building payment and enterprise platforms — currently designing Agentic AI workflows, LLM integrations, and RAG pipelines at Fiserv. Proven at scaling payment systems to 300+ TPS and architecting 50+ microservice integration layers for Comcast, Deutsche Bank, and FIS.</w:t>
            </w:r>
            <w:r w:rsidR="00B520F4">
              <w:rPr>
                <w:rFonts w:cstheme="minorHAnsi"/>
                <w:color w:val="FFFFFF" w:themeColor="background1"/>
                <w:sz w:val="20"/>
                <w:szCs w:val="20"/>
              </w:rPr>
              <w:t xml:space="preserve">; targeting techno-managerial assignments as Architect, Technical Lead preferably in Chennai, </w:t>
            </w:r>
            <w:proofErr w:type="gramStart"/>
            <w:r w:rsidR="00B520F4">
              <w:rPr>
                <w:rFonts w:cstheme="minorHAnsi"/>
                <w:color w:val="FFFFFF" w:themeColor="background1"/>
                <w:sz w:val="20"/>
                <w:szCs w:val="20"/>
              </w:rPr>
              <w:t xml:space="preserve">Bangalore </w:t>
            </w:r>
            <w:r w:rsidR="00AA269F">
              <w:rPr>
                <w:rFonts w:cstheme="minorHAnsi"/>
                <w:color w:val="FFFFFF" w:themeColor="background1"/>
                <w:sz w:val="20"/>
                <w:szCs w:val="20"/>
              </w:rPr>
              <w:t>,</w:t>
            </w:r>
            <w:proofErr w:type="gramEnd"/>
            <w:r w:rsidR="00AA269F">
              <w:rPr>
                <w:rFonts w:cstheme="minorHAnsi"/>
                <w:color w:val="FFFFFF" w:themeColor="background1"/>
                <w:sz w:val="20"/>
                <w:szCs w:val="20"/>
              </w:rPr>
              <w:t xml:space="preserve"> </w:t>
            </w:r>
            <w:r w:rsidR="00B520F4">
              <w:rPr>
                <w:rFonts w:cstheme="minorHAnsi"/>
                <w:color w:val="FFFFFF" w:themeColor="background1"/>
                <w:sz w:val="20"/>
                <w:szCs w:val="20"/>
              </w:rPr>
              <w:t>Dubai, Singapore</w:t>
            </w:r>
          </w:p>
          <w:p w14:paraId="17F5819F" w14:textId="77777777" w:rsidR="00DB0F9B" w:rsidRPr="00FB5637" w:rsidRDefault="00DB0F9B" w:rsidP="00F86B2A">
            <w:pPr>
              <w:jc w:val="center"/>
              <w:rPr>
                <w:rFonts w:cstheme="minorHAnsi"/>
                <w:color w:val="FFFFFF" w:themeColor="background1"/>
                <w:sz w:val="10"/>
                <w:szCs w:val="20"/>
              </w:rPr>
            </w:pPr>
          </w:p>
          <w:p w14:paraId="33FD867C" w14:textId="45F1C910" w:rsidR="00DB0F9B" w:rsidRDefault="00DB0F9B" w:rsidP="00F86B2A">
            <w:pPr>
              <w:jc w:val="center"/>
              <w:rPr>
                <w:rFonts w:cstheme="minorHAnsi"/>
                <w:color w:val="FFFFFF" w:themeColor="background1"/>
                <w:sz w:val="20"/>
                <w:szCs w:val="20"/>
              </w:rPr>
            </w:pPr>
            <w:r w:rsidRPr="00615BC5">
              <w:rPr>
                <w:noProof/>
                <w:color w:val="FFFFFF" w:themeColor="background1"/>
              </w:rPr>
              <mc:AlternateContent>
                <mc:Choice Requires="wps">
                  <w:drawing>
                    <wp:inline distT="0" distB="0" distL="0" distR="0" wp14:anchorId="7424BC8A" wp14:editId="2870DAB3">
                      <wp:extent cx="144855" cy="100972"/>
                      <wp:effectExtent l="0" t="0" r="7620" b="0"/>
                      <wp:docPr id="86" name="Freeform 160">
                        <a:extLst xmlns:a="http://schemas.openxmlformats.org/drawingml/2006/main">
                          <a:ext uri="{FF2B5EF4-FFF2-40B4-BE49-F238E27FC236}">
                            <a16:creationId xmlns:a16="http://schemas.microsoft.com/office/drawing/2014/main" id="{B79CDACE-7069-964D-AD80-EFFA0E72E60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855" cy="100972"/>
                              </a:xfrm>
                              <a:custGeom>
                                <a:avLst/>
                                <a:gdLst>
                                  <a:gd name="T0" fmla="*/ 147286 w 601"/>
                                  <a:gd name="T1" fmla="*/ 68912 h 418"/>
                                  <a:gd name="T2" fmla="*/ 147286 w 601"/>
                                  <a:gd name="T3" fmla="*/ 68912 h 418"/>
                                  <a:gd name="T4" fmla="*/ 213026 w 601"/>
                                  <a:gd name="T5" fmla="*/ 2526 h 418"/>
                                  <a:gd name="T6" fmla="*/ 215541 w 601"/>
                                  <a:gd name="T7" fmla="*/ 10102 h 418"/>
                                  <a:gd name="T8" fmla="*/ 215541 w 601"/>
                                  <a:gd name="T9" fmla="*/ 139989 h 418"/>
                                  <a:gd name="T10" fmla="*/ 213026 w 601"/>
                                  <a:gd name="T11" fmla="*/ 147927 h 418"/>
                                  <a:gd name="T12" fmla="*/ 147286 w 601"/>
                                  <a:gd name="T13" fmla="*/ 68912 h 418"/>
                                  <a:gd name="T14" fmla="*/ 2515 w 601"/>
                                  <a:gd name="T15" fmla="*/ 2526 h 418"/>
                                  <a:gd name="T16" fmla="*/ 2515 w 601"/>
                                  <a:gd name="T17" fmla="*/ 2526 h 418"/>
                                  <a:gd name="T18" fmla="*/ 10059 w 601"/>
                                  <a:gd name="T19" fmla="*/ 0 h 418"/>
                                  <a:gd name="T20" fmla="*/ 205482 w 601"/>
                                  <a:gd name="T21" fmla="*/ 0 h 418"/>
                                  <a:gd name="T22" fmla="*/ 213026 w 601"/>
                                  <a:gd name="T23" fmla="*/ 2526 h 418"/>
                                  <a:gd name="T24" fmla="*/ 106693 w 601"/>
                                  <a:gd name="T25" fmla="*/ 86591 h 418"/>
                                  <a:gd name="T26" fmla="*/ 2515 w 601"/>
                                  <a:gd name="T27" fmla="*/ 2526 h 418"/>
                                  <a:gd name="T28" fmla="*/ 2515 w 601"/>
                                  <a:gd name="T29" fmla="*/ 147927 h 418"/>
                                  <a:gd name="T30" fmla="*/ 2515 w 601"/>
                                  <a:gd name="T31" fmla="*/ 147927 h 418"/>
                                  <a:gd name="T32" fmla="*/ 0 w 601"/>
                                  <a:gd name="T33" fmla="*/ 139989 h 418"/>
                                  <a:gd name="T34" fmla="*/ 0 w 601"/>
                                  <a:gd name="T35" fmla="*/ 10102 h 418"/>
                                  <a:gd name="T36" fmla="*/ 2515 w 601"/>
                                  <a:gd name="T37" fmla="*/ 2526 h 418"/>
                                  <a:gd name="T38" fmla="*/ 68614 w 601"/>
                                  <a:gd name="T39" fmla="*/ 68912 h 418"/>
                                  <a:gd name="T40" fmla="*/ 2515 w 601"/>
                                  <a:gd name="T41" fmla="*/ 147927 h 418"/>
                                  <a:gd name="T42" fmla="*/ 106693 w 601"/>
                                  <a:gd name="T43" fmla="*/ 107157 h 418"/>
                                  <a:gd name="T44" fmla="*/ 106693 w 601"/>
                                  <a:gd name="T45" fmla="*/ 107157 h 418"/>
                                  <a:gd name="T46" fmla="*/ 134354 w 601"/>
                                  <a:gd name="T47" fmla="*/ 79014 h 418"/>
                                  <a:gd name="T48" fmla="*/ 213026 w 601"/>
                                  <a:gd name="T49" fmla="*/ 147927 h 418"/>
                                  <a:gd name="T50" fmla="*/ 205482 w 601"/>
                                  <a:gd name="T51" fmla="*/ 150452 h 418"/>
                                  <a:gd name="T52" fmla="*/ 10059 w 601"/>
                                  <a:gd name="T53" fmla="*/ 150452 h 418"/>
                                  <a:gd name="T54" fmla="*/ 2515 w 601"/>
                                  <a:gd name="T55" fmla="*/ 147927 h 418"/>
                                  <a:gd name="T56" fmla="*/ 78672 w 601"/>
                                  <a:gd name="T57" fmla="*/ 79014 h 418"/>
                                  <a:gd name="T58" fmla="*/ 106693 w 601"/>
                                  <a:gd name="T59" fmla="*/ 107157 h 418"/>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601" h="418">
                                    <a:moveTo>
                                      <a:pt x="410" y="191"/>
                                    </a:moveTo>
                                    <a:lnTo>
                                      <a:pt x="410" y="191"/>
                                    </a:lnTo>
                                    <a:cubicBezTo>
                                      <a:pt x="593" y="7"/>
                                      <a:pt x="593" y="7"/>
                                      <a:pt x="593" y="7"/>
                                    </a:cubicBezTo>
                                    <a:cubicBezTo>
                                      <a:pt x="600" y="14"/>
                                      <a:pt x="600" y="21"/>
                                      <a:pt x="600" y="28"/>
                                    </a:cubicBezTo>
                                    <a:cubicBezTo>
                                      <a:pt x="600" y="388"/>
                                      <a:pt x="600" y="388"/>
                                      <a:pt x="600" y="388"/>
                                    </a:cubicBezTo>
                                    <a:cubicBezTo>
                                      <a:pt x="600" y="395"/>
                                      <a:pt x="600" y="403"/>
                                      <a:pt x="593" y="410"/>
                                    </a:cubicBezTo>
                                    <a:lnTo>
                                      <a:pt x="410" y="191"/>
                                    </a:lnTo>
                                    <a:close/>
                                    <a:moveTo>
                                      <a:pt x="7" y="7"/>
                                    </a:moveTo>
                                    <a:lnTo>
                                      <a:pt x="7" y="7"/>
                                    </a:lnTo>
                                    <a:cubicBezTo>
                                      <a:pt x="14" y="7"/>
                                      <a:pt x="21" y="0"/>
                                      <a:pt x="28" y="0"/>
                                    </a:cubicBezTo>
                                    <a:cubicBezTo>
                                      <a:pt x="572" y="0"/>
                                      <a:pt x="572" y="0"/>
                                      <a:pt x="572" y="0"/>
                                    </a:cubicBezTo>
                                    <a:cubicBezTo>
                                      <a:pt x="579" y="0"/>
                                      <a:pt x="586" y="7"/>
                                      <a:pt x="593" y="7"/>
                                    </a:cubicBezTo>
                                    <a:cubicBezTo>
                                      <a:pt x="297" y="240"/>
                                      <a:pt x="297" y="240"/>
                                      <a:pt x="297" y="240"/>
                                    </a:cubicBezTo>
                                    <a:lnTo>
                                      <a:pt x="7" y="7"/>
                                    </a:lnTo>
                                    <a:close/>
                                    <a:moveTo>
                                      <a:pt x="7" y="410"/>
                                    </a:moveTo>
                                    <a:lnTo>
                                      <a:pt x="7" y="410"/>
                                    </a:lnTo>
                                    <a:cubicBezTo>
                                      <a:pt x="0" y="403"/>
                                      <a:pt x="0" y="395"/>
                                      <a:pt x="0" y="388"/>
                                    </a:cubicBezTo>
                                    <a:cubicBezTo>
                                      <a:pt x="0" y="28"/>
                                      <a:pt x="0" y="28"/>
                                      <a:pt x="0" y="28"/>
                                    </a:cubicBezTo>
                                    <a:cubicBezTo>
                                      <a:pt x="0" y="21"/>
                                      <a:pt x="0" y="14"/>
                                      <a:pt x="7" y="7"/>
                                    </a:cubicBezTo>
                                    <a:cubicBezTo>
                                      <a:pt x="191" y="191"/>
                                      <a:pt x="191" y="191"/>
                                      <a:pt x="191" y="191"/>
                                    </a:cubicBezTo>
                                    <a:lnTo>
                                      <a:pt x="7" y="410"/>
                                    </a:lnTo>
                                    <a:close/>
                                    <a:moveTo>
                                      <a:pt x="297" y="297"/>
                                    </a:moveTo>
                                    <a:lnTo>
                                      <a:pt x="297" y="297"/>
                                    </a:lnTo>
                                    <a:cubicBezTo>
                                      <a:pt x="374" y="219"/>
                                      <a:pt x="374" y="219"/>
                                      <a:pt x="374" y="219"/>
                                    </a:cubicBezTo>
                                    <a:cubicBezTo>
                                      <a:pt x="593" y="410"/>
                                      <a:pt x="593" y="410"/>
                                      <a:pt x="593" y="410"/>
                                    </a:cubicBezTo>
                                    <a:cubicBezTo>
                                      <a:pt x="586" y="417"/>
                                      <a:pt x="579" y="417"/>
                                      <a:pt x="572" y="417"/>
                                    </a:cubicBezTo>
                                    <a:cubicBezTo>
                                      <a:pt x="28" y="417"/>
                                      <a:pt x="28" y="417"/>
                                      <a:pt x="28" y="417"/>
                                    </a:cubicBezTo>
                                    <a:cubicBezTo>
                                      <a:pt x="21" y="417"/>
                                      <a:pt x="14" y="417"/>
                                      <a:pt x="7" y="410"/>
                                    </a:cubicBezTo>
                                    <a:cubicBezTo>
                                      <a:pt x="219" y="219"/>
                                      <a:pt x="219" y="219"/>
                                      <a:pt x="219" y="219"/>
                                    </a:cubicBezTo>
                                    <a:lnTo>
                                      <a:pt x="297" y="297"/>
                                    </a:lnTo>
                                    <a:close/>
                                  </a:path>
                                </a:pathLst>
                              </a:custGeom>
                              <a:solidFill>
                                <a:schemeClr val="bg1"/>
                              </a:solidFill>
                              <a:ln>
                                <a:noFill/>
                              </a:ln>
                              <a:effectLst/>
                            </wps:spPr>
                            <wps:bodyPr wrap="none" anchor="ctr"/>
                          </wps:wsp>
                        </a:graphicData>
                      </a:graphic>
                    </wp:inline>
                  </w:drawing>
                </mc:Choice>
                <mc:Fallback>
                  <w:pict>
                    <v:shape w14:anchorId="6AEB621B" id="Freeform 160" o:spid="_x0000_s1026" style="width:11.4pt;height:7.95pt;visibility:visible;mso-wrap-style:none;mso-left-percent:-10001;mso-top-percent:-10001;mso-position-horizontal:absolute;mso-position-horizontal-relative:char;mso-position-vertical:absolute;mso-position-vertical-relative:line;mso-left-percent:-10001;mso-top-percent:-10001;v-text-anchor:middle" coordsize="60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" path="m410,191r,c593,7,593,7,593,7v7,7,7,14,7,21c600,388,600,388,600,388v,7,,15,-7,22l410,191xm7,7r,c14,7,21,,28,,572,,572,,572,v7,,14,7,21,7c297,240,297,240,297,240l7,7xm7,410r,c,403,,395,,388,,28,,28,,28,,21,,14,7,7,191,191,191,191,191,191l7,410xm297,297r,c374,219,374,219,374,219,593,410,593,410,593,410v-7,7,-14,7,-21,7c28,417,28,417,28,417v-7,,-14,,-21,-7c219,219,219,219,219,219r78,78xe" fillcolor="white [3212]" stroked="f">
                      <v:path o:connecttype="custom" o:connectlocs="35499357,16646370;35499357,16646370;51344228,610180;51950402,2440237;51950402,33815716;51344228,35733218;35499357,16646370;606174,610180;606174,610180;2424453,0;49525949,0;51344228,610180;25715498,20916905;606174,610180;606174,35733218;606174,35733218;0,33815716;0,2440237;606174,610180;16537572,16646370;606174,35733218;25715498,25884824;25715498,25884824;32382444,19086607;51344228,35733218;49525949,36343156;2424453,36343156;606174,35733218;18961785,19086607;25715498,25884824" o:connectangles="0,0,0,0,0,0,0,0,0,0,0,0,0,0,0,0,0,0,0,0,0,0,0,0,0,0,0,0,0,0"/>
                      <w10:anchorlock/>
                    </v:shape>
                  </w:pict>
                </mc:Fallback>
              </mc:AlternateContent>
            </w:r>
            <w:r w:rsidRPr="00615BC5">
              <w:rPr>
                <w:color w:val="FFFFFF" w:themeColor="background1"/>
                <w:sz w:val="20"/>
              </w:rPr>
              <w:t xml:space="preserve">   </w:t>
            </w:r>
            <w:hyperlink r:id="rId12" w:history="1">
              <w:r w:rsidR="0009238D" w:rsidRPr="00886503">
                <w:rPr>
                  <w:rStyle w:val="Hyperlink"/>
                  <w:sz w:val="20"/>
                </w:rPr>
                <w:t>thanikachalan.v@gmail.com</w:t>
              </w:r>
            </w:hyperlink>
            <w:r w:rsidRPr="00615BC5">
              <w:rPr>
                <w:color w:val="FFFFFF" w:themeColor="background1"/>
                <w:sz w:val="20"/>
              </w:rPr>
              <w:t xml:space="preserve">  </w:t>
            </w:r>
            <w:r w:rsidR="00967C42" w:rsidRPr="00615BC5">
              <w:rPr>
                <w:color w:val="FFFFFF" w:themeColor="background1"/>
                <w:sz w:val="20"/>
              </w:rPr>
              <w:t xml:space="preserve">  </w:t>
            </w:r>
            <w:r w:rsidRPr="00DB0F9B">
              <w:rPr>
                <w:noProof/>
                <w:color w:val="FFFFFF" w:themeColor="background1"/>
              </w:rPr>
              <mc:AlternateContent>
                <mc:Choice Requires="wps">
                  <w:drawing>
                    <wp:inline distT="0" distB="0" distL="0" distR="0" wp14:anchorId="7F4C0CB7" wp14:editId="055E40E7">
                      <wp:extent cx="90261" cy="155701"/>
                      <wp:effectExtent l="0" t="0" r="24130" b="15875"/>
                      <wp:docPr id="87" name="Freeform 76">
                        <a:extLst xmlns:a="http://schemas.openxmlformats.org/drawingml/2006/main">
                          <a:ext uri="{FF2B5EF4-FFF2-40B4-BE49-F238E27FC236}">
                            <a16:creationId xmlns:a16="http://schemas.microsoft.com/office/drawing/2014/main" id="{D397118D-370E-9F42-8F55-92A2208C4D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261" cy="155701"/>
                              </a:xfrm>
                              <a:custGeom>
                                <a:avLst/>
                                <a:gdLst>
                                  <a:gd name="T0" fmla="*/ 106489 w 283"/>
                                  <a:gd name="T1" fmla="*/ 0 h 489"/>
                                  <a:gd name="T2" fmla="*/ 106489 w 283"/>
                                  <a:gd name="T3" fmla="*/ 0 h 489"/>
                                  <a:gd name="T4" fmla="*/ 19687 w 283"/>
                                  <a:gd name="T5" fmla="*/ 0 h 489"/>
                                  <a:gd name="T6" fmla="*/ 0 w 283"/>
                                  <a:gd name="T7" fmla="*/ 19756 h 489"/>
                                  <a:gd name="T8" fmla="*/ 0 w 283"/>
                                  <a:gd name="T9" fmla="*/ 194862 h 489"/>
                                  <a:gd name="T10" fmla="*/ 19687 w 283"/>
                                  <a:gd name="T11" fmla="*/ 219107 h 489"/>
                                  <a:gd name="T12" fmla="*/ 106489 w 283"/>
                                  <a:gd name="T13" fmla="*/ 219107 h 489"/>
                                  <a:gd name="T14" fmla="*/ 126176 w 283"/>
                                  <a:gd name="T15" fmla="*/ 194862 h 489"/>
                                  <a:gd name="T16" fmla="*/ 126176 w 283"/>
                                  <a:gd name="T17" fmla="*/ 19756 h 489"/>
                                  <a:gd name="T18" fmla="*/ 106489 w 283"/>
                                  <a:gd name="T19" fmla="*/ 0 h 489"/>
                                  <a:gd name="T20" fmla="*/ 63088 w 283"/>
                                  <a:gd name="T21" fmla="*/ 206535 h 489"/>
                                  <a:gd name="T22" fmla="*/ 63088 w 283"/>
                                  <a:gd name="T23" fmla="*/ 206535 h 489"/>
                                  <a:gd name="T24" fmla="*/ 47428 w 283"/>
                                  <a:gd name="T25" fmla="*/ 198902 h 489"/>
                                  <a:gd name="T26" fmla="*/ 63088 w 283"/>
                                  <a:gd name="T27" fmla="*/ 186780 h 489"/>
                                  <a:gd name="T28" fmla="*/ 78748 w 283"/>
                                  <a:gd name="T29" fmla="*/ 198902 h 489"/>
                                  <a:gd name="T30" fmla="*/ 63088 w 283"/>
                                  <a:gd name="T31" fmla="*/ 206535 h 489"/>
                                  <a:gd name="T32" fmla="*/ 110515 w 283"/>
                                  <a:gd name="T33" fmla="*/ 175106 h 489"/>
                                  <a:gd name="T34" fmla="*/ 110515 w 283"/>
                                  <a:gd name="T35" fmla="*/ 175106 h 489"/>
                                  <a:gd name="T36" fmla="*/ 15660 w 283"/>
                                  <a:gd name="T37" fmla="*/ 175106 h 489"/>
                                  <a:gd name="T38" fmla="*/ 15660 w 283"/>
                                  <a:gd name="T39" fmla="*/ 27837 h 489"/>
                                  <a:gd name="T40" fmla="*/ 110515 w 283"/>
                                  <a:gd name="T41" fmla="*/ 27837 h 489"/>
                                  <a:gd name="T42" fmla="*/ 110515 w 283"/>
                                  <a:gd name="T43" fmla="*/ 175106 h 489"/>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283" h="489">
                                    <a:moveTo>
                                      <a:pt x="238" y="0"/>
                                    </a:moveTo>
                                    <a:lnTo>
                                      <a:pt x="238" y="0"/>
                                    </a:lnTo>
                                    <a:cubicBezTo>
                                      <a:pt x="44" y="0"/>
                                      <a:pt x="44" y="0"/>
                                      <a:pt x="44" y="0"/>
                                    </a:cubicBezTo>
                                    <a:cubicBezTo>
                                      <a:pt x="17" y="0"/>
                                      <a:pt x="0" y="18"/>
                                      <a:pt x="0" y="44"/>
                                    </a:cubicBezTo>
                                    <a:cubicBezTo>
                                      <a:pt x="0" y="434"/>
                                      <a:pt x="0" y="434"/>
                                      <a:pt x="0" y="434"/>
                                    </a:cubicBezTo>
                                    <a:cubicBezTo>
                                      <a:pt x="0" y="460"/>
                                      <a:pt x="17" y="488"/>
                                      <a:pt x="44" y="488"/>
                                    </a:cubicBezTo>
                                    <a:cubicBezTo>
                                      <a:pt x="238" y="488"/>
                                      <a:pt x="238" y="488"/>
                                      <a:pt x="238" y="488"/>
                                    </a:cubicBezTo>
                                    <a:cubicBezTo>
                                      <a:pt x="265" y="488"/>
                                      <a:pt x="282" y="460"/>
                                      <a:pt x="282" y="434"/>
                                    </a:cubicBezTo>
                                    <a:cubicBezTo>
                                      <a:pt x="282" y="44"/>
                                      <a:pt x="282" y="44"/>
                                      <a:pt x="282" y="44"/>
                                    </a:cubicBezTo>
                                    <a:cubicBezTo>
                                      <a:pt x="282" y="18"/>
                                      <a:pt x="265" y="0"/>
                                      <a:pt x="238" y="0"/>
                                    </a:cubicBezTo>
                                    <a:close/>
                                    <a:moveTo>
                                      <a:pt x="141" y="460"/>
                                    </a:moveTo>
                                    <a:lnTo>
                                      <a:pt x="141" y="460"/>
                                    </a:lnTo>
                                    <a:cubicBezTo>
                                      <a:pt x="123" y="460"/>
                                      <a:pt x="106" y="451"/>
                                      <a:pt x="106" y="443"/>
                                    </a:cubicBezTo>
                                    <a:cubicBezTo>
                                      <a:pt x="106" y="425"/>
                                      <a:pt x="123" y="416"/>
                                      <a:pt x="141" y="416"/>
                                    </a:cubicBezTo>
                                    <a:cubicBezTo>
                                      <a:pt x="159" y="416"/>
                                      <a:pt x="176" y="425"/>
                                      <a:pt x="176" y="443"/>
                                    </a:cubicBezTo>
                                    <a:cubicBezTo>
                                      <a:pt x="176" y="451"/>
                                      <a:pt x="159" y="460"/>
                                      <a:pt x="141" y="460"/>
                                    </a:cubicBezTo>
                                    <a:close/>
                                    <a:moveTo>
                                      <a:pt x="247" y="390"/>
                                    </a:moveTo>
                                    <a:lnTo>
                                      <a:pt x="247" y="390"/>
                                    </a:lnTo>
                                    <a:cubicBezTo>
                                      <a:pt x="35" y="390"/>
                                      <a:pt x="35" y="390"/>
                                      <a:pt x="35" y="390"/>
                                    </a:cubicBezTo>
                                    <a:cubicBezTo>
                                      <a:pt x="35" y="62"/>
                                      <a:pt x="35" y="62"/>
                                      <a:pt x="35" y="62"/>
                                    </a:cubicBezTo>
                                    <a:cubicBezTo>
                                      <a:pt x="247" y="62"/>
                                      <a:pt x="247" y="62"/>
                                      <a:pt x="247" y="62"/>
                                    </a:cubicBezTo>
                                    <a:lnTo>
                                      <a:pt x="247" y="390"/>
                                    </a:lnTo>
                                    <a:close/>
                                  </a:path>
                                </a:pathLst>
                              </a:custGeom>
                              <a:solidFill>
                                <a:schemeClr val="bg1"/>
                              </a:solidFill>
                              <a:ln>
                                <a:solidFill>
                                  <a:schemeClr val="bg1"/>
                                </a:solidFill>
                              </a:ln>
                              <a:effectLst/>
                            </wps:spPr>
                            <wps:bodyPr wrap="none" lIns="34290" tIns="17145" rIns="34290" bIns="17145" anchor="ctr"/>
                          </wps:wsp>
                        </a:graphicData>
                      </a:graphic>
                    </wp:inline>
                  </w:drawing>
                </mc:Choice>
                <mc:Fallback>
                  <w:pict>
                    <v:shape w14:anchorId="1E2864A3" id="Freeform 76" o:spid="_x0000_s1026" style="width:7.1pt;height:12.25pt;visibility:visible;mso-wrap-style:none;mso-left-percent:-10001;mso-top-percent:-10001;mso-position-horizontal:absolute;mso-position-horizontal-relative:char;mso-position-vertical:absolute;mso-position-vertical-relative:line;mso-left-percent:-10001;mso-top-percent:-10001;v-text-anchor:middle" coordsize="283,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" path="m238,r,c44,,44,,44,,17,,,18,,44,,434,,434,,434v,26,17,54,44,54c238,488,238,488,238,488v27,,44,-28,44,-54c282,44,282,44,282,44,282,18,265,,238,xm141,460r,c123,460,106,451,106,443v,-18,17,-27,35,-27c159,416,176,425,176,443v,8,-17,17,-35,17xm247,390r,c35,390,35,390,35,390,35,62,35,62,35,62v212,,212,,212,l247,390xe" fillcolor="white [3212]" strokecolor="white [3212]">
                      <v:path o:connecttype="custom" o:connectlocs="33963970,0;33963970,0;6279040,0;0,6290448;0,62045416;6279040,69765192;33963970,69765192;40243010,62045416;40243010,6290448;33963970,0;20121505,65762180;20121505,65762180;15126851,63331780;20121505,59472051;25116160,63331780;20121505,65762180;35248037,55754968;35248037,55754968;4994655,55754968;4994655,8863494;35248037,8863494;35248037,55754968" o:connectangles="0,0,0,0,0,0,0,0,0,0,0,0,0,0,0,0,0,0,0,0,0,0"/>
                      <w10:anchorlock/>
                    </v:shape>
                  </w:pict>
                </mc:Fallback>
              </mc:AlternateContent>
            </w:r>
            <w:r w:rsidRPr="00DB0F9B">
              <w:rPr>
                <w:color w:val="FFFFFF" w:themeColor="background1"/>
                <w:sz w:val="20"/>
              </w:rPr>
              <w:t xml:space="preserve">  </w:t>
            </w:r>
            <w:r w:rsidR="00105D6D">
              <w:rPr>
                <w:rFonts w:cstheme="minorHAnsi"/>
                <w:color w:val="FFFFFF" w:themeColor="background1"/>
                <w:sz w:val="20"/>
                <w:szCs w:val="20"/>
              </w:rPr>
              <w:t xml:space="preserve">+91 7550100235  </w:t>
            </w:r>
            <w:r w:rsidRPr="00DB0F9B">
              <w:rPr>
                <w:rFonts w:cstheme="minorHAnsi"/>
                <w:color w:val="FFFFFF" w:themeColor="background1"/>
                <w:sz w:val="20"/>
                <w:szCs w:val="20"/>
              </w:rPr>
              <w:t xml:space="preserve"> </w:t>
            </w:r>
            <w:r w:rsidRPr="00DB0F9B">
              <w:rPr>
                <w:noProof/>
                <w:color w:val="FFFFFF" w:themeColor="background1"/>
              </w:rPr>
              <mc:AlternateContent>
                <mc:Choice Requires="wps">
                  <w:drawing>
                    <wp:inline distT="0" distB="0" distL="0" distR="0" wp14:anchorId="383C10E8" wp14:editId="0B26A72C">
                      <wp:extent cx="98425" cy="132609"/>
                      <wp:effectExtent l="0" t="0" r="15875" b="20320"/>
                      <wp:docPr id="88" name="Freeform 127">
                        <a:extLst xmlns:a="http://schemas.openxmlformats.org/drawingml/2006/main">
                          <a:ext uri="{FF2B5EF4-FFF2-40B4-BE49-F238E27FC236}">
                            <a16:creationId xmlns:a16="http://schemas.microsoft.com/office/drawing/2014/main" id="{4DB3B8AD-C077-5E48-AE05-94B184687B3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425" cy="132609"/>
                              </a:xfrm>
                              <a:custGeom>
                                <a:avLst/>
                                <a:gdLst>
                                  <a:gd name="T0" fmla="*/ 81576 w 453"/>
                                  <a:gd name="T1" fmla="*/ 218715 h 609"/>
                                  <a:gd name="T2" fmla="*/ 81576 w 453"/>
                                  <a:gd name="T3" fmla="*/ 218715 h 609"/>
                                  <a:gd name="T4" fmla="*/ 0 w 453"/>
                                  <a:gd name="T5" fmla="*/ 81299 h 609"/>
                                  <a:gd name="T6" fmla="*/ 81576 w 453"/>
                                  <a:gd name="T7" fmla="*/ 0 h 609"/>
                                  <a:gd name="T8" fmla="*/ 163151 w 453"/>
                                  <a:gd name="T9" fmla="*/ 81299 h 609"/>
                                  <a:gd name="T10" fmla="*/ 81576 w 453"/>
                                  <a:gd name="T11" fmla="*/ 218715 h 609"/>
                                  <a:gd name="T12" fmla="*/ 81576 w 453"/>
                                  <a:gd name="T13" fmla="*/ 28059 h 609"/>
                                  <a:gd name="T14" fmla="*/ 81576 w 453"/>
                                  <a:gd name="T15" fmla="*/ 28059 h 609"/>
                                  <a:gd name="T16" fmla="*/ 28154 w 453"/>
                                  <a:gd name="T17" fmla="*/ 81299 h 609"/>
                                  <a:gd name="T18" fmla="*/ 81576 w 453"/>
                                  <a:gd name="T19" fmla="*/ 137417 h 609"/>
                                  <a:gd name="T20" fmla="*/ 137884 w 453"/>
                                  <a:gd name="T21" fmla="*/ 81299 h 609"/>
                                  <a:gd name="T22" fmla="*/ 81576 w 453"/>
                                  <a:gd name="T23" fmla="*/ 28059 h 60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453" h="609">
                                    <a:moveTo>
                                      <a:pt x="226" y="608"/>
                                    </a:moveTo>
                                    <a:lnTo>
                                      <a:pt x="226" y="608"/>
                                    </a:lnTo>
                                    <a:cubicBezTo>
                                      <a:pt x="226" y="608"/>
                                      <a:pt x="0" y="354"/>
                                      <a:pt x="0" y="226"/>
                                    </a:cubicBezTo>
                                    <a:cubicBezTo>
                                      <a:pt x="0" y="106"/>
                                      <a:pt x="106" y="0"/>
                                      <a:pt x="226" y="0"/>
                                    </a:cubicBezTo>
                                    <a:cubicBezTo>
                                      <a:pt x="354" y="0"/>
                                      <a:pt x="452" y="106"/>
                                      <a:pt x="452" y="226"/>
                                    </a:cubicBezTo>
                                    <a:cubicBezTo>
                                      <a:pt x="452" y="354"/>
                                      <a:pt x="226" y="608"/>
                                      <a:pt x="226" y="608"/>
                                    </a:cubicBezTo>
                                    <a:close/>
                                    <a:moveTo>
                                      <a:pt x="226" y="78"/>
                                    </a:moveTo>
                                    <a:lnTo>
                                      <a:pt x="226" y="78"/>
                                    </a:lnTo>
                                    <a:cubicBezTo>
                                      <a:pt x="149" y="78"/>
                                      <a:pt x="78" y="149"/>
                                      <a:pt x="78" y="226"/>
                                    </a:cubicBezTo>
                                    <a:cubicBezTo>
                                      <a:pt x="78" y="311"/>
                                      <a:pt x="149" y="382"/>
                                      <a:pt x="226" y="382"/>
                                    </a:cubicBezTo>
                                    <a:cubicBezTo>
                                      <a:pt x="311" y="382"/>
                                      <a:pt x="382" y="311"/>
                                      <a:pt x="382" y="226"/>
                                    </a:cubicBezTo>
                                    <a:cubicBezTo>
                                      <a:pt x="382" y="149"/>
                                      <a:pt x="311" y="78"/>
                                      <a:pt x="226" y="78"/>
                                    </a:cubicBezTo>
                                    <a:close/>
                                  </a:path>
                                </a:pathLst>
                              </a:custGeom>
                              <a:solidFill>
                                <a:schemeClr val="bg1"/>
                              </a:solidFill>
                              <a:ln>
                                <a:solidFill>
                                  <a:schemeClr val="bg1"/>
                                </a:solidFill>
                              </a:ln>
                            </wps:spPr>
                            <wps:bodyPr wrap="none" anchor="ctr"/>
                          </wps:wsp>
                        </a:graphicData>
                      </a:graphic>
                    </wp:inline>
                  </w:drawing>
                </mc:Choice>
                <mc:Fallback>
                  <w:pict>
                    <v:shape w14:anchorId="5A662C7C" id="Freeform 127" o:spid="_x0000_s1026" style="width:7.75pt;height:10.45pt;visibility:visible;mso-wrap-style:none;mso-left-percent:-10001;mso-top-percent:-10001;mso-position-horizontal:absolute;mso-position-horizontal-relative:char;mso-position-vertical:absolute;mso-position-vertical-relative:line;mso-left-percent:-10001;mso-top-percent:-10001;v-text-anchor:middle" coordsize="453,6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" path="m226,608r,c226,608,,354,,226,,106,106,,226,,354,,452,106,452,226v,128,-226,382,-226,382xm226,78r,c149,78,78,149,78,226v,85,71,156,148,156c311,382,382,311,382,226,382,149,311,78,226,78xe" fillcolor="white [3212]" strokecolor="white [3212]">
                      <v:path o:connecttype="custom" o:connectlocs="17724322,47624922;17724322,47624922;0,17702757;17724322,0;35448426,17702757;17724322,47624922;17724322,6109813;17724322,6109813;6117125,17702757;17724322,29922383;29958571,17702757;17724322,6109813" o:connectangles="0,0,0,0,0,0,0,0,0,0,0,0"/>
                      <w10:anchorlock/>
                    </v:shape>
                  </w:pict>
                </mc:Fallback>
              </mc:AlternateContent>
            </w:r>
            <w:r w:rsidR="00105D6D">
              <w:rPr>
                <w:rFonts w:cstheme="minorHAnsi"/>
                <w:color w:val="FFFFFF" w:themeColor="background1"/>
                <w:sz w:val="20"/>
                <w:szCs w:val="20"/>
              </w:rPr>
              <w:t xml:space="preserve"> Chennai, Tamil Nadu</w:t>
            </w:r>
          </w:p>
          <w:p w14:paraId="2D460D33" w14:textId="64E80465" w:rsidR="00DB0F9B" w:rsidRPr="00FB5637" w:rsidRDefault="00DB0F9B" w:rsidP="00F86B2A">
            <w:pPr>
              <w:jc w:val="center"/>
              <w:rPr>
                <w:rFonts w:cstheme="minorHAnsi"/>
                <w:b/>
                <w:color w:val="FFFFFF" w:themeColor="background1"/>
                <w:sz w:val="10"/>
                <w:szCs w:val="20"/>
              </w:rPr>
            </w:pPr>
          </w:p>
        </w:tc>
      </w:tr>
      <w:tr w:rsidR="00957FC0" w:rsidRPr="0063536D" w14:paraId="63376EA0" w14:textId="77777777" w:rsidTr="00FB5637">
        <w:trPr>
          <w:cantSplit/>
        </w:trPr>
        <w:tc>
          <w:tcPr>
            <w:tcW w:w="4320" w:type="dxa"/>
            <w:shd w:val="clear" w:color="auto" w:fill="D9D9D9" w:themeFill="background1" w:themeFillShade="D9"/>
          </w:tcPr>
          <w:p w14:paraId="4589CFE9" w14:textId="3FF63C90" w:rsidR="00E221F9" w:rsidRPr="00DB0F9B" w:rsidRDefault="00E221F9" w:rsidP="00F93D98">
            <w:pPr>
              <w:pBdr>
                <w:bottom w:val="single" w:sz="4" w:space="1" w:color="auto"/>
              </w:pBdr>
              <w:rPr>
                <w:rFonts w:cstheme="minorHAnsi"/>
                <w:b/>
                <w:color w:val="2A3636"/>
                <w:sz w:val="24"/>
              </w:rPr>
            </w:pPr>
          </w:p>
          <w:p w14:paraId="4669261D" w14:textId="26960E3E" w:rsidR="006900DC" w:rsidRPr="003F6BD2" w:rsidRDefault="00957FC0" w:rsidP="00F93D98">
            <w:pPr>
              <w:pBdr>
                <w:bottom w:val="single" w:sz="4" w:space="1" w:color="auto"/>
              </w:pBdr>
              <w:rPr>
                <w:rFonts w:cstheme="minorHAnsi"/>
                <w:b/>
                <w:color w:val="000000" w:themeColor="text1"/>
                <w:sz w:val="26"/>
                <w:szCs w:val="26"/>
              </w:rPr>
            </w:pPr>
            <w:r w:rsidRPr="00330C6F">
              <w:rPr>
                <w:rFonts w:cstheme="minorHAnsi"/>
                <w:b/>
                <w:noProof/>
                <w:color w:val="154960"/>
                <w:sz w:val="24"/>
              </w:rPr>
              <w:drawing>
                <wp:inline distT="0" distB="0" distL="0" distR="0" wp14:anchorId="5AC120B3" wp14:editId="65AD350A">
                  <wp:extent cx="228600" cy="228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hop24x24icons (2).png"/>
                          <pic:cNvPicPr/>
                        </pic:nvPicPr>
                        <pic:blipFill>
                          <a:blip r:embed="rId13">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00F93D98" w:rsidRPr="00330C6F">
              <w:rPr>
                <w:rFonts w:cstheme="minorHAnsi"/>
                <w:b/>
                <w:color w:val="2A3636"/>
                <w:sz w:val="24"/>
              </w:rPr>
              <w:t xml:space="preserve"> </w:t>
            </w:r>
            <w:r w:rsidR="006900DC">
              <w:rPr>
                <w:rFonts w:cstheme="minorHAnsi"/>
                <w:b/>
                <w:color w:val="000000" w:themeColor="text1"/>
                <w:sz w:val="26"/>
                <w:szCs w:val="26"/>
              </w:rPr>
              <w:t>Core Competencies</w:t>
            </w:r>
          </w:p>
          <w:tbl>
            <w:tblPr>
              <w:tblStyle w:val="TableGrid"/>
              <w:tblW w:w="3963" w:type="dxa"/>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3"/>
            </w:tblGrid>
            <w:tr w:rsidR="008844D4" w:rsidRPr="00C94EBA" w14:paraId="1481DC6E" w14:textId="77777777" w:rsidTr="00B61CAC">
              <w:trPr>
                <w:trHeight w:val="20"/>
              </w:trPr>
              <w:tc>
                <w:tcPr>
                  <w:tcW w:w="3963" w:type="dxa"/>
                </w:tcPr>
                <w:p w14:paraId="4B10FEF7" w14:textId="77777777" w:rsidR="008844D4" w:rsidRDefault="004076F8" w:rsidP="008844D4">
                  <w:pPr>
                    <w:spacing w:line="276" w:lineRule="auto"/>
                    <w:rPr>
                      <w:color w:val="000000" w:themeColor="text1"/>
                      <w:sz w:val="20"/>
                    </w:rPr>
                  </w:pPr>
                  <w:r>
                    <w:rPr>
                      <w:color w:val="000000" w:themeColor="text1"/>
                      <w:sz w:val="20"/>
                    </w:rPr>
                    <w:t>Solution Design &amp; Architecture</w:t>
                  </w:r>
                </w:p>
                <w:p w14:paraId="4F01D62A" w14:textId="25F9991C" w:rsidR="005B214D" w:rsidRPr="008844D4" w:rsidRDefault="005B214D" w:rsidP="008844D4">
                  <w:pPr>
                    <w:spacing w:line="276" w:lineRule="auto"/>
                    <w:rPr>
                      <w:color w:val="000000" w:themeColor="text1"/>
                      <w:sz w:val="20"/>
                    </w:rPr>
                  </w:pPr>
                  <w:r>
                    <w:rPr>
                      <w:color w:val="000000" w:themeColor="text1"/>
                      <w:sz w:val="20"/>
                    </w:rPr>
                    <w:t>GEN AI Agentic AI Solutions</w:t>
                  </w:r>
                </w:p>
              </w:tc>
            </w:tr>
            <w:tr w:rsidR="008844D4" w:rsidRPr="00C94EBA" w14:paraId="6AA5803B" w14:textId="77777777" w:rsidTr="00B61CAC">
              <w:trPr>
                <w:trHeight w:val="20"/>
              </w:trPr>
              <w:tc>
                <w:tcPr>
                  <w:tcW w:w="3963" w:type="dxa"/>
                </w:tcPr>
                <w:p w14:paraId="54F23343" w14:textId="513BF7B4" w:rsidR="008844D4" w:rsidRPr="008844D4" w:rsidRDefault="008844D4" w:rsidP="008844D4">
                  <w:pPr>
                    <w:rPr>
                      <w:color w:val="000000" w:themeColor="text1"/>
                      <w:sz w:val="4"/>
                    </w:rPr>
                  </w:pPr>
                  <w:r w:rsidRPr="008844D4">
                    <w:rPr>
                      <w:noProof/>
                      <w:color w:val="000000" w:themeColor="text1"/>
                      <w:sz w:val="4"/>
                    </w:rPr>
                    <mc:AlternateContent>
                      <mc:Choice Requires="wps">
                        <w:drawing>
                          <wp:inline distT="0" distB="0" distL="0" distR="0" wp14:anchorId="55EF228A" wp14:editId="432291E1">
                            <wp:extent cx="1836265" cy="0"/>
                            <wp:effectExtent l="0" t="0" r="31115" b="19050"/>
                            <wp:docPr id="11" name="Straight Connector 11"/>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3958DAE" id="Straight Connector 11"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" strokecolor="#5a5a5a [2109]">
                            <w10:anchorlock/>
                          </v:line>
                        </w:pict>
                      </mc:Fallback>
                    </mc:AlternateContent>
                  </w:r>
                </w:p>
              </w:tc>
            </w:tr>
            <w:tr w:rsidR="008844D4" w:rsidRPr="00C94EBA" w14:paraId="1A72E545" w14:textId="77777777" w:rsidTr="00B61CAC">
              <w:trPr>
                <w:trHeight w:val="20"/>
              </w:trPr>
              <w:tc>
                <w:tcPr>
                  <w:tcW w:w="3963" w:type="dxa"/>
                </w:tcPr>
                <w:p w14:paraId="6A35510A" w14:textId="45E6CF96" w:rsidR="008844D4" w:rsidRPr="008844D4" w:rsidRDefault="004076F8" w:rsidP="008844D4">
                  <w:pPr>
                    <w:spacing w:line="276" w:lineRule="auto"/>
                    <w:rPr>
                      <w:color w:val="000000" w:themeColor="text1"/>
                      <w:sz w:val="20"/>
                    </w:rPr>
                  </w:pPr>
                  <w:r>
                    <w:rPr>
                      <w:color w:val="000000" w:themeColor="text1"/>
                      <w:sz w:val="20"/>
                    </w:rPr>
                    <w:t>Software Development Lifecycle</w:t>
                  </w:r>
                </w:p>
              </w:tc>
            </w:tr>
            <w:tr w:rsidR="008844D4" w:rsidRPr="00C94EBA" w14:paraId="52CCB7F1" w14:textId="77777777" w:rsidTr="00B61CAC">
              <w:trPr>
                <w:trHeight w:val="20"/>
              </w:trPr>
              <w:tc>
                <w:tcPr>
                  <w:tcW w:w="3963" w:type="dxa"/>
                </w:tcPr>
                <w:p w14:paraId="44D24C7A" w14:textId="7AB8D786" w:rsidR="008844D4" w:rsidRPr="008844D4" w:rsidRDefault="008844D4" w:rsidP="008844D4">
                  <w:pPr>
                    <w:rPr>
                      <w:color w:val="000000" w:themeColor="text1"/>
                      <w:sz w:val="4"/>
                    </w:rPr>
                  </w:pPr>
                  <w:r w:rsidRPr="008844D4">
                    <w:rPr>
                      <w:noProof/>
                      <w:color w:val="000000" w:themeColor="text1"/>
                      <w:sz w:val="4"/>
                    </w:rPr>
                    <mc:AlternateContent>
                      <mc:Choice Requires="wps">
                        <w:drawing>
                          <wp:inline distT="0" distB="0" distL="0" distR="0" wp14:anchorId="51E16F2A" wp14:editId="53A80592">
                            <wp:extent cx="1836265" cy="0"/>
                            <wp:effectExtent l="0" t="0" r="31115" b="19050"/>
                            <wp:docPr id="14" name="Straight Connector 14"/>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9337C13" id="Straight Connector 14"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" strokecolor="#5a5a5a [2109]">
                            <w10:anchorlock/>
                          </v:line>
                        </w:pict>
                      </mc:Fallback>
                    </mc:AlternateContent>
                  </w:r>
                </w:p>
              </w:tc>
            </w:tr>
            <w:tr w:rsidR="008844D4" w:rsidRPr="00C94EBA" w14:paraId="6DBCCB23" w14:textId="77777777" w:rsidTr="00B61CAC">
              <w:trPr>
                <w:trHeight w:val="20"/>
              </w:trPr>
              <w:tc>
                <w:tcPr>
                  <w:tcW w:w="3963" w:type="dxa"/>
                </w:tcPr>
                <w:p w14:paraId="12B9674E" w14:textId="7B0D866B" w:rsidR="008844D4" w:rsidRPr="008844D4" w:rsidRDefault="004076F8" w:rsidP="008844D4">
                  <w:pPr>
                    <w:spacing w:line="276" w:lineRule="auto"/>
                    <w:rPr>
                      <w:color w:val="000000" w:themeColor="text1"/>
                      <w:sz w:val="20"/>
                    </w:rPr>
                  </w:pPr>
                  <w:r>
                    <w:rPr>
                      <w:color w:val="000000" w:themeColor="text1"/>
                      <w:sz w:val="20"/>
                    </w:rPr>
                    <w:t>Application Design &amp; Development</w:t>
                  </w:r>
                </w:p>
              </w:tc>
            </w:tr>
            <w:tr w:rsidR="008844D4" w:rsidRPr="00C94EBA" w14:paraId="2578399F" w14:textId="77777777" w:rsidTr="00B61CAC">
              <w:trPr>
                <w:trHeight w:val="20"/>
              </w:trPr>
              <w:tc>
                <w:tcPr>
                  <w:tcW w:w="3963" w:type="dxa"/>
                </w:tcPr>
                <w:p w14:paraId="7EC9F991" w14:textId="6770557E" w:rsidR="008844D4" w:rsidRPr="008844D4" w:rsidRDefault="008844D4" w:rsidP="008844D4">
                  <w:pPr>
                    <w:rPr>
                      <w:color w:val="000000" w:themeColor="text1"/>
                      <w:sz w:val="4"/>
                    </w:rPr>
                  </w:pPr>
                  <w:r w:rsidRPr="008844D4">
                    <w:rPr>
                      <w:noProof/>
                      <w:color w:val="000000" w:themeColor="text1"/>
                      <w:sz w:val="4"/>
                    </w:rPr>
                    <mc:AlternateContent>
                      <mc:Choice Requires="wps">
                        <w:drawing>
                          <wp:inline distT="0" distB="0" distL="0" distR="0" wp14:anchorId="543C5452" wp14:editId="49C9DFB1">
                            <wp:extent cx="1836265" cy="0"/>
                            <wp:effectExtent l="0" t="0" r="31115" b="19050"/>
                            <wp:docPr id="19" name="Straight Connector 19"/>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0C003FE" id="Straight Connector 19"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" strokecolor="#5a5a5a [2109]">
                            <w10:anchorlock/>
                          </v:line>
                        </w:pict>
                      </mc:Fallback>
                    </mc:AlternateContent>
                  </w:r>
                </w:p>
              </w:tc>
            </w:tr>
            <w:tr w:rsidR="008844D4" w:rsidRPr="00C94EBA" w14:paraId="1A2EE732" w14:textId="77777777" w:rsidTr="00B61CAC">
              <w:trPr>
                <w:trHeight w:val="20"/>
              </w:trPr>
              <w:tc>
                <w:tcPr>
                  <w:tcW w:w="3963" w:type="dxa"/>
                </w:tcPr>
                <w:p w14:paraId="10474BAD" w14:textId="40F4C10B" w:rsidR="008844D4" w:rsidRPr="008844D4" w:rsidRDefault="004076F8" w:rsidP="008844D4">
                  <w:pPr>
                    <w:spacing w:line="276" w:lineRule="auto"/>
                    <w:rPr>
                      <w:color w:val="000000" w:themeColor="text1"/>
                      <w:sz w:val="20"/>
                    </w:rPr>
                  </w:pPr>
                  <w:r>
                    <w:rPr>
                      <w:color w:val="000000" w:themeColor="text1"/>
                      <w:sz w:val="20"/>
                    </w:rPr>
                    <w:t>Technical Leadership</w:t>
                  </w:r>
                </w:p>
              </w:tc>
            </w:tr>
            <w:tr w:rsidR="001F553B" w:rsidRPr="00C94EBA" w14:paraId="6B91A08C" w14:textId="77777777" w:rsidTr="00B61CAC">
              <w:trPr>
                <w:trHeight w:val="20"/>
              </w:trPr>
              <w:tc>
                <w:tcPr>
                  <w:tcW w:w="3963" w:type="dxa"/>
                </w:tcPr>
                <w:p w14:paraId="6E9F2D16" w14:textId="540C9E7B" w:rsidR="001F553B" w:rsidRPr="001F553B" w:rsidRDefault="001F553B" w:rsidP="008844D4">
                  <w:pPr>
                    <w:rPr>
                      <w:color w:val="000000" w:themeColor="text1"/>
                      <w:sz w:val="4"/>
                    </w:rPr>
                  </w:pPr>
                  <w:r w:rsidRPr="008844D4">
                    <w:rPr>
                      <w:noProof/>
                      <w:color w:val="000000" w:themeColor="text1"/>
                      <w:sz w:val="4"/>
                    </w:rPr>
                    <mc:AlternateContent>
                      <mc:Choice Requires="wps">
                        <w:drawing>
                          <wp:inline distT="0" distB="0" distL="0" distR="0" wp14:anchorId="0328BB57" wp14:editId="4CA7A63D">
                            <wp:extent cx="1836265" cy="0"/>
                            <wp:effectExtent l="0" t="0" r="31115" b="19050"/>
                            <wp:docPr id="9" name="Straight Connector 9"/>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F3EB9CF" id="Straight Connector 9"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" strokecolor="#5a5a5a [2109]">
                            <w10:anchorlock/>
                          </v:line>
                        </w:pict>
                      </mc:Fallback>
                    </mc:AlternateContent>
                  </w:r>
                </w:p>
              </w:tc>
            </w:tr>
            <w:tr w:rsidR="001F553B" w:rsidRPr="00C94EBA" w14:paraId="6638D1F2" w14:textId="77777777" w:rsidTr="00B61CAC">
              <w:trPr>
                <w:trHeight w:val="20"/>
              </w:trPr>
              <w:tc>
                <w:tcPr>
                  <w:tcW w:w="3963" w:type="dxa"/>
                </w:tcPr>
                <w:p w14:paraId="08134488" w14:textId="0A7FA1B0" w:rsidR="001F553B" w:rsidRDefault="004076F8" w:rsidP="008844D4">
                  <w:pPr>
                    <w:rPr>
                      <w:color w:val="000000" w:themeColor="text1"/>
                      <w:sz w:val="20"/>
                    </w:rPr>
                  </w:pPr>
                  <w:r>
                    <w:rPr>
                      <w:color w:val="000000" w:themeColor="text1"/>
                      <w:sz w:val="20"/>
                    </w:rPr>
                    <w:t>Agile &amp; Scrum Methodology</w:t>
                  </w:r>
                </w:p>
              </w:tc>
            </w:tr>
            <w:tr w:rsidR="008844D4" w:rsidRPr="00C94EBA" w14:paraId="78509A8F" w14:textId="77777777" w:rsidTr="00B61CAC">
              <w:trPr>
                <w:trHeight w:val="20"/>
              </w:trPr>
              <w:tc>
                <w:tcPr>
                  <w:tcW w:w="3963" w:type="dxa"/>
                </w:tcPr>
                <w:p w14:paraId="1468173F" w14:textId="012D42F3" w:rsidR="008844D4" w:rsidRPr="008844D4" w:rsidRDefault="008844D4" w:rsidP="008844D4">
                  <w:pPr>
                    <w:rPr>
                      <w:color w:val="000000" w:themeColor="text1"/>
                      <w:sz w:val="4"/>
                    </w:rPr>
                  </w:pPr>
                  <w:r w:rsidRPr="008844D4">
                    <w:rPr>
                      <w:noProof/>
                      <w:color w:val="000000" w:themeColor="text1"/>
                      <w:sz w:val="4"/>
                    </w:rPr>
                    <mc:AlternateContent>
                      <mc:Choice Requires="wps">
                        <w:drawing>
                          <wp:inline distT="0" distB="0" distL="0" distR="0" wp14:anchorId="07F19C21" wp14:editId="023C11C4">
                            <wp:extent cx="1836265" cy="0"/>
                            <wp:effectExtent l="0" t="0" r="31115" b="19050"/>
                            <wp:docPr id="16" name="Straight Connector 16"/>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C7A53D6" id="Straight Connector 16"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" strokecolor="#5a5a5a [2109]">
                            <w10:anchorlock/>
                          </v:line>
                        </w:pict>
                      </mc:Fallback>
                    </mc:AlternateContent>
                  </w:r>
                </w:p>
              </w:tc>
            </w:tr>
            <w:tr w:rsidR="008844D4" w:rsidRPr="00C94EBA" w14:paraId="704B5C47" w14:textId="77777777" w:rsidTr="00B61CAC">
              <w:trPr>
                <w:trHeight w:val="20"/>
              </w:trPr>
              <w:tc>
                <w:tcPr>
                  <w:tcW w:w="3963" w:type="dxa"/>
                  <w:vAlign w:val="center"/>
                </w:tcPr>
                <w:p w14:paraId="47465583" w14:textId="208368B2" w:rsidR="008844D4" w:rsidRPr="008844D4" w:rsidRDefault="004076F8" w:rsidP="00AC4E2D">
                  <w:pPr>
                    <w:spacing w:line="276" w:lineRule="auto"/>
                    <w:rPr>
                      <w:color w:val="000000" w:themeColor="text1"/>
                      <w:sz w:val="20"/>
                    </w:rPr>
                  </w:pPr>
                  <w:r>
                    <w:rPr>
                      <w:color w:val="000000" w:themeColor="text1"/>
                      <w:sz w:val="20"/>
                    </w:rPr>
                    <w:t>Scrum Events</w:t>
                  </w:r>
                </w:p>
              </w:tc>
            </w:tr>
            <w:tr w:rsidR="00B61CAC" w:rsidRPr="00C94EBA" w14:paraId="0DDC2E11" w14:textId="77777777" w:rsidTr="00B61CAC">
              <w:trPr>
                <w:trHeight w:val="20"/>
              </w:trPr>
              <w:tc>
                <w:tcPr>
                  <w:tcW w:w="3963" w:type="dxa"/>
                  <w:vAlign w:val="center"/>
                </w:tcPr>
                <w:p w14:paraId="3DF22758" w14:textId="0E93D51F" w:rsidR="00B61CAC" w:rsidRPr="00B61CAC" w:rsidRDefault="00B61CAC" w:rsidP="008844D4">
                  <w:pPr>
                    <w:rPr>
                      <w:color w:val="000000" w:themeColor="text1"/>
                      <w:sz w:val="4"/>
                    </w:rPr>
                  </w:pPr>
                  <w:r w:rsidRPr="008844D4">
                    <w:rPr>
                      <w:noProof/>
                      <w:color w:val="000000" w:themeColor="text1"/>
                      <w:sz w:val="4"/>
                    </w:rPr>
                    <mc:AlternateContent>
                      <mc:Choice Requires="wps">
                        <w:drawing>
                          <wp:inline distT="0" distB="0" distL="0" distR="0" wp14:anchorId="5863C7D3" wp14:editId="06F5C106">
                            <wp:extent cx="1836265" cy="0"/>
                            <wp:effectExtent l="0" t="0" r="31115" b="19050"/>
                            <wp:docPr id="30" name="Straight Connector 30"/>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E0FF66E" id="Straight Connector 30"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" strokecolor="#5a5a5a [2109]">
                            <w10:anchorlock/>
                          </v:line>
                        </w:pict>
                      </mc:Fallback>
                    </mc:AlternateContent>
                  </w:r>
                </w:p>
              </w:tc>
            </w:tr>
            <w:tr w:rsidR="00B61CAC" w:rsidRPr="00C94EBA" w14:paraId="29DB8DBE" w14:textId="77777777" w:rsidTr="00B61CAC">
              <w:trPr>
                <w:trHeight w:val="20"/>
              </w:trPr>
              <w:tc>
                <w:tcPr>
                  <w:tcW w:w="3963" w:type="dxa"/>
                  <w:vAlign w:val="center"/>
                </w:tcPr>
                <w:p w14:paraId="3594D5D1" w14:textId="39EC6289" w:rsidR="00B61CAC" w:rsidRDefault="004076F8" w:rsidP="008844D4">
                  <w:pPr>
                    <w:rPr>
                      <w:color w:val="000000" w:themeColor="text1"/>
                      <w:sz w:val="20"/>
                    </w:rPr>
                  </w:pPr>
                  <w:r>
                    <w:rPr>
                      <w:color w:val="000000" w:themeColor="text1"/>
                      <w:sz w:val="20"/>
                    </w:rPr>
                    <w:t>HLD, LLD</w:t>
                  </w:r>
                </w:p>
              </w:tc>
            </w:tr>
            <w:tr w:rsidR="008844D4" w:rsidRPr="00C94EBA" w14:paraId="63C28175" w14:textId="77777777" w:rsidTr="00B61CAC">
              <w:trPr>
                <w:trHeight w:val="20"/>
              </w:trPr>
              <w:tc>
                <w:tcPr>
                  <w:tcW w:w="3963" w:type="dxa"/>
                  <w:vAlign w:val="center"/>
                </w:tcPr>
                <w:p w14:paraId="161FF9E5" w14:textId="2BBAB653" w:rsidR="008844D4" w:rsidRPr="008844D4" w:rsidRDefault="008844D4" w:rsidP="008844D4">
                  <w:pPr>
                    <w:rPr>
                      <w:color w:val="000000" w:themeColor="text1"/>
                      <w:sz w:val="4"/>
                    </w:rPr>
                  </w:pPr>
                  <w:r w:rsidRPr="008844D4">
                    <w:rPr>
                      <w:noProof/>
                      <w:color w:val="000000" w:themeColor="text1"/>
                      <w:sz w:val="4"/>
                    </w:rPr>
                    <mc:AlternateContent>
                      <mc:Choice Requires="wps">
                        <w:drawing>
                          <wp:inline distT="0" distB="0" distL="0" distR="0" wp14:anchorId="10A2CB5F" wp14:editId="5582356A">
                            <wp:extent cx="1836265" cy="0"/>
                            <wp:effectExtent l="0" t="0" r="31115" b="19050"/>
                            <wp:docPr id="21" name="Straight Connector 21"/>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3647BE1" id="Straight Connector 21"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" strokecolor="#5a5a5a [2109]">
                            <w10:anchorlock/>
                          </v:line>
                        </w:pict>
                      </mc:Fallback>
                    </mc:AlternateContent>
                  </w:r>
                </w:p>
              </w:tc>
            </w:tr>
            <w:tr w:rsidR="008844D4" w:rsidRPr="00C94EBA" w14:paraId="278957C4" w14:textId="77777777" w:rsidTr="00B61CAC">
              <w:trPr>
                <w:trHeight w:val="20"/>
              </w:trPr>
              <w:tc>
                <w:tcPr>
                  <w:tcW w:w="3963" w:type="dxa"/>
                  <w:vAlign w:val="center"/>
                </w:tcPr>
                <w:p w14:paraId="37ED5958" w14:textId="257A6E3F" w:rsidR="008844D4" w:rsidRPr="008844D4" w:rsidRDefault="004076F8" w:rsidP="008844D4">
                  <w:pPr>
                    <w:spacing w:line="276" w:lineRule="auto"/>
                    <w:rPr>
                      <w:color w:val="000000" w:themeColor="text1"/>
                      <w:sz w:val="20"/>
                    </w:rPr>
                  </w:pPr>
                  <w:r>
                    <w:rPr>
                      <w:color w:val="000000" w:themeColor="text1"/>
                      <w:sz w:val="20"/>
                    </w:rPr>
                    <w:t>System, Integration, Performance Testing</w:t>
                  </w:r>
                </w:p>
              </w:tc>
            </w:tr>
            <w:tr w:rsidR="008844D4" w:rsidRPr="00C94EBA" w14:paraId="1544EEAF" w14:textId="77777777" w:rsidTr="00B61CAC">
              <w:trPr>
                <w:trHeight w:val="20"/>
              </w:trPr>
              <w:tc>
                <w:tcPr>
                  <w:tcW w:w="3963" w:type="dxa"/>
                  <w:vAlign w:val="center"/>
                </w:tcPr>
                <w:p w14:paraId="5AF8C907" w14:textId="6257E839" w:rsidR="008844D4" w:rsidRPr="008844D4" w:rsidRDefault="008844D4" w:rsidP="008844D4">
                  <w:pPr>
                    <w:rPr>
                      <w:color w:val="000000" w:themeColor="text1"/>
                      <w:sz w:val="4"/>
                    </w:rPr>
                  </w:pPr>
                  <w:r w:rsidRPr="008844D4">
                    <w:rPr>
                      <w:noProof/>
                      <w:color w:val="000000" w:themeColor="text1"/>
                      <w:sz w:val="4"/>
                    </w:rPr>
                    <mc:AlternateContent>
                      <mc:Choice Requires="wps">
                        <w:drawing>
                          <wp:inline distT="0" distB="0" distL="0" distR="0" wp14:anchorId="2790784F" wp14:editId="7F47F999">
                            <wp:extent cx="1836265" cy="0"/>
                            <wp:effectExtent l="0" t="0" r="31115" b="19050"/>
                            <wp:docPr id="24" name="Straight Connector 24"/>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7ED4FC4" id="Straight Connector 24"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" strokecolor="#5a5a5a [2109]">
                            <w10:anchorlock/>
                          </v:line>
                        </w:pict>
                      </mc:Fallback>
                    </mc:AlternateContent>
                  </w:r>
                </w:p>
              </w:tc>
            </w:tr>
            <w:tr w:rsidR="008844D4" w:rsidRPr="00C94EBA" w14:paraId="66F0EA02" w14:textId="77777777" w:rsidTr="00B61CAC">
              <w:trPr>
                <w:trHeight w:val="20"/>
              </w:trPr>
              <w:tc>
                <w:tcPr>
                  <w:tcW w:w="3963" w:type="dxa"/>
                  <w:vAlign w:val="center"/>
                </w:tcPr>
                <w:p w14:paraId="10855A96" w14:textId="63F46076" w:rsidR="008844D4" w:rsidRPr="008844D4" w:rsidRDefault="004076F8" w:rsidP="008844D4">
                  <w:pPr>
                    <w:spacing w:line="276" w:lineRule="auto"/>
                    <w:rPr>
                      <w:color w:val="000000" w:themeColor="text1"/>
                      <w:sz w:val="20"/>
                    </w:rPr>
                  </w:pPr>
                  <w:r>
                    <w:rPr>
                      <w:color w:val="000000" w:themeColor="text1"/>
                      <w:sz w:val="20"/>
                    </w:rPr>
                    <w:t>Release Planning</w:t>
                  </w:r>
                </w:p>
              </w:tc>
            </w:tr>
            <w:tr w:rsidR="008844D4" w:rsidRPr="00C94EBA" w14:paraId="2931EBF1" w14:textId="77777777" w:rsidTr="00B61CAC">
              <w:trPr>
                <w:trHeight w:val="20"/>
              </w:trPr>
              <w:tc>
                <w:tcPr>
                  <w:tcW w:w="3963" w:type="dxa"/>
                  <w:vAlign w:val="center"/>
                </w:tcPr>
                <w:p w14:paraId="434E2D70" w14:textId="1C3DA07A" w:rsidR="008844D4" w:rsidRPr="008844D4" w:rsidRDefault="008844D4" w:rsidP="008844D4">
                  <w:pPr>
                    <w:rPr>
                      <w:color w:val="000000" w:themeColor="text1"/>
                      <w:sz w:val="4"/>
                    </w:rPr>
                  </w:pPr>
                  <w:r w:rsidRPr="008844D4">
                    <w:rPr>
                      <w:noProof/>
                      <w:color w:val="000000" w:themeColor="text1"/>
                      <w:sz w:val="4"/>
                    </w:rPr>
                    <mc:AlternateContent>
                      <mc:Choice Requires="wps">
                        <w:drawing>
                          <wp:inline distT="0" distB="0" distL="0" distR="0" wp14:anchorId="5BCD03FF" wp14:editId="073F6E7A">
                            <wp:extent cx="1836265" cy="0"/>
                            <wp:effectExtent l="0" t="0" r="31115" b="19050"/>
                            <wp:docPr id="23" name="Straight Connector 23"/>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AB5005D" id="Straight Connector 23"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" strokecolor="#5a5a5a [2109]">
                            <w10:anchorlock/>
                          </v:line>
                        </w:pict>
                      </mc:Fallback>
                    </mc:AlternateContent>
                  </w:r>
                </w:p>
              </w:tc>
            </w:tr>
            <w:tr w:rsidR="008844D4" w:rsidRPr="00C94EBA" w14:paraId="4848AB9D" w14:textId="77777777" w:rsidTr="00B61CAC">
              <w:trPr>
                <w:trHeight w:val="20"/>
              </w:trPr>
              <w:tc>
                <w:tcPr>
                  <w:tcW w:w="3963" w:type="dxa"/>
                  <w:vAlign w:val="center"/>
                </w:tcPr>
                <w:p w14:paraId="7B35569C" w14:textId="1EFC6C07" w:rsidR="008844D4" w:rsidRPr="008844D4" w:rsidRDefault="004076F8" w:rsidP="008844D4">
                  <w:pPr>
                    <w:spacing w:line="276" w:lineRule="auto"/>
                    <w:rPr>
                      <w:color w:val="000000" w:themeColor="text1"/>
                      <w:sz w:val="20"/>
                    </w:rPr>
                  </w:pPr>
                  <w:r>
                    <w:rPr>
                      <w:color w:val="000000" w:themeColor="text1"/>
                      <w:sz w:val="20"/>
                    </w:rPr>
                    <w:t>Requirement Gathering</w:t>
                  </w:r>
                </w:p>
              </w:tc>
            </w:tr>
            <w:tr w:rsidR="008844D4" w:rsidRPr="00C94EBA" w14:paraId="5809DC08" w14:textId="77777777" w:rsidTr="00B61CAC">
              <w:trPr>
                <w:trHeight w:val="20"/>
              </w:trPr>
              <w:tc>
                <w:tcPr>
                  <w:tcW w:w="3963" w:type="dxa"/>
                  <w:vAlign w:val="center"/>
                </w:tcPr>
                <w:p w14:paraId="26EC7323" w14:textId="58674A90" w:rsidR="008844D4" w:rsidRPr="008844D4" w:rsidRDefault="008844D4" w:rsidP="008844D4">
                  <w:pPr>
                    <w:rPr>
                      <w:color w:val="000000" w:themeColor="text1"/>
                      <w:sz w:val="4"/>
                    </w:rPr>
                  </w:pPr>
                  <w:r w:rsidRPr="008844D4">
                    <w:rPr>
                      <w:noProof/>
                      <w:color w:val="000000" w:themeColor="text1"/>
                      <w:sz w:val="4"/>
                    </w:rPr>
                    <mc:AlternateContent>
                      <mc:Choice Requires="wps">
                        <w:drawing>
                          <wp:inline distT="0" distB="0" distL="0" distR="0" wp14:anchorId="3F902A18" wp14:editId="277DF698">
                            <wp:extent cx="1836265" cy="0"/>
                            <wp:effectExtent l="0" t="0" r="31115" b="19050"/>
                            <wp:docPr id="26" name="Straight Connector 26"/>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8311672" id="Straight Connector 26"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" strokecolor="#5a5a5a [2109]">
                            <w10:anchorlock/>
                          </v:line>
                        </w:pict>
                      </mc:Fallback>
                    </mc:AlternateContent>
                  </w:r>
                </w:p>
              </w:tc>
            </w:tr>
            <w:tr w:rsidR="008844D4" w:rsidRPr="00C94EBA" w14:paraId="11A57882" w14:textId="77777777" w:rsidTr="00B61CAC">
              <w:trPr>
                <w:trHeight w:val="20"/>
              </w:trPr>
              <w:tc>
                <w:tcPr>
                  <w:tcW w:w="3963" w:type="dxa"/>
                </w:tcPr>
                <w:p w14:paraId="0D4B0257" w14:textId="4AC39EBB" w:rsidR="008844D4" w:rsidRPr="008844D4" w:rsidRDefault="004076F8" w:rsidP="008844D4">
                  <w:pPr>
                    <w:spacing w:line="276" w:lineRule="auto"/>
                    <w:rPr>
                      <w:color w:val="000000" w:themeColor="text1"/>
                      <w:sz w:val="20"/>
                    </w:rPr>
                  </w:pPr>
                  <w:r>
                    <w:rPr>
                      <w:color w:val="000000" w:themeColor="text1"/>
                      <w:sz w:val="20"/>
                    </w:rPr>
                    <w:t>Stakeholder Engagement</w:t>
                  </w:r>
                </w:p>
              </w:tc>
            </w:tr>
            <w:tr w:rsidR="00B61CAC" w:rsidRPr="00C94EBA" w14:paraId="69FEB5C7" w14:textId="77777777" w:rsidTr="00B61CAC">
              <w:trPr>
                <w:trHeight w:val="20"/>
              </w:trPr>
              <w:tc>
                <w:tcPr>
                  <w:tcW w:w="3963" w:type="dxa"/>
                </w:tcPr>
                <w:p w14:paraId="323302C9" w14:textId="0D6CE2EC" w:rsidR="00B61CAC" w:rsidRPr="00B61CAC" w:rsidRDefault="00B61CAC" w:rsidP="008844D4">
                  <w:pPr>
                    <w:rPr>
                      <w:color w:val="000000" w:themeColor="text1"/>
                      <w:sz w:val="4"/>
                    </w:rPr>
                  </w:pPr>
                  <w:r w:rsidRPr="008844D4">
                    <w:rPr>
                      <w:noProof/>
                      <w:color w:val="000000" w:themeColor="text1"/>
                      <w:sz w:val="4"/>
                    </w:rPr>
                    <mc:AlternateContent>
                      <mc:Choice Requires="wps">
                        <w:drawing>
                          <wp:inline distT="0" distB="0" distL="0" distR="0" wp14:anchorId="254A394C" wp14:editId="2B84EFFA">
                            <wp:extent cx="1836265" cy="0"/>
                            <wp:effectExtent l="0" t="0" r="31115" b="19050"/>
                            <wp:docPr id="25" name="Straight Connector 25"/>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5A57EDA" id="Straight Connector 25"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" strokecolor="#5a5a5a [2109]">
                            <w10:anchorlock/>
                          </v:line>
                        </w:pict>
                      </mc:Fallback>
                    </mc:AlternateContent>
                  </w:r>
                </w:p>
              </w:tc>
            </w:tr>
            <w:tr w:rsidR="00B61CAC" w:rsidRPr="00C94EBA" w14:paraId="5173BABA" w14:textId="77777777" w:rsidTr="00B61CAC">
              <w:trPr>
                <w:trHeight w:val="20"/>
              </w:trPr>
              <w:tc>
                <w:tcPr>
                  <w:tcW w:w="3963" w:type="dxa"/>
                </w:tcPr>
                <w:p w14:paraId="3E36A564" w14:textId="19E8BBDC" w:rsidR="00B61CAC" w:rsidRDefault="004076F8" w:rsidP="008844D4">
                  <w:pPr>
                    <w:rPr>
                      <w:color w:val="000000" w:themeColor="text1"/>
                      <w:sz w:val="20"/>
                    </w:rPr>
                  </w:pPr>
                  <w:r>
                    <w:rPr>
                      <w:color w:val="000000" w:themeColor="text1"/>
                      <w:sz w:val="20"/>
                    </w:rPr>
                    <w:t>Project Planning &amp; Execution</w:t>
                  </w:r>
                </w:p>
              </w:tc>
            </w:tr>
            <w:tr w:rsidR="009356FD" w:rsidRPr="00C94EBA" w14:paraId="7436A8DF" w14:textId="77777777" w:rsidTr="00B61CAC">
              <w:trPr>
                <w:trHeight w:val="20"/>
              </w:trPr>
              <w:tc>
                <w:tcPr>
                  <w:tcW w:w="3963" w:type="dxa"/>
                </w:tcPr>
                <w:p w14:paraId="1A66C8EB" w14:textId="0ED65FAA" w:rsidR="009356FD" w:rsidRPr="009356FD" w:rsidRDefault="009356FD" w:rsidP="008844D4">
                  <w:pPr>
                    <w:rPr>
                      <w:color w:val="000000" w:themeColor="text1"/>
                      <w:sz w:val="4"/>
                    </w:rPr>
                  </w:pPr>
                  <w:r w:rsidRPr="008844D4">
                    <w:rPr>
                      <w:noProof/>
                      <w:color w:val="000000" w:themeColor="text1"/>
                      <w:sz w:val="4"/>
                    </w:rPr>
                    <mc:AlternateContent>
                      <mc:Choice Requires="wps">
                        <w:drawing>
                          <wp:inline distT="0" distB="0" distL="0" distR="0" wp14:anchorId="5120B0D5" wp14:editId="6E2CBE6E">
                            <wp:extent cx="1836265" cy="0"/>
                            <wp:effectExtent l="0" t="0" r="31115" b="19050"/>
                            <wp:docPr id="27" name="Straight Connector 27"/>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6738740" id="Straight Connector 27"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" strokecolor="#5a5a5a [2109]">
                            <w10:anchorlock/>
                          </v:line>
                        </w:pict>
                      </mc:Fallback>
                    </mc:AlternateContent>
                  </w:r>
                </w:p>
              </w:tc>
            </w:tr>
            <w:tr w:rsidR="000E1867" w:rsidRPr="00C94EBA" w14:paraId="6A903130" w14:textId="77777777" w:rsidTr="00B61CAC">
              <w:trPr>
                <w:trHeight w:val="20"/>
              </w:trPr>
              <w:tc>
                <w:tcPr>
                  <w:tcW w:w="3963" w:type="dxa"/>
                  <w:vAlign w:val="center"/>
                </w:tcPr>
                <w:p w14:paraId="3712E2B6" w14:textId="269D0AAF" w:rsidR="000E1867" w:rsidRDefault="000E1867" w:rsidP="008844D4">
                  <w:pPr>
                    <w:rPr>
                      <w:color w:val="000000" w:themeColor="text1"/>
                      <w:sz w:val="20"/>
                    </w:rPr>
                  </w:pPr>
                  <w:r>
                    <w:rPr>
                      <w:color w:val="000000" w:themeColor="text1"/>
                      <w:sz w:val="20"/>
                    </w:rPr>
                    <w:t>Team Management &amp; Leadership</w:t>
                  </w:r>
                </w:p>
              </w:tc>
            </w:tr>
            <w:tr w:rsidR="008844D4" w:rsidRPr="00C94EBA" w14:paraId="122FFC4F" w14:textId="77777777" w:rsidTr="00B61CAC">
              <w:trPr>
                <w:trHeight w:val="20"/>
              </w:trPr>
              <w:tc>
                <w:tcPr>
                  <w:tcW w:w="3963" w:type="dxa"/>
                  <w:vAlign w:val="center"/>
                </w:tcPr>
                <w:p w14:paraId="5BDB96AB" w14:textId="1AB0A85E" w:rsidR="008844D4" w:rsidRPr="00C94EBA" w:rsidRDefault="008844D4" w:rsidP="008844D4">
                  <w:pPr>
                    <w:rPr>
                      <w:color w:val="FFFFFF" w:themeColor="background1"/>
                      <w:sz w:val="4"/>
                    </w:rPr>
                  </w:pPr>
                  <w:r>
                    <w:rPr>
                      <w:noProof/>
                      <w:color w:val="FFFFFF" w:themeColor="background1"/>
                      <w:sz w:val="4"/>
                    </w:rPr>
                    <mc:AlternateContent>
                      <mc:Choice Requires="wps">
                        <w:drawing>
                          <wp:inline distT="0" distB="0" distL="0" distR="0" wp14:anchorId="2433757E" wp14:editId="28BF58E1">
                            <wp:extent cx="1836265" cy="0"/>
                            <wp:effectExtent l="0" t="0" r="31115" b="19050"/>
                            <wp:docPr id="28" name="Straight Connector 28"/>
                            <wp:cNvGraphicFramePr/>
                            <a:graphic xmlns:a="http://schemas.openxmlformats.org/drawingml/2006/main">
                              <a:graphicData uri="http://schemas.microsoft.com/office/word/2010/wordprocessingShape">
                                <wps:wsp>
                                  <wps:cNvCnPr/>
                                  <wps:spPr>
                                    <a:xfrm>
                                      <a:off x="0" y="0"/>
                                      <a:ext cx="1836265"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20E04E9" id="Straight Connector 28" o:spid="_x0000_s1026" style="visibility:visible;mso-wrap-style:square;mso-left-percent:-10001;mso-top-percent:-10001;mso-position-horizontal:absolute;mso-position-horizontal-relative:char;mso-position-vertical:absolute;mso-position-vertical-relative:line;mso-left-percent:-10001;mso-top-percent:-10001" from="0,0" to="144.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" strokecolor="#5a5a5a [2109]">
                            <w10:anchorlock/>
                          </v:line>
                        </w:pict>
                      </mc:Fallback>
                    </mc:AlternateContent>
                  </w:r>
                </w:p>
              </w:tc>
            </w:tr>
          </w:tbl>
          <w:p w14:paraId="7BBAD866" w14:textId="77777777" w:rsidR="00DB0F9B" w:rsidRPr="00FB5637" w:rsidRDefault="00DB0F9B" w:rsidP="00DB0F9B">
            <w:pPr>
              <w:rPr>
                <w:rFonts w:cstheme="minorHAnsi"/>
                <w:color w:val="000000" w:themeColor="text1"/>
                <w:sz w:val="10"/>
              </w:rPr>
            </w:pPr>
          </w:p>
          <w:p w14:paraId="4A0CB50B" w14:textId="44A72B3A" w:rsidR="00DB0F9B" w:rsidRPr="00F9623D" w:rsidRDefault="00DB0F9B" w:rsidP="00DB0F9B">
            <w:pPr>
              <w:pBdr>
                <w:bottom w:val="single" w:sz="4" w:space="1" w:color="auto"/>
              </w:pBdr>
              <w:rPr>
                <w:rFonts w:cstheme="minorHAnsi"/>
                <w:b/>
                <w:color w:val="2A3636"/>
                <w:sz w:val="26"/>
                <w:szCs w:val="26"/>
              </w:rPr>
            </w:pPr>
            <w:r w:rsidRPr="002734EE">
              <w:rPr>
                <w:noProof/>
              </w:rPr>
              <w:drawing>
                <wp:inline distT="0" distB="0" distL="0" distR="0" wp14:anchorId="3CFE1D67" wp14:editId="652B2E96">
                  <wp:extent cx="228600" cy="2286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w:t>
            </w:r>
            <w:r>
              <w:rPr>
                <w:rFonts w:cstheme="minorHAnsi"/>
                <w:b/>
                <w:sz w:val="26"/>
                <w:szCs w:val="26"/>
              </w:rPr>
              <w:t>Certification</w:t>
            </w:r>
          </w:p>
          <w:p w14:paraId="378E84C1" w14:textId="233BFC35" w:rsidR="00105D6D" w:rsidRPr="008D293B" w:rsidRDefault="008D293B" w:rsidP="00105D6D">
            <w:pPr>
              <w:pStyle w:val="CommentText"/>
              <w:numPr>
                <w:ilvl w:val="0"/>
                <w:numId w:val="1"/>
              </w:numPr>
              <w:rPr>
                <w:rFonts w:cstheme="minorHAnsi"/>
                <w:bCs/>
                <w:color w:val="404040" w:themeColor="text1" w:themeTint="BF"/>
              </w:rPr>
            </w:pPr>
            <w:r>
              <w:t>UIPATH Certified RPA Developer/Architect.</w:t>
            </w:r>
          </w:p>
          <w:p w14:paraId="5E9E2D87" w14:textId="77777777" w:rsidR="00105D6D" w:rsidRPr="00FB5637" w:rsidRDefault="00105D6D" w:rsidP="00105D6D">
            <w:pPr>
              <w:pStyle w:val="CommentText"/>
              <w:rPr>
                <w:rStyle w:val="Strong"/>
                <w:rFonts w:cstheme="minorHAnsi"/>
                <w:b w:val="0"/>
                <w:color w:val="404040" w:themeColor="text1" w:themeTint="BF"/>
                <w:sz w:val="10"/>
              </w:rPr>
            </w:pPr>
          </w:p>
          <w:p w14:paraId="75456B2F" w14:textId="77777777" w:rsidR="00105D6D" w:rsidRPr="003F6BD2" w:rsidRDefault="00105D6D" w:rsidP="00105D6D">
            <w:pPr>
              <w:pBdr>
                <w:bottom w:val="single" w:sz="4" w:space="1" w:color="auto"/>
              </w:pBdr>
              <w:rPr>
                <w:rFonts w:cstheme="minorHAnsi"/>
                <w:b/>
                <w:sz w:val="26"/>
                <w:szCs w:val="26"/>
              </w:rPr>
            </w:pPr>
            <w:r w:rsidRPr="00330C6F">
              <w:rPr>
                <w:rFonts w:cstheme="minorHAnsi"/>
                <w:b/>
                <w:noProof/>
                <w:color w:val="154960"/>
                <w:sz w:val="24"/>
              </w:rPr>
              <w:drawing>
                <wp:inline distT="0" distB="0" distL="0" distR="0" wp14:anchorId="50F9056D" wp14:editId="7C520108">
                  <wp:extent cx="228600" cy="228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uflat2-grey.png"/>
                          <pic:cNvPicPr/>
                        </pic:nvPicPr>
                        <pic:blipFill>
                          <a:blip r:embed="rId14">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330C6F">
              <w:rPr>
                <w:rFonts w:cstheme="minorHAnsi"/>
                <w:b/>
                <w:sz w:val="28"/>
                <w:szCs w:val="28"/>
              </w:rPr>
              <w:t xml:space="preserve"> </w:t>
            </w:r>
            <w:r w:rsidRPr="003F6BD2">
              <w:rPr>
                <w:rFonts w:cstheme="minorHAnsi"/>
                <w:b/>
                <w:sz w:val="26"/>
                <w:szCs w:val="26"/>
              </w:rPr>
              <w:t>Education</w:t>
            </w:r>
          </w:p>
          <w:p w14:paraId="032DCD6F" w14:textId="6794F327" w:rsidR="00105D6D" w:rsidRPr="008D293B" w:rsidRDefault="008D293B" w:rsidP="008D293B">
            <w:pPr>
              <w:pStyle w:val="CommentText"/>
              <w:numPr>
                <w:ilvl w:val="0"/>
                <w:numId w:val="1"/>
              </w:numPr>
            </w:pPr>
            <w:r>
              <w:t>Bachelor of Engineering in Electronics and Communication at C.I.E.T., Coimbatore from Anna University, Chennai.</w:t>
            </w:r>
          </w:p>
          <w:p w14:paraId="41B4A301" w14:textId="2506070B" w:rsidR="00FB5637" w:rsidRPr="00FB5637" w:rsidRDefault="00FB5637" w:rsidP="00FB5637">
            <w:pPr>
              <w:pStyle w:val="CommentText"/>
              <w:pBdr>
                <w:bottom w:val="single" w:sz="4" w:space="1" w:color="auto"/>
              </w:pBdr>
              <w:rPr>
                <w:rFonts w:cstheme="minorHAnsi"/>
                <w:bCs/>
                <w:color w:val="404040" w:themeColor="text1" w:themeTint="BF"/>
                <w:sz w:val="10"/>
              </w:rPr>
            </w:pPr>
          </w:p>
          <w:p w14:paraId="49DE399A" w14:textId="77777777" w:rsidR="00FB5637" w:rsidRPr="008E75A2" w:rsidRDefault="00FB5637" w:rsidP="00FB5637">
            <w:pPr>
              <w:pBdr>
                <w:bottom w:val="single" w:sz="4" w:space="1" w:color="auto"/>
              </w:pBdr>
              <w:rPr>
                <w:rFonts w:cstheme="minorHAnsi"/>
                <w:b/>
                <w:color w:val="2A3636"/>
                <w:sz w:val="26"/>
                <w:szCs w:val="26"/>
              </w:rPr>
            </w:pPr>
            <w:r w:rsidRPr="001559B5">
              <w:rPr>
                <w:rFonts w:cstheme="minorHAnsi"/>
                <w:b/>
                <w:noProof/>
                <w:color w:val="FFFFFF" w:themeColor="background1"/>
                <w:sz w:val="24"/>
              </w:rPr>
              <mc:AlternateContent>
                <mc:Choice Requires="wps">
                  <w:drawing>
                    <wp:inline distT="0" distB="0" distL="0" distR="0" wp14:anchorId="3C0AF62E" wp14:editId="0B9317D5">
                      <wp:extent cx="297180" cy="215900"/>
                      <wp:effectExtent l="0" t="0" r="7620" b="0"/>
                      <wp:docPr id="67"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180" cy="215900"/>
                              </a:xfrm>
                              <a:custGeom>
                                <a:avLst/>
                                <a:gdLst>
                                  <a:gd name="T0" fmla="*/ 99043075 w 497"/>
                                  <a:gd name="T1" fmla="*/ 0 h 400"/>
                                  <a:gd name="T2" fmla="*/ 99043075 w 497"/>
                                  <a:gd name="T3" fmla="*/ 0 h 400"/>
                                  <a:gd name="T4" fmla="*/ 11849265 w 497"/>
                                  <a:gd name="T5" fmla="*/ 0 h 400"/>
                                  <a:gd name="T6" fmla="*/ 0 w 497"/>
                                  <a:gd name="T7" fmla="*/ 8879258 h 400"/>
                                  <a:gd name="T8" fmla="*/ 0 w 497"/>
                                  <a:gd name="T9" fmla="*/ 69824985 h 400"/>
                                  <a:gd name="T10" fmla="*/ 11849265 w 497"/>
                                  <a:gd name="T11" fmla="*/ 80520546 h 400"/>
                                  <a:gd name="T12" fmla="*/ 99043075 w 497"/>
                                  <a:gd name="T13" fmla="*/ 80520546 h 400"/>
                                  <a:gd name="T14" fmla="*/ 110892340 w 497"/>
                                  <a:gd name="T15" fmla="*/ 69824985 h 400"/>
                                  <a:gd name="T16" fmla="*/ 110892340 w 497"/>
                                  <a:gd name="T17" fmla="*/ 8879258 h 400"/>
                                  <a:gd name="T18" fmla="*/ 99043075 w 497"/>
                                  <a:gd name="T19" fmla="*/ 0 h 400"/>
                                  <a:gd name="T20" fmla="*/ 99043075 w 497"/>
                                  <a:gd name="T21" fmla="*/ 69824985 h 400"/>
                                  <a:gd name="T22" fmla="*/ 99043075 w 497"/>
                                  <a:gd name="T23" fmla="*/ 69824985 h 400"/>
                                  <a:gd name="T24" fmla="*/ 11849265 w 497"/>
                                  <a:gd name="T25" fmla="*/ 69824985 h 400"/>
                                  <a:gd name="T26" fmla="*/ 11849265 w 497"/>
                                  <a:gd name="T27" fmla="*/ 8879258 h 400"/>
                                  <a:gd name="T28" fmla="*/ 99043075 w 497"/>
                                  <a:gd name="T29" fmla="*/ 8879258 h 400"/>
                                  <a:gd name="T30" fmla="*/ 99043075 w 497"/>
                                  <a:gd name="T31" fmla="*/ 69824985 h 400"/>
                                  <a:gd name="T32" fmla="*/ 49633117 w 497"/>
                                  <a:gd name="T33" fmla="*/ 50249718 h 400"/>
                                  <a:gd name="T34" fmla="*/ 49633117 w 497"/>
                                  <a:gd name="T35" fmla="*/ 50249718 h 400"/>
                                  <a:gd name="T36" fmla="*/ 21686625 w 497"/>
                                  <a:gd name="T37" fmla="*/ 50249718 h 400"/>
                                  <a:gd name="T38" fmla="*/ 21686625 w 497"/>
                                  <a:gd name="T39" fmla="*/ 59128976 h 400"/>
                                  <a:gd name="T40" fmla="*/ 49633117 w 497"/>
                                  <a:gd name="T41" fmla="*/ 59128976 h 400"/>
                                  <a:gd name="T42" fmla="*/ 49633117 w 497"/>
                                  <a:gd name="T43" fmla="*/ 50249718 h 400"/>
                                  <a:gd name="T44" fmla="*/ 49633117 w 497"/>
                                  <a:gd name="T45" fmla="*/ 35921550 h 400"/>
                                  <a:gd name="T46" fmla="*/ 49633117 w 497"/>
                                  <a:gd name="T47" fmla="*/ 35921550 h 400"/>
                                  <a:gd name="T48" fmla="*/ 21686625 w 497"/>
                                  <a:gd name="T49" fmla="*/ 35921550 h 400"/>
                                  <a:gd name="T50" fmla="*/ 21686625 w 497"/>
                                  <a:gd name="T51" fmla="*/ 44800808 h 400"/>
                                  <a:gd name="T52" fmla="*/ 49633117 w 497"/>
                                  <a:gd name="T53" fmla="*/ 44800808 h 400"/>
                                  <a:gd name="T54" fmla="*/ 49633117 w 497"/>
                                  <a:gd name="T55" fmla="*/ 35921550 h 400"/>
                                  <a:gd name="T56" fmla="*/ 49633117 w 497"/>
                                  <a:gd name="T57" fmla="*/ 19777079 h 400"/>
                                  <a:gd name="T58" fmla="*/ 49633117 w 497"/>
                                  <a:gd name="T59" fmla="*/ 19777079 h 400"/>
                                  <a:gd name="T60" fmla="*/ 21686625 w 497"/>
                                  <a:gd name="T61" fmla="*/ 19777079 h 400"/>
                                  <a:gd name="T62" fmla="*/ 21686625 w 497"/>
                                  <a:gd name="T63" fmla="*/ 28858148 h 400"/>
                                  <a:gd name="T64" fmla="*/ 49633117 w 497"/>
                                  <a:gd name="T65" fmla="*/ 28858148 h 400"/>
                                  <a:gd name="T66" fmla="*/ 49633117 w 497"/>
                                  <a:gd name="T67" fmla="*/ 19777079 h 400"/>
                                  <a:gd name="T68" fmla="*/ 86970155 w 497"/>
                                  <a:gd name="T69" fmla="*/ 51864210 h 400"/>
                                  <a:gd name="T70" fmla="*/ 86970155 w 497"/>
                                  <a:gd name="T71" fmla="*/ 51864210 h 400"/>
                                  <a:gd name="T72" fmla="*/ 79145196 w 497"/>
                                  <a:gd name="T73" fmla="*/ 46617111 h 400"/>
                                  <a:gd name="T74" fmla="*/ 85181408 w 497"/>
                                  <a:gd name="T75" fmla="*/ 30472640 h 400"/>
                                  <a:gd name="T76" fmla="*/ 75120890 w 497"/>
                                  <a:gd name="T77" fmla="*/ 19777079 h 400"/>
                                  <a:gd name="T78" fmla="*/ 65283530 w 497"/>
                                  <a:gd name="T79" fmla="*/ 30472640 h 400"/>
                                  <a:gd name="T80" fmla="*/ 71319741 w 497"/>
                                  <a:gd name="T81" fmla="*/ 46617111 h 400"/>
                                  <a:gd name="T82" fmla="*/ 61482878 w 497"/>
                                  <a:gd name="T83" fmla="*/ 51864210 h 400"/>
                                  <a:gd name="T84" fmla="*/ 61482878 w 497"/>
                                  <a:gd name="T85" fmla="*/ 59128976 h 400"/>
                                  <a:gd name="T86" fmla="*/ 88982059 w 497"/>
                                  <a:gd name="T87" fmla="*/ 59128976 h 400"/>
                                  <a:gd name="T88" fmla="*/ 86970155 w 497"/>
                                  <a:gd name="T89" fmla="*/ 51864210 h 400"/>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497" h="400">
                                    <a:moveTo>
                                      <a:pt x="443" y="0"/>
                                    </a:moveTo>
                                    <a:lnTo>
                                      <a:pt x="443" y="0"/>
                                    </a:lnTo>
                                    <a:cubicBezTo>
                                      <a:pt x="53" y="0"/>
                                      <a:pt x="53" y="0"/>
                                      <a:pt x="53" y="0"/>
                                    </a:cubicBezTo>
                                    <a:cubicBezTo>
                                      <a:pt x="17" y="0"/>
                                      <a:pt x="0" y="18"/>
                                      <a:pt x="0" y="44"/>
                                    </a:cubicBezTo>
                                    <a:cubicBezTo>
                                      <a:pt x="0" y="346"/>
                                      <a:pt x="0" y="346"/>
                                      <a:pt x="0" y="346"/>
                                    </a:cubicBezTo>
                                    <a:cubicBezTo>
                                      <a:pt x="0" y="373"/>
                                      <a:pt x="17" y="399"/>
                                      <a:pt x="53" y="399"/>
                                    </a:cubicBezTo>
                                    <a:cubicBezTo>
                                      <a:pt x="443" y="399"/>
                                      <a:pt x="443" y="399"/>
                                      <a:pt x="443" y="399"/>
                                    </a:cubicBezTo>
                                    <a:cubicBezTo>
                                      <a:pt x="470" y="399"/>
                                      <a:pt x="496" y="373"/>
                                      <a:pt x="496" y="346"/>
                                    </a:cubicBezTo>
                                    <a:cubicBezTo>
                                      <a:pt x="496" y="44"/>
                                      <a:pt x="496" y="44"/>
                                      <a:pt x="496" y="44"/>
                                    </a:cubicBezTo>
                                    <a:cubicBezTo>
                                      <a:pt x="496" y="18"/>
                                      <a:pt x="470" y="0"/>
                                      <a:pt x="443" y="0"/>
                                    </a:cubicBezTo>
                                    <a:close/>
                                    <a:moveTo>
                                      <a:pt x="443" y="346"/>
                                    </a:moveTo>
                                    <a:lnTo>
                                      <a:pt x="443" y="346"/>
                                    </a:lnTo>
                                    <a:cubicBezTo>
                                      <a:pt x="53" y="346"/>
                                      <a:pt x="53" y="346"/>
                                      <a:pt x="53" y="346"/>
                                    </a:cubicBezTo>
                                    <a:cubicBezTo>
                                      <a:pt x="53" y="44"/>
                                      <a:pt x="53" y="44"/>
                                      <a:pt x="53" y="44"/>
                                    </a:cubicBezTo>
                                    <a:cubicBezTo>
                                      <a:pt x="443" y="44"/>
                                      <a:pt x="443" y="44"/>
                                      <a:pt x="443" y="44"/>
                                    </a:cubicBezTo>
                                    <a:lnTo>
                                      <a:pt x="443" y="346"/>
                                    </a:lnTo>
                                    <a:close/>
                                    <a:moveTo>
                                      <a:pt x="222" y="249"/>
                                    </a:moveTo>
                                    <a:lnTo>
                                      <a:pt x="222" y="249"/>
                                    </a:lnTo>
                                    <a:cubicBezTo>
                                      <a:pt x="97" y="249"/>
                                      <a:pt x="97" y="249"/>
                                      <a:pt x="97" y="249"/>
                                    </a:cubicBezTo>
                                    <a:cubicBezTo>
                                      <a:pt x="97" y="293"/>
                                      <a:pt x="97" y="293"/>
                                      <a:pt x="97" y="293"/>
                                    </a:cubicBezTo>
                                    <a:cubicBezTo>
                                      <a:pt x="222" y="293"/>
                                      <a:pt x="222" y="293"/>
                                      <a:pt x="222" y="293"/>
                                    </a:cubicBezTo>
                                    <a:lnTo>
                                      <a:pt x="222" y="249"/>
                                    </a:lnTo>
                                    <a:close/>
                                    <a:moveTo>
                                      <a:pt x="222" y="178"/>
                                    </a:moveTo>
                                    <a:lnTo>
                                      <a:pt x="222" y="178"/>
                                    </a:lnTo>
                                    <a:cubicBezTo>
                                      <a:pt x="97" y="178"/>
                                      <a:pt x="97" y="178"/>
                                      <a:pt x="97" y="178"/>
                                    </a:cubicBezTo>
                                    <a:cubicBezTo>
                                      <a:pt x="97" y="222"/>
                                      <a:pt x="97" y="222"/>
                                      <a:pt x="97" y="222"/>
                                    </a:cubicBezTo>
                                    <a:cubicBezTo>
                                      <a:pt x="222" y="222"/>
                                      <a:pt x="222" y="222"/>
                                      <a:pt x="222" y="222"/>
                                    </a:cubicBezTo>
                                    <a:lnTo>
                                      <a:pt x="222" y="178"/>
                                    </a:lnTo>
                                    <a:close/>
                                    <a:moveTo>
                                      <a:pt x="222" y="98"/>
                                    </a:moveTo>
                                    <a:lnTo>
                                      <a:pt x="222" y="98"/>
                                    </a:lnTo>
                                    <a:cubicBezTo>
                                      <a:pt x="97" y="98"/>
                                      <a:pt x="97" y="98"/>
                                      <a:pt x="97" y="98"/>
                                    </a:cubicBezTo>
                                    <a:cubicBezTo>
                                      <a:pt x="97" y="143"/>
                                      <a:pt x="97" y="143"/>
                                      <a:pt x="97" y="143"/>
                                    </a:cubicBezTo>
                                    <a:cubicBezTo>
                                      <a:pt x="222" y="143"/>
                                      <a:pt x="222" y="143"/>
                                      <a:pt x="222" y="143"/>
                                    </a:cubicBezTo>
                                    <a:lnTo>
                                      <a:pt x="222" y="98"/>
                                    </a:lnTo>
                                    <a:close/>
                                    <a:moveTo>
                                      <a:pt x="389" y="257"/>
                                    </a:moveTo>
                                    <a:lnTo>
                                      <a:pt x="389" y="257"/>
                                    </a:lnTo>
                                    <a:cubicBezTo>
                                      <a:pt x="389" y="257"/>
                                      <a:pt x="354" y="249"/>
                                      <a:pt x="354" y="231"/>
                                    </a:cubicBezTo>
                                    <a:cubicBezTo>
                                      <a:pt x="354" y="204"/>
                                      <a:pt x="381" y="196"/>
                                      <a:pt x="381" y="151"/>
                                    </a:cubicBezTo>
                                    <a:cubicBezTo>
                                      <a:pt x="381" y="125"/>
                                      <a:pt x="372" y="98"/>
                                      <a:pt x="336" y="98"/>
                                    </a:cubicBezTo>
                                    <a:cubicBezTo>
                                      <a:pt x="301" y="98"/>
                                      <a:pt x="292" y="125"/>
                                      <a:pt x="292" y="151"/>
                                    </a:cubicBezTo>
                                    <a:cubicBezTo>
                                      <a:pt x="292" y="196"/>
                                      <a:pt x="319" y="204"/>
                                      <a:pt x="319" y="231"/>
                                    </a:cubicBezTo>
                                    <a:cubicBezTo>
                                      <a:pt x="319" y="249"/>
                                      <a:pt x="275" y="257"/>
                                      <a:pt x="275" y="257"/>
                                    </a:cubicBezTo>
                                    <a:lnTo>
                                      <a:pt x="275" y="293"/>
                                    </a:lnTo>
                                    <a:cubicBezTo>
                                      <a:pt x="398" y="293"/>
                                      <a:pt x="398" y="293"/>
                                      <a:pt x="398" y="293"/>
                                    </a:cubicBezTo>
                                    <a:cubicBezTo>
                                      <a:pt x="398" y="293"/>
                                      <a:pt x="398" y="257"/>
                                      <a:pt x="389" y="257"/>
                                    </a:cubicBezTo>
                                    <a:close/>
                                  </a:path>
                                </a:pathLst>
                              </a:custGeom>
                              <a:solidFill>
                                <a:schemeClr val="tx1">
                                  <a:lumMod val="65000"/>
                                  <a:lumOff val="35000"/>
                                </a:schemeClr>
                              </a:solidFill>
                              <a:ln>
                                <a:noFill/>
                              </a:ln>
                            </wps:spPr>
                            <wps:txbx>
                              <w:txbxContent>
                                <w:p w14:paraId="21407AD3" w14:textId="77777777" w:rsidR="00FB5637" w:rsidRDefault="00FB5637" w:rsidP="00FB5637">
                                  <w:pPr>
                                    <w:jc w:val="center"/>
                                  </w:pPr>
                                  <w:r>
                                    <w:t xml:space="preserve"> </w:t>
                                  </w:r>
                                </w:p>
                              </w:txbxContent>
                            </wps:txbx>
                            <wps:bodyPr rot="0" vert="horz" wrap="none" lIns="91440" tIns="45720" rIns="91440" bIns="45720" anchor="ctr" anchorCtr="0" upright="1">
                              <a:noAutofit/>
                            </wps:bodyPr>
                          </wps:wsp>
                        </a:graphicData>
                      </a:graphic>
                    </wp:inline>
                  </w:drawing>
                </mc:Choice>
                <mc:Fallback>
                  <w:pict>
                    <v:shape w14:anchorId="3C0AF62E" id="Freeform 13" o:spid="_x0000_s1026" style="width:23.4pt;height:17pt;visibility:visible;mso-wrap-style:none;mso-left-percent:-10001;mso-top-percent:-10001;mso-position-horizontal:absolute;mso-position-horizontal-relative:char;mso-position-vertical:absolute;mso-position-vertical-relative:line;mso-left-percent:-10001;mso-top-percent:-10001;v-text-anchor:middle" coordsize="497,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" adj="-11796480,,5400" path="m443,r,c53,,53,,53,,17,,,18,,44,,346,,346,,346v,27,17,53,53,53c443,399,443,399,443,399v27,,53,-26,53,-53c496,44,496,44,496,44,496,18,470,,443,xm443,346r,c53,346,53,346,53,346,53,44,53,44,53,44v390,,390,,390,l443,346xm222,249r,c97,249,97,249,97,249v,44,,44,,44c222,293,222,293,222,293r,-44xm222,178r,c97,178,97,178,97,178v,44,,44,,44c222,222,222,222,222,222r,-44xm222,98r,c97,98,97,98,97,98v,45,,45,,45c222,143,222,143,222,143r,-45xm389,257r,c389,257,354,249,354,231v,-27,27,-35,27,-80c381,125,372,98,336,98v-35,,-44,27,-44,53c292,196,319,204,319,231v,18,-44,26,-44,26l275,293v123,,123,,123,c398,293,398,257,389,257xe" fillcolor="#5a5a5a [2109]" stroked="f">
                      <v:stroke joinstyle="miter"/>
                      <v:formulas/>
                      <v:path arrowok="t" o:connecttype="custom" o:connectlocs="2147483646,0;2147483646,0;2147483646,0;0,2147483646;0,2147483646;2147483646,2147483646;2147483646,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 textboxrect="0,0,497,400"/>
                      <v:textbox>
                        <w:txbxContent>
                          <w:p w14:paraId="21407AD3" w14:textId="77777777" w:rsidR="00FB5637" w:rsidRDefault="00FB5637" w:rsidP="00FB5637">
                            <w:pPr>
                              <w:jc w:val="center"/>
                            </w:pPr>
                            <w:r>
                              <w:t xml:space="preserve"> </w:t>
                            </w:r>
                          </w:p>
                        </w:txbxContent>
                      </v:textbox>
                      <w10:anchorlock/>
                    </v:shape>
                  </w:pict>
                </mc:Fallback>
              </mc:AlternateContent>
            </w:r>
            <w:r>
              <w:t xml:space="preserve"> </w:t>
            </w:r>
            <w:r>
              <w:rPr>
                <w:rFonts w:cstheme="minorHAnsi"/>
                <w:b/>
                <w:sz w:val="26"/>
                <w:szCs w:val="26"/>
              </w:rPr>
              <w:t>Personal Details</w:t>
            </w:r>
          </w:p>
          <w:p w14:paraId="2E91038E" w14:textId="77777777" w:rsidR="00FB5637" w:rsidRDefault="00FB5637" w:rsidP="00FB5637">
            <w:pPr>
              <w:pStyle w:val="CommentText"/>
              <w:rPr>
                <w:color w:val="000000" w:themeColor="text1"/>
              </w:rPr>
            </w:pPr>
            <w:r w:rsidRPr="00707D21">
              <w:rPr>
                <w:b/>
                <w:color w:val="000000" w:themeColor="text1"/>
              </w:rPr>
              <w:t>Languages Known</w:t>
            </w:r>
            <w:r>
              <w:rPr>
                <w:color w:val="000000" w:themeColor="text1"/>
              </w:rPr>
              <w:t>: English, Tamil</w:t>
            </w:r>
          </w:p>
          <w:p w14:paraId="00825F70" w14:textId="2DBC5EE3" w:rsidR="00FB5637" w:rsidRPr="00DB0F9B" w:rsidRDefault="00FB5637" w:rsidP="00FB5637">
            <w:pPr>
              <w:pStyle w:val="CommentText"/>
              <w:rPr>
                <w:rFonts w:cstheme="minorHAnsi"/>
                <w:bCs/>
                <w:color w:val="404040" w:themeColor="text1" w:themeTint="BF"/>
              </w:rPr>
            </w:pPr>
          </w:p>
        </w:tc>
        <w:tc>
          <w:tcPr>
            <w:tcW w:w="7290" w:type="dxa"/>
            <w:shd w:val="clear" w:color="auto" w:fill="FFFFFF" w:themeFill="background1"/>
          </w:tcPr>
          <w:p w14:paraId="0660B1EA" w14:textId="4A996E5D" w:rsidR="006E210A" w:rsidRPr="00530DE1" w:rsidRDefault="006E210A" w:rsidP="00194CCF">
            <w:pPr>
              <w:pBdr>
                <w:bottom w:val="single" w:sz="4" w:space="1" w:color="auto"/>
              </w:pBdr>
              <w:rPr>
                <w:rFonts w:cstheme="minorHAnsi"/>
                <w:b/>
                <w:color w:val="2A3636"/>
              </w:rPr>
            </w:pPr>
          </w:p>
          <w:p w14:paraId="768A1F92" w14:textId="5FBA0E95" w:rsidR="00D85BFD" w:rsidRPr="002140F2" w:rsidRDefault="00957FC0" w:rsidP="002140F2">
            <w:pPr>
              <w:pBdr>
                <w:bottom w:val="single" w:sz="4" w:space="1" w:color="auto"/>
              </w:pBdr>
              <w:rPr>
                <w:rFonts w:cstheme="minorHAnsi"/>
                <w:b/>
                <w:color w:val="2A3636"/>
                <w:sz w:val="26"/>
                <w:szCs w:val="26"/>
              </w:rPr>
            </w:pPr>
            <w:r w:rsidRPr="00330C6F">
              <w:rPr>
                <w:rFonts w:cstheme="minorHAnsi"/>
                <w:b/>
                <w:noProof/>
                <w:color w:val="154960"/>
                <w:sz w:val="24"/>
              </w:rPr>
              <w:drawing>
                <wp:inline distT="0" distB="0" distL="0" distR="0" wp14:anchorId="4F884070" wp14:editId="7548DE50">
                  <wp:extent cx="2286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summry24x24icons (2).png"/>
                          <pic:cNvPicPr/>
                        </pic:nvPicPr>
                        <pic:blipFill>
                          <a:blip r:embed="rId15">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sidRPr="00330C6F">
              <w:rPr>
                <w:rFonts w:cstheme="minorHAnsi"/>
                <w:b/>
                <w:color w:val="2A3636"/>
                <w:sz w:val="24"/>
              </w:rPr>
              <w:t xml:space="preserve"> </w:t>
            </w:r>
            <w:r w:rsidR="00F93D98" w:rsidRPr="003F6BD2">
              <w:rPr>
                <w:rFonts w:cstheme="minorHAnsi"/>
                <w:b/>
                <w:sz w:val="26"/>
                <w:szCs w:val="26"/>
              </w:rPr>
              <w:t>Profile Summary</w:t>
            </w:r>
          </w:p>
          <w:p w14:paraId="773E5263" w14:textId="6F7299F2" w:rsidR="00B520F4" w:rsidRDefault="00B520F4" w:rsidP="005B5E7F">
            <w:pPr>
              <w:pStyle w:val="CommentText"/>
              <w:numPr>
                <w:ilvl w:val="0"/>
                <w:numId w:val="1"/>
              </w:numPr>
              <w:rPr>
                <w:rFonts w:cstheme="minorHAnsi"/>
                <w:b/>
                <w:bCs/>
                <w:color w:val="404040" w:themeColor="text1" w:themeTint="BF"/>
              </w:rPr>
            </w:pPr>
            <w:r>
              <w:rPr>
                <w:rFonts w:cstheme="minorHAnsi"/>
                <w:bCs/>
                <w:color w:val="404040" w:themeColor="text1" w:themeTint="BF"/>
              </w:rPr>
              <w:t xml:space="preserve">Currently serving as </w:t>
            </w:r>
            <w:r w:rsidR="00773D24" w:rsidRPr="00773D24">
              <w:rPr>
                <w:rFonts w:cstheme="minorHAnsi"/>
                <w:b/>
                <w:color w:val="404040" w:themeColor="text1" w:themeTint="BF"/>
              </w:rPr>
              <w:t>Solution</w:t>
            </w:r>
            <w:r w:rsidR="00773D24">
              <w:rPr>
                <w:rFonts w:cstheme="minorHAnsi"/>
                <w:bCs/>
                <w:color w:val="404040" w:themeColor="text1" w:themeTint="BF"/>
              </w:rPr>
              <w:t xml:space="preserve"> </w:t>
            </w:r>
            <w:r w:rsidRPr="00615BC5">
              <w:rPr>
                <w:rFonts w:cstheme="minorHAnsi"/>
                <w:b/>
                <w:bCs/>
                <w:color w:val="404040" w:themeColor="text1" w:themeTint="BF"/>
              </w:rPr>
              <w:t>Architect</w:t>
            </w:r>
            <w:r>
              <w:rPr>
                <w:rFonts w:cstheme="minorHAnsi"/>
                <w:bCs/>
                <w:color w:val="404040" w:themeColor="text1" w:themeTint="BF"/>
              </w:rPr>
              <w:t xml:space="preserve"> at </w:t>
            </w:r>
            <w:r w:rsidR="00773D24">
              <w:rPr>
                <w:rFonts w:cstheme="minorHAnsi"/>
                <w:b/>
                <w:bCs/>
                <w:color w:val="404040" w:themeColor="text1" w:themeTint="BF"/>
              </w:rPr>
              <w:t>FISERV</w:t>
            </w:r>
            <w:r w:rsidR="001171CD">
              <w:rPr>
                <w:rFonts w:cstheme="minorHAnsi"/>
                <w:b/>
                <w:bCs/>
                <w:color w:val="404040" w:themeColor="text1" w:themeTint="BF"/>
              </w:rPr>
              <w:t xml:space="preserve"> thru Virtusa</w:t>
            </w:r>
            <w:r w:rsidR="00615BC5">
              <w:rPr>
                <w:rFonts w:cstheme="minorHAnsi"/>
                <w:b/>
                <w:bCs/>
                <w:color w:val="404040" w:themeColor="text1" w:themeTint="BF"/>
              </w:rPr>
              <w:t>.</w:t>
            </w:r>
          </w:p>
          <w:p w14:paraId="3F23E87C" w14:textId="17C3F90E" w:rsidR="00A41A5B" w:rsidRPr="00615BC5" w:rsidRDefault="00A41A5B" w:rsidP="005B5E7F">
            <w:pPr>
              <w:pStyle w:val="CommentText"/>
              <w:numPr>
                <w:ilvl w:val="0"/>
                <w:numId w:val="1"/>
              </w:numPr>
              <w:rPr>
                <w:rFonts w:cstheme="minorHAnsi"/>
                <w:b/>
                <w:bCs/>
                <w:color w:val="404040" w:themeColor="text1" w:themeTint="BF"/>
              </w:rPr>
            </w:pPr>
            <w:r>
              <w:rPr>
                <w:rFonts w:cstheme="minorHAnsi"/>
                <w:bCs/>
                <w:color w:val="404040" w:themeColor="text1" w:themeTint="BF"/>
              </w:rPr>
              <w:t xml:space="preserve">Experience in using </w:t>
            </w:r>
            <w:r w:rsidR="00672762">
              <w:rPr>
                <w:rFonts w:cstheme="minorHAnsi"/>
                <w:b/>
                <w:color w:val="404040" w:themeColor="text1" w:themeTint="BF"/>
              </w:rPr>
              <w:t>Agentic AI Workflow,</w:t>
            </w:r>
            <w:r>
              <w:rPr>
                <w:rFonts w:cstheme="minorHAnsi"/>
                <w:b/>
                <w:color w:val="404040" w:themeColor="text1" w:themeTint="BF"/>
              </w:rPr>
              <w:t xml:space="preserve"> AI Agent</w:t>
            </w:r>
            <w:r w:rsidR="006B4872">
              <w:rPr>
                <w:rFonts w:cstheme="minorHAnsi"/>
                <w:b/>
                <w:color w:val="404040" w:themeColor="text1" w:themeTint="BF"/>
              </w:rPr>
              <w:t>, RAG,</w:t>
            </w:r>
            <w:r w:rsidR="00E71AA5">
              <w:rPr>
                <w:rFonts w:cstheme="minorHAnsi"/>
                <w:b/>
                <w:color w:val="404040" w:themeColor="text1" w:themeTint="BF"/>
              </w:rPr>
              <w:t xml:space="preserve"> MCP, </w:t>
            </w:r>
            <w:r w:rsidR="006B4872">
              <w:rPr>
                <w:rFonts w:cstheme="minorHAnsi"/>
                <w:b/>
                <w:color w:val="404040" w:themeColor="text1" w:themeTint="BF"/>
              </w:rPr>
              <w:t>LLM</w:t>
            </w:r>
            <w:r>
              <w:rPr>
                <w:rFonts w:cstheme="minorHAnsi"/>
                <w:bCs/>
                <w:color w:val="404040" w:themeColor="text1" w:themeTint="BF"/>
              </w:rPr>
              <w:t>,</w:t>
            </w:r>
            <w:r w:rsidR="00E53B8D">
              <w:rPr>
                <w:rFonts w:cstheme="minorHAnsi"/>
                <w:bCs/>
                <w:color w:val="404040" w:themeColor="text1" w:themeTint="BF"/>
              </w:rPr>
              <w:t xml:space="preserve"> </w:t>
            </w:r>
            <w:proofErr w:type="spellStart"/>
            <w:r w:rsidR="00E53B8D">
              <w:rPr>
                <w:rFonts w:cstheme="minorHAnsi"/>
                <w:bCs/>
                <w:color w:val="404040" w:themeColor="text1" w:themeTint="BF"/>
              </w:rPr>
              <w:t>Autogen</w:t>
            </w:r>
            <w:proofErr w:type="spellEnd"/>
            <w:r w:rsidR="00E53B8D">
              <w:rPr>
                <w:rFonts w:cstheme="minorHAnsi"/>
                <w:bCs/>
                <w:color w:val="404040" w:themeColor="text1" w:themeTint="BF"/>
              </w:rPr>
              <w:t xml:space="preserve">, </w:t>
            </w:r>
            <w:proofErr w:type="spellStart"/>
            <w:r w:rsidR="007255FF">
              <w:rPr>
                <w:rFonts w:cstheme="minorHAnsi"/>
                <w:bCs/>
                <w:color w:val="404040" w:themeColor="text1" w:themeTint="BF"/>
              </w:rPr>
              <w:t>Langchain</w:t>
            </w:r>
            <w:proofErr w:type="spellEnd"/>
            <w:r w:rsidR="007255FF">
              <w:rPr>
                <w:rFonts w:cstheme="minorHAnsi"/>
                <w:bCs/>
                <w:color w:val="404040" w:themeColor="text1" w:themeTint="BF"/>
              </w:rPr>
              <w:t xml:space="preserve">, </w:t>
            </w:r>
            <w:r w:rsidR="00E53B8D">
              <w:rPr>
                <w:rFonts w:cstheme="minorHAnsi"/>
                <w:bCs/>
                <w:color w:val="404040" w:themeColor="text1" w:themeTint="BF"/>
              </w:rPr>
              <w:t>AWS Bedrock, Azure Open AI and</w:t>
            </w:r>
            <w:r>
              <w:rPr>
                <w:rFonts w:cstheme="minorHAnsi"/>
                <w:bCs/>
                <w:color w:val="404040" w:themeColor="text1" w:themeTint="BF"/>
              </w:rPr>
              <w:t xml:space="preserve"> done integration code with </w:t>
            </w:r>
            <w:r w:rsidR="00FB3E31">
              <w:rPr>
                <w:rFonts w:cstheme="minorHAnsi"/>
                <w:bCs/>
                <w:color w:val="404040" w:themeColor="text1" w:themeTint="BF"/>
              </w:rPr>
              <w:t>Multiple Model</w:t>
            </w:r>
            <w:r>
              <w:rPr>
                <w:rFonts w:cstheme="minorHAnsi"/>
                <w:bCs/>
                <w:color w:val="404040" w:themeColor="text1" w:themeTint="BF"/>
              </w:rPr>
              <w:t xml:space="preserve"> </w:t>
            </w:r>
            <w:r w:rsidR="00672762">
              <w:rPr>
                <w:rFonts w:cstheme="minorHAnsi"/>
                <w:bCs/>
                <w:color w:val="404040" w:themeColor="text1" w:themeTint="BF"/>
              </w:rPr>
              <w:t>and</w:t>
            </w:r>
            <w:r>
              <w:rPr>
                <w:rFonts w:cstheme="minorHAnsi"/>
                <w:bCs/>
                <w:color w:val="404040" w:themeColor="text1" w:themeTint="BF"/>
              </w:rPr>
              <w:t xml:space="preserve"> WhatsApp based Chat Application</w:t>
            </w:r>
            <w:r w:rsidR="00FB3E31">
              <w:rPr>
                <w:rFonts w:cstheme="minorHAnsi"/>
                <w:bCs/>
                <w:color w:val="404040" w:themeColor="text1" w:themeTint="BF"/>
              </w:rPr>
              <w:t xml:space="preserve"> and enterprise application</w:t>
            </w:r>
            <w:r w:rsidR="00CB3BF9">
              <w:rPr>
                <w:rFonts w:cstheme="minorHAnsi"/>
                <w:bCs/>
                <w:color w:val="404040" w:themeColor="text1" w:themeTint="BF"/>
              </w:rPr>
              <w:t>.</w:t>
            </w:r>
          </w:p>
          <w:p w14:paraId="21683280" w14:textId="43DC0DFE" w:rsidR="00DB0F9B" w:rsidRDefault="00B520F4" w:rsidP="005B5E7F">
            <w:pPr>
              <w:pStyle w:val="CommentText"/>
              <w:numPr>
                <w:ilvl w:val="0"/>
                <w:numId w:val="1"/>
              </w:numPr>
              <w:rPr>
                <w:rFonts w:cstheme="minorHAnsi"/>
                <w:bCs/>
                <w:color w:val="404040" w:themeColor="text1" w:themeTint="BF"/>
              </w:rPr>
            </w:pPr>
            <w:r>
              <w:rPr>
                <w:rFonts w:cstheme="minorHAnsi"/>
                <w:bCs/>
                <w:color w:val="404040" w:themeColor="text1" w:themeTint="BF"/>
              </w:rPr>
              <w:t xml:space="preserve">Domain expertise entails in </w:t>
            </w:r>
            <w:r w:rsidR="004028EB" w:rsidRPr="004028EB">
              <w:rPr>
                <w:rFonts w:cstheme="minorHAnsi"/>
                <w:b/>
                <w:color w:val="404040" w:themeColor="text1" w:themeTint="BF"/>
              </w:rPr>
              <w:t>Payment</w:t>
            </w:r>
            <w:r w:rsidR="004028EB">
              <w:rPr>
                <w:rFonts w:cstheme="minorHAnsi"/>
                <w:bCs/>
                <w:color w:val="404040" w:themeColor="text1" w:themeTint="BF"/>
              </w:rPr>
              <w:t xml:space="preserve">, </w:t>
            </w:r>
            <w:r w:rsidRPr="00615BC5">
              <w:rPr>
                <w:rFonts w:cstheme="minorHAnsi"/>
                <w:b/>
                <w:bCs/>
                <w:color w:val="404040" w:themeColor="text1" w:themeTint="BF"/>
              </w:rPr>
              <w:t>Insurance, Banking, Telecom, Finance</w:t>
            </w:r>
            <w:r w:rsidR="00C04528">
              <w:rPr>
                <w:rFonts w:cstheme="minorHAnsi"/>
                <w:b/>
                <w:bCs/>
                <w:color w:val="404040" w:themeColor="text1" w:themeTint="BF"/>
              </w:rPr>
              <w:t>, Retail</w:t>
            </w:r>
            <w:r w:rsidR="00615BC5">
              <w:rPr>
                <w:rFonts w:cstheme="minorHAnsi"/>
                <w:b/>
                <w:bCs/>
                <w:color w:val="404040" w:themeColor="text1" w:themeTint="BF"/>
              </w:rPr>
              <w:t>.</w:t>
            </w:r>
            <w:r>
              <w:rPr>
                <w:rFonts w:cstheme="minorHAnsi"/>
                <w:bCs/>
                <w:color w:val="404040" w:themeColor="text1" w:themeTint="BF"/>
              </w:rPr>
              <w:t xml:space="preserve"> </w:t>
            </w:r>
          </w:p>
          <w:p w14:paraId="2DDD1A89" w14:textId="377F29AB" w:rsidR="00502703" w:rsidRDefault="00502703" w:rsidP="005B5E7F">
            <w:pPr>
              <w:pStyle w:val="CommentText"/>
              <w:numPr>
                <w:ilvl w:val="0"/>
                <w:numId w:val="1"/>
              </w:numPr>
              <w:rPr>
                <w:rFonts w:cstheme="minorHAnsi"/>
                <w:bCs/>
                <w:color w:val="404040" w:themeColor="text1" w:themeTint="BF"/>
              </w:rPr>
            </w:pPr>
            <w:r w:rsidRPr="00502703">
              <w:rPr>
                <w:rFonts w:cstheme="minorHAnsi"/>
                <w:bCs/>
                <w:color w:val="404040" w:themeColor="text1" w:themeTint="BF"/>
              </w:rPr>
              <w:t xml:space="preserve">Led cross-functional engineering teams of </w:t>
            </w:r>
            <w:r w:rsidRPr="00502703">
              <w:rPr>
                <w:rFonts w:cstheme="minorHAnsi"/>
                <w:b/>
                <w:bCs/>
                <w:color w:val="404040" w:themeColor="text1" w:themeTint="BF"/>
              </w:rPr>
              <w:t>10+ to 60+ members</w:t>
            </w:r>
            <w:r w:rsidRPr="00502703">
              <w:rPr>
                <w:rFonts w:cstheme="minorHAnsi"/>
                <w:bCs/>
                <w:color w:val="404040" w:themeColor="text1" w:themeTint="BF"/>
              </w:rPr>
              <w:t xml:space="preserve"> across architects, developers, QA, DevOps and business stakeholders, ensuring predictable delivery of enterprise-scale platforms.</w:t>
            </w:r>
          </w:p>
          <w:p w14:paraId="1AC0BD57" w14:textId="77777777" w:rsidR="005B5E7F" w:rsidRPr="005B5E7F" w:rsidRDefault="005B5E7F" w:rsidP="005B5E7F">
            <w:pPr>
              <w:pStyle w:val="CommentText"/>
              <w:numPr>
                <w:ilvl w:val="0"/>
                <w:numId w:val="1"/>
              </w:numPr>
              <w:rPr>
                <w:rFonts w:cstheme="minorHAnsi"/>
                <w:bCs/>
                <w:color w:val="404040" w:themeColor="text1" w:themeTint="BF"/>
              </w:rPr>
            </w:pPr>
            <w:r w:rsidRPr="005B5E7F">
              <w:rPr>
                <w:rFonts w:cstheme="minorHAnsi"/>
                <w:bCs/>
                <w:color w:val="404040" w:themeColor="text1" w:themeTint="BF"/>
              </w:rPr>
              <w:t xml:space="preserve">Led and managed </w:t>
            </w:r>
            <w:r w:rsidRPr="00615BC5">
              <w:rPr>
                <w:rFonts w:cstheme="minorHAnsi"/>
                <w:b/>
                <w:bCs/>
                <w:color w:val="404040" w:themeColor="text1" w:themeTint="BF"/>
              </w:rPr>
              <w:t>Software Development Lifecycle (SDLC)</w:t>
            </w:r>
            <w:r w:rsidRPr="005B5E7F">
              <w:rPr>
                <w:rFonts w:cstheme="minorHAnsi"/>
                <w:bCs/>
                <w:color w:val="404040" w:themeColor="text1" w:themeTint="BF"/>
              </w:rPr>
              <w:t xml:space="preserve"> right from requirement analysis, documentation (functional specifications, technical design) to maintenance of proposed applications</w:t>
            </w:r>
          </w:p>
          <w:p w14:paraId="4D2DDF80" w14:textId="6DD26DDC" w:rsidR="00B520F4" w:rsidRPr="005B5E7F" w:rsidRDefault="005B5E7F" w:rsidP="005B5E7F">
            <w:pPr>
              <w:pStyle w:val="CommentText"/>
              <w:numPr>
                <w:ilvl w:val="0"/>
                <w:numId w:val="1"/>
              </w:numPr>
              <w:rPr>
                <w:rFonts w:cstheme="minorHAnsi"/>
                <w:bCs/>
                <w:color w:val="404040" w:themeColor="text1" w:themeTint="BF"/>
              </w:rPr>
            </w:pPr>
            <w:r>
              <w:rPr>
                <w:rFonts w:cstheme="minorHAnsi"/>
                <w:bCs/>
                <w:color w:val="404040" w:themeColor="text1" w:themeTint="BF"/>
              </w:rPr>
              <w:t xml:space="preserve">Developed applications using </w:t>
            </w:r>
            <w:r w:rsidR="00B520F4" w:rsidRPr="00615BC5">
              <w:rPr>
                <w:rFonts w:cstheme="minorHAnsi"/>
                <w:b/>
                <w:bCs/>
                <w:color w:val="404040" w:themeColor="text1" w:themeTint="BF"/>
              </w:rPr>
              <w:t xml:space="preserve">Microservices, Spring Boot, Docker, </w:t>
            </w:r>
            <w:proofErr w:type="spellStart"/>
            <w:proofErr w:type="gramStart"/>
            <w:r w:rsidR="00B520F4" w:rsidRPr="00615BC5">
              <w:rPr>
                <w:rFonts w:cstheme="minorHAnsi"/>
                <w:b/>
                <w:bCs/>
                <w:color w:val="404040" w:themeColor="text1" w:themeTint="BF"/>
              </w:rPr>
              <w:t>Kubernetes,</w:t>
            </w:r>
            <w:r w:rsidR="00773D24">
              <w:rPr>
                <w:rFonts w:cstheme="minorHAnsi"/>
                <w:b/>
                <w:bCs/>
                <w:color w:val="404040" w:themeColor="text1" w:themeTint="BF"/>
              </w:rPr>
              <w:t>APIGEE</w:t>
            </w:r>
            <w:proofErr w:type="spellEnd"/>
            <w:proofErr w:type="gramEnd"/>
            <w:r w:rsidR="00773D24">
              <w:rPr>
                <w:rFonts w:cstheme="minorHAnsi"/>
                <w:b/>
                <w:bCs/>
                <w:color w:val="404040" w:themeColor="text1" w:themeTint="BF"/>
              </w:rPr>
              <w:t xml:space="preserve">, Dev ops Tools, </w:t>
            </w:r>
            <w:proofErr w:type="spellStart"/>
            <w:r w:rsidR="00773D24">
              <w:rPr>
                <w:rFonts w:cstheme="minorHAnsi"/>
                <w:b/>
                <w:bCs/>
                <w:color w:val="404040" w:themeColor="text1" w:themeTint="BF"/>
              </w:rPr>
              <w:t>Hareness</w:t>
            </w:r>
            <w:proofErr w:type="spellEnd"/>
            <w:r w:rsidR="00773D24">
              <w:rPr>
                <w:rFonts w:cstheme="minorHAnsi"/>
                <w:b/>
                <w:bCs/>
                <w:color w:val="404040" w:themeColor="text1" w:themeTint="BF"/>
              </w:rPr>
              <w:t>,</w:t>
            </w:r>
            <w:r w:rsidR="00B520F4" w:rsidRPr="00615BC5">
              <w:rPr>
                <w:rFonts w:cstheme="minorHAnsi"/>
                <w:b/>
                <w:bCs/>
                <w:color w:val="404040" w:themeColor="text1" w:themeTint="BF"/>
              </w:rPr>
              <w:t xml:space="preserve"> BPEL, SOA, BPM, Mule ESB, Apache Camel, Hadoop/Spark</w:t>
            </w:r>
            <w:r>
              <w:rPr>
                <w:rFonts w:cstheme="minorHAnsi"/>
                <w:bCs/>
                <w:color w:val="404040" w:themeColor="text1" w:themeTint="BF"/>
              </w:rPr>
              <w:t xml:space="preserve">; led the implementation of Telecom products like </w:t>
            </w:r>
            <w:r w:rsidRPr="00615BC5">
              <w:rPr>
                <w:rFonts w:cstheme="minorHAnsi"/>
                <w:b/>
                <w:bCs/>
                <w:color w:val="404040" w:themeColor="text1" w:themeTint="BF"/>
              </w:rPr>
              <w:t>MNP, OSS/BSS Products</w:t>
            </w:r>
            <w:r w:rsidRPr="005B5E7F">
              <w:rPr>
                <w:rFonts w:cstheme="minorHAnsi"/>
                <w:bCs/>
                <w:color w:val="404040" w:themeColor="text1" w:themeTint="BF"/>
              </w:rPr>
              <w:t>.</w:t>
            </w:r>
          </w:p>
          <w:p w14:paraId="6165EB54" w14:textId="71CB1081" w:rsidR="005B5E7F" w:rsidRPr="008260CD" w:rsidRDefault="005B5E7F" w:rsidP="008260CD">
            <w:pPr>
              <w:pStyle w:val="CommentText"/>
              <w:numPr>
                <w:ilvl w:val="0"/>
                <w:numId w:val="1"/>
              </w:numPr>
              <w:rPr>
                <w:rFonts w:cstheme="minorHAnsi"/>
                <w:bCs/>
                <w:color w:val="404040" w:themeColor="text1" w:themeTint="BF"/>
              </w:rPr>
            </w:pPr>
            <w:r w:rsidRPr="008260CD">
              <w:rPr>
                <w:rFonts w:cstheme="minorHAnsi"/>
                <w:bCs/>
                <w:color w:val="404040" w:themeColor="text1" w:themeTint="BF"/>
              </w:rPr>
              <w:t xml:space="preserve">Architected complex </w:t>
            </w:r>
            <w:r w:rsidRPr="00615BC5">
              <w:rPr>
                <w:rFonts w:cstheme="minorHAnsi"/>
                <w:b/>
                <w:bCs/>
                <w:color w:val="404040" w:themeColor="text1" w:themeTint="BF"/>
              </w:rPr>
              <w:t>Enterprise, Web &amp; Microservice-based applications</w:t>
            </w:r>
            <w:r w:rsidRPr="008260CD">
              <w:rPr>
                <w:rFonts w:cstheme="minorHAnsi"/>
                <w:bCs/>
                <w:color w:val="404040" w:themeColor="text1" w:themeTint="BF"/>
              </w:rPr>
              <w:t>, led the design &amp; implementation of complex cloud solutions (</w:t>
            </w:r>
            <w:r w:rsidRPr="00615BC5">
              <w:rPr>
                <w:rFonts w:cstheme="minorHAnsi"/>
                <w:b/>
                <w:bCs/>
                <w:color w:val="404040" w:themeColor="text1" w:themeTint="BF"/>
              </w:rPr>
              <w:t>GCP, AWS</w:t>
            </w:r>
            <w:r w:rsidRPr="008260CD">
              <w:rPr>
                <w:rFonts w:cstheme="minorHAnsi"/>
                <w:bCs/>
                <w:color w:val="404040" w:themeColor="text1" w:themeTint="BF"/>
              </w:rPr>
              <w:t>) for enterprise clients, with focus on scalabilit</w:t>
            </w:r>
            <w:r w:rsidR="008260CD" w:rsidRPr="008260CD">
              <w:rPr>
                <w:rFonts w:cstheme="minorHAnsi"/>
                <w:bCs/>
                <w:color w:val="404040" w:themeColor="text1" w:themeTint="BF"/>
              </w:rPr>
              <w:t>y, reliability &amp; cost efficiency.</w:t>
            </w:r>
          </w:p>
          <w:p w14:paraId="192DC85D" w14:textId="714439AF" w:rsidR="005B5E7F" w:rsidRDefault="005B5E7F" w:rsidP="005B5E7F">
            <w:pPr>
              <w:pStyle w:val="CommentText"/>
              <w:numPr>
                <w:ilvl w:val="0"/>
                <w:numId w:val="1"/>
              </w:numPr>
              <w:rPr>
                <w:rFonts w:cstheme="minorHAnsi"/>
                <w:bCs/>
                <w:color w:val="404040" w:themeColor="text1" w:themeTint="BF"/>
              </w:rPr>
            </w:pPr>
            <w:r>
              <w:rPr>
                <w:rFonts w:cstheme="minorHAnsi"/>
                <w:bCs/>
                <w:color w:val="404040" w:themeColor="text1" w:themeTint="BF"/>
              </w:rPr>
              <w:t xml:space="preserve">Leveraged skills in: </w:t>
            </w:r>
          </w:p>
          <w:p w14:paraId="284EAEF0" w14:textId="24B3C1A2" w:rsidR="005B5E7F" w:rsidRPr="005B5E7F" w:rsidRDefault="005B5E7F" w:rsidP="0070436B">
            <w:pPr>
              <w:pStyle w:val="CommentText"/>
              <w:numPr>
                <w:ilvl w:val="0"/>
                <w:numId w:val="28"/>
              </w:numPr>
              <w:rPr>
                <w:rFonts w:cstheme="minorHAnsi"/>
                <w:bCs/>
                <w:color w:val="404040" w:themeColor="text1" w:themeTint="BF"/>
              </w:rPr>
            </w:pPr>
            <w:r w:rsidRPr="00553F20">
              <w:rPr>
                <w:rFonts w:cstheme="minorHAnsi"/>
                <w:b/>
                <w:bCs/>
                <w:color w:val="404040" w:themeColor="text1" w:themeTint="BF"/>
              </w:rPr>
              <w:t>Big Data Stacks</w:t>
            </w:r>
            <w:r w:rsidRPr="005B5E7F">
              <w:rPr>
                <w:rFonts w:cstheme="minorHAnsi"/>
                <w:bCs/>
                <w:color w:val="404040" w:themeColor="text1" w:themeTint="BF"/>
              </w:rPr>
              <w:t>: HDFS, MapReduce, YARN, Python, Hive, HBase, HBase-Hive Integration, Flume, Sqoop, Pig, Spark Core, Kafka, NIFI, Oozie.</w:t>
            </w:r>
          </w:p>
          <w:p w14:paraId="030CB897" w14:textId="2486BAD8" w:rsidR="005B5E7F" w:rsidRPr="005B5E7F" w:rsidRDefault="005B5E7F" w:rsidP="0070436B">
            <w:pPr>
              <w:pStyle w:val="CommentText"/>
              <w:numPr>
                <w:ilvl w:val="0"/>
                <w:numId w:val="28"/>
              </w:numPr>
              <w:rPr>
                <w:rFonts w:cstheme="minorHAnsi"/>
                <w:bCs/>
                <w:color w:val="404040" w:themeColor="text1" w:themeTint="BF"/>
              </w:rPr>
            </w:pPr>
            <w:r w:rsidRPr="00553F20">
              <w:rPr>
                <w:rFonts w:cstheme="minorHAnsi"/>
                <w:b/>
                <w:bCs/>
                <w:color w:val="404040" w:themeColor="text1" w:themeTint="BF"/>
              </w:rPr>
              <w:t>Java/J2EE Technologies</w:t>
            </w:r>
            <w:r w:rsidRPr="005B5E7F">
              <w:rPr>
                <w:rFonts w:cstheme="minorHAnsi"/>
                <w:bCs/>
                <w:color w:val="404040" w:themeColor="text1" w:themeTint="BF"/>
              </w:rPr>
              <w:t xml:space="preserve">: </w:t>
            </w:r>
            <w:proofErr w:type="spellStart"/>
            <w:r w:rsidRPr="005B5E7F">
              <w:rPr>
                <w:rFonts w:cstheme="minorHAnsi"/>
                <w:bCs/>
                <w:color w:val="404040" w:themeColor="text1" w:themeTint="BF"/>
              </w:rPr>
              <w:t>MultiThreading</w:t>
            </w:r>
            <w:proofErr w:type="spellEnd"/>
            <w:r w:rsidRPr="005B5E7F">
              <w:rPr>
                <w:rFonts w:cstheme="minorHAnsi"/>
                <w:bCs/>
                <w:color w:val="404040" w:themeColor="text1" w:themeTint="BF"/>
              </w:rPr>
              <w:t>, Servlets, JSP, JDBC, EJB, JMS, Web Service, Service Mix</w:t>
            </w:r>
          </w:p>
          <w:p w14:paraId="5FBAAF2F" w14:textId="77E5AB04" w:rsidR="005B5E7F" w:rsidRPr="005B5E7F" w:rsidRDefault="005B5E7F" w:rsidP="00553F20">
            <w:pPr>
              <w:pStyle w:val="CommentText"/>
              <w:numPr>
                <w:ilvl w:val="0"/>
                <w:numId w:val="28"/>
              </w:numPr>
              <w:rPr>
                <w:rFonts w:cstheme="minorHAnsi"/>
                <w:bCs/>
                <w:color w:val="404040" w:themeColor="text1" w:themeTint="BF"/>
              </w:rPr>
            </w:pPr>
            <w:r w:rsidRPr="00553F20">
              <w:rPr>
                <w:rFonts w:cstheme="minorHAnsi"/>
                <w:b/>
                <w:bCs/>
                <w:color w:val="404040" w:themeColor="text1" w:themeTint="BF"/>
              </w:rPr>
              <w:t>Application Servers</w:t>
            </w:r>
            <w:r w:rsidRPr="005B5E7F">
              <w:rPr>
                <w:rFonts w:cstheme="minorHAnsi"/>
                <w:bCs/>
                <w:color w:val="404040" w:themeColor="text1" w:themeTint="BF"/>
              </w:rPr>
              <w:t>: WebLogic 9.2, Tomcat 4.1.24, JBoss 4.0.3</w:t>
            </w:r>
          </w:p>
          <w:p w14:paraId="3681E531" w14:textId="562C7837" w:rsidR="005B5E7F" w:rsidRPr="005B5E7F" w:rsidRDefault="005B5E7F" w:rsidP="005B5E7F">
            <w:pPr>
              <w:pStyle w:val="CommentText"/>
              <w:numPr>
                <w:ilvl w:val="0"/>
                <w:numId w:val="1"/>
              </w:numPr>
              <w:rPr>
                <w:rFonts w:cstheme="minorHAnsi"/>
                <w:bCs/>
                <w:color w:val="404040" w:themeColor="text1" w:themeTint="BF"/>
              </w:rPr>
            </w:pPr>
            <w:r w:rsidRPr="005B5E7F">
              <w:rPr>
                <w:rFonts w:cstheme="minorHAnsi"/>
                <w:bCs/>
                <w:color w:val="404040" w:themeColor="text1" w:themeTint="BF"/>
              </w:rPr>
              <w:t xml:space="preserve">Provided </w:t>
            </w:r>
            <w:r w:rsidRPr="00615BC5">
              <w:rPr>
                <w:rFonts w:cstheme="minorHAnsi"/>
                <w:b/>
                <w:bCs/>
                <w:color w:val="404040" w:themeColor="text1" w:themeTint="BF"/>
              </w:rPr>
              <w:t>Technical Leadership</w:t>
            </w:r>
            <w:r w:rsidRPr="005B5E7F">
              <w:rPr>
                <w:rFonts w:cstheme="minorHAnsi"/>
                <w:bCs/>
                <w:color w:val="404040" w:themeColor="text1" w:themeTint="BF"/>
              </w:rPr>
              <w:t xml:space="preserve"> to teams to help ensure services / products are integrated &amp; adhered to stated architectural &amp; design principles &amp; standards.</w:t>
            </w:r>
          </w:p>
          <w:p w14:paraId="1FEE3CB3" w14:textId="7AD09A15" w:rsidR="00B520F4" w:rsidRPr="005B5E7F" w:rsidRDefault="005B5E7F" w:rsidP="005B5E7F">
            <w:pPr>
              <w:pStyle w:val="CommentText"/>
              <w:numPr>
                <w:ilvl w:val="0"/>
                <w:numId w:val="1"/>
              </w:numPr>
              <w:rPr>
                <w:rFonts w:cstheme="minorHAnsi"/>
                <w:bCs/>
                <w:color w:val="404040" w:themeColor="text1" w:themeTint="BF"/>
              </w:rPr>
            </w:pPr>
            <w:r w:rsidRPr="005B5E7F">
              <w:rPr>
                <w:rFonts w:cstheme="minorHAnsi"/>
                <w:bCs/>
                <w:color w:val="404040" w:themeColor="text1" w:themeTint="BF"/>
              </w:rPr>
              <w:t xml:space="preserve">Implemented </w:t>
            </w:r>
            <w:r w:rsidR="00B520F4" w:rsidRPr="00615BC5">
              <w:rPr>
                <w:rFonts w:cstheme="minorHAnsi"/>
                <w:b/>
                <w:bCs/>
                <w:color w:val="404040" w:themeColor="text1" w:themeTint="BF"/>
              </w:rPr>
              <w:t>Agile, Rapid Application Development (RAD), Test-Driven Development (TDD), Waterfall</w:t>
            </w:r>
            <w:r w:rsidRPr="005B5E7F">
              <w:rPr>
                <w:rFonts w:cstheme="minorHAnsi"/>
                <w:bCs/>
                <w:color w:val="404040" w:themeColor="text1" w:themeTint="BF"/>
              </w:rPr>
              <w:t xml:space="preserve"> to add value to the deliverables.</w:t>
            </w:r>
          </w:p>
          <w:p w14:paraId="119B5CB2" w14:textId="62CC8246" w:rsidR="005B5E7F" w:rsidRDefault="005B5E7F" w:rsidP="005B5E7F">
            <w:pPr>
              <w:pStyle w:val="CommentText"/>
              <w:numPr>
                <w:ilvl w:val="0"/>
                <w:numId w:val="1"/>
              </w:numPr>
              <w:rPr>
                <w:rFonts w:cstheme="minorHAnsi"/>
                <w:bCs/>
                <w:color w:val="404040" w:themeColor="text1" w:themeTint="BF"/>
              </w:rPr>
            </w:pPr>
            <w:r w:rsidRPr="005B5E7F">
              <w:rPr>
                <w:rFonts w:cstheme="minorHAnsi"/>
                <w:bCs/>
                <w:color w:val="404040" w:themeColor="text1" w:themeTint="BF"/>
              </w:rPr>
              <w:t>Facilitated sprint planning sessions, daily scrums, sprint reviews and sprint retrospectives, release planning &amp; reviews</w:t>
            </w:r>
            <w:r>
              <w:rPr>
                <w:rFonts w:cstheme="minorHAnsi"/>
                <w:bCs/>
                <w:color w:val="404040" w:themeColor="text1" w:themeTint="BF"/>
              </w:rPr>
              <w:t>.</w:t>
            </w:r>
          </w:p>
          <w:p w14:paraId="5AAE9FBB" w14:textId="03985AF3" w:rsidR="00BC5D9B" w:rsidRPr="005B5E7F" w:rsidRDefault="00BC5D9B" w:rsidP="005B5E7F">
            <w:pPr>
              <w:pStyle w:val="CommentText"/>
              <w:numPr>
                <w:ilvl w:val="0"/>
                <w:numId w:val="1"/>
              </w:numPr>
              <w:rPr>
                <w:rFonts w:cstheme="minorHAnsi"/>
                <w:bCs/>
                <w:color w:val="404040" w:themeColor="text1" w:themeTint="BF"/>
              </w:rPr>
            </w:pPr>
            <w:r w:rsidRPr="00BC5D9B">
              <w:rPr>
                <w:rFonts w:cstheme="minorHAnsi"/>
                <w:bCs/>
                <w:color w:val="404040" w:themeColor="text1" w:themeTint="BF"/>
              </w:rPr>
              <w:t xml:space="preserve">Worked on projects right from the stage of scoping, estimation, requirement gathering, designing project plans, </w:t>
            </w:r>
            <w:r>
              <w:rPr>
                <w:rFonts w:cstheme="minorHAnsi"/>
                <w:bCs/>
                <w:color w:val="404040" w:themeColor="text1" w:themeTint="BF"/>
              </w:rPr>
              <w:t>managed</w:t>
            </w:r>
            <w:r w:rsidRPr="0034106F">
              <w:rPr>
                <w:rFonts w:cstheme="minorHAnsi"/>
                <w:bCs/>
                <w:color w:val="404040" w:themeColor="text1" w:themeTint="BF"/>
              </w:rPr>
              <w:t xml:space="preserve"> </w:t>
            </w:r>
            <w:r w:rsidRPr="00615BC5">
              <w:rPr>
                <w:rFonts w:cstheme="minorHAnsi"/>
                <w:b/>
                <w:bCs/>
                <w:color w:val="404040" w:themeColor="text1" w:themeTint="BF"/>
              </w:rPr>
              <w:t>stakeholder relationshi</w:t>
            </w:r>
            <w:r w:rsidR="008D293B" w:rsidRPr="00615BC5">
              <w:rPr>
                <w:rFonts w:cstheme="minorHAnsi"/>
                <w:b/>
                <w:bCs/>
                <w:color w:val="404040" w:themeColor="text1" w:themeTint="BF"/>
              </w:rPr>
              <w:t>ps</w:t>
            </w:r>
            <w:r w:rsidR="008D293B">
              <w:rPr>
                <w:rFonts w:cstheme="minorHAnsi"/>
                <w:bCs/>
                <w:color w:val="404040" w:themeColor="text1" w:themeTint="BF"/>
              </w:rPr>
              <w:t xml:space="preserve"> throughout </w:t>
            </w:r>
            <w:r w:rsidR="008D293B" w:rsidRPr="00615BC5">
              <w:rPr>
                <w:rFonts w:cstheme="minorHAnsi"/>
                <w:b/>
                <w:bCs/>
                <w:color w:val="404040" w:themeColor="text1" w:themeTint="BF"/>
              </w:rPr>
              <w:t>project lifecycle</w:t>
            </w:r>
            <w:r>
              <w:rPr>
                <w:rFonts w:cstheme="minorHAnsi"/>
                <w:bCs/>
                <w:color w:val="404040" w:themeColor="text1" w:themeTint="BF"/>
              </w:rPr>
              <w:t xml:space="preserve"> and shared project progress.</w:t>
            </w:r>
          </w:p>
          <w:p w14:paraId="2393B60B" w14:textId="71F36100" w:rsidR="005B5E7F" w:rsidRPr="008260CD" w:rsidRDefault="008260CD" w:rsidP="008260CD">
            <w:pPr>
              <w:pStyle w:val="CommentText"/>
              <w:numPr>
                <w:ilvl w:val="0"/>
                <w:numId w:val="1"/>
              </w:numPr>
              <w:rPr>
                <w:rFonts w:cstheme="minorHAnsi"/>
                <w:bCs/>
                <w:color w:val="404040" w:themeColor="text1" w:themeTint="BF"/>
              </w:rPr>
            </w:pPr>
            <w:r w:rsidRPr="008260CD">
              <w:rPr>
                <w:rFonts w:cstheme="minorHAnsi"/>
                <w:bCs/>
                <w:color w:val="404040" w:themeColor="text1" w:themeTint="BF"/>
              </w:rPr>
              <w:t xml:space="preserve">Delivered expertise in managerial activities entailing rendering </w:t>
            </w:r>
            <w:r w:rsidRPr="00615BC5">
              <w:rPr>
                <w:rFonts w:cstheme="minorHAnsi"/>
                <w:b/>
                <w:bCs/>
                <w:color w:val="404040" w:themeColor="text1" w:themeTint="BF"/>
              </w:rPr>
              <w:t>technical leadership &amp; guidance</w:t>
            </w:r>
            <w:r w:rsidR="00BC5D9B">
              <w:rPr>
                <w:rFonts w:cstheme="minorHAnsi"/>
                <w:bCs/>
                <w:color w:val="404040" w:themeColor="text1" w:themeTint="BF"/>
              </w:rPr>
              <w:t xml:space="preserve"> to 10+ resources</w:t>
            </w:r>
            <w:r w:rsidRPr="008260CD">
              <w:rPr>
                <w:rFonts w:cstheme="minorHAnsi"/>
                <w:bCs/>
                <w:color w:val="404040" w:themeColor="text1" w:themeTint="BF"/>
              </w:rPr>
              <w:t>, provided guidance &amp; mentored to drive innovation &amp; excellence</w:t>
            </w:r>
            <w:r>
              <w:rPr>
                <w:rFonts w:cstheme="minorHAnsi"/>
                <w:bCs/>
                <w:color w:val="404040" w:themeColor="text1" w:themeTint="BF"/>
              </w:rPr>
              <w:t>.</w:t>
            </w:r>
          </w:p>
        </w:tc>
      </w:tr>
      <w:tr w:rsidR="00AB0E54" w:rsidRPr="0063536D" w14:paraId="6D88AAB1" w14:textId="77777777" w:rsidTr="00FB5637">
        <w:trPr>
          <w:cantSplit/>
        </w:trPr>
        <w:tc>
          <w:tcPr>
            <w:tcW w:w="11610" w:type="dxa"/>
            <w:gridSpan w:val="2"/>
            <w:shd w:val="clear" w:color="auto" w:fill="FFFFFF" w:themeFill="background1"/>
          </w:tcPr>
          <w:p w14:paraId="76382B9D" w14:textId="77777777" w:rsidR="00FB5637" w:rsidRDefault="00FB5637" w:rsidP="00AB0E54">
            <w:pPr>
              <w:pBdr>
                <w:bottom w:val="single" w:sz="4" w:space="1" w:color="auto"/>
              </w:pBdr>
              <w:rPr>
                <w:rFonts w:cstheme="minorHAnsi"/>
                <w:b/>
                <w:sz w:val="26"/>
                <w:szCs w:val="26"/>
              </w:rPr>
            </w:pPr>
          </w:p>
          <w:p w14:paraId="75CBFF11" w14:textId="042E1068" w:rsidR="00AB0E54" w:rsidRPr="00AB0E54" w:rsidRDefault="0056577E" w:rsidP="00AB0E54">
            <w:pPr>
              <w:pBdr>
                <w:bottom w:val="single" w:sz="4" w:space="1" w:color="auto"/>
              </w:pBdr>
              <w:rPr>
                <w:rFonts w:cstheme="minorHAnsi"/>
                <w:b/>
                <w:color w:val="2A3636"/>
                <w:sz w:val="26"/>
                <w:szCs w:val="26"/>
              </w:rPr>
            </w:pPr>
            <w:r w:rsidRPr="00D903AD">
              <w:rPr>
                <w:rFonts w:cstheme="minorHAnsi"/>
                <w:b/>
                <w:noProof/>
                <w:color w:val="FFFFFF" w:themeColor="background1"/>
                <w:sz w:val="24"/>
              </w:rPr>
              <mc:AlternateContent>
                <mc:Choice Requires="wps">
                  <w:drawing>
                    <wp:inline distT="0" distB="0" distL="0" distR="0" wp14:anchorId="3C3477AE" wp14:editId="43E033F7">
                      <wp:extent cx="165100" cy="177800"/>
                      <wp:effectExtent l="0" t="0" r="6350" b="0"/>
                      <wp:docPr id="44" name="Freeform 69"/>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65100" cy="177800"/>
                              </a:xfrm>
                              <a:custGeom>
                                <a:avLst/>
                                <a:gdLst>
                                  <a:gd name="T0" fmla="*/ 169 w 274"/>
                                  <a:gd name="T1" fmla="*/ 104 h 273"/>
                                  <a:gd name="T2" fmla="*/ 105 w 274"/>
                                  <a:gd name="T3" fmla="*/ 104 h 273"/>
                                  <a:gd name="T4" fmla="*/ 105 w 274"/>
                                  <a:gd name="T5" fmla="*/ 169 h 273"/>
                                  <a:gd name="T6" fmla="*/ 169 w 274"/>
                                  <a:gd name="T7" fmla="*/ 169 h 273"/>
                                  <a:gd name="T8" fmla="*/ 274 w 274"/>
                                  <a:gd name="T9" fmla="*/ 117 h 273"/>
                                  <a:gd name="T10" fmla="*/ 272 w 274"/>
                                  <a:gd name="T11" fmla="*/ 161 h 273"/>
                                  <a:gd name="T12" fmla="*/ 236 w 274"/>
                                  <a:gd name="T13" fmla="*/ 168 h 273"/>
                                  <a:gd name="T14" fmla="*/ 248 w 274"/>
                                  <a:gd name="T15" fmla="*/ 209 h 273"/>
                                  <a:gd name="T16" fmla="*/ 248 w 274"/>
                                  <a:gd name="T17" fmla="*/ 217 h 273"/>
                                  <a:gd name="T18" fmla="*/ 214 w 274"/>
                                  <a:gd name="T19" fmla="*/ 249 h 273"/>
                                  <a:gd name="T20" fmla="*/ 185 w 274"/>
                                  <a:gd name="T21" fmla="*/ 228 h 273"/>
                                  <a:gd name="T22" fmla="*/ 163 w 274"/>
                                  <a:gd name="T23" fmla="*/ 268 h 273"/>
                                  <a:gd name="T24" fmla="*/ 117 w 274"/>
                                  <a:gd name="T25" fmla="*/ 273 h 273"/>
                                  <a:gd name="T26" fmla="*/ 111 w 274"/>
                                  <a:gd name="T27" fmla="*/ 268 h 273"/>
                                  <a:gd name="T28" fmla="*/ 90 w 274"/>
                                  <a:gd name="T29" fmla="*/ 229 h 273"/>
                                  <a:gd name="T30" fmla="*/ 60 w 274"/>
                                  <a:gd name="T31" fmla="*/ 249 h 273"/>
                                  <a:gd name="T32" fmla="*/ 27 w 274"/>
                                  <a:gd name="T33" fmla="*/ 217 h 273"/>
                                  <a:gd name="T34" fmla="*/ 27 w 274"/>
                                  <a:gd name="T35" fmla="*/ 209 h 273"/>
                                  <a:gd name="T36" fmla="*/ 45 w 274"/>
                                  <a:gd name="T37" fmla="*/ 185 h 273"/>
                                  <a:gd name="T38" fmla="*/ 6 w 274"/>
                                  <a:gd name="T39" fmla="*/ 162 h 273"/>
                                  <a:gd name="T40" fmla="*/ 0 w 274"/>
                                  <a:gd name="T41" fmla="*/ 156 h 273"/>
                                  <a:gd name="T42" fmla="*/ 2 w 274"/>
                                  <a:gd name="T43" fmla="*/ 112 h 273"/>
                                  <a:gd name="T44" fmla="*/ 38 w 274"/>
                                  <a:gd name="T45" fmla="*/ 105 h 273"/>
                                  <a:gd name="T46" fmla="*/ 26 w 274"/>
                                  <a:gd name="T47" fmla="*/ 64 h 273"/>
                                  <a:gd name="T48" fmla="*/ 26 w 274"/>
                                  <a:gd name="T49" fmla="*/ 56 h 273"/>
                                  <a:gd name="T50" fmla="*/ 60 w 274"/>
                                  <a:gd name="T51" fmla="*/ 24 h 273"/>
                                  <a:gd name="T52" fmla="*/ 90 w 274"/>
                                  <a:gd name="T53" fmla="*/ 45 h 273"/>
                                  <a:gd name="T54" fmla="*/ 111 w 274"/>
                                  <a:gd name="T55" fmla="*/ 5 h 273"/>
                                  <a:gd name="T56" fmla="*/ 157 w 274"/>
                                  <a:gd name="T57" fmla="*/ 0 h 273"/>
                                  <a:gd name="T58" fmla="*/ 163 w 274"/>
                                  <a:gd name="T59" fmla="*/ 5 h 273"/>
                                  <a:gd name="T60" fmla="*/ 184 w 274"/>
                                  <a:gd name="T61" fmla="*/ 45 h 273"/>
                                  <a:gd name="T62" fmla="*/ 214 w 274"/>
                                  <a:gd name="T63" fmla="*/ 24 h 273"/>
                                  <a:gd name="T64" fmla="*/ 248 w 274"/>
                                  <a:gd name="T65" fmla="*/ 56 h 273"/>
                                  <a:gd name="T66" fmla="*/ 248 w 274"/>
                                  <a:gd name="T67" fmla="*/ 64 h 273"/>
                                  <a:gd name="T68" fmla="*/ 229 w 274"/>
                                  <a:gd name="T69" fmla="*/ 88 h 273"/>
                                  <a:gd name="T70" fmla="*/ 269 w 274"/>
                                  <a:gd name="T71" fmla="*/ 111 h 273"/>
                                  <a:gd name="T72" fmla="*/ 274 w 274"/>
                                  <a:gd name="T73" fmla="*/ 117 h 2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274" h="273">
                                    <a:moveTo>
                                      <a:pt x="183" y="137"/>
                                    </a:moveTo>
                                    <a:cubicBezTo>
                                      <a:pt x="183" y="124"/>
                                      <a:pt x="178" y="113"/>
                                      <a:pt x="169" y="104"/>
                                    </a:cubicBezTo>
                                    <a:cubicBezTo>
                                      <a:pt x="160" y="96"/>
                                      <a:pt x="150" y="91"/>
                                      <a:pt x="137" y="91"/>
                                    </a:cubicBezTo>
                                    <a:cubicBezTo>
                                      <a:pt x="125" y="91"/>
                                      <a:pt x="114" y="96"/>
                                      <a:pt x="105" y="104"/>
                                    </a:cubicBezTo>
                                    <a:cubicBezTo>
                                      <a:pt x="96" y="113"/>
                                      <a:pt x="92" y="124"/>
                                      <a:pt x="92" y="137"/>
                                    </a:cubicBezTo>
                                    <a:cubicBezTo>
                                      <a:pt x="92" y="149"/>
                                      <a:pt x="96" y="160"/>
                                      <a:pt x="105" y="169"/>
                                    </a:cubicBezTo>
                                    <a:cubicBezTo>
                                      <a:pt x="114" y="178"/>
                                      <a:pt x="125" y="182"/>
                                      <a:pt x="137" y="182"/>
                                    </a:cubicBezTo>
                                    <a:cubicBezTo>
                                      <a:pt x="150" y="182"/>
                                      <a:pt x="160" y="178"/>
                                      <a:pt x="169" y="169"/>
                                    </a:cubicBezTo>
                                    <a:cubicBezTo>
                                      <a:pt x="178" y="160"/>
                                      <a:pt x="183" y="149"/>
                                      <a:pt x="183" y="137"/>
                                    </a:cubicBezTo>
                                    <a:close/>
                                    <a:moveTo>
                                      <a:pt x="274" y="117"/>
                                    </a:moveTo>
                                    <a:cubicBezTo>
                                      <a:pt x="274" y="157"/>
                                      <a:pt x="274" y="157"/>
                                      <a:pt x="274" y="157"/>
                                    </a:cubicBezTo>
                                    <a:cubicBezTo>
                                      <a:pt x="274" y="158"/>
                                      <a:pt x="273" y="160"/>
                                      <a:pt x="272" y="161"/>
                                    </a:cubicBezTo>
                                    <a:cubicBezTo>
                                      <a:pt x="271" y="162"/>
                                      <a:pt x="270" y="163"/>
                                      <a:pt x="269" y="163"/>
                                    </a:cubicBezTo>
                                    <a:cubicBezTo>
                                      <a:pt x="236" y="168"/>
                                      <a:pt x="236" y="168"/>
                                      <a:pt x="236" y="168"/>
                                    </a:cubicBezTo>
                                    <a:cubicBezTo>
                                      <a:pt x="234" y="175"/>
                                      <a:pt x="231" y="180"/>
                                      <a:pt x="229" y="184"/>
                                    </a:cubicBezTo>
                                    <a:cubicBezTo>
                                      <a:pt x="233" y="190"/>
                                      <a:pt x="240" y="198"/>
                                      <a:pt x="248" y="209"/>
                                    </a:cubicBezTo>
                                    <a:cubicBezTo>
                                      <a:pt x="249" y="210"/>
                                      <a:pt x="250" y="212"/>
                                      <a:pt x="250" y="213"/>
                                    </a:cubicBezTo>
                                    <a:cubicBezTo>
                                      <a:pt x="250" y="215"/>
                                      <a:pt x="249" y="216"/>
                                      <a:pt x="248" y="217"/>
                                    </a:cubicBezTo>
                                    <a:cubicBezTo>
                                      <a:pt x="245" y="222"/>
                                      <a:pt x="239" y="228"/>
                                      <a:pt x="231" y="237"/>
                                    </a:cubicBezTo>
                                    <a:cubicBezTo>
                                      <a:pt x="222" y="245"/>
                                      <a:pt x="216" y="249"/>
                                      <a:pt x="214" y="249"/>
                                    </a:cubicBezTo>
                                    <a:cubicBezTo>
                                      <a:pt x="212" y="249"/>
                                      <a:pt x="211" y="249"/>
                                      <a:pt x="209" y="248"/>
                                    </a:cubicBezTo>
                                    <a:cubicBezTo>
                                      <a:pt x="185" y="228"/>
                                      <a:pt x="185" y="228"/>
                                      <a:pt x="185" y="228"/>
                                    </a:cubicBezTo>
                                    <a:cubicBezTo>
                                      <a:pt x="179" y="231"/>
                                      <a:pt x="174" y="233"/>
                                      <a:pt x="168" y="235"/>
                                    </a:cubicBezTo>
                                    <a:cubicBezTo>
                                      <a:pt x="167" y="251"/>
                                      <a:pt x="165" y="262"/>
                                      <a:pt x="163" y="268"/>
                                    </a:cubicBezTo>
                                    <a:cubicBezTo>
                                      <a:pt x="162" y="272"/>
                                      <a:pt x="160" y="273"/>
                                      <a:pt x="157" y="273"/>
                                    </a:cubicBezTo>
                                    <a:cubicBezTo>
                                      <a:pt x="117" y="273"/>
                                      <a:pt x="117" y="273"/>
                                      <a:pt x="117" y="273"/>
                                    </a:cubicBezTo>
                                    <a:cubicBezTo>
                                      <a:pt x="116" y="273"/>
                                      <a:pt x="114" y="273"/>
                                      <a:pt x="113" y="272"/>
                                    </a:cubicBezTo>
                                    <a:cubicBezTo>
                                      <a:pt x="112" y="271"/>
                                      <a:pt x="111" y="270"/>
                                      <a:pt x="111" y="268"/>
                                    </a:cubicBezTo>
                                    <a:cubicBezTo>
                                      <a:pt x="106" y="235"/>
                                      <a:pt x="106" y="235"/>
                                      <a:pt x="106" y="235"/>
                                    </a:cubicBezTo>
                                    <a:cubicBezTo>
                                      <a:pt x="100" y="233"/>
                                      <a:pt x="95" y="231"/>
                                      <a:pt x="90" y="229"/>
                                    </a:cubicBezTo>
                                    <a:cubicBezTo>
                                      <a:pt x="65" y="248"/>
                                      <a:pt x="65" y="248"/>
                                      <a:pt x="65" y="248"/>
                                    </a:cubicBezTo>
                                    <a:cubicBezTo>
                                      <a:pt x="64" y="249"/>
                                      <a:pt x="62" y="249"/>
                                      <a:pt x="60" y="249"/>
                                    </a:cubicBezTo>
                                    <a:cubicBezTo>
                                      <a:pt x="59" y="249"/>
                                      <a:pt x="57" y="249"/>
                                      <a:pt x="56" y="247"/>
                                    </a:cubicBezTo>
                                    <a:cubicBezTo>
                                      <a:pt x="41" y="234"/>
                                      <a:pt x="31" y="224"/>
                                      <a:pt x="27" y="217"/>
                                    </a:cubicBezTo>
                                    <a:cubicBezTo>
                                      <a:pt x="26" y="216"/>
                                      <a:pt x="25" y="215"/>
                                      <a:pt x="25" y="213"/>
                                    </a:cubicBezTo>
                                    <a:cubicBezTo>
                                      <a:pt x="25" y="212"/>
                                      <a:pt x="26" y="211"/>
                                      <a:pt x="27" y="209"/>
                                    </a:cubicBezTo>
                                    <a:cubicBezTo>
                                      <a:pt x="29" y="207"/>
                                      <a:pt x="32" y="203"/>
                                      <a:pt x="36" y="197"/>
                                    </a:cubicBezTo>
                                    <a:cubicBezTo>
                                      <a:pt x="40" y="192"/>
                                      <a:pt x="43" y="188"/>
                                      <a:pt x="45" y="185"/>
                                    </a:cubicBezTo>
                                    <a:cubicBezTo>
                                      <a:pt x="42" y="179"/>
                                      <a:pt x="40" y="173"/>
                                      <a:pt x="38" y="167"/>
                                    </a:cubicBezTo>
                                    <a:cubicBezTo>
                                      <a:pt x="6" y="162"/>
                                      <a:pt x="6" y="162"/>
                                      <a:pt x="6" y="162"/>
                                    </a:cubicBezTo>
                                    <a:cubicBezTo>
                                      <a:pt x="4" y="162"/>
                                      <a:pt x="3" y="161"/>
                                      <a:pt x="2" y="160"/>
                                    </a:cubicBezTo>
                                    <a:cubicBezTo>
                                      <a:pt x="1" y="159"/>
                                      <a:pt x="0" y="158"/>
                                      <a:pt x="0" y="156"/>
                                    </a:cubicBezTo>
                                    <a:cubicBezTo>
                                      <a:pt x="0" y="117"/>
                                      <a:pt x="0" y="117"/>
                                      <a:pt x="0" y="117"/>
                                    </a:cubicBezTo>
                                    <a:cubicBezTo>
                                      <a:pt x="0" y="115"/>
                                      <a:pt x="1" y="114"/>
                                      <a:pt x="2" y="112"/>
                                    </a:cubicBezTo>
                                    <a:cubicBezTo>
                                      <a:pt x="3" y="111"/>
                                      <a:pt x="4" y="110"/>
                                      <a:pt x="5" y="110"/>
                                    </a:cubicBezTo>
                                    <a:cubicBezTo>
                                      <a:pt x="38" y="105"/>
                                      <a:pt x="38" y="105"/>
                                      <a:pt x="38" y="105"/>
                                    </a:cubicBezTo>
                                    <a:cubicBezTo>
                                      <a:pt x="40" y="100"/>
                                      <a:pt x="42" y="94"/>
                                      <a:pt x="45" y="89"/>
                                    </a:cubicBezTo>
                                    <a:cubicBezTo>
                                      <a:pt x="41" y="82"/>
                                      <a:pt x="34" y="74"/>
                                      <a:pt x="26" y="64"/>
                                    </a:cubicBezTo>
                                    <a:cubicBezTo>
                                      <a:pt x="25" y="63"/>
                                      <a:pt x="24" y="61"/>
                                      <a:pt x="24" y="60"/>
                                    </a:cubicBezTo>
                                    <a:cubicBezTo>
                                      <a:pt x="24" y="59"/>
                                      <a:pt x="25" y="57"/>
                                      <a:pt x="26" y="56"/>
                                    </a:cubicBezTo>
                                    <a:cubicBezTo>
                                      <a:pt x="29" y="52"/>
                                      <a:pt x="35" y="45"/>
                                      <a:pt x="44" y="37"/>
                                    </a:cubicBezTo>
                                    <a:cubicBezTo>
                                      <a:pt x="52" y="28"/>
                                      <a:pt x="58" y="24"/>
                                      <a:pt x="60" y="24"/>
                                    </a:cubicBezTo>
                                    <a:cubicBezTo>
                                      <a:pt x="62" y="24"/>
                                      <a:pt x="64" y="25"/>
                                      <a:pt x="65" y="26"/>
                                    </a:cubicBezTo>
                                    <a:cubicBezTo>
                                      <a:pt x="90" y="45"/>
                                      <a:pt x="90" y="45"/>
                                      <a:pt x="90" y="45"/>
                                    </a:cubicBezTo>
                                    <a:cubicBezTo>
                                      <a:pt x="95" y="42"/>
                                      <a:pt x="100" y="40"/>
                                      <a:pt x="106" y="38"/>
                                    </a:cubicBezTo>
                                    <a:cubicBezTo>
                                      <a:pt x="108" y="22"/>
                                      <a:pt x="109" y="11"/>
                                      <a:pt x="111" y="5"/>
                                    </a:cubicBezTo>
                                    <a:cubicBezTo>
                                      <a:pt x="112" y="2"/>
                                      <a:pt x="114" y="0"/>
                                      <a:pt x="117" y="0"/>
                                    </a:cubicBezTo>
                                    <a:cubicBezTo>
                                      <a:pt x="157" y="0"/>
                                      <a:pt x="157" y="0"/>
                                      <a:pt x="157" y="0"/>
                                    </a:cubicBezTo>
                                    <a:cubicBezTo>
                                      <a:pt x="159" y="0"/>
                                      <a:pt x="160" y="0"/>
                                      <a:pt x="161" y="1"/>
                                    </a:cubicBezTo>
                                    <a:cubicBezTo>
                                      <a:pt x="163" y="2"/>
                                      <a:pt x="163" y="4"/>
                                      <a:pt x="163" y="5"/>
                                    </a:cubicBezTo>
                                    <a:cubicBezTo>
                                      <a:pt x="168" y="38"/>
                                      <a:pt x="168" y="38"/>
                                      <a:pt x="168" y="38"/>
                                    </a:cubicBezTo>
                                    <a:cubicBezTo>
                                      <a:pt x="174" y="40"/>
                                      <a:pt x="179" y="42"/>
                                      <a:pt x="184" y="45"/>
                                    </a:cubicBezTo>
                                    <a:cubicBezTo>
                                      <a:pt x="210" y="26"/>
                                      <a:pt x="210" y="26"/>
                                      <a:pt x="210" y="26"/>
                                    </a:cubicBezTo>
                                    <a:cubicBezTo>
                                      <a:pt x="211" y="24"/>
                                      <a:pt x="212" y="24"/>
                                      <a:pt x="214" y="24"/>
                                    </a:cubicBezTo>
                                    <a:cubicBezTo>
                                      <a:pt x="215" y="24"/>
                                      <a:pt x="217" y="25"/>
                                      <a:pt x="218" y="26"/>
                                    </a:cubicBezTo>
                                    <a:cubicBezTo>
                                      <a:pt x="234" y="40"/>
                                      <a:pt x="243" y="50"/>
                                      <a:pt x="248" y="56"/>
                                    </a:cubicBezTo>
                                    <a:cubicBezTo>
                                      <a:pt x="249" y="57"/>
                                      <a:pt x="249" y="58"/>
                                      <a:pt x="249" y="60"/>
                                    </a:cubicBezTo>
                                    <a:cubicBezTo>
                                      <a:pt x="249" y="61"/>
                                      <a:pt x="248" y="63"/>
                                      <a:pt x="248" y="64"/>
                                    </a:cubicBezTo>
                                    <a:cubicBezTo>
                                      <a:pt x="246" y="66"/>
                                      <a:pt x="243" y="70"/>
                                      <a:pt x="238" y="76"/>
                                    </a:cubicBezTo>
                                    <a:cubicBezTo>
                                      <a:pt x="234" y="81"/>
                                      <a:pt x="231" y="85"/>
                                      <a:pt x="229" y="88"/>
                                    </a:cubicBezTo>
                                    <a:cubicBezTo>
                                      <a:pt x="232" y="94"/>
                                      <a:pt x="234" y="100"/>
                                      <a:pt x="236" y="106"/>
                                    </a:cubicBezTo>
                                    <a:cubicBezTo>
                                      <a:pt x="269" y="111"/>
                                      <a:pt x="269" y="111"/>
                                      <a:pt x="269" y="111"/>
                                    </a:cubicBezTo>
                                    <a:cubicBezTo>
                                      <a:pt x="270" y="111"/>
                                      <a:pt x="271" y="112"/>
                                      <a:pt x="272" y="113"/>
                                    </a:cubicBezTo>
                                    <a:cubicBezTo>
                                      <a:pt x="273" y="114"/>
                                      <a:pt x="274" y="116"/>
                                      <a:pt x="274" y="117"/>
                                    </a:cubicBezTo>
                                    <a:close/>
                                  </a:path>
                                </a:pathLst>
                              </a:custGeom>
                              <a:solidFill>
                                <a:schemeClr val="tx1">
                                  <a:lumMod val="65000"/>
                                  <a:lumOff val="35000"/>
                                </a:schemeClr>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4D86D17C" id="Freeform 69" o:spid="_x0000_s1026" style="width:13pt;height:14pt;visibility:visible;mso-wrap-style:square;mso-left-percent:-10001;mso-top-percent:-10001;mso-position-horizontal:absolute;mso-position-horizontal-relative:char;mso-position-vertical:absolute;mso-position-vertical-relative:line;mso-left-percent:-10001;mso-top-percent:-10001;v-text-anchor:top" coordsize="274,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" path="m183,137v,-13,-5,-24,-14,-33c160,96,150,91,137,91v-12,,-23,5,-32,13c96,113,92,124,92,137v,12,4,23,13,32c114,178,125,182,137,182v13,,23,-4,32,-13c178,160,183,149,183,137xm274,117v,40,,40,,40c274,158,273,160,272,161v-1,1,-2,2,-3,2c236,168,236,168,236,168v-2,7,-5,12,-7,16c233,190,240,198,248,209v1,1,2,3,2,4c250,215,249,216,248,217v-3,5,-9,11,-17,20c222,245,216,249,214,249v-2,,-3,,-5,-1c185,228,185,228,185,228v-6,3,-11,5,-17,7c167,251,165,262,163,268v-1,4,-3,5,-6,5c117,273,117,273,117,273v-1,,-3,,-4,-1c112,271,111,270,111,268v-5,-33,-5,-33,-5,-33c100,233,95,231,90,229,65,248,65,248,65,248v-1,1,-3,1,-5,1c59,249,57,249,56,247,41,234,31,224,27,217v-1,-1,-2,-2,-2,-4c25,212,26,211,27,209v2,-2,5,-6,9,-12c40,192,43,188,45,185v-3,-6,-5,-12,-7,-18c6,162,6,162,6,162v-2,,-3,-1,-4,-2c1,159,,158,,156,,117,,117,,117v,-2,1,-3,2,-5c3,111,4,110,5,110v33,-5,33,-5,33,-5c40,100,42,94,45,89,41,82,34,74,26,64,25,63,24,61,24,60v,-1,1,-3,2,-4c29,52,35,45,44,37,52,28,58,24,60,24v2,,4,1,5,2c90,45,90,45,90,45v5,-3,10,-5,16,-7c108,22,109,11,111,5v1,-3,3,-5,6,-5c157,,157,,157,v2,,3,,4,1c163,2,163,4,163,5v5,33,5,33,5,33c174,40,179,42,184,45,210,26,210,26,210,26v1,-2,2,-2,4,-2c215,24,217,25,218,26v16,14,25,24,30,30c249,57,249,58,249,60v,1,-1,3,-1,4c246,66,243,70,238,76v-4,5,-7,9,-9,12c232,94,234,100,236,106v33,5,33,5,33,5c270,111,271,112,272,113v1,1,2,3,2,4xe" fillcolor="#5a5a5a [2109]" stroked="f">
                      <v:path arrowok="t" o:connecttype="custom" o:connectlocs="101832,67733;63268,67733;63268,110067;101832,110067;165100,76200;163895,104856;142203,109415;149434,136118;149434,141328;128947,162169;111473,148492;98216,174544;70499,177800;66884,174544;54230,149144;36153,162169;16269,141328;16269,136118;27115,120487;3615,105508;0,101600;1205,72944;22897,68385;15666,41682;15666,36472;36153,15631;54230,29308;66884,3256;94601,0;98216,3256;110870,29308;128947,15631;149434,36472;149434,41682;137985,57313;162087,72292;165100,76200" o:connectangles="0,0,0,0,0,0,0,0,0,0,0,0,0,0,0,0,0,0,0,0,0,0,0,0,0,0,0,0,0,0,0,0,0,0,0,0,0"/>
                      <o:lock v:ext="edit" verticies="t"/>
                      <w10:anchorlock/>
                    </v:shape>
                  </w:pict>
                </mc:Fallback>
              </mc:AlternateContent>
            </w:r>
            <w:r>
              <w:rPr>
                <w:rFonts w:cstheme="minorHAnsi"/>
                <w:b/>
                <w:sz w:val="26"/>
                <w:szCs w:val="26"/>
              </w:rPr>
              <w:t xml:space="preserve"> </w:t>
            </w:r>
            <w:r w:rsidR="00AB0E54">
              <w:rPr>
                <w:rFonts w:cstheme="minorHAnsi"/>
                <w:b/>
                <w:sz w:val="26"/>
                <w:szCs w:val="26"/>
              </w:rPr>
              <w:t>Technical Skills</w:t>
            </w:r>
          </w:p>
          <w:p w14:paraId="2DC1CA0A" w14:textId="77777777" w:rsidR="00AB0E54" w:rsidRDefault="00AB0E54" w:rsidP="00AB0E54">
            <w:pPr>
              <w:pStyle w:val="CommentText"/>
            </w:pPr>
            <w:r w:rsidRPr="00615BC5">
              <w:rPr>
                <w:b/>
              </w:rPr>
              <w:t>Operating Systems</w:t>
            </w:r>
            <w:r>
              <w:t xml:space="preserve">: Windows 7, Windows 8, Linux, Solaris </w:t>
            </w:r>
          </w:p>
          <w:p w14:paraId="4886FD70" w14:textId="48B6FF6D" w:rsidR="0048148F" w:rsidRDefault="0048148F" w:rsidP="0048148F">
            <w:pPr>
              <w:pStyle w:val="CommentText"/>
            </w:pPr>
            <w:r w:rsidRPr="00615BC5">
              <w:rPr>
                <w:b/>
              </w:rPr>
              <w:t>Programming Languages</w:t>
            </w:r>
            <w:r>
              <w:t xml:space="preserve">: Java </w:t>
            </w:r>
            <w:r w:rsidR="00552454">
              <w:t>1.8,</w:t>
            </w:r>
            <w:r>
              <w:t xml:space="preserve"> 17, 21, </w:t>
            </w:r>
            <w:r w:rsidR="00552454">
              <w:t>Scala,</w:t>
            </w:r>
            <w:r>
              <w:t xml:space="preserve"> Python</w:t>
            </w:r>
            <w:r w:rsidR="00850BB3">
              <w:t xml:space="preserve">, </w:t>
            </w:r>
            <w:proofErr w:type="spellStart"/>
            <w:r w:rsidR="00850BB3" w:rsidRPr="00850BB3">
              <w:t>FastAPI</w:t>
            </w:r>
            <w:proofErr w:type="spellEnd"/>
            <w:r w:rsidR="00850BB3" w:rsidRPr="00850BB3">
              <w:t>,</w:t>
            </w:r>
          </w:p>
          <w:p w14:paraId="75A9294A" w14:textId="4A663498" w:rsidR="002772AB" w:rsidRDefault="002772AB" w:rsidP="00AB0E54">
            <w:pPr>
              <w:pStyle w:val="CommentText"/>
            </w:pPr>
            <w:r w:rsidRPr="002772AB">
              <w:rPr>
                <w:b/>
                <w:bCs/>
              </w:rPr>
              <w:t xml:space="preserve">AI </w:t>
            </w:r>
            <w:r w:rsidR="0048148F">
              <w:rPr>
                <w:b/>
                <w:bCs/>
              </w:rPr>
              <w:t xml:space="preserve">/ML </w:t>
            </w:r>
            <w:r w:rsidRPr="002772AB">
              <w:rPr>
                <w:b/>
                <w:bCs/>
              </w:rPr>
              <w:t>Tools and Fram</w:t>
            </w:r>
            <w:r>
              <w:rPr>
                <w:b/>
                <w:bCs/>
              </w:rPr>
              <w:t>e</w:t>
            </w:r>
            <w:r w:rsidRPr="002772AB">
              <w:rPr>
                <w:b/>
                <w:bCs/>
              </w:rPr>
              <w:t>works</w:t>
            </w:r>
            <w:r>
              <w:rPr>
                <w:b/>
                <w:bCs/>
              </w:rPr>
              <w:t>:</w:t>
            </w:r>
            <w:r w:rsidR="00353C24">
              <w:rPr>
                <w:b/>
                <w:bCs/>
              </w:rPr>
              <w:t xml:space="preserve"> Agentic AI, Camunda </w:t>
            </w:r>
            <w:r w:rsidR="0048148F">
              <w:rPr>
                <w:b/>
                <w:bCs/>
              </w:rPr>
              <w:t>workflow,</w:t>
            </w:r>
            <w:r w:rsidR="00AD323F">
              <w:rPr>
                <w:b/>
                <w:bCs/>
              </w:rPr>
              <w:t xml:space="preserve"> </w:t>
            </w:r>
            <w:proofErr w:type="spellStart"/>
            <w:r w:rsidR="00AD323F">
              <w:rPr>
                <w:b/>
                <w:bCs/>
              </w:rPr>
              <w:t>Autogen</w:t>
            </w:r>
            <w:proofErr w:type="spellEnd"/>
            <w:r w:rsidR="00AD323F">
              <w:rPr>
                <w:b/>
                <w:bCs/>
              </w:rPr>
              <w:t xml:space="preserve">, </w:t>
            </w:r>
            <w:proofErr w:type="spellStart"/>
            <w:r w:rsidR="00AD323F">
              <w:rPr>
                <w:b/>
                <w:bCs/>
              </w:rPr>
              <w:t>Langchain</w:t>
            </w:r>
            <w:proofErr w:type="spellEnd"/>
            <w:r w:rsidR="00AD323F">
              <w:rPr>
                <w:b/>
                <w:bCs/>
              </w:rPr>
              <w:t xml:space="preserve">, Azure </w:t>
            </w:r>
            <w:r w:rsidR="0048148F">
              <w:rPr>
                <w:b/>
                <w:bCs/>
              </w:rPr>
              <w:t>Open</w:t>
            </w:r>
            <w:r>
              <w:t xml:space="preserve"> </w:t>
            </w:r>
            <w:r w:rsidR="00552454">
              <w:t>AI</w:t>
            </w:r>
            <w:r>
              <w:t xml:space="preserve"> </w:t>
            </w:r>
            <w:r w:rsidR="00552454">
              <w:t>5</w:t>
            </w:r>
            <w:r>
              <w:t xml:space="preserve">, </w:t>
            </w:r>
            <w:r w:rsidR="00C02137" w:rsidRPr="00A41A5B">
              <w:rPr>
                <w:rFonts w:cstheme="minorHAnsi"/>
                <w:b/>
                <w:color w:val="404040" w:themeColor="text1" w:themeTint="BF"/>
              </w:rPr>
              <w:t>GitHub Copilot</w:t>
            </w:r>
            <w:r w:rsidR="00C02137">
              <w:rPr>
                <w:rFonts w:cstheme="minorHAnsi"/>
                <w:b/>
                <w:color w:val="404040" w:themeColor="text1" w:themeTint="BF"/>
              </w:rPr>
              <w:t xml:space="preserve"> &amp; AI Agent, RAG, MCP, LLM</w:t>
            </w:r>
            <w:r w:rsidR="00C02137">
              <w:t xml:space="preserve"> </w:t>
            </w:r>
            <w:r>
              <w:t xml:space="preserve">API Integration </w:t>
            </w:r>
            <w:proofErr w:type="gramStart"/>
            <w:r>
              <w:t xml:space="preserve">with </w:t>
            </w:r>
            <w:r w:rsidR="00552454">
              <w:t>,</w:t>
            </w:r>
            <w:proofErr w:type="gramEnd"/>
            <w:r w:rsidR="00552454">
              <w:t xml:space="preserve"> </w:t>
            </w:r>
            <w:r w:rsidR="00C02137">
              <w:t xml:space="preserve"> Claude</w:t>
            </w:r>
            <w:r w:rsidR="00AD323F">
              <w:t>, AWS Bedrock</w:t>
            </w:r>
          </w:p>
          <w:p w14:paraId="5EC53CEE" w14:textId="4FBF529F" w:rsidR="00FD09C8" w:rsidRPr="002772AB" w:rsidRDefault="00FD09C8" w:rsidP="00AB0E54">
            <w:pPr>
              <w:pStyle w:val="CommentText"/>
            </w:pPr>
            <w:r w:rsidRPr="00615BC5">
              <w:rPr>
                <w:b/>
              </w:rPr>
              <w:t>Cloud:</w:t>
            </w:r>
            <w:r>
              <w:t xml:space="preserve"> GCP, AWS, Azure</w:t>
            </w:r>
          </w:p>
          <w:p w14:paraId="668DE7C4" w14:textId="77777777" w:rsidR="00AB0E54" w:rsidRDefault="00AB0E54" w:rsidP="00AB0E54">
            <w:pPr>
              <w:pStyle w:val="CommentText"/>
            </w:pPr>
            <w:r w:rsidRPr="00615BC5">
              <w:rPr>
                <w:b/>
              </w:rPr>
              <w:t>RPA Tools</w:t>
            </w:r>
            <w:r>
              <w:t xml:space="preserve">: UIPATH v2018 2.4, Blue Prism </w:t>
            </w:r>
          </w:p>
          <w:p w14:paraId="623A8FDC" w14:textId="77777777" w:rsidR="00AB0E54" w:rsidRDefault="00AB0E54" w:rsidP="00AB0E54">
            <w:pPr>
              <w:pStyle w:val="CommentText"/>
            </w:pPr>
            <w:r w:rsidRPr="00615BC5">
              <w:rPr>
                <w:b/>
              </w:rPr>
              <w:t>Java &amp; J2EE Technology</w:t>
            </w:r>
            <w:r>
              <w:t xml:space="preserve">: Core Java, Servlets, JSP, JDBC, EJB 3.0, JMS </w:t>
            </w:r>
          </w:p>
          <w:p w14:paraId="7BADE713" w14:textId="77777777" w:rsidR="00AB0E54" w:rsidRDefault="00AB0E54" w:rsidP="00AB0E54">
            <w:pPr>
              <w:pStyle w:val="CommentText"/>
            </w:pPr>
            <w:r w:rsidRPr="00615BC5">
              <w:rPr>
                <w:b/>
              </w:rPr>
              <w:t>J2EE Technology / Specifications</w:t>
            </w:r>
            <w:r>
              <w:t xml:space="preserve">: Webservices, Apache </w:t>
            </w:r>
            <w:proofErr w:type="spellStart"/>
            <w:r>
              <w:t>ServiceMix</w:t>
            </w:r>
            <w:proofErr w:type="spellEnd"/>
            <w:r>
              <w:t xml:space="preserve">, JAXB, SOAP, IBM MQ, Castor, SOA, BPEL, Oracle BPM, JSF, Mule ESB, RPA </w:t>
            </w:r>
          </w:p>
          <w:p w14:paraId="5986C347" w14:textId="77777777" w:rsidR="00AB0E54" w:rsidRDefault="00AB0E54" w:rsidP="00AB0E54">
            <w:pPr>
              <w:pStyle w:val="CommentText"/>
            </w:pPr>
            <w:r w:rsidRPr="00615BC5">
              <w:rPr>
                <w:b/>
              </w:rPr>
              <w:t>J2EE Frameworks</w:t>
            </w:r>
            <w:r>
              <w:t>: Spring 2.0, Spring Boot, Microservices, Spring Cloud, Hibernate, Apache Camel, JPA -</w:t>
            </w:r>
            <w:proofErr w:type="spellStart"/>
            <w:r>
              <w:t>Eclipselink</w:t>
            </w:r>
            <w:proofErr w:type="spellEnd"/>
            <w:r>
              <w:t xml:space="preserve">, Spring </w:t>
            </w:r>
            <w:proofErr w:type="gramStart"/>
            <w:r>
              <w:t>Batch ,</w:t>
            </w:r>
            <w:proofErr w:type="gramEnd"/>
            <w:r>
              <w:t xml:space="preserve"> </w:t>
            </w:r>
            <w:proofErr w:type="spellStart"/>
            <w:r>
              <w:t>Ibatis</w:t>
            </w:r>
            <w:proofErr w:type="spellEnd"/>
            <w:r>
              <w:t xml:space="preserve">, Struts, Drools (Rule Engine), ADF Faces, </w:t>
            </w:r>
            <w:proofErr w:type="spellStart"/>
            <w:r>
              <w:t>iReports</w:t>
            </w:r>
            <w:proofErr w:type="spellEnd"/>
            <w:r>
              <w:t xml:space="preserve">, Fusion Charts, Open EJB, HSQL, Hadoop 2.0 </w:t>
            </w:r>
          </w:p>
          <w:p w14:paraId="21FE72E8" w14:textId="1A8A3CEA" w:rsidR="00AB0E54" w:rsidRDefault="00AB0E54" w:rsidP="00AB0E54">
            <w:pPr>
              <w:pStyle w:val="CommentText"/>
            </w:pPr>
            <w:r w:rsidRPr="00615BC5">
              <w:rPr>
                <w:b/>
              </w:rPr>
              <w:t>Web Programming / Script</w:t>
            </w:r>
            <w:r>
              <w:t>: JavaScript, HTML 4.0,</w:t>
            </w:r>
            <w:r w:rsidR="00FB5637">
              <w:t xml:space="preserve"> </w:t>
            </w:r>
            <w:r>
              <w:t>CSS, XSLT, XML</w:t>
            </w:r>
            <w:proofErr w:type="gramStart"/>
            <w:r>
              <w:t>, ,</w:t>
            </w:r>
            <w:proofErr w:type="gramEnd"/>
            <w:r>
              <w:t xml:space="preserve"> XPath, XML DOM, SAX and Stax parser, jQuery, Ext-</w:t>
            </w:r>
            <w:proofErr w:type="spellStart"/>
            <w:r>
              <w:t>Js</w:t>
            </w:r>
            <w:proofErr w:type="spellEnd"/>
            <w:r>
              <w:t xml:space="preserve"> </w:t>
            </w:r>
          </w:p>
          <w:p w14:paraId="398AE847" w14:textId="77777777" w:rsidR="00AB0E54" w:rsidRDefault="00AB0E54" w:rsidP="00AB0E54">
            <w:pPr>
              <w:pStyle w:val="CommentText"/>
            </w:pPr>
            <w:r w:rsidRPr="00615BC5">
              <w:rPr>
                <w:b/>
              </w:rPr>
              <w:t>DBMS</w:t>
            </w:r>
            <w:r>
              <w:t xml:space="preserve">: Oracle 9i,10g, </w:t>
            </w:r>
            <w:proofErr w:type="spellStart"/>
            <w:r>
              <w:t>MySql</w:t>
            </w:r>
            <w:proofErr w:type="spellEnd"/>
            <w:r>
              <w:t xml:space="preserve">, Mongo </w:t>
            </w:r>
          </w:p>
          <w:p w14:paraId="20FDB5E6" w14:textId="322907D7" w:rsidR="00AB0E54" w:rsidRDefault="00AB0E54" w:rsidP="00AB0E54">
            <w:pPr>
              <w:pStyle w:val="CommentText"/>
            </w:pPr>
            <w:r w:rsidRPr="00615BC5">
              <w:rPr>
                <w:b/>
              </w:rPr>
              <w:t>IDE:</w:t>
            </w:r>
            <w:r>
              <w:t xml:space="preserve"> Eclipse, NetBeans 5.0, Idea-</w:t>
            </w:r>
            <w:proofErr w:type="spellStart"/>
            <w:proofErr w:type="gramStart"/>
            <w:r>
              <w:t>InteliJ</w:t>
            </w:r>
            <w:proofErr w:type="spellEnd"/>
            <w:r>
              <w:t xml:space="preserve"> </w:t>
            </w:r>
            <w:r w:rsidR="002772AB">
              <w:t>,</w:t>
            </w:r>
            <w:proofErr w:type="gramEnd"/>
            <w:r w:rsidR="002772AB">
              <w:t xml:space="preserve"> Visual studio code with </w:t>
            </w:r>
            <w:proofErr w:type="spellStart"/>
            <w:r w:rsidR="002772AB">
              <w:t>Github</w:t>
            </w:r>
            <w:proofErr w:type="spellEnd"/>
            <w:r w:rsidR="002772AB">
              <w:t xml:space="preserve"> Copilot</w:t>
            </w:r>
          </w:p>
          <w:p w14:paraId="403804AF" w14:textId="77777777" w:rsidR="00AB0E54" w:rsidRDefault="00AB0E54" w:rsidP="00AB0E54">
            <w:pPr>
              <w:pStyle w:val="CommentText"/>
            </w:pPr>
            <w:r w:rsidRPr="00615BC5">
              <w:rPr>
                <w:b/>
              </w:rPr>
              <w:t>Servers</w:t>
            </w:r>
            <w:r>
              <w:t xml:space="preserve">: </w:t>
            </w:r>
            <w:proofErr w:type="spellStart"/>
            <w:r>
              <w:t>Jboss</w:t>
            </w:r>
            <w:proofErr w:type="spellEnd"/>
            <w:r>
              <w:t xml:space="preserve"> 4.0.3, Tomcat 4.1.24, Web logic 8.1, 9.2, 10.3,12 c </w:t>
            </w:r>
          </w:p>
          <w:p w14:paraId="40187608" w14:textId="77777777" w:rsidR="00AB0E54" w:rsidRDefault="00AB0E54" w:rsidP="00AB0E54">
            <w:pPr>
              <w:pStyle w:val="CommentText"/>
            </w:pPr>
            <w:r w:rsidRPr="00615BC5">
              <w:rPr>
                <w:b/>
              </w:rPr>
              <w:t>Tools / Testing</w:t>
            </w:r>
            <w:r>
              <w:t xml:space="preserve">: SQL Navigator, </w:t>
            </w:r>
            <w:proofErr w:type="spellStart"/>
            <w:r>
              <w:t>SqlDeveloper</w:t>
            </w:r>
            <w:proofErr w:type="spellEnd"/>
            <w:r>
              <w:t xml:space="preserve">, </w:t>
            </w:r>
            <w:proofErr w:type="spellStart"/>
            <w:r>
              <w:t>Jdeveloper</w:t>
            </w:r>
            <w:proofErr w:type="spellEnd"/>
            <w:r>
              <w:t xml:space="preserve">, Junit, Groovy, RPA, </w:t>
            </w:r>
            <w:proofErr w:type="spellStart"/>
            <w:r>
              <w:t>UIPath</w:t>
            </w:r>
            <w:proofErr w:type="spellEnd"/>
            <w:r>
              <w:t xml:space="preserve"> </w:t>
            </w:r>
          </w:p>
          <w:p w14:paraId="0574DD30" w14:textId="0D6E8DB7" w:rsidR="00AB0E54" w:rsidRDefault="00773D24" w:rsidP="00AB0E54">
            <w:pPr>
              <w:pStyle w:val="CommentText"/>
            </w:pPr>
            <w:proofErr w:type="spellStart"/>
            <w:r>
              <w:rPr>
                <w:b/>
              </w:rPr>
              <w:t>Devops</w:t>
            </w:r>
            <w:proofErr w:type="spellEnd"/>
            <w:r w:rsidR="00AB0E54" w:rsidRPr="00615BC5">
              <w:rPr>
                <w:b/>
              </w:rPr>
              <w:t xml:space="preserve"> / Build Tools</w:t>
            </w:r>
            <w:r w:rsidR="00AB0E54">
              <w:t xml:space="preserve">: Visual Source Safe, CVS, SVN, ANT, Maven, ClearCase, </w:t>
            </w:r>
            <w:proofErr w:type="gramStart"/>
            <w:r w:rsidR="00AB0E54">
              <w:t>Hudson ,</w:t>
            </w:r>
            <w:proofErr w:type="gramEnd"/>
            <w:r w:rsidR="00FB5637">
              <w:t xml:space="preserve"> </w:t>
            </w:r>
            <w:r w:rsidR="00AB0E54">
              <w:t>ADE,</w:t>
            </w:r>
            <w:r w:rsidR="00FB5637">
              <w:t xml:space="preserve"> </w:t>
            </w:r>
            <w:r w:rsidR="00AB0E54">
              <w:t xml:space="preserve">GIT, </w:t>
            </w:r>
            <w:r w:rsidR="00FB5637">
              <w:t xml:space="preserve"> </w:t>
            </w:r>
            <w:r w:rsidR="00AB0E54">
              <w:t>Jenkins,</w:t>
            </w:r>
            <w:r w:rsidR="00FB5637">
              <w:t xml:space="preserve"> </w:t>
            </w:r>
            <w:r w:rsidR="00AB0E54">
              <w:t>Docker,</w:t>
            </w:r>
            <w:r w:rsidR="00FB5637">
              <w:t xml:space="preserve"> </w:t>
            </w:r>
            <w:proofErr w:type="spellStart"/>
            <w:r w:rsidR="00FB5637">
              <w:t>kubernetes</w:t>
            </w:r>
            <w:proofErr w:type="spellEnd"/>
            <w:r w:rsidR="00AB0E54">
              <w:t>,</w:t>
            </w:r>
            <w:r w:rsidR="00FB5637">
              <w:t xml:space="preserve"> </w:t>
            </w:r>
            <w:proofErr w:type="spellStart"/>
            <w:r w:rsidR="00AB0E54">
              <w:t>Kibhana</w:t>
            </w:r>
            <w:proofErr w:type="spellEnd"/>
            <w:r w:rsidR="00AB0E54">
              <w:t>,</w:t>
            </w:r>
            <w:r w:rsidR="00FB5637">
              <w:t xml:space="preserve"> </w:t>
            </w:r>
            <w:r w:rsidR="00AB0E54">
              <w:t xml:space="preserve">Elastic search </w:t>
            </w:r>
            <w:r>
              <w:t xml:space="preserve">, Cloud Foundry, </w:t>
            </w:r>
            <w:proofErr w:type="spellStart"/>
            <w:r>
              <w:t>Hareness</w:t>
            </w:r>
            <w:proofErr w:type="spellEnd"/>
            <w:r>
              <w:t xml:space="preserve">, </w:t>
            </w:r>
            <w:proofErr w:type="spellStart"/>
            <w:r>
              <w:t>GITLab</w:t>
            </w:r>
            <w:r w:rsidR="00737E9C">
              <w:t>,APIGEE</w:t>
            </w:r>
            <w:proofErr w:type="spellEnd"/>
            <w:r w:rsidR="00737E9C">
              <w:t>, API Gateway</w:t>
            </w:r>
          </w:p>
          <w:p w14:paraId="6F562A77" w14:textId="77777777" w:rsidR="00AB0E54" w:rsidRDefault="00AB0E54" w:rsidP="00AB0E54">
            <w:pPr>
              <w:pStyle w:val="CommentText"/>
            </w:pPr>
            <w:r w:rsidRPr="00615BC5">
              <w:rPr>
                <w:b/>
              </w:rPr>
              <w:t>ETL Tools</w:t>
            </w:r>
            <w:r>
              <w:t xml:space="preserve">: Pentaho DI (ETL Tool), </w:t>
            </w:r>
            <w:proofErr w:type="spellStart"/>
            <w:r>
              <w:t>PolarLake</w:t>
            </w:r>
            <w:proofErr w:type="spellEnd"/>
            <w:r>
              <w:t xml:space="preserve"> </w:t>
            </w:r>
          </w:p>
          <w:p w14:paraId="57A801A1" w14:textId="77777777" w:rsidR="00AB0E54" w:rsidRDefault="00AB0E54" w:rsidP="00AB0E54">
            <w:pPr>
              <w:pStyle w:val="CommentText"/>
            </w:pPr>
            <w:r w:rsidRPr="00615BC5">
              <w:rPr>
                <w:b/>
              </w:rPr>
              <w:t>Profiler</w:t>
            </w:r>
            <w:r>
              <w:t xml:space="preserve">: </w:t>
            </w:r>
            <w:proofErr w:type="spellStart"/>
            <w:r>
              <w:t>Jprofiler</w:t>
            </w:r>
            <w:proofErr w:type="spellEnd"/>
            <w:r>
              <w:t xml:space="preserve">, </w:t>
            </w:r>
            <w:proofErr w:type="spellStart"/>
            <w:r>
              <w:t>Appdynamics</w:t>
            </w:r>
            <w:proofErr w:type="spellEnd"/>
            <w:r>
              <w:t xml:space="preserve">, ANTS Profiler </w:t>
            </w:r>
          </w:p>
          <w:p w14:paraId="635354A1" w14:textId="77777777" w:rsidR="00AB0E54" w:rsidRDefault="00AB0E54" w:rsidP="00AB0E54">
            <w:pPr>
              <w:pStyle w:val="CommentText"/>
            </w:pPr>
            <w:r w:rsidRPr="00615BC5">
              <w:rPr>
                <w:b/>
              </w:rPr>
              <w:t>Data modeling:</w:t>
            </w:r>
            <w:r>
              <w:t xml:space="preserve"> ER Diagrams, UML, &amp; MS VISIO, Java/J2EE Design patterns. </w:t>
            </w:r>
          </w:p>
          <w:p w14:paraId="508B1E71" w14:textId="77777777" w:rsidR="00FD09C8" w:rsidRDefault="00FD09C8" w:rsidP="00FD09C8">
            <w:pPr>
              <w:pStyle w:val="CommentText"/>
            </w:pPr>
            <w:r w:rsidRPr="00615BC5">
              <w:rPr>
                <w:b/>
              </w:rPr>
              <w:t>Hadoop Eco System</w:t>
            </w:r>
            <w:r>
              <w:t>: Hadoop 2.6.0, HDFS, sqoop-1.4.6, sqoop2-1.99.5, flume-ng-1.6.0, kafka1.2.0, oozie-4.1.0, hue3.9.0, Nifi-0.7.0, zookeeper-3.4.5, parquet-1.5.00, avro-1.7.6.</w:t>
            </w:r>
          </w:p>
          <w:p w14:paraId="041BC78C" w14:textId="77777777" w:rsidR="00FD09C8" w:rsidRDefault="00FD09C8" w:rsidP="00FD09C8">
            <w:pPr>
              <w:pStyle w:val="CommentText"/>
            </w:pPr>
            <w:r w:rsidRPr="00615BC5">
              <w:rPr>
                <w:b/>
              </w:rPr>
              <w:t>Distributed Processing</w:t>
            </w:r>
            <w:r>
              <w:t xml:space="preserve">: MR 2.0(YARN), spark-1.5.0, hive-1.1.02, pig-0.12.0 </w:t>
            </w:r>
          </w:p>
          <w:p w14:paraId="162CD243" w14:textId="77777777" w:rsidR="00FD09C8" w:rsidRDefault="00FD09C8" w:rsidP="00AB0E54">
            <w:pPr>
              <w:pStyle w:val="CommentText"/>
            </w:pPr>
          </w:p>
          <w:p w14:paraId="5FAC3C0D" w14:textId="74A6F596" w:rsidR="00AB0E54" w:rsidRPr="00A100D0" w:rsidRDefault="00AB0E54" w:rsidP="00A100D0">
            <w:pPr>
              <w:pStyle w:val="CommentText"/>
            </w:pPr>
          </w:p>
        </w:tc>
      </w:tr>
      <w:tr w:rsidR="00105D6D" w:rsidRPr="0063536D" w14:paraId="62988AD9" w14:textId="77777777" w:rsidTr="00FB5637">
        <w:trPr>
          <w:cantSplit/>
          <w:trHeight w:val="5850"/>
        </w:trPr>
        <w:tc>
          <w:tcPr>
            <w:tcW w:w="11610" w:type="dxa"/>
            <w:gridSpan w:val="2"/>
            <w:shd w:val="clear" w:color="auto" w:fill="FFFFFF" w:themeFill="background1"/>
          </w:tcPr>
          <w:p w14:paraId="69155602" w14:textId="108413EE" w:rsidR="00105D6D" w:rsidRPr="00C51A91" w:rsidRDefault="00105D6D" w:rsidP="00105D6D">
            <w:pPr>
              <w:pBdr>
                <w:bottom w:val="single" w:sz="4" w:space="1" w:color="auto"/>
              </w:pBdr>
              <w:rPr>
                <w:rFonts w:cstheme="minorHAnsi"/>
                <w:b/>
                <w:color w:val="2A3636"/>
                <w:sz w:val="26"/>
                <w:szCs w:val="26"/>
              </w:rPr>
            </w:pPr>
            <w:r w:rsidRPr="00330C6F">
              <w:rPr>
                <w:rFonts w:cstheme="minorHAnsi"/>
                <w:b/>
                <w:noProof/>
                <w:sz w:val="28"/>
                <w:szCs w:val="28"/>
              </w:rPr>
              <w:lastRenderedPageBreak/>
              <w:drawing>
                <wp:inline distT="0" distB="0" distL="0" distR="0" wp14:anchorId="7D256C8E" wp14:editId="1FC28AE9">
                  <wp:extent cx="228600" cy="228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experience24x24icons.png"/>
                          <pic:cNvPicPr/>
                        </pic:nvPicPr>
                        <pic:blipFill>
                          <a:blip r:embed="rId16">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r>
              <w:rPr>
                <w:rFonts w:cstheme="minorHAnsi"/>
                <w:b/>
                <w:sz w:val="28"/>
                <w:szCs w:val="28"/>
              </w:rPr>
              <w:t xml:space="preserve"> </w:t>
            </w:r>
            <w:r w:rsidRPr="003F6BD2">
              <w:rPr>
                <w:rFonts w:cstheme="minorHAnsi"/>
                <w:b/>
                <w:sz w:val="26"/>
                <w:szCs w:val="26"/>
              </w:rPr>
              <w:t>Professional Experience</w:t>
            </w:r>
          </w:p>
          <w:p w14:paraId="2468CE6B" w14:textId="65BC24CD" w:rsidR="00EE08C2" w:rsidRPr="00C51A91" w:rsidRDefault="00EE08C2" w:rsidP="00EE08C2">
            <w:pPr>
              <w:shd w:val="clear" w:color="auto" w:fill="DBE5F1" w:themeFill="accent1" w:themeFillTint="33"/>
              <w:rPr>
                <w:rFonts w:cstheme="minorHAnsi"/>
                <w:color w:val="0D0D0D" w:themeColor="text1" w:themeTint="F2"/>
                <w:sz w:val="20"/>
                <w:szCs w:val="21"/>
              </w:rPr>
            </w:pPr>
            <w:r>
              <w:rPr>
                <w:rFonts w:cstheme="minorHAnsi"/>
                <w:color w:val="0D0D0D" w:themeColor="text1" w:themeTint="F2"/>
                <w:sz w:val="20"/>
                <w:szCs w:val="21"/>
              </w:rPr>
              <w:t>FISERV</w:t>
            </w:r>
            <w:r w:rsidRPr="007E1390">
              <w:rPr>
                <w:rFonts w:cstheme="minorHAnsi"/>
                <w:color w:val="0D0D0D" w:themeColor="text1" w:themeTint="F2"/>
                <w:sz w:val="20"/>
                <w:szCs w:val="21"/>
              </w:rPr>
              <w:t xml:space="preserve"> </w:t>
            </w:r>
            <w:r>
              <w:rPr>
                <w:rFonts w:cstheme="minorHAnsi"/>
                <w:color w:val="0D0D0D" w:themeColor="text1" w:themeTint="F2"/>
                <w:sz w:val="20"/>
                <w:szCs w:val="21"/>
              </w:rPr>
              <w:t xml:space="preserve">as Solution </w:t>
            </w:r>
            <w:r w:rsidR="0006447B" w:rsidRPr="007E1390">
              <w:rPr>
                <w:rFonts w:cstheme="minorHAnsi"/>
                <w:color w:val="0D0D0D" w:themeColor="text1" w:themeTint="F2"/>
                <w:sz w:val="20"/>
                <w:szCs w:val="21"/>
              </w:rPr>
              <w:t>Architect</w:t>
            </w:r>
            <w:r w:rsidR="0006447B">
              <w:rPr>
                <w:rFonts w:cstheme="minorHAnsi"/>
                <w:color w:val="0D0D0D" w:themeColor="text1" w:themeTint="F2"/>
                <w:sz w:val="20"/>
                <w:szCs w:val="21"/>
              </w:rPr>
              <w:t xml:space="preserve"> -</w:t>
            </w:r>
            <w:r>
              <w:rPr>
                <w:rFonts w:cstheme="minorHAnsi"/>
                <w:color w:val="0D0D0D" w:themeColor="text1" w:themeTint="F2"/>
                <w:sz w:val="20"/>
                <w:szCs w:val="21"/>
              </w:rPr>
              <w:t xml:space="preserve">  </w:t>
            </w:r>
            <w:r w:rsidR="000E6DA1">
              <w:rPr>
                <w:rFonts w:cstheme="minorHAnsi"/>
                <w:color w:val="0D0D0D" w:themeColor="text1" w:themeTint="F2"/>
                <w:sz w:val="20"/>
                <w:szCs w:val="21"/>
              </w:rPr>
              <w:t xml:space="preserve">      </w:t>
            </w:r>
            <w:r w:rsidR="00246865">
              <w:rPr>
                <w:rFonts w:cstheme="minorHAnsi"/>
                <w:color w:val="0D0D0D" w:themeColor="text1" w:themeTint="F2"/>
                <w:sz w:val="20"/>
                <w:szCs w:val="21"/>
              </w:rPr>
              <w:t>May 2024</w:t>
            </w:r>
            <w:r w:rsidR="0006447B">
              <w:rPr>
                <w:rFonts w:cstheme="minorHAnsi"/>
                <w:color w:val="0D0D0D" w:themeColor="text1" w:themeTint="F2"/>
                <w:sz w:val="20"/>
                <w:szCs w:val="21"/>
              </w:rPr>
              <w:t xml:space="preserve"> to </w:t>
            </w:r>
            <w:r w:rsidR="00947653">
              <w:rPr>
                <w:rFonts w:cstheme="minorHAnsi"/>
                <w:color w:val="0D0D0D" w:themeColor="text1" w:themeTint="F2"/>
                <w:sz w:val="20"/>
                <w:szCs w:val="21"/>
              </w:rPr>
              <w:t>2026</w:t>
            </w:r>
            <w:r>
              <w:rPr>
                <w:rFonts w:cstheme="minorHAnsi"/>
                <w:color w:val="0D0D0D" w:themeColor="text1" w:themeTint="F2"/>
                <w:sz w:val="20"/>
                <w:szCs w:val="21"/>
              </w:rPr>
              <w:t xml:space="preserve">                                                                                                                                                            </w:t>
            </w:r>
          </w:p>
          <w:p w14:paraId="63C3B197" w14:textId="0F72451F" w:rsidR="00EE08C2" w:rsidRPr="00EF48A0" w:rsidRDefault="00EE08C2" w:rsidP="00EE08C2">
            <w:pPr>
              <w:pStyle w:val="CommentText"/>
              <w:rPr>
                <w:rFonts w:cstheme="minorHAnsi"/>
                <w:bCs/>
                <w:color w:val="404040" w:themeColor="text1" w:themeTint="BF"/>
              </w:rPr>
            </w:pPr>
            <w:r w:rsidRPr="003A1562">
              <w:rPr>
                <w:rFonts w:cstheme="minorHAnsi"/>
                <w:b/>
                <w:bCs/>
                <w:color w:val="404040" w:themeColor="text1" w:themeTint="BF"/>
              </w:rPr>
              <w:t>Project</w:t>
            </w:r>
            <w:r w:rsidRPr="00EF48A0">
              <w:rPr>
                <w:rFonts w:cstheme="minorHAnsi"/>
                <w:b/>
                <w:bCs/>
                <w:color w:val="404040" w:themeColor="text1" w:themeTint="BF"/>
              </w:rPr>
              <w:t>:</w:t>
            </w:r>
            <w:r w:rsidRPr="00EF48A0">
              <w:rPr>
                <w:rFonts w:cstheme="minorHAnsi"/>
                <w:bCs/>
                <w:color w:val="404040" w:themeColor="text1" w:themeTint="BF"/>
              </w:rPr>
              <w:t xml:space="preserve"> </w:t>
            </w:r>
            <w:r>
              <w:rPr>
                <w:rFonts w:cstheme="minorHAnsi"/>
                <w:bCs/>
                <w:color w:val="404040" w:themeColor="text1" w:themeTint="BF"/>
              </w:rPr>
              <w:t>OCEAN</w:t>
            </w:r>
          </w:p>
          <w:p w14:paraId="6580DC13" w14:textId="77777777" w:rsidR="00EE08C2" w:rsidRPr="00EF48A0" w:rsidRDefault="00EE08C2" w:rsidP="00EE08C2">
            <w:pPr>
              <w:pStyle w:val="CommentText"/>
              <w:rPr>
                <w:rFonts w:cstheme="minorHAnsi"/>
                <w:bCs/>
                <w:color w:val="404040" w:themeColor="text1" w:themeTint="BF"/>
              </w:rPr>
            </w:pPr>
            <w:r w:rsidRPr="003A1562">
              <w:rPr>
                <w:rFonts w:cstheme="minorHAnsi"/>
                <w:b/>
                <w:bCs/>
                <w:color w:val="404040" w:themeColor="text1" w:themeTint="BF"/>
              </w:rPr>
              <w:t>Team</w:t>
            </w:r>
            <w:r w:rsidRPr="00EF48A0">
              <w:rPr>
                <w:rFonts w:cstheme="minorHAnsi"/>
                <w:b/>
                <w:bCs/>
                <w:color w:val="404040" w:themeColor="text1" w:themeTint="BF"/>
              </w:rPr>
              <w:t>:</w:t>
            </w:r>
            <w:r w:rsidRPr="00EF48A0">
              <w:rPr>
                <w:rFonts w:cstheme="minorHAnsi"/>
                <w:bCs/>
                <w:color w:val="404040" w:themeColor="text1" w:themeTint="BF"/>
              </w:rPr>
              <w:t xml:space="preserve"> 10</w:t>
            </w:r>
          </w:p>
          <w:p w14:paraId="1B87A629" w14:textId="0C367B6F" w:rsidR="00EE08C2" w:rsidRDefault="00EE08C2" w:rsidP="00EE08C2">
            <w:pPr>
              <w:pStyle w:val="CommentText"/>
              <w:rPr>
                <w:rFonts w:cstheme="minorHAnsi"/>
                <w:bCs/>
                <w:color w:val="404040" w:themeColor="text1" w:themeTint="BF"/>
              </w:rPr>
            </w:pPr>
            <w:r w:rsidRPr="00EF48A0">
              <w:rPr>
                <w:rFonts w:cstheme="minorHAnsi"/>
                <w:b/>
                <w:bCs/>
                <w:color w:val="404040" w:themeColor="text1" w:themeTint="BF"/>
              </w:rPr>
              <w:t>Skills:</w:t>
            </w:r>
            <w:r w:rsidRPr="00EF48A0">
              <w:rPr>
                <w:rFonts w:cstheme="minorHAnsi"/>
                <w:bCs/>
                <w:color w:val="404040" w:themeColor="text1" w:themeTint="BF"/>
              </w:rPr>
              <w:t xml:space="preserve"> </w:t>
            </w:r>
            <w:r w:rsidR="00BE2E09">
              <w:rPr>
                <w:rFonts w:cstheme="minorHAnsi"/>
                <w:b/>
                <w:color w:val="404040" w:themeColor="text1" w:themeTint="BF"/>
              </w:rPr>
              <w:t xml:space="preserve">Agentic AI, Camunda Workflow, </w:t>
            </w:r>
            <w:proofErr w:type="spellStart"/>
            <w:r w:rsidR="00D12FF7">
              <w:rPr>
                <w:b/>
                <w:bCs/>
              </w:rPr>
              <w:t>Autogen</w:t>
            </w:r>
            <w:proofErr w:type="spellEnd"/>
            <w:r w:rsidR="00D12FF7">
              <w:rPr>
                <w:b/>
                <w:bCs/>
              </w:rPr>
              <w:t xml:space="preserve">, </w:t>
            </w:r>
            <w:proofErr w:type="spellStart"/>
            <w:r w:rsidR="00D12FF7">
              <w:rPr>
                <w:b/>
                <w:bCs/>
              </w:rPr>
              <w:t>Langchain</w:t>
            </w:r>
            <w:proofErr w:type="spellEnd"/>
            <w:r w:rsidR="00D12FF7">
              <w:rPr>
                <w:b/>
                <w:bCs/>
              </w:rPr>
              <w:t xml:space="preserve">, Azure Open AI, AWS </w:t>
            </w:r>
            <w:proofErr w:type="gramStart"/>
            <w:r w:rsidR="00D12FF7">
              <w:rPr>
                <w:b/>
                <w:bCs/>
              </w:rPr>
              <w:t>Bedrock ,</w:t>
            </w:r>
            <w:proofErr w:type="gramEnd"/>
            <w:r w:rsidR="00D12FF7">
              <w:rPr>
                <w:b/>
                <w:bCs/>
              </w:rPr>
              <w:t xml:space="preserve"> </w:t>
            </w:r>
            <w:r w:rsidR="00830BF3">
              <w:rPr>
                <w:rFonts w:cstheme="minorHAnsi"/>
                <w:b/>
                <w:color w:val="404040" w:themeColor="text1" w:themeTint="BF"/>
              </w:rPr>
              <w:t>AI Agent, RAG, MCP, LLM</w:t>
            </w:r>
            <w:r w:rsidR="00FF44F5">
              <w:rPr>
                <w:rFonts w:cstheme="minorHAnsi"/>
                <w:bCs/>
                <w:color w:val="404040" w:themeColor="text1" w:themeTint="BF"/>
              </w:rPr>
              <w:t>,</w:t>
            </w:r>
            <w:r w:rsidR="008451B2" w:rsidRPr="008451B2">
              <w:rPr>
                <w:sz w:val="22"/>
                <w:szCs w:val="22"/>
              </w:rPr>
              <w:t xml:space="preserve"> </w:t>
            </w:r>
            <w:proofErr w:type="spellStart"/>
            <w:r w:rsidR="008451B2" w:rsidRPr="008451B2">
              <w:rPr>
                <w:rFonts w:cstheme="minorHAnsi"/>
                <w:bCs/>
                <w:color w:val="404040" w:themeColor="text1" w:themeTint="BF"/>
              </w:rPr>
              <w:t>FastAPI</w:t>
            </w:r>
            <w:proofErr w:type="spellEnd"/>
            <w:r w:rsidR="008451B2" w:rsidRPr="008451B2">
              <w:rPr>
                <w:rFonts w:cstheme="minorHAnsi"/>
                <w:bCs/>
                <w:color w:val="404040" w:themeColor="text1" w:themeTint="BF"/>
              </w:rPr>
              <w:t>, Python</w:t>
            </w:r>
            <w:r w:rsidR="00BE2E09">
              <w:rPr>
                <w:rFonts w:cstheme="minorHAnsi"/>
                <w:bCs/>
                <w:color w:val="404040" w:themeColor="text1" w:themeTint="BF"/>
              </w:rPr>
              <w:t xml:space="preserve"> ML Detectron2 , Paddle </w:t>
            </w:r>
            <w:r w:rsidR="008451B2">
              <w:rPr>
                <w:rFonts w:cstheme="minorHAnsi"/>
                <w:bCs/>
                <w:color w:val="404040" w:themeColor="text1" w:themeTint="BF"/>
              </w:rPr>
              <w:t>OCR</w:t>
            </w:r>
            <w:r w:rsidR="00BE2E09">
              <w:rPr>
                <w:rFonts w:cstheme="minorHAnsi"/>
                <w:bCs/>
                <w:color w:val="404040" w:themeColor="text1" w:themeTint="BF"/>
              </w:rPr>
              <w:t xml:space="preserve">, </w:t>
            </w:r>
            <w:r w:rsidR="00FF44F5">
              <w:rPr>
                <w:rFonts w:cstheme="minorHAnsi"/>
                <w:bCs/>
                <w:color w:val="404040" w:themeColor="text1" w:themeTint="BF"/>
              </w:rPr>
              <w:t xml:space="preserve"> AWS, </w:t>
            </w:r>
            <w:r w:rsidRPr="00A8424C">
              <w:rPr>
                <w:rFonts w:cstheme="minorHAnsi"/>
                <w:b/>
                <w:color w:val="404040" w:themeColor="text1" w:themeTint="BF"/>
              </w:rPr>
              <w:t xml:space="preserve">JAVA, J2EE, </w:t>
            </w:r>
            <w:r w:rsidR="002A5517" w:rsidRPr="00A8424C">
              <w:rPr>
                <w:rFonts w:cstheme="minorHAnsi"/>
                <w:b/>
                <w:color w:val="404040" w:themeColor="text1" w:themeTint="BF"/>
              </w:rPr>
              <w:t xml:space="preserve">Spring, </w:t>
            </w:r>
            <w:proofErr w:type="spellStart"/>
            <w:r w:rsidR="002A5517" w:rsidRPr="00A8424C">
              <w:rPr>
                <w:rFonts w:cstheme="minorHAnsi"/>
                <w:b/>
                <w:color w:val="404040" w:themeColor="text1" w:themeTint="BF"/>
              </w:rPr>
              <w:t>Springboot</w:t>
            </w:r>
            <w:proofErr w:type="spellEnd"/>
            <w:r w:rsidRPr="00A8424C">
              <w:rPr>
                <w:rFonts w:cstheme="minorHAnsi"/>
                <w:b/>
                <w:color w:val="404040" w:themeColor="text1" w:themeTint="BF"/>
              </w:rPr>
              <w:t>, Microservices</w:t>
            </w:r>
            <w:r>
              <w:rPr>
                <w:rFonts w:cstheme="minorHAnsi"/>
                <w:bCs/>
                <w:color w:val="404040" w:themeColor="text1" w:themeTint="BF"/>
              </w:rPr>
              <w:t xml:space="preserve">, </w:t>
            </w:r>
            <w:r w:rsidR="002A5517">
              <w:rPr>
                <w:rFonts w:cstheme="minorHAnsi"/>
                <w:bCs/>
                <w:color w:val="404040" w:themeColor="text1" w:themeTint="BF"/>
              </w:rPr>
              <w:t>Hereness</w:t>
            </w:r>
            <w:r>
              <w:rPr>
                <w:rFonts w:cstheme="minorHAnsi"/>
                <w:bCs/>
                <w:color w:val="404040" w:themeColor="text1" w:themeTint="BF"/>
              </w:rPr>
              <w:t xml:space="preserve">, Gitlab, K8, Docker, </w:t>
            </w:r>
            <w:proofErr w:type="spellStart"/>
            <w:r>
              <w:rPr>
                <w:rFonts w:cstheme="minorHAnsi"/>
                <w:bCs/>
                <w:color w:val="404040" w:themeColor="text1" w:themeTint="BF"/>
              </w:rPr>
              <w:t>Jmeter</w:t>
            </w:r>
            <w:proofErr w:type="spellEnd"/>
            <w:r>
              <w:rPr>
                <w:rFonts w:cstheme="minorHAnsi"/>
                <w:bCs/>
                <w:color w:val="404040" w:themeColor="text1" w:themeTint="BF"/>
              </w:rPr>
              <w:t xml:space="preserve">, Dynatrace, </w:t>
            </w:r>
            <w:proofErr w:type="spellStart"/>
            <w:r w:rsidR="00360753">
              <w:rPr>
                <w:rFonts w:cstheme="minorHAnsi"/>
                <w:bCs/>
                <w:color w:val="404040" w:themeColor="text1" w:themeTint="BF"/>
              </w:rPr>
              <w:t>Weblogic</w:t>
            </w:r>
            <w:proofErr w:type="spellEnd"/>
            <w:r w:rsidR="00360753">
              <w:rPr>
                <w:rFonts w:cstheme="minorHAnsi"/>
                <w:bCs/>
                <w:color w:val="404040" w:themeColor="text1" w:themeTint="BF"/>
              </w:rPr>
              <w:t>, Oracle</w:t>
            </w:r>
            <w:r w:rsidR="00622CC0">
              <w:rPr>
                <w:rFonts w:cstheme="minorHAnsi"/>
                <w:bCs/>
                <w:color w:val="404040" w:themeColor="text1" w:themeTint="BF"/>
              </w:rPr>
              <w:t xml:space="preserve">, React </w:t>
            </w:r>
            <w:proofErr w:type="spellStart"/>
            <w:r w:rsidR="00622CC0">
              <w:rPr>
                <w:rFonts w:cstheme="minorHAnsi"/>
                <w:bCs/>
                <w:color w:val="404040" w:themeColor="text1" w:themeTint="BF"/>
              </w:rPr>
              <w:t>Js</w:t>
            </w:r>
            <w:proofErr w:type="spellEnd"/>
          </w:p>
          <w:p w14:paraId="3DFE43E4" w14:textId="4322D2C3" w:rsidR="00EE08C2" w:rsidRDefault="00EE08C2" w:rsidP="00EE08C2">
            <w:pPr>
              <w:pStyle w:val="CommentText"/>
              <w:rPr>
                <w:rFonts w:cstheme="minorHAnsi"/>
                <w:bCs/>
                <w:color w:val="404040" w:themeColor="text1" w:themeTint="BF"/>
              </w:rPr>
            </w:pPr>
            <w:r w:rsidRPr="003A1562">
              <w:rPr>
                <w:rFonts w:cstheme="minorHAnsi"/>
                <w:b/>
                <w:bCs/>
                <w:color w:val="404040" w:themeColor="text1" w:themeTint="BF"/>
              </w:rPr>
              <w:t>Description:</w:t>
            </w:r>
            <w:r>
              <w:rPr>
                <w:rFonts w:cstheme="minorHAnsi"/>
                <w:bCs/>
                <w:color w:val="404040" w:themeColor="text1" w:themeTint="BF"/>
              </w:rPr>
              <w:t xml:space="preserve"> OCEAN platform </w:t>
            </w:r>
            <w:r w:rsidR="002A5517">
              <w:rPr>
                <w:rFonts w:cstheme="minorHAnsi"/>
                <w:bCs/>
                <w:color w:val="404040" w:themeColor="text1" w:themeTint="BF"/>
              </w:rPr>
              <w:t>has</w:t>
            </w:r>
            <w:r>
              <w:rPr>
                <w:rFonts w:cstheme="minorHAnsi"/>
                <w:bCs/>
                <w:color w:val="404040" w:themeColor="text1" w:themeTint="BF"/>
              </w:rPr>
              <w:t xml:space="preserve"> </w:t>
            </w:r>
            <w:r w:rsidR="00360753">
              <w:rPr>
                <w:rFonts w:cstheme="minorHAnsi"/>
                <w:bCs/>
                <w:color w:val="404040" w:themeColor="text1" w:themeTint="BF"/>
              </w:rPr>
              <w:t xml:space="preserve">numerous services working for FISERV Payment platforms, Including UPI, POS, OMNI PAY etc. </w:t>
            </w:r>
            <w:r w:rsidR="00AC714D">
              <w:rPr>
                <w:rFonts w:cstheme="minorHAnsi"/>
                <w:bCs/>
                <w:color w:val="404040" w:themeColor="text1" w:themeTint="BF"/>
              </w:rPr>
              <w:t>These applications</w:t>
            </w:r>
            <w:r w:rsidR="00360753">
              <w:rPr>
                <w:rFonts w:cstheme="minorHAnsi"/>
                <w:bCs/>
                <w:color w:val="404040" w:themeColor="text1" w:themeTint="BF"/>
              </w:rPr>
              <w:t xml:space="preserve"> are built on Java J2EE and related frameworks</w:t>
            </w:r>
            <w:r>
              <w:rPr>
                <w:rFonts w:cstheme="minorHAnsi"/>
                <w:bCs/>
                <w:color w:val="404040" w:themeColor="text1" w:themeTint="BF"/>
              </w:rPr>
              <w:t>.</w:t>
            </w:r>
          </w:p>
          <w:p w14:paraId="7BA25898" w14:textId="77777777" w:rsidR="00BE2E09" w:rsidRPr="00BE2E09" w:rsidRDefault="00BE2E09" w:rsidP="00622CC0">
            <w:pPr>
              <w:pStyle w:val="CommentText"/>
              <w:numPr>
                <w:ilvl w:val="0"/>
                <w:numId w:val="31"/>
              </w:numPr>
              <w:rPr>
                <w:rFonts w:cstheme="minorHAnsi"/>
                <w:bCs/>
                <w:color w:val="404040" w:themeColor="text1" w:themeTint="BF"/>
                <w:lang w:val="en-IN"/>
              </w:rPr>
            </w:pPr>
            <w:r w:rsidRPr="00BE2E09">
              <w:rPr>
                <w:rFonts w:cstheme="minorHAnsi"/>
                <w:b/>
                <w:bCs/>
                <w:color w:val="404040" w:themeColor="text1" w:themeTint="BF"/>
                <w:lang w:val="en-IN"/>
              </w:rPr>
              <w:t>Architected an end-to-end Agentic AI workflow</w:t>
            </w:r>
            <w:r w:rsidRPr="00BE2E09">
              <w:rPr>
                <w:rFonts w:cstheme="minorHAnsi"/>
                <w:bCs/>
                <w:color w:val="404040" w:themeColor="text1" w:themeTint="BF"/>
                <w:lang w:val="en-IN"/>
              </w:rPr>
              <w:t xml:space="preserve"> using </w:t>
            </w:r>
            <w:r w:rsidRPr="00BE2E09">
              <w:rPr>
                <w:rFonts w:cstheme="minorHAnsi"/>
                <w:b/>
                <w:bCs/>
                <w:color w:val="404040" w:themeColor="text1" w:themeTint="BF"/>
                <w:lang w:val="en-IN"/>
              </w:rPr>
              <w:t>Camunda BPM</w:t>
            </w:r>
            <w:r w:rsidRPr="00BE2E09">
              <w:rPr>
                <w:rFonts w:cstheme="minorHAnsi"/>
                <w:bCs/>
                <w:color w:val="404040" w:themeColor="text1" w:themeTint="BF"/>
                <w:lang w:val="en-IN"/>
              </w:rPr>
              <w:t xml:space="preserve"> as the orchestration engine, integrating autonomous </w:t>
            </w:r>
            <w:r w:rsidRPr="00BE2E09">
              <w:rPr>
                <w:rFonts w:cstheme="minorHAnsi"/>
                <w:b/>
                <w:bCs/>
                <w:color w:val="404040" w:themeColor="text1" w:themeTint="BF"/>
                <w:lang w:val="en-IN"/>
              </w:rPr>
              <w:t>AI Agents</w:t>
            </w:r>
            <w:r w:rsidRPr="00BE2E09">
              <w:rPr>
                <w:rFonts w:cstheme="minorHAnsi"/>
                <w:bCs/>
                <w:color w:val="404040" w:themeColor="text1" w:themeTint="BF"/>
                <w:lang w:val="en-IN"/>
              </w:rPr>
              <w:t xml:space="preserve"> capable of decision-making and task delegation across multi-step payment processing pipelines — reducing manual intervention in exception handling by ~60%.</w:t>
            </w:r>
          </w:p>
          <w:p w14:paraId="1E2DB17D" w14:textId="77777777" w:rsidR="00BE2E09" w:rsidRPr="00BE2E09" w:rsidRDefault="00BE2E09" w:rsidP="00622CC0">
            <w:pPr>
              <w:pStyle w:val="CommentText"/>
              <w:numPr>
                <w:ilvl w:val="0"/>
                <w:numId w:val="31"/>
              </w:numPr>
              <w:rPr>
                <w:rFonts w:cstheme="minorHAnsi"/>
                <w:bCs/>
                <w:color w:val="404040" w:themeColor="text1" w:themeTint="BF"/>
                <w:lang w:val="en-IN"/>
              </w:rPr>
            </w:pPr>
            <w:r w:rsidRPr="00BE2E09">
              <w:rPr>
                <w:rFonts w:cstheme="minorHAnsi"/>
                <w:b/>
                <w:bCs/>
                <w:color w:val="404040" w:themeColor="text1" w:themeTint="BF"/>
                <w:lang w:val="en-IN"/>
              </w:rPr>
              <w:t>Built an intelligent document extraction and validation pipeline</w:t>
            </w:r>
            <w:r w:rsidRPr="00BE2E09">
              <w:rPr>
                <w:rFonts w:cstheme="minorHAnsi"/>
                <w:bCs/>
                <w:color w:val="404040" w:themeColor="text1" w:themeTint="BF"/>
                <w:lang w:val="en-IN"/>
              </w:rPr>
              <w:t xml:space="preserve"> leveraging </w:t>
            </w:r>
            <w:r w:rsidRPr="00BE2E09">
              <w:rPr>
                <w:rFonts w:cstheme="minorHAnsi"/>
                <w:b/>
                <w:bCs/>
                <w:color w:val="404040" w:themeColor="text1" w:themeTint="BF"/>
                <w:lang w:val="en-IN"/>
              </w:rPr>
              <w:t>Detectron2</w:t>
            </w:r>
            <w:r w:rsidRPr="00BE2E09">
              <w:rPr>
                <w:rFonts w:cstheme="minorHAnsi"/>
                <w:bCs/>
                <w:color w:val="404040" w:themeColor="text1" w:themeTint="BF"/>
                <w:lang w:val="en-IN"/>
              </w:rPr>
              <w:t xml:space="preserve"> (layout detection) and </w:t>
            </w:r>
            <w:proofErr w:type="spellStart"/>
            <w:r w:rsidRPr="00BE2E09">
              <w:rPr>
                <w:rFonts w:cstheme="minorHAnsi"/>
                <w:b/>
                <w:bCs/>
                <w:color w:val="404040" w:themeColor="text1" w:themeTint="BF"/>
                <w:lang w:val="en-IN"/>
              </w:rPr>
              <w:t>PaddleOCR</w:t>
            </w:r>
            <w:proofErr w:type="spellEnd"/>
            <w:r w:rsidRPr="00BE2E09">
              <w:rPr>
                <w:rFonts w:cstheme="minorHAnsi"/>
                <w:bCs/>
                <w:color w:val="404040" w:themeColor="text1" w:themeTint="BF"/>
                <w:lang w:val="en-IN"/>
              </w:rPr>
              <w:t xml:space="preserve"> (text recognition) to automatically extract, classify, and validate text from payment documents and forms; achieved </w:t>
            </w:r>
            <w:r w:rsidRPr="00BE2E09">
              <w:rPr>
                <w:rFonts w:cstheme="minorHAnsi"/>
                <w:b/>
                <w:bCs/>
                <w:color w:val="404040" w:themeColor="text1" w:themeTint="BF"/>
                <w:lang w:val="en-IN"/>
              </w:rPr>
              <w:t>&gt;92% extraction accuracy</w:t>
            </w:r>
            <w:r w:rsidRPr="00BE2E09">
              <w:rPr>
                <w:rFonts w:cstheme="minorHAnsi"/>
                <w:bCs/>
                <w:color w:val="404040" w:themeColor="text1" w:themeTint="BF"/>
                <w:lang w:val="en-IN"/>
              </w:rPr>
              <w:t xml:space="preserve"> across structured and semi-structured document formats, replacing a previously manual review process.</w:t>
            </w:r>
          </w:p>
          <w:p w14:paraId="76A80A71" w14:textId="77777777" w:rsidR="00BE2E09" w:rsidRPr="00BE2E09" w:rsidRDefault="00BE2E09" w:rsidP="00622CC0">
            <w:pPr>
              <w:pStyle w:val="CommentText"/>
              <w:numPr>
                <w:ilvl w:val="0"/>
                <w:numId w:val="31"/>
              </w:numPr>
              <w:rPr>
                <w:rFonts w:cstheme="minorHAnsi"/>
                <w:b/>
                <w:bCs/>
                <w:color w:val="404040" w:themeColor="text1" w:themeTint="BF"/>
                <w:lang w:val="en-IN"/>
              </w:rPr>
            </w:pPr>
            <w:r w:rsidRPr="00BE2E09">
              <w:rPr>
                <w:rFonts w:cstheme="minorHAnsi"/>
                <w:b/>
                <w:bCs/>
                <w:color w:val="404040" w:themeColor="text1" w:themeTint="BF"/>
                <w:lang w:val="en-IN"/>
              </w:rPr>
              <w:t>Payment Services — 300 TPS Improvement</w:t>
            </w:r>
          </w:p>
          <w:p w14:paraId="27A595E7" w14:textId="77777777" w:rsidR="00BE2E09" w:rsidRDefault="00BE2E09" w:rsidP="00622CC0">
            <w:pPr>
              <w:pStyle w:val="CommentText"/>
              <w:numPr>
                <w:ilvl w:val="0"/>
                <w:numId w:val="31"/>
              </w:numPr>
              <w:rPr>
                <w:rFonts w:cstheme="minorHAnsi"/>
                <w:bCs/>
                <w:color w:val="404040" w:themeColor="text1" w:themeTint="BF"/>
                <w:lang w:val="en-IN"/>
              </w:rPr>
            </w:pPr>
            <w:r w:rsidRPr="00BE2E09">
              <w:rPr>
                <w:rFonts w:cstheme="minorHAnsi"/>
                <w:b/>
                <w:bCs/>
                <w:color w:val="404040" w:themeColor="text1" w:themeTint="BF"/>
                <w:lang w:val="en-IN"/>
              </w:rPr>
              <w:t>Led the payment service modernization initiative</w:t>
            </w:r>
            <w:r w:rsidRPr="00BE2E09">
              <w:rPr>
                <w:rFonts w:cstheme="minorHAnsi"/>
                <w:bCs/>
                <w:color w:val="404040" w:themeColor="text1" w:themeTint="BF"/>
                <w:lang w:val="en-IN"/>
              </w:rPr>
              <w:t xml:space="preserve"> — migrated legacy monolithic payment components to </w:t>
            </w:r>
            <w:r w:rsidRPr="00BE2E09">
              <w:rPr>
                <w:rFonts w:cstheme="minorHAnsi"/>
                <w:b/>
                <w:bCs/>
                <w:color w:val="404040" w:themeColor="text1" w:themeTint="BF"/>
                <w:lang w:val="en-IN"/>
              </w:rPr>
              <w:t>Spring Boot microservices</w:t>
            </w:r>
            <w:r w:rsidRPr="00BE2E09">
              <w:rPr>
                <w:rFonts w:cstheme="minorHAnsi"/>
                <w:bCs/>
                <w:color w:val="404040" w:themeColor="text1" w:themeTint="BF"/>
                <w:lang w:val="en-IN"/>
              </w:rPr>
              <w:t xml:space="preserve"> deployed on </w:t>
            </w:r>
            <w:r w:rsidRPr="00BE2E09">
              <w:rPr>
                <w:rFonts w:cstheme="minorHAnsi"/>
                <w:b/>
                <w:bCs/>
                <w:color w:val="404040" w:themeColor="text1" w:themeTint="BF"/>
                <w:lang w:val="en-IN"/>
              </w:rPr>
              <w:t>Kubernetes (K8s)</w:t>
            </w:r>
            <w:r w:rsidRPr="00BE2E09">
              <w:rPr>
                <w:rFonts w:cstheme="minorHAnsi"/>
                <w:bCs/>
                <w:color w:val="404040" w:themeColor="text1" w:themeTint="BF"/>
                <w:lang w:val="en-IN"/>
              </w:rPr>
              <w:t xml:space="preserve">, combined with advanced </w:t>
            </w:r>
            <w:r w:rsidRPr="00BE2E09">
              <w:rPr>
                <w:rFonts w:cstheme="minorHAnsi"/>
                <w:b/>
                <w:bCs/>
                <w:color w:val="404040" w:themeColor="text1" w:themeTint="BF"/>
                <w:lang w:val="en-IN"/>
              </w:rPr>
              <w:t>JVM thread pool optimization</w:t>
            </w:r>
            <w:r w:rsidRPr="00BE2E09">
              <w:rPr>
                <w:rFonts w:cstheme="minorHAnsi"/>
                <w:bCs/>
                <w:color w:val="404040" w:themeColor="text1" w:themeTint="BF"/>
                <w:lang w:val="en-IN"/>
              </w:rPr>
              <w:t xml:space="preserve"> and reactive concurrency patterns, scaling throughput from ~80 TPS to </w:t>
            </w:r>
            <w:r w:rsidRPr="00BE2E09">
              <w:rPr>
                <w:rFonts w:cstheme="minorHAnsi"/>
                <w:b/>
                <w:bCs/>
                <w:color w:val="404040" w:themeColor="text1" w:themeTint="BF"/>
                <w:lang w:val="en-IN"/>
              </w:rPr>
              <w:t>300+ TPS</w:t>
            </w:r>
            <w:r w:rsidRPr="00BE2E09">
              <w:rPr>
                <w:rFonts w:cstheme="minorHAnsi"/>
                <w:bCs/>
                <w:color w:val="404040" w:themeColor="text1" w:themeTint="BF"/>
                <w:lang w:val="en-IN"/>
              </w:rPr>
              <w:t xml:space="preserve"> (a </w:t>
            </w:r>
            <w:r w:rsidRPr="00BE2E09">
              <w:rPr>
                <w:rFonts w:cstheme="minorHAnsi"/>
                <w:b/>
                <w:bCs/>
                <w:color w:val="404040" w:themeColor="text1" w:themeTint="BF"/>
                <w:lang w:val="en-IN"/>
              </w:rPr>
              <w:t>3.7× improvement</w:t>
            </w:r>
            <w:r w:rsidRPr="00BE2E09">
              <w:rPr>
                <w:rFonts w:cstheme="minorHAnsi"/>
                <w:bCs/>
                <w:color w:val="404040" w:themeColor="text1" w:themeTint="BF"/>
                <w:lang w:val="en-IN"/>
              </w:rPr>
              <w:t>) while maintaining sub-200ms p99 latency under peak load.</w:t>
            </w:r>
          </w:p>
          <w:p w14:paraId="2DBC3B86" w14:textId="03431893" w:rsidR="00BE2E09" w:rsidRPr="00622CC0" w:rsidRDefault="00622CC0" w:rsidP="00865EF5">
            <w:pPr>
              <w:pStyle w:val="CommentText"/>
              <w:numPr>
                <w:ilvl w:val="0"/>
                <w:numId w:val="31"/>
              </w:numPr>
              <w:rPr>
                <w:rFonts w:cstheme="minorHAnsi"/>
                <w:bCs/>
                <w:color w:val="404040" w:themeColor="text1" w:themeTint="BF"/>
              </w:rPr>
            </w:pPr>
            <w:r w:rsidRPr="00622CC0">
              <w:rPr>
                <w:rFonts w:cstheme="minorHAnsi"/>
                <w:bCs/>
                <w:color w:val="404040" w:themeColor="text1" w:themeTint="BF"/>
              </w:rPr>
              <w:t xml:space="preserve">Led a cross-functional engineering team of </w:t>
            </w:r>
            <w:r w:rsidRPr="00622CC0">
              <w:rPr>
                <w:rFonts w:cstheme="minorHAnsi"/>
                <w:b/>
                <w:bCs/>
                <w:color w:val="404040" w:themeColor="text1" w:themeTint="BF"/>
              </w:rPr>
              <w:t>10+ engineers</w:t>
            </w:r>
            <w:r w:rsidRPr="00622CC0">
              <w:rPr>
                <w:rFonts w:cstheme="minorHAnsi"/>
                <w:bCs/>
                <w:color w:val="404040" w:themeColor="text1" w:themeTint="BF"/>
              </w:rPr>
              <w:t>, driving sprint planning, technical execution, risk management and on-time delivery of multiple payment platform initiatives.</w:t>
            </w:r>
          </w:p>
          <w:p w14:paraId="5E7F693A" w14:textId="77777777" w:rsidR="00EE08C2" w:rsidRPr="00615BC5" w:rsidRDefault="00EE08C2" w:rsidP="00EE08C2">
            <w:pPr>
              <w:pStyle w:val="CommentText"/>
              <w:rPr>
                <w:rFonts w:cstheme="minorHAnsi"/>
                <w:b/>
                <w:bCs/>
                <w:color w:val="404040" w:themeColor="text1" w:themeTint="BF"/>
              </w:rPr>
            </w:pPr>
            <w:r w:rsidRPr="00615BC5">
              <w:rPr>
                <w:rFonts w:cstheme="minorHAnsi"/>
                <w:b/>
                <w:bCs/>
                <w:color w:val="404040" w:themeColor="text1" w:themeTint="BF"/>
              </w:rPr>
              <w:t xml:space="preserve">Key Result Areas: </w:t>
            </w:r>
          </w:p>
          <w:p w14:paraId="771AF584" w14:textId="77777777" w:rsidR="00BE2E09" w:rsidRPr="00BE2E09" w:rsidRDefault="00BE2E09" w:rsidP="00BE2E09">
            <w:pPr>
              <w:pStyle w:val="CommentText"/>
              <w:numPr>
                <w:ilvl w:val="0"/>
                <w:numId w:val="1"/>
              </w:numPr>
              <w:rPr>
                <w:rFonts w:cstheme="minorHAnsi"/>
                <w:bCs/>
                <w:color w:val="404040" w:themeColor="text1" w:themeTint="BF"/>
                <w:lang w:val="en-IN"/>
              </w:rPr>
            </w:pPr>
            <w:r w:rsidRPr="00BE2E09">
              <w:rPr>
                <w:rFonts w:cstheme="minorHAnsi"/>
                <w:b/>
                <w:bCs/>
                <w:color w:val="404040" w:themeColor="text1" w:themeTint="BF"/>
                <w:lang w:val="en-IN"/>
              </w:rPr>
              <w:t>Architected an Agentic AI workflow</w:t>
            </w:r>
            <w:r w:rsidRPr="00BE2E09">
              <w:rPr>
                <w:rFonts w:cstheme="minorHAnsi"/>
                <w:bCs/>
                <w:color w:val="404040" w:themeColor="text1" w:themeTint="BF"/>
                <w:lang w:val="en-IN"/>
              </w:rPr>
              <w:t xml:space="preserve"> using </w:t>
            </w:r>
            <w:r w:rsidRPr="00BE2E09">
              <w:rPr>
                <w:rFonts w:cstheme="minorHAnsi"/>
                <w:b/>
                <w:bCs/>
                <w:color w:val="404040" w:themeColor="text1" w:themeTint="BF"/>
                <w:lang w:val="en-IN"/>
              </w:rPr>
              <w:t>Camunda BPM</w:t>
            </w:r>
            <w:r w:rsidRPr="00BE2E09">
              <w:rPr>
                <w:rFonts w:cstheme="minorHAnsi"/>
                <w:bCs/>
                <w:color w:val="404040" w:themeColor="text1" w:themeTint="BF"/>
                <w:lang w:val="en-IN"/>
              </w:rPr>
              <w:t xml:space="preserve"> as the orchestration layer, integrating AI Agents for autonomous decision-making and task delegation across multi-step payment exception-handling pipelines — reducing manual intervention by ~60%.</w:t>
            </w:r>
          </w:p>
          <w:p w14:paraId="6049B3F3" w14:textId="77777777" w:rsidR="00BE2E09" w:rsidRPr="00BE2E09" w:rsidRDefault="00BE2E09" w:rsidP="00BE2E09">
            <w:pPr>
              <w:pStyle w:val="CommentText"/>
              <w:numPr>
                <w:ilvl w:val="0"/>
                <w:numId w:val="1"/>
              </w:numPr>
              <w:rPr>
                <w:rFonts w:cstheme="minorHAnsi"/>
                <w:bCs/>
                <w:color w:val="404040" w:themeColor="text1" w:themeTint="BF"/>
                <w:lang w:val="en-IN"/>
              </w:rPr>
            </w:pPr>
            <w:r w:rsidRPr="00BE2E09">
              <w:rPr>
                <w:rFonts w:cstheme="minorHAnsi"/>
                <w:b/>
                <w:bCs/>
                <w:color w:val="404040" w:themeColor="text1" w:themeTint="BF"/>
                <w:lang w:val="en-IN"/>
              </w:rPr>
              <w:t>Built an intelligent document extraction pipeline</w:t>
            </w:r>
            <w:r w:rsidRPr="00BE2E09">
              <w:rPr>
                <w:rFonts w:cstheme="minorHAnsi"/>
                <w:bCs/>
                <w:color w:val="404040" w:themeColor="text1" w:themeTint="BF"/>
                <w:lang w:val="en-IN"/>
              </w:rPr>
              <w:t xml:space="preserve"> using </w:t>
            </w:r>
            <w:r w:rsidRPr="00BE2E09">
              <w:rPr>
                <w:rFonts w:cstheme="minorHAnsi"/>
                <w:b/>
                <w:bCs/>
                <w:color w:val="404040" w:themeColor="text1" w:themeTint="BF"/>
                <w:lang w:val="en-IN"/>
              </w:rPr>
              <w:t>Detectron2</w:t>
            </w:r>
            <w:r w:rsidRPr="00BE2E09">
              <w:rPr>
                <w:rFonts w:cstheme="minorHAnsi"/>
                <w:bCs/>
                <w:color w:val="404040" w:themeColor="text1" w:themeTint="BF"/>
                <w:lang w:val="en-IN"/>
              </w:rPr>
              <w:t xml:space="preserve"> for layout detection and </w:t>
            </w:r>
            <w:proofErr w:type="spellStart"/>
            <w:r w:rsidRPr="00BE2E09">
              <w:rPr>
                <w:rFonts w:cstheme="minorHAnsi"/>
                <w:b/>
                <w:bCs/>
                <w:color w:val="404040" w:themeColor="text1" w:themeTint="BF"/>
                <w:lang w:val="en-IN"/>
              </w:rPr>
              <w:t>PaddleOCR</w:t>
            </w:r>
            <w:proofErr w:type="spellEnd"/>
            <w:r w:rsidRPr="00BE2E09">
              <w:rPr>
                <w:rFonts w:cstheme="minorHAnsi"/>
                <w:bCs/>
                <w:color w:val="404040" w:themeColor="text1" w:themeTint="BF"/>
                <w:lang w:val="en-IN"/>
              </w:rPr>
              <w:t xml:space="preserve"> for text recognition, achieving </w:t>
            </w:r>
            <w:r w:rsidRPr="00BE2E09">
              <w:rPr>
                <w:rFonts w:cstheme="minorHAnsi"/>
                <w:b/>
                <w:bCs/>
                <w:color w:val="404040" w:themeColor="text1" w:themeTint="BF"/>
                <w:lang w:val="en-IN"/>
              </w:rPr>
              <w:t>&gt;92% accuracy</w:t>
            </w:r>
            <w:r w:rsidRPr="00BE2E09">
              <w:rPr>
                <w:rFonts w:cstheme="minorHAnsi"/>
                <w:bCs/>
                <w:color w:val="404040" w:themeColor="text1" w:themeTint="BF"/>
                <w:lang w:val="en-IN"/>
              </w:rPr>
              <w:t xml:space="preserve"> in extracting and validating data from payment documents; fully replaced a previously manual review process.</w:t>
            </w:r>
          </w:p>
          <w:p w14:paraId="068959CE" w14:textId="77777777" w:rsidR="00BE2E09" w:rsidRDefault="00BE2E09" w:rsidP="00BE2E09">
            <w:pPr>
              <w:pStyle w:val="CommentText"/>
              <w:numPr>
                <w:ilvl w:val="0"/>
                <w:numId w:val="1"/>
              </w:numPr>
              <w:rPr>
                <w:rFonts w:cstheme="minorHAnsi"/>
                <w:bCs/>
                <w:color w:val="404040" w:themeColor="text1" w:themeTint="BF"/>
                <w:lang w:val="en-IN"/>
              </w:rPr>
            </w:pPr>
            <w:r w:rsidRPr="00BE2E09">
              <w:rPr>
                <w:rFonts w:cstheme="minorHAnsi"/>
                <w:b/>
                <w:bCs/>
                <w:color w:val="404040" w:themeColor="text1" w:themeTint="BF"/>
                <w:lang w:val="en-IN"/>
              </w:rPr>
              <w:t>Drove payment service modernization</w:t>
            </w:r>
            <w:r w:rsidRPr="00BE2E09">
              <w:rPr>
                <w:rFonts w:cstheme="minorHAnsi"/>
                <w:bCs/>
                <w:color w:val="404040" w:themeColor="text1" w:themeTint="BF"/>
                <w:lang w:val="en-IN"/>
              </w:rPr>
              <w:t xml:space="preserve"> by migrating legacy components to </w:t>
            </w:r>
            <w:r w:rsidRPr="00BE2E09">
              <w:rPr>
                <w:rFonts w:cstheme="minorHAnsi"/>
                <w:b/>
                <w:bCs/>
                <w:color w:val="404040" w:themeColor="text1" w:themeTint="BF"/>
                <w:lang w:val="en-IN"/>
              </w:rPr>
              <w:t>Spring Boot microservices</w:t>
            </w:r>
            <w:r w:rsidRPr="00BE2E09">
              <w:rPr>
                <w:rFonts w:cstheme="minorHAnsi"/>
                <w:bCs/>
                <w:color w:val="404040" w:themeColor="text1" w:themeTint="BF"/>
                <w:lang w:val="en-IN"/>
              </w:rPr>
              <w:t xml:space="preserve"> on </w:t>
            </w:r>
            <w:r w:rsidRPr="00BE2E09">
              <w:rPr>
                <w:rFonts w:cstheme="minorHAnsi"/>
                <w:b/>
                <w:bCs/>
                <w:color w:val="404040" w:themeColor="text1" w:themeTint="BF"/>
                <w:lang w:val="en-IN"/>
              </w:rPr>
              <w:t>Kubernetes</w:t>
            </w:r>
            <w:r w:rsidRPr="00BE2E09">
              <w:rPr>
                <w:rFonts w:cstheme="minorHAnsi"/>
                <w:bCs/>
                <w:color w:val="404040" w:themeColor="text1" w:themeTint="BF"/>
                <w:lang w:val="en-IN"/>
              </w:rPr>
              <w:t xml:space="preserve">, with optimized thread pool management and reactive concurrency — scaling system throughput from ~80 TPS to </w:t>
            </w:r>
            <w:r w:rsidRPr="00BE2E09">
              <w:rPr>
                <w:rFonts w:cstheme="minorHAnsi"/>
                <w:b/>
                <w:bCs/>
                <w:color w:val="404040" w:themeColor="text1" w:themeTint="BF"/>
                <w:lang w:val="en-IN"/>
              </w:rPr>
              <w:t>300+ TPS (3.7× gain)</w:t>
            </w:r>
            <w:r w:rsidRPr="00BE2E09">
              <w:rPr>
                <w:rFonts w:cstheme="minorHAnsi"/>
                <w:bCs/>
                <w:color w:val="404040" w:themeColor="text1" w:themeTint="BF"/>
                <w:lang w:val="en-IN"/>
              </w:rPr>
              <w:t xml:space="preserve"> at sub-200ms p99 latency.</w:t>
            </w:r>
          </w:p>
          <w:p w14:paraId="1D9D4120" w14:textId="2DB35095" w:rsidR="00622CC0" w:rsidRPr="00C04732" w:rsidRDefault="00622CC0" w:rsidP="00BE2E09">
            <w:pPr>
              <w:pStyle w:val="CommentText"/>
              <w:numPr>
                <w:ilvl w:val="0"/>
                <w:numId w:val="1"/>
              </w:numPr>
              <w:rPr>
                <w:rFonts w:cstheme="minorHAnsi"/>
                <w:bCs/>
                <w:color w:val="404040" w:themeColor="text1" w:themeTint="BF"/>
                <w:lang w:val="en-IN"/>
              </w:rPr>
            </w:pPr>
            <w:r w:rsidRPr="00622CC0">
              <w:rPr>
                <w:rFonts w:cstheme="minorHAnsi"/>
                <w:bCs/>
                <w:color w:val="404040" w:themeColor="text1" w:themeTint="BF"/>
              </w:rPr>
              <w:t xml:space="preserve">Developed a </w:t>
            </w:r>
            <w:r w:rsidRPr="00622CC0">
              <w:rPr>
                <w:rFonts w:cstheme="minorHAnsi"/>
                <w:b/>
                <w:bCs/>
                <w:color w:val="404040" w:themeColor="text1" w:themeTint="BF"/>
              </w:rPr>
              <w:t>React.js-based AI chatbot interface</w:t>
            </w:r>
            <w:r w:rsidRPr="00622CC0">
              <w:rPr>
                <w:rFonts w:cstheme="minorHAnsi"/>
                <w:bCs/>
                <w:color w:val="404040" w:themeColor="text1" w:themeTint="BF"/>
              </w:rPr>
              <w:t xml:space="preserve"> integrated with enterprise LLM services (OpenAI/Claude) using REST APIs, enabling conversational payment support workflows with RAG-based knowledge retrieval and real-time response streaming.</w:t>
            </w:r>
          </w:p>
          <w:p w14:paraId="3CE88964" w14:textId="34F63C88" w:rsidR="00C04732" w:rsidRPr="00BE2E09" w:rsidRDefault="00C04732" w:rsidP="00BE2E09">
            <w:pPr>
              <w:pStyle w:val="CommentText"/>
              <w:numPr>
                <w:ilvl w:val="0"/>
                <w:numId w:val="1"/>
              </w:numPr>
              <w:rPr>
                <w:rFonts w:cstheme="minorHAnsi"/>
                <w:bCs/>
                <w:color w:val="404040" w:themeColor="text1" w:themeTint="BF"/>
                <w:lang w:val="en-IN"/>
              </w:rPr>
            </w:pPr>
            <w:r w:rsidRPr="00C04732">
              <w:rPr>
                <w:rFonts w:cstheme="minorHAnsi"/>
                <w:bCs/>
                <w:color w:val="404040" w:themeColor="text1" w:themeTint="BF"/>
              </w:rPr>
              <w:t xml:space="preserve">Designed and developed high-performance </w:t>
            </w:r>
            <w:r w:rsidRPr="00C04732">
              <w:rPr>
                <w:rFonts w:cstheme="minorHAnsi"/>
                <w:b/>
                <w:color w:val="404040" w:themeColor="text1" w:themeTint="BF"/>
              </w:rPr>
              <w:t xml:space="preserve">Python </w:t>
            </w:r>
            <w:proofErr w:type="spellStart"/>
            <w:r w:rsidRPr="00C04732">
              <w:rPr>
                <w:rFonts w:cstheme="minorHAnsi"/>
                <w:b/>
                <w:color w:val="404040" w:themeColor="text1" w:themeTint="BF"/>
              </w:rPr>
              <w:t>FastAPI</w:t>
            </w:r>
            <w:proofErr w:type="spellEnd"/>
            <w:r w:rsidRPr="00C04732">
              <w:rPr>
                <w:rFonts w:cstheme="minorHAnsi"/>
                <w:b/>
                <w:color w:val="404040" w:themeColor="text1" w:themeTint="BF"/>
              </w:rPr>
              <w:t xml:space="preserve"> microservices</w:t>
            </w:r>
            <w:r w:rsidRPr="00C04732">
              <w:rPr>
                <w:rFonts w:cstheme="minorHAnsi"/>
                <w:bCs/>
                <w:color w:val="404040" w:themeColor="text1" w:themeTint="BF"/>
              </w:rPr>
              <w:t xml:space="preserve"> to expose LLM, RAG, OCR, and AI Agent capabilities as secure REST APIs, enabling seamless integration with enterprise payment platforms.</w:t>
            </w:r>
          </w:p>
          <w:p w14:paraId="5E46F639" w14:textId="77777777" w:rsidR="00BE2E09" w:rsidRPr="00BE2E09" w:rsidRDefault="00BE2E09" w:rsidP="00BE2E09">
            <w:pPr>
              <w:pStyle w:val="CommentText"/>
              <w:numPr>
                <w:ilvl w:val="0"/>
                <w:numId w:val="1"/>
              </w:numPr>
              <w:rPr>
                <w:rFonts w:cstheme="minorHAnsi"/>
                <w:bCs/>
                <w:color w:val="404040" w:themeColor="text1" w:themeTint="BF"/>
                <w:lang w:val="en-IN"/>
              </w:rPr>
            </w:pPr>
            <w:r w:rsidRPr="00BE2E09">
              <w:rPr>
                <w:rFonts w:cstheme="minorHAnsi"/>
                <w:bCs/>
                <w:color w:val="404040" w:themeColor="text1" w:themeTint="BF"/>
                <w:lang w:val="en-IN"/>
              </w:rPr>
              <w:t xml:space="preserve">Architected </w:t>
            </w:r>
            <w:r w:rsidRPr="00BE2E09">
              <w:rPr>
                <w:rFonts w:cstheme="minorHAnsi"/>
                <w:b/>
                <w:bCs/>
                <w:color w:val="404040" w:themeColor="text1" w:themeTint="BF"/>
                <w:lang w:val="en-IN"/>
              </w:rPr>
              <w:t>LLM API integrations</w:t>
            </w:r>
            <w:r w:rsidRPr="00BE2E09">
              <w:rPr>
                <w:rFonts w:cstheme="minorHAnsi"/>
                <w:bCs/>
                <w:color w:val="404040" w:themeColor="text1" w:themeTint="BF"/>
                <w:lang w:val="en-IN"/>
              </w:rPr>
              <w:t xml:space="preserve"> with WhatsApp-based chat interfaces for enterprise payment query workflows; hands-on experience with </w:t>
            </w:r>
            <w:r w:rsidRPr="00BE2E09">
              <w:rPr>
                <w:rFonts w:cstheme="minorHAnsi"/>
                <w:b/>
                <w:bCs/>
                <w:color w:val="404040" w:themeColor="text1" w:themeTint="BF"/>
                <w:lang w:val="en-IN"/>
              </w:rPr>
              <w:t>RAG, MCP, AI Agents</w:t>
            </w:r>
            <w:r w:rsidRPr="00BE2E09">
              <w:rPr>
                <w:rFonts w:cstheme="minorHAnsi"/>
                <w:bCs/>
                <w:color w:val="404040" w:themeColor="text1" w:themeTint="BF"/>
                <w:lang w:val="en-IN"/>
              </w:rPr>
              <w:t>, and multi-model orchestration using Claude and OpenAI APIs.</w:t>
            </w:r>
          </w:p>
          <w:p w14:paraId="6360BFFF" w14:textId="77777777" w:rsidR="00BE2E09" w:rsidRPr="00BE2E09" w:rsidRDefault="00BE2E09" w:rsidP="00BE2E09">
            <w:pPr>
              <w:pStyle w:val="CommentText"/>
              <w:numPr>
                <w:ilvl w:val="0"/>
                <w:numId w:val="1"/>
              </w:numPr>
              <w:rPr>
                <w:rFonts w:cstheme="minorHAnsi"/>
                <w:bCs/>
                <w:color w:val="404040" w:themeColor="text1" w:themeTint="BF"/>
                <w:lang w:val="en-IN"/>
              </w:rPr>
            </w:pPr>
            <w:r w:rsidRPr="00BE2E09">
              <w:rPr>
                <w:rFonts w:cstheme="minorHAnsi"/>
                <w:bCs/>
                <w:color w:val="404040" w:themeColor="text1" w:themeTint="BF"/>
                <w:lang w:val="en-IN"/>
              </w:rPr>
              <w:t xml:space="preserve">Designed </w:t>
            </w:r>
            <w:r w:rsidRPr="00BE2E09">
              <w:rPr>
                <w:rFonts w:cstheme="minorHAnsi"/>
                <w:b/>
                <w:bCs/>
                <w:color w:val="404040" w:themeColor="text1" w:themeTint="BF"/>
                <w:lang w:val="en-IN"/>
              </w:rPr>
              <w:t>domain-driven microservices decomposition</w:t>
            </w:r>
            <w:r w:rsidRPr="00BE2E09">
              <w:rPr>
                <w:rFonts w:cstheme="minorHAnsi"/>
                <w:bCs/>
                <w:color w:val="404040" w:themeColor="text1" w:themeTint="BF"/>
                <w:lang w:val="en-IN"/>
              </w:rPr>
              <w:t xml:space="preserve"> for OCEAN platform (UPI, POS, OMNI PAY), applying strangler-fig and anti-corruption layer patterns for zero-downtime monolith migration.</w:t>
            </w:r>
          </w:p>
          <w:p w14:paraId="11B28AEE" w14:textId="77777777" w:rsidR="00BE2E09" w:rsidRPr="00BE2E09" w:rsidRDefault="00BE2E09" w:rsidP="00BE2E09">
            <w:pPr>
              <w:pStyle w:val="CommentText"/>
              <w:numPr>
                <w:ilvl w:val="0"/>
                <w:numId w:val="1"/>
              </w:numPr>
              <w:rPr>
                <w:rFonts w:cstheme="minorHAnsi"/>
                <w:bCs/>
                <w:color w:val="404040" w:themeColor="text1" w:themeTint="BF"/>
                <w:lang w:val="en-IN"/>
              </w:rPr>
            </w:pPr>
            <w:r w:rsidRPr="00BE2E09">
              <w:rPr>
                <w:rFonts w:cstheme="minorHAnsi"/>
                <w:bCs/>
                <w:color w:val="404040" w:themeColor="text1" w:themeTint="BF"/>
                <w:lang w:val="en-IN"/>
              </w:rPr>
              <w:t xml:space="preserve">Conducted </w:t>
            </w:r>
            <w:r w:rsidRPr="00BE2E09">
              <w:rPr>
                <w:rFonts w:cstheme="minorHAnsi"/>
                <w:b/>
                <w:bCs/>
                <w:color w:val="404040" w:themeColor="text1" w:themeTint="BF"/>
                <w:lang w:val="en-IN"/>
              </w:rPr>
              <w:t>performance testing via JMeter and Dynatrace</w:t>
            </w:r>
            <w:r w:rsidRPr="00BE2E09">
              <w:rPr>
                <w:rFonts w:cstheme="minorHAnsi"/>
                <w:bCs/>
                <w:color w:val="404040" w:themeColor="text1" w:themeTint="BF"/>
                <w:lang w:val="en-IN"/>
              </w:rPr>
              <w:t>; configured Kubernetes HPA and resource limits across multiple services for horizontal scalability under production load.</w:t>
            </w:r>
          </w:p>
          <w:p w14:paraId="09889884" w14:textId="77777777" w:rsidR="00BE2E09" w:rsidRPr="00BE2E09" w:rsidRDefault="00BE2E09" w:rsidP="00BE2E09">
            <w:pPr>
              <w:pStyle w:val="CommentText"/>
              <w:numPr>
                <w:ilvl w:val="0"/>
                <w:numId w:val="1"/>
              </w:numPr>
              <w:rPr>
                <w:rFonts w:cstheme="minorHAnsi"/>
                <w:bCs/>
                <w:color w:val="404040" w:themeColor="text1" w:themeTint="BF"/>
                <w:lang w:val="en-IN"/>
              </w:rPr>
            </w:pPr>
            <w:r w:rsidRPr="00BE2E09">
              <w:rPr>
                <w:rFonts w:cstheme="minorHAnsi"/>
                <w:bCs/>
                <w:color w:val="404040" w:themeColor="text1" w:themeTint="BF"/>
                <w:lang w:val="en-IN"/>
              </w:rPr>
              <w:t>Led code reviews and technical mentoring for a team of 10, establishing architecture review gates and design standards for the OCEAN platform.</w:t>
            </w:r>
          </w:p>
          <w:p w14:paraId="51E81C86" w14:textId="7F9FD19B" w:rsidR="00105D6D" w:rsidRPr="00C51A91" w:rsidRDefault="0006447B" w:rsidP="00105D6D">
            <w:pPr>
              <w:shd w:val="clear" w:color="auto" w:fill="DBE5F1" w:themeFill="accent1" w:themeFillTint="33"/>
              <w:rPr>
                <w:rFonts w:cstheme="minorHAnsi"/>
                <w:color w:val="0D0D0D" w:themeColor="text1" w:themeTint="F2"/>
                <w:sz w:val="20"/>
                <w:szCs w:val="21"/>
              </w:rPr>
            </w:pPr>
            <w:proofErr w:type="spellStart"/>
            <w:r>
              <w:rPr>
                <w:rFonts w:cstheme="minorHAnsi"/>
                <w:color w:val="0D0D0D" w:themeColor="text1" w:themeTint="F2"/>
                <w:sz w:val="20"/>
                <w:szCs w:val="21"/>
              </w:rPr>
              <w:t>InsourceDev</w:t>
            </w:r>
            <w:proofErr w:type="spellEnd"/>
            <w:r>
              <w:rPr>
                <w:rFonts w:cstheme="minorHAnsi"/>
                <w:color w:val="0D0D0D" w:themeColor="text1" w:themeTint="F2"/>
                <w:sz w:val="20"/>
                <w:szCs w:val="21"/>
              </w:rPr>
              <w:t xml:space="preserve">- </w:t>
            </w:r>
            <w:r w:rsidR="00EB6267" w:rsidRPr="007E1390">
              <w:rPr>
                <w:rFonts w:cstheme="minorHAnsi"/>
                <w:color w:val="0D0D0D" w:themeColor="text1" w:themeTint="F2"/>
                <w:sz w:val="20"/>
                <w:szCs w:val="21"/>
              </w:rPr>
              <w:t xml:space="preserve">ARGILITY PTY </w:t>
            </w:r>
            <w:r w:rsidR="00EF48A0">
              <w:rPr>
                <w:rFonts w:cstheme="minorHAnsi"/>
                <w:color w:val="0D0D0D" w:themeColor="text1" w:themeTint="F2"/>
                <w:sz w:val="20"/>
                <w:szCs w:val="21"/>
              </w:rPr>
              <w:t xml:space="preserve">as </w:t>
            </w:r>
            <w:r w:rsidR="00EB6267" w:rsidRPr="007E1390">
              <w:rPr>
                <w:rFonts w:cstheme="minorHAnsi"/>
                <w:color w:val="0D0D0D" w:themeColor="text1" w:themeTint="F2"/>
                <w:sz w:val="20"/>
                <w:szCs w:val="21"/>
              </w:rPr>
              <w:t>Intermediate Java Architect</w:t>
            </w:r>
            <w:r w:rsidR="00EB6267">
              <w:rPr>
                <w:rFonts w:cstheme="minorHAnsi"/>
                <w:color w:val="0D0D0D" w:themeColor="text1" w:themeTint="F2"/>
                <w:sz w:val="20"/>
                <w:szCs w:val="21"/>
              </w:rPr>
              <w:t xml:space="preserve"> </w:t>
            </w:r>
            <w:r w:rsidR="00615BC5">
              <w:rPr>
                <w:rFonts w:cstheme="minorHAnsi"/>
                <w:color w:val="0D0D0D" w:themeColor="text1" w:themeTint="F2"/>
                <w:sz w:val="20"/>
                <w:szCs w:val="21"/>
              </w:rPr>
              <w:t xml:space="preserve">                         </w:t>
            </w:r>
            <w:r w:rsidR="00EF48A0">
              <w:rPr>
                <w:rFonts w:cstheme="minorHAnsi"/>
                <w:color w:val="0D0D0D" w:themeColor="text1" w:themeTint="F2"/>
                <w:sz w:val="20"/>
                <w:szCs w:val="21"/>
              </w:rPr>
              <w:t xml:space="preserve">                           </w:t>
            </w:r>
            <w:r w:rsidR="00615BC5">
              <w:rPr>
                <w:rFonts w:cstheme="minorHAnsi"/>
                <w:color w:val="0D0D0D" w:themeColor="text1" w:themeTint="F2"/>
                <w:sz w:val="20"/>
                <w:szCs w:val="21"/>
              </w:rPr>
              <w:t xml:space="preserve">                                                                                       </w:t>
            </w:r>
            <w:r w:rsidR="008D293B">
              <w:rPr>
                <w:rFonts w:cstheme="minorHAnsi"/>
                <w:color w:val="0D0D0D" w:themeColor="text1" w:themeTint="F2"/>
                <w:sz w:val="20"/>
                <w:szCs w:val="21"/>
              </w:rPr>
              <w:t xml:space="preserve">Sep’22 </w:t>
            </w:r>
            <w:r w:rsidR="00EE08C2">
              <w:rPr>
                <w:rFonts w:cstheme="minorHAnsi"/>
                <w:color w:val="0D0D0D" w:themeColor="text1" w:themeTint="F2"/>
                <w:sz w:val="20"/>
                <w:szCs w:val="21"/>
              </w:rPr>
              <w:t>–</w:t>
            </w:r>
            <w:r w:rsidR="008D293B">
              <w:rPr>
                <w:rFonts w:cstheme="minorHAnsi"/>
                <w:color w:val="0D0D0D" w:themeColor="text1" w:themeTint="F2"/>
                <w:sz w:val="20"/>
                <w:szCs w:val="21"/>
              </w:rPr>
              <w:t xml:space="preserve"> </w:t>
            </w:r>
            <w:r w:rsidR="00EE08C2">
              <w:rPr>
                <w:rFonts w:cstheme="minorHAnsi"/>
                <w:color w:val="0D0D0D" w:themeColor="text1" w:themeTint="F2"/>
                <w:sz w:val="20"/>
                <w:szCs w:val="21"/>
              </w:rPr>
              <w:t>April’24</w:t>
            </w:r>
          </w:p>
          <w:p w14:paraId="5E216E41" w14:textId="757488FC" w:rsidR="00EF48A0" w:rsidRPr="00EF48A0" w:rsidRDefault="00EF48A0" w:rsidP="00EF48A0">
            <w:pPr>
              <w:pStyle w:val="CommentText"/>
              <w:rPr>
                <w:rFonts w:cstheme="minorHAnsi"/>
                <w:bCs/>
                <w:color w:val="404040" w:themeColor="text1" w:themeTint="BF"/>
              </w:rPr>
            </w:pPr>
            <w:r w:rsidRPr="003A1562">
              <w:rPr>
                <w:rFonts w:cstheme="minorHAnsi"/>
                <w:b/>
                <w:bCs/>
                <w:color w:val="404040" w:themeColor="text1" w:themeTint="BF"/>
              </w:rPr>
              <w:t>Project</w:t>
            </w:r>
            <w:r w:rsidRPr="00EF48A0">
              <w:rPr>
                <w:rFonts w:cstheme="minorHAnsi"/>
                <w:b/>
                <w:bCs/>
                <w:color w:val="404040" w:themeColor="text1" w:themeTint="BF"/>
              </w:rPr>
              <w:t>:</w:t>
            </w:r>
            <w:r w:rsidRPr="00EF48A0">
              <w:rPr>
                <w:rFonts w:cstheme="minorHAnsi"/>
                <w:bCs/>
                <w:color w:val="404040" w:themeColor="text1" w:themeTint="BF"/>
              </w:rPr>
              <w:t xml:space="preserve"> UCS Retail</w:t>
            </w:r>
          </w:p>
          <w:p w14:paraId="438F8B48" w14:textId="3A658542" w:rsidR="00EF48A0" w:rsidRPr="00EF48A0" w:rsidRDefault="00EF48A0" w:rsidP="00EF48A0">
            <w:pPr>
              <w:pStyle w:val="CommentText"/>
              <w:rPr>
                <w:rFonts w:cstheme="minorHAnsi"/>
                <w:bCs/>
                <w:color w:val="404040" w:themeColor="text1" w:themeTint="BF"/>
              </w:rPr>
            </w:pPr>
            <w:r w:rsidRPr="003A1562">
              <w:rPr>
                <w:rFonts w:cstheme="minorHAnsi"/>
                <w:b/>
                <w:bCs/>
                <w:color w:val="404040" w:themeColor="text1" w:themeTint="BF"/>
              </w:rPr>
              <w:t>Team</w:t>
            </w:r>
            <w:r w:rsidRPr="00EF48A0">
              <w:rPr>
                <w:rFonts w:cstheme="minorHAnsi"/>
                <w:b/>
                <w:bCs/>
                <w:color w:val="404040" w:themeColor="text1" w:themeTint="BF"/>
              </w:rPr>
              <w:t>:</w:t>
            </w:r>
            <w:r w:rsidRPr="00EF48A0">
              <w:rPr>
                <w:rFonts w:cstheme="minorHAnsi"/>
                <w:bCs/>
                <w:color w:val="404040" w:themeColor="text1" w:themeTint="BF"/>
              </w:rPr>
              <w:t xml:space="preserve"> 10</w:t>
            </w:r>
          </w:p>
          <w:p w14:paraId="74DF108F" w14:textId="401C399F" w:rsidR="00EF48A0" w:rsidRDefault="00EF48A0" w:rsidP="00EF48A0">
            <w:pPr>
              <w:pStyle w:val="CommentText"/>
              <w:rPr>
                <w:rFonts w:cstheme="minorHAnsi"/>
                <w:bCs/>
                <w:color w:val="404040" w:themeColor="text1" w:themeTint="BF"/>
              </w:rPr>
            </w:pPr>
            <w:r w:rsidRPr="00EF48A0">
              <w:rPr>
                <w:rFonts w:cstheme="minorHAnsi"/>
                <w:b/>
                <w:bCs/>
                <w:color w:val="404040" w:themeColor="text1" w:themeTint="BF"/>
              </w:rPr>
              <w:t>Skills:</w:t>
            </w:r>
            <w:r w:rsidRPr="00EF48A0">
              <w:rPr>
                <w:rFonts w:cstheme="minorHAnsi"/>
                <w:bCs/>
                <w:color w:val="404040" w:themeColor="text1" w:themeTint="BF"/>
              </w:rPr>
              <w:t xml:space="preserve"> JAVA, </w:t>
            </w:r>
            <w:proofErr w:type="gramStart"/>
            <w:r w:rsidRPr="00EF48A0">
              <w:rPr>
                <w:rFonts w:cstheme="minorHAnsi"/>
                <w:bCs/>
                <w:color w:val="404040" w:themeColor="text1" w:themeTint="BF"/>
              </w:rPr>
              <w:t>Spring ,VAADIN</w:t>
            </w:r>
            <w:proofErr w:type="gramEnd"/>
            <w:r w:rsidRPr="00EF48A0">
              <w:rPr>
                <w:rFonts w:cstheme="minorHAnsi"/>
                <w:bCs/>
                <w:color w:val="404040" w:themeColor="text1" w:themeTint="BF"/>
              </w:rPr>
              <w:t xml:space="preserve">, JMS, Java Script, Shell Script, JBOSS, </w:t>
            </w:r>
            <w:proofErr w:type="spellStart"/>
            <w:r w:rsidRPr="00EF48A0">
              <w:rPr>
                <w:rFonts w:cstheme="minorHAnsi"/>
                <w:bCs/>
                <w:color w:val="404040" w:themeColor="text1" w:themeTint="BF"/>
              </w:rPr>
              <w:t>postgres</w:t>
            </w:r>
            <w:proofErr w:type="spellEnd"/>
            <w:r w:rsidRPr="00EF48A0">
              <w:rPr>
                <w:rFonts w:cstheme="minorHAnsi"/>
                <w:bCs/>
                <w:color w:val="404040" w:themeColor="text1" w:themeTint="BF"/>
              </w:rPr>
              <w:t>, Web services, GCP</w:t>
            </w:r>
            <w:r w:rsidR="00EE08C2">
              <w:rPr>
                <w:rFonts w:cstheme="minorHAnsi"/>
                <w:bCs/>
                <w:color w:val="404040" w:themeColor="text1" w:themeTint="BF"/>
              </w:rPr>
              <w:t>, APIGEE</w:t>
            </w:r>
          </w:p>
          <w:p w14:paraId="08166D45" w14:textId="4ABC6D04" w:rsidR="00EF48A0" w:rsidRDefault="00EF48A0" w:rsidP="00EF48A0">
            <w:pPr>
              <w:pStyle w:val="CommentText"/>
              <w:rPr>
                <w:rFonts w:cstheme="minorHAnsi"/>
                <w:bCs/>
                <w:color w:val="404040" w:themeColor="text1" w:themeTint="BF"/>
              </w:rPr>
            </w:pPr>
            <w:r w:rsidRPr="003A1562">
              <w:rPr>
                <w:rFonts w:cstheme="minorHAnsi"/>
                <w:b/>
                <w:bCs/>
                <w:color w:val="404040" w:themeColor="text1" w:themeTint="BF"/>
              </w:rPr>
              <w:t>Description:</w:t>
            </w:r>
            <w:r>
              <w:rPr>
                <w:rFonts w:cstheme="minorHAnsi"/>
                <w:bCs/>
                <w:color w:val="404040" w:themeColor="text1" w:themeTint="BF"/>
              </w:rPr>
              <w:t xml:space="preserve"> </w:t>
            </w:r>
            <w:r w:rsidR="00514E2E" w:rsidRPr="00514E2E">
              <w:rPr>
                <w:rFonts w:cstheme="minorHAnsi"/>
                <w:bCs/>
                <w:color w:val="404040" w:themeColor="text1" w:themeTint="BF"/>
              </w:rPr>
              <w:t xml:space="preserve">UCS is an enterprise CRM and retail management product for the retail sector, managing Customer lifecycle, Sales, Inventory, Discounts, and Promotions across multi-branch environments. The platform features a </w:t>
            </w:r>
            <w:proofErr w:type="spellStart"/>
            <w:r w:rsidR="00514E2E" w:rsidRPr="00514E2E">
              <w:rPr>
                <w:rFonts w:cstheme="minorHAnsi"/>
                <w:bCs/>
                <w:color w:val="404040" w:themeColor="text1" w:themeTint="BF"/>
              </w:rPr>
              <w:t>centralised</w:t>
            </w:r>
            <w:proofErr w:type="spellEnd"/>
            <w:r w:rsidR="00514E2E" w:rsidRPr="00514E2E">
              <w:rPr>
                <w:rFonts w:cstheme="minorHAnsi"/>
                <w:bCs/>
                <w:color w:val="404040" w:themeColor="text1" w:themeTint="BF"/>
              </w:rPr>
              <w:t xml:space="preserve"> account-balancing service connecting all branches and supports multi-tenant, multi-branch deployments on GCP.</w:t>
            </w:r>
          </w:p>
          <w:p w14:paraId="232836F6" w14:textId="77777777" w:rsidR="0068268C" w:rsidRPr="00C3268A" w:rsidRDefault="0068268C" w:rsidP="0068268C">
            <w:pPr>
              <w:pStyle w:val="CommentText"/>
              <w:numPr>
                <w:ilvl w:val="0"/>
                <w:numId w:val="32"/>
              </w:numPr>
              <w:rPr>
                <w:rFonts w:cstheme="minorHAnsi"/>
                <w:bCs/>
                <w:color w:val="404040" w:themeColor="text1" w:themeTint="BF"/>
                <w:lang w:val="en-IN"/>
              </w:rPr>
            </w:pPr>
            <w:r w:rsidRPr="00C3268A">
              <w:rPr>
                <w:rFonts w:cstheme="minorHAnsi"/>
                <w:b/>
                <w:bCs/>
                <w:color w:val="404040" w:themeColor="text1" w:themeTint="BF"/>
                <w:lang w:val="en-IN"/>
              </w:rPr>
              <w:t>Transformed a manual, spreadsheet-driven order and stock management process</w:t>
            </w:r>
            <w:r w:rsidRPr="00C3268A">
              <w:rPr>
                <w:rFonts w:cstheme="minorHAnsi"/>
                <w:bCs/>
                <w:color w:val="404040" w:themeColor="text1" w:themeTint="BF"/>
                <w:lang w:val="en-IN"/>
              </w:rPr>
              <w:t xml:space="preserve"> for multi-branch furniture and retail merchants into a fully automated CRM platform — enabling real-time inventory visibility, automated billing, and centralised account reconciliation across 50+ outlets, eliminating end-of-day manual stock-takes and reducing order processing errors by ~40%. </w:t>
            </w:r>
          </w:p>
          <w:p w14:paraId="58D13E34" w14:textId="77777777" w:rsidR="0068268C" w:rsidRPr="00EF48A0" w:rsidRDefault="0068268C" w:rsidP="0068268C">
            <w:pPr>
              <w:pStyle w:val="CommentText"/>
              <w:numPr>
                <w:ilvl w:val="0"/>
                <w:numId w:val="32"/>
              </w:numPr>
              <w:rPr>
                <w:rFonts w:cstheme="minorHAnsi"/>
                <w:bCs/>
                <w:color w:val="404040" w:themeColor="text1" w:themeTint="BF"/>
              </w:rPr>
            </w:pPr>
            <w:r w:rsidRPr="00C3268A">
              <w:rPr>
                <w:rFonts w:cstheme="minorHAnsi"/>
                <w:b/>
                <w:bCs/>
                <w:color w:val="404040" w:themeColor="text1" w:themeTint="BF"/>
                <w:lang w:val="en-IN"/>
              </w:rPr>
              <w:t>Enabled peak-season retail scalability</w:t>
            </w:r>
            <w:r w:rsidRPr="00C3268A">
              <w:rPr>
                <w:rFonts w:cstheme="minorHAnsi"/>
                <w:bCs/>
                <w:color w:val="404040" w:themeColor="text1" w:themeTint="BF"/>
                <w:lang w:val="en-IN"/>
              </w:rPr>
              <w:t xml:space="preserve"> for merchants previously facing system slowdowns during high-volume sales periods — the platform now handles 300+ TPS without degradation, directly protecting revenue during Black Friday and promotional campaigns.</w:t>
            </w:r>
          </w:p>
          <w:p w14:paraId="1451F557" w14:textId="77777777" w:rsidR="00EF48A0" w:rsidRPr="00615BC5" w:rsidRDefault="00EF48A0" w:rsidP="00EF48A0">
            <w:pPr>
              <w:pStyle w:val="CommentText"/>
              <w:rPr>
                <w:rFonts w:cstheme="minorHAnsi"/>
                <w:b/>
                <w:bCs/>
                <w:color w:val="404040" w:themeColor="text1" w:themeTint="BF"/>
              </w:rPr>
            </w:pPr>
            <w:r w:rsidRPr="00615BC5">
              <w:rPr>
                <w:rFonts w:cstheme="minorHAnsi"/>
                <w:b/>
                <w:bCs/>
                <w:color w:val="404040" w:themeColor="text1" w:themeTint="BF"/>
              </w:rPr>
              <w:t xml:space="preserve">Key Result Areas: </w:t>
            </w:r>
          </w:p>
          <w:p w14:paraId="2F9B50CB" w14:textId="387B5948" w:rsidR="00514E2E" w:rsidRPr="00514E2E" w:rsidRDefault="00514E2E" w:rsidP="00514E2E">
            <w:pPr>
              <w:pStyle w:val="CommentText"/>
              <w:numPr>
                <w:ilvl w:val="0"/>
                <w:numId w:val="1"/>
              </w:numPr>
              <w:rPr>
                <w:rFonts w:cstheme="minorHAnsi"/>
                <w:bCs/>
                <w:color w:val="404040" w:themeColor="text1" w:themeTint="BF"/>
                <w:lang w:val="en-IN"/>
              </w:rPr>
            </w:pPr>
            <w:r w:rsidRPr="00514E2E">
              <w:rPr>
                <w:rFonts w:cstheme="minorHAnsi"/>
                <w:b/>
                <w:bCs/>
                <w:color w:val="404040" w:themeColor="text1" w:themeTint="BF"/>
                <w:lang w:val="en-IN"/>
              </w:rPr>
              <w:t>Redesigned the retail payment gateway</w:t>
            </w:r>
            <w:r w:rsidRPr="00514E2E">
              <w:rPr>
                <w:rFonts w:cstheme="minorHAnsi"/>
                <w:bCs/>
                <w:color w:val="404040" w:themeColor="text1" w:themeTint="BF"/>
                <w:lang w:val="en-IN"/>
              </w:rPr>
              <w:t xml:space="preserve"> processing pipeline by optimizing thread pool configuration, introducing async JMS message handling, and eliminating synchronous bottlenecks — improving payment transaction throughput from ~80 TPS to </w:t>
            </w:r>
            <w:r w:rsidRPr="00514E2E">
              <w:rPr>
                <w:rFonts w:cstheme="minorHAnsi"/>
                <w:b/>
                <w:bCs/>
                <w:color w:val="404040" w:themeColor="text1" w:themeTint="BF"/>
                <w:lang w:val="en-IN"/>
              </w:rPr>
              <w:t>300+ TPS</w:t>
            </w:r>
            <w:r w:rsidRPr="00514E2E">
              <w:rPr>
                <w:rFonts w:cstheme="minorHAnsi"/>
                <w:bCs/>
                <w:color w:val="404040" w:themeColor="text1" w:themeTint="BF"/>
                <w:lang w:val="en-IN"/>
              </w:rPr>
              <w:t xml:space="preserve">, supporting peak-season retail load across all branches. </w:t>
            </w:r>
          </w:p>
          <w:p w14:paraId="74775090" w14:textId="2F6515FC" w:rsidR="00514E2E" w:rsidRPr="00514E2E" w:rsidRDefault="00514E2E" w:rsidP="00514E2E">
            <w:pPr>
              <w:pStyle w:val="CommentText"/>
              <w:numPr>
                <w:ilvl w:val="0"/>
                <w:numId w:val="1"/>
              </w:numPr>
              <w:rPr>
                <w:rFonts w:cstheme="minorHAnsi"/>
                <w:bCs/>
                <w:color w:val="404040" w:themeColor="text1" w:themeTint="BF"/>
                <w:lang w:val="en-IN"/>
              </w:rPr>
            </w:pPr>
            <w:r w:rsidRPr="00514E2E">
              <w:rPr>
                <w:rFonts w:cstheme="minorHAnsi"/>
                <w:b/>
                <w:bCs/>
                <w:color w:val="404040" w:themeColor="text1" w:themeTint="BF"/>
                <w:lang w:val="en-IN"/>
              </w:rPr>
              <w:lastRenderedPageBreak/>
              <w:t>Led microservices decomposition</w:t>
            </w:r>
            <w:r w:rsidRPr="00514E2E">
              <w:rPr>
                <w:rFonts w:cstheme="minorHAnsi"/>
                <w:bCs/>
                <w:color w:val="404040" w:themeColor="text1" w:themeTint="BF"/>
                <w:lang w:val="en-IN"/>
              </w:rPr>
              <w:t xml:space="preserve"> of the monolithic UCS product using Domain-Driven Design (DDD), reducing inter-service coupling and enabling independent deployment of Sales, Inventory, and Promotions modules — cutting release cycle time by ~40%. </w:t>
            </w:r>
          </w:p>
          <w:p w14:paraId="205A95D5" w14:textId="7FC5637D" w:rsidR="00514E2E" w:rsidRDefault="00514E2E" w:rsidP="00514E2E">
            <w:pPr>
              <w:pStyle w:val="CommentText"/>
              <w:numPr>
                <w:ilvl w:val="0"/>
                <w:numId w:val="1"/>
              </w:numPr>
              <w:rPr>
                <w:rFonts w:cstheme="minorHAnsi"/>
                <w:bCs/>
                <w:color w:val="404040" w:themeColor="text1" w:themeTint="BF"/>
                <w:lang w:val="en-IN"/>
              </w:rPr>
            </w:pPr>
            <w:r w:rsidRPr="00514E2E">
              <w:rPr>
                <w:rFonts w:cstheme="minorHAnsi"/>
                <w:bCs/>
                <w:color w:val="404040" w:themeColor="text1" w:themeTint="BF"/>
                <w:lang w:val="en-IN"/>
              </w:rPr>
              <w:t xml:space="preserve"> </w:t>
            </w:r>
            <w:r w:rsidRPr="00514E2E">
              <w:rPr>
                <w:rFonts w:cstheme="minorHAnsi"/>
                <w:b/>
                <w:bCs/>
                <w:color w:val="404040" w:themeColor="text1" w:themeTint="BF"/>
                <w:lang w:val="en-IN"/>
              </w:rPr>
              <w:t>Architected multi-tenant, multi-branch deployment</w:t>
            </w:r>
            <w:r w:rsidRPr="00514E2E">
              <w:rPr>
                <w:rFonts w:cstheme="minorHAnsi"/>
                <w:bCs/>
                <w:color w:val="404040" w:themeColor="text1" w:themeTint="BF"/>
                <w:lang w:val="en-IN"/>
              </w:rPr>
              <w:t xml:space="preserve"> on GCP with APIGEE as the API gateway layer, enabling seamless branch-level isolation and centralised account reconciliation across 50+ retail outlets. </w:t>
            </w:r>
          </w:p>
          <w:p w14:paraId="7527A45D" w14:textId="41BF5B08" w:rsidR="00FE2301" w:rsidRPr="00514E2E" w:rsidRDefault="00FE2301" w:rsidP="00514E2E">
            <w:pPr>
              <w:pStyle w:val="CommentText"/>
              <w:numPr>
                <w:ilvl w:val="0"/>
                <w:numId w:val="1"/>
              </w:numPr>
              <w:rPr>
                <w:rFonts w:cstheme="minorHAnsi"/>
                <w:bCs/>
                <w:color w:val="404040" w:themeColor="text1" w:themeTint="BF"/>
                <w:lang w:val="en-IN"/>
              </w:rPr>
            </w:pPr>
            <w:r w:rsidRPr="00FE2301">
              <w:rPr>
                <w:rFonts w:cstheme="minorHAnsi"/>
                <w:bCs/>
                <w:color w:val="404040" w:themeColor="text1" w:themeTint="BF"/>
              </w:rPr>
              <w:t xml:space="preserve">Managed engineering activities for a team of </w:t>
            </w:r>
            <w:r w:rsidRPr="00FE2301">
              <w:rPr>
                <w:rFonts w:cstheme="minorHAnsi"/>
                <w:b/>
                <w:bCs/>
                <w:color w:val="404040" w:themeColor="text1" w:themeTint="BF"/>
              </w:rPr>
              <w:t>10 developers</w:t>
            </w:r>
            <w:r w:rsidRPr="00FE2301">
              <w:rPr>
                <w:rFonts w:cstheme="minorHAnsi"/>
                <w:bCs/>
                <w:color w:val="404040" w:themeColor="text1" w:themeTint="BF"/>
              </w:rPr>
              <w:t>, including sprint planning, task allocation, technical mentoring and release management.</w:t>
            </w:r>
          </w:p>
          <w:p w14:paraId="4E32C70C" w14:textId="0DEACD0D" w:rsidR="00514E2E" w:rsidRPr="00514E2E" w:rsidRDefault="00514E2E" w:rsidP="00514E2E">
            <w:pPr>
              <w:pStyle w:val="CommentText"/>
              <w:numPr>
                <w:ilvl w:val="0"/>
                <w:numId w:val="1"/>
              </w:numPr>
              <w:rPr>
                <w:rFonts w:cstheme="minorHAnsi"/>
                <w:bCs/>
                <w:color w:val="404040" w:themeColor="text1" w:themeTint="BF"/>
                <w:lang w:val="en-IN"/>
              </w:rPr>
            </w:pPr>
            <w:r w:rsidRPr="00514E2E">
              <w:rPr>
                <w:rFonts w:cstheme="minorHAnsi"/>
                <w:bCs/>
                <w:color w:val="404040" w:themeColor="text1" w:themeTint="BF"/>
                <w:lang w:val="en-IN"/>
              </w:rPr>
              <w:t xml:space="preserve">Managed full Agile release cycles — from sprint planning and design to development, testing, and feature delivery — maintaining consistent on-time delivery across 8 releases. </w:t>
            </w:r>
          </w:p>
          <w:p w14:paraId="0D0AF9D2" w14:textId="49900329" w:rsidR="00514E2E" w:rsidRPr="00514E2E" w:rsidRDefault="00514E2E" w:rsidP="00514E2E">
            <w:pPr>
              <w:pStyle w:val="CommentText"/>
              <w:numPr>
                <w:ilvl w:val="0"/>
                <w:numId w:val="1"/>
              </w:numPr>
              <w:rPr>
                <w:rFonts w:cstheme="minorHAnsi"/>
                <w:bCs/>
                <w:color w:val="404040" w:themeColor="text1" w:themeTint="BF"/>
                <w:lang w:val="en-IN"/>
              </w:rPr>
            </w:pPr>
            <w:r w:rsidRPr="00514E2E">
              <w:rPr>
                <w:rFonts w:cstheme="minorHAnsi"/>
                <w:bCs/>
                <w:color w:val="404040" w:themeColor="text1" w:themeTint="BF"/>
                <w:lang w:val="en-IN"/>
              </w:rPr>
              <w:t xml:space="preserve">Identified and resolved critical production bugs and Change Requests (CRs), reducing system downtime incidents by 35% over the engagement. </w:t>
            </w:r>
          </w:p>
          <w:p w14:paraId="791E9453" w14:textId="009F4D9B" w:rsidR="00514E2E" w:rsidRDefault="00514E2E" w:rsidP="00514E2E">
            <w:pPr>
              <w:pStyle w:val="CommentText"/>
              <w:numPr>
                <w:ilvl w:val="0"/>
                <w:numId w:val="1"/>
              </w:numPr>
              <w:rPr>
                <w:rFonts w:cstheme="minorHAnsi"/>
                <w:bCs/>
                <w:color w:val="404040" w:themeColor="text1" w:themeTint="BF"/>
                <w:lang w:val="en-IN"/>
              </w:rPr>
            </w:pPr>
            <w:r w:rsidRPr="00514E2E">
              <w:rPr>
                <w:rFonts w:cstheme="minorHAnsi"/>
                <w:bCs/>
                <w:color w:val="404040" w:themeColor="text1" w:themeTint="BF"/>
                <w:lang w:val="en-IN"/>
              </w:rPr>
              <w:t xml:space="preserve">Conducted code reviews and technical mentoring for a team of 10 junior developers, establishing coding standards and design pattern guidelines for the product codebase. </w:t>
            </w:r>
          </w:p>
          <w:p w14:paraId="73DA4BEA" w14:textId="189F4486" w:rsidR="007C3EEC" w:rsidRDefault="007C3EEC" w:rsidP="00514E2E">
            <w:pPr>
              <w:pStyle w:val="CommentText"/>
              <w:numPr>
                <w:ilvl w:val="0"/>
                <w:numId w:val="1"/>
              </w:numPr>
              <w:rPr>
                <w:rFonts w:cstheme="minorHAnsi"/>
                <w:bCs/>
                <w:color w:val="404040" w:themeColor="text1" w:themeTint="BF"/>
                <w:lang w:val="en-IN"/>
              </w:rPr>
            </w:pPr>
            <w:r w:rsidRPr="00514E2E">
              <w:rPr>
                <w:rFonts w:cstheme="minorHAnsi"/>
                <w:bCs/>
                <w:color w:val="404040" w:themeColor="text1" w:themeTint="BF"/>
                <w:lang w:val="en-IN"/>
              </w:rPr>
              <w:t>Oversaw technical aspects of the project delivery, streamlining CI/CD processes and deployment workflows for optimal release efficiency.</w:t>
            </w:r>
          </w:p>
          <w:p w14:paraId="15E6A7CA" w14:textId="77777777" w:rsidR="007C3EEC" w:rsidRDefault="007C3EEC" w:rsidP="00514E2E">
            <w:pPr>
              <w:pStyle w:val="CommentText"/>
              <w:rPr>
                <w:rFonts w:cstheme="minorHAnsi"/>
                <w:bCs/>
                <w:color w:val="404040" w:themeColor="text1" w:themeTint="BF"/>
                <w:lang w:val="en-IN"/>
              </w:rPr>
            </w:pPr>
          </w:p>
          <w:p w14:paraId="27C61B67" w14:textId="2D43F427" w:rsidR="008D293B" w:rsidRPr="003A1562" w:rsidRDefault="00514E2E" w:rsidP="00514E2E">
            <w:pPr>
              <w:pStyle w:val="CommentText"/>
              <w:rPr>
                <w:rFonts w:cstheme="minorHAnsi"/>
                <w:bCs/>
                <w:color w:val="404040" w:themeColor="text1" w:themeTint="BF"/>
                <w:sz w:val="16"/>
              </w:rPr>
            </w:pPr>
            <w:r w:rsidRPr="00514E2E">
              <w:rPr>
                <w:rFonts w:cstheme="minorHAnsi"/>
                <w:bCs/>
                <w:color w:val="404040" w:themeColor="text1" w:themeTint="BF"/>
                <w:lang w:val="en-IN"/>
              </w:rPr>
              <w:t xml:space="preserve">  </w:t>
            </w:r>
          </w:p>
          <w:p w14:paraId="46FE410C" w14:textId="4D9F3DD9" w:rsidR="008D293B"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Wipro</w:t>
            </w:r>
            <w:r>
              <w:rPr>
                <w:rFonts w:cstheme="minorHAnsi"/>
                <w:color w:val="0D0D0D" w:themeColor="text1" w:themeTint="F2"/>
                <w:sz w:val="20"/>
                <w:szCs w:val="21"/>
              </w:rPr>
              <w:t xml:space="preserve"> Ltd. as</w:t>
            </w:r>
            <w:r w:rsidRPr="00EB6267">
              <w:rPr>
                <w:rFonts w:cstheme="minorHAnsi"/>
                <w:color w:val="0D0D0D" w:themeColor="text1" w:themeTint="F2"/>
                <w:sz w:val="20"/>
                <w:szCs w:val="21"/>
              </w:rPr>
              <w:t xml:space="preserve"> Manager </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Jun’21 - Sep’22</w:t>
            </w:r>
          </w:p>
          <w:p w14:paraId="1C36FD1D" w14:textId="1EF80C8F" w:rsidR="00A100D0" w:rsidRPr="00A100D0" w:rsidRDefault="00A100D0" w:rsidP="00615BC5">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Project: </w:t>
            </w:r>
            <w:proofErr w:type="spellStart"/>
            <w:r w:rsidRPr="00615BC5">
              <w:rPr>
                <w:rFonts w:cstheme="minorHAnsi"/>
                <w:b/>
                <w:bCs/>
                <w:color w:val="404040" w:themeColor="text1" w:themeTint="BF"/>
              </w:rPr>
              <w:t>BaseNext</w:t>
            </w:r>
            <w:proofErr w:type="spellEnd"/>
            <w:r w:rsidRPr="00615BC5">
              <w:rPr>
                <w:rFonts w:cstheme="minorHAnsi"/>
                <w:b/>
                <w:bCs/>
                <w:color w:val="404040" w:themeColor="text1" w:themeTint="BF"/>
              </w:rPr>
              <w:t xml:space="preserve">   </w:t>
            </w:r>
            <w:r w:rsidR="00615BC5" w:rsidRPr="00615BC5">
              <w:rPr>
                <w:rFonts w:cstheme="minorHAnsi"/>
                <w:b/>
                <w:bCs/>
                <w:color w:val="404040" w:themeColor="text1" w:themeTint="BF"/>
              </w:rPr>
              <w:t xml:space="preserve">                                                                                                                                                                                         </w:t>
            </w:r>
            <w:r w:rsidRPr="00A100D0">
              <w:rPr>
                <w:rFonts w:cstheme="minorHAnsi"/>
                <w:bCs/>
                <w:color w:val="404040" w:themeColor="text1" w:themeTint="BF"/>
              </w:rPr>
              <w:t>Jun’21 – Sep’22</w:t>
            </w:r>
          </w:p>
          <w:p w14:paraId="110B7F13" w14:textId="77777777" w:rsidR="00A100D0" w:rsidRPr="00A100D0" w:rsidRDefault="00A100D0" w:rsidP="00A100D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Team Size</w:t>
            </w:r>
            <w:r w:rsidRPr="00A100D0">
              <w:rPr>
                <w:rFonts w:cstheme="minorHAnsi"/>
                <w:bCs/>
                <w:color w:val="404040" w:themeColor="text1" w:themeTint="BF"/>
              </w:rPr>
              <w:t xml:space="preserve">: 60 </w:t>
            </w:r>
          </w:p>
          <w:p w14:paraId="1B8979D7" w14:textId="77777777" w:rsidR="00A100D0" w:rsidRPr="00A100D0" w:rsidRDefault="00A100D0" w:rsidP="00A100D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Software Environment</w:t>
            </w:r>
            <w:r w:rsidRPr="00A100D0">
              <w:rPr>
                <w:rFonts w:cstheme="minorHAnsi"/>
                <w:bCs/>
                <w:color w:val="404040" w:themeColor="text1" w:themeTint="BF"/>
              </w:rPr>
              <w:t xml:space="preserve">: Spark, scala, Hadoop, HDFS, Spring Boot, Spring Microservices, Apache Camel Fuse ESB, Docker, Kubernetes, GCP, Kafka, </w:t>
            </w:r>
            <w:proofErr w:type="spellStart"/>
            <w:r w:rsidRPr="00A100D0">
              <w:rPr>
                <w:rFonts w:cstheme="minorHAnsi"/>
                <w:bCs/>
                <w:color w:val="404040" w:themeColor="text1" w:themeTint="BF"/>
              </w:rPr>
              <w:t>jenkins</w:t>
            </w:r>
            <w:proofErr w:type="spellEnd"/>
            <w:r w:rsidRPr="00A100D0">
              <w:rPr>
                <w:rFonts w:cstheme="minorHAnsi"/>
                <w:bCs/>
                <w:color w:val="404040" w:themeColor="text1" w:themeTint="BF"/>
              </w:rPr>
              <w:t xml:space="preserve">, Elastic Search, Mongo DB </w:t>
            </w:r>
          </w:p>
          <w:p w14:paraId="2928A9CB" w14:textId="77777777" w:rsidR="00A100D0" w:rsidRPr="00A100D0" w:rsidRDefault="00A100D0" w:rsidP="00A100D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Client:</w:t>
            </w:r>
            <w:r w:rsidRPr="00A100D0">
              <w:rPr>
                <w:rFonts w:cstheme="minorHAnsi"/>
                <w:bCs/>
                <w:color w:val="404040" w:themeColor="text1" w:themeTint="BF"/>
              </w:rPr>
              <w:t xml:space="preserve"> MCC, Aggreko </w:t>
            </w:r>
          </w:p>
          <w:p w14:paraId="5E3894D3" w14:textId="655CAC96" w:rsidR="00EB6267" w:rsidRDefault="00A100D0" w:rsidP="00A100D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Description</w:t>
            </w:r>
            <w:r w:rsidRPr="00A100D0">
              <w:rPr>
                <w:rFonts w:cstheme="minorHAnsi"/>
                <w:bCs/>
                <w:color w:val="404040" w:themeColor="text1" w:themeTint="BF"/>
              </w:rPr>
              <w:t xml:space="preserve">: </w:t>
            </w:r>
            <w:proofErr w:type="spellStart"/>
            <w:r w:rsidRPr="00A100D0">
              <w:rPr>
                <w:rFonts w:cstheme="minorHAnsi"/>
                <w:bCs/>
                <w:color w:val="404040" w:themeColor="text1" w:themeTint="BF"/>
              </w:rPr>
              <w:t>BaseNXT</w:t>
            </w:r>
            <w:proofErr w:type="spellEnd"/>
            <w:r w:rsidRPr="00A100D0">
              <w:rPr>
                <w:rFonts w:cstheme="minorHAnsi"/>
                <w:bCs/>
                <w:color w:val="404040" w:themeColor="text1" w:themeTint="BF"/>
              </w:rPr>
              <w:t xml:space="preserve">– </w:t>
            </w:r>
            <w:proofErr w:type="spellStart"/>
            <w:r w:rsidRPr="00A100D0">
              <w:rPr>
                <w:rFonts w:cstheme="minorHAnsi"/>
                <w:bCs/>
                <w:color w:val="404040" w:themeColor="text1" w:themeTint="BF"/>
              </w:rPr>
              <w:t>BaseNXT</w:t>
            </w:r>
            <w:proofErr w:type="spellEnd"/>
            <w:r w:rsidRPr="00A100D0">
              <w:rPr>
                <w:rFonts w:cstheme="minorHAnsi"/>
                <w:bCs/>
                <w:color w:val="404040" w:themeColor="text1" w:themeTint="BF"/>
              </w:rPr>
              <w:t xml:space="preserve"> is the Digital Process Transformation platform that helps enterprises achieve their process digitization goals without any additional investments in any existing IT application. It helps enterprises assess and rationalize their process portfolio in order to define, implement, monitor and improve processes. All this on a single platform that connects business operations across: regions, business units, and systems. </w:t>
            </w:r>
          </w:p>
          <w:p w14:paraId="2F9BA1AA" w14:textId="77777777" w:rsidR="0068268C" w:rsidRPr="00C3268A" w:rsidRDefault="0068268C" w:rsidP="0068268C">
            <w:pPr>
              <w:pStyle w:val="CommentText"/>
              <w:numPr>
                <w:ilvl w:val="0"/>
                <w:numId w:val="33"/>
              </w:numPr>
              <w:pBdr>
                <w:bottom w:val="single" w:sz="4" w:space="1" w:color="auto"/>
              </w:pBdr>
              <w:rPr>
                <w:rFonts w:cstheme="minorHAnsi"/>
                <w:bCs/>
                <w:color w:val="404040" w:themeColor="text1" w:themeTint="BF"/>
                <w:lang w:val="en-IN"/>
              </w:rPr>
            </w:pPr>
            <w:r w:rsidRPr="00C3268A">
              <w:rPr>
                <w:rFonts w:cstheme="minorHAnsi"/>
                <w:b/>
                <w:bCs/>
                <w:color w:val="404040" w:themeColor="text1" w:themeTint="BF"/>
                <w:lang w:val="en-IN"/>
              </w:rPr>
              <w:t>Replaced fragmented manual processes</w:t>
            </w:r>
            <w:r w:rsidRPr="00C3268A">
              <w:rPr>
                <w:rFonts w:cstheme="minorHAnsi"/>
                <w:bCs/>
                <w:color w:val="404040" w:themeColor="text1" w:themeTint="BF"/>
                <w:lang w:val="en-IN"/>
              </w:rPr>
              <w:t xml:space="preserve"> across MCC and Aggreko's field operations — engineers previously logged equipment rental orders, service requests, and billing events in disconnected spreadsheets across regions; </w:t>
            </w:r>
            <w:proofErr w:type="spellStart"/>
            <w:r w:rsidRPr="00C3268A">
              <w:rPr>
                <w:rFonts w:cstheme="minorHAnsi"/>
                <w:bCs/>
                <w:color w:val="404040" w:themeColor="text1" w:themeTint="BF"/>
                <w:lang w:val="en-IN"/>
              </w:rPr>
              <w:t>BaseNXT</w:t>
            </w:r>
            <w:proofErr w:type="spellEnd"/>
            <w:r w:rsidRPr="00C3268A">
              <w:rPr>
                <w:rFonts w:cstheme="minorHAnsi"/>
                <w:bCs/>
                <w:color w:val="404040" w:themeColor="text1" w:themeTint="BF"/>
                <w:lang w:val="en-IN"/>
              </w:rPr>
              <w:t xml:space="preserve"> unified these into a single digital platform, eliminating revenue leakages and giving finance teams real-time visibility into billing discrepancies for the first time. </w:t>
            </w:r>
          </w:p>
          <w:p w14:paraId="0095B3C1" w14:textId="77777777" w:rsidR="0068268C" w:rsidRDefault="0068268C" w:rsidP="0068268C">
            <w:pPr>
              <w:pStyle w:val="CommentText"/>
              <w:numPr>
                <w:ilvl w:val="0"/>
                <w:numId w:val="33"/>
              </w:numPr>
              <w:pBdr>
                <w:bottom w:val="single" w:sz="4" w:space="1" w:color="auto"/>
              </w:pBdr>
              <w:rPr>
                <w:rFonts w:cstheme="minorHAnsi"/>
                <w:bCs/>
                <w:color w:val="404040" w:themeColor="text1" w:themeTint="BF"/>
              </w:rPr>
            </w:pPr>
            <w:r w:rsidRPr="00C3268A">
              <w:rPr>
                <w:rFonts w:cstheme="minorHAnsi"/>
                <w:b/>
                <w:bCs/>
                <w:color w:val="404040" w:themeColor="text1" w:themeTint="BF"/>
                <w:lang w:val="en-IN"/>
              </w:rPr>
              <w:t>Accelerated enterprise digitization delivery</w:t>
            </w:r>
            <w:r w:rsidRPr="00C3268A">
              <w:rPr>
                <w:rFonts w:cstheme="minorHAnsi"/>
                <w:bCs/>
                <w:color w:val="404040" w:themeColor="text1" w:themeTint="BF"/>
                <w:lang w:val="en-IN"/>
              </w:rPr>
              <w:t xml:space="preserve"> for two global clients from a projected 18-month manual migration timeline to under 8 months — by connecting existing IT systems through the platform without replacing them, avoiding multi-</w:t>
            </w:r>
            <w:proofErr w:type="gramStart"/>
            <w:r w:rsidRPr="00C3268A">
              <w:rPr>
                <w:rFonts w:cstheme="minorHAnsi"/>
                <w:bCs/>
                <w:color w:val="404040" w:themeColor="text1" w:themeTint="BF"/>
                <w:lang w:val="en-IN"/>
              </w:rPr>
              <w:t>million dollar</w:t>
            </w:r>
            <w:proofErr w:type="gramEnd"/>
            <w:r w:rsidRPr="00C3268A">
              <w:rPr>
                <w:rFonts w:cstheme="minorHAnsi"/>
                <w:bCs/>
                <w:color w:val="404040" w:themeColor="text1" w:themeTint="BF"/>
                <w:lang w:val="en-IN"/>
              </w:rPr>
              <w:t xml:space="preserve"> re-platforming costs.</w:t>
            </w:r>
          </w:p>
          <w:p w14:paraId="12E634C7" w14:textId="1D62B559" w:rsidR="00953550" w:rsidRPr="00615BC5" w:rsidRDefault="00953550" w:rsidP="00A100D0">
            <w:pPr>
              <w:pStyle w:val="CommentText"/>
              <w:pBdr>
                <w:bottom w:val="single" w:sz="4" w:space="1" w:color="auto"/>
              </w:pBdr>
              <w:rPr>
                <w:rFonts w:cstheme="minorHAnsi"/>
                <w:b/>
                <w:bCs/>
                <w:color w:val="404040" w:themeColor="text1" w:themeTint="BF"/>
              </w:rPr>
            </w:pPr>
            <w:r w:rsidRPr="00615BC5">
              <w:rPr>
                <w:rFonts w:cstheme="minorHAnsi"/>
                <w:b/>
                <w:bCs/>
                <w:color w:val="404040" w:themeColor="text1" w:themeTint="BF"/>
              </w:rPr>
              <w:t xml:space="preserve">Key Result Areas: </w:t>
            </w:r>
          </w:p>
          <w:p w14:paraId="593B26EB" w14:textId="14B3BB78" w:rsidR="00A100D0" w:rsidRDefault="00A100D0" w:rsidP="00A100D0">
            <w:pPr>
              <w:pStyle w:val="CommentText"/>
              <w:numPr>
                <w:ilvl w:val="0"/>
                <w:numId w:val="1"/>
              </w:numPr>
              <w:pBdr>
                <w:bottom w:val="single" w:sz="4" w:space="1" w:color="auto"/>
              </w:pBdr>
              <w:rPr>
                <w:rFonts w:cstheme="minorHAnsi"/>
                <w:bCs/>
                <w:color w:val="404040" w:themeColor="text1" w:themeTint="BF"/>
              </w:rPr>
            </w:pPr>
            <w:r w:rsidRPr="00A100D0">
              <w:rPr>
                <w:rFonts w:cstheme="minorHAnsi"/>
                <w:bCs/>
                <w:color w:val="404040" w:themeColor="text1" w:themeTint="BF"/>
              </w:rPr>
              <w:t>Designed applications for container-based deployment using Kubernetes, ensuring scalability and efficiency.</w:t>
            </w:r>
          </w:p>
          <w:p w14:paraId="4D487226" w14:textId="40290DF0" w:rsidR="008C5DCA" w:rsidRPr="00A100D0" w:rsidRDefault="008C5DCA" w:rsidP="00A100D0">
            <w:pPr>
              <w:pStyle w:val="CommentText"/>
              <w:numPr>
                <w:ilvl w:val="0"/>
                <w:numId w:val="1"/>
              </w:numPr>
              <w:pBdr>
                <w:bottom w:val="single" w:sz="4" w:space="1" w:color="auto"/>
              </w:pBdr>
              <w:rPr>
                <w:rFonts w:cstheme="minorHAnsi"/>
                <w:bCs/>
                <w:color w:val="404040" w:themeColor="text1" w:themeTint="BF"/>
              </w:rPr>
            </w:pPr>
            <w:r w:rsidRPr="008C5DCA">
              <w:rPr>
                <w:rFonts w:cstheme="minorHAnsi"/>
                <w:bCs/>
                <w:color w:val="404040" w:themeColor="text1" w:themeTint="BF"/>
              </w:rPr>
              <w:t xml:space="preserve">Managed multiple Agile engineering squads comprising </w:t>
            </w:r>
            <w:r w:rsidRPr="008C5DCA">
              <w:rPr>
                <w:rFonts w:cstheme="minorHAnsi"/>
                <w:b/>
                <w:bCs/>
                <w:color w:val="404040" w:themeColor="text1" w:themeTint="BF"/>
              </w:rPr>
              <w:t>60+ engineers</w:t>
            </w:r>
            <w:r w:rsidRPr="008C5DCA">
              <w:rPr>
                <w:rFonts w:cstheme="minorHAnsi"/>
                <w:bCs/>
                <w:color w:val="404040" w:themeColor="text1" w:themeTint="BF"/>
              </w:rPr>
              <w:t xml:space="preserve"> across development, QA, DevOps and architecture functions for enterprise digital transformation programs.</w:t>
            </w:r>
          </w:p>
          <w:p w14:paraId="4E2B9F31" w14:textId="468AD75A" w:rsidR="00A100D0" w:rsidRPr="00A100D0" w:rsidRDefault="00A100D0" w:rsidP="00A100D0">
            <w:pPr>
              <w:pStyle w:val="CommentText"/>
              <w:numPr>
                <w:ilvl w:val="0"/>
                <w:numId w:val="1"/>
              </w:numPr>
              <w:pBdr>
                <w:bottom w:val="single" w:sz="4" w:space="1" w:color="auto"/>
              </w:pBdr>
              <w:rPr>
                <w:rFonts w:cstheme="minorHAnsi"/>
                <w:bCs/>
                <w:color w:val="404040" w:themeColor="text1" w:themeTint="BF"/>
              </w:rPr>
            </w:pPr>
            <w:r w:rsidRPr="00A100D0">
              <w:rPr>
                <w:rFonts w:cstheme="minorHAnsi"/>
                <w:bCs/>
                <w:color w:val="404040" w:themeColor="text1" w:themeTint="BF"/>
              </w:rPr>
              <w:t>Led the development of automation pipelines using Docker integrated with Jenkins for streamlined and efficient deployment processes.</w:t>
            </w:r>
          </w:p>
          <w:p w14:paraId="577475A7" w14:textId="10EC35F9" w:rsidR="00A100D0" w:rsidRPr="00A100D0" w:rsidRDefault="00A100D0" w:rsidP="00A100D0">
            <w:pPr>
              <w:pStyle w:val="CommentText"/>
              <w:numPr>
                <w:ilvl w:val="0"/>
                <w:numId w:val="1"/>
              </w:numPr>
              <w:pBdr>
                <w:bottom w:val="single" w:sz="4" w:space="1" w:color="auto"/>
              </w:pBdr>
              <w:rPr>
                <w:rFonts w:cstheme="minorHAnsi"/>
                <w:bCs/>
                <w:color w:val="404040" w:themeColor="text1" w:themeTint="BF"/>
              </w:rPr>
            </w:pPr>
            <w:r w:rsidRPr="00A100D0">
              <w:rPr>
                <w:rFonts w:cstheme="minorHAnsi"/>
                <w:bCs/>
                <w:color w:val="404040" w:themeColor="text1" w:themeTint="BF"/>
              </w:rPr>
              <w:t>Prepared High-Level Design (HLD) and Low-Level Design (LLD) for the module, ensuring clarity and alignment with project objectives.</w:t>
            </w:r>
          </w:p>
          <w:p w14:paraId="7ED21F8B" w14:textId="32FD03A0" w:rsidR="00A100D0" w:rsidRPr="00A100D0" w:rsidRDefault="00A100D0" w:rsidP="00A100D0">
            <w:pPr>
              <w:pStyle w:val="CommentText"/>
              <w:numPr>
                <w:ilvl w:val="0"/>
                <w:numId w:val="1"/>
              </w:numPr>
              <w:pBdr>
                <w:bottom w:val="single" w:sz="4" w:space="1" w:color="auto"/>
              </w:pBdr>
              <w:rPr>
                <w:rFonts w:cstheme="minorHAnsi"/>
                <w:bCs/>
                <w:color w:val="404040" w:themeColor="text1" w:themeTint="BF"/>
              </w:rPr>
            </w:pPr>
            <w:r w:rsidRPr="00A100D0">
              <w:rPr>
                <w:rFonts w:cstheme="minorHAnsi"/>
                <w:bCs/>
                <w:color w:val="404040" w:themeColor="text1" w:themeTint="BF"/>
              </w:rPr>
              <w:t>Managed backend operations, facilitating database interactions for data insertion and manipulation through query execution.</w:t>
            </w:r>
          </w:p>
          <w:p w14:paraId="2F80D95B" w14:textId="60C38529" w:rsidR="00A100D0" w:rsidRPr="00A100D0" w:rsidRDefault="00A100D0" w:rsidP="00A100D0">
            <w:pPr>
              <w:pStyle w:val="CommentText"/>
              <w:numPr>
                <w:ilvl w:val="0"/>
                <w:numId w:val="1"/>
              </w:numPr>
              <w:pBdr>
                <w:bottom w:val="single" w:sz="4" w:space="1" w:color="auto"/>
              </w:pBdr>
              <w:rPr>
                <w:rFonts w:cstheme="minorHAnsi"/>
                <w:bCs/>
                <w:color w:val="404040" w:themeColor="text1" w:themeTint="BF"/>
              </w:rPr>
            </w:pPr>
            <w:r w:rsidRPr="00A100D0">
              <w:rPr>
                <w:rFonts w:cstheme="minorHAnsi"/>
                <w:bCs/>
                <w:color w:val="404040" w:themeColor="text1" w:themeTint="BF"/>
              </w:rPr>
              <w:t>Analyzed and comprehended client requirements, ensuring alignment with project goals and objectives.</w:t>
            </w:r>
          </w:p>
          <w:p w14:paraId="47D863BD" w14:textId="059B35AF" w:rsidR="00A100D0" w:rsidRPr="00A100D0" w:rsidRDefault="00A100D0" w:rsidP="00A100D0">
            <w:pPr>
              <w:pStyle w:val="CommentText"/>
              <w:numPr>
                <w:ilvl w:val="0"/>
                <w:numId w:val="1"/>
              </w:numPr>
              <w:pBdr>
                <w:bottom w:val="single" w:sz="4" w:space="1" w:color="auto"/>
              </w:pBdr>
              <w:rPr>
                <w:rFonts w:cstheme="minorHAnsi"/>
                <w:bCs/>
                <w:color w:val="404040" w:themeColor="text1" w:themeTint="BF"/>
              </w:rPr>
            </w:pPr>
            <w:r w:rsidRPr="00A100D0">
              <w:rPr>
                <w:rFonts w:cstheme="minorHAnsi"/>
                <w:bCs/>
                <w:color w:val="404040" w:themeColor="text1" w:themeTint="BF"/>
              </w:rPr>
              <w:t>Contributed to System, Integration, and Performance testing, ensuring robustness and reliability of applications.</w:t>
            </w:r>
          </w:p>
          <w:p w14:paraId="2E672669" w14:textId="32DE1151" w:rsidR="00A100D0" w:rsidRPr="00A100D0" w:rsidRDefault="00A100D0" w:rsidP="00A100D0">
            <w:pPr>
              <w:pStyle w:val="CommentText"/>
              <w:numPr>
                <w:ilvl w:val="0"/>
                <w:numId w:val="1"/>
              </w:numPr>
              <w:pBdr>
                <w:bottom w:val="single" w:sz="4" w:space="1" w:color="auto"/>
              </w:pBdr>
              <w:rPr>
                <w:rFonts w:cstheme="minorHAnsi"/>
                <w:bCs/>
                <w:color w:val="404040" w:themeColor="text1" w:themeTint="BF"/>
              </w:rPr>
            </w:pPr>
            <w:r w:rsidRPr="00A100D0">
              <w:rPr>
                <w:rFonts w:cstheme="minorHAnsi"/>
                <w:bCs/>
                <w:color w:val="404040" w:themeColor="text1" w:themeTint="BF"/>
              </w:rPr>
              <w:t>Actively participated in gathering requirements for future releases, contributing insights for the roadmap and enhancements.</w:t>
            </w:r>
          </w:p>
          <w:p w14:paraId="2955275E" w14:textId="52D2626D" w:rsidR="00A100D0" w:rsidRPr="0085254A" w:rsidRDefault="00A100D0" w:rsidP="008D293B">
            <w:pPr>
              <w:pBdr>
                <w:bottom w:val="single" w:sz="4" w:space="1" w:color="auto"/>
              </w:pBdr>
              <w:rPr>
                <w:sz w:val="16"/>
              </w:rPr>
            </w:pPr>
          </w:p>
          <w:p w14:paraId="448A489C" w14:textId="2A5BF995"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 xml:space="preserve">Cognizant Technology Solutions, Chennai Architect </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Apr’18 - Jun’21</w:t>
            </w:r>
          </w:p>
          <w:p w14:paraId="51DF8F89" w14:textId="5874EC32" w:rsidR="00953550" w:rsidRP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Project: OMW</w:t>
            </w:r>
            <w:r w:rsidRPr="00953550">
              <w:rPr>
                <w:rFonts w:cstheme="minorHAnsi"/>
                <w:bCs/>
                <w:color w:val="404040" w:themeColor="text1" w:themeTint="BF"/>
              </w:rPr>
              <w:t xml:space="preserve">  </w:t>
            </w:r>
            <w:r w:rsidR="00615BC5">
              <w:rPr>
                <w:rFonts w:cstheme="minorHAnsi"/>
                <w:bCs/>
                <w:color w:val="404040" w:themeColor="text1" w:themeTint="BF"/>
              </w:rPr>
              <w:t xml:space="preserve">                                                                                                                                                                                                   </w:t>
            </w:r>
            <w:r w:rsidRPr="00953550">
              <w:rPr>
                <w:rFonts w:cstheme="minorHAnsi"/>
                <w:bCs/>
                <w:color w:val="404040" w:themeColor="text1" w:themeTint="BF"/>
              </w:rPr>
              <w:t>Apr’18 – Jun’21</w:t>
            </w:r>
          </w:p>
          <w:p w14:paraId="736DF7B1" w14:textId="29C52A20" w:rsid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Team Size: </w:t>
            </w:r>
            <w:r w:rsidRPr="00953550">
              <w:rPr>
                <w:rFonts w:cstheme="minorHAnsi"/>
                <w:bCs/>
                <w:color w:val="404040" w:themeColor="text1" w:themeTint="BF"/>
              </w:rPr>
              <w:t xml:space="preserve">10 </w:t>
            </w:r>
          </w:p>
          <w:p w14:paraId="0BEDD363" w14:textId="7795EBB5" w:rsidR="00953550" w:rsidRP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Role</w:t>
            </w:r>
            <w:r>
              <w:rPr>
                <w:rFonts w:cstheme="minorHAnsi"/>
                <w:bCs/>
                <w:color w:val="404040" w:themeColor="text1" w:themeTint="BF"/>
              </w:rPr>
              <w:t xml:space="preserve">: </w:t>
            </w:r>
            <w:r w:rsidR="00FD08F7">
              <w:rPr>
                <w:rFonts w:cstheme="minorHAnsi"/>
                <w:bCs/>
                <w:color w:val="404040" w:themeColor="text1" w:themeTint="BF"/>
              </w:rPr>
              <w:t>Architect</w:t>
            </w:r>
          </w:p>
          <w:p w14:paraId="246E59BE" w14:textId="77777777" w:rsidR="00953550" w:rsidRP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Software Environment</w:t>
            </w:r>
            <w:r w:rsidRPr="00953550">
              <w:rPr>
                <w:rFonts w:cstheme="minorHAnsi"/>
                <w:bCs/>
                <w:color w:val="404040" w:themeColor="text1" w:themeTint="BF"/>
              </w:rPr>
              <w:t xml:space="preserve">: Spark, scala, Hadoop, HDFS, Spring Boot, Spring Microservices, Mule ESB, Docker, Kubernetes, Pivotal Cloud Foundry, Kafka, </w:t>
            </w:r>
            <w:proofErr w:type="spellStart"/>
            <w:r w:rsidRPr="00953550">
              <w:rPr>
                <w:rFonts w:cstheme="minorHAnsi"/>
                <w:bCs/>
                <w:color w:val="404040" w:themeColor="text1" w:themeTint="BF"/>
              </w:rPr>
              <w:t>GoCd</w:t>
            </w:r>
            <w:proofErr w:type="spellEnd"/>
            <w:r w:rsidRPr="00953550">
              <w:rPr>
                <w:rFonts w:cstheme="minorHAnsi"/>
                <w:bCs/>
                <w:color w:val="404040" w:themeColor="text1" w:themeTint="BF"/>
              </w:rPr>
              <w:t xml:space="preserve">, </w:t>
            </w:r>
            <w:proofErr w:type="spellStart"/>
            <w:r w:rsidRPr="00953550">
              <w:rPr>
                <w:rFonts w:cstheme="minorHAnsi"/>
                <w:bCs/>
                <w:color w:val="404040" w:themeColor="text1" w:themeTint="BF"/>
              </w:rPr>
              <w:t>Kibhana</w:t>
            </w:r>
            <w:proofErr w:type="spellEnd"/>
            <w:r w:rsidRPr="00953550">
              <w:rPr>
                <w:rFonts w:cstheme="minorHAnsi"/>
                <w:bCs/>
                <w:color w:val="404040" w:themeColor="text1" w:themeTint="BF"/>
              </w:rPr>
              <w:t xml:space="preserve">, Elastic Search </w:t>
            </w:r>
          </w:p>
          <w:p w14:paraId="3C260E1D" w14:textId="38758F49" w:rsidR="00EB6267" w:rsidRP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Client</w:t>
            </w:r>
            <w:r w:rsidRPr="00953550">
              <w:rPr>
                <w:rFonts w:cstheme="minorHAnsi"/>
                <w:bCs/>
                <w:color w:val="404040" w:themeColor="text1" w:themeTint="BF"/>
              </w:rPr>
              <w:t>: Comcast</w:t>
            </w:r>
          </w:p>
          <w:p w14:paraId="766193FE" w14:textId="72DE3366" w:rsid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Description</w:t>
            </w:r>
            <w:r w:rsidRPr="00953550">
              <w:rPr>
                <w:rFonts w:cstheme="minorHAnsi"/>
                <w:bCs/>
                <w:color w:val="404040" w:themeColor="text1" w:themeTint="BF"/>
              </w:rPr>
              <w:t xml:space="preserve">: </w:t>
            </w:r>
            <w:r w:rsidR="00FD08F7" w:rsidRPr="00FD08F7">
              <w:rPr>
                <w:rFonts w:cstheme="minorHAnsi"/>
                <w:bCs/>
                <w:color w:val="404040" w:themeColor="text1" w:themeTint="BF"/>
              </w:rPr>
              <w:t xml:space="preserve">OMW – Orion Middleware is the OSS/BSS integration layer for Comcast, one of the largest cable and media companies in the US. The platform hosts </w:t>
            </w:r>
            <w:r w:rsidR="00FD08F7" w:rsidRPr="00FD08F7">
              <w:rPr>
                <w:rFonts w:cstheme="minorHAnsi"/>
                <w:b/>
                <w:bCs/>
                <w:color w:val="404040" w:themeColor="text1" w:themeTint="BF"/>
              </w:rPr>
              <w:t>50+ microservices</w:t>
            </w:r>
            <w:r w:rsidR="00FD08F7" w:rsidRPr="00FD08F7">
              <w:rPr>
                <w:rFonts w:cstheme="minorHAnsi"/>
                <w:bCs/>
                <w:color w:val="404040" w:themeColor="text1" w:themeTint="BF"/>
              </w:rPr>
              <w:t xml:space="preserve"> running on Pivotal Cloud Foundry with Kubernetes, connecting order management, provisioning, billing, and network systems both synchronously and asynchronously. Batch services built on Spark push high-volume notification events to Kafka for downstream consumption.</w:t>
            </w:r>
          </w:p>
          <w:p w14:paraId="6E44645C" w14:textId="77777777" w:rsidR="0068268C" w:rsidRPr="00C3268A" w:rsidRDefault="0068268C" w:rsidP="0068268C">
            <w:pPr>
              <w:pStyle w:val="CommentText"/>
              <w:numPr>
                <w:ilvl w:val="0"/>
                <w:numId w:val="33"/>
              </w:numPr>
              <w:pBdr>
                <w:bottom w:val="single" w:sz="4" w:space="1" w:color="auto"/>
              </w:pBdr>
              <w:rPr>
                <w:rFonts w:cstheme="minorHAnsi"/>
                <w:bCs/>
                <w:color w:val="404040" w:themeColor="text1" w:themeTint="BF"/>
                <w:lang w:val="en-IN"/>
              </w:rPr>
            </w:pPr>
            <w:r w:rsidRPr="00C3268A">
              <w:rPr>
                <w:rFonts w:cstheme="minorHAnsi"/>
                <w:b/>
                <w:bCs/>
                <w:color w:val="404040" w:themeColor="text1" w:themeTint="BF"/>
                <w:lang w:val="en-IN"/>
              </w:rPr>
              <w:t>Eliminated order fulfilment delays</w:t>
            </w:r>
            <w:r w:rsidRPr="00C3268A">
              <w:rPr>
                <w:rFonts w:cstheme="minorHAnsi"/>
                <w:bCs/>
                <w:color w:val="404040" w:themeColor="text1" w:themeTint="BF"/>
                <w:lang w:val="en-IN"/>
              </w:rPr>
              <w:t xml:space="preserve"> that previously plagued Comcast's cable and internet provisioning — new customer activations that took 24–48 hours due to manual handoffs between billing, provisioning, and network systems were reduced to near-real-time through the event-driven OSS/BSS integration layer, directly improving customer onboarding CSAT. </w:t>
            </w:r>
          </w:p>
          <w:p w14:paraId="50CB1AC7" w14:textId="77777777" w:rsidR="0068268C" w:rsidRDefault="0068268C" w:rsidP="0068268C">
            <w:pPr>
              <w:pStyle w:val="CommentText"/>
              <w:numPr>
                <w:ilvl w:val="0"/>
                <w:numId w:val="33"/>
              </w:numPr>
              <w:pBdr>
                <w:bottom w:val="single" w:sz="4" w:space="1" w:color="auto"/>
              </w:pBdr>
              <w:rPr>
                <w:rFonts w:cstheme="minorHAnsi"/>
                <w:bCs/>
                <w:color w:val="404040" w:themeColor="text1" w:themeTint="BF"/>
              </w:rPr>
            </w:pPr>
            <w:r w:rsidRPr="00C3268A">
              <w:rPr>
                <w:rFonts w:cstheme="minorHAnsi"/>
                <w:b/>
                <w:bCs/>
                <w:color w:val="404040" w:themeColor="text1" w:themeTint="BF"/>
                <w:lang w:val="en-IN"/>
              </w:rPr>
              <w:t>Enabled Comcast to scale subscriber operations</w:t>
            </w:r>
            <w:r w:rsidRPr="00C3268A">
              <w:rPr>
                <w:rFonts w:cstheme="minorHAnsi"/>
                <w:bCs/>
                <w:color w:val="404040" w:themeColor="text1" w:themeTint="BF"/>
                <w:lang w:val="en-IN"/>
              </w:rPr>
              <w:t xml:space="preserve"> without proportional headcount growth — the 50+ microservice integration platform replaced brittle point-to-point connections between 15+ systems, allowing the operations team to onboard new service lines and regions by plugging into the integration layer rather than building new integrations from scratch.</w:t>
            </w:r>
          </w:p>
          <w:p w14:paraId="1D499D6D" w14:textId="429DAD6E" w:rsidR="00FD08F7" w:rsidRDefault="00FD08F7" w:rsidP="00953550">
            <w:pPr>
              <w:pStyle w:val="CommentText"/>
              <w:pBdr>
                <w:bottom w:val="single" w:sz="4" w:space="1" w:color="auto"/>
              </w:pBdr>
              <w:rPr>
                <w:rFonts w:cstheme="minorHAnsi"/>
                <w:b/>
                <w:bCs/>
                <w:color w:val="404040" w:themeColor="text1" w:themeTint="BF"/>
              </w:rPr>
            </w:pPr>
            <w:r w:rsidRPr="00615BC5">
              <w:rPr>
                <w:rFonts w:cstheme="minorHAnsi"/>
                <w:b/>
                <w:bCs/>
                <w:color w:val="404040" w:themeColor="text1" w:themeTint="BF"/>
              </w:rPr>
              <w:t>Key Result Areas:</w:t>
            </w:r>
          </w:p>
          <w:p w14:paraId="671933E1" w14:textId="056FF473" w:rsidR="00F46D64" w:rsidRPr="00F46D64" w:rsidRDefault="00F46D64" w:rsidP="0068268C">
            <w:pPr>
              <w:pStyle w:val="CommentText"/>
              <w:numPr>
                <w:ilvl w:val="0"/>
                <w:numId w:val="33"/>
              </w:numPr>
              <w:pBdr>
                <w:bottom w:val="single" w:sz="4" w:space="1" w:color="auto"/>
              </w:pBdr>
              <w:rPr>
                <w:rFonts w:cstheme="minorHAnsi"/>
                <w:bCs/>
                <w:color w:val="404040" w:themeColor="text1" w:themeTint="BF"/>
                <w:lang w:val="en-IN"/>
              </w:rPr>
            </w:pPr>
            <w:r w:rsidRPr="00F46D64">
              <w:rPr>
                <w:rFonts w:cstheme="minorHAnsi"/>
                <w:b/>
                <w:bCs/>
                <w:color w:val="404040" w:themeColor="text1" w:themeTint="BF"/>
                <w:lang w:val="en-IN"/>
              </w:rPr>
              <w:lastRenderedPageBreak/>
              <w:t>Architected the end-to-end integration layer</w:t>
            </w:r>
            <w:r w:rsidRPr="00F46D64">
              <w:rPr>
                <w:rFonts w:cstheme="minorHAnsi"/>
                <w:bCs/>
                <w:color w:val="404040" w:themeColor="text1" w:themeTint="BF"/>
                <w:lang w:val="en-IN"/>
              </w:rPr>
              <w:t xml:space="preserve"> for Comcast's OSS/BSS platform — designed the overall service topology, inter-service communication contracts, and data flow across 50+ microservices handling order-to-activate and trouble-ticket workflows. </w:t>
            </w:r>
          </w:p>
          <w:p w14:paraId="4CE832E1" w14:textId="3301992C" w:rsidR="00F46D64" w:rsidRPr="00F46D64" w:rsidRDefault="00F46D64" w:rsidP="0068268C">
            <w:pPr>
              <w:pStyle w:val="CommentText"/>
              <w:numPr>
                <w:ilvl w:val="0"/>
                <w:numId w:val="33"/>
              </w:numPr>
              <w:pBdr>
                <w:bottom w:val="single" w:sz="4" w:space="1" w:color="auto"/>
              </w:pBdr>
              <w:rPr>
                <w:rFonts w:cstheme="minorHAnsi"/>
                <w:bCs/>
                <w:color w:val="404040" w:themeColor="text1" w:themeTint="BF"/>
                <w:lang w:val="en-IN"/>
              </w:rPr>
            </w:pPr>
            <w:r w:rsidRPr="00F46D64">
              <w:rPr>
                <w:rFonts w:cstheme="minorHAnsi"/>
                <w:b/>
                <w:bCs/>
                <w:color w:val="404040" w:themeColor="text1" w:themeTint="BF"/>
                <w:lang w:val="en-IN"/>
              </w:rPr>
              <w:t>Applied multiple enterprise integration patterns</w:t>
            </w:r>
            <w:r w:rsidRPr="00F46D64">
              <w:rPr>
                <w:rFonts w:cstheme="minorHAnsi"/>
                <w:bCs/>
                <w:color w:val="404040" w:themeColor="text1" w:themeTint="BF"/>
                <w:lang w:val="en-IN"/>
              </w:rPr>
              <w:t xml:space="preserve"> including API Gateway, Circuit Breaker, Saga, Event-Driven Architecture, Strangler Fig, and Anti-Corruption Layer — ensuring loose coupling across 15+ upstream and downstream systems (billing, provisioning, network inventory, CRM). </w:t>
            </w:r>
          </w:p>
          <w:p w14:paraId="02F4C10D" w14:textId="5F5E0C11" w:rsidR="00F46D64" w:rsidRPr="00F46D64" w:rsidRDefault="00F46D64" w:rsidP="0068268C">
            <w:pPr>
              <w:pStyle w:val="CommentText"/>
              <w:numPr>
                <w:ilvl w:val="0"/>
                <w:numId w:val="33"/>
              </w:numPr>
              <w:pBdr>
                <w:bottom w:val="single" w:sz="4" w:space="1" w:color="auto"/>
              </w:pBdr>
              <w:rPr>
                <w:rFonts w:cstheme="minorHAnsi"/>
                <w:bCs/>
                <w:color w:val="404040" w:themeColor="text1" w:themeTint="BF"/>
                <w:lang w:val="en-IN"/>
              </w:rPr>
            </w:pPr>
            <w:r w:rsidRPr="00F46D64">
              <w:rPr>
                <w:rFonts w:cstheme="minorHAnsi"/>
                <w:b/>
                <w:bCs/>
                <w:color w:val="404040" w:themeColor="text1" w:themeTint="BF"/>
                <w:lang w:val="en-IN"/>
              </w:rPr>
              <w:t>Improved integration throughput to 300+ TPS</w:t>
            </w:r>
            <w:r w:rsidRPr="00F46D64">
              <w:rPr>
                <w:rFonts w:cstheme="minorHAnsi"/>
                <w:bCs/>
                <w:color w:val="404040" w:themeColor="text1" w:themeTint="BF"/>
                <w:lang w:val="en-IN"/>
              </w:rPr>
              <w:t xml:space="preserve"> by redesigning synchronous REST chains into asynchronous Kafka event streams, optimizing Mule ESB thread pool configurations, and tuning Kubernetes pod autoscaling — reducing peak-load latency by ~45%. </w:t>
            </w:r>
          </w:p>
          <w:p w14:paraId="029EC500" w14:textId="3601D546" w:rsidR="00F46D64" w:rsidRPr="00F46D64" w:rsidRDefault="00F46D64" w:rsidP="0068268C">
            <w:pPr>
              <w:pStyle w:val="CommentText"/>
              <w:numPr>
                <w:ilvl w:val="0"/>
                <w:numId w:val="33"/>
              </w:numPr>
              <w:pBdr>
                <w:bottom w:val="single" w:sz="4" w:space="1" w:color="auto"/>
              </w:pBdr>
              <w:rPr>
                <w:rFonts w:cstheme="minorHAnsi"/>
                <w:bCs/>
                <w:color w:val="404040" w:themeColor="text1" w:themeTint="BF"/>
                <w:lang w:val="en-IN"/>
              </w:rPr>
            </w:pPr>
            <w:r w:rsidRPr="00F46D64">
              <w:rPr>
                <w:rFonts w:cstheme="minorHAnsi"/>
                <w:b/>
                <w:bCs/>
                <w:color w:val="404040" w:themeColor="text1" w:themeTint="BF"/>
                <w:lang w:val="en-IN"/>
              </w:rPr>
              <w:t>Designed the Kafka-based async notification pipeline</w:t>
            </w:r>
            <w:r w:rsidRPr="00F46D64">
              <w:rPr>
                <w:rFonts w:cstheme="minorHAnsi"/>
                <w:bCs/>
                <w:color w:val="404040" w:themeColor="text1" w:themeTint="BF"/>
                <w:lang w:val="en-IN"/>
              </w:rPr>
              <w:t xml:space="preserve"> using Spark batch jobs, decoupling order event processing from downstream notification systems and enabling replay-capable, fault-tolerant message delivery at scale. </w:t>
            </w:r>
          </w:p>
          <w:p w14:paraId="1FF84A1A" w14:textId="7F5FA3E2" w:rsidR="00F46D64" w:rsidRPr="00F46D64" w:rsidRDefault="00F46D64" w:rsidP="0068268C">
            <w:pPr>
              <w:pStyle w:val="CommentText"/>
              <w:numPr>
                <w:ilvl w:val="0"/>
                <w:numId w:val="33"/>
              </w:numPr>
              <w:pBdr>
                <w:bottom w:val="single" w:sz="4" w:space="1" w:color="auto"/>
              </w:pBdr>
              <w:rPr>
                <w:rFonts w:cstheme="minorHAnsi"/>
                <w:bCs/>
                <w:color w:val="404040" w:themeColor="text1" w:themeTint="BF"/>
                <w:lang w:val="en-IN"/>
              </w:rPr>
            </w:pPr>
            <w:r w:rsidRPr="00F46D64">
              <w:rPr>
                <w:rFonts w:cstheme="minorHAnsi"/>
                <w:b/>
                <w:bCs/>
                <w:color w:val="404040" w:themeColor="text1" w:themeTint="BF"/>
                <w:lang w:val="en-IN"/>
              </w:rPr>
              <w:t>Led microservices decomposition strategy</w:t>
            </w:r>
            <w:r w:rsidRPr="00F46D64">
              <w:rPr>
                <w:rFonts w:cstheme="minorHAnsi"/>
                <w:bCs/>
                <w:color w:val="404040" w:themeColor="text1" w:themeTint="BF"/>
                <w:lang w:val="en-IN"/>
              </w:rPr>
              <w:t xml:space="preserve"> using Domain-Driven Design (DDD) — defined bounded contexts for Order, Provisioning, Billing, and Network domains, reducing cross-service dependencies and enabling independent deployment of each domain. </w:t>
            </w:r>
          </w:p>
          <w:p w14:paraId="133F7B4B" w14:textId="131F23EB" w:rsidR="00F46D64" w:rsidRPr="00F46D64" w:rsidRDefault="00F46D64" w:rsidP="0068268C">
            <w:pPr>
              <w:pStyle w:val="CommentText"/>
              <w:numPr>
                <w:ilvl w:val="0"/>
                <w:numId w:val="33"/>
              </w:numPr>
              <w:pBdr>
                <w:bottom w:val="single" w:sz="4" w:space="1" w:color="auto"/>
              </w:pBdr>
              <w:rPr>
                <w:rFonts w:cstheme="minorHAnsi"/>
                <w:bCs/>
                <w:color w:val="404040" w:themeColor="text1" w:themeTint="BF"/>
                <w:lang w:val="en-IN"/>
              </w:rPr>
            </w:pPr>
            <w:r w:rsidRPr="00F46D64">
              <w:rPr>
                <w:rFonts w:cstheme="minorHAnsi"/>
                <w:bCs/>
                <w:color w:val="404040" w:themeColor="text1" w:themeTint="BF"/>
                <w:lang w:val="en-IN"/>
              </w:rPr>
              <w:t xml:space="preserve">Prepared </w:t>
            </w:r>
            <w:r w:rsidRPr="00F46D64">
              <w:rPr>
                <w:rFonts w:cstheme="minorHAnsi"/>
                <w:b/>
                <w:bCs/>
                <w:color w:val="404040" w:themeColor="text1" w:themeTint="BF"/>
                <w:lang w:val="en-IN"/>
              </w:rPr>
              <w:t>HLD and LLD documents</w:t>
            </w:r>
            <w:r w:rsidRPr="00F46D64">
              <w:rPr>
                <w:rFonts w:cstheme="minorHAnsi"/>
                <w:bCs/>
                <w:color w:val="404040" w:themeColor="text1" w:themeTint="BF"/>
                <w:lang w:val="en-IN"/>
              </w:rPr>
              <w:t xml:space="preserve"> for all major integration modules, defining API contracts, sequence diagrams, and error-handling strategies across synchronous and asynchronous flows. </w:t>
            </w:r>
          </w:p>
          <w:p w14:paraId="0569B2C2" w14:textId="2CB1A9F1" w:rsidR="00F46D64" w:rsidRPr="00F46D64" w:rsidRDefault="00F46D64" w:rsidP="0068268C">
            <w:pPr>
              <w:pStyle w:val="CommentText"/>
              <w:numPr>
                <w:ilvl w:val="0"/>
                <w:numId w:val="33"/>
              </w:numPr>
              <w:pBdr>
                <w:bottom w:val="single" w:sz="4" w:space="1" w:color="auto"/>
              </w:pBdr>
              <w:rPr>
                <w:rFonts w:cstheme="minorHAnsi"/>
                <w:bCs/>
                <w:color w:val="404040" w:themeColor="text1" w:themeTint="BF"/>
                <w:lang w:val="en-IN"/>
              </w:rPr>
            </w:pPr>
            <w:r w:rsidRPr="00F46D64">
              <w:rPr>
                <w:rFonts w:cstheme="minorHAnsi"/>
                <w:bCs/>
                <w:color w:val="404040" w:themeColor="text1" w:themeTint="BF"/>
                <w:lang w:val="en-IN"/>
              </w:rPr>
              <w:t xml:space="preserve">Managed </w:t>
            </w:r>
            <w:r w:rsidRPr="00F46D64">
              <w:rPr>
                <w:rFonts w:cstheme="minorHAnsi"/>
                <w:b/>
                <w:bCs/>
                <w:color w:val="404040" w:themeColor="text1" w:themeTint="BF"/>
                <w:lang w:val="en-IN"/>
              </w:rPr>
              <w:t xml:space="preserve">CI/CD pipelines using </w:t>
            </w:r>
            <w:proofErr w:type="spellStart"/>
            <w:r w:rsidRPr="00F46D64">
              <w:rPr>
                <w:rFonts w:cstheme="minorHAnsi"/>
                <w:b/>
                <w:bCs/>
                <w:color w:val="404040" w:themeColor="text1" w:themeTint="BF"/>
                <w:lang w:val="en-IN"/>
              </w:rPr>
              <w:t>GoCd</w:t>
            </w:r>
            <w:proofErr w:type="spellEnd"/>
            <w:r w:rsidRPr="00F46D64">
              <w:rPr>
                <w:rFonts w:cstheme="minorHAnsi"/>
                <w:bCs/>
                <w:color w:val="404040" w:themeColor="text1" w:themeTint="BF"/>
                <w:lang w:val="en-IN"/>
              </w:rPr>
              <w:t xml:space="preserve"> with Docker-based containerization — standardized build, test, and deployment workflows across all 50+ services on Pivotal Cloud Foundry. </w:t>
            </w:r>
          </w:p>
          <w:p w14:paraId="42FB6D08" w14:textId="36D1458A" w:rsidR="00F46D64" w:rsidRPr="00F46D64" w:rsidRDefault="00F46D64" w:rsidP="0068268C">
            <w:pPr>
              <w:pStyle w:val="CommentText"/>
              <w:numPr>
                <w:ilvl w:val="0"/>
                <w:numId w:val="33"/>
              </w:numPr>
              <w:pBdr>
                <w:bottom w:val="single" w:sz="4" w:space="1" w:color="auto"/>
              </w:pBdr>
              <w:rPr>
                <w:rFonts w:cstheme="minorHAnsi"/>
                <w:bCs/>
                <w:color w:val="404040" w:themeColor="text1" w:themeTint="BF"/>
                <w:lang w:val="en-IN"/>
              </w:rPr>
            </w:pPr>
            <w:r w:rsidRPr="00F46D64">
              <w:rPr>
                <w:rFonts w:cstheme="minorHAnsi"/>
                <w:bCs/>
                <w:color w:val="404040" w:themeColor="text1" w:themeTint="BF"/>
                <w:lang w:val="en-IN"/>
              </w:rPr>
              <w:t xml:space="preserve">Contributed to </w:t>
            </w:r>
            <w:r w:rsidRPr="00F46D64">
              <w:rPr>
                <w:rFonts w:cstheme="minorHAnsi"/>
                <w:b/>
                <w:bCs/>
                <w:color w:val="404040" w:themeColor="text1" w:themeTint="BF"/>
                <w:lang w:val="en-IN"/>
              </w:rPr>
              <w:t>System, Integration, and Performance testing</w:t>
            </w:r>
            <w:r w:rsidRPr="00F46D64">
              <w:rPr>
                <w:rFonts w:cstheme="minorHAnsi"/>
                <w:bCs/>
                <w:color w:val="404040" w:themeColor="text1" w:themeTint="BF"/>
                <w:lang w:val="en-IN"/>
              </w:rPr>
              <w:t xml:space="preserve"> using load simulation tools, validating service resilience under Comcast's peak subscriber traffic volumes. </w:t>
            </w:r>
          </w:p>
          <w:p w14:paraId="71459EF7" w14:textId="15658173" w:rsidR="00F46D64" w:rsidRPr="00953550" w:rsidRDefault="00F46D64" w:rsidP="0068268C">
            <w:pPr>
              <w:pStyle w:val="CommentText"/>
              <w:numPr>
                <w:ilvl w:val="0"/>
                <w:numId w:val="33"/>
              </w:numPr>
              <w:pBdr>
                <w:bottom w:val="single" w:sz="4" w:space="1" w:color="auto"/>
              </w:pBdr>
              <w:rPr>
                <w:rFonts w:cstheme="minorHAnsi"/>
                <w:bCs/>
                <w:color w:val="404040" w:themeColor="text1" w:themeTint="BF"/>
              </w:rPr>
            </w:pPr>
            <w:r w:rsidRPr="00F46D64">
              <w:rPr>
                <w:rFonts w:cstheme="minorHAnsi"/>
                <w:bCs/>
                <w:color w:val="404040" w:themeColor="text1" w:themeTint="BF"/>
                <w:lang w:val="en-IN"/>
              </w:rPr>
              <w:t>Mentored and provided technical guidance to a team of 10, conducting architecture reviews and enforcing design standards across the OMW program.</w:t>
            </w:r>
          </w:p>
          <w:p w14:paraId="37B22486" w14:textId="66A1003A" w:rsidR="00953550" w:rsidRPr="0085254A" w:rsidRDefault="00953550" w:rsidP="008D293B">
            <w:pPr>
              <w:pBdr>
                <w:bottom w:val="single" w:sz="4" w:space="1" w:color="auto"/>
              </w:pBdr>
              <w:rPr>
                <w:sz w:val="16"/>
              </w:rPr>
            </w:pPr>
          </w:p>
          <w:p w14:paraId="41650367" w14:textId="4F413F6E"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 xml:space="preserve">FIS Global, Chennai Technical Lead </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Mar’17 - Mar’18</w:t>
            </w:r>
          </w:p>
          <w:p w14:paraId="39B92047" w14:textId="1F7F48D7" w:rsidR="00953550" w:rsidRP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Project:  UPI</w:t>
            </w:r>
            <w:r w:rsidR="003A1562">
              <w:rPr>
                <w:rFonts w:cstheme="minorHAnsi"/>
                <w:b/>
                <w:bCs/>
                <w:color w:val="404040" w:themeColor="text1" w:themeTint="BF"/>
              </w:rPr>
              <w:t xml:space="preserve"> </w:t>
            </w:r>
            <w:r w:rsidR="003A1562" w:rsidRPr="003A1562">
              <w:rPr>
                <w:rFonts w:cstheme="minorHAnsi"/>
                <w:bCs/>
                <w:color w:val="404040" w:themeColor="text1" w:themeTint="BF"/>
              </w:rPr>
              <w:t>(</w:t>
            </w:r>
            <w:r w:rsidR="003A1562" w:rsidRPr="00953550">
              <w:rPr>
                <w:rFonts w:cstheme="minorHAnsi"/>
                <w:bCs/>
                <w:color w:val="404040" w:themeColor="text1" w:themeTint="BF"/>
              </w:rPr>
              <w:t xml:space="preserve">Unified Payments </w:t>
            </w:r>
            <w:proofErr w:type="gramStart"/>
            <w:r w:rsidR="003A1562" w:rsidRPr="00953550">
              <w:rPr>
                <w:rFonts w:cstheme="minorHAnsi"/>
                <w:bCs/>
                <w:color w:val="404040" w:themeColor="text1" w:themeTint="BF"/>
              </w:rPr>
              <w:t>Interface</w:t>
            </w:r>
            <w:r w:rsidR="003A1562">
              <w:rPr>
                <w:rFonts w:cstheme="minorHAnsi"/>
                <w:bCs/>
                <w:color w:val="404040" w:themeColor="text1" w:themeTint="BF"/>
              </w:rPr>
              <w:t>)</w:t>
            </w:r>
            <w:r w:rsidR="00615BC5">
              <w:rPr>
                <w:rFonts w:cstheme="minorHAnsi"/>
                <w:b/>
                <w:bCs/>
                <w:color w:val="404040" w:themeColor="text1" w:themeTint="BF"/>
              </w:rPr>
              <w:t xml:space="preserve">   </w:t>
            </w:r>
            <w:proofErr w:type="gramEnd"/>
            <w:r w:rsidR="00615BC5">
              <w:rPr>
                <w:rFonts w:cstheme="minorHAnsi"/>
                <w:b/>
                <w:bCs/>
                <w:color w:val="404040" w:themeColor="text1" w:themeTint="BF"/>
              </w:rPr>
              <w:t xml:space="preserve">           </w:t>
            </w:r>
            <w:r w:rsidR="003A1562">
              <w:rPr>
                <w:rFonts w:cstheme="minorHAnsi"/>
                <w:b/>
                <w:bCs/>
                <w:color w:val="404040" w:themeColor="text1" w:themeTint="BF"/>
              </w:rPr>
              <w:t xml:space="preserve">               </w:t>
            </w:r>
            <w:r w:rsidR="00615BC5">
              <w:rPr>
                <w:rFonts w:cstheme="minorHAnsi"/>
                <w:b/>
                <w:bCs/>
                <w:color w:val="404040" w:themeColor="text1" w:themeTint="BF"/>
              </w:rPr>
              <w:t xml:space="preserve">                                                                                                                 </w:t>
            </w:r>
            <w:r w:rsidRPr="00953550">
              <w:rPr>
                <w:rFonts w:cstheme="minorHAnsi"/>
                <w:bCs/>
                <w:color w:val="404040" w:themeColor="text1" w:themeTint="BF"/>
              </w:rPr>
              <w:t>Mar’17 – Mar’18</w:t>
            </w:r>
          </w:p>
          <w:p w14:paraId="68DAB038" w14:textId="45445B6C" w:rsidR="00953550" w:rsidRP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Team Size</w:t>
            </w:r>
            <w:r w:rsidRPr="00953550">
              <w:rPr>
                <w:rFonts w:cstheme="minorHAnsi"/>
                <w:bCs/>
                <w:color w:val="404040" w:themeColor="text1" w:themeTint="BF"/>
              </w:rPr>
              <w:t xml:space="preserve">: 10 </w:t>
            </w:r>
          </w:p>
          <w:p w14:paraId="6A741A9E" w14:textId="4532865E" w:rsidR="00953550" w:rsidRP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Role</w:t>
            </w:r>
            <w:r w:rsidRPr="00953550">
              <w:rPr>
                <w:rFonts w:cstheme="minorHAnsi"/>
                <w:bCs/>
                <w:color w:val="404040" w:themeColor="text1" w:themeTint="BF"/>
              </w:rPr>
              <w:t>: Team Lead</w:t>
            </w:r>
          </w:p>
          <w:p w14:paraId="0DF92077" w14:textId="77777777" w:rsidR="00953550" w:rsidRP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Software Environment</w:t>
            </w:r>
            <w:r w:rsidRPr="00953550">
              <w:rPr>
                <w:rFonts w:cstheme="minorHAnsi"/>
                <w:bCs/>
                <w:color w:val="404040" w:themeColor="text1" w:themeTint="BF"/>
              </w:rPr>
              <w:t xml:space="preserve">: Java, J2EE, Spring Boot, Spring Microservices, Mule ESB </w:t>
            </w:r>
          </w:p>
          <w:p w14:paraId="683729FF" w14:textId="295F3A17" w:rsidR="00953550" w:rsidRPr="00953550"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Client</w:t>
            </w:r>
            <w:r w:rsidRPr="00953550">
              <w:rPr>
                <w:rFonts w:cstheme="minorHAnsi"/>
                <w:bCs/>
                <w:color w:val="404040" w:themeColor="text1" w:themeTint="BF"/>
              </w:rPr>
              <w:t xml:space="preserve">: Bandhan, Fino, Syndicate Banks </w:t>
            </w:r>
          </w:p>
          <w:p w14:paraId="148AACE4" w14:textId="202C48E7" w:rsidR="00EB6267" w:rsidRDefault="00953550" w:rsidP="00953550">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Description</w:t>
            </w:r>
            <w:r w:rsidRPr="00953550">
              <w:rPr>
                <w:rFonts w:cstheme="minorHAnsi"/>
                <w:bCs/>
                <w:color w:val="404040" w:themeColor="text1" w:themeTint="BF"/>
              </w:rPr>
              <w:t xml:space="preserve">: </w:t>
            </w:r>
            <w:r w:rsidR="003A1562">
              <w:rPr>
                <w:rFonts w:cstheme="minorHAnsi"/>
                <w:bCs/>
                <w:color w:val="404040" w:themeColor="text1" w:themeTint="BF"/>
              </w:rPr>
              <w:t>UPI</w:t>
            </w:r>
            <w:r w:rsidRPr="00953550">
              <w:rPr>
                <w:rFonts w:cstheme="minorHAnsi"/>
                <w:bCs/>
                <w:color w:val="404040" w:themeColor="text1" w:themeTint="BF"/>
              </w:rPr>
              <w:t xml:space="preserve"> is an instant real-time payment system developed by National Payments Corporation of India facilitating inter-bank transactions. The interface is regulated by the Reserve Bank of India and works by instantly transferring funds between two bank accounts on a mobile platform. UPI is built over Immediate Payment Service (IMPS) for transferring funds. </w:t>
            </w:r>
          </w:p>
          <w:p w14:paraId="4FD1D811" w14:textId="77777777" w:rsidR="00773085" w:rsidRPr="00C3268A" w:rsidRDefault="00773085" w:rsidP="00773085">
            <w:pPr>
              <w:pStyle w:val="CommentText"/>
              <w:numPr>
                <w:ilvl w:val="0"/>
                <w:numId w:val="33"/>
              </w:numPr>
              <w:pBdr>
                <w:bottom w:val="single" w:sz="4" w:space="1" w:color="auto"/>
              </w:pBdr>
              <w:rPr>
                <w:rFonts w:cstheme="minorHAnsi"/>
                <w:bCs/>
                <w:color w:val="404040" w:themeColor="text1" w:themeTint="BF"/>
                <w:lang w:val="en-IN"/>
              </w:rPr>
            </w:pPr>
            <w:r w:rsidRPr="00C3268A">
              <w:rPr>
                <w:rFonts w:cstheme="minorHAnsi"/>
                <w:b/>
                <w:bCs/>
                <w:color w:val="404040" w:themeColor="text1" w:themeTint="BF"/>
                <w:lang w:val="en-IN"/>
              </w:rPr>
              <w:t>Enabled three banks to participate in India's digital payments revolution</w:t>
            </w:r>
            <w:r w:rsidRPr="00C3268A">
              <w:rPr>
                <w:rFonts w:cstheme="minorHAnsi"/>
                <w:bCs/>
                <w:color w:val="404040" w:themeColor="text1" w:themeTint="BF"/>
                <w:lang w:val="en-IN"/>
              </w:rPr>
              <w:t xml:space="preserve"> — Bandhan, Fino, and Syndicate Bank customers gained 24×7 instant inter-bank transfer capability for the first time, directly supporting RBI's financial inclusion mandate and capturing the surge in digital payment adoption post-demonetization (2016–17). </w:t>
            </w:r>
          </w:p>
          <w:p w14:paraId="405AD2C7" w14:textId="77777777" w:rsidR="00773085" w:rsidRDefault="00773085" w:rsidP="00773085">
            <w:pPr>
              <w:pStyle w:val="CommentText"/>
              <w:numPr>
                <w:ilvl w:val="0"/>
                <w:numId w:val="33"/>
              </w:numPr>
              <w:pBdr>
                <w:bottom w:val="single" w:sz="4" w:space="1" w:color="auto"/>
              </w:pBdr>
              <w:rPr>
                <w:rFonts w:cstheme="minorHAnsi"/>
                <w:bCs/>
                <w:color w:val="404040" w:themeColor="text1" w:themeTint="BF"/>
              </w:rPr>
            </w:pPr>
            <w:r w:rsidRPr="00C3268A">
              <w:rPr>
                <w:rFonts w:cstheme="minorHAnsi"/>
                <w:b/>
                <w:bCs/>
                <w:color w:val="404040" w:themeColor="text1" w:themeTint="BF"/>
                <w:lang w:val="en-IN"/>
              </w:rPr>
              <w:t>Replaced a costly, slow NEFT/RTGS-dependent transfer process</w:t>
            </w:r>
            <w:r w:rsidRPr="00C3268A">
              <w:rPr>
                <w:rFonts w:cstheme="minorHAnsi"/>
                <w:bCs/>
                <w:color w:val="404040" w:themeColor="text1" w:themeTint="BF"/>
                <w:lang w:val="en-IN"/>
              </w:rPr>
              <w:t xml:space="preserve"> — corporate and retail customers previously waiting 2–24 hours for fund transfers now completed transactions in under 10 seconds via UPI, driving significant increase in digital transaction volumes and fee revenue for all three client banks.</w:t>
            </w:r>
          </w:p>
          <w:p w14:paraId="4EB42602" w14:textId="77777777" w:rsidR="00953550" w:rsidRPr="0085254A" w:rsidRDefault="00953550" w:rsidP="00953550">
            <w:pPr>
              <w:pStyle w:val="CommentText"/>
              <w:pBdr>
                <w:bottom w:val="single" w:sz="4" w:space="1" w:color="auto"/>
              </w:pBdr>
              <w:rPr>
                <w:rFonts w:cstheme="minorHAnsi"/>
                <w:bCs/>
                <w:color w:val="404040" w:themeColor="text1" w:themeTint="BF"/>
                <w:sz w:val="16"/>
              </w:rPr>
            </w:pPr>
          </w:p>
          <w:p w14:paraId="44E7BFE8" w14:textId="2028B2BE" w:rsid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O</w:t>
            </w:r>
            <w:r>
              <w:rPr>
                <w:rFonts w:cstheme="minorHAnsi"/>
                <w:color w:val="0D0D0D" w:themeColor="text1" w:themeTint="F2"/>
                <w:sz w:val="20"/>
                <w:szCs w:val="21"/>
              </w:rPr>
              <w:t xml:space="preserve">ptimum Solution Pte, Singapore as </w:t>
            </w:r>
            <w:r w:rsidRPr="00EB6267">
              <w:rPr>
                <w:rFonts w:cstheme="minorHAnsi"/>
                <w:color w:val="0D0D0D" w:themeColor="text1" w:themeTint="F2"/>
                <w:sz w:val="20"/>
                <w:szCs w:val="21"/>
              </w:rPr>
              <w:t>Senior Application Consultant</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 xml:space="preserve"> May’16 – Dec’16</w:t>
            </w:r>
          </w:p>
          <w:p w14:paraId="59CE4222" w14:textId="4A0E3315" w:rsidR="00EB6267" w:rsidRPr="00327E2F" w:rsidRDefault="00EB6267" w:rsidP="00327E2F">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Client: SCB</w:t>
            </w:r>
          </w:p>
          <w:p w14:paraId="74082AD9" w14:textId="239B7EC2" w:rsidR="00953550" w:rsidRPr="00C9274D" w:rsidRDefault="00953550" w:rsidP="00C9274D">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Project: TSAAS</w:t>
            </w:r>
            <w:r w:rsidRPr="00C9274D">
              <w:rPr>
                <w:rFonts w:cstheme="minorHAnsi"/>
                <w:bCs/>
                <w:color w:val="404040" w:themeColor="text1" w:themeTint="BF"/>
              </w:rPr>
              <w:t xml:space="preserve">  </w:t>
            </w:r>
            <w:r w:rsidR="00615BC5">
              <w:rPr>
                <w:rFonts w:cstheme="minorHAnsi"/>
                <w:bCs/>
                <w:color w:val="404040" w:themeColor="text1" w:themeTint="BF"/>
              </w:rPr>
              <w:t xml:space="preserve">                                                                                                                                                                                            </w:t>
            </w:r>
            <w:r w:rsidRPr="00C9274D">
              <w:rPr>
                <w:rFonts w:cstheme="minorHAnsi"/>
                <w:bCs/>
                <w:color w:val="404040" w:themeColor="text1" w:themeTint="BF"/>
              </w:rPr>
              <w:t>May’16 – Dec’16</w:t>
            </w:r>
          </w:p>
          <w:p w14:paraId="2CE15342" w14:textId="77777777" w:rsidR="00953550" w:rsidRPr="00C9274D" w:rsidRDefault="00953550" w:rsidP="00C9274D">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Team Size</w:t>
            </w:r>
            <w:r w:rsidRPr="00C9274D">
              <w:rPr>
                <w:rFonts w:cstheme="minorHAnsi"/>
                <w:bCs/>
                <w:color w:val="404040" w:themeColor="text1" w:themeTint="BF"/>
              </w:rPr>
              <w:t xml:space="preserve">: 10 </w:t>
            </w:r>
          </w:p>
          <w:p w14:paraId="58CCBC6A" w14:textId="77777777" w:rsidR="00953550" w:rsidRPr="00C9274D" w:rsidRDefault="00953550" w:rsidP="00C9274D">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Software Environment</w:t>
            </w:r>
            <w:r w:rsidRPr="00C9274D">
              <w:rPr>
                <w:rFonts w:cstheme="minorHAnsi"/>
                <w:bCs/>
                <w:color w:val="404040" w:themeColor="text1" w:themeTint="BF"/>
              </w:rPr>
              <w:t xml:space="preserve">: Java, J2EE, Spring Boot, Spring Microservices, Mule ESB, Hadoop, HDFS, Hive, HBase, Oozie, Sqoop, PIG, Python, Java (JDK 1.6), Eclipse, MySQL and LINUX, SVN, Zookeeper &amp; Amazon Cloud. </w:t>
            </w:r>
          </w:p>
          <w:p w14:paraId="3A365A28" w14:textId="77777777" w:rsidR="00953550" w:rsidRPr="00C9274D" w:rsidRDefault="00953550" w:rsidP="00C9274D">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Company</w:t>
            </w:r>
            <w:r w:rsidRPr="00C9274D">
              <w:rPr>
                <w:rFonts w:cstheme="minorHAnsi"/>
                <w:bCs/>
                <w:color w:val="404040" w:themeColor="text1" w:themeTint="BF"/>
              </w:rPr>
              <w:t xml:space="preserve">: SCB </w:t>
            </w:r>
          </w:p>
          <w:p w14:paraId="08F605E0" w14:textId="26C3E5E4" w:rsidR="00953550" w:rsidRDefault="00953550" w:rsidP="00C9274D">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Project Scope:</w:t>
            </w:r>
            <w:r w:rsidRPr="00C9274D">
              <w:rPr>
                <w:rFonts w:cstheme="minorHAnsi"/>
                <w:bCs/>
                <w:color w:val="404040" w:themeColor="text1" w:themeTint="BF"/>
              </w:rPr>
              <w:t xml:space="preserve"> Legacy data migration to Hadoop distributed file system from external Data Sources</w:t>
            </w:r>
          </w:p>
          <w:p w14:paraId="44572508" w14:textId="319252ED" w:rsidR="00327E2F" w:rsidRPr="00C9274D" w:rsidRDefault="00327E2F" w:rsidP="00C9274D">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Key Result Areas</w:t>
            </w:r>
            <w:r>
              <w:rPr>
                <w:rFonts w:cstheme="minorHAnsi"/>
                <w:bCs/>
                <w:color w:val="404040" w:themeColor="text1" w:themeTint="BF"/>
              </w:rPr>
              <w:t xml:space="preserve">: </w:t>
            </w:r>
          </w:p>
          <w:p w14:paraId="5A231593" w14:textId="1F00F730" w:rsidR="00953550" w:rsidRPr="00C9274D" w:rsidRDefault="00953550"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Collaborated closely with business stakeholders to gather requirements effectively.</w:t>
            </w:r>
          </w:p>
          <w:p w14:paraId="03179E7E" w14:textId="40EAF4B5" w:rsidR="00953550" w:rsidRPr="00C9274D" w:rsidRDefault="00953550"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Developed Sqoop jobs utilizing native dB connectors for incremental loading from diverse RDBMS, notably Teradata.</w:t>
            </w:r>
          </w:p>
          <w:p w14:paraId="10BA9C53" w14:textId="1462FC10" w:rsidR="00953550" w:rsidRPr="00C9274D" w:rsidRDefault="00953550"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Architected a comprehensive Hive repository, encompassing external/internal tables, partitions, buckets, and ACID properties, optimizing data loading for analytical and operational dashboards.</w:t>
            </w:r>
          </w:p>
          <w:p w14:paraId="346CA3B7" w14:textId="05912595" w:rsidR="00953550" w:rsidRPr="00C9274D" w:rsidRDefault="00953550"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Proficient in crafting Hive Queries across various data formats (Text, CSV, Log files), implementing time-based partitioning strategies to enhance query performance via HiveQL.</w:t>
            </w:r>
          </w:p>
          <w:p w14:paraId="2C5B76BC" w14:textId="59C5CC54" w:rsidR="00953550" w:rsidRPr="00C9274D" w:rsidRDefault="00953550"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Executed functionality-based data modeling on Hive Tables, channeling resultant record sets to HBase using the HBase storage Handler Column mapping.</w:t>
            </w:r>
          </w:p>
          <w:p w14:paraId="143C8B62" w14:textId="2AA9785A" w:rsidR="00953550" w:rsidRPr="00C9274D" w:rsidRDefault="00953550"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Engineered Hive ext</w:t>
            </w:r>
            <w:r w:rsidR="003A1562">
              <w:rPr>
                <w:rFonts w:cstheme="minorHAnsi"/>
                <w:bCs/>
                <w:color w:val="404040" w:themeColor="text1" w:themeTint="BF"/>
              </w:rPr>
              <w:t xml:space="preserve">ernal tables within HDFS, led data migration from </w:t>
            </w:r>
            <w:r w:rsidRPr="00C9274D">
              <w:rPr>
                <w:rFonts w:cstheme="minorHAnsi"/>
                <w:bCs/>
                <w:color w:val="404040" w:themeColor="text1" w:themeTint="BF"/>
              </w:rPr>
              <w:t>archive to business layers with strategic hive transformations.</w:t>
            </w:r>
          </w:p>
          <w:p w14:paraId="4350D322" w14:textId="04FF66E6" w:rsidR="00953550" w:rsidRPr="00C9274D" w:rsidRDefault="00C9274D"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Implemented dynamic column binding</w:t>
            </w:r>
            <w:r>
              <w:rPr>
                <w:rFonts w:cstheme="minorHAnsi"/>
                <w:bCs/>
                <w:color w:val="404040" w:themeColor="text1" w:themeTint="BF"/>
              </w:rPr>
              <w:t xml:space="preserve"> for HBase tables, accommodated </w:t>
            </w:r>
            <w:r w:rsidRPr="00C9274D">
              <w:rPr>
                <w:rFonts w:cstheme="minorHAnsi"/>
                <w:bCs/>
                <w:color w:val="404040" w:themeColor="text1" w:themeTint="BF"/>
              </w:rPr>
              <w:t>addition of new attributes to functionality entities seamlessly.</w:t>
            </w:r>
          </w:p>
          <w:p w14:paraId="346E72DC" w14:textId="0A73E78F" w:rsidR="00C9274D" w:rsidRPr="00C9274D" w:rsidRDefault="00C9274D"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Utilized Pig and Hive scripts proficiently for data joins, streamlining data processing workflows.</w:t>
            </w:r>
          </w:p>
          <w:p w14:paraId="1B871678" w14:textId="79472615" w:rsidR="00C9274D" w:rsidRPr="00C9274D" w:rsidRDefault="00C9274D"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Leveraged Crontab, Oozie, and Zookeeper for automated job scheduling, cluster coordination, and management.</w:t>
            </w:r>
          </w:p>
          <w:p w14:paraId="398CFCF9" w14:textId="04CE05A5" w:rsidR="00C9274D" w:rsidRPr="00C9274D" w:rsidRDefault="00C9274D"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Acquired hands-on experience with Hadoop streaming for data mining using Python, contributing to diverse data analysis initiatives.</w:t>
            </w:r>
          </w:p>
          <w:p w14:paraId="6EBB337A" w14:textId="411EB269" w:rsidR="00C9274D" w:rsidRPr="00C9274D" w:rsidRDefault="00C9274D" w:rsidP="00C9274D">
            <w:pPr>
              <w:pStyle w:val="CommentText"/>
              <w:numPr>
                <w:ilvl w:val="0"/>
                <w:numId w:val="1"/>
              </w:numPr>
              <w:pBdr>
                <w:bottom w:val="single" w:sz="4" w:space="1" w:color="auto"/>
              </w:pBdr>
              <w:rPr>
                <w:rFonts w:cstheme="minorHAnsi"/>
                <w:bCs/>
                <w:color w:val="404040" w:themeColor="text1" w:themeTint="BF"/>
              </w:rPr>
            </w:pPr>
            <w:r w:rsidRPr="00C9274D">
              <w:rPr>
                <w:rFonts w:cstheme="minorHAnsi"/>
                <w:bCs/>
                <w:color w:val="404040" w:themeColor="text1" w:themeTint="BF"/>
              </w:rPr>
              <w:t>Assisted in establishing the QA environment and configured scripts for Pig and Sqoop implementations, ensuring seamless execution.</w:t>
            </w:r>
          </w:p>
          <w:p w14:paraId="355F1000" w14:textId="77777777" w:rsidR="00953550" w:rsidRPr="00CA71F3" w:rsidRDefault="00953550" w:rsidP="008D293B">
            <w:pPr>
              <w:pBdr>
                <w:bottom w:val="single" w:sz="4" w:space="1" w:color="auto"/>
              </w:pBdr>
              <w:rPr>
                <w:sz w:val="16"/>
              </w:rPr>
            </w:pPr>
          </w:p>
          <w:p w14:paraId="24758B5A" w14:textId="2DF24980" w:rsid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proofErr w:type="spellStart"/>
            <w:r>
              <w:rPr>
                <w:rFonts w:cstheme="minorHAnsi"/>
                <w:color w:val="0D0D0D" w:themeColor="text1" w:themeTint="F2"/>
                <w:sz w:val="20"/>
                <w:szCs w:val="21"/>
              </w:rPr>
              <w:lastRenderedPageBreak/>
              <w:t>AccionLabs</w:t>
            </w:r>
            <w:proofErr w:type="spellEnd"/>
            <w:r>
              <w:rPr>
                <w:rFonts w:cstheme="minorHAnsi"/>
                <w:color w:val="0D0D0D" w:themeColor="text1" w:themeTint="F2"/>
                <w:sz w:val="20"/>
                <w:szCs w:val="21"/>
              </w:rPr>
              <w:t xml:space="preserve"> Pte, Singapore as </w:t>
            </w:r>
            <w:r w:rsidRPr="00EB6267">
              <w:rPr>
                <w:rFonts w:cstheme="minorHAnsi"/>
                <w:color w:val="0D0D0D" w:themeColor="text1" w:themeTint="F2"/>
                <w:sz w:val="20"/>
                <w:szCs w:val="21"/>
              </w:rPr>
              <w:t xml:space="preserve">Senior Software Engineer </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Mar’15 – Apr’16</w:t>
            </w:r>
          </w:p>
          <w:p w14:paraId="495C6F08" w14:textId="7A1C4EF5"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Client: NCS</w:t>
            </w:r>
          </w:p>
          <w:p w14:paraId="4F8A2561" w14:textId="5F1CC4E1" w:rsidR="00327E2F"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Project: ETHSYS HA - Migration </w:t>
            </w:r>
            <w:r w:rsidR="00615BC5">
              <w:rPr>
                <w:rFonts w:cstheme="minorHAnsi"/>
                <w:bCs/>
                <w:color w:val="404040" w:themeColor="text1" w:themeTint="BF"/>
              </w:rPr>
              <w:t xml:space="preserve">                                                                                                                                                                </w:t>
            </w:r>
            <w:r w:rsidRPr="00327E2F">
              <w:rPr>
                <w:rFonts w:cstheme="minorHAnsi"/>
                <w:bCs/>
                <w:color w:val="404040" w:themeColor="text1" w:themeTint="BF"/>
              </w:rPr>
              <w:t>Mar’15 – Apr’16</w:t>
            </w:r>
          </w:p>
          <w:p w14:paraId="04A6AD0C" w14:textId="66EDD559" w:rsid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Team Size: </w:t>
            </w:r>
            <w:r w:rsidRPr="00327E2F">
              <w:rPr>
                <w:rFonts w:cstheme="minorHAnsi"/>
                <w:bCs/>
                <w:color w:val="404040" w:themeColor="text1" w:themeTint="BF"/>
              </w:rPr>
              <w:t xml:space="preserve">15 </w:t>
            </w:r>
          </w:p>
          <w:p w14:paraId="4D1EA148" w14:textId="20F8F52F" w:rsidR="00327E2F"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Role</w:t>
            </w:r>
            <w:r w:rsidR="00615BC5" w:rsidRPr="00615BC5">
              <w:rPr>
                <w:rFonts w:cstheme="minorHAnsi"/>
                <w:b/>
                <w:bCs/>
                <w:color w:val="404040" w:themeColor="text1" w:themeTint="BF"/>
              </w:rPr>
              <w:t xml:space="preserve">: </w:t>
            </w:r>
            <w:r w:rsidR="00615BC5">
              <w:rPr>
                <w:rFonts w:cstheme="minorHAnsi"/>
                <w:bCs/>
                <w:color w:val="404040" w:themeColor="text1" w:themeTint="BF"/>
              </w:rPr>
              <w:t>Senior Application Consultant</w:t>
            </w:r>
          </w:p>
          <w:p w14:paraId="00B65180" w14:textId="77777777" w:rsidR="00327E2F"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Software Environment</w:t>
            </w:r>
            <w:r w:rsidRPr="00327E2F">
              <w:rPr>
                <w:rFonts w:cstheme="minorHAnsi"/>
                <w:bCs/>
                <w:color w:val="404040" w:themeColor="text1" w:themeTint="BF"/>
              </w:rPr>
              <w:t xml:space="preserve">: Java, J2EE, Spring, EJB 3.1, </w:t>
            </w:r>
            <w:proofErr w:type="gramStart"/>
            <w:r w:rsidRPr="00327E2F">
              <w:rPr>
                <w:rFonts w:cstheme="minorHAnsi"/>
                <w:bCs/>
                <w:color w:val="404040" w:themeColor="text1" w:themeTint="BF"/>
              </w:rPr>
              <w:t>JMS,JPA</w:t>
            </w:r>
            <w:proofErr w:type="gramEnd"/>
            <w:r w:rsidRPr="00327E2F">
              <w:rPr>
                <w:rFonts w:cstheme="minorHAnsi"/>
                <w:bCs/>
                <w:color w:val="404040" w:themeColor="text1" w:themeTint="BF"/>
              </w:rPr>
              <w:t xml:space="preserve"> -</w:t>
            </w:r>
            <w:proofErr w:type="spellStart"/>
            <w:r w:rsidRPr="00327E2F">
              <w:rPr>
                <w:rFonts w:cstheme="minorHAnsi"/>
                <w:bCs/>
                <w:color w:val="404040" w:themeColor="text1" w:themeTint="BF"/>
              </w:rPr>
              <w:t>Eclipselink</w:t>
            </w:r>
            <w:proofErr w:type="spellEnd"/>
            <w:r w:rsidRPr="00327E2F">
              <w:rPr>
                <w:rFonts w:cstheme="minorHAnsi"/>
                <w:bCs/>
                <w:color w:val="404040" w:themeColor="text1" w:themeTint="BF"/>
              </w:rPr>
              <w:t xml:space="preserve">, Oracle, Mule ESB Open EJB, Groovy, HSQL for Unit Testing </w:t>
            </w:r>
          </w:p>
          <w:p w14:paraId="486A9AD7" w14:textId="6D613CC4" w:rsidR="00327E2F"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Company</w:t>
            </w:r>
            <w:r w:rsidRPr="00327E2F">
              <w:rPr>
                <w:rFonts w:cstheme="minorHAnsi"/>
                <w:bCs/>
                <w:color w:val="404040" w:themeColor="text1" w:themeTint="BF"/>
              </w:rPr>
              <w:t xml:space="preserve">: GIC </w:t>
            </w:r>
          </w:p>
          <w:p w14:paraId="547C2C15" w14:textId="3A862C9F" w:rsidR="00EB6267"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Description</w:t>
            </w:r>
            <w:r w:rsidRPr="00327E2F">
              <w:rPr>
                <w:rFonts w:cstheme="minorHAnsi"/>
                <w:bCs/>
                <w:color w:val="404040" w:themeColor="text1" w:themeTint="BF"/>
              </w:rPr>
              <w:t xml:space="preserve">: ETHSYS GIC Private Limited, formerly known as Government of Singapore Investment Corporation, is a sovereign wealth fund established by the Government of Singapore in 1981 to manage Singapore's foreign reserves. ETHSYS is a middleware system for the </w:t>
            </w:r>
            <w:proofErr w:type="spellStart"/>
            <w:r w:rsidRPr="00327E2F">
              <w:rPr>
                <w:rFonts w:cstheme="minorHAnsi"/>
                <w:bCs/>
                <w:color w:val="404040" w:themeColor="text1" w:themeTint="BF"/>
              </w:rPr>
              <w:t>Tradings</w:t>
            </w:r>
            <w:proofErr w:type="spellEnd"/>
            <w:r w:rsidRPr="00327E2F">
              <w:rPr>
                <w:rFonts w:cstheme="minorHAnsi"/>
                <w:bCs/>
                <w:color w:val="404040" w:themeColor="text1" w:themeTint="BF"/>
              </w:rPr>
              <w:t xml:space="preserve"> and Holdings wealth management section of GIC. ETHSYS HA migration is started to upgrade the existing system from EJB 2.0 to EJB 3.x and </w:t>
            </w:r>
            <w:proofErr w:type="spellStart"/>
            <w:r w:rsidRPr="00327E2F">
              <w:rPr>
                <w:rFonts w:cstheme="minorHAnsi"/>
                <w:bCs/>
                <w:color w:val="404040" w:themeColor="text1" w:themeTint="BF"/>
              </w:rPr>
              <w:t>Weblogic</w:t>
            </w:r>
            <w:proofErr w:type="spellEnd"/>
            <w:r w:rsidRPr="00327E2F">
              <w:rPr>
                <w:rFonts w:cstheme="minorHAnsi"/>
                <w:bCs/>
                <w:color w:val="404040" w:themeColor="text1" w:themeTint="BF"/>
              </w:rPr>
              <w:t xml:space="preserve"> 10 to </w:t>
            </w:r>
            <w:proofErr w:type="spellStart"/>
            <w:r w:rsidRPr="00327E2F">
              <w:rPr>
                <w:rFonts w:cstheme="minorHAnsi"/>
                <w:bCs/>
                <w:color w:val="404040" w:themeColor="text1" w:themeTint="BF"/>
              </w:rPr>
              <w:t>Weblogic</w:t>
            </w:r>
            <w:proofErr w:type="spellEnd"/>
            <w:r w:rsidRPr="00327E2F">
              <w:rPr>
                <w:rFonts w:cstheme="minorHAnsi"/>
                <w:bCs/>
                <w:color w:val="404040" w:themeColor="text1" w:themeTint="BF"/>
              </w:rPr>
              <w:t xml:space="preserve"> 12 c and make the project deploy in High availability mode via </w:t>
            </w:r>
            <w:proofErr w:type="spellStart"/>
            <w:r w:rsidRPr="00327E2F">
              <w:rPr>
                <w:rFonts w:cstheme="minorHAnsi"/>
                <w:bCs/>
                <w:color w:val="404040" w:themeColor="text1" w:themeTint="BF"/>
              </w:rPr>
              <w:t>weblogic</w:t>
            </w:r>
            <w:proofErr w:type="spellEnd"/>
            <w:r w:rsidRPr="00327E2F">
              <w:rPr>
                <w:rFonts w:cstheme="minorHAnsi"/>
                <w:bCs/>
                <w:color w:val="404040" w:themeColor="text1" w:themeTint="BF"/>
              </w:rPr>
              <w:t xml:space="preserve"> cluster environment. After successful migration development the performance of the system improved by 120%.</w:t>
            </w:r>
          </w:p>
          <w:p w14:paraId="2FF53810" w14:textId="32EA90E4" w:rsidR="00327E2F" w:rsidRPr="00615BC5" w:rsidRDefault="00327E2F" w:rsidP="00327E2F">
            <w:pPr>
              <w:pStyle w:val="CommentText"/>
              <w:pBdr>
                <w:bottom w:val="single" w:sz="4" w:space="1" w:color="auto"/>
              </w:pBdr>
              <w:rPr>
                <w:rFonts w:cstheme="minorHAnsi"/>
                <w:b/>
                <w:bCs/>
                <w:color w:val="404040" w:themeColor="text1" w:themeTint="BF"/>
              </w:rPr>
            </w:pPr>
            <w:r w:rsidRPr="00615BC5">
              <w:rPr>
                <w:rFonts w:cstheme="minorHAnsi"/>
                <w:b/>
                <w:bCs/>
                <w:color w:val="404040" w:themeColor="text1" w:themeTint="BF"/>
              </w:rPr>
              <w:t>Key Result Areas:</w:t>
            </w:r>
          </w:p>
          <w:p w14:paraId="6BC55125" w14:textId="0E643AD8" w:rsidR="00327E2F" w:rsidRPr="00327E2F" w:rsidRDefault="00327E2F" w:rsidP="00327E2F">
            <w:pPr>
              <w:pStyle w:val="CommentText"/>
              <w:numPr>
                <w:ilvl w:val="0"/>
                <w:numId w:val="1"/>
              </w:numPr>
              <w:pBdr>
                <w:bottom w:val="single" w:sz="4" w:space="1" w:color="auto"/>
              </w:pBdr>
              <w:rPr>
                <w:rFonts w:cstheme="minorHAnsi"/>
                <w:bCs/>
                <w:color w:val="404040" w:themeColor="text1" w:themeTint="BF"/>
              </w:rPr>
            </w:pPr>
            <w:r w:rsidRPr="00327E2F">
              <w:rPr>
                <w:rFonts w:cstheme="minorHAnsi"/>
                <w:bCs/>
                <w:color w:val="404040" w:themeColor="text1" w:themeTint="BF"/>
              </w:rPr>
              <w:t>Spearheaded the preparation of an extensive inventory document for the migration of 350 EJBs, conducting a thorough study of the existing project structure.</w:t>
            </w:r>
          </w:p>
          <w:p w14:paraId="36321EDA" w14:textId="02E964A7" w:rsidR="00327E2F" w:rsidRPr="00327E2F" w:rsidRDefault="00327E2F" w:rsidP="00327E2F">
            <w:pPr>
              <w:pStyle w:val="CommentText"/>
              <w:numPr>
                <w:ilvl w:val="0"/>
                <w:numId w:val="1"/>
              </w:numPr>
              <w:pBdr>
                <w:bottom w:val="single" w:sz="4" w:space="1" w:color="auto"/>
              </w:pBdr>
              <w:rPr>
                <w:rFonts w:cstheme="minorHAnsi"/>
                <w:bCs/>
                <w:color w:val="404040" w:themeColor="text1" w:themeTint="BF"/>
              </w:rPr>
            </w:pPr>
            <w:r w:rsidRPr="00327E2F">
              <w:rPr>
                <w:rFonts w:cstheme="minorHAnsi"/>
                <w:bCs/>
                <w:color w:val="404040" w:themeColor="text1" w:themeTint="BF"/>
              </w:rPr>
              <w:t>Led the migration development phase, proficiently converting EJB 2 to 3.x, including MDBs, Session Beans, and Entity to JPA Eclipse Link, ensuring a seamless transition.</w:t>
            </w:r>
          </w:p>
          <w:p w14:paraId="4EC71E11" w14:textId="6F1C8871" w:rsidR="00327E2F" w:rsidRPr="00327E2F" w:rsidRDefault="00327E2F" w:rsidP="00327E2F">
            <w:pPr>
              <w:pStyle w:val="CommentText"/>
              <w:numPr>
                <w:ilvl w:val="0"/>
                <w:numId w:val="1"/>
              </w:numPr>
              <w:pBdr>
                <w:bottom w:val="single" w:sz="4" w:space="1" w:color="auto"/>
              </w:pBdr>
              <w:rPr>
                <w:rFonts w:cstheme="minorHAnsi"/>
                <w:bCs/>
                <w:color w:val="404040" w:themeColor="text1" w:themeTint="BF"/>
              </w:rPr>
            </w:pPr>
            <w:r w:rsidRPr="00327E2F">
              <w:rPr>
                <w:rFonts w:cstheme="minorHAnsi"/>
                <w:bCs/>
                <w:color w:val="404040" w:themeColor="text1" w:themeTint="BF"/>
              </w:rPr>
              <w:t>Orchestrated the deployment of the application on Solaris servers, encompassing the building and deployment of the three-tiered architecture for rigorous Unit Testing.</w:t>
            </w:r>
          </w:p>
          <w:p w14:paraId="34AB3BAE" w14:textId="1989D3A1" w:rsidR="00327E2F" w:rsidRPr="00327E2F" w:rsidRDefault="00327E2F" w:rsidP="00327E2F">
            <w:pPr>
              <w:pStyle w:val="CommentText"/>
              <w:numPr>
                <w:ilvl w:val="0"/>
                <w:numId w:val="1"/>
              </w:numPr>
              <w:pBdr>
                <w:bottom w:val="single" w:sz="4" w:space="1" w:color="auto"/>
              </w:pBdr>
              <w:rPr>
                <w:rFonts w:cstheme="minorHAnsi"/>
                <w:bCs/>
                <w:color w:val="404040" w:themeColor="text1" w:themeTint="BF"/>
              </w:rPr>
            </w:pPr>
            <w:r w:rsidRPr="00327E2F">
              <w:rPr>
                <w:rFonts w:cstheme="minorHAnsi"/>
                <w:bCs/>
                <w:color w:val="404040" w:themeColor="text1" w:themeTint="BF"/>
              </w:rPr>
              <w:t>Facilitated System, Integration, and Performance testing phases, ensuring the robustness and efficiency of the migrated application.</w:t>
            </w:r>
          </w:p>
          <w:p w14:paraId="1FFF6227" w14:textId="59FEC39D" w:rsidR="00327E2F" w:rsidRPr="00327E2F" w:rsidRDefault="00327E2F" w:rsidP="007F458E">
            <w:pPr>
              <w:pStyle w:val="CommentText"/>
              <w:numPr>
                <w:ilvl w:val="0"/>
                <w:numId w:val="1"/>
              </w:numPr>
              <w:pBdr>
                <w:bottom w:val="single" w:sz="4" w:space="1" w:color="auto"/>
              </w:pBdr>
            </w:pPr>
            <w:r w:rsidRPr="00327E2F">
              <w:rPr>
                <w:rFonts w:cstheme="minorHAnsi"/>
                <w:bCs/>
                <w:color w:val="404040" w:themeColor="text1" w:themeTint="BF"/>
              </w:rPr>
              <w:t>Authored Unit test cases utilizing Groovy, Open EJB, and HSQL, contributing to c</w:t>
            </w:r>
            <w:r>
              <w:rPr>
                <w:rFonts w:cstheme="minorHAnsi"/>
                <w:bCs/>
                <w:color w:val="404040" w:themeColor="text1" w:themeTint="BF"/>
              </w:rPr>
              <w:t>omprehensive testing strategies.</w:t>
            </w:r>
          </w:p>
          <w:p w14:paraId="1DA34CA2" w14:textId="77777777" w:rsidR="00327E2F" w:rsidRPr="00CA71F3" w:rsidRDefault="00327E2F" w:rsidP="00327E2F">
            <w:pPr>
              <w:pStyle w:val="CommentText"/>
              <w:pBdr>
                <w:bottom w:val="single" w:sz="4" w:space="1" w:color="auto"/>
              </w:pBdr>
              <w:rPr>
                <w:sz w:val="16"/>
              </w:rPr>
            </w:pPr>
          </w:p>
          <w:p w14:paraId="249809B8" w14:textId="08018B84" w:rsid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Pr>
                <w:rFonts w:cstheme="minorHAnsi"/>
                <w:color w:val="0D0D0D" w:themeColor="text1" w:themeTint="F2"/>
                <w:sz w:val="20"/>
                <w:szCs w:val="21"/>
              </w:rPr>
              <w:t xml:space="preserve">U3Infotech </w:t>
            </w:r>
            <w:proofErr w:type="spellStart"/>
            <w:r>
              <w:rPr>
                <w:rFonts w:cstheme="minorHAnsi"/>
                <w:color w:val="0D0D0D" w:themeColor="text1" w:themeTint="F2"/>
                <w:sz w:val="20"/>
                <w:szCs w:val="21"/>
              </w:rPr>
              <w:t>pte</w:t>
            </w:r>
            <w:proofErr w:type="spellEnd"/>
            <w:r>
              <w:rPr>
                <w:rFonts w:cstheme="minorHAnsi"/>
                <w:color w:val="0D0D0D" w:themeColor="text1" w:themeTint="F2"/>
                <w:sz w:val="20"/>
                <w:szCs w:val="21"/>
              </w:rPr>
              <w:t xml:space="preserve">, Singapore as </w:t>
            </w:r>
            <w:r w:rsidRPr="00EB6267">
              <w:rPr>
                <w:rFonts w:cstheme="minorHAnsi"/>
                <w:color w:val="0D0D0D" w:themeColor="text1" w:themeTint="F2"/>
                <w:sz w:val="20"/>
                <w:szCs w:val="21"/>
              </w:rPr>
              <w:t>Senior Application Consultant</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 xml:space="preserve"> Jun’14 – Mar’15</w:t>
            </w:r>
          </w:p>
          <w:p w14:paraId="3C5E29A9" w14:textId="03711469"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Client: D</w:t>
            </w:r>
            <w:r>
              <w:rPr>
                <w:rFonts w:cstheme="minorHAnsi"/>
                <w:color w:val="0D0D0D" w:themeColor="text1" w:themeTint="F2"/>
                <w:sz w:val="20"/>
                <w:szCs w:val="21"/>
              </w:rPr>
              <w:t>eutsche B</w:t>
            </w:r>
            <w:r w:rsidRPr="00EB6267">
              <w:rPr>
                <w:rFonts w:cstheme="minorHAnsi"/>
                <w:color w:val="0D0D0D" w:themeColor="text1" w:themeTint="F2"/>
                <w:sz w:val="20"/>
                <w:szCs w:val="21"/>
              </w:rPr>
              <w:t>ank</w:t>
            </w:r>
          </w:p>
          <w:p w14:paraId="730A1986" w14:textId="0F584CEC" w:rsidR="00327E2F"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Project: DB-</w:t>
            </w:r>
            <w:proofErr w:type="spellStart"/>
            <w:r w:rsidRPr="00615BC5">
              <w:rPr>
                <w:rFonts w:cstheme="minorHAnsi"/>
                <w:b/>
                <w:bCs/>
                <w:color w:val="404040" w:themeColor="text1" w:themeTint="BF"/>
              </w:rPr>
              <w:t>EbridgeEU</w:t>
            </w:r>
            <w:proofErr w:type="spellEnd"/>
            <w:r w:rsidRPr="00615BC5">
              <w:rPr>
                <w:rFonts w:cstheme="minorHAnsi"/>
                <w:b/>
                <w:bCs/>
                <w:color w:val="404040" w:themeColor="text1" w:themeTint="BF"/>
              </w:rPr>
              <w:t xml:space="preserve"> Payment Gateway </w:t>
            </w:r>
            <w:r w:rsidR="00615BC5">
              <w:rPr>
                <w:rFonts w:cstheme="minorHAnsi"/>
                <w:b/>
                <w:bCs/>
                <w:color w:val="404040" w:themeColor="text1" w:themeTint="BF"/>
              </w:rPr>
              <w:t xml:space="preserve">                                                                                                                                              </w:t>
            </w:r>
            <w:r w:rsidRPr="00615BC5">
              <w:rPr>
                <w:rFonts w:cstheme="minorHAnsi"/>
                <w:b/>
                <w:bCs/>
                <w:color w:val="404040" w:themeColor="text1" w:themeTint="BF"/>
              </w:rPr>
              <w:t xml:space="preserve"> </w:t>
            </w:r>
            <w:r w:rsidRPr="00327E2F">
              <w:rPr>
                <w:rFonts w:cstheme="minorHAnsi"/>
                <w:bCs/>
                <w:color w:val="404040" w:themeColor="text1" w:themeTint="BF"/>
              </w:rPr>
              <w:t>Jun’14 – Mar’15</w:t>
            </w:r>
          </w:p>
          <w:p w14:paraId="12477089" w14:textId="6582242F" w:rsidR="00327E2F"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Team Size</w:t>
            </w:r>
            <w:r w:rsidRPr="00327E2F">
              <w:rPr>
                <w:rFonts w:cstheme="minorHAnsi"/>
                <w:bCs/>
                <w:color w:val="404040" w:themeColor="text1" w:themeTint="BF"/>
              </w:rPr>
              <w:t xml:space="preserve">: 40 </w:t>
            </w:r>
          </w:p>
          <w:p w14:paraId="386FF2BA" w14:textId="473ECE5D" w:rsidR="00327E2F"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Role: </w:t>
            </w:r>
            <w:r w:rsidRPr="00327E2F">
              <w:rPr>
                <w:rFonts w:cstheme="minorHAnsi"/>
                <w:bCs/>
                <w:color w:val="404040" w:themeColor="text1" w:themeTint="BF"/>
              </w:rPr>
              <w:t>Senior Application Consultant</w:t>
            </w:r>
          </w:p>
          <w:p w14:paraId="4B5B9EFB" w14:textId="77777777" w:rsidR="00327E2F"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Software Environment</w:t>
            </w:r>
            <w:r w:rsidRPr="00327E2F">
              <w:rPr>
                <w:rFonts w:cstheme="minorHAnsi"/>
                <w:bCs/>
                <w:color w:val="404040" w:themeColor="text1" w:themeTint="BF"/>
              </w:rPr>
              <w:t xml:space="preserve">: Java, J2EE, Spring, </w:t>
            </w:r>
            <w:proofErr w:type="spellStart"/>
            <w:proofErr w:type="gramStart"/>
            <w:r w:rsidRPr="00327E2F">
              <w:rPr>
                <w:rFonts w:cstheme="minorHAnsi"/>
                <w:bCs/>
                <w:color w:val="404040" w:themeColor="text1" w:themeTint="BF"/>
              </w:rPr>
              <w:t>EJB,MyBatis</w:t>
            </w:r>
            <w:proofErr w:type="gramEnd"/>
            <w:r w:rsidRPr="00327E2F">
              <w:rPr>
                <w:rFonts w:cstheme="minorHAnsi"/>
                <w:bCs/>
                <w:color w:val="404040" w:themeColor="text1" w:themeTint="BF"/>
              </w:rPr>
              <w:t>,JMS</w:t>
            </w:r>
            <w:proofErr w:type="spellEnd"/>
            <w:r w:rsidRPr="00327E2F">
              <w:rPr>
                <w:rFonts w:cstheme="minorHAnsi"/>
                <w:bCs/>
                <w:color w:val="404040" w:themeColor="text1" w:themeTint="BF"/>
              </w:rPr>
              <w:t xml:space="preserve">, Oracle, </w:t>
            </w:r>
            <w:proofErr w:type="spellStart"/>
            <w:r w:rsidRPr="00327E2F">
              <w:rPr>
                <w:rFonts w:cstheme="minorHAnsi"/>
                <w:bCs/>
                <w:color w:val="404040" w:themeColor="text1" w:themeTint="BF"/>
              </w:rPr>
              <w:t>webmethod</w:t>
            </w:r>
            <w:proofErr w:type="spellEnd"/>
            <w:r w:rsidRPr="00327E2F">
              <w:rPr>
                <w:rFonts w:cstheme="minorHAnsi"/>
                <w:bCs/>
                <w:color w:val="404040" w:themeColor="text1" w:themeTint="BF"/>
              </w:rPr>
              <w:t xml:space="preserve">, GIT, GCM TCSH Shell script </w:t>
            </w:r>
          </w:p>
          <w:p w14:paraId="0AD17B55" w14:textId="77777777" w:rsidR="00327E2F" w:rsidRP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Company: </w:t>
            </w:r>
            <w:r w:rsidRPr="00327E2F">
              <w:rPr>
                <w:rFonts w:cstheme="minorHAnsi"/>
                <w:bCs/>
                <w:color w:val="404040" w:themeColor="text1" w:themeTint="BF"/>
              </w:rPr>
              <w:t xml:space="preserve">Deutsche Bank </w:t>
            </w:r>
          </w:p>
          <w:p w14:paraId="53D81FA5" w14:textId="7289B0CE" w:rsidR="00327E2F" w:rsidRDefault="00327E2F" w:rsidP="00327E2F">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Description</w:t>
            </w:r>
            <w:r w:rsidRPr="00327E2F">
              <w:rPr>
                <w:rFonts w:cstheme="minorHAnsi"/>
                <w:bCs/>
                <w:color w:val="404040" w:themeColor="text1" w:themeTint="BF"/>
              </w:rPr>
              <w:t xml:space="preserve">: </w:t>
            </w:r>
            <w:proofErr w:type="spellStart"/>
            <w:r w:rsidRPr="00327E2F">
              <w:rPr>
                <w:rFonts w:cstheme="minorHAnsi"/>
                <w:bCs/>
                <w:color w:val="404040" w:themeColor="text1" w:themeTint="BF"/>
              </w:rPr>
              <w:t>EbridgeEu</w:t>
            </w:r>
            <w:proofErr w:type="spellEnd"/>
            <w:r w:rsidRPr="00327E2F">
              <w:rPr>
                <w:rFonts w:cstheme="minorHAnsi"/>
                <w:bCs/>
                <w:color w:val="404040" w:themeColor="text1" w:themeTint="BF"/>
              </w:rPr>
              <w:t xml:space="preserve"> </w:t>
            </w:r>
            <w:proofErr w:type="spellStart"/>
            <w:r w:rsidRPr="00327E2F">
              <w:rPr>
                <w:rFonts w:cstheme="minorHAnsi"/>
                <w:bCs/>
                <w:color w:val="404040" w:themeColor="text1" w:themeTint="BF"/>
              </w:rPr>
              <w:t>eBridgeEu</w:t>
            </w:r>
            <w:proofErr w:type="spellEnd"/>
            <w:r w:rsidRPr="00327E2F">
              <w:rPr>
                <w:rFonts w:cstheme="minorHAnsi"/>
                <w:bCs/>
                <w:color w:val="404040" w:themeColor="text1" w:themeTint="BF"/>
              </w:rPr>
              <w:t xml:space="preserve"> is a payment gateway middleware system used by DB bank in the EU region. This system is used only for the corporate banking where the customers can submit their payments in bulk. Since this system is a middleware, there are n number of system that connects the </w:t>
            </w:r>
            <w:proofErr w:type="spellStart"/>
            <w:r w:rsidRPr="00327E2F">
              <w:rPr>
                <w:rFonts w:cstheme="minorHAnsi"/>
                <w:bCs/>
                <w:color w:val="404040" w:themeColor="text1" w:themeTint="BF"/>
              </w:rPr>
              <w:t>eBridgeEu</w:t>
            </w:r>
            <w:proofErr w:type="spellEnd"/>
            <w:r w:rsidRPr="00327E2F">
              <w:rPr>
                <w:rFonts w:cstheme="minorHAnsi"/>
                <w:bCs/>
                <w:color w:val="404040" w:themeColor="text1" w:themeTint="BF"/>
              </w:rPr>
              <w:t xml:space="preserve"> for submitting their payment. It acts as a gateway for payment systems. This system does all the important activities like population, qualification, validation, and Routing. This system is a vast system and have a history of 8 year</w:t>
            </w:r>
            <w:r>
              <w:rPr>
                <w:rFonts w:cstheme="minorHAnsi"/>
                <w:bCs/>
                <w:color w:val="404040" w:themeColor="text1" w:themeTint="BF"/>
              </w:rPr>
              <w:t xml:space="preserve">s in production, </w:t>
            </w:r>
            <w:r w:rsidRPr="00327E2F">
              <w:rPr>
                <w:rFonts w:cstheme="minorHAnsi"/>
                <w:bCs/>
                <w:color w:val="404040" w:themeColor="text1" w:themeTint="BF"/>
              </w:rPr>
              <w:t>worked on the validation engine and the Outbound java layer.</w:t>
            </w:r>
          </w:p>
          <w:p w14:paraId="2750CFB7" w14:textId="77777777" w:rsidR="00327E2F" w:rsidRPr="00CA71F3" w:rsidRDefault="00327E2F" w:rsidP="00327E2F">
            <w:pPr>
              <w:pStyle w:val="CommentText"/>
              <w:pBdr>
                <w:bottom w:val="single" w:sz="4" w:space="1" w:color="auto"/>
              </w:pBdr>
              <w:rPr>
                <w:rFonts w:cstheme="minorHAnsi"/>
                <w:bCs/>
                <w:color w:val="404040" w:themeColor="text1" w:themeTint="BF"/>
                <w:sz w:val="16"/>
              </w:rPr>
            </w:pPr>
          </w:p>
          <w:p w14:paraId="7C1EC7F8" w14:textId="6ADE0883"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 xml:space="preserve">Optimum Solution </w:t>
            </w:r>
            <w:proofErr w:type="spellStart"/>
            <w:proofErr w:type="gramStart"/>
            <w:r w:rsidRPr="00EB6267">
              <w:rPr>
                <w:rFonts w:cstheme="minorHAnsi"/>
                <w:color w:val="0D0D0D" w:themeColor="text1" w:themeTint="F2"/>
                <w:sz w:val="20"/>
                <w:szCs w:val="21"/>
              </w:rPr>
              <w:t>Pte,Singapore</w:t>
            </w:r>
            <w:proofErr w:type="spellEnd"/>
            <w:proofErr w:type="gramEnd"/>
            <w:r w:rsidRPr="00EB6267">
              <w:rPr>
                <w:rFonts w:cstheme="minorHAnsi"/>
                <w:color w:val="0D0D0D" w:themeColor="text1" w:themeTint="F2"/>
                <w:sz w:val="20"/>
                <w:szCs w:val="21"/>
              </w:rPr>
              <w:t xml:space="preserve"> as Senior Application Consultant </w:t>
            </w:r>
            <w:r w:rsidR="00615BC5">
              <w:rPr>
                <w:rFonts w:cstheme="minorHAnsi"/>
                <w:color w:val="0D0D0D" w:themeColor="text1" w:themeTint="F2"/>
                <w:sz w:val="20"/>
                <w:szCs w:val="21"/>
              </w:rPr>
              <w:t xml:space="preserve">                </w:t>
            </w:r>
            <w:r w:rsidR="00CA71F3">
              <w:rPr>
                <w:rFonts w:cstheme="minorHAnsi"/>
                <w:color w:val="0D0D0D" w:themeColor="text1" w:themeTint="F2"/>
                <w:sz w:val="20"/>
                <w:szCs w:val="21"/>
              </w:rPr>
              <w:t xml:space="preserve">  </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Jun’13 – Jun’14</w:t>
            </w:r>
          </w:p>
          <w:p w14:paraId="5DE949EB" w14:textId="59C5B6F4"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Client: Barclays</w:t>
            </w:r>
          </w:p>
          <w:p w14:paraId="699B536B" w14:textId="62F97A21" w:rsidR="00327E2F"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Project: </w:t>
            </w:r>
            <w:proofErr w:type="spellStart"/>
            <w:r w:rsidRPr="00615BC5">
              <w:rPr>
                <w:rFonts w:cstheme="minorHAnsi"/>
                <w:b/>
                <w:bCs/>
                <w:color w:val="404040" w:themeColor="text1" w:themeTint="BF"/>
              </w:rPr>
              <w:t>Onecert</w:t>
            </w:r>
            <w:proofErr w:type="spellEnd"/>
            <w:r w:rsidRPr="00615BC5">
              <w:rPr>
                <w:rFonts w:cstheme="minorHAnsi"/>
                <w:b/>
                <w:bCs/>
                <w:color w:val="404040" w:themeColor="text1" w:themeTint="BF"/>
              </w:rPr>
              <w:t xml:space="preserve"> </w:t>
            </w:r>
            <w:r w:rsidR="00615BC5">
              <w:rPr>
                <w:rFonts w:cstheme="minorHAnsi"/>
                <w:b/>
                <w:bCs/>
                <w:color w:val="404040" w:themeColor="text1" w:themeTint="BF"/>
              </w:rPr>
              <w:t xml:space="preserve">                                                                                                           </w:t>
            </w:r>
            <w:r w:rsidR="00CA71F3">
              <w:rPr>
                <w:rFonts w:cstheme="minorHAnsi"/>
                <w:b/>
                <w:bCs/>
                <w:color w:val="404040" w:themeColor="text1" w:themeTint="BF"/>
              </w:rPr>
              <w:t xml:space="preserve"> </w:t>
            </w:r>
            <w:r w:rsidR="00615BC5">
              <w:rPr>
                <w:rFonts w:cstheme="minorHAnsi"/>
                <w:b/>
                <w:bCs/>
                <w:color w:val="404040" w:themeColor="text1" w:themeTint="BF"/>
              </w:rPr>
              <w:t xml:space="preserve">                                                                                  </w:t>
            </w:r>
            <w:r w:rsidRPr="0000031C">
              <w:rPr>
                <w:rFonts w:cstheme="minorHAnsi"/>
                <w:bCs/>
                <w:color w:val="404040" w:themeColor="text1" w:themeTint="BF"/>
              </w:rPr>
              <w:t>Jun’13 – Jun’14</w:t>
            </w:r>
          </w:p>
          <w:p w14:paraId="681136BD" w14:textId="4F2E71A6" w:rsidR="00327E2F"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Team Size</w:t>
            </w:r>
            <w:r w:rsidRPr="0000031C">
              <w:rPr>
                <w:rFonts w:cstheme="minorHAnsi"/>
                <w:bCs/>
                <w:color w:val="404040" w:themeColor="text1" w:themeTint="BF"/>
              </w:rPr>
              <w:t xml:space="preserve">: 20 </w:t>
            </w:r>
          </w:p>
          <w:p w14:paraId="43CAC858" w14:textId="1373515A" w:rsidR="0000031C" w:rsidRPr="0000031C" w:rsidRDefault="0000031C"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Role</w:t>
            </w:r>
            <w:r w:rsidRPr="0000031C">
              <w:rPr>
                <w:rFonts w:cstheme="minorHAnsi"/>
                <w:bCs/>
                <w:color w:val="404040" w:themeColor="text1" w:themeTint="BF"/>
              </w:rPr>
              <w:t>: Senior Application Consultant</w:t>
            </w:r>
          </w:p>
          <w:p w14:paraId="05A68435" w14:textId="38398B23" w:rsidR="00327E2F"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Software Environment:</w:t>
            </w:r>
            <w:r w:rsidR="0000031C" w:rsidRPr="00615BC5">
              <w:rPr>
                <w:rFonts w:cstheme="minorHAnsi"/>
                <w:b/>
                <w:bCs/>
                <w:color w:val="404040" w:themeColor="text1" w:themeTint="BF"/>
              </w:rPr>
              <w:t xml:space="preserve"> </w:t>
            </w:r>
            <w:r w:rsidR="0000031C" w:rsidRPr="0000031C">
              <w:rPr>
                <w:rFonts w:cstheme="minorHAnsi"/>
                <w:bCs/>
                <w:color w:val="404040" w:themeColor="text1" w:themeTint="BF"/>
              </w:rPr>
              <w:t xml:space="preserve">Java, J2EE, </w:t>
            </w:r>
            <w:proofErr w:type="spellStart"/>
            <w:r w:rsidR="0000031C" w:rsidRPr="0000031C">
              <w:rPr>
                <w:rFonts w:cstheme="minorHAnsi"/>
                <w:bCs/>
                <w:color w:val="404040" w:themeColor="text1" w:themeTint="BF"/>
              </w:rPr>
              <w:t>MultiThreading</w:t>
            </w:r>
            <w:proofErr w:type="spellEnd"/>
            <w:r w:rsidRPr="0000031C">
              <w:rPr>
                <w:rFonts w:cstheme="minorHAnsi"/>
                <w:bCs/>
                <w:color w:val="404040" w:themeColor="text1" w:themeTint="BF"/>
              </w:rPr>
              <w:t>,</w:t>
            </w:r>
            <w:r w:rsidR="0000031C" w:rsidRPr="0000031C">
              <w:rPr>
                <w:rFonts w:cstheme="minorHAnsi"/>
                <w:bCs/>
                <w:color w:val="404040" w:themeColor="text1" w:themeTint="BF"/>
              </w:rPr>
              <w:t xml:space="preserve"> </w:t>
            </w:r>
            <w:r w:rsidRPr="0000031C">
              <w:rPr>
                <w:rFonts w:cstheme="minorHAnsi"/>
                <w:bCs/>
                <w:color w:val="404040" w:themeColor="text1" w:themeTint="BF"/>
              </w:rPr>
              <w:t xml:space="preserve">Spring, </w:t>
            </w:r>
            <w:proofErr w:type="spellStart"/>
            <w:r w:rsidRPr="0000031C">
              <w:rPr>
                <w:rFonts w:cstheme="minorHAnsi"/>
                <w:bCs/>
                <w:color w:val="404040" w:themeColor="text1" w:themeTint="BF"/>
              </w:rPr>
              <w:t>MyBatis</w:t>
            </w:r>
            <w:proofErr w:type="spellEnd"/>
            <w:r w:rsidRPr="0000031C">
              <w:rPr>
                <w:rFonts w:cstheme="minorHAnsi"/>
                <w:bCs/>
                <w:color w:val="404040" w:themeColor="text1" w:themeTint="BF"/>
              </w:rPr>
              <w:t>,</w:t>
            </w:r>
            <w:r w:rsidR="0000031C" w:rsidRPr="0000031C">
              <w:rPr>
                <w:rFonts w:cstheme="minorHAnsi"/>
                <w:bCs/>
                <w:color w:val="404040" w:themeColor="text1" w:themeTint="BF"/>
              </w:rPr>
              <w:t xml:space="preserve"> </w:t>
            </w:r>
            <w:r w:rsidRPr="0000031C">
              <w:rPr>
                <w:rFonts w:cstheme="minorHAnsi"/>
                <w:bCs/>
                <w:color w:val="404040" w:themeColor="text1" w:themeTint="BF"/>
              </w:rPr>
              <w:t>JMS, Oracle, Jess TCSH Shell script, Ext-</w:t>
            </w:r>
            <w:proofErr w:type="spellStart"/>
            <w:r w:rsidRPr="0000031C">
              <w:rPr>
                <w:rFonts w:cstheme="minorHAnsi"/>
                <w:bCs/>
                <w:color w:val="404040" w:themeColor="text1" w:themeTint="BF"/>
              </w:rPr>
              <w:t>Js</w:t>
            </w:r>
            <w:proofErr w:type="spellEnd"/>
            <w:r w:rsidRPr="0000031C">
              <w:rPr>
                <w:rFonts w:cstheme="minorHAnsi"/>
                <w:bCs/>
                <w:color w:val="404040" w:themeColor="text1" w:themeTint="BF"/>
              </w:rPr>
              <w:t>, Bonita BPM,</w:t>
            </w:r>
            <w:r w:rsidR="0000031C" w:rsidRPr="0000031C">
              <w:rPr>
                <w:rFonts w:cstheme="minorHAnsi"/>
                <w:bCs/>
                <w:color w:val="404040" w:themeColor="text1" w:themeTint="BF"/>
              </w:rPr>
              <w:t xml:space="preserve"> </w:t>
            </w:r>
            <w:r w:rsidRPr="0000031C">
              <w:rPr>
                <w:rFonts w:cstheme="minorHAnsi"/>
                <w:bCs/>
                <w:color w:val="404040" w:themeColor="text1" w:themeTint="BF"/>
              </w:rPr>
              <w:t xml:space="preserve">Quartz </w:t>
            </w:r>
          </w:p>
          <w:p w14:paraId="18F634D3" w14:textId="77777777" w:rsidR="0000031C"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Company</w:t>
            </w:r>
            <w:r w:rsidR="0000031C" w:rsidRPr="00615BC5">
              <w:rPr>
                <w:rFonts w:cstheme="minorHAnsi"/>
                <w:b/>
                <w:bCs/>
                <w:color w:val="404040" w:themeColor="text1" w:themeTint="BF"/>
              </w:rPr>
              <w:t>:</w:t>
            </w:r>
            <w:r w:rsidRPr="00615BC5">
              <w:rPr>
                <w:rFonts w:cstheme="minorHAnsi"/>
                <w:b/>
                <w:bCs/>
                <w:color w:val="404040" w:themeColor="text1" w:themeTint="BF"/>
              </w:rPr>
              <w:t xml:space="preserve"> </w:t>
            </w:r>
            <w:r w:rsidRPr="0000031C">
              <w:rPr>
                <w:rFonts w:cstheme="minorHAnsi"/>
                <w:bCs/>
                <w:color w:val="404040" w:themeColor="text1" w:themeTint="BF"/>
              </w:rPr>
              <w:t xml:space="preserve">Barclays </w:t>
            </w:r>
          </w:p>
          <w:p w14:paraId="3F29052F" w14:textId="099B12D4" w:rsidR="00EB6267"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Description</w:t>
            </w:r>
            <w:r w:rsidRPr="0000031C">
              <w:rPr>
                <w:rFonts w:cstheme="minorHAnsi"/>
                <w:bCs/>
                <w:color w:val="404040" w:themeColor="text1" w:themeTint="BF"/>
              </w:rPr>
              <w:t xml:space="preserve">: </w:t>
            </w:r>
            <w:proofErr w:type="spellStart"/>
            <w:r w:rsidRPr="0000031C">
              <w:rPr>
                <w:rFonts w:cstheme="minorHAnsi"/>
                <w:bCs/>
                <w:color w:val="404040" w:themeColor="text1" w:themeTint="BF"/>
              </w:rPr>
              <w:t>Onecert</w:t>
            </w:r>
            <w:proofErr w:type="spellEnd"/>
            <w:r w:rsidRPr="0000031C">
              <w:rPr>
                <w:rFonts w:cstheme="minorHAnsi"/>
                <w:bCs/>
                <w:color w:val="404040" w:themeColor="text1" w:themeTint="BF"/>
              </w:rPr>
              <w:t xml:space="preserve"> Application is a tool used for Infrastructure access audit process for Infrastructure Management. The application fulfills the LAM CAG standard for the </w:t>
            </w:r>
            <w:proofErr w:type="gramStart"/>
            <w:r w:rsidRPr="0000031C">
              <w:rPr>
                <w:rFonts w:cstheme="minorHAnsi"/>
                <w:bCs/>
                <w:color w:val="404040" w:themeColor="text1" w:themeTint="BF"/>
              </w:rPr>
              <w:t>Infrastructure</w:t>
            </w:r>
            <w:proofErr w:type="gramEnd"/>
            <w:r w:rsidRPr="0000031C">
              <w:rPr>
                <w:rFonts w:cstheme="minorHAnsi"/>
                <w:bCs/>
                <w:color w:val="404040" w:themeColor="text1" w:themeTint="BF"/>
              </w:rPr>
              <w:t xml:space="preserve"> management. This application has a work-flow management in it, build on by Bonita BPM. This Application contain ETL capabilities build using </w:t>
            </w:r>
            <w:proofErr w:type="spellStart"/>
            <w:proofErr w:type="gramStart"/>
            <w:r w:rsidRPr="0000031C">
              <w:rPr>
                <w:rFonts w:cstheme="minorHAnsi"/>
                <w:bCs/>
                <w:color w:val="404040" w:themeColor="text1" w:themeTint="BF"/>
              </w:rPr>
              <w:t>JAVA,Unix</w:t>
            </w:r>
            <w:proofErr w:type="spellEnd"/>
            <w:proofErr w:type="gramEnd"/>
            <w:r w:rsidRPr="0000031C">
              <w:rPr>
                <w:rFonts w:cstheme="minorHAnsi"/>
                <w:bCs/>
                <w:color w:val="404040" w:themeColor="text1" w:themeTint="BF"/>
              </w:rPr>
              <w:t xml:space="preserve"> scripts. This Application forms a complete enterprise application which has multiple </w:t>
            </w:r>
            <w:proofErr w:type="gramStart"/>
            <w:r w:rsidRPr="0000031C">
              <w:rPr>
                <w:rFonts w:cstheme="minorHAnsi"/>
                <w:bCs/>
                <w:color w:val="404040" w:themeColor="text1" w:themeTint="BF"/>
              </w:rPr>
              <w:t>tier</w:t>
            </w:r>
            <w:proofErr w:type="gramEnd"/>
            <w:r w:rsidRPr="0000031C">
              <w:rPr>
                <w:rFonts w:cstheme="minorHAnsi"/>
                <w:bCs/>
                <w:color w:val="404040" w:themeColor="text1" w:themeTint="BF"/>
              </w:rPr>
              <w:t xml:space="preserve"> in it,</w:t>
            </w:r>
            <w:r w:rsidR="0000031C" w:rsidRPr="0000031C">
              <w:rPr>
                <w:rFonts w:cstheme="minorHAnsi"/>
                <w:bCs/>
                <w:color w:val="404040" w:themeColor="text1" w:themeTint="BF"/>
              </w:rPr>
              <w:t xml:space="preserve"> starting from GUI built on </w:t>
            </w:r>
            <w:proofErr w:type="spellStart"/>
            <w:r w:rsidR="0000031C" w:rsidRPr="0000031C">
              <w:rPr>
                <w:rFonts w:cstheme="minorHAnsi"/>
                <w:bCs/>
                <w:color w:val="404040" w:themeColor="text1" w:themeTint="BF"/>
              </w:rPr>
              <w:t>ext-</w:t>
            </w:r>
            <w:r w:rsidRPr="0000031C">
              <w:rPr>
                <w:rFonts w:cstheme="minorHAnsi"/>
                <w:bCs/>
                <w:color w:val="404040" w:themeColor="text1" w:themeTint="BF"/>
              </w:rPr>
              <w:t>js</w:t>
            </w:r>
            <w:proofErr w:type="spellEnd"/>
            <w:r w:rsidRPr="0000031C">
              <w:rPr>
                <w:rFonts w:cstheme="minorHAnsi"/>
                <w:bCs/>
                <w:color w:val="404040" w:themeColor="text1" w:themeTint="BF"/>
              </w:rPr>
              <w:t xml:space="preserve">, Rule engine by Jess, BPM by Bonita and back-end DAO by </w:t>
            </w:r>
            <w:proofErr w:type="spellStart"/>
            <w:r w:rsidRPr="0000031C">
              <w:rPr>
                <w:rFonts w:cstheme="minorHAnsi"/>
                <w:bCs/>
                <w:color w:val="404040" w:themeColor="text1" w:themeTint="BF"/>
              </w:rPr>
              <w:t>Ib</w:t>
            </w:r>
            <w:r w:rsidR="00615BC5">
              <w:rPr>
                <w:rFonts w:cstheme="minorHAnsi"/>
                <w:bCs/>
                <w:color w:val="404040" w:themeColor="text1" w:themeTint="BF"/>
              </w:rPr>
              <w:t>atis</w:t>
            </w:r>
            <w:proofErr w:type="spellEnd"/>
            <w:r w:rsidR="00615BC5">
              <w:rPr>
                <w:rFonts w:cstheme="minorHAnsi"/>
                <w:bCs/>
                <w:color w:val="404040" w:themeColor="text1" w:themeTint="BF"/>
              </w:rPr>
              <w:t xml:space="preserve">, where Spring connects </w:t>
            </w:r>
            <w:r w:rsidRPr="0000031C">
              <w:rPr>
                <w:rFonts w:cstheme="minorHAnsi"/>
                <w:bCs/>
                <w:color w:val="404040" w:themeColor="text1" w:themeTint="BF"/>
              </w:rPr>
              <w:t xml:space="preserve">entire tier. </w:t>
            </w:r>
          </w:p>
          <w:p w14:paraId="1CC33485" w14:textId="77777777" w:rsidR="00327E2F" w:rsidRPr="00CA71F3" w:rsidRDefault="00327E2F" w:rsidP="008D293B">
            <w:pPr>
              <w:pBdr>
                <w:bottom w:val="single" w:sz="4" w:space="1" w:color="auto"/>
              </w:pBdr>
              <w:rPr>
                <w:sz w:val="16"/>
              </w:rPr>
            </w:pPr>
          </w:p>
          <w:p w14:paraId="7ECEB332" w14:textId="735F8BAD"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 xml:space="preserve">Oracle Corporation, Bangalore as Senior Member Technical Staff </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Sep’</w:t>
            </w:r>
            <w:r>
              <w:rPr>
                <w:rFonts w:cstheme="minorHAnsi"/>
                <w:color w:val="0D0D0D" w:themeColor="text1" w:themeTint="F2"/>
                <w:sz w:val="20"/>
                <w:szCs w:val="21"/>
              </w:rPr>
              <w:t xml:space="preserve">12 - </w:t>
            </w:r>
            <w:r w:rsidRPr="00EB6267">
              <w:rPr>
                <w:rFonts w:cstheme="minorHAnsi"/>
                <w:color w:val="0D0D0D" w:themeColor="text1" w:themeTint="F2"/>
                <w:sz w:val="20"/>
                <w:szCs w:val="21"/>
              </w:rPr>
              <w:t>Jun’13</w:t>
            </w:r>
          </w:p>
          <w:p w14:paraId="07E76727" w14:textId="337E689B" w:rsidR="0000031C" w:rsidRPr="0000031C" w:rsidRDefault="0000031C"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Project: </w:t>
            </w:r>
            <w:r w:rsidR="00327E2F" w:rsidRPr="00615BC5">
              <w:rPr>
                <w:rFonts w:cstheme="minorHAnsi"/>
                <w:b/>
                <w:bCs/>
                <w:color w:val="404040" w:themeColor="text1" w:themeTint="BF"/>
              </w:rPr>
              <w:t>Oracle BPM 11.1.1.6</w:t>
            </w:r>
            <w:r w:rsidR="00327E2F" w:rsidRPr="0000031C">
              <w:rPr>
                <w:rFonts w:cstheme="minorHAnsi"/>
                <w:bCs/>
                <w:color w:val="404040" w:themeColor="text1" w:themeTint="BF"/>
              </w:rPr>
              <w:t xml:space="preserve"> </w:t>
            </w:r>
            <w:r w:rsidR="00615BC5">
              <w:rPr>
                <w:rFonts w:cstheme="minorHAnsi"/>
                <w:bCs/>
                <w:color w:val="404040" w:themeColor="text1" w:themeTint="BF"/>
              </w:rPr>
              <w:t xml:space="preserve">                                                                                                                                                                     </w:t>
            </w:r>
            <w:r w:rsidRPr="0000031C">
              <w:rPr>
                <w:rFonts w:cstheme="minorHAnsi"/>
                <w:bCs/>
                <w:color w:val="404040" w:themeColor="text1" w:themeTint="BF"/>
              </w:rPr>
              <w:t xml:space="preserve"> Sep’12 – Jun’13</w:t>
            </w:r>
          </w:p>
          <w:p w14:paraId="45F002B6" w14:textId="536D0747" w:rsidR="00327E2F"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Team Size</w:t>
            </w:r>
            <w:r w:rsidR="0000031C" w:rsidRPr="0000031C">
              <w:rPr>
                <w:rFonts w:cstheme="minorHAnsi"/>
                <w:bCs/>
                <w:color w:val="404040" w:themeColor="text1" w:themeTint="BF"/>
              </w:rPr>
              <w:t>:</w:t>
            </w:r>
            <w:r w:rsidRPr="0000031C">
              <w:rPr>
                <w:rFonts w:cstheme="minorHAnsi"/>
                <w:bCs/>
                <w:color w:val="404040" w:themeColor="text1" w:themeTint="BF"/>
              </w:rPr>
              <w:t xml:space="preserve"> 6 </w:t>
            </w:r>
          </w:p>
          <w:p w14:paraId="60D70B71" w14:textId="7220D252" w:rsidR="00327E2F" w:rsidRPr="0000031C" w:rsidRDefault="0000031C"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Role</w:t>
            </w:r>
            <w:r w:rsidRPr="0000031C">
              <w:rPr>
                <w:rFonts w:cstheme="minorHAnsi"/>
                <w:bCs/>
                <w:color w:val="404040" w:themeColor="text1" w:themeTint="BF"/>
              </w:rPr>
              <w:t xml:space="preserve">: </w:t>
            </w:r>
            <w:r w:rsidR="00327E2F" w:rsidRPr="0000031C">
              <w:rPr>
                <w:rFonts w:cstheme="minorHAnsi"/>
                <w:bCs/>
                <w:color w:val="404040" w:themeColor="text1" w:themeTint="BF"/>
              </w:rPr>
              <w:t>Senior Member Technical Staff</w:t>
            </w:r>
          </w:p>
          <w:p w14:paraId="1282348A" w14:textId="77777777" w:rsidR="0000031C" w:rsidRPr="0000031C" w:rsidRDefault="0000031C"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Software Environment</w:t>
            </w:r>
            <w:r w:rsidRPr="0000031C">
              <w:rPr>
                <w:rFonts w:cstheme="minorHAnsi"/>
                <w:bCs/>
                <w:color w:val="404040" w:themeColor="text1" w:themeTint="BF"/>
              </w:rPr>
              <w:t xml:space="preserve">: </w:t>
            </w:r>
            <w:r w:rsidR="00327E2F" w:rsidRPr="0000031C">
              <w:rPr>
                <w:rFonts w:cstheme="minorHAnsi"/>
                <w:bCs/>
                <w:color w:val="404040" w:themeColor="text1" w:themeTint="BF"/>
              </w:rPr>
              <w:t xml:space="preserve">ADF Faces, Java, J2EE, </w:t>
            </w:r>
            <w:proofErr w:type="spellStart"/>
            <w:r w:rsidR="00327E2F" w:rsidRPr="0000031C">
              <w:rPr>
                <w:rFonts w:cstheme="minorHAnsi"/>
                <w:bCs/>
                <w:color w:val="404040" w:themeColor="text1" w:themeTint="BF"/>
              </w:rPr>
              <w:t>Jdeveloper</w:t>
            </w:r>
            <w:proofErr w:type="spellEnd"/>
            <w:r w:rsidR="00327E2F" w:rsidRPr="0000031C">
              <w:rPr>
                <w:rFonts w:cstheme="minorHAnsi"/>
                <w:bCs/>
                <w:color w:val="404040" w:themeColor="text1" w:themeTint="BF"/>
              </w:rPr>
              <w:t>, SOA, BPEL, TCSH Shell scri</w:t>
            </w:r>
            <w:r w:rsidRPr="0000031C">
              <w:rPr>
                <w:rFonts w:cstheme="minorHAnsi"/>
                <w:bCs/>
                <w:color w:val="404040" w:themeColor="text1" w:themeTint="BF"/>
              </w:rPr>
              <w:t xml:space="preserve">pt Product Development </w:t>
            </w:r>
          </w:p>
          <w:p w14:paraId="788787D6" w14:textId="77777777" w:rsidR="0000031C"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Company</w:t>
            </w:r>
            <w:r w:rsidR="0000031C" w:rsidRPr="00615BC5">
              <w:rPr>
                <w:rFonts w:cstheme="minorHAnsi"/>
                <w:b/>
                <w:bCs/>
                <w:color w:val="404040" w:themeColor="text1" w:themeTint="BF"/>
              </w:rPr>
              <w:t>:</w:t>
            </w:r>
            <w:r w:rsidRPr="0000031C">
              <w:rPr>
                <w:rFonts w:cstheme="minorHAnsi"/>
                <w:bCs/>
                <w:color w:val="404040" w:themeColor="text1" w:themeTint="BF"/>
              </w:rPr>
              <w:t xml:space="preserve"> Oracle Corporation </w:t>
            </w:r>
          </w:p>
          <w:p w14:paraId="0C00FA01" w14:textId="02731B60" w:rsidR="00EB6267" w:rsidRPr="0000031C" w:rsidRDefault="00327E2F" w:rsidP="0000031C">
            <w:pPr>
              <w:pStyle w:val="CommentText"/>
              <w:pBdr>
                <w:bottom w:val="single" w:sz="4" w:space="1" w:color="auto"/>
              </w:pBdr>
              <w:rPr>
                <w:rFonts w:cstheme="minorHAnsi"/>
                <w:bCs/>
                <w:color w:val="404040" w:themeColor="text1" w:themeTint="BF"/>
              </w:rPr>
            </w:pPr>
            <w:r w:rsidRPr="0000031C">
              <w:rPr>
                <w:rFonts w:cstheme="minorHAnsi"/>
                <w:bCs/>
                <w:color w:val="404040" w:themeColor="text1" w:themeTint="BF"/>
              </w:rPr>
              <w:t>Description: Oracle Business Process Management, a member of the Oracle Business Process Management Suite, is a complete set of tools for creating, executing, and optimizing business processes. The suite enables unparalleled collaboration between business and IT to automate and optimize business processes. Involved in Bug fixing of the Oracle BPM 11g Product.</w:t>
            </w:r>
          </w:p>
          <w:p w14:paraId="14EDE474" w14:textId="77777777" w:rsidR="0000031C" w:rsidRPr="003A1562" w:rsidRDefault="0000031C" w:rsidP="008D293B">
            <w:pPr>
              <w:pBdr>
                <w:bottom w:val="single" w:sz="4" w:space="1" w:color="auto"/>
              </w:pBdr>
              <w:rPr>
                <w:sz w:val="16"/>
              </w:rPr>
            </w:pPr>
          </w:p>
          <w:p w14:paraId="0133767D" w14:textId="796AB8DF"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 xml:space="preserve">Fidelity Investments, Bangalore as Senior Software Engineer </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Feb’12 - Aug’12</w:t>
            </w:r>
          </w:p>
          <w:p w14:paraId="4982AA18" w14:textId="5C9F5905" w:rsidR="0000031C" w:rsidRPr="0000031C" w:rsidRDefault="0000031C"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Project: </w:t>
            </w:r>
            <w:r w:rsidR="00327E2F" w:rsidRPr="00615BC5">
              <w:rPr>
                <w:rFonts w:cstheme="minorHAnsi"/>
                <w:b/>
                <w:bCs/>
                <w:color w:val="404040" w:themeColor="text1" w:themeTint="BF"/>
              </w:rPr>
              <w:t>Fidelity Investment Title Intrepid</w:t>
            </w:r>
            <w:r w:rsidR="00327E2F" w:rsidRPr="0000031C">
              <w:rPr>
                <w:rFonts w:cstheme="minorHAnsi"/>
                <w:bCs/>
                <w:color w:val="404040" w:themeColor="text1" w:themeTint="BF"/>
              </w:rPr>
              <w:t xml:space="preserve"> </w:t>
            </w:r>
            <w:r w:rsidR="00615BC5">
              <w:rPr>
                <w:rFonts w:cstheme="minorHAnsi"/>
                <w:bCs/>
                <w:color w:val="404040" w:themeColor="text1" w:themeTint="BF"/>
              </w:rPr>
              <w:t xml:space="preserve">                                                                                                                                               </w:t>
            </w:r>
            <w:r w:rsidRPr="0000031C">
              <w:rPr>
                <w:rFonts w:cstheme="minorHAnsi"/>
                <w:bCs/>
                <w:color w:val="404040" w:themeColor="text1" w:themeTint="BF"/>
              </w:rPr>
              <w:t>Feb’12 – Aug’12</w:t>
            </w:r>
          </w:p>
          <w:p w14:paraId="2851078C" w14:textId="34C4450B" w:rsidR="00327E2F"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Team Size</w:t>
            </w:r>
            <w:r w:rsidR="0000031C" w:rsidRPr="00615BC5">
              <w:rPr>
                <w:rFonts w:cstheme="minorHAnsi"/>
                <w:b/>
                <w:bCs/>
                <w:color w:val="404040" w:themeColor="text1" w:themeTint="BF"/>
              </w:rPr>
              <w:t>:</w:t>
            </w:r>
            <w:r w:rsidRPr="00615BC5">
              <w:rPr>
                <w:rFonts w:cstheme="minorHAnsi"/>
                <w:b/>
                <w:bCs/>
                <w:color w:val="404040" w:themeColor="text1" w:themeTint="BF"/>
              </w:rPr>
              <w:t xml:space="preserve"> </w:t>
            </w:r>
            <w:r w:rsidRPr="0000031C">
              <w:rPr>
                <w:rFonts w:cstheme="minorHAnsi"/>
                <w:bCs/>
                <w:color w:val="404040" w:themeColor="text1" w:themeTint="BF"/>
              </w:rPr>
              <w:t xml:space="preserve">30 </w:t>
            </w:r>
          </w:p>
          <w:p w14:paraId="47E000A8" w14:textId="6EC5F250" w:rsidR="00327E2F" w:rsidRPr="0000031C" w:rsidRDefault="0000031C"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Role: </w:t>
            </w:r>
            <w:r w:rsidR="00327E2F" w:rsidRPr="0000031C">
              <w:rPr>
                <w:rFonts w:cstheme="minorHAnsi"/>
                <w:bCs/>
                <w:color w:val="404040" w:themeColor="text1" w:themeTint="BF"/>
              </w:rPr>
              <w:t xml:space="preserve">Senior Developer </w:t>
            </w:r>
          </w:p>
          <w:p w14:paraId="0CDECE28" w14:textId="77777777" w:rsidR="0000031C"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lastRenderedPageBreak/>
              <w:t>Software Environment</w:t>
            </w:r>
            <w:r w:rsidR="0000031C" w:rsidRPr="0000031C">
              <w:rPr>
                <w:rFonts w:cstheme="minorHAnsi"/>
                <w:bCs/>
                <w:color w:val="404040" w:themeColor="text1" w:themeTint="BF"/>
              </w:rPr>
              <w:t>:</w:t>
            </w:r>
            <w:r w:rsidRPr="0000031C">
              <w:rPr>
                <w:rFonts w:cstheme="minorHAnsi"/>
                <w:bCs/>
                <w:color w:val="404040" w:themeColor="text1" w:themeTint="BF"/>
              </w:rPr>
              <w:t xml:space="preserve"> Web service, Spring, Java, EJB, Oracle, Tomcat, </w:t>
            </w:r>
            <w:proofErr w:type="spellStart"/>
            <w:r w:rsidRPr="0000031C">
              <w:rPr>
                <w:rFonts w:cstheme="minorHAnsi"/>
                <w:bCs/>
                <w:color w:val="404040" w:themeColor="text1" w:themeTint="BF"/>
              </w:rPr>
              <w:t>PolarLake</w:t>
            </w:r>
            <w:proofErr w:type="spellEnd"/>
            <w:r w:rsidRPr="0000031C">
              <w:rPr>
                <w:rFonts w:cstheme="minorHAnsi"/>
                <w:bCs/>
                <w:color w:val="404040" w:themeColor="text1" w:themeTint="BF"/>
              </w:rPr>
              <w:t xml:space="preserve">, </w:t>
            </w:r>
            <w:proofErr w:type="spellStart"/>
            <w:r w:rsidRPr="0000031C">
              <w:rPr>
                <w:rFonts w:cstheme="minorHAnsi"/>
                <w:bCs/>
                <w:color w:val="404040" w:themeColor="text1" w:themeTint="BF"/>
              </w:rPr>
              <w:t>Ibatis</w:t>
            </w:r>
            <w:proofErr w:type="spellEnd"/>
            <w:r w:rsidRPr="0000031C">
              <w:rPr>
                <w:rFonts w:cstheme="minorHAnsi"/>
                <w:bCs/>
                <w:color w:val="404040" w:themeColor="text1" w:themeTint="BF"/>
              </w:rPr>
              <w:t xml:space="preserve">, Castor, JMS, Junit, </w:t>
            </w:r>
            <w:proofErr w:type="spellStart"/>
            <w:r w:rsidRPr="0000031C">
              <w:rPr>
                <w:rFonts w:cstheme="minorHAnsi"/>
                <w:bCs/>
                <w:color w:val="404040" w:themeColor="text1" w:themeTint="BF"/>
              </w:rPr>
              <w:t>Jprofiler</w:t>
            </w:r>
            <w:proofErr w:type="spellEnd"/>
            <w:r w:rsidRPr="0000031C">
              <w:rPr>
                <w:rFonts w:cstheme="minorHAnsi"/>
                <w:bCs/>
                <w:color w:val="404040" w:themeColor="text1" w:themeTint="BF"/>
              </w:rPr>
              <w:t xml:space="preserve">, fiddler, Java/J2EE design patterns </w:t>
            </w:r>
          </w:p>
          <w:p w14:paraId="65F2A77D" w14:textId="5A979CB0" w:rsidR="0000031C"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Client</w:t>
            </w:r>
            <w:r w:rsidR="0000031C" w:rsidRPr="0000031C">
              <w:rPr>
                <w:rFonts w:cstheme="minorHAnsi"/>
                <w:bCs/>
                <w:color w:val="404040" w:themeColor="text1" w:themeTint="BF"/>
              </w:rPr>
              <w:t>:</w:t>
            </w:r>
            <w:r w:rsidRPr="0000031C">
              <w:rPr>
                <w:rFonts w:cstheme="minorHAnsi"/>
                <w:bCs/>
                <w:color w:val="404040" w:themeColor="text1" w:themeTint="BF"/>
              </w:rPr>
              <w:t xml:space="preserve"> Fidelity </w:t>
            </w:r>
          </w:p>
          <w:p w14:paraId="16BE602F" w14:textId="0562E2B5" w:rsidR="00EB6267"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Description</w:t>
            </w:r>
            <w:r w:rsidRPr="0000031C">
              <w:rPr>
                <w:rFonts w:cstheme="minorHAnsi"/>
                <w:bCs/>
                <w:color w:val="404040" w:themeColor="text1" w:themeTint="BF"/>
              </w:rPr>
              <w:t xml:space="preserve">: International Trading Repository, is a system that connects to different external systems or vendors </w:t>
            </w:r>
            <w:proofErr w:type="gramStart"/>
            <w:r w:rsidRPr="0000031C">
              <w:rPr>
                <w:rFonts w:cstheme="minorHAnsi"/>
                <w:bCs/>
                <w:color w:val="404040" w:themeColor="text1" w:themeTint="BF"/>
              </w:rPr>
              <w:t>To</w:t>
            </w:r>
            <w:proofErr w:type="gramEnd"/>
            <w:r w:rsidRPr="0000031C">
              <w:rPr>
                <w:rFonts w:cstheme="minorHAnsi"/>
                <w:bCs/>
                <w:color w:val="404040" w:themeColor="text1" w:themeTint="BF"/>
              </w:rPr>
              <w:t xml:space="preserve"> process the Feed from vendors. This system normalizes, arbitrates the feed and finally save the feed in the MDM repository, which is then used by Fidelity Business. The System has GUI, Data Integration, and Services module. Service Module connects the data integration layer and GUI with MDM platform. The connecting interface is SOAP and JMS. The Service layer uses Spring, </w:t>
            </w:r>
            <w:proofErr w:type="spellStart"/>
            <w:r w:rsidRPr="0000031C">
              <w:rPr>
                <w:rFonts w:cstheme="minorHAnsi"/>
                <w:bCs/>
                <w:color w:val="404040" w:themeColor="text1" w:themeTint="BF"/>
              </w:rPr>
              <w:t>Ibatis</w:t>
            </w:r>
            <w:proofErr w:type="spellEnd"/>
            <w:r w:rsidRPr="0000031C">
              <w:rPr>
                <w:rFonts w:cstheme="minorHAnsi"/>
                <w:bCs/>
                <w:color w:val="404040" w:themeColor="text1" w:themeTint="BF"/>
              </w:rPr>
              <w:t xml:space="preserve"> Frameworks to process the request. </w:t>
            </w:r>
          </w:p>
          <w:p w14:paraId="53949354" w14:textId="77777777" w:rsidR="00327E2F" w:rsidRPr="003A1562" w:rsidRDefault="00327E2F" w:rsidP="008D293B">
            <w:pPr>
              <w:pBdr>
                <w:bottom w:val="single" w:sz="4" w:space="1" w:color="auto"/>
              </w:pBdr>
              <w:rPr>
                <w:sz w:val="16"/>
              </w:rPr>
            </w:pPr>
          </w:p>
          <w:p w14:paraId="67CCF98A" w14:textId="449C7A4B"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r w:rsidRPr="00EB6267">
              <w:rPr>
                <w:rFonts w:cstheme="minorHAnsi"/>
                <w:color w:val="0D0D0D" w:themeColor="text1" w:themeTint="F2"/>
                <w:sz w:val="20"/>
                <w:szCs w:val="21"/>
              </w:rPr>
              <w:t>Wipro Technologies, Bangalore as Senior Software Engineer</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 xml:space="preserve"> Jan’10 – Feb’12</w:t>
            </w:r>
          </w:p>
          <w:p w14:paraId="015408BD" w14:textId="7326787A" w:rsidR="0000031C"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Project: Number Portability Gateway </w:t>
            </w:r>
            <w:r w:rsidR="0000031C" w:rsidRPr="00615BC5">
              <w:rPr>
                <w:rFonts w:cstheme="minorHAnsi"/>
                <w:b/>
                <w:bCs/>
                <w:color w:val="404040" w:themeColor="text1" w:themeTint="BF"/>
              </w:rPr>
              <w:t xml:space="preserve"> </w:t>
            </w:r>
            <w:r w:rsidR="00615BC5">
              <w:rPr>
                <w:rFonts w:cstheme="minorHAnsi"/>
                <w:b/>
                <w:bCs/>
                <w:color w:val="404040" w:themeColor="text1" w:themeTint="BF"/>
              </w:rPr>
              <w:t xml:space="preserve">                                                                                                                                                      </w:t>
            </w:r>
            <w:r w:rsidR="0000031C" w:rsidRPr="0000031C">
              <w:rPr>
                <w:rFonts w:cstheme="minorHAnsi"/>
                <w:bCs/>
                <w:color w:val="404040" w:themeColor="text1" w:themeTint="BF"/>
              </w:rPr>
              <w:t>Jan’10 – Feb’12</w:t>
            </w:r>
          </w:p>
          <w:p w14:paraId="5289A954" w14:textId="0FDFEE70" w:rsidR="00327E2F"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Team Size</w:t>
            </w:r>
            <w:r w:rsidR="0000031C" w:rsidRPr="0000031C">
              <w:rPr>
                <w:rFonts w:cstheme="minorHAnsi"/>
                <w:bCs/>
                <w:color w:val="404040" w:themeColor="text1" w:themeTint="BF"/>
              </w:rPr>
              <w:t>:</w:t>
            </w:r>
            <w:r w:rsidRPr="0000031C">
              <w:rPr>
                <w:rFonts w:cstheme="minorHAnsi"/>
                <w:bCs/>
                <w:color w:val="404040" w:themeColor="text1" w:themeTint="BF"/>
              </w:rPr>
              <w:t xml:space="preserve"> 30 </w:t>
            </w:r>
          </w:p>
          <w:p w14:paraId="0631F008" w14:textId="539D376B" w:rsidR="00327E2F" w:rsidRPr="0000031C" w:rsidRDefault="0000031C"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 xml:space="preserve">Role: </w:t>
            </w:r>
            <w:r w:rsidR="00327E2F" w:rsidRPr="0000031C">
              <w:rPr>
                <w:rFonts w:cstheme="minorHAnsi"/>
                <w:bCs/>
                <w:color w:val="404040" w:themeColor="text1" w:themeTint="BF"/>
              </w:rPr>
              <w:t>Senior Developer</w:t>
            </w:r>
          </w:p>
          <w:p w14:paraId="0691A9F8" w14:textId="77777777" w:rsidR="0000031C"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Software Environment</w:t>
            </w:r>
            <w:r w:rsidR="0000031C" w:rsidRPr="00615BC5">
              <w:rPr>
                <w:rFonts w:cstheme="minorHAnsi"/>
                <w:b/>
                <w:bCs/>
                <w:color w:val="404040" w:themeColor="text1" w:themeTint="BF"/>
              </w:rPr>
              <w:t>:</w:t>
            </w:r>
            <w:r w:rsidRPr="00615BC5">
              <w:rPr>
                <w:rFonts w:cstheme="minorHAnsi"/>
                <w:b/>
                <w:bCs/>
                <w:color w:val="404040" w:themeColor="text1" w:themeTint="BF"/>
              </w:rPr>
              <w:t xml:space="preserve"> </w:t>
            </w:r>
            <w:r w:rsidRPr="0000031C">
              <w:rPr>
                <w:rFonts w:cstheme="minorHAnsi"/>
                <w:bCs/>
                <w:color w:val="404040" w:themeColor="text1" w:themeTint="BF"/>
              </w:rPr>
              <w:t xml:space="preserve">Web service, Struts, Java, EJB, Oracle, </w:t>
            </w:r>
            <w:proofErr w:type="spellStart"/>
            <w:r w:rsidRPr="0000031C">
              <w:rPr>
                <w:rFonts w:cstheme="minorHAnsi"/>
                <w:bCs/>
                <w:color w:val="404040" w:themeColor="text1" w:themeTint="BF"/>
              </w:rPr>
              <w:t>Jboss</w:t>
            </w:r>
            <w:proofErr w:type="spellEnd"/>
            <w:r w:rsidRPr="0000031C">
              <w:rPr>
                <w:rFonts w:cstheme="minorHAnsi"/>
                <w:bCs/>
                <w:color w:val="404040" w:themeColor="text1" w:themeTint="BF"/>
              </w:rPr>
              <w:t>,</w:t>
            </w:r>
            <w:r w:rsidR="0000031C" w:rsidRPr="0000031C">
              <w:rPr>
                <w:rFonts w:cstheme="minorHAnsi"/>
                <w:bCs/>
                <w:color w:val="404040" w:themeColor="text1" w:themeTint="BF"/>
              </w:rPr>
              <w:t xml:space="preserve"> </w:t>
            </w:r>
            <w:r w:rsidRPr="0000031C">
              <w:rPr>
                <w:rFonts w:cstheme="minorHAnsi"/>
                <w:bCs/>
                <w:color w:val="404040" w:themeColor="text1" w:themeTint="BF"/>
              </w:rPr>
              <w:t xml:space="preserve">JMS </w:t>
            </w:r>
          </w:p>
          <w:p w14:paraId="25EACFCC" w14:textId="77777777" w:rsidR="0000031C"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Client</w:t>
            </w:r>
            <w:r w:rsidR="0000031C" w:rsidRPr="00615BC5">
              <w:rPr>
                <w:rFonts w:cstheme="minorHAnsi"/>
                <w:b/>
                <w:bCs/>
                <w:color w:val="404040" w:themeColor="text1" w:themeTint="BF"/>
              </w:rPr>
              <w:t>:</w:t>
            </w:r>
            <w:r w:rsidRPr="00615BC5">
              <w:rPr>
                <w:rFonts w:cstheme="minorHAnsi"/>
                <w:b/>
                <w:bCs/>
                <w:color w:val="404040" w:themeColor="text1" w:themeTint="BF"/>
              </w:rPr>
              <w:t xml:space="preserve"> </w:t>
            </w:r>
            <w:r w:rsidRPr="0000031C">
              <w:rPr>
                <w:rFonts w:cstheme="minorHAnsi"/>
                <w:bCs/>
                <w:color w:val="404040" w:themeColor="text1" w:themeTint="BF"/>
              </w:rPr>
              <w:t xml:space="preserve">Telcordia Technology, ANTS Profiler </w:t>
            </w:r>
          </w:p>
          <w:p w14:paraId="2B984402" w14:textId="3A5DA69D" w:rsidR="00EB6267" w:rsidRPr="0000031C" w:rsidRDefault="00327E2F" w:rsidP="0000031C">
            <w:pPr>
              <w:pStyle w:val="CommentText"/>
              <w:pBdr>
                <w:bottom w:val="single" w:sz="4" w:space="1" w:color="auto"/>
              </w:pBdr>
              <w:rPr>
                <w:rFonts w:cstheme="minorHAnsi"/>
                <w:bCs/>
                <w:color w:val="404040" w:themeColor="text1" w:themeTint="BF"/>
              </w:rPr>
            </w:pPr>
            <w:r w:rsidRPr="00615BC5">
              <w:rPr>
                <w:rFonts w:cstheme="minorHAnsi"/>
                <w:b/>
                <w:bCs/>
                <w:color w:val="404040" w:themeColor="text1" w:themeTint="BF"/>
              </w:rPr>
              <w:t>Description</w:t>
            </w:r>
            <w:r w:rsidRPr="0000031C">
              <w:rPr>
                <w:rFonts w:cstheme="minorHAnsi"/>
                <w:bCs/>
                <w:color w:val="404040" w:themeColor="text1" w:themeTint="BF"/>
              </w:rPr>
              <w:t xml:space="preserve">: </w:t>
            </w:r>
            <w:r w:rsidR="0085254A">
              <w:rPr>
                <w:rFonts w:cstheme="minorHAnsi"/>
                <w:bCs/>
                <w:color w:val="404040" w:themeColor="text1" w:themeTint="BF"/>
              </w:rPr>
              <w:t>A</w:t>
            </w:r>
            <w:r w:rsidRPr="0000031C">
              <w:rPr>
                <w:rFonts w:cstheme="minorHAnsi"/>
                <w:bCs/>
                <w:color w:val="404040" w:themeColor="text1" w:themeTint="BF"/>
              </w:rPr>
              <w:t xml:space="preserve"> solution for implementing Mobile Number Portability for the Service Providers. NPG acts as Gateway and connects the service provider’s OSS/BSS application to the Clearing House which is the system used to support the exchange of MNP process messages between participants (operators) and to manage processes and databases required for MNP processes. NPG consists of different modules and interfaces which include OSS, SOAP, NEMS, Message Handler and GUI. NPG uses web services to communicate between NPG and the External Systems like OSS and CCH (Clearing House), NPG uses Struts 2.0 framework for GUI module and Oracle as the RDBMS. The MNP is achieved by processing a set of Messages between SP and CCH. NPG uses Queu</w:t>
            </w:r>
            <w:r w:rsidR="0085254A">
              <w:rPr>
                <w:rFonts w:cstheme="minorHAnsi"/>
                <w:bCs/>
                <w:color w:val="404040" w:themeColor="text1" w:themeTint="BF"/>
              </w:rPr>
              <w:t xml:space="preserve">e methodology to process all </w:t>
            </w:r>
            <w:r w:rsidRPr="0000031C">
              <w:rPr>
                <w:rFonts w:cstheme="minorHAnsi"/>
                <w:bCs/>
                <w:color w:val="404040" w:themeColor="text1" w:themeTint="BF"/>
              </w:rPr>
              <w:t xml:space="preserve">messages. </w:t>
            </w:r>
          </w:p>
          <w:p w14:paraId="37B08986" w14:textId="77777777" w:rsidR="00327E2F" w:rsidRPr="003A1562" w:rsidRDefault="00327E2F" w:rsidP="008D293B">
            <w:pPr>
              <w:pBdr>
                <w:bottom w:val="single" w:sz="4" w:space="1" w:color="auto"/>
              </w:pBdr>
              <w:rPr>
                <w:sz w:val="16"/>
              </w:rPr>
            </w:pPr>
          </w:p>
          <w:p w14:paraId="41E48EA5" w14:textId="37DEA214" w:rsidR="00EB6267" w:rsidRPr="00EB6267" w:rsidRDefault="00EB6267" w:rsidP="00EB6267">
            <w:pPr>
              <w:pBdr>
                <w:bottom w:val="single" w:sz="4" w:space="1" w:color="auto"/>
              </w:pBdr>
              <w:shd w:val="clear" w:color="auto" w:fill="DBE5F1" w:themeFill="accent1" w:themeFillTint="33"/>
              <w:rPr>
                <w:rFonts w:cstheme="minorHAnsi"/>
                <w:color w:val="0D0D0D" w:themeColor="text1" w:themeTint="F2"/>
                <w:sz w:val="20"/>
                <w:szCs w:val="21"/>
              </w:rPr>
            </w:pPr>
            <w:proofErr w:type="spellStart"/>
            <w:r w:rsidRPr="00EB6267">
              <w:rPr>
                <w:rFonts w:cstheme="minorHAnsi"/>
                <w:color w:val="0D0D0D" w:themeColor="text1" w:themeTint="F2"/>
                <w:sz w:val="20"/>
                <w:szCs w:val="21"/>
              </w:rPr>
              <w:t>ExcelaCom</w:t>
            </w:r>
            <w:proofErr w:type="spellEnd"/>
            <w:r w:rsidRPr="00EB6267">
              <w:rPr>
                <w:rFonts w:cstheme="minorHAnsi"/>
                <w:color w:val="0D0D0D" w:themeColor="text1" w:themeTint="F2"/>
                <w:sz w:val="20"/>
                <w:szCs w:val="21"/>
              </w:rPr>
              <w:t xml:space="preserve"> Technologies, Chennai as Programmer Analyst </w:t>
            </w:r>
            <w:r w:rsidR="00615BC5">
              <w:rPr>
                <w:rFonts w:cstheme="minorHAnsi"/>
                <w:color w:val="0D0D0D" w:themeColor="text1" w:themeTint="F2"/>
                <w:sz w:val="20"/>
                <w:szCs w:val="21"/>
              </w:rPr>
              <w:t xml:space="preserve">                                                                                                                  </w:t>
            </w:r>
            <w:r w:rsidRPr="00EB6267">
              <w:rPr>
                <w:rFonts w:cstheme="minorHAnsi"/>
                <w:color w:val="0D0D0D" w:themeColor="text1" w:themeTint="F2"/>
                <w:sz w:val="20"/>
                <w:szCs w:val="21"/>
              </w:rPr>
              <w:t>Dec’06 - Jan’10</w:t>
            </w:r>
          </w:p>
          <w:p w14:paraId="605ED84D" w14:textId="29A8E0CE" w:rsidR="00327E2F" w:rsidRPr="0000031C" w:rsidRDefault="00327E2F" w:rsidP="0000031C">
            <w:pPr>
              <w:pStyle w:val="CommentText"/>
              <w:pBdr>
                <w:bottom w:val="single" w:sz="4" w:space="1" w:color="auto"/>
              </w:pBdr>
              <w:rPr>
                <w:rFonts w:cstheme="minorHAnsi"/>
                <w:bCs/>
                <w:color w:val="404040" w:themeColor="text1" w:themeTint="BF"/>
              </w:rPr>
            </w:pPr>
            <w:r w:rsidRPr="008D4039">
              <w:rPr>
                <w:rFonts w:cstheme="minorHAnsi"/>
                <w:b/>
                <w:bCs/>
                <w:color w:val="404040" w:themeColor="text1" w:themeTint="BF"/>
              </w:rPr>
              <w:t>Project: Century Revenue Assurance</w:t>
            </w:r>
            <w:r w:rsidRPr="0000031C">
              <w:rPr>
                <w:rFonts w:cstheme="minorHAnsi"/>
                <w:bCs/>
                <w:color w:val="404040" w:themeColor="text1" w:themeTint="BF"/>
              </w:rPr>
              <w:t xml:space="preserve">  </w:t>
            </w:r>
            <w:r w:rsidR="008D4039">
              <w:rPr>
                <w:rFonts w:cstheme="minorHAnsi"/>
                <w:bCs/>
                <w:color w:val="404040" w:themeColor="text1" w:themeTint="BF"/>
              </w:rPr>
              <w:t xml:space="preserve">                                                                                                                                                     </w:t>
            </w:r>
            <w:r w:rsidR="00D92978">
              <w:rPr>
                <w:rFonts w:cstheme="minorHAnsi"/>
                <w:bCs/>
                <w:color w:val="404040" w:themeColor="text1" w:themeTint="BF"/>
              </w:rPr>
              <w:t xml:space="preserve"> </w:t>
            </w:r>
            <w:r w:rsidRPr="0000031C">
              <w:rPr>
                <w:rFonts w:cstheme="minorHAnsi"/>
                <w:bCs/>
                <w:color w:val="404040" w:themeColor="text1" w:themeTint="BF"/>
              </w:rPr>
              <w:t>Dec’08 – Jan’10</w:t>
            </w:r>
          </w:p>
          <w:p w14:paraId="54669A5A" w14:textId="25524647" w:rsidR="00327E2F" w:rsidRPr="0000031C" w:rsidRDefault="00327E2F" w:rsidP="0000031C">
            <w:pPr>
              <w:pStyle w:val="CommentText"/>
              <w:pBdr>
                <w:bottom w:val="single" w:sz="4" w:space="1" w:color="auto"/>
              </w:pBdr>
              <w:rPr>
                <w:rFonts w:cstheme="minorHAnsi"/>
                <w:bCs/>
                <w:color w:val="404040" w:themeColor="text1" w:themeTint="BF"/>
              </w:rPr>
            </w:pPr>
            <w:r w:rsidRPr="008D4039">
              <w:rPr>
                <w:rFonts w:cstheme="minorHAnsi"/>
                <w:b/>
                <w:bCs/>
                <w:color w:val="404040" w:themeColor="text1" w:themeTint="BF"/>
              </w:rPr>
              <w:t>Team Size</w:t>
            </w:r>
            <w:r w:rsidRPr="0000031C">
              <w:rPr>
                <w:rFonts w:cstheme="minorHAnsi"/>
                <w:bCs/>
                <w:color w:val="404040" w:themeColor="text1" w:themeTint="BF"/>
              </w:rPr>
              <w:t xml:space="preserve">: 15 </w:t>
            </w:r>
          </w:p>
          <w:p w14:paraId="7F3C58F1" w14:textId="2FA602A1" w:rsidR="00327E2F" w:rsidRPr="0000031C" w:rsidRDefault="00327E2F" w:rsidP="0000031C">
            <w:pPr>
              <w:pStyle w:val="CommentText"/>
              <w:pBdr>
                <w:bottom w:val="single" w:sz="4" w:space="1" w:color="auto"/>
              </w:pBdr>
              <w:rPr>
                <w:rFonts w:cstheme="minorHAnsi"/>
                <w:bCs/>
                <w:color w:val="404040" w:themeColor="text1" w:themeTint="BF"/>
              </w:rPr>
            </w:pPr>
            <w:r w:rsidRPr="008D4039">
              <w:rPr>
                <w:rFonts w:cstheme="minorHAnsi"/>
                <w:b/>
                <w:bCs/>
                <w:color w:val="404040" w:themeColor="text1" w:themeTint="BF"/>
              </w:rPr>
              <w:t>Role</w:t>
            </w:r>
            <w:r w:rsidRPr="0000031C">
              <w:rPr>
                <w:rFonts w:cstheme="minorHAnsi"/>
                <w:bCs/>
                <w:color w:val="404040" w:themeColor="text1" w:themeTint="BF"/>
              </w:rPr>
              <w:t>: Developer</w:t>
            </w:r>
          </w:p>
          <w:p w14:paraId="54228DD5" w14:textId="260968D9" w:rsidR="00327E2F" w:rsidRPr="0000031C" w:rsidRDefault="00327E2F" w:rsidP="0000031C">
            <w:pPr>
              <w:pStyle w:val="CommentText"/>
              <w:pBdr>
                <w:bottom w:val="single" w:sz="4" w:space="1" w:color="auto"/>
              </w:pBdr>
              <w:rPr>
                <w:rFonts w:cstheme="minorHAnsi"/>
                <w:bCs/>
                <w:color w:val="404040" w:themeColor="text1" w:themeTint="BF"/>
              </w:rPr>
            </w:pPr>
            <w:r w:rsidRPr="008D4039">
              <w:rPr>
                <w:rFonts w:cstheme="minorHAnsi"/>
                <w:b/>
                <w:bCs/>
                <w:color w:val="404040" w:themeColor="text1" w:themeTint="BF"/>
              </w:rPr>
              <w:t>Software Environment:</w:t>
            </w:r>
            <w:r w:rsidRPr="0000031C">
              <w:rPr>
                <w:rFonts w:cstheme="minorHAnsi"/>
                <w:bCs/>
                <w:color w:val="404040" w:themeColor="text1" w:themeTint="BF"/>
              </w:rPr>
              <w:t xml:space="preserve"> SOA, Web service, IBM MQ, JSP, Servlets, </w:t>
            </w:r>
            <w:proofErr w:type="spellStart"/>
            <w:r w:rsidRPr="0000031C">
              <w:rPr>
                <w:rFonts w:cstheme="minorHAnsi"/>
                <w:bCs/>
                <w:color w:val="404040" w:themeColor="text1" w:themeTint="BF"/>
              </w:rPr>
              <w:t>ServiceMix</w:t>
            </w:r>
            <w:proofErr w:type="spellEnd"/>
            <w:r w:rsidRPr="0000031C">
              <w:rPr>
                <w:rFonts w:cstheme="minorHAnsi"/>
                <w:bCs/>
                <w:color w:val="404040" w:themeColor="text1" w:themeTint="BF"/>
              </w:rPr>
              <w:t xml:space="preserve"> ESB, </w:t>
            </w:r>
            <w:proofErr w:type="spellStart"/>
            <w:r w:rsidRPr="0000031C">
              <w:rPr>
                <w:rFonts w:cstheme="minorHAnsi"/>
                <w:bCs/>
                <w:color w:val="404040" w:themeColor="text1" w:themeTint="BF"/>
              </w:rPr>
              <w:t>iReports</w:t>
            </w:r>
            <w:proofErr w:type="spellEnd"/>
            <w:r w:rsidRPr="0000031C">
              <w:rPr>
                <w:rFonts w:cstheme="minorHAnsi"/>
                <w:bCs/>
                <w:color w:val="404040" w:themeColor="text1" w:themeTint="BF"/>
              </w:rPr>
              <w:t>, Fusion Charts, ETL</w:t>
            </w:r>
            <w:r w:rsidR="008D4039">
              <w:rPr>
                <w:rFonts w:cstheme="minorHAnsi"/>
                <w:bCs/>
                <w:color w:val="404040" w:themeColor="text1" w:themeTint="BF"/>
              </w:rPr>
              <w:t xml:space="preserve"> (Pentaho DI), Oracle 9i, </w:t>
            </w:r>
            <w:proofErr w:type="spellStart"/>
            <w:r w:rsidR="008D4039">
              <w:rPr>
                <w:rFonts w:cstheme="minorHAnsi"/>
                <w:bCs/>
                <w:color w:val="404040" w:themeColor="text1" w:themeTint="BF"/>
              </w:rPr>
              <w:t>Jboss</w:t>
            </w:r>
            <w:proofErr w:type="spellEnd"/>
            <w:r w:rsidRPr="0000031C">
              <w:rPr>
                <w:rFonts w:cstheme="minorHAnsi"/>
                <w:bCs/>
                <w:color w:val="404040" w:themeColor="text1" w:themeTint="BF"/>
              </w:rPr>
              <w:t xml:space="preserve">, Spring, </w:t>
            </w:r>
            <w:proofErr w:type="spellStart"/>
            <w:r w:rsidRPr="0000031C">
              <w:rPr>
                <w:rFonts w:cstheme="minorHAnsi"/>
                <w:bCs/>
                <w:color w:val="404040" w:themeColor="text1" w:themeTint="BF"/>
              </w:rPr>
              <w:t>Appdynamics</w:t>
            </w:r>
            <w:proofErr w:type="spellEnd"/>
            <w:r w:rsidRPr="0000031C">
              <w:rPr>
                <w:rFonts w:cstheme="minorHAnsi"/>
                <w:bCs/>
                <w:color w:val="404040" w:themeColor="text1" w:themeTint="BF"/>
              </w:rPr>
              <w:t xml:space="preserve"> </w:t>
            </w:r>
          </w:p>
          <w:p w14:paraId="01418FEF" w14:textId="4CA8166B" w:rsidR="00327E2F" w:rsidRPr="0000031C" w:rsidRDefault="00327E2F" w:rsidP="0000031C">
            <w:pPr>
              <w:pStyle w:val="CommentText"/>
              <w:pBdr>
                <w:bottom w:val="single" w:sz="4" w:space="1" w:color="auto"/>
              </w:pBdr>
              <w:rPr>
                <w:rFonts w:cstheme="minorHAnsi"/>
                <w:bCs/>
                <w:color w:val="404040" w:themeColor="text1" w:themeTint="BF"/>
              </w:rPr>
            </w:pPr>
            <w:r w:rsidRPr="008D4039">
              <w:rPr>
                <w:rFonts w:cstheme="minorHAnsi"/>
                <w:b/>
                <w:bCs/>
                <w:color w:val="404040" w:themeColor="text1" w:themeTint="BF"/>
              </w:rPr>
              <w:t>Client:</w:t>
            </w:r>
            <w:r w:rsidRPr="0000031C">
              <w:rPr>
                <w:rFonts w:cstheme="minorHAnsi"/>
                <w:bCs/>
                <w:color w:val="404040" w:themeColor="text1" w:themeTint="BF"/>
              </w:rPr>
              <w:t xml:space="preserve"> Verizon </w:t>
            </w:r>
          </w:p>
          <w:p w14:paraId="3D19F1A4" w14:textId="5E3734D7" w:rsidR="00EB6267" w:rsidRPr="0000031C" w:rsidRDefault="00327E2F" w:rsidP="0000031C">
            <w:pPr>
              <w:pStyle w:val="CommentText"/>
              <w:pBdr>
                <w:bottom w:val="single" w:sz="4" w:space="1" w:color="auto"/>
              </w:pBdr>
              <w:rPr>
                <w:rFonts w:cstheme="minorHAnsi"/>
                <w:bCs/>
                <w:color w:val="404040" w:themeColor="text1" w:themeTint="BF"/>
              </w:rPr>
            </w:pPr>
            <w:r w:rsidRPr="008D4039">
              <w:rPr>
                <w:rFonts w:cstheme="minorHAnsi"/>
                <w:b/>
                <w:bCs/>
                <w:color w:val="404040" w:themeColor="text1" w:themeTint="BF"/>
              </w:rPr>
              <w:t>Description</w:t>
            </w:r>
            <w:r w:rsidRPr="0000031C">
              <w:rPr>
                <w:rFonts w:cstheme="minorHAnsi"/>
                <w:bCs/>
                <w:color w:val="404040" w:themeColor="text1" w:themeTint="BF"/>
              </w:rPr>
              <w:t>: (CRA) is a system th</w:t>
            </w:r>
            <w:r w:rsidR="0085254A">
              <w:rPr>
                <w:rFonts w:cstheme="minorHAnsi"/>
                <w:bCs/>
                <w:color w:val="404040" w:themeColor="text1" w:themeTint="BF"/>
              </w:rPr>
              <w:t>at is designed &amp;</w:t>
            </w:r>
            <w:r w:rsidRPr="0000031C">
              <w:rPr>
                <w:rFonts w:cstheme="minorHAnsi"/>
                <w:bCs/>
                <w:color w:val="404040" w:themeColor="text1" w:themeTint="BF"/>
              </w:rPr>
              <w:t xml:space="preserve"> developed to tackle critical revenue assurance challenges across the entire revenue chain. This system will help majo</w:t>
            </w:r>
            <w:r w:rsidR="0085254A">
              <w:rPr>
                <w:rFonts w:cstheme="minorHAnsi"/>
                <w:bCs/>
                <w:color w:val="404040" w:themeColor="text1" w:themeTint="BF"/>
              </w:rPr>
              <w:t xml:space="preserve">r telecom players to handle </w:t>
            </w:r>
            <w:r w:rsidRPr="0000031C">
              <w:rPr>
                <w:rFonts w:cstheme="minorHAnsi"/>
                <w:bCs/>
                <w:color w:val="404040" w:themeColor="text1" w:themeTint="BF"/>
              </w:rPr>
              <w:t>difficult task of managing its revenue leakages Which may occur due to the technical errors in provisioning systems, Fault i</w:t>
            </w:r>
            <w:r w:rsidR="0085254A">
              <w:rPr>
                <w:rFonts w:cstheme="minorHAnsi"/>
                <w:bCs/>
                <w:color w:val="404040" w:themeColor="text1" w:themeTint="BF"/>
              </w:rPr>
              <w:t>n the billing systems, fraud &amp; n</w:t>
            </w:r>
            <w:r w:rsidRPr="0000031C">
              <w:rPr>
                <w:rFonts w:cstheme="minorHAnsi"/>
                <w:bCs/>
                <w:color w:val="404040" w:themeColor="text1" w:themeTint="BF"/>
              </w:rPr>
              <w:t xml:space="preserve">etwork issues. </w:t>
            </w:r>
            <w:r w:rsidR="0085254A">
              <w:rPr>
                <w:rFonts w:cstheme="minorHAnsi"/>
                <w:bCs/>
                <w:color w:val="404040" w:themeColor="text1" w:themeTint="BF"/>
              </w:rPr>
              <w:t xml:space="preserve">It </w:t>
            </w:r>
            <w:r w:rsidRPr="0000031C">
              <w:rPr>
                <w:rFonts w:cstheme="minorHAnsi"/>
                <w:bCs/>
                <w:color w:val="404040" w:themeColor="text1" w:themeTint="BF"/>
              </w:rPr>
              <w:t>has the capability of connecting to different external systems through different interfaces like FTP, SFTP, W</w:t>
            </w:r>
            <w:r w:rsidR="0085254A">
              <w:rPr>
                <w:rFonts w:cstheme="minorHAnsi"/>
                <w:bCs/>
                <w:color w:val="404040" w:themeColor="text1" w:themeTint="BF"/>
              </w:rPr>
              <w:t xml:space="preserve">eb Service, and MQ to fetch </w:t>
            </w:r>
            <w:r w:rsidRPr="0000031C">
              <w:rPr>
                <w:rFonts w:cstheme="minorHAnsi"/>
                <w:bCs/>
                <w:color w:val="404040" w:themeColor="text1" w:themeTint="BF"/>
              </w:rPr>
              <w:t>Feed. This system implements the SOA architecture by implementing Service Mix in it. The incoming feed</w:t>
            </w:r>
            <w:r w:rsidR="0085254A">
              <w:rPr>
                <w:rFonts w:cstheme="minorHAnsi"/>
                <w:bCs/>
                <w:color w:val="404040" w:themeColor="text1" w:themeTint="BF"/>
              </w:rPr>
              <w:t xml:space="preserve"> is transformed to data for </w:t>
            </w:r>
            <w:r w:rsidRPr="0000031C">
              <w:rPr>
                <w:rFonts w:cstheme="minorHAnsi"/>
                <w:bCs/>
                <w:color w:val="404040" w:themeColor="text1" w:themeTint="BF"/>
              </w:rPr>
              <w:t xml:space="preserve">reports by the ETL capability of this system. The GUI tier of the system has implemented Fusion Charts to have a rich look in the reports, apart from Jasper Reports. The GUI tier follows the MVC pattern. </w:t>
            </w:r>
          </w:p>
          <w:p w14:paraId="763FC041" w14:textId="4ED17ECF" w:rsidR="00EB6267" w:rsidRPr="0085254A" w:rsidRDefault="00EB6267" w:rsidP="0000031C">
            <w:pPr>
              <w:pStyle w:val="CommentText"/>
              <w:pBdr>
                <w:bottom w:val="single" w:sz="4" w:space="1" w:color="auto"/>
              </w:pBdr>
              <w:rPr>
                <w:rFonts w:cstheme="minorHAnsi"/>
                <w:bCs/>
                <w:color w:val="404040" w:themeColor="text1" w:themeTint="BF"/>
                <w:sz w:val="10"/>
              </w:rPr>
            </w:pPr>
          </w:p>
          <w:p w14:paraId="2CB0601A" w14:textId="0FA56F2C" w:rsidR="0085254A" w:rsidRPr="0085254A" w:rsidRDefault="0085254A" w:rsidP="0000031C">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 xml:space="preserve">Project: IPTV                                                                                                                                                                                                   </w:t>
            </w:r>
            <w:r w:rsidRPr="0085254A">
              <w:rPr>
                <w:rFonts w:cstheme="minorHAnsi"/>
                <w:bCs/>
                <w:color w:val="404040" w:themeColor="text1" w:themeTint="BF"/>
              </w:rPr>
              <w:t>May’08 – Dec’08</w:t>
            </w:r>
          </w:p>
          <w:p w14:paraId="16A4B8EB" w14:textId="1673B6C0" w:rsidR="0085254A" w:rsidRPr="0085254A" w:rsidRDefault="0085254A" w:rsidP="0000031C">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Team Size</w:t>
            </w:r>
            <w:r w:rsidRPr="0085254A">
              <w:rPr>
                <w:rFonts w:cstheme="minorHAnsi"/>
                <w:bCs/>
                <w:color w:val="404040" w:themeColor="text1" w:themeTint="BF"/>
              </w:rPr>
              <w:t xml:space="preserve">: 23 </w:t>
            </w:r>
          </w:p>
          <w:p w14:paraId="22519314" w14:textId="77777777" w:rsidR="0085254A" w:rsidRPr="0085254A" w:rsidRDefault="0085254A" w:rsidP="0000031C">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Role</w:t>
            </w:r>
            <w:r w:rsidRPr="0085254A">
              <w:rPr>
                <w:rFonts w:cstheme="minorHAnsi"/>
                <w:bCs/>
                <w:color w:val="404040" w:themeColor="text1" w:themeTint="BF"/>
              </w:rPr>
              <w:t xml:space="preserve">: Developer </w:t>
            </w:r>
          </w:p>
          <w:p w14:paraId="4692FAB9" w14:textId="77777777" w:rsidR="0085254A" w:rsidRPr="0085254A" w:rsidRDefault="0085254A" w:rsidP="0000031C">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 xml:space="preserve">Software Environment: </w:t>
            </w:r>
            <w:r w:rsidRPr="0085254A">
              <w:rPr>
                <w:rFonts w:cstheme="minorHAnsi"/>
                <w:bCs/>
                <w:color w:val="404040" w:themeColor="text1" w:themeTint="BF"/>
              </w:rPr>
              <w:t xml:space="preserve">EJB, JSP, JDBC, Servlets, Web Service, Oracle 9i, M6, </w:t>
            </w:r>
            <w:proofErr w:type="spellStart"/>
            <w:r w:rsidRPr="0085254A">
              <w:rPr>
                <w:rFonts w:cstheme="minorHAnsi"/>
                <w:bCs/>
                <w:color w:val="404040" w:themeColor="text1" w:themeTint="BF"/>
              </w:rPr>
              <w:t>Weblogic</w:t>
            </w:r>
            <w:proofErr w:type="spellEnd"/>
            <w:r w:rsidRPr="0085254A">
              <w:rPr>
                <w:rFonts w:cstheme="minorHAnsi"/>
                <w:bCs/>
                <w:color w:val="404040" w:themeColor="text1" w:themeTint="BF"/>
              </w:rPr>
              <w:t xml:space="preserve"> server, Spring. Client </w:t>
            </w:r>
            <w:proofErr w:type="spellStart"/>
            <w:r w:rsidRPr="0085254A">
              <w:rPr>
                <w:rFonts w:cstheme="minorHAnsi"/>
                <w:bCs/>
                <w:color w:val="404040" w:themeColor="text1" w:themeTint="BF"/>
              </w:rPr>
              <w:t>Peurto</w:t>
            </w:r>
            <w:proofErr w:type="spellEnd"/>
            <w:r w:rsidRPr="0085254A">
              <w:rPr>
                <w:rFonts w:cstheme="minorHAnsi"/>
                <w:bCs/>
                <w:color w:val="404040" w:themeColor="text1" w:themeTint="BF"/>
              </w:rPr>
              <w:t xml:space="preserve"> Rico Telecom, USA. </w:t>
            </w:r>
          </w:p>
          <w:p w14:paraId="55FAAD34" w14:textId="144217AD" w:rsidR="0085254A" w:rsidRPr="0085254A" w:rsidRDefault="0085254A" w:rsidP="0000031C">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Description</w:t>
            </w:r>
            <w:r w:rsidRPr="0085254A">
              <w:rPr>
                <w:rFonts w:cstheme="minorHAnsi"/>
                <w:bCs/>
                <w:color w:val="404040" w:themeColor="text1" w:themeTint="BF"/>
              </w:rPr>
              <w:t xml:space="preserve">: IPTV is a web-portal created for the Puerto Rico Telephone Company’s new product claro </w:t>
            </w:r>
            <w:proofErr w:type="gramStart"/>
            <w:r w:rsidRPr="0085254A">
              <w:rPr>
                <w:rFonts w:cstheme="minorHAnsi"/>
                <w:bCs/>
                <w:color w:val="404040" w:themeColor="text1" w:themeTint="BF"/>
              </w:rPr>
              <w:t>TV .This</w:t>
            </w:r>
            <w:proofErr w:type="gramEnd"/>
            <w:r w:rsidRPr="0085254A">
              <w:rPr>
                <w:rFonts w:cstheme="minorHAnsi"/>
                <w:bCs/>
                <w:color w:val="404040" w:themeColor="text1" w:themeTint="BF"/>
              </w:rPr>
              <w:t xml:space="preserve"> order entry system will provide a comprehensive user interface for clients and Customer Services Representatives (CSR) to place orders for the IPTV service and provide options to package new HSI, VoIP or PRTC Landline Service. IPTV Web-Portal will support New Connects </w:t>
            </w:r>
            <w:proofErr w:type="spellStart"/>
            <w:r w:rsidRPr="0085254A">
              <w:rPr>
                <w:rFonts w:cstheme="minorHAnsi"/>
                <w:bCs/>
                <w:color w:val="404040" w:themeColor="text1" w:themeTint="BF"/>
              </w:rPr>
              <w:t>Iptv</w:t>
            </w:r>
            <w:proofErr w:type="spellEnd"/>
            <w:r w:rsidRPr="0085254A">
              <w:rPr>
                <w:rFonts w:cstheme="minorHAnsi"/>
                <w:bCs/>
                <w:color w:val="404040" w:themeColor="text1" w:themeTint="BF"/>
              </w:rPr>
              <w:t xml:space="preserve"> provisioning service for provisioning of IPTV service. IT will capture orders for IPTV packages defined as: Premium, Intermediate, Basic and also add HSI &amp; IPTV VoIP </w:t>
            </w:r>
            <w:proofErr w:type="spellStart"/>
            <w:r w:rsidRPr="0085254A">
              <w:rPr>
                <w:rFonts w:cstheme="minorHAnsi"/>
                <w:bCs/>
                <w:color w:val="404040" w:themeColor="text1" w:themeTint="BF"/>
              </w:rPr>
              <w:t>Packages.The</w:t>
            </w:r>
            <w:proofErr w:type="spellEnd"/>
            <w:r w:rsidRPr="0085254A">
              <w:rPr>
                <w:rFonts w:cstheme="minorHAnsi"/>
                <w:bCs/>
                <w:color w:val="404040" w:themeColor="text1" w:themeTint="BF"/>
              </w:rPr>
              <w:t xml:space="preserve"> interfaces involved are </w:t>
            </w:r>
            <w:proofErr w:type="spellStart"/>
            <w:r w:rsidRPr="0085254A">
              <w:rPr>
                <w:rFonts w:cstheme="minorHAnsi"/>
                <w:bCs/>
                <w:color w:val="404040" w:themeColor="text1" w:themeTint="BF"/>
              </w:rPr>
              <w:t>Metasolv</w:t>
            </w:r>
            <w:proofErr w:type="spellEnd"/>
            <w:r w:rsidRPr="0085254A">
              <w:rPr>
                <w:rFonts w:cstheme="minorHAnsi"/>
                <w:bCs/>
                <w:color w:val="404040" w:themeColor="text1" w:themeTint="BF"/>
              </w:rPr>
              <w:t xml:space="preserve">, </w:t>
            </w:r>
            <w:proofErr w:type="gramStart"/>
            <w:r w:rsidRPr="0085254A">
              <w:rPr>
                <w:rFonts w:cstheme="minorHAnsi"/>
                <w:bCs/>
                <w:color w:val="404040" w:themeColor="text1" w:themeTint="BF"/>
              </w:rPr>
              <w:t>Amdocs ,ADA</w:t>
            </w:r>
            <w:proofErr w:type="gramEnd"/>
            <w:r w:rsidRPr="0085254A">
              <w:rPr>
                <w:rFonts w:cstheme="minorHAnsi"/>
                <w:bCs/>
                <w:color w:val="404040" w:themeColor="text1" w:themeTint="BF"/>
              </w:rPr>
              <w:t xml:space="preserve"> ,AAIS , </w:t>
            </w:r>
            <w:proofErr w:type="spellStart"/>
            <w:r w:rsidRPr="0085254A">
              <w:rPr>
                <w:rFonts w:cstheme="minorHAnsi"/>
                <w:bCs/>
                <w:color w:val="404040" w:themeColor="text1" w:themeTint="BF"/>
              </w:rPr>
              <w:t>Facs</w:t>
            </w:r>
            <w:proofErr w:type="spellEnd"/>
            <w:r w:rsidRPr="0085254A">
              <w:rPr>
                <w:rFonts w:cstheme="minorHAnsi"/>
                <w:bCs/>
                <w:color w:val="404040" w:themeColor="text1" w:themeTint="BF"/>
              </w:rPr>
              <w:t>/</w:t>
            </w:r>
            <w:proofErr w:type="spellStart"/>
            <w:r w:rsidRPr="0085254A">
              <w:rPr>
                <w:rFonts w:cstheme="minorHAnsi"/>
                <w:bCs/>
                <w:color w:val="404040" w:themeColor="text1" w:themeTint="BF"/>
              </w:rPr>
              <w:t>Fact,Trans</w:t>
            </w:r>
            <w:proofErr w:type="spellEnd"/>
            <w:r w:rsidRPr="0085254A">
              <w:rPr>
                <w:rFonts w:cstheme="minorHAnsi"/>
                <w:bCs/>
                <w:color w:val="404040" w:themeColor="text1" w:themeTint="BF"/>
              </w:rPr>
              <w:t xml:space="preserve"> Union. </w:t>
            </w:r>
          </w:p>
          <w:p w14:paraId="5FE65FAE" w14:textId="06AA4665" w:rsidR="0085254A" w:rsidRPr="0085254A" w:rsidRDefault="0085254A" w:rsidP="0000031C">
            <w:pPr>
              <w:pStyle w:val="CommentText"/>
              <w:pBdr>
                <w:bottom w:val="single" w:sz="4" w:space="1" w:color="auto"/>
              </w:pBdr>
              <w:rPr>
                <w:rFonts w:cstheme="minorHAnsi"/>
                <w:bCs/>
                <w:color w:val="404040" w:themeColor="text1" w:themeTint="BF"/>
                <w:sz w:val="10"/>
              </w:rPr>
            </w:pPr>
          </w:p>
          <w:p w14:paraId="60EC071B" w14:textId="0AFA47F7" w:rsidR="0085254A" w:rsidRPr="0085254A" w:rsidRDefault="0085254A" w:rsidP="0000031C">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Project: Customer Manager</w:t>
            </w:r>
            <w:r>
              <w:rPr>
                <w:rFonts w:cstheme="minorHAnsi"/>
                <w:bCs/>
                <w:color w:val="404040" w:themeColor="text1" w:themeTint="BF"/>
              </w:rPr>
              <w:t xml:space="preserve">                                                                                                                                                                       </w:t>
            </w:r>
            <w:r w:rsidRPr="0085254A">
              <w:rPr>
                <w:rFonts w:cstheme="minorHAnsi"/>
                <w:bCs/>
                <w:color w:val="404040" w:themeColor="text1" w:themeTint="BF"/>
              </w:rPr>
              <w:t xml:space="preserve"> Dec’06 – May’08</w:t>
            </w:r>
          </w:p>
          <w:p w14:paraId="06503BA5" w14:textId="2CF50F42" w:rsidR="0085254A" w:rsidRDefault="0085254A" w:rsidP="0000031C">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Team Size</w:t>
            </w:r>
            <w:r w:rsidRPr="0085254A">
              <w:rPr>
                <w:rFonts w:cstheme="minorHAnsi"/>
                <w:bCs/>
                <w:color w:val="404040" w:themeColor="text1" w:themeTint="BF"/>
              </w:rPr>
              <w:t xml:space="preserve">: 10 </w:t>
            </w:r>
          </w:p>
          <w:p w14:paraId="505710BF" w14:textId="6737B103" w:rsidR="0085254A" w:rsidRPr="0085254A" w:rsidRDefault="0085254A" w:rsidP="0000031C">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Role</w:t>
            </w:r>
            <w:r>
              <w:rPr>
                <w:rFonts w:cstheme="minorHAnsi"/>
                <w:bCs/>
                <w:color w:val="404040" w:themeColor="text1" w:themeTint="BF"/>
              </w:rPr>
              <w:t xml:space="preserve">: </w:t>
            </w:r>
            <w:r w:rsidRPr="0085254A">
              <w:rPr>
                <w:rFonts w:cstheme="minorHAnsi"/>
                <w:bCs/>
                <w:color w:val="404040" w:themeColor="text1" w:themeTint="BF"/>
              </w:rPr>
              <w:t>Developer</w:t>
            </w:r>
          </w:p>
          <w:p w14:paraId="33B5494E" w14:textId="27D7432E" w:rsidR="0085254A" w:rsidRPr="0085254A" w:rsidRDefault="0085254A" w:rsidP="0000031C">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Software Environment</w:t>
            </w:r>
            <w:r w:rsidRPr="0085254A">
              <w:rPr>
                <w:rFonts w:cstheme="minorHAnsi"/>
                <w:bCs/>
                <w:color w:val="404040" w:themeColor="text1" w:themeTint="BF"/>
              </w:rPr>
              <w:t xml:space="preserve">: EJB, JSP, </w:t>
            </w:r>
            <w:proofErr w:type="spellStart"/>
            <w:proofErr w:type="gramStart"/>
            <w:r w:rsidRPr="0085254A">
              <w:rPr>
                <w:rFonts w:cstheme="minorHAnsi"/>
                <w:bCs/>
                <w:color w:val="404040" w:themeColor="text1" w:themeTint="BF"/>
              </w:rPr>
              <w:t>Servlets,Java</w:t>
            </w:r>
            <w:proofErr w:type="spellEnd"/>
            <w:proofErr w:type="gramEnd"/>
            <w:r w:rsidRPr="0085254A">
              <w:rPr>
                <w:rFonts w:cstheme="minorHAnsi"/>
                <w:bCs/>
                <w:color w:val="404040" w:themeColor="text1" w:themeTint="BF"/>
              </w:rPr>
              <w:t>, JavaScript, JTA, Oracle 9i, JMS, JBOSS, Spring , Hibernate, XSLT, XML, , XPath, XML DOM, SAX and Stax parser, jQuery, Ext-</w:t>
            </w:r>
            <w:proofErr w:type="spellStart"/>
            <w:r w:rsidRPr="0085254A">
              <w:rPr>
                <w:rFonts w:cstheme="minorHAnsi"/>
                <w:bCs/>
                <w:color w:val="404040" w:themeColor="text1" w:themeTint="BF"/>
              </w:rPr>
              <w:t>Js</w:t>
            </w:r>
            <w:proofErr w:type="spellEnd"/>
            <w:r w:rsidRPr="0085254A">
              <w:rPr>
                <w:rFonts w:cstheme="minorHAnsi"/>
                <w:bCs/>
                <w:color w:val="404040" w:themeColor="text1" w:themeTint="BF"/>
              </w:rPr>
              <w:t xml:space="preserve"> Client </w:t>
            </w:r>
            <w:proofErr w:type="spellStart"/>
            <w:r w:rsidRPr="0085254A">
              <w:rPr>
                <w:rFonts w:cstheme="minorHAnsi"/>
                <w:bCs/>
                <w:color w:val="404040" w:themeColor="text1" w:themeTint="BF"/>
              </w:rPr>
              <w:t>ExcelaCom</w:t>
            </w:r>
            <w:proofErr w:type="spellEnd"/>
            <w:r w:rsidRPr="0085254A">
              <w:rPr>
                <w:rFonts w:cstheme="minorHAnsi"/>
                <w:bCs/>
                <w:color w:val="404040" w:themeColor="text1" w:themeTint="BF"/>
              </w:rPr>
              <w:t xml:space="preserve"> </w:t>
            </w:r>
          </w:p>
          <w:p w14:paraId="1940B626" w14:textId="047AE8DB" w:rsidR="008D293B" w:rsidRPr="00CA71F3" w:rsidRDefault="0085254A" w:rsidP="00CA71F3">
            <w:pPr>
              <w:pStyle w:val="CommentText"/>
              <w:pBdr>
                <w:bottom w:val="single" w:sz="4" w:space="1" w:color="auto"/>
              </w:pBdr>
              <w:rPr>
                <w:rFonts w:cstheme="minorHAnsi"/>
                <w:bCs/>
                <w:color w:val="404040" w:themeColor="text1" w:themeTint="BF"/>
              </w:rPr>
            </w:pPr>
            <w:r w:rsidRPr="0085254A">
              <w:rPr>
                <w:rFonts w:cstheme="minorHAnsi"/>
                <w:b/>
                <w:bCs/>
                <w:color w:val="404040" w:themeColor="text1" w:themeTint="BF"/>
              </w:rPr>
              <w:t>Description</w:t>
            </w:r>
            <w:r w:rsidRPr="0085254A">
              <w:rPr>
                <w:rFonts w:cstheme="minorHAnsi"/>
                <w:bCs/>
                <w:color w:val="404040" w:themeColor="text1" w:themeTint="BF"/>
              </w:rPr>
              <w:t>: Customer Manager is a CRM application designed for the Customer Service Representatives of telecom companies to perform customer management activities like maintaining customer records, processing work orders, service activation and support services. A powerful customer information system will help the CSR to organize business critical customer data more efficiently. Customer Manager provides centralized access to the customer information in a comprehensive way by connecting to the customer information database and external systems with the help of Century Interface to perform various tasks such as credit card validation, address validation and obtaining credit score. Customer Manager consolidates all the customer information in one easy-to-use system to give an instant access to the information on one screen, which enables the CSR to quickly respond to customer inquiries. The application also interacts with an external product catalog through a centralized gate</w:t>
            </w:r>
            <w:r>
              <w:rPr>
                <w:rFonts w:cstheme="minorHAnsi"/>
                <w:bCs/>
                <w:color w:val="404040" w:themeColor="text1" w:themeTint="BF"/>
              </w:rPr>
              <w:t xml:space="preserve">way to fetch and highlight l </w:t>
            </w:r>
            <w:proofErr w:type="spellStart"/>
            <w:r w:rsidRPr="0085254A">
              <w:rPr>
                <w:rFonts w:cstheme="minorHAnsi"/>
                <w:bCs/>
                <w:color w:val="404040" w:themeColor="text1" w:themeTint="BF"/>
              </w:rPr>
              <w:t>atest</w:t>
            </w:r>
            <w:proofErr w:type="spellEnd"/>
            <w:r w:rsidRPr="0085254A">
              <w:rPr>
                <w:rFonts w:cstheme="minorHAnsi"/>
                <w:bCs/>
                <w:color w:val="404040" w:themeColor="text1" w:themeTint="BF"/>
              </w:rPr>
              <w:t xml:space="preserve"> available products and services to a customer leading to service ordering by the customer. The system provides user authorization and authentication by implementing rol</w:t>
            </w:r>
            <w:r>
              <w:rPr>
                <w:rFonts w:cstheme="minorHAnsi"/>
                <w:bCs/>
                <w:color w:val="404040" w:themeColor="text1" w:themeTint="BF"/>
              </w:rPr>
              <w:t>e/</w:t>
            </w:r>
            <w:proofErr w:type="gramStart"/>
            <w:r>
              <w:rPr>
                <w:rFonts w:cstheme="minorHAnsi"/>
                <w:bCs/>
                <w:color w:val="404040" w:themeColor="text1" w:themeTint="BF"/>
              </w:rPr>
              <w:t>privilege based</w:t>
            </w:r>
            <w:proofErr w:type="gramEnd"/>
            <w:r>
              <w:rPr>
                <w:rFonts w:cstheme="minorHAnsi"/>
                <w:bCs/>
                <w:color w:val="404040" w:themeColor="text1" w:themeTint="BF"/>
              </w:rPr>
              <w:t xml:space="preserve"> access to </w:t>
            </w:r>
            <w:r w:rsidRPr="0085254A">
              <w:rPr>
                <w:rFonts w:cstheme="minorHAnsi"/>
                <w:bCs/>
                <w:color w:val="404040" w:themeColor="text1" w:themeTint="BF"/>
              </w:rPr>
              <w:t xml:space="preserve">system. </w:t>
            </w:r>
          </w:p>
        </w:tc>
      </w:tr>
    </w:tbl>
    <w:p w14:paraId="0471619D" w14:textId="4043EC43" w:rsidR="003A395C" w:rsidRPr="00A01A55" w:rsidRDefault="003A395C" w:rsidP="00F83B7B">
      <w:pPr>
        <w:spacing w:line="480" w:lineRule="auto"/>
        <w:rPr>
          <w:rFonts w:cstheme="minorHAnsi"/>
          <w:color w:val="404040" w:themeColor="text1" w:themeTint="BF"/>
          <w:sz w:val="2"/>
          <w:szCs w:val="18"/>
        </w:rPr>
      </w:pPr>
    </w:p>
    <w:sectPr w:rsidR="003A395C" w:rsidRPr="00A01A55" w:rsidSect="00105D6D">
      <w:headerReference w:type="even" r:id="rId17"/>
      <w:headerReference w:type="default" r:id="rId18"/>
      <w:footerReference w:type="even" r:id="rId19"/>
      <w:footerReference w:type="default" r:id="rId20"/>
      <w:headerReference w:type="first" r:id="rId21"/>
      <w:footerReference w:type="first" r:id="rId22"/>
      <w:pgSz w:w="11909" w:h="16834" w:code="9"/>
      <w:pgMar w:top="270" w:right="479" w:bottom="9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3F71" w14:textId="77777777" w:rsidR="00751A47" w:rsidRDefault="00751A47" w:rsidP="00F25858">
      <w:pPr>
        <w:spacing w:line="240" w:lineRule="auto"/>
      </w:pPr>
      <w:r>
        <w:separator/>
      </w:r>
    </w:p>
  </w:endnote>
  <w:endnote w:type="continuationSeparator" w:id="0">
    <w:p w14:paraId="295B40EB" w14:textId="77777777" w:rsidR="00751A47" w:rsidRDefault="00751A47" w:rsidP="00F25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erif">
    <w:altName w:val="MS Gothic"/>
    <w:charset w:val="00"/>
    <w:family w:val="roman"/>
    <w:pitch w:val="variable"/>
    <w:sig w:usb0="E50006FF" w:usb1="5200F9FB" w:usb2="0A04002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86AF" w14:textId="77777777" w:rsidR="00143DE4" w:rsidRDefault="00143D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DDA6F" w14:textId="77777777" w:rsidR="00143DE4" w:rsidRDefault="00143D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7CFC" w14:textId="77777777" w:rsidR="00143DE4" w:rsidRDefault="00143D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25489" w14:textId="77777777" w:rsidR="00751A47" w:rsidRDefault="00751A47" w:rsidP="00F25858">
      <w:pPr>
        <w:spacing w:line="240" w:lineRule="auto"/>
      </w:pPr>
      <w:r>
        <w:separator/>
      </w:r>
    </w:p>
  </w:footnote>
  <w:footnote w:type="continuationSeparator" w:id="0">
    <w:p w14:paraId="2B4F0B59" w14:textId="77777777" w:rsidR="00751A47" w:rsidRDefault="00751A47" w:rsidP="00F258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094FD" w14:textId="77777777" w:rsidR="00143DE4" w:rsidRDefault="00143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4718" w14:textId="77777777" w:rsidR="00143DE4" w:rsidRDefault="00143D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BE1FC" w14:textId="77777777" w:rsidR="00143DE4" w:rsidRDefault="00143D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21.75pt;height:21.75pt;visibility:visible;mso-wrap-style:square" o:bullet="t">
        <v:imagedata r:id="rId1" o:title=""/>
      </v:shape>
    </w:pict>
  </w:numPicBullet>
  <w:numPicBullet w:numPicBulletId="1">
    <w:pict>
      <v:shape id="_x0000_i1059" type="#_x0000_t75" style="width:18pt;height:18pt;visibility:visible;mso-wrap-style:square" o:bullet="t">
        <v:imagedata r:id="rId2" o:title=""/>
      </v:shape>
    </w:pict>
  </w:numPicBullet>
  <w:numPicBullet w:numPicBulletId="2">
    <w:pict>
      <v:shape id="_x0000_i1060" type="#_x0000_t75" style="width:18pt;height:18pt;visibility:visible;mso-wrap-style:square" o:bullet="t">
        <v:imagedata r:id="rId3" o:title=""/>
      </v:shape>
    </w:pict>
  </w:numPicBullet>
  <w:abstractNum w:abstractNumId="0" w15:restartNumberingAfterBreak="0">
    <w:nsid w:val="040E4100"/>
    <w:multiLevelType w:val="multilevel"/>
    <w:tmpl w:val="CE5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247CC"/>
    <w:multiLevelType w:val="hybridMultilevel"/>
    <w:tmpl w:val="294C8E40"/>
    <w:lvl w:ilvl="0" w:tplc="536A88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53809"/>
    <w:multiLevelType w:val="multilevel"/>
    <w:tmpl w:val="C3F2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784B31"/>
    <w:multiLevelType w:val="hybridMultilevel"/>
    <w:tmpl w:val="B358EC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7F5CA4"/>
    <w:multiLevelType w:val="hybridMultilevel"/>
    <w:tmpl w:val="83387C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A55369"/>
    <w:multiLevelType w:val="multilevel"/>
    <w:tmpl w:val="68A4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E96C93"/>
    <w:multiLevelType w:val="hybridMultilevel"/>
    <w:tmpl w:val="3B5C9486"/>
    <w:lvl w:ilvl="0" w:tplc="4009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EB32F5"/>
    <w:multiLevelType w:val="multilevel"/>
    <w:tmpl w:val="1C5C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8237FD"/>
    <w:multiLevelType w:val="multilevel"/>
    <w:tmpl w:val="6A94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760C73"/>
    <w:multiLevelType w:val="multilevel"/>
    <w:tmpl w:val="AC3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1C2624"/>
    <w:multiLevelType w:val="multilevel"/>
    <w:tmpl w:val="F4DA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A91EFF"/>
    <w:multiLevelType w:val="multilevel"/>
    <w:tmpl w:val="C4B01A56"/>
    <w:lvl w:ilvl="0">
      <w:start w:val="1"/>
      <w:numFmt w:val="bullet"/>
      <w:lvlText w:val=""/>
      <w:lvlPicBulletId w:val="0"/>
      <w:lvlJc w:val="left"/>
      <w:pPr>
        <w:ind w:left="360" w:hanging="360"/>
      </w:pPr>
      <w:rPr>
        <w:rFonts w:ascii="Symbol" w:hAnsi="Symbol" w:hint="default"/>
        <w:color w:val="auto"/>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2D710655"/>
    <w:multiLevelType w:val="hybridMultilevel"/>
    <w:tmpl w:val="2084E2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BE7EA4"/>
    <w:multiLevelType w:val="hybridMultilevel"/>
    <w:tmpl w:val="6120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4D01DD"/>
    <w:multiLevelType w:val="hybridMultilevel"/>
    <w:tmpl w:val="DCB471A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4DB7E71"/>
    <w:multiLevelType w:val="multilevel"/>
    <w:tmpl w:val="1B1A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B8224B"/>
    <w:multiLevelType w:val="multilevel"/>
    <w:tmpl w:val="854A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026024"/>
    <w:multiLevelType w:val="multilevel"/>
    <w:tmpl w:val="405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4F62D3"/>
    <w:multiLevelType w:val="multilevel"/>
    <w:tmpl w:val="EF80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323FCF"/>
    <w:multiLevelType w:val="multilevel"/>
    <w:tmpl w:val="425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F2DDE"/>
    <w:multiLevelType w:val="hybridMultilevel"/>
    <w:tmpl w:val="689226B8"/>
    <w:lvl w:ilvl="0" w:tplc="04090001">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D406505"/>
    <w:multiLevelType w:val="multilevel"/>
    <w:tmpl w:val="7434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281585"/>
    <w:multiLevelType w:val="hybridMultilevel"/>
    <w:tmpl w:val="A81A95B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542A0D"/>
    <w:multiLevelType w:val="multilevel"/>
    <w:tmpl w:val="D97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84600E"/>
    <w:multiLevelType w:val="multilevel"/>
    <w:tmpl w:val="9E5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DB04FB"/>
    <w:multiLevelType w:val="multilevel"/>
    <w:tmpl w:val="889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D84983"/>
    <w:multiLevelType w:val="multilevel"/>
    <w:tmpl w:val="EFE6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510366"/>
    <w:multiLevelType w:val="multilevel"/>
    <w:tmpl w:val="379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3F47D2"/>
    <w:multiLevelType w:val="hybridMultilevel"/>
    <w:tmpl w:val="9418C45E"/>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478655F"/>
    <w:multiLevelType w:val="multilevel"/>
    <w:tmpl w:val="7F68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BD4D05"/>
    <w:multiLevelType w:val="hybridMultilevel"/>
    <w:tmpl w:val="10EE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6F064E"/>
    <w:multiLevelType w:val="multilevel"/>
    <w:tmpl w:val="11E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0F61D9"/>
    <w:multiLevelType w:val="hybridMultilevel"/>
    <w:tmpl w:val="1BE22E6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ED515E1"/>
    <w:multiLevelType w:val="multilevel"/>
    <w:tmpl w:val="282A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5338828">
    <w:abstractNumId w:val="28"/>
  </w:num>
  <w:num w:numId="2" w16cid:durableId="1034575275">
    <w:abstractNumId w:val="29"/>
  </w:num>
  <w:num w:numId="3" w16cid:durableId="636570204">
    <w:abstractNumId w:val="11"/>
  </w:num>
  <w:num w:numId="4" w16cid:durableId="434835815">
    <w:abstractNumId w:val="33"/>
  </w:num>
  <w:num w:numId="5" w16cid:durableId="885027772">
    <w:abstractNumId w:val="15"/>
  </w:num>
  <w:num w:numId="6" w16cid:durableId="240066179">
    <w:abstractNumId w:val="10"/>
  </w:num>
  <w:num w:numId="7" w16cid:durableId="25835629">
    <w:abstractNumId w:val="25"/>
  </w:num>
  <w:num w:numId="8" w16cid:durableId="428890720">
    <w:abstractNumId w:val="5"/>
  </w:num>
  <w:num w:numId="9" w16cid:durableId="1676490859">
    <w:abstractNumId w:val="23"/>
  </w:num>
  <w:num w:numId="10" w16cid:durableId="1234463988">
    <w:abstractNumId w:val="27"/>
  </w:num>
  <w:num w:numId="11" w16cid:durableId="33116447">
    <w:abstractNumId w:val="1"/>
  </w:num>
  <w:num w:numId="12" w16cid:durableId="1738358599">
    <w:abstractNumId w:val="16"/>
  </w:num>
  <w:num w:numId="13" w16cid:durableId="55324633">
    <w:abstractNumId w:val="21"/>
  </w:num>
  <w:num w:numId="14" w16cid:durableId="1050422871">
    <w:abstractNumId w:val="0"/>
  </w:num>
  <w:num w:numId="15" w16cid:durableId="2053571370">
    <w:abstractNumId w:val="18"/>
  </w:num>
  <w:num w:numId="16" w16cid:durableId="1709717658">
    <w:abstractNumId w:val="31"/>
  </w:num>
  <w:num w:numId="17" w16cid:durableId="506094973">
    <w:abstractNumId w:val="9"/>
  </w:num>
  <w:num w:numId="18" w16cid:durableId="1646426748">
    <w:abstractNumId w:val="8"/>
  </w:num>
  <w:num w:numId="19" w16cid:durableId="1282767185">
    <w:abstractNumId w:val="7"/>
  </w:num>
  <w:num w:numId="20" w16cid:durableId="684940030">
    <w:abstractNumId w:val="2"/>
  </w:num>
  <w:num w:numId="21" w16cid:durableId="1695615364">
    <w:abstractNumId w:val="26"/>
  </w:num>
  <w:num w:numId="22" w16cid:durableId="381440208">
    <w:abstractNumId w:val="24"/>
  </w:num>
  <w:num w:numId="23" w16cid:durableId="558202016">
    <w:abstractNumId w:val="4"/>
  </w:num>
  <w:num w:numId="24" w16cid:durableId="1641037201">
    <w:abstractNumId w:val="17"/>
  </w:num>
  <w:num w:numId="25" w16cid:durableId="996492311">
    <w:abstractNumId w:val="32"/>
  </w:num>
  <w:num w:numId="26" w16cid:durableId="1041394711">
    <w:abstractNumId w:val="22"/>
  </w:num>
  <w:num w:numId="27" w16cid:durableId="1910965673">
    <w:abstractNumId w:val="20"/>
  </w:num>
  <w:num w:numId="28" w16cid:durableId="297883482">
    <w:abstractNumId w:val="3"/>
  </w:num>
  <w:num w:numId="29" w16cid:durableId="21786347">
    <w:abstractNumId w:val="19"/>
  </w:num>
  <w:num w:numId="30" w16cid:durableId="2024699325">
    <w:abstractNumId w:val="12"/>
  </w:num>
  <w:num w:numId="31" w16cid:durableId="361783920">
    <w:abstractNumId w:val="6"/>
  </w:num>
  <w:num w:numId="32" w16cid:durableId="573705085">
    <w:abstractNumId w:val="14"/>
  </w:num>
  <w:num w:numId="33" w16cid:durableId="1459757441">
    <w:abstractNumId w:val="30"/>
  </w:num>
  <w:num w:numId="34" w16cid:durableId="1764375673">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E9"/>
    <w:rsid w:val="0000031C"/>
    <w:rsid w:val="00005646"/>
    <w:rsid w:val="00005673"/>
    <w:rsid w:val="00005A90"/>
    <w:rsid w:val="0000780F"/>
    <w:rsid w:val="00007F78"/>
    <w:rsid w:val="000111AB"/>
    <w:rsid w:val="00011C49"/>
    <w:rsid w:val="000130A3"/>
    <w:rsid w:val="000173C9"/>
    <w:rsid w:val="00022A4B"/>
    <w:rsid w:val="00022E70"/>
    <w:rsid w:val="000261BD"/>
    <w:rsid w:val="00026274"/>
    <w:rsid w:val="000273E5"/>
    <w:rsid w:val="0003197D"/>
    <w:rsid w:val="0003490C"/>
    <w:rsid w:val="0003555F"/>
    <w:rsid w:val="00037002"/>
    <w:rsid w:val="00040543"/>
    <w:rsid w:val="00040FCA"/>
    <w:rsid w:val="00042DD0"/>
    <w:rsid w:val="000448D9"/>
    <w:rsid w:val="000479BC"/>
    <w:rsid w:val="00050074"/>
    <w:rsid w:val="000500F1"/>
    <w:rsid w:val="00052CD4"/>
    <w:rsid w:val="000540AA"/>
    <w:rsid w:val="000548C4"/>
    <w:rsid w:val="00055536"/>
    <w:rsid w:val="00062278"/>
    <w:rsid w:val="0006447B"/>
    <w:rsid w:val="000650CD"/>
    <w:rsid w:val="0007071C"/>
    <w:rsid w:val="00075719"/>
    <w:rsid w:val="00080592"/>
    <w:rsid w:val="00081B65"/>
    <w:rsid w:val="00082E48"/>
    <w:rsid w:val="000839C4"/>
    <w:rsid w:val="00085BD4"/>
    <w:rsid w:val="00086DC3"/>
    <w:rsid w:val="00090BE6"/>
    <w:rsid w:val="0009238D"/>
    <w:rsid w:val="00092791"/>
    <w:rsid w:val="000940A3"/>
    <w:rsid w:val="000956C0"/>
    <w:rsid w:val="00095A0E"/>
    <w:rsid w:val="00095AD2"/>
    <w:rsid w:val="00096734"/>
    <w:rsid w:val="00097431"/>
    <w:rsid w:val="000A16B1"/>
    <w:rsid w:val="000A17B6"/>
    <w:rsid w:val="000A1F65"/>
    <w:rsid w:val="000A2D3F"/>
    <w:rsid w:val="000A4737"/>
    <w:rsid w:val="000A4DED"/>
    <w:rsid w:val="000A58CC"/>
    <w:rsid w:val="000A6A30"/>
    <w:rsid w:val="000B03B8"/>
    <w:rsid w:val="000B10A4"/>
    <w:rsid w:val="000B3E32"/>
    <w:rsid w:val="000B4102"/>
    <w:rsid w:val="000B58AA"/>
    <w:rsid w:val="000C1D58"/>
    <w:rsid w:val="000C28C4"/>
    <w:rsid w:val="000C2CB1"/>
    <w:rsid w:val="000C5B93"/>
    <w:rsid w:val="000D10E3"/>
    <w:rsid w:val="000D2202"/>
    <w:rsid w:val="000D56E0"/>
    <w:rsid w:val="000D65B8"/>
    <w:rsid w:val="000D7152"/>
    <w:rsid w:val="000D736A"/>
    <w:rsid w:val="000E00BD"/>
    <w:rsid w:val="000E01FA"/>
    <w:rsid w:val="000E0ABC"/>
    <w:rsid w:val="000E1867"/>
    <w:rsid w:val="000E20E7"/>
    <w:rsid w:val="000E56BF"/>
    <w:rsid w:val="000E675A"/>
    <w:rsid w:val="000E6DA1"/>
    <w:rsid w:val="000F1C34"/>
    <w:rsid w:val="000F29DB"/>
    <w:rsid w:val="000F46F1"/>
    <w:rsid w:val="000F532E"/>
    <w:rsid w:val="000F5EF4"/>
    <w:rsid w:val="000F6D69"/>
    <w:rsid w:val="00101443"/>
    <w:rsid w:val="00101FA1"/>
    <w:rsid w:val="00102C6B"/>
    <w:rsid w:val="00105D6D"/>
    <w:rsid w:val="00110D8C"/>
    <w:rsid w:val="001116A5"/>
    <w:rsid w:val="001119C8"/>
    <w:rsid w:val="0011212D"/>
    <w:rsid w:val="00112CB1"/>
    <w:rsid w:val="001133D7"/>
    <w:rsid w:val="0011569B"/>
    <w:rsid w:val="00115C2D"/>
    <w:rsid w:val="0011641B"/>
    <w:rsid w:val="00116F68"/>
    <w:rsid w:val="001171CD"/>
    <w:rsid w:val="001201CD"/>
    <w:rsid w:val="001206D8"/>
    <w:rsid w:val="00124563"/>
    <w:rsid w:val="00124ADE"/>
    <w:rsid w:val="00132B88"/>
    <w:rsid w:val="001330FE"/>
    <w:rsid w:val="00135382"/>
    <w:rsid w:val="00137B04"/>
    <w:rsid w:val="00141D88"/>
    <w:rsid w:val="00143DE4"/>
    <w:rsid w:val="00144255"/>
    <w:rsid w:val="001512D3"/>
    <w:rsid w:val="00151A2E"/>
    <w:rsid w:val="001539D9"/>
    <w:rsid w:val="00153D80"/>
    <w:rsid w:val="0016012D"/>
    <w:rsid w:val="0016509A"/>
    <w:rsid w:val="0016570D"/>
    <w:rsid w:val="001668E0"/>
    <w:rsid w:val="00166B9C"/>
    <w:rsid w:val="00172119"/>
    <w:rsid w:val="00172F75"/>
    <w:rsid w:val="00174619"/>
    <w:rsid w:val="0018004A"/>
    <w:rsid w:val="00182545"/>
    <w:rsid w:val="001830C7"/>
    <w:rsid w:val="001832CC"/>
    <w:rsid w:val="00187641"/>
    <w:rsid w:val="0019151E"/>
    <w:rsid w:val="00193241"/>
    <w:rsid w:val="001932B2"/>
    <w:rsid w:val="001933EB"/>
    <w:rsid w:val="0019376B"/>
    <w:rsid w:val="00194CCF"/>
    <w:rsid w:val="00196AC1"/>
    <w:rsid w:val="00196B95"/>
    <w:rsid w:val="00196C58"/>
    <w:rsid w:val="001A0275"/>
    <w:rsid w:val="001A10BB"/>
    <w:rsid w:val="001A28E2"/>
    <w:rsid w:val="001A4EF6"/>
    <w:rsid w:val="001A5110"/>
    <w:rsid w:val="001A5A01"/>
    <w:rsid w:val="001A785A"/>
    <w:rsid w:val="001B0173"/>
    <w:rsid w:val="001B223E"/>
    <w:rsid w:val="001D1BB6"/>
    <w:rsid w:val="001D1F2A"/>
    <w:rsid w:val="001D2AE7"/>
    <w:rsid w:val="001D2D06"/>
    <w:rsid w:val="001D579F"/>
    <w:rsid w:val="001D62A0"/>
    <w:rsid w:val="001D6698"/>
    <w:rsid w:val="001D6BB5"/>
    <w:rsid w:val="001D703B"/>
    <w:rsid w:val="001E001A"/>
    <w:rsid w:val="001E18C2"/>
    <w:rsid w:val="001E2895"/>
    <w:rsid w:val="001E4172"/>
    <w:rsid w:val="001F0566"/>
    <w:rsid w:val="001F0F29"/>
    <w:rsid w:val="001F4E39"/>
    <w:rsid w:val="001F553B"/>
    <w:rsid w:val="001F62E6"/>
    <w:rsid w:val="0020522E"/>
    <w:rsid w:val="0020767B"/>
    <w:rsid w:val="00211A2F"/>
    <w:rsid w:val="00211B2D"/>
    <w:rsid w:val="002140F2"/>
    <w:rsid w:val="0021537F"/>
    <w:rsid w:val="00215752"/>
    <w:rsid w:val="00216CDF"/>
    <w:rsid w:val="0021730F"/>
    <w:rsid w:val="002217EA"/>
    <w:rsid w:val="00222FF0"/>
    <w:rsid w:val="002251E4"/>
    <w:rsid w:val="00231676"/>
    <w:rsid w:val="00233F72"/>
    <w:rsid w:val="00234E85"/>
    <w:rsid w:val="002370C0"/>
    <w:rsid w:val="00237307"/>
    <w:rsid w:val="002401F1"/>
    <w:rsid w:val="0024186A"/>
    <w:rsid w:val="00245FFE"/>
    <w:rsid w:val="00246865"/>
    <w:rsid w:val="00251591"/>
    <w:rsid w:val="00256393"/>
    <w:rsid w:val="00260CDC"/>
    <w:rsid w:val="00261209"/>
    <w:rsid w:val="00261214"/>
    <w:rsid w:val="00266895"/>
    <w:rsid w:val="00270AE5"/>
    <w:rsid w:val="002710C2"/>
    <w:rsid w:val="00272349"/>
    <w:rsid w:val="00272729"/>
    <w:rsid w:val="0027312B"/>
    <w:rsid w:val="00275891"/>
    <w:rsid w:val="00276BA2"/>
    <w:rsid w:val="002772AB"/>
    <w:rsid w:val="00281214"/>
    <w:rsid w:val="00283566"/>
    <w:rsid w:val="0028476F"/>
    <w:rsid w:val="00284A71"/>
    <w:rsid w:val="00284E92"/>
    <w:rsid w:val="002854FF"/>
    <w:rsid w:val="00290D02"/>
    <w:rsid w:val="00290E53"/>
    <w:rsid w:val="00291B24"/>
    <w:rsid w:val="00296C21"/>
    <w:rsid w:val="0029719E"/>
    <w:rsid w:val="002A1DC8"/>
    <w:rsid w:val="002A2A2F"/>
    <w:rsid w:val="002A4414"/>
    <w:rsid w:val="002A4849"/>
    <w:rsid w:val="002A5517"/>
    <w:rsid w:val="002A670A"/>
    <w:rsid w:val="002A6B03"/>
    <w:rsid w:val="002B01E4"/>
    <w:rsid w:val="002B2263"/>
    <w:rsid w:val="002B3F32"/>
    <w:rsid w:val="002B402D"/>
    <w:rsid w:val="002B4C56"/>
    <w:rsid w:val="002B6DB4"/>
    <w:rsid w:val="002C2FDF"/>
    <w:rsid w:val="002C4477"/>
    <w:rsid w:val="002C546B"/>
    <w:rsid w:val="002C7290"/>
    <w:rsid w:val="002D0EA1"/>
    <w:rsid w:val="002D26DD"/>
    <w:rsid w:val="002D3836"/>
    <w:rsid w:val="002D4326"/>
    <w:rsid w:val="002D4FD2"/>
    <w:rsid w:val="002D573D"/>
    <w:rsid w:val="002E2A06"/>
    <w:rsid w:val="002E636C"/>
    <w:rsid w:val="002E703E"/>
    <w:rsid w:val="002F041A"/>
    <w:rsid w:val="002F09DC"/>
    <w:rsid w:val="002F195F"/>
    <w:rsid w:val="002F1C79"/>
    <w:rsid w:val="002F46D9"/>
    <w:rsid w:val="002F4CE4"/>
    <w:rsid w:val="002F525C"/>
    <w:rsid w:val="002F543B"/>
    <w:rsid w:val="002F5915"/>
    <w:rsid w:val="002F5BF8"/>
    <w:rsid w:val="002F5FC6"/>
    <w:rsid w:val="002F6AC2"/>
    <w:rsid w:val="00305336"/>
    <w:rsid w:val="00306F47"/>
    <w:rsid w:val="00306F4F"/>
    <w:rsid w:val="00307978"/>
    <w:rsid w:val="00310D63"/>
    <w:rsid w:val="003124C0"/>
    <w:rsid w:val="00314C6B"/>
    <w:rsid w:val="003153E5"/>
    <w:rsid w:val="003171F4"/>
    <w:rsid w:val="00320B1A"/>
    <w:rsid w:val="003241FE"/>
    <w:rsid w:val="00324A24"/>
    <w:rsid w:val="00327E2F"/>
    <w:rsid w:val="00330C6F"/>
    <w:rsid w:val="003323E8"/>
    <w:rsid w:val="0033451D"/>
    <w:rsid w:val="0033482C"/>
    <w:rsid w:val="00336F2B"/>
    <w:rsid w:val="0033785C"/>
    <w:rsid w:val="00342BA4"/>
    <w:rsid w:val="003441CF"/>
    <w:rsid w:val="00347033"/>
    <w:rsid w:val="00347670"/>
    <w:rsid w:val="003510D5"/>
    <w:rsid w:val="003516E3"/>
    <w:rsid w:val="00353C24"/>
    <w:rsid w:val="00353E86"/>
    <w:rsid w:val="00360753"/>
    <w:rsid w:val="0036096F"/>
    <w:rsid w:val="00364841"/>
    <w:rsid w:val="0036526A"/>
    <w:rsid w:val="00365E49"/>
    <w:rsid w:val="00366071"/>
    <w:rsid w:val="003664E7"/>
    <w:rsid w:val="003665FF"/>
    <w:rsid w:val="00367300"/>
    <w:rsid w:val="0037010E"/>
    <w:rsid w:val="00370AB3"/>
    <w:rsid w:val="00372DE9"/>
    <w:rsid w:val="0037375C"/>
    <w:rsid w:val="003770A0"/>
    <w:rsid w:val="0038056A"/>
    <w:rsid w:val="00381746"/>
    <w:rsid w:val="00382172"/>
    <w:rsid w:val="00382EDF"/>
    <w:rsid w:val="003862DF"/>
    <w:rsid w:val="003900DB"/>
    <w:rsid w:val="00393D26"/>
    <w:rsid w:val="003949A4"/>
    <w:rsid w:val="00395023"/>
    <w:rsid w:val="003950DF"/>
    <w:rsid w:val="00396B64"/>
    <w:rsid w:val="003A1114"/>
    <w:rsid w:val="003A1562"/>
    <w:rsid w:val="003A2BCB"/>
    <w:rsid w:val="003A310C"/>
    <w:rsid w:val="003A395C"/>
    <w:rsid w:val="003A3E39"/>
    <w:rsid w:val="003A52E1"/>
    <w:rsid w:val="003A5C23"/>
    <w:rsid w:val="003B2344"/>
    <w:rsid w:val="003B53F0"/>
    <w:rsid w:val="003B54E9"/>
    <w:rsid w:val="003B5980"/>
    <w:rsid w:val="003B602E"/>
    <w:rsid w:val="003B69D8"/>
    <w:rsid w:val="003B6DE2"/>
    <w:rsid w:val="003C3920"/>
    <w:rsid w:val="003C3A05"/>
    <w:rsid w:val="003C3CA9"/>
    <w:rsid w:val="003D11A3"/>
    <w:rsid w:val="003D16FF"/>
    <w:rsid w:val="003D7011"/>
    <w:rsid w:val="003E1E2B"/>
    <w:rsid w:val="003E5C92"/>
    <w:rsid w:val="003F0848"/>
    <w:rsid w:val="003F1388"/>
    <w:rsid w:val="003F2283"/>
    <w:rsid w:val="003F236E"/>
    <w:rsid w:val="003F4656"/>
    <w:rsid w:val="003F6BD2"/>
    <w:rsid w:val="0040086C"/>
    <w:rsid w:val="00401442"/>
    <w:rsid w:val="0040214D"/>
    <w:rsid w:val="004028EB"/>
    <w:rsid w:val="0040434C"/>
    <w:rsid w:val="0040466F"/>
    <w:rsid w:val="00404BD7"/>
    <w:rsid w:val="00404E84"/>
    <w:rsid w:val="004050C2"/>
    <w:rsid w:val="00406BFA"/>
    <w:rsid w:val="00406E07"/>
    <w:rsid w:val="004076F8"/>
    <w:rsid w:val="004077A8"/>
    <w:rsid w:val="00407824"/>
    <w:rsid w:val="00410611"/>
    <w:rsid w:val="0041300B"/>
    <w:rsid w:val="00413539"/>
    <w:rsid w:val="00415339"/>
    <w:rsid w:val="0041777A"/>
    <w:rsid w:val="00421250"/>
    <w:rsid w:val="00422EF5"/>
    <w:rsid w:val="00425218"/>
    <w:rsid w:val="00426E82"/>
    <w:rsid w:val="00426EAB"/>
    <w:rsid w:val="00433E3C"/>
    <w:rsid w:val="00433EBD"/>
    <w:rsid w:val="00433EC7"/>
    <w:rsid w:val="0043539D"/>
    <w:rsid w:val="00437660"/>
    <w:rsid w:val="00440BB2"/>
    <w:rsid w:val="00447DED"/>
    <w:rsid w:val="004537A1"/>
    <w:rsid w:val="0045450A"/>
    <w:rsid w:val="0045457D"/>
    <w:rsid w:val="00454BBB"/>
    <w:rsid w:val="00457F5E"/>
    <w:rsid w:val="0046106D"/>
    <w:rsid w:val="00461B98"/>
    <w:rsid w:val="00462727"/>
    <w:rsid w:val="00463959"/>
    <w:rsid w:val="00463CFA"/>
    <w:rsid w:val="00466580"/>
    <w:rsid w:val="00470B93"/>
    <w:rsid w:val="004726C5"/>
    <w:rsid w:val="00472FA6"/>
    <w:rsid w:val="00475103"/>
    <w:rsid w:val="00476250"/>
    <w:rsid w:val="0048148F"/>
    <w:rsid w:val="004819D1"/>
    <w:rsid w:val="004823AF"/>
    <w:rsid w:val="00483A3A"/>
    <w:rsid w:val="00484B60"/>
    <w:rsid w:val="004872DD"/>
    <w:rsid w:val="00487CE6"/>
    <w:rsid w:val="00491AFE"/>
    <w:rsid w:val="00491DFA"/>
    <w:rsid w:val="00493102"/>
    <w:rsid w:val="00494E64"/>
    <w:rsid w:val="004957A8"/>
    <w:rsid w:val="004A3BC6"/>
    <w:rsid w:val="004A3E2A"/>
    <w:rsid w:val="004B0F07"/>
    <w:rsid w:val="004B1A40"/>
    <w:rsid w:val="004B47A1"/>
    <w:rsid w:val="004B5535"/>
    <w:rsid w:val="004B5791"/>
    <w:rsid w:val="004B792C"/>
    <w:rsid w:val="004C19BD"/>
    <w:rsid w:val="004C4CF3"/>
    <w:rsid w:val="004C568C"/>
    <w:rsid w:val="004C6528"/>
    <w:rsid w:val="004C686C"/>
    <w:rsid w:val="004C7689"/>
    <w:rsid w:val="004D0E33"/>
    <w:rsid w:val="004D2056"/>
    <w:rsid w:val="004D32E2"/>
    <w:rsid w:val="004D5A56"/>
    <w:rsid w:val="004D7840"/>
    <w:rsid w:val="004E021F"/>
    <w:rsid w:val="004E6635"/>
    <w:rsid w:val="004E775C"/>
    <w:rsid w:val="004F4D8D"/>
    <w:rsid w:val="004F6468"/>
    <w:rsid w:val="004F7250"/>
    <w:rsid w:val="004F77ED"/>
    <w:rsid w:val="004F7854"/>
    <w:rsid w:val="00502703"/>
    <w:rsid w:val="00503F86"/>
    <w:rsid w:val="00506279"/>
    <w:rsid w:val="005063EC"/>
    <w:rsid w:val="00510242"/>
    <w:rsid w:val="0051167E"/>
    <w:rsid w:val="00514E2E"/>
    <w:rsid w:val="005170CD"/>
    <w:rsid w:val="00520BF9"/>
    <w:rsid w:val="005218D6"/>
    <w:rsid w:val="0053005D"/>
    <w:rsid w:val="00530DE1"/>
    <w:rsid w:val="00532299"/>
    <w:rsid w:val="00534070"/>
    <w:rsid w:val="00535DC6"/>
    <w:rsid w:val="005405D5"/>
    <w:rsid w:val="0054102F"/>
    <w:rsid w:val="00542976"/>
    <w:rsid w:val="00543313"/>
    <w:rsid w:val="00551CCB"/>
    <w:rsid w:val="00552454"/>
    <w:rsid w:val="00553F20"/>
    <w:rsid w:val="00560E04"/>
    <w:rsid w:val="005634E5"/>
    <w:rsid w:val="00564EB7"/>
    <w:rsid w:val="0056577E"/>
    <w:rsid w:val="0056663F"/>
    <w:rsid w:val="005671D0"/>
    <w:rsid w:val="00572037"/>
    <w:rsid w:val="005741CF"/>
    <w:rsid w:val="0057550A"/>
    <w:rsid w:val="00576A20"/>
    <w:rsid w:val="00577635"/>
    <w:rsid w:val="00581A7F"/>
    <w:rsid w:val="00583096"/>
    <w:rsid w:val="00583F90"/>
    <w:rsid w:val="00583FCB"/>
    <w:rsid w:val="00584250"/>
    <w:rsid w:val="00585543"/>
    <w:rsid w:val="00585800"/>
    <w:rsid w:val="00586736"/>
    <w:rsid w:val="00586A1B"/>
    <w:rsid w:val="00587AD6"/>
    <w:rsid w:val="00591BE1"/>
    <w:rsid w:val="0059260B"/>
    <w:rsid w:val="005946EC"/>
    <w:rsid w:val="00594F3C"/>
    <w:rsid w:val="0059524A"/>
    <w:rsid w:val="0059590C"/>
    <w:rsid w:val="005A0297"/>
    <w:rsid w:val="005A06FC"/>
    <w:rsid w:val="005A7F67"/>
    <w:rsid w:val="005B1B69"/>
    <w:rsid w:val="005B214D"/>
    <w:rsid w:val="005B235B"/>
    <w:rsid w:val="005B2612"/>
    <w:rsid w:val="005B4FED"/>
    <w:rsid w:val="005B5287"/>
    <w:rsid w:val="005B5AE0"/>
    <w:rsid w:val="005B5E7F"/>
    <w:rsid w:val="005B695F"/>
    <w:rsid w:val="005B6B3F"/>
    <w:rsid w:val="005C0B0D"/>
    <w:rsid w:val="005C0E4C"/>
    <w:rsid w:val="005C2475"/>
    <w:rsid w:val="005C4FB9"/>
    <w:rsid w:val="005C60C1"/>
    <w:rsid w:val="005D2779"/>
    <w:rsid w:val="005D448F"/>
    <w:rsid w:val="005D57C6"/>
    <w:rsid w:val="005D582C"/>
    <w:rsid w:val="005D646C"/>
    <w:rsid w:val="005D6571"/>
    <w:rsid w:val="005D70D3"/>
    <w:rsid w:val="005D75B9"/>
    <w:rsid w:val="005E1CFF"/>
    <w:rsid w:val="005E25FD"/>
    <w:rsid w:val="005E772B"/>
    <w:rsid w:val="005F395D"/>
    <w:rsid w:val="005F4FB3"/>
    <w:rsid w:val="005F6828"/>
    <w:rsid w:val="006012E2"/>
    <w:rsid w:val="00602142"/>
    <w:rsid w:val="00602194"/>
    <w:rsid w:val="006030B0"/>
    <w:rsid w:val="00604349"/>
    <w:rsid w:val="0060449B"/>
    <w:rsid w:val="006065A5"/>
    <w:rsid w:val="006113FF"/>
    <w:rsid w:val="00614666"/>
    <w:rsid w:val="006149AB"/>
    <w:rsid w:val="00615BC5"/>
    <w:rsid w:val="00615FAA"/>
    <w:rsid w:val="00620DD6"/>
    <w:rsid w:val="00621B1B"/>
    <w:rsid w:val="0062252C"/>
    <w:rsid w:val="00622CC0"/>
    <w:rsid w:val="00623043"/>
    <w:rsid w:val="00624191"/>
    <w:rsid w:val="00625F02"/>
    <w:rsid w:val="006307B6"/>
    <w:rsid w:val="00630D76"/>
    <w:rsid w:val="006327A0"/>
    <w:rsid w:val="00632953"/>
    <w:rsid w:val="00633819"/>
    <w:rsid w:val="0063536D"/>
    <w:rsid w:val="006413F0"/>
    <w:rsid w:val="0064587E"/>
    <w:rsid w:val="00646933"/>
    <w:rsid w:val="00652C29"/>
    <w:rsid w:val="00652D99"/>
    <w:rsid w:val="006538D1"/>
    <w:rsid w:val="00660B4A"/>
    <w:rsid w:val="006623EF"/>
    <w:rsid w:val="00662536"/>
    <w:rsid w:val="006636F3"/>
    <w:rsid w:val="00663E09"/>
    <w:rsid w:val="006642FB"/>
    <w:rsid w:val="00666DC2"/>
    <w:rsid w:val="00670443"/>
    <w:rsid w:val="006707C0"/>
    <w:rsid w:val="00670D9C"/>
    <w:rsid w:val="00672762"/>
    <w:rsid w:val="00673CE8"/>
    <w:rsid w:val="00681259"/>
    <w:rsid w:val="0068268C"/>
    <w:rsid w:val="0068394C"/>
    <w:rsid w:val="0068536C"/>
    <w:rsid w:val="006900DC"/>
    <w:rsid w:val="006904F0"/>
    <w:rsid w:val="006907BA"/>
    <w:rsid w:val="00690A52"/>
    <w:rsid w:val="00691081"/>
    <w:rsid w:val="00693930"/>
    <w:rsid w:val="0069559F"/>
    <w:rsid w:val="006A08C8"/>
    <w:rsid w:val="006A2089"/>
    <w:rsid w:val="006A3346"/>
    <w:rsid w:val="006A4174"/>
    <w:rsid w:val="006A4E73"/>
    <w:rsid w:val="006A64C9"/>
    <w:rsid w:val="006B0E36"/>
    <w:rsid w:val="006B1338"/>
    <w:rsid w:val="006B3224"/>
    <w:rsid w:val="006B4872"/>
    <w:rsid w:val="006B7D0F"/>
    <w:rsid w:val="006C12BA"/>
    <w:rsid w:val="006C16FF"/>
    <w:rsid w:val="006C5386"/>
    <w:rsid w:val="006C6D70"/>
    <w:rsid w:val="006D176C"/>
    <w:rsid w:val="006D1BEA"/>
    <w:rsid w:val="006D27B9"/>
    <w:rsid w:val="006D2ED8"/>
    <w:rsid w:val="006E1C60"/>
    <w:rsid w:val="006E210A"/>
    <w:rsid w:val="006E32BC"/>
    <w:rsid w:val="006E33FA"/>
    <w:rsid w:val="006E379C"/>
    <w:rsid w:val="006E5F6B"/>
    <w:rsid w:val="006E6347"/>
    <w:rsid w:val="006F1A87"/>
    <w:rsid w:val="006F1AC4"/>
    <w:rsid w:val="006F2E21"/>
    <w:rsid w:val="006F362F"/>
    <w:rsid w:val="006F4BDD"/>
    <w:rsid w:val="006F5451"/>
    <w:rsid w:val="006F5BC6"/>
    <w:rsid w:val="006F5BF6"/>
    <w:rsid w:val="006F64EE"/>
    <w:rsid w:val="006F74E2"/>
    <w:rsid w:val="006F7C43"/>
    <w:rsid w:val="006F7E90"/>
    <w:rsid w:val="00701263"/>
    <w:rsid w:val="00701B54"/>
    <w:rsid w:val="00702540"/>
    <w:rsid w:val="007030D0"/>
    <w:rsid w:val="00703F32"/>
    <w:rsid w:val="0070436B"/>
    <w:rsid w:val="00707D21"/>
    <w:rsid w:val="00707F6C"/>
    <w:rsid w:val="007106C9"/>
    <w:rsid w:val="00712410"/>
    <w:rsid w:val="00717F29"/>
    <w:rsid w:val="007202DA"/>
    <w:rsid w:val="007208B7"/>
    <w:rsid w:val="00723B0B"/>
    <w:rsid w:val="007255FF"/>
    <w:rsid w:val="00730D64"/>
    <w:rsid w:val="00732D41"/>
    <w:rsid w:val="00734A30"/>
    <w:rsid w:val="00734EF7"/>
    <w:rsid w:val="00737E9C"/>
    <w:rsid w:val="0074171C"/>
    <w:rsid w:val="007442C0"/>
    <w:rsid w:val="00746DF8"/>
    <w:rsid w:val="00751A47"/>
    <w:rsid w:val="00752C95"/>
    <w:rsid w:val="00753E67"/>
    <w:rsid w:val="00755581"/>
    <w:rsid w:val="00755668"/>
    <w:rsid w:val="00755B83"/>
    <w:rsid w:val="007615ED"/>
    <w:rsid w:val="007628C6"/>
    <w:rsid w:val="007671DA"/>
    <w:rsid w:val="007722D6"/>
    <w:rsid w:val="00773085"/>
    <w:rsid w:val="00773D24"/>
    <w:rsid w:val="00781CAD"/>
    <w:rsid w:val="0078247E"/>
    <w:rsid w:val="007837C4"/>
    <w:rsid w:val="00784605"/>
    <w:rsid w:val="0079033F"/>
    <w:rsid w:val="00790FE4"/>
    <w:rsid w:val="007935ED"/>
    <w:rsid w:val="00794D3A"/>
    <w:rsid w:val="00796EFD"/>
    <w:rsid w:val="0079767C"/>
    <w:rsid w:val="00797DA5"/>
    <w:rsid w:val="007A3D8C"/>
    <w:rsid w:val="007A5D03"/>
    <w:rsid w:val="007B6718"/>
    <w:rsid w:val="007B6EA8"/>
    <w:rsid w:val="007C0E40"/>
    <w:rsid w:val="007C1193"/>
    <w:rsid w:val="007C3EEC"/>
    <w:rsid w:val="007C44A7"/>
    <w:rsid w:val="007C4803"/>
    <w:rsid w:val="007C638B"/>
    <w:rsid w:val="007D0DC4"/>
    <w:rsid w:val="007D1FCF"/>
    <w:rsid w:val="007D6061"/>
    <w:rsid w:val="007E03B1"/>
    <w:rsid w:val="007E1390"/>
    <w:rsid w:val="007E1822"/>
    <w:rsid w:val="007E2BBD"/>
    <w:rsid w:val="007E573D"/>
    <w:rsid w:val="007E5BE0"/>
    <w:rsid w:val="007E7AEC"/>
    <w:rsid w:val="007F3D73"/>
    <w:rsid w:val="007F7259"/>
    <w:rsid w:val="00802935"/>
    <w:rsid w:val="00803634"/>
    <w:rsid w:val="00804238"/>
    <w:rsid w:val="0080579F"/>
    <w:rsid w:val="008065D6"/>
    <w:rsid w:val="008079FC"/>
    <w:rsid w:val="00811645"/>
    <w:rsid w:val="00811C85"/>
    <w:rsid w:val="008122BC"/>
    <w:rsid w:val="00812B26"/>
    <w:rsid w:val="0081319D"/>
    <w:rsid w:val="0081765F"/>
    <w:rsid w:val="00817AE3"/>
    <w:rsid w:val="008221F7"/>
    <w:rsid w:val="00822DCF"/>
    <w:rsid w:val="00824594"/>
    <w:rsid w:val="008256A7"/>
    <w:rsid w:val="008260CD"/>
    <w:rsid w:val="00826896"/>
    <w:rsid w:val="00830840"/>
    <w:rsid w:val="00830BF3"/>
    <w:rsid w:val="00831C86"/>
    <w:rsid w:val="00833928"/>
    <w:rsid w:val="00834569"/>
    <w:rsid w:val="00835C10"/>
    <w:rsid w:val="00837324"/>
    <w:rsid w:val="00837870"/>
    <w:rsid w:val="008406D5"/>
    <w:rsid w:val="0084130C"/>
    <w:rsid w:val="008415BD"/>
    <w:rsid w:val="00841BF9"/>
    <w:rsid w:val="00842F37"/>
    <w:rsid w:val="008451B2"/>
    <w:rsid w:val="008462F0"/>
    <w:rsid w:val="008467FE"/>
    <w:rsid w:val="00850AED"/>
    <w:rsid w:val="00850BB3"/>
    <w:rsid w:val="00850BC1"/>
    <w:rsid w:val="00851711"/>
    <w:rsid w:val="0085254A"/>
    <w:rsid w:val="008544B1"/>
    <w:rsid w:val="00854A7B"/>
    <w:rsid w:val="00855324"/>
    <w:rsid w:val="00861127"/>
    <w:rsid w:val="0086229F"/>
    <w:rsid w:val="00862891"/>
    <w:rsid w:val="00862A30"/>
    <w:rsid w:val="00862E31"/>
    <w:rsid w:val="00863600"/>
    <w:rsid w:val="008658F7"/>
    <w:rsid w:val="00866989"/>
    <w:rsid w:val="008670CC"/>
    <w:rsid w:val="008674AC"/>
    <w:rsid w:val="0087024D"/>
    <w:rsid w:val="008708A1"/>
    <w:rsid w:val="008723C4"/>
    <w:rsid w:val="008724AE"/>
    <w:rsid w:val="00874021"/>
    <w:rsid w:val="00876F75"/>
    <w:rsid w:val="00877441"/>
    <w:rsid w:val="00880F5B"/>
    <w:rsid w:val="008821EA"/>
    <w:rsid w:val="008844D4"/>
    <w:rsid w:val="00884E10"/>
    <w:rsid w:val="0088519F"/>
    <w:rsid w:val="00885B24"/>
    <w:rsid w:val="00886302"/>
    <w:rsid w:val="00886E40"/>
    <w:rsid w:val="00887387"/>
    <w:rsid w:val="0089209C"/>
    <w:rsid w:val="00893AC2"/>
    <w:rsid w:val="00895281"/>
    <w:rsid w:val="008954D6"/>
    <w:rsid w:val="00897034"/>
    <w:rsid w:val="008A0C85"/>
    <w:rsid w:val="008A1312"/>
    <w:rsid w:val="008A3520"/>
    <w:rsid w:val="008A35B7"/>
    <w:rsid w:val="008A404F"/>
    <w:rsid w:val="008B742A"/>
    <w:rsid w:val="008B7855"/>
    <w:rsid w:val="008C036D"/>
    <w:rsid w:val="008C1861"/>
    <w:rsid w:val="008C1A0C"/>
    <w:rsid w:val="008C2382"/>
    <w:rsid w:val="008C248C"/>
    <w:rsid w:val="008C3B4F"/>
    <w:rsid w:val="008C4461"/>
    <w:rsid w:val="008C516F"/>
    <w:rsid w:val="008C5DCA"/>
    <w:rsid w:val="008C6560"/>
    <w:rsid w:val="008D1E08"/>
    <w:rsid w:val="008D293B"/>
    <w:rsid w:val="008D33A6"/>
    <w:rsid w:val="008D4039"/>
    <w:rsid w:val="008D4C2B"/>
    <w:rsid w:val="008D55C7"/>
    <w:rsid w:val="008D6C1C"/>
    <w:rsid w:val="008D77FF"/>
    <w:rsid w:val="008E15AD"/>
    <w:rsid w:val="008E454E"/>
    <w:rsid w:val="008E5323"/>
    <w:rsid w:val="008E75A2"/>
    <w:rsid w:val="008F1BC8"/>
    <w:rsid w:val="008F215A"/>
    <w:rsid w:val="008F6DC2"/>
    <w:rsid w:val="009058AA"/>
    <w:rsid w:val="00906F28"/>
    <w:rsid w:val="009103B5"/>
    <w:rsid w:val="00912061"/>
    <w:rsid w:val="00924D31"/>
    <w:rsid w:val="00925CA0"/>
    <w:rsid w:val="00931A4D"/>
    <w:rsid w:val="0093205C"/>
    <w:rsid w:val="00932579"/>
    <w:rsid w:val="00933C3F"/>
    <w:rsid w:val="009356FD"/>
    <w:rsid w:val="00935CDA"/>
    <w:rsid w:val="0093626A"/>
    <w:rsid w:val="00937480"/>
    <w:rsid w:val="0093754C"/>
    <w:rsid w:val="0094126C"/>
    <w:rsid w:val="00942D09"/>
    <w:rsid w:val="0094310D"/>
    <w:rsid w:val="00943B6B"/>
    <w:rsid w:val="00943DBE"/>
    <w:rsid w:val="00944436"/>
    <w:rsid w:val="00945133"/>
    <w:rsid w:val="00947653"/>
    <w:rsid w:val="0095257A"/>
    <w:rsid w:val="00953550"/>
    <w:rsid w:val="00954C78"/>
    <w:rsid w:val="00957E36"/>
    <w:rsid w:val="00957FC0"/>
    <w:rsid w:val="00966183"/>
    <w:rsid w:val="009663EB"/>
    <w:rsid w:val="009671B8"/>
    <w:rsid w:val="009679EB"/>
    <w:rsid w:val="00967C42"/>
    <w:rsid w:val="009707CE"/>
    <w:rsid w:val="00970ACD"/>
    <w:rsid w:val="009746B6"/>
    <w:rsid w:val="00974F64"/>
    <w:rsid w:val="00976FE0"/>
    <w:rsid w:val="009820FE"/>
    <w:rsid w:val="00984CE4"/>
    <w:rsid w:val="00986AE5"/>
    <w:rsid w:val="009877EA"/>
    <w:rsid w:val="009924CF"/>
    <w:rsid w:val="00992DE6"/>
    <w:rsid w:val="00993089"/>
    <w:rsid w:val="00994F70"/>
    <w:rsid w:val="00995134"/>
    <w:rsid w:val="009978F1"/>
    <w:rsid w:val="00997E33"/>
    <w:rsid w:val="009A0FDA"/>
    <w:rsid w:val="009A22C6"/>
    <w:rsid w:val="009A47AC"/>
    <w:rsid w:val="009A53B7"/>
    <w:rsid w:val="009A573F"/>
    <w:rsid w:val="009A6768"/>
    <w:rsid w:val="009A7A98"/>
    <w:rsid w:val="009B0CE9"/>
    <w:rsid w:val="009B6407"/>
    <w:rsid w:val="009B67AD"/>
    <w:rsid w:val="009B71A1"/>
    <w:rsid w:val="009B71BF"/>
    <w:rsid w:val="009B7918"/>
    <w:rsid w:val="009C4FC1"/>
    <w:rsid w:val="009C79B6"/>
    <w:rsid w:val="009D5378"/>
    <w:rsid w:val="009E0C5E"/>
    <w:rsid w:val="009E3FDD"/>
    <w:rsid w:val="009F2D7A"/>
    <w:rsid w:val="009F62B6"/>
    <w:rsid w:val="009F7BE1"/>
    <w:rsid w:val="009F7EDC"/>
    <w:rsid w:val="00A01A55"/>
    <w:rsid w:val="00A07A6D"/>
    <w:rsid w:val="00A07B5A"/>
    <w:rsid w:val="00A100D0"/>
    <w:rsid w:val="00A1090F"/>
    <w:rsid w:val="00A14627"/>
    <w:rsid w:val="00A16500"/>
    <w:rsid w:val="00A17B04"/>
    <w:rsid w:val="00A20307"/>
    <w:rsid w:val="00A20DE8"/>
    <w:rsid w:val="00A21CED"/>
    <w:rsid w:val="00A263BD"/>
    <w:rsid w:val="00A268DC"/>
    <w:rsid w:val="00A26AFD"/>
    <w:rsid w:val="00A351D5"/>
    <w:rsid w:val="00A406F0"/>
    <w:rsid w:val="00A41A5B"/>
    <w:rsid w:val="00A41EBB"/>
    <w:rsid w:val="00A446E5"/>
    <w:rsid w:val="00A47B87"/>
    <w:rsid w:val="00A51A77"/>
    <w:rsid w:val="00A526DD"/>
    <w:rsid w:val="00A52972"/>
    <w:rsid w:val="00A5351F"/>
    <w:rsid w:val="00A552F0"/>
    <w:rsid w:val="00A556D5"/>
    <w:rsid w:val="00A616CC"/>
    <w:rsid w:val="00A61D71"/>
    <w:rsid w:val="00A61FCC"/>
    <w:rsid w:val="00A622B2"/>
    <w:rsid w:val="00A64BD9"/>
    <w:rsid w:val="00A65E93"/>
    <w:rsid w:val="00A67E23"/>
    <w:rsid w:val="00A701BC"/>
    <w:rsid w:val="00A70BBD"/>
    <w:rsid w:val="00A71BA2"/>
    <w:rsid w:val="00A75720"/>
    <w:rsid w:val="00A77BC2"/>
    <w:rsid w:val="00A8003F"/>
    <w:rsid w:val="00A80D5E"/>
    <w:rsid w:val="00A83E87"/>
    <w:rsid w:val="00A8424C"/>
    <w:rsid w:val="00A84923"/>
    <w:rsid w:val="00A856CF"/>
    <w:rsid w:val="00A858C1"/>
    <w:rsid w:val="00A91911"/>
    <w:rsid w:val="00A92209"/>
    <w:rsid w:val="00A9296D"/>
    <w:rsid w:val="00A92D45"/>
    <w:rsid w:val="00A936BB"/>
    <w:rsid w:val="00A93860"/>
    <w:rsid w:val="00A95C84"/>
    <w:rsid w:val="00A9636A"/>
    <w:rsid w:val="00A97A38"/>
    <w:rsid w:val="00AA0F37"/>
    <w:rsid w:val="00AA1138"/>
    <w:rsid w:val="00AA269F"/>
    <w:rsid w:val="00AA48EF"/>
    <w:rsid w:val="00AA583F"/>
    <w:rsid w:val="00AB051D"/>
    <w:rsid w:val="00AB0E54"/>
    <w:rsid w:val="00AB175A"/>
    <w:rsid w:val="00AC2CD2"/>
    <w:rsid w:val="00AC4E2D"/>
    <w:rsid w:val="00AC5FBD"/>
    <w:rsid w:val="00AC661C"/>
    <w:rsid w:val="00AC714D"/>
    <w:rsid w:val="00AC752B"/>
    <w:rsid w:val="00AD09EF"/>
    <w:rsid w:val="00AD13E7"/>
    <w:rsid w:val="00AD14F1"/>
    <w:rsid w:val="00AD2967"/>
    <w:rsid w:val="00AD323F"/>
    <w:rsid w:val="00AD43DC"/>
    <w:rsid w:val="00AD5C88"/>
    <w:rsid w:val="00AD6BF7"/>
    <w:rsid w:val="00AD75FC"/>
    <w:rsid w:val="00AD7A47"/>
    <w:rsid w:val="00AD7DA5"/>
    <w:rsid w:val="00AE0392"/>
    <w:rsid w:val="00AE4782"/>
    <w:rsid w:val="00AE537A"/>
    <w:rsid w:val="00AE5AC7"/>
    <w:rsid w:val="00AF1A6A"/>
    <w:rsid w:val="00AF2767"/>
    <w:rsid w:val="00AF2858"/>
    <w:rsid w:val="00AF31E0"/>
    <w:rsid w:val="00AF38BC"/>
    <w:rsid w:val="00AF400C"/>
    <w:rsid w:val="00AF4723"/>
    <w:rsid w:val="00AF587E"/>
    <w:rsid w:val="00AF5A2A"/>
    <w:rsid w:val="00AF623F"/>
    <w:rsid w:val="00AF7B0F"/>
    <w:rsid w:val="00B00C96"/>
    <w:rsid w:val="00B01ED6"/>
    <w:rsid w:val="00B01F9C"/>
    <w:rsid w:val="00B0388A"/>
    <w:rsid w:val="00B03E42"/>
    <w:rsid w:val="00B15215"/>
    <w:rsid w:val="00B157E2"/>
    <w:rsid w:val="00B15994"/>
    <w:rsid w:val="00B15C0F"/>
    <w:rsid w:val="00B15E5B"/>
    <w:rsid w:val="00B169BC"/>
    <w:rsid w:val="00B1751F"/>
    <w:rsid w:val="00B210A4"/>
    <w:rsid w:val="00B21CBF"/>
    <w:rsid w:val="00B24CF2"/>
    <w:rsid w:val="00B25626"/>
    <w:rsid w:val="00B26C4B"/>
    <w:rsid w:val="00B27266"/>
    <w:rsid w:val="00B273F3"/>
    <w:rsid w:val="00B27519"/>
    <w:rsid w:val="00B30AC8"/>
    <w:rsid w:val="00B331C2"/>
    <w:rsid w:val="00B339A0"/>
    <w:rsid w:val="00B35A59"/>
    <w:rsid w:val="00B373D0"/>
    <w:rsid w:val="00B42549"/>
    <w:rsid w:val="00B42B78"/>
    <w:rsid w:val="00B42C9B"/>
    <w:rsid w:val="00B4457A"/>
    <w:rsid w:val="00B44CE3"/>
    <w:rsid w:val="00B45F8B"/>
    <w:rsid w:val="00B4640A"/>
    <w:rsid w:val="00B479C8"/>
    <w:rsid w:val="00B5190C"/>
    <w:rsid w:val="00B520F4"/>
    <w:rsid w:val="00B52A19"/>
    <w:rsid w:val="00B56BB8"/>
    <w:rsid w:val="00B56E3B"/>
    <w:rsid w:val="00B575F1"/>
    <w:rsid w:val="00B5793D"/>
    <w:rsid w:val="00B61C37"/>
    <w:rsid w:val="00B61CAC"/>
    <w:rsid w:val="00B66A72"/>
    <w:rsid w:val="00B7123F"/>
    <w:rsid w:val="00B716A2"/>
    <w:rsid w:val="00B71D7B"/>
    <w:rsid w:val="00B74851"/>
    <w:rsid w:val="00B74D68"/>
    <w:rsid w:val="00B76DC3"/>
    <w:rsid w:val="00B77096"/>
    <w:rsid w:val="00B81DDE"/>
    <w:rsid w:val="00B838DF"/>
    <w:rsid w:val="00B84D8C"/>
    <w:rsid w:val="00B860AE"/>
    <w:rsid w:val="00B86F2F"/>
    <w:rsid w:val="00B874BE"/>
    <w:rsid w:val="00B92CEB"/>
    <w:rsid w:val="00B93692"/>
    <w:rsid w:val="00B94AF1"/>
    <w:rsid w:val="00B956A9"/>
    <w:rsid w:val="00BA06B0"/>
    <w:rsid w:val="00BA0DFC"/>
    <w:rsid w:val="00BA166D"/>
    <w:rsid w:val="00BA39A2"/>
    <w:rsid w:val="00BA4D7F"/>
    <w:rsid w:val="00BA64B6"/>
    <w:rsid w:val="00BB1079"/>
    <w:rsid w:val="00BB38AC"/>
    <w:rsid w:val="00BB3B20"/>
    <w:rsid w:val="00BB3B53"/>
    <w:rsid w:val="00BB4691"/>
    <w:rsid w:val="00BC2107"/>
    <w:rsid w:val="00BC346C"/>
    <w:rsid w:val="00BC3B78"/>
    <w:rsid w:val="00BC5423"/>
    <w:rsid w:val="00BC5D9B"/>
    <w:rsid w:val="00BC5FBF"/>
    <w:rsid w:val="00BD100D"/>
    <w:rsid w:val="00BD1538"/>
    <w:rsid w:val="00BD241A"/>
    <w:rsid w:val="00BD2671"/>
    <w:rsid w:val="00BD4A9D"/>
    <w:rsid w:val="00BD62F4"/>
    <w:rsid w:val="00BD707E"/>
    <w:rsid w:val="00BE02E5"/>
    <w:rsid w:val="00BE0352"/>
    <w:rsid w:val="00BE046A"/>
    <w:rsid w:val="00BE0ADA"/>
    <w:rsid w:val="00BE251A"/>
    <w:rsid w:val="00BE2E09"/>
    <w:rsid w:val="00BE3017"/>
    <w:rsid w:val="00BE3113"/>
    <w:rsid w:val="00BE60B6"/>
    <w:rsid w:val="00BF24D7"/>
    <w:rsid w:val="00BF2EB8"/>
    <w:rsid w:val="00BF2F60"/>
    <w:rsid w:val="00BF5F6E"/>
    <w:rsid w:val="00BF5F88"/>
    <w:rsid w:val="00BF5FDC"/>
    <w:rsid w:val="00BF6228"/>
    <w:rsid w:val="00BF63E2"/>
    <w:rsid w:val="00C00392"/>
    <w:rsid w:val="00C01004"/>
    <w:rsid w:val="00C01677"/>
    <w:rsid w:val="00C02137"/>
    <w:rsid w:val="00C03288"/>
    <w:rsid w:val="00C04528"/>
    <w:rsid w:val="00C04732"/>
    <w:rsid w:val="00C05F10"/>
    <w:rsid w:val="00C07805"/>
    <w:rsid w:val="00C10302"/>
    <w:rsid w:val="00C10361"/>
    <w:rsid w:val="00C11D2C"/>
    <w:rsid w:val="00C12D4F"/>
    <w:rsid w:val="00C21DF8"/>
    <w:rsid w:val="00C2406A"/>
    <w:rsid w:val="00C277A1"/>
    <w:rsid w:val="00C3018A"/>
    <w:rsid w:val="00C32D69"/>
    <w:rsid w:val="00C34B01"/>
    <w:rsid w:val="00C34E26"/>
    <w:rsid w:val="00C351DB"/>
    <w:rsid w:val="00C4087D"/>
    <w:rsid w:val="00C421BE"/>
    <w:rsid w:val="00C437F8"/>
    <w:rsid w:val="00C43C0F"/>
    <w:rsid w:val="00C473CB"/>
    <w:rsid w:val="00C476CE"/>
    <w:rsid w:val="00C51A91"/>
    <w:rsid w:val="00C5473D"/>
    <w:rsid w:val="00C572B5"/>
    <w:rsid w:val="00C62257"/>
    <w:rsid w:val="00C62EE7"/>
    <w:rsid w:val="00C63C14"/>
    <w:rsid w:val="00C66742"/>
    <w:rsid w:val="00C66D87"/>
    <w:rsid w:val="00C706DD"/>
    <w:rsid w:val="00C71A91"/>
    <w:rsid w:val="00C71FD1"/>
    <w:rsid w:val="00C72243"/>
    <w:rsid w:val="00C72392"/>
    <w:rsid w:val="00C743F9"/>
    <w:rsid w:val="00C74BDA"/>
    <w:rsid w:val="00C755B0"/>
    <w:rsid w:val="00C76925"/>
    <w:rsid w:val="00C80C8A"/>
    <w:rsid w:val="00C8410D"/>
    <w:rsid w:val="00C85780"/>
    <w:rsid w:val="00C87123"/>
    <w:rsid w:val="00C914B2"/>
    <w:rsid w:val="00C9274D"/>
    <w:rsid w:val="00C92FE8"/>
    <w:rsid w:val="00C96E9A"/>
    <w:rsid w:val="00CA16B6"/>
    <w:rsid w:val="00CA1AA5"/>
    <w:rsid w:val="00CA2736"/>
    <w:rsid w:val="00CA5198"/>
    <w:rsid w:val="00CA6716"/>
    <w:rsid w:val="00CA71F3"/>
    <w:rsid w:val="00CA757E"/>
    <w:rsid w:val="00CB1773"/>
    <w:rsid w:val="00CB3BF9"/>
    <w:rsid w:val="00CB3D75"/>
    <w:rsid w:val="00CB44FD"/>
    <w:rsid w:val="00CC01AB"/>
    <w:rsid w:val="00CC701C"/>
    <w:rsid w:val="00CC7CCC"/>
    <w:rsid w:val="00CC7D1E"/>
    <w:rsid w:val="00CD0D2A"/>
    <w:rsid w:val="00CD0F41"/>
    <w:rsid w:val="00CD20EB"/>
    <w:rsid w:val="00CD3332"/>
    <w:rsid w:val="00CE063F"/>
    <w:rsid w:val="00CE33BB"/>
    <w:rsid w:val="00CE40B3"/>
    <w:rsid w:val="00CE4AD9"/>
    <w:rsid w:val="00CE57DD"/>
    <w:rsid w:val="00CE5CC7"/>
    <w:rsid w:val="00CF11EA"/>
    <w:rsid w:val="00CF3D61"/>
    <w:rsid w:val="00CF50CC"/>
    <w:rsid w:val="00CF5686"/>
    <w:rsid w:val="00CF6146"/>
    <w:rsid w:val="00CF7B3E"/>
    <w:rsid w:val="00D01979"/>
    <w:rsid w:val="00D01D72"/>
    <w:rsid w:val="00D0588D"/>
    <w:rsid w:val="00D058FC"/>
    <w:rsid w:val="00D05A1A"/>
    <w:rsid w:val="00D05FC0"/>
    <w:rsid w:val="00D06F0B"/>
    <w:rsid w:val="00D12D9F"/>
    <w:rsid w:val="00D12FF7"/>
    <w:rsid w:val="00D1403F"/>
    <w:rsid w:val="00D24045"/>
    <w:rsid w:val="00D249FF"/>
    <w:rsid w:val="00D27D5C"/>
    <w:rsid w:val="00D30BBD"/>
    <w:rsid w:val="00D3162E"/>
    <w:rsid w:val="00D342F8"/>
    <w:rsid w:val="00D37F06"/>
    <w:rsid w:val="00D41E01"/>
    <w:rsid w:val="00D44358"/>
    <w:rsid w:val="00D445BC"/>
    <w:rsid w:val="00D50495"/>
    <w:rsid w:val="00D540F5"/>
    <w:rsid w:val="00D56FB0"/>
    <w:rsid w:val="00D5718B"/>
    <w:rsid w:val="00D60E6D"/>
    <w:rsid w:val="00D65CD9"/>
    <w:rsid w:val="00D667E5"/>
    <w:rsid w:val="00D66D49"/>
    <w:rsid w:val="00D7039A"/>
    <w:rsid w:val="00D70AE7"/>
    <w:rsid w:val="00D77B38"/>
    <w:rsid w:val="00D8098D"/>
    <w:rsid w:val="00D80DBA"/>
    <w:rsid w:val="00D817B6"/>
    <w:rsid w:val="00D82F6C"/>
    <w:rsid w:val="00D83203"/>
    <w:rsid w:val="00D83826"/>
    <w:rsid w:val="00D83B36"/>
    <w:rsid w:val="00D84830"/>
    <w:rsid w:val="00D85BFD"/>
    <w:rsid w:val="00D876AA"/>
    <w:rsid w:val="00D92978"/>
    <w:rsid w:val="00D92C9A"/>
    <w:rsid w:val="00D938FF"/>
    <w:rsid w:val="00D93F3B"/>
    <w:rsid w:val="00D94256"/>
    <w:rsid w:val="00D94C34"/>
    <w:rsid w:val="00D94FE5"/>
    <w:rsid w:val="00D95C21"/>
    <w:rsid w:val="00D97164"/>
    <w:rsid w:val="00DA34E7"/>
    <w:rsid w:val="00DA69D0"/>
    <w:rsid w:val="00DA6F9D"/>
    <w:rsid w:val="00DB007D"/>
    <w:rsid w:val="00DB0F9B"/>
    <w:rsid w:val="00DB2D18"/>
    <w:rsid w:val="00DB5C3B"/>
    <w:rsid w:val="00DB6C5A"/>
    <w:rsid w:val="00DC10FD"/>
    <w:rsid w:val="00DC3FEF"/>
    <w:rsid w:val="00DC54AB"/>
    <w:rsid w:val="00DD200C"/>
    <w:rsid w:val="00DD228E"/>
    <w:rsid w:val="00DD3E36"/>
    <w:rsid w:val="00DD64F0"/>
    <w:rsid w:val="00DD66FF"/>
    <w:rsid w:val="00DD688A"/>
    <w:rsid w:val="00DE196E"/>
    <w:rsid w:val="00DE2F06"/>
    <w:rsid w:val="00DE3147"/>
    <w:rsid w:val="00DE3DED"/>
    <w:rsid w:val="00DE4313"/>
    <w:rsid w:val="00DE5C47"/>
    <w:rsid w:val="00DE6562"/>
    <w:rsid w:val="00DF1C08"/>
    <w:rsid w:val="00DF25AF"/>
    <w:rsid w:val="00DF5BC5"/>
    <w:rsid w:val="00E023A3"/>
    <w:rsid w:val="00E02878"/>
    <w:rsid w:val="00E035E8"/>
    <w:rsid w:val="00E048E9"/>
    <w:rsid w:val="00E06947"/>
    <w:rsid w:val="00E108AE"/>
    <w:rsid w:val="00E10BCB"/>
    <w:rsid w:val="00E12B0D"/>
    <w:rsid w:val="00E13D7E"/>
    <w:rsid w:val="00E15CE2"/>
    <w:rsid w:val="00E16BED"/>
    <w:rsid w:val="00E20960"/>
    <w:rsid w:val="00E221F9"/>
    <w:rsid w:val="00E2267A"/>
    <w:rsid w:val="00E23413"/>
    <w:rsid w:val="00E266B7"/>
    <w:rsid w:val="00E27ABB"/>
    <w:rsid w:val="00E32215"/>
    <w:rsid w:val="00E35A18"/>
    <w:rsid w:val="00E35FE0"/>
    <w:rsid w:val="00E36230"/>
    <w:rsid w:val="00E405C0"/>
    <w:rsid w:val="00E40E8E"/>
    <w:rsid w:val="00E439D1"/>
    <w:rsid w:val="00E4505A"/>
    <w:rsid w:val="00E45373"/>
    <w:rsid w:val="00E462F9"/>
    <w:rsid w:val="00E5088B"/>
    <w:rsid w:val="00E509F1"/>
    <w:rsid w:val="00E51464"/>
    <w:rsid w:val="00E521B4"/>
    <w:rsid w:val="00E5309E"/>
    <w:rsid w:val="00E53B8D"/>
    <w:rsid w:val="00E57243"/>
    <w:rsid w:val="00E60490"/>
    <w:rsid w:val="00E607CA"/>
    <w:rsid w:val="00E629E9"/>
    <w:rsid w:val="00E62CD3"/>
    <w:rsid w:val="00E639F5"/>
    <w:rsid w:val="00E64060"/>
    <w:rsid w:val="00E65E4F"/>
    <w:rsid w:val="00E66C5D"/>
    <w:rsid w:val="00E70A90"/>
    <w:rsid w:val="00E71AA5"/>
    <w:rsid w:val="00E72F25"/>
    <w:rsid w:val="00E77BAD"/>
    <w:rsid w:val="00E81AB7"/>
    <w:rsid w:val="00E854CB"/>
    <w:rsid w:val="00E85DB3"/>
    <w:rsid w:val="00E86E2E"/>
    <w:rsid w:val="00E86F61"/>
    <w:rsid w:val="00E902A0"/>
    <w:rsid w:val="00E90841"/>
    <w:rsid w:val="00E913EB"/>
    <w:rsid w:val="00E93998"/>
    <w:rsid w:val="00E949C0"/>
    <w:rsid w:val="00E95ABB"/>
    <w:rsid w:val="00E968F9"/>
    <w:rsid w:val="00EA1701"/>
    <w:rsid w:val="00EA200A"/>
    <w:rsid w:val="00EA2C4C"/>
    <w:rsid w:val="00EA3E3F"/>
    <w:rsid w:val="00EA4CAC"/>
    <w:rsid w:val="00EA5FF2"/>
    <w:rsid w:val="00EA6062"/>
    <w:rsid w:val="00EA7648"/>
    <w:rsid w:val="00EB42D4"/>
    <w:rsid w:val="00EB6267"/>
    <w:rsid w:val="00EC14BC"/>
    <w:rsid w:val="00EC60E2"/>
    <w:rsid w:val="00EC7B8F"/>
    <w:rsid w:val="00ED0E4A"/>
    <w:rsid w:val="00ED3889"/>
    <w:rsid w:val="00ED4AE0"/>
    <w:rsid w:val="00ED5345"/>
    <w:rsid w:val="00ED7FF2"/>
    <w:rsid w:val="00EE08C2"/>
    <w:rsid w:val="00EE4028"/>
    <w:rsid w:val="00EF08B7"/>
    <w:rsid w:val="00EF1E61"/>
    <w:rsid w:val="00EF33DE"/>
    <w:rsid w:val="00EF3E98"/>
    <w:rsid w:val="00EF48A0"/>
    <w:rsid w:val="00EF7879"/>
    <w:rsid w:val="00F004D6"/>
    <w:rsid w:val="00F04CF6"/>
    <w:rsid w:val="00F05832"/>
    <w:rsid w:val="00F06E41"/>
    <w:rsid w:val="00F1066B"/>
    <w:rsid w:val="00F12467"/>
    <w:rsid w:val="00F14F0E"/>
    <w:rsid w:val="00F151F9"/>
    <w:rsid w:val="00F156F4"/>
    <w:rsid w:val="00F1616C"/>
    <w:rsid w:val="00F161F5"/>
    <w:rsid w:val="00F17038"/>
    <w:rsid w:val="00F22D7D"/>
    <w:rsid w:val="00F22DF5"/>
    <w:rsid w:val="00F232BD"/>
    <w:rsid w:val="00F25858"/>
    <w:rsid w:val="00F33D03"/>
    <w:rsid w:val="00F37F03"/>
    <w:rsid w:val="00F438D9"/>
    <w:rsid w:val="00F44792"/>
    <w:rsid w:val="00F447D1"/>
    <w:rsid w:val="00F44D85"/>
    <w:rsid w:val="00F45156"/>
    <w:rsid w:val="00F455A3"/>
    <w:rsid w:val="00F46D64"/>
    <w:rsid w:val="00F52519"/>
    <w:rsid w:val="00F5305C"/>
    <w:rsid w:val="00F5472A"/>
    <w:rsid w:val="00F6276D"/>
    <w:rsid w:val="00F639F5"/>
    <w:rsid w:val="00F70162"/>
    <w:rsid w:val="00F70F63"/>
    <w:rsid w:val="00F7257E"/>
    <w:rsid w:val="00F73670"/>
    <w:rsid w:val="00F74985"/>
    <w:rsid w:val="00F757BA"/>
    <w:rsid w:val="00F7587D"/>
    <w:rsid w:val="00F76016"/>
    <w:rsid w:val="00F76EF9"/>
    <w:rsid w:val="00F82B54"/>
    <w:rsid w:val="00F83784"/>
    <w:rsid w:val="00F83B7B"/>
    <w:rsid w:val="00F83F73"/>
    <w:rsid w:val="00F85831"/>
    <w:rsid w:val="00F864E0"/>
    <w:rsid w:val="00F86B2A"/>
    <w:rsid w:val="00F92905"/>
    <w:rsid w:val="00F93D98"/>
    <w:rsid w:val="00F9431F"/>
    <w:rsid w:val="00F9434E"/>
    <w:rsid w:val="00F9623D"/>
    <w:rsid w:val="00F97601"/>
    <w:rsid w:val="00FA08BA"/>
    <w:rsid w:val="00FA13DB"/>
    <w:rsid w:val="00FA1CB5"/>
    <w:rsid w:val="00FA2553"/>
    <w:rsid w:val="00FA3F98"/>
    <w:rsid w:val="00FA6587"/>
    <w:rsid w:val="00FB0B6D"/>
    <w:rsid w:val="00FB212D"/>
    <w:rsid w:val="00FB2282"/>
    <w:rsid w:val="00FB2419"/>
    <w:rsid w:val="00FB3A64"/>
    <w:rsid w:val="00FB3CB6"/>
    <w:rsid w:val="00FB3E31"/>
    <w:rsid w:val="00FB5549"/>
    <w:rsid w:val="00FB5637"/>
    <w:rsid w:val="00FB6802"/>
    <w:rsid w:val="00FB76BC"/>
    <w:rsid w:val="00FC0234"/>
    <w:rsid w:val="00FC7CFB"/>
    <w:rsid w:val="00FD08F7"/>
    <w:rsid w:val="00FD09C8"/>
    <w:rsid w:val="00FD1565"/>
    <w:rsid w:val="00FD48AD"/>
    <w:rsid w:val="00FD56E6"/>
    <w:rsid w:val="00FD6AFC"/>
    <w:rsid w:val="00FD7D96"/>
    <w:rsid w:val="00FE07EE"/>
    <w:rsid w:val="00FE0987"/>
    <w:rsid w:val="00FE2301"/>
    <w:rsid w:val="00FE2B97"/>
    <w:rsid w:val="00FE378A"/>
    <w:rsid w:val="00FE3A2E"/>
    <w:rsid w:val="00FE4370"/>
    <w:rsid w:val="00FE47D5"/>
    <w:rsid w:val="00FE522E"/>
    <w:rsid w:val="00FE79F3"/>
    <w:rsid w:val="00FF05CD"/>
    <w:rsid w:val="00FF09F9"/>
    <w:rsid w:val="00FF0C6B"/>
    <w:rsid w:val="00FF18B5"/>
    <w:rsid w:val="00FF1F15"/>
    <w:rsid w:val="00FF327E"/>
    <w:rsid w:val="00FF4172"/>
    <w:rsid w:val="00FF4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B5D95"/>
  <w15:docId w15:val="{41645540-B69C-4725-A412-8C2B1FFB3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E54"/>
  </w:style>
  <w:style w:type="paragraph" w:styleId="Heading2">
    <w:name w:val="heading 2"/>
    <w:basedOn w:val="Normal"/>
    <w:link w:val="Heading2Char"/>
    <w:uiPriority w:val="1"/>
    <w:qFormat/>
    <w:rsid w:val="00FA08BA"/>
    <w:pPr>
      <w:spacing w:before="31" w:line="240" w:lineRule="auto"/>
      <w:ind w:left="120" w:right="17"/>
      <w:jc w:val="center"/>
      <w:outlineLvl w:val="1"/>
    </w:pPr>
    <w:rPr>
      <w:rFonts w:ascii="Verdana" w:eastAsia="Verdana" w:hAnsi="Verdana" w:cs="Verdana"/>
      <w:b/>
      <w:bCs/>
      <w:sz w:val="24"/>
      <w:szCs w:val="24"/>
      <w:lang w:bidi="en-US"/>
    </w:rPr>
  </w:style>
  <w:style w:type="paragraph" w:styleId="Heading3">
    <w:name w:val="heading 3"/>
    <w:basedOn w:val="Normal"/>
    <w:next w:val="Normal"/>
    <w:link w:val="Heading3Char"/>
    <w:uiPriority w:val="9"/>
    <w:unhideWhenUsed/>
    <w:qFormat/>
    <w:rsid w:val="0020522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20522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1765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72D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76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767"/>
    <w:rPr>
      <w:rFonts w:ascii="Tahoma" w:hAnsi="Tahoma" w:cs="Tahoma"/>
      <w:sz w:val="16"/>
      <w:szCs w:val="16"/>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qFormat/>
    <w:rsid w:val="005C0B0D"/>
    <w:pPr>
      <w:ind w:left="720"/>
      <w:contextualSpacing/>
    </w:pPr>
  </w:style>
  <w:style w:type="character" w:styleId="Hyperlink">
    <w:name w:val="Hyperlink"/>
    <w:basedOn w:val="DefaultParagraphFont"/>
    <w:uiPriority w:val="99"/>
    <w:unhideWhenUsed/>
    <w:rsid w:val="00C74BDA"/>
    <w:rPr>
      <w:color w:val="0000FF" w:themeColor="hyperlink"/>
      <w:u w:val="single"/>
    </w:rPr>
  </w:style>
  <w:style w:type="character" w:customStyle="1" w:styleId="rvts36">
    <w:name w:val="rvts36"/>
    <w:rsid w:val="00690A52"/>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qFormat/>
    <w:rsid w:val="00FB3A64"/>
  </w:style>
  <w:style w:type="paragraph" w:styleId="NoSpacing">
    <w:name w:val="No Spacing"/>
    <w:link w:val="NoSpacingChar"/>
    <w:uiPriority w:val="99"/>
    <w:qFormat/>
    <w:rsid w:val="00FB3A64"/>
    <w:pPr>
      <w:spacing w:line="240" w:lineRule="auto"/>
    </w:pPr>
  </w:style>
  <w:style w:type="paragraph" w:customStyle="1" w:styleId="Normal1">
    <w:name w:val="Normal1"/>
    <w:rsid w:val="00040FCA"/>
    <w:rPr>
      <w:rFonts w:ascii="Calibri" w:eastAsia="Calibri" w:hAnsi="Calibri" w:cs="Calibri"/>
      <w:lang w:val="en-IN"/>
    </w:rPr>
  </w:style>
  <w:style w:type="character" w:styleId="CommentReference">
    <w:name w:val="annotation reference"/>
    <w:basedOn w:val="DefaultParagraphFont"/>
    <w:uiPriority w:val="99"/>
    <w:semiHidden/>
    <w:unhideWhenUsed/>
    <w:rsid w:val="00080592"/>
    <w:rPr>
      <w:sz w:val="16"/>
      <w:szCs w:val="16"/>
    </w:rPr>
  </w:style>
  <w:style w:type="paragraph" w:styleId="CommentText">
    <w:name w:val="annotation text"/>
    <w:basedOn w:val="Normal"/>
    <w:link w:val="CommentTextChar"/>
    <w:uiPriority w:val="99"/>
    <w:unhideWhenUsed/>
    <w:rsid w:val="00080592"/>
    <w:pPr>
      <w:spacing w:line="240" w:lineRule="auto"/>
    </w:pPr>
    <w:rPr>
      <w:sz w:val="20"/>
      <w:szCs w:val="20"/>
    </w:rPr>
  </w:style>
  <w:style w:type="character" w:customStyle="1" w:styleId="CommentTextChar">
    <w:name w:val="Comment Text Char"/>
    <w:basedOn w:val="DefaultParagraphFont"/>
    <w:link w:val="CommentText"/>
    <w:uiPriority w:val="99"/>
    <w:rsid w:val="00080592"/>
    <w:rPr>
      <w:sz w:val="20"/>
      <w:szCs w:val="20"/>
    </w:rPr>
  </w:style>
  <w:style w:type="paragraph" w:styleId="CommentSubject">
    <w:name w:val="annotation subject"/>
    <w:basedOn w:val="CommentText"/>
    <w:next w:val="CommentText"/>
    <w:link w:val="CommentSubjectChar"/>
    <w:uiPriority w:val="99"/>
    <w:semiHidden/>
    <w:unhideWhenUsed/>
    <w:rsid w:val="00080592"/>
    <w:rPr>
      <w:b/>
      <w:bCs/>
    </w:rPr>
  </w:style>
  <w:style w:type="character" w:customStyle="1" w:styleId="CommentSubjectChar">
    <w:name w:val="Comment Subject Char"/>
    <w:basedOn w:val="CommentTextChar"/>
    <w:link w:val="CommentSubject"/>
    <w:uiPriority w:val="99"/>
    <w:semiHidden/>
    <w:rsid w:val="00080592"/>
    <w:rPr>
      <w:b/>
      <w:bCs/>
      <w:sz w:val="20"/>
      <w:szCs w:val="20"/>
    </w:rPr>
  </w:style>
  <w:style w:type="paragraph" w:styleId="Footer">
    <w:name w:val="footer"/>
    <w:basedOn w:val="Normal"/>
    <w:link w:val="FooterChar"/>
    <w:uiPriority w:val="99"/>
    <w:unhideWhenUsed/>
    <w:rsid w:val="004957A8"/>
    <w:pPr>
      <w:tabs>
        <w:tab w:val="center" w:pos="4680"/>
        <w:tab w:val="right" w:pos="9360"/>
      </w:tabs>
      <w:spacing w:line="240" w:lineRule="auto"/>
    </w:pPr>
  </w:style>
  <w:style w:type="character" w:customStyle="1" w:styleId="FooterChar">
    <w:name w:val="Footer Char"/>
    <w:basedOn w:val="DefaultParagraphFont"/>
    <w:link w:val="Footer"/>
    <w:uiPriority w:val="99"/>
    <w:rsid w:val="004957A8"/>
  </w:style>
  <w:style w:type="character" w:customStyle="1" w:styleId="rvts40">
    <w:name w:val="rvts40"/>
    <w:basedOn w:val="DefaultParagraphFont"/>
    <w:rsid w:val="008B742A"/>
  </w:style>
  <w:style w:type="character" w:customStyle="1" w:styleId="rvts42">
    <w:name w:val="rvts42"/>
    <w:basedOn w:val="DefaultParagraphFont"/>
    <w:rsid w:val="00F17038"/>
  </w:style>
  <w:style w:type="character" w:customStyle="1" w:styleId="rvts44">
    <w:name w:val="rvts44"/>
    <w:basedOn w:val="DefaultParagraphFont"/>
    <w:rsid w:val="00F17038"/>
  </w:style>
  <w:style w:type="character" w:customStyle="1" w:styleId="rvts155">
    <w:name w:val="rvts155"/>
    <w:basedOn w:val="DefaultParagraphFont"/>
    <w:rsid w:val="00F17038"/>
  </w:style>
  <w:style w:type="paragraph" w:styleId="BodyTextIndent">
    <w:name w:val="Body Text Indent"/>
    <w:basedOn w:val="Normal"/>
    <w:link w:val="BodyTextIndentChar"/>
    <w:semiHidden/>
    <w:rsid w:val="0027312B"/>
    <w:pPr>
      <w:spacing w:line="240" w:lineRule="auto"/>
      <w:ind w:left="5760"/>
    </w:pPr>
    <w:rPr>
      <w:rFonts w:ascii="Arial" w:eastAsia="Times New Roman" w:hAnsi="Arial" w:cs="Arial"/>
      <w:sz w:val="20"/>
      <w:szCs w:val="24"/>
    </w:rPr>
  </w:style>
  <w:style w:type="character" w:customStyle="1" w:styleId="BodyTextIndentChar">
    <w:name w:val="Body Text Indent Char"/>
    <w:basedOn w:val="DefaultParagraphFont"/>
    <w:link w:val="BodyTextIndent"/>
    <w:semiHidden/>
    <w:rsid w:val="0027312B"/>
    <w:rPr>
      <w:rFonts w:ascii="Arial" w:eastAsia="Times New Roman" w:hAnsi="Arial" w:cs="Arial"/>
      <w:sz w:val="20"/>
      <w:szCs w:val="24"/>
    </w:rPr>
  </w:style>
  <w:style w:type="character" w:customStyle="1" w:styleId="NoSpacingChar">
    <w:name w:val="No Spacing Char"/>
    <w:link w:val="NoSpacing"/>
    <w:uiPriority w:val="99"/>
    <w:rsid w:val="00B5190C"/>
  </w:style>
  <w:style w:type="paragraph" w:styleId="PlainText">
    <w:name w:val="Plain Text"/>
    <w:basedOn w:val="Normal"/>
    <w:link w:val="PlainTextChar"/>
    <w:uiPriority w:val="99"/>
    <w:rsid w:val="00306F47"/>
    <w:pPr>
      <w:spacing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306F47"/>
    <w:rPr>
      <w:rFonts w:ascii="Courier New" w:eastAsia="Times New Roman" w:hAnsi="Courier New" w:cs="Times New Roman"/>
      <w:sz w:val="20"/>
      <w:szCs w:val="20"/>
    </w:rPr>
  </w:style>
  <w:style w:type="character" w:customStyle="1" w:styleId="Heading2Char">
    <w:name w:val="Heading 2 Char"/>
    <w:basedOn w:val="DefaultParagraphFont"/>
    <w:link w:val="Heading2"/>
    <w:uiPriority w:val="1"/>
    <w:rsid w:val="00FA08BA"/>
    <w:rPr>
      <w:rFonts w:ascii="Verdana" w:eastAsia="Verdana" w:hAnsi="Verdana" w:cs="Verdana"/>
      <w:b/>
      <w:bCs/>
      <w:sz w:val="24"/>
      <w:szCs w:val="24"/>
      <w:lang w:bidi="en-US"/>
    </w:rPr>
  </w:style>
  <w:style w:type="character" w:customStyle="1" w:styleId="rvts32">
    <w:name w:val="rvts32"/>
    <w:basedOn w:val="DefaultParagraphFont"/>
    <w:rsid w:val="00A80D5E"/>
  </w:style>
  <w:style w:type="character" w:customStyle="1" w:styleId="rvts87">
    <w:name w:val="rvts87"/>
    <w:basedOn w:val="DefaultParagraphFont"/>
    <w:rsid w:val="00AF2858"/>
  </w:style>
  <w:style w:type="character" w:customStyle="1" w:styleId="rvts58">
    <w:name w:val="rvts58"/>
    <w:rsid w:val="00957FC0"/>
  </w:style>
  <w:style w:type="character" w:customStyle="1" w:styleId="apple-converted-space">
    <w:name w:val="apple-converted-space"/>
    <w:rsid w:val="00957FC0"/>
  </w:style>
  <w:style w:type="paragraph" w:customStyle="1" w:styleId="TableParagraph">
    <w:name w:val="Table Paragraph"/>
    <w:basedOn w:val="Normal"/>
    <w:uiPriority w:val="1"/>
    <w:qFormat/>
    <w:rsid w:val="00DE3147"/>
    <w:pPr>
      <w:widowControl w:val="0"/>
      <w:autoSpaceDE w:val="0"/>
      <w:autoSpaceDN w:val="0"/>
      <w:spacing w:line="240" w:lineRule="auto"/>
    </w:pPr>
    <w:rPr>
      <w:rFonts w:ascii="DejaVu Serif" w:eastAsia="DejaVu Serif" w:hAnsi="DejaVu Serif" w:cs="DejaVu Serif"/>
    </w:rPr>
  </w:style>
  <w:style w:type="paragraph" w:styleId="BodyText">
    <w:name w:val="Body Text"/>
    <w:basedOn w:val="Normal"/>
    <w:link w:val="BodyTextChar"/>
    <w:uiPriority w:val="99"/>
    <w:semiHidden/>
    <w:unhideWhenUsed/>
    <w:rsid w:val="00AD6BF7"/>
    <w:pPr>
      <w:spacing w:after="120"/>
    </w:pPr>
  </w:style>
  <w:style w:type="character" w:customStyle="1" w:styleId="BodyTextChar">
    <w:name w:val="Body Text Char"/>
    <w:basedOn w:val="DefaultParagraphFont"/>
    <w:link w:val="BodyText"/>
    <w:uiPriority w:val="99"/>
    <w:semiHidden/>
    <w:rsid w:val="00AD6BF7"/>
  </w:style>
  <w:style w:type="character" w:customStyle="1" w:styleId="rvts64">
    <w:name w:val="rvts64"/>
    <w:basedOn w:val="DefaultParagraphFont"/>
    <w:rsid w:val="000B58AA"/>
    <w:rPr>
      <w:rFonts w:ascii="Calibri" w:hAnsi="Calibri" w:cs="Calibri" w:hint="default"/>
      <w:color w:val="000000"/>
    </w:rPr>
  </w:style>
  <w:style w:type="character" w:customStyle="1" w:styleId="rvts38">
    <w:name w:val="rvts38"/>
    <w:basedOn w:val="DefaultParagraphFont"/>
    <w:rsid w:val="000B58AA"/>
    <w:rPr>
      <w:rFonts w:ascii="Calibri" w:hAnsi="Calibri" w:cs="Calibri" w:hint="default"/>
      <w:color w:val="000000"/>
      <w:sz w:val="22"/>
      <w:szCs w:val="22"/>
      <w:shd w:val="clear" w:color="auto" w:fill="FFFFFF"/>
    </w:rPr>
  </w:style>
  <w:style w:type="character" w:customStyle="1" w:styleId="rvts37">
    <w:name w:val="rvts37"/>
    <w:basedOn w:val="DefaultParagraphFont"/>
    <w:rsid w:val="003A310C"/>
    <w:rPr>
      <w:rFonts w:ascii="Calibri" w:hAnsi="Calibri" w:cs="Calibri" w:hint="default"/>
      <w:b/>
      <w:bCs/>
      <w:sz w:val="22"/>
      <w:szCs w:val="22"/>
    </w:rPr>
  </w:style>
  <w:style w:type="paragraph" w:styleId="z-TopofForm">
    <w:name w:val="HTML Top of Form"/>
    <w:basedOn w:val="Normal"/>
    <w:next w:val="Normal"/>
    <w:link w:val="z-TopofFormChar"/>
    <w:hidden/>
    <w:rsid w:val="000F5EF4"/>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0F5EF4"/>
    <w:rPr>
      <w:rFonts w:ascii="Arial" w:eastAsia="Times New Roman" w:hAnsi="Arial" w:cs="Arial"/>
      <w:vanish/>
      <w:sz w:val="16"/>
      <w:szCs w:val="16"/>
    </w:rPr>
  </w:style>
  <w:style w:type="character" w:styleId="Strong">
    <w:name w:val="Strong"/>
    <w:basedOn w:val="DefaultParagraphFont"/>
    <w:uiPriority w:val="22"/>
    <w:qFormat/>
    <w:rsid w:val="000C5B93"/>
    <w:rPr>
      <w:b/>
      <w:bCs/>
    </w:rPr>
  </w:style>
  <w:style w:type="character" w:customStyle="1" w:styleId="rvts85">
    <w:name w:val="rvts85"/>
    <w:basedOn w:val="DefaultParagraphFont"/>
    <w:rsid w:val="009A0FDA"/>
  </w:style>
  <w:style w:type="character" w:customStyle="1" w:styleId="rvts618">
    <w:name w:val="rvts618"/>
    <w:basedOn w:val="DefaultParagraphFont"/>
    <w:rsid w:val="009A0FDA"/>
  </w:style>
  <w:style w:type="character" w:customStyle="1" w:styleId="rvts34">
    <w:name w:val="rvts34"/>
    <w:basedOn w:val="DefaultParagraphFont"/>
    <w:rsid w:val="00270AE5"/>
  </w:style>
  <w:style w:type="character" w:customStyle="1" w:styleId="rvts35">
    <w:name w:val="rvts35"/>
    <w:basedOn w:val="DefaultParagraphFont"/>
    <w:rsid w:val="00270AE5"/>
  </w:style>
  <w:style w:type="paragraph" w:styleId="Revision">
    <w:name w:val="Revision"/>
    <w:hidden/>
    <w:uiPriority w:val="99"/>
    <w:semiHidden/>
    <w:rsid w:val="00F1066B"/>
    <w:pPr>
      <w:spacing w:line="240" w:lineRule="auto"/>
      <w:jc w:val="left"/>
    </w:pPr>
  </w:style>
  <w:style w:type="paragraph" w:styleId="NormalWeb">
    <w:name w:val="Normal (Web)"/>
    <w:basedOn w:val="Normal"/>
    <w:uiPriority w:val="99"/>
    <w:unhideWhenUsed/>
    <w:rsid w:val="0003490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rvts69">
    <w:name w:val="rvts69"/>
    <w:basedOn w:val="DefaultParagraphFont"/>
    <w:rsid w:val="00FB5549"/>
    <w:rPr>
      <w:rFonts w:ascii="Calibri" w:hAnsi="Calibri" w:cs="Calibri" w:hint="default"/>
    </w:rPr>
  </w:style>
  <w:style w:type="paragraph" w:styleId="Title">
    <w:name w:val="Title"/>
    <w:basedOn w:val="Normal"/>
    <w:link w:val="TitleChar"/>
    <w:qFormat/>
    <w:rsid w:val="00833928"/>
    <w:pPr>
      <w:spacing w:line="240" w:lineRule="auto"/>
      <w:jc w:val="center"/>
    </w:pPr>
    <w:rPr>
      <w:rFonts w:ascii="Times New Roman" w:eastAsia="Times New Roman" w:hAnsi="Times New Roman" w:cs="Times New Roman"/>
      <w:b/>
      <w:sz w:val="40"/>
      <w:szCs w:val="20"/>
    </w:rPr>
  </w:style>
  <w:style w:type="character" w:customStyle="1" w:styleId="TitleChar">
    <w:name w:val="Title Char"/>
    <w:basedOn w:val="DefaultParagraphFont"/>
    <w:link w:val="Title"/>
    <w:rsid w:val="00833928"/>
    <w:rPr>
      <w:rFonts w:ascii="Times New Roman" w:eastAsia="Times New Roman" w:hAnsi="Times New Roman" w:cs="Times New Roman"/>
      <w:b/>
      <w:sz w:val="40"/>
      <w:szCs w:val="20"/>
    </w:rPr>
  </w:style>
  <w:style w:type="character" w:customStyle="1" w:styleId="UnresolvedMention1">
    <w:name w:val="Unresolved Mention1"/>
    <w:basedOn w:val="DefaultParagraphFont"/>
    <w:uiPriority w:val="99"/>
    <w:semiHidden/>
    <w:unhideWhenUsed/>
    <w:rsid w:val="009746B6"/>
    <w:rPr>
      <w:color w:val="605E5C"/>
      <w:shd w:val="clear" w:color="auto" w:fill="E1DFDD"/>
    </w:rPr>
  </w:style>
  <w:style w:type="character" w:styleId="FollowedHyperlink">
    <w:name w:val="FollowedHyperlink"/>
    <w:basedOn w:val="DefaultParagraphFont"/>
    <w:uiPriority w:val="99"/>
    <w:semiHidden/>
    <w:unhideWhenUsed/>
    <w:rsid w:val="00EB42D4"/>
    <w:rPr>
      <w:color w:val="800080" w:themeColor="followedHyperlink"/>
      <w:u w:val="single"/>
    </w:rPr>
  </w:style>
  <w:style w:type="paragraph" w:styleId="Subtitle">
    <w:name w:val="Subtitle"/>
    <w:basedOn w:val="Normal"/>
    <w:next w:val="Normal"/>
    <w:link w:val="SubtitleChar"/>
    <w:uiPriority w:val="11"/>
    <w:qFormat/>
    <w:rsid w:val="00F2585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25858"/>
    <w:rPr>
      <w:rFonts w:eastAsiaTheme="minorEastAsia"/>
      <w:color w:val="5A5A5A" w:themeColor="text1" w:themeTint="A5"/>
      <w:spacing w:val="15"/>
    </w:rPr>
  </w:style>
  <w:style w:type="paragraph" w:styleId="Header">
    <w:name w:val="header"/>
    <w:basedOn w:val="Normal"/>
    <w:link w:val="HeaderChar"/>
    <w:uiPriority w:val="99"/>
    <w:unhideWhenUsed/>
    <w:rsid w:val="00F25858"/>
    <w:pPr>
      <w:tabs>
        <w:tab w:val="center" w:pos="4680"/>
        <w:tab w:val="right" w:pos="9360"/>
      </w:tabs>
      <w:spacing w:line="240" w:lineRule="auto"/>
    </w:pPr>
  </w:style>
  <w:style w:type="character" w:customStyle="1" w:styleId="HeaderChar">
    <w:name w:val="Header Char"/>
    <w:basedOn w:val="DefaultParagraphFont"/>
    <w:link w:val="Header"/>
    <w:uiPriority w:val="99"/>
    <w:rsid w:val="00F25858"/>
  </w:style>
  <w:style w:type="character" w:customStyle="1" w:styleId="Heading5Char">
    <w:name w:val="Heading 5 Char"/>
    <w:basedOn w:val="DefaultParagraphFont"/>
    <w:link w:val="Heading5"/>
    <w:uiPriority w:val="9"/>
    <w:semiHidden/>
    <w:rsid w:val="0081765F"/>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rsid w:val="0020522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20522E"/>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8622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1594">
      <w:bodyDiv w:val="1"/>
      <w:marLeft w:val="0"/>
      <w:marRight w:val="0"/>
      <w:marTop w:val="0"/>
      <w:marBottom w:val="0"/>
      <w:divBdr>
        <w:top w:val="none" w:sz="0" w:space="0" w:color="auto"/>
        <w:left w:val="none" w:sz="0" w:space="0" w:color="auto"/>
        <w:bottom w:val="none" w:sz="0" w:space="0" w:color="auto"/>
        <w:right w:val="none" w:sz="0" w:space="0" w:color="auto"/>
      </w:divBdr>
    </w:div>
    <w:div w:id="49887143">
      <w:bodyDiv w:val="1"/>
      <w:marLeft w:val="0"/>
      <w:marRight w:val="0"/>
      <w:marTop w:val="0"/>
      <w:marBottom w:val="0"/>
      <w:divBdr>
        <w:top w:val="none" w:sz="0" w:space="0" w:color="auto"/>
        <w:left w:val="none" w:sz="0" w:space="0" w:color="auto"/>
        <w:bottom w:val="none" w:sz="0" w:space="0" w:color="auto"/>
        <w:right w:val="none" w:sz="0" w:space="0" w:color="auto"/>
      </w:divBdr>
    </w:div>
    <w:div w:id="70155095">
      <w:bodyDiv w:val="1"/>
      <w:marLeft w:val="0"/>
      <w:marRight w:val="0"/>
      <w:marTop w:val="0"/>
      <w:marBottom w:val="0"/>
      <w:divBdr>
        <w:top w:val="none" w:sz="0" w:space="0" w:color="auto"/>
        <w:left w:val="none" w:sz="0" w:space="0" w:color="auto"/>
        <w:bottom w:val="none" w:sz="0" w:space="0" w:color="auto"/>
        <w:right w:val="none" w:sz="0" w:space="0" w:color="auto"/>
      </w:divBdr>
    </w:div>
    <w:div w:id="178080947">
      <w:bodyDiv w:val="1"/>
      <w:marLeft w:val="0"/>
      <w:marRight w:val="0"/>
      <w:marTop w:val="0"/>
      <w:marBottom w:val="0"/>
      <w:divBdr>
        <w:top w:val="none" w:sz="0" w:space="0" w:color="auto"/>
        <w:left w:val="none" w:sz="0" w:space="0" w:color="auto"/>
        <w:bottom w:val="none" w:sz="0" w:space="0" w:color="auto"/>
        <w:right w:val="none" w:sz="0" w:space="0" w:color="auto"/>
      </w:divBdr>
    </w:div>
    <w:div w:id="187646740">
      <w:bodyDiv w:val="1"/>
      <w:marLeft w:val="0"/>
      <w:marRight w:val="0"/>
      <w:marTop w:val="0"/>
      <w:marBottom w:val="0"/>
      <w:divBdr>
        <w:top w:val="none" w:sz="0" w:space="0" w:color="auto"/>
        <w:left w:val="none" w:sz="0" w:space="0" w:color="auto"/>
        <w:bottom w:val="none" w:sz="0" w:space="0" w:color="auto"/>
        <w:right w:val="none" w:sz="0" w:space="0" w:color="auto"/>
      </w:divBdr>
    </w:div>
    <w:div w:id="187835053">
      <w:bodyDiv w:val="1"/>
      <w:marLeft w:val="0"/>
      <w:marRight w:val="0"/>
      <w:marTop w:val="0"/>
      <w:marBottom w:val="0"/>
      <w:divBdr>
        <w:top w:val="none" w:sz="0" w:space="0" w:color="auto"/>
        <w:left w:val="none" w:sz="0" w:space="0" w:color="auto"/>
        <w:bottom w:val="none" w:sz="0" w:space="0" w:color="auto"/>
        <w:right w:val="none" w:sz="0" w:space="0" w:color="auto"/>
      </w:divBdr>
    </w:div>
    <w:div w:id="196699808">
      <w:bodyDiv w:val="1"/>
      <w:marLeft w:val="0"/>
      <w:marRight w:val="0"/>
      <w:marTop w:val="0"/>
      <w:marBottom w:val="0"/>
      <w:divBdr>
        <w:top w:val="none" w:sz="0" w:space="0" w:color="auto"/>
        <w:left w:val="none" w:sz="0" w:space="0" w:color="auto"/>
        <w:bottom w:val="none" w:sz="0" w:space="0" w:color="auto"/>
        <w:right w:val="none" w:sz="0" w:space="0" w:color="auto"/>
      </w:divBdr>
    </w:div>
    <w:div w:id="216819211">
      <w:bodyDiv w:val="1"/>
      <w:marLeft w:val="0"/>
      <w:marRight w:val="0"/>
      <w:marTop w:val="0"/>
      <w:marBottom w:val="0"/>
      <w:divBdr>
        <w:top w:val="none" w:sz="0" w:space="0" w:color="auto"/>
        <w:left w:val="none" w:sz="0" w:space="0" w:color="auto"/>
        <w:bottom w:val="none" w:sz="0" w:space="0" w:color="auto"/>
        <w:right w:val="none" w:sz="0" w:space="0" w:color="auto"/>
      </w:divBdr>
    </w:div>
    <w:div w:id="242302033">
      <w:bodyDiv w:val="1"/>
      <w:marLeft w:val="0"/>
      <w:marRight w:val="0"/>
      <w:marTop w:val="0"/>
      <w:marBottom w:val="0"/>
      <w:divBdr>
        <w:top w:val="none" w:sz="0" w:space="0" w:color="auto"/>
        <w:left w:val="none" w:sz="0" w:space="0" w:color="auto"/>
        <w:bottom w:val="none" w:sz="0" w:space="0" w:color="auto"/>
        <w:right w:val="none" w:sz="0" w:space="0" w:color="auto"/>
      </w:divBdr>
    </w:div>
    <w:div w:id="244263921">
      <w:bodyDiv w:val="1"/>
      <w:marLeft w:val="0"/>
      <w:marRight w:val="0"/>
      <w:marTop w:val="0"/>
      <w:marBottom w:val="0"/>
      <w:divBdr>
        <w:top w:val="none" w:sz="0" w:space="0" w:color="auto"/>
        <w:left w:val="none" w:sz="0" w:space="0" w:color="auto"/>
        <w:bottom w:val="none" w:sz="0" w:space="0" w:color="auto"/>
        <w:right w:val="none" w:sz="0" w:space="0" w:color="auto"/>
      </w:divBdr>
    </w:div>
    <w:div w:id="254872436">
      <w:bodyDiv w:val="1"/>
      <w:marLeft w:val="0"/>
      <w:marRight w:val="0"/>
      <w:marTop w:val="0"/>
      <w:marBottom w:val="0"/>
      <w:divBdr>
        <w:top w:val="none" w:sz="0" w:space="0" w:color="auto"/>
        <w:left w:val="none" w:sz="0" w:space="0" w:color="auto"/>
        <w:bottom w:val="none" w:sz="0" w:space="0" w:color="auto"/>
        <w:right w:val="none" w:sz="0" w:space="0" w:color="auto"/>
      </w:divBdr>
    </w:div>
    <w:div w:id="256257903">
      <w:bodyDiv w:val="1"/>
      <w:marLeft w:val="0"/>
      <w:marRight w:val="0"/>
      <w:marTop w:val="0"/>
      <w:marBottom w:val="0"/>
      <w:divBdr>
        <w:top w:val="none" w:sz="0" w:space="0" w:color="auto"/>
        <w:left w:val="none" w:sz="0" w:space="0" w:color="auto"/>
        <w:bottom w:val="none" w:sz="0" w:space="0" w:color="auto"/>
        <w:right w:val="none" w:sz="0" w:space="0" w:color="auto"/>
      </w:divBdr>
    </w:div>
    <w:div w:id="314114738">
      <w:bodyDiv w:val="1"/>
      <w:marLeft w:val="0"/>
      <w:marRight w:val="0"/>
      <w:marTop w:val="0"/>
      <w:marBottom w:val="0"/>
      <w:divBdr>
        <w:top w:val="none" w:sz="0" w:space="0" w:color="auto"/>
        <w:left w:val="none" w:sz="0" w:space="0" w:color="auto"/>
        <w:bottom w:val="none" w:sz="0" w:space="0" w:color="auto"/>
        <w:right w:val="none" w:sz="0" w:space="0" w:color="auto"/>
      </w:divBdr>
    </w:div>
    <w:div w:id="326399779">
      <w:bodyDiv w:val="1"/>
      <w:marLeft w:val="0"/>
      <w:marRight w:val="0"/>
      <w:marTop w:val="0"/>
      <w:marBottom w:val="0"/>
      <w:divBdr>
        <w:top w:val="none" w:sz="0" w:space="0" w:color="auto"/>
        <w:left w:val="none" w:sz="0" w:space="0" w:color="auto"/>
        <w:bottom w:val="none" w:sz="0" w:space="0" w:color="auto"/>
        <w:right w:val="none" w:sz="0" w:space="0" w:color="auto"/>
      </w:divBdr>
    </w:div>
    <w:div w:id="343214670">
      <w:bodyDiv w:val="1"/>
      <w:marLeft w:val="0"/>
      <w:marRight w:val="0"/>
      <w:marTop w:val="0"/>
      <w:marBottom w:val="0"/>
      <w:divBdr>
        <w:top w:val="none" w:sz="0" w:space="0" w:color="auto"/>
        <w:left w:val="none" w:sz="0" w:space="0" w:color="auto"/>
        <w:bottom w:val="none" w:sz="0" w:space="0" w:color="auto"/>
        <w:right w:val="none" w:sz="0" w:space="0" w:color="auto"/>
      </w:divBdr>
    </w:div>
    <w:div w:id="387802413">
      <w:bodyDiv w:val="1"/>
      <w:marLeft w:val="0"/>
      <w:marRight w:val="0"/>
      <w:marTop w:val="0"/>
      <w:marBottom w:val="0"/>
      <w:divBdr>
        <w:top w:val="none" w:sz="0" w:space="0" w:color="auto"/>
        <w:left w:val="none" w:sz="0" w:space="0" w:color="auto"/>
        <w:bottom w:val="none" w:sz="0" w:space="0" w:color="auto"/>
        <w:right w:val="none" w:sz="0" w:space="0" w:color="auto"/>
      </w:divBdr>
    </w:div>
    <w:div w:id="393234272">
      <w:bodyDiv w:val="1"/>
      <w:marLeft w:val="0"/>
      <w:marRight w:val="0"/>
      <w:marTop w:val="0"/>
      <w:marBottom w:val="0"/>
      <w:divBdr>
        <w:top w:val="none" w:sz="0" w:space="0" w:color="auto"/>
        <w:left w:val="none" w:sz="0" w:space="0" w:color="auto"/>
        <w:bottom w:val="none" w:sz="0" w:space="0" w:color="auto"/>
        <w:right w:val="none" w:sz="0" w:space="0" w:color="auto"/>
      </w:divBdr>
    </w:div>
    <w:div w:id="398015093">
      <w:bodyDiv w:val="1"/>
      <w:marLeft w:val="0"/>
      <w:marRight w:val="0"/>
      <w:marTop w:val="0"/>
      <w:marBottom w:val="0"/>
      <w:divBdr>
        <w:top w:val="none" w:sz="0" w:space="0" w:color="auto"/>
        <w:left w:val="none" w:sz="0" w:space="0" w:color="auto"/>
        <w:bottom w:val="none" w:sz="0" w:space="0" w:color="auto"/>
        <w:right w:val="none" w:sz="0" w:space="0" w:color="auto"/>
      </w:divBdr>
    </w:div>
    <w:div w:id="408769485">
      <w:bodyDiv w:val="1"/>
      <w:marLeft w:val="0"/>
      <w:marRight w:val="0"/>
      <w:marTop w:val="0"/>
      <w:marBottom w:val="0"/>
      <w:divBdr>
        <w:top w:val="none" w:sz="0" w:space="0" w:color="auto"/>
        <w:left w:val="none" w:sz="0" w:space="0" w:color="auto"/>
        <w:bottom w:val="none" w:sz="0" w:space="0" w:color="auto"/>
        <w:right w:val="none" w:sz="0" w:space="0" w:color="auto"/>
      </w:divBdr>
    </w:div>
    <w:div w:id="429205139">
      <w:bodyDiv w:val="1"/>
      <w:marLeft w:val="0"/>
      <w:marRight w:val="0"/>
      <w:marTop w:val="0"/>
      <w:marBottom w:val="0"/>
      <w:divBdr>
        <w:top w:val="none" w:sz="0" w:space="0" w:color="auto"/>
        <w:left w:val="none" w:sz="0" w:space="0" w:color="auto"/>
        <w:bottom w:val="none" w:sz="0" w:space="0" w:color="auto"/>
        <w:right w:val="none" w:sz="0" w:space="0" w:color="auto"/>
      </w:divBdr>
    </w:div>
    <w:div w:id="466703525">
      <w:bodyDiv w:val="1"/>
      <w:marLeft w:val="0"/>
      <w:marRight w:val="0"/>
      <w:marTop w:val="0"/>
      <w:marBottom w:val="0"/>
      <w:divBdr>
        <w:top w:val="none" w:sz="0" w:space="0" w:color="auto"/>
        <w:left w:val="none" w:sz="0" w:space="0" w:color="auto"/>
        <w:bottom w:val="none" w:sz="0" w:space="0" w:color="auto"/>
        <w:right w:val="none" w:sz="0" w:space="0" w:color="auto"/>
      </w:divBdr>
    </w:div>
    <w:div w:id="503787348">
      <w:bodyDiv w:val="1"/>
      <w:marLeft w:val="0"/>
      <w:marRight w:val="0"/>
      <w:marTop w:val="0"/>
      <w:marBottom w:val="0"/>
      <w:divBdr>
        <w:top w:val="none" w:sz="0" w:space="0" w:color="auto"/>
        <w:left w:val="none" w:sz="0" w:space="0" w:color="auto"/>
        <w:bottom w:val="none" w:sz="0" w:space="0" w:color="auto"/>
        <w:right w:val="none" w:sz="0" w:space="0" w:color="auto"/>
      </w:divBdr>
    </w:div>
    <w:div w:id="510948090">
      <w:bodyDiv w:val="1"/>
      <w:marLeft w:val="0"/>
      <w:marRight w:val="0"/>
      <w:marTop w:val="0"/>
      <w:marBottom w:val="0"/>
      <w:divBdr>
        <w:top w:val="none" w:sz="0" w:space="0" w:color="auto"/>
        <w:left w:val="none" w:sz="0" w:space="0" w:color="auto"/>
        <w:bottom w:val="none" w:sz="0" w:space="0" w:color="auto"/>
        <w:right w:val="none" w:sz="0" w:space="0" w:color="auto"/>
      </w:divBdr>
    </w:div>
    <w:div w:id="549727394">
      <w:bodyDiv w:val="1"/>
      <w:marLeft w:val="0"/>
      <w:marRight w:val="0"/>
      <w:marTop w:val="0"/>
      <w:marBottom w:val="0"/>
      <w:divBdr>
        <w:top w:val="none" w:sz="0" w:space="0" w:color="auto"/>
        <w:left w:val="none" w:sz="0" w:space="0" w:color="auto"/>
        <w:bottom w:val="none" w:sz="0" w:space="0" w:color="auto"/>
        <w:right w:val="none" w:sz="0" w:space="0" w:color="auto"/>
      </w:divBdr>
    </w:div>
    <w:div w:id="573512243">
      <w:bodyDiv w:val="1"/>
      <w:marLeft w:val="0"/>
      <w:marRight w:val="0"/>
      <w:marTop w:val="0"/>
      <w:marBottom w:val="0"/>
      <w:divBdr>
        <w:top w:val="none" w:sz="0" w:space="0" w:color="auto"/>
        <w:left w:val="none" w:sz="0" w:space="0" w:color="auto"/>
        <w:bottom w:val="none" w:sz="0" w:space="0" w:color="auto"/>
        <w:right w:val="none" w:sz="0" w:space="0" w:color="auto"/>
      </w:divBdr>
    </w:div>
    <w:div w:id="576204851">
      <w:bodyDiv w:val="1"/>
      <w:marLeft w:val="0"/>
      <w:marRight w:val="0"/>
      <w:marTop w:val="0"/>
      <w:marBottom w:val="0"/>
      <w:divBdr>
        <w:top w:val="none" w:sz="0" w:space="0" w:color="auto"/>
        <w:left w:val="none" w:sz="0" w:space="0" w:color="auto"/>
        <w:bottom w:val="none" w:sz="0" w:space="0" w:color="auto"/>
        <w:right w:val="none" w:sz="0" w:space="0" w:color="auto"/>
      </w:divBdr>
    </w:div>
    <w:div w:id="647366668">
      <w:bodyDiv w:val="1"/>
      <w:marLeft w:val="0"/>
      <w:marRight w:val="0"/>
      <w:marTop w:val="0"/>
      <w:marBottom w:val="0"/>
      <w:divBdr>
        <w:top w:val="none" w:sz="0" w:space="0" w:color="auto"/>
        <w:left w:val="none" w:sz="0" w:space="0" w:color="auto"/>
        <w:bottom w:val="none" w:sz="0" w:space="0" w:color="auto"/>
        <w:right w:val="none" w:sz="0" w:space="0" w:color="auto"/>
      </w:divBdr>
    </w:div>
    <w:div w:id="713384936">
      <w:bodyDiv w:val="1"/>
      <w:marLeft w:val="0"/>
      <w:marRight w:val="0"/>
      <w:marTop w:val="0"/>
      <w:marBottom w:val="0"/>
      <w:divBdr>
        <w:top w:val="none" w:sz="0" w:space="0" w:color="auto"/>
        <w:left w:val="none" w:sz="0" w:space="0" w:color="auto"/>
        <w:bottom w:val="none" w:sz="0" w:space="0" w:color="auto"/>
        <w:right w:val="none" w:sz="0" w:space="0" w:color="auto"/>
      </w:divBdr>
    </w:div>
    <w:div w:id="719282754">
      <w:bodyDiv w:val="1"/>
      <w:marLeft w:val="0"/>
      <w:marRight w:val="0"/>
      <w:marTop w:val="0"/>
      <w:marBottom w:val="0"/>
      <w:divBdr>
        <w:top w:val="none" w:sz="0" w:space="0" w:color="auto"/>
        <w:left w:val="none" w:sz="0" w:space="0" w:color="auto"/>
        <w:bottom w:val="none" w:sz="0" w:space="0" w:color="auto"/>
        <w:right w:val="none" w:sz="0" w:space="0" w:color="auto"/>
      </w:divBdr>
    </w:div>
    <w:div w:id="728068474">
      <w:bodyDiv w:val="1"/>
      <w:marLeft w:val="0"/>
      <w:marRight w:val="0"/>
      <w:marTop w:val="0"/>
      <w:marBottom w:val="0"/>
      <w:divBdr>
        <w:top w:val="none" w:sz="0" w:space="0" w:color="auto"/>
        <w:left w:val="none" w:sz="0" w:space="0" w:color="auto"/>
        <w:bottom w:val="none" w:sz="0" w:space="0" w:color="auto"/>
        <w:right w:val="none" w:sz="0" w:space="0" w:color="auto"/>
      </w:divBdr>
    </w:div>
    <w:div w:id="743530660">
      <w:bodyDiv w:val="1"/>
      <w:marLeft w:val="0"/>
      <w:marRight w:val="0"/>
      <w:marTop w:val="0"/>
      <w:marBottom w:val="0"/>
      <w:divBdr>
        <w:top w:val="none" w:sz="0" w:space="0" w:color="auto"/>
        <w:left w:val="none" w:sz="0" w:space="0" w:color="auto"/>
        <w:bottom w:val="none" w:sz="0" w:space="0" w:color="auto"/>
        <w:right w:val="none" w:sz="0" w:space="0" w:color="auto"/>
      </w:divBdr>
    </w:div>
    <w:div w:id="765230289">
      <w:bodyDiv w:val="1"/>
      <w:marLeft w:val="0"/>
      <w:marRight w:val="0"/>
      <w:marTop w:val="0"/>
      <w:marBottom w:val="0"/>
      <w:divBdr>
        <w:top w:val="none" w:sz="0" w:space="0" w:color="auto"/>
        <w:left w:val="none" w:sz="0" w:space="0" w:color="auto"/>
        <w:bottom w:val="none" w:sz="0" w:space="0" w:color="auto"/>
        <w:right w:val="none" w:sz="0" w:space="0" w:color="auto"/>
      </w:divBdr>
    </w:div>
    <w:div w:id="791559431">
      <w:bodyDiv w:val="1"/>
      <w:marLeft w:val="0"/>
      <w:marRight w:val="0"/>
      <w:marTop w:val="0"/>
      <w:marBottom w:val="0"/>
      <w:divBdr>
        <w:top w:val="none" w:sz="0" w:space="0" w:color="auto"/>
        <w:left w:val="none" w:sz="0" w:space="0" w:color="auto"/>
        <w:bottom w:val="none" w:sz="0" w:space="0" w:color="auto"/>
        <w:right w:val="none" w:sz="0" w:space="0" w:color="auto"/>
      </w:divBdr>
    </w:div>
    <w:div w:id="840630702">
      <w:bodyDiv w:val="1"/>
      <w:marLeft w:val="0"/>
      <w:marRight w:val="0"/>
      <w:marTop w:val="0"/>
      <w:marBottom w:val="0"/>
      <w:divBdr>
        <w:top w:val="none" w:sz="0" w:space="0" w:color="auto"/>
        <w:left w:val="none" w:sz="0" w:space="0" w:color="auto"/>
        <w:bottom w:val="none" w:sz="0" w:space="0" w:color="auto"/>
        <w:right w:val="none" w:sz="0" w:space="0" w:color="auto"/>
      </w:divBdr>
    </w:div>
    <w:div w:id="884027932">
      <w:bodyDiv w:val="1"/>
      <w:marLeft w:val="0"/>
      <w:marRight w:val="0"/>
      <w:marTop w:val="0"/>
      <w:marBottom w:val="0"/>
      <w:divBdr>
        <w:top w:val="none" w:sz="0" w:space="0" w:color="auto"/>
        <w:left w:val="none" w:sz="0" w:space="0" w:color="auto"/>
        <w:bottom w:val="none" w:sz="0" w:space="0" w:color="auto"/>
        <w:right w:val="none" w:sz="0" w:space="0" w:color="auto"/>
      </w:divBdr>
    </w:div>
    <w:div w:id="908266804">
      <w:bodyDiv w:val="1"/>
      <w:marLeft w:val="0"/>
      <w:marRight w:val="0"/>
      <w:marTop w:val="0"/>
      <w:marBottom w:val="0"/>
      <w:divBdr>
        <w:top w:val="none" w:sz="0" w:space="0" w:color="auto"/>
        <w:left w:val="none" w:sz="0" w:space="0" w:color="auto"/>
        <w:bottom w:val="none" w:sz="0" w:space="0" w:color="auto"/>
        <w:right w:val="none" w:sz="0" w:space="0" w:color="auto"/>
      </w:divBdr>
    </w:div>
    <w:div w:id="918295663">
      <w:bodyDiv w:val="1"/>
      <w:marLeft w:val="0"/>
      <w:marRight w:val="0"/>
      <w:marTop w:val="0"/>
      <w:marBottom w:val="0"/>
      <w:divBdr>
        <w:top w:val="none" w:sz="0" w:space="0" w:color="auto"/>
        <w:left w:val="none" w:sz="0" w:space="0" w:color="auto"/>
        <w:bottom w:val="none" w:sz="0" w:space="0" w:color="auto"/>
        <w:right w:val="none" w:sz="0" w:space="0" w:color="auto"/>
      </w:divBdr>
    </w:div>
    <w:div w:id="926571196">
      <w:bodyDiv w:val="1"/>
      <w:marLeft w:val="0"/>
      <w:marRight w:val="0"/>
      <w:marTop w:val="0"/>
      <w:marBottom w:val="0"/>
      <w:divBdr>
        <w:top w:val="none" w:sz="0" w:space="0" w:color="auto"/>
        <w:left w:val="none" w:sz="0" w:space="0" w:color="auto"/>
        <w:bottom w:val="none" w:sz="0" w:space="0" w:color="auto"/>
        <w:right w:val="none" w:sz="0" w:space="0" w:color="auto"/>
      </w:divBdr>
    </w:div>
    <w:div w:id="951129196">
      <w:bodyDiv w:val="1"/>
      <w:marLeft w:val="0"/>
      <w:marRight w:val="0"/>
      <w:marTop w:val="0"/>
      <w:marBottom w:val="0"/>
      <w:divBdr>
        <w:top w:val="none" w:sz="0" w:space="0" w:color="auto"/>
        <w:left w:val="none" w:sz="0" w:space="0" w:color="auto"/>
        <w:bottom w:val="none" w:sz="0" w:space="0" w:color="auto"/>
        <w:right w:val="none" w:sz="0" w:space="0" w:color="auto"/>
      </w:divBdr>
      <w:divsChild>
        <w:div w:id="1181823536">
          <w:marLeft w:val="0"/>
          <w:marRight w:val="0"/>
          <w:marTop w:val="0"/>
          <w:marBottom w:val="0"/>
          <w:divBdr>
            <w:top w:val="none" w:sz="0" w:space="0" w:color="auto"/>
            <w:left w:val="none" w:sz="0" w:space="0" w:color="auto"/>
            <w:bottom w:val="none" w:sz="0" w:space="0" w:color="auto"/>
            <w:right w:val="none" w:sz="0" w:space="0" w:color="auto"/>
          </w:divBdr>
        </w:div>
        <w:div w:id="28529178">
          <w:marLeft w:val="0"/>
          <w:marRight w:val="0"/>
          <w:marTop w:val="0"/>
          <w:marBottom w:val="0"/>
          <w:divBdr>
            <w:top w:val="none" w:sz="0" w:space="0" w:color="auto"/>
            <w:left w:val="none" w:sz="0" w:space="0" w:color="auto"/>
            <w:bottom w:val="none" w:sz="0" w:space="0" w:color="auto"/>
            <w:right w:val="none" w:sz="0" w:space="0" w:color="auto"/>
          </w:divBdr>
        </w:div>
        <w:div w:id="1533180860">
          <w:marLeft w:val="0"/>
          <w:marRight w:val="0"/>
          <w:marTop w:val="0"/>
          <w:marBottom w:val="0"/>
          <w:divBdr>
            <w:top w:val="none" w:sz="0" w:space="0" w:color="auto"/>
            <w:left w:val="none" w:sz="0" w:space="0" w:color="auto"/>
            <w:bottom w:val="none" w:sz="0" w:space="0" w:color="auto"/>
            <w:right w:val="none" w:sz="0" w:space="0" w:color="auto"/>
          </w:divBdr>
        </w:div>
        <w:div w:id="2108771444">
          <w:marLeft w:val="0"/>
          <w:marRight w:val="0"/>
          <w:marTop w:val="0"/>
          <w:marBottom w:val="0"/>
          <w:divBdr>
            <w:top w:val="none" w:sz="0" w:space="0" w:color="auto"/>
            <w:left w:val="none" w:sz="0" w:space="0" w:color="auto"/>
            <w:bottom w:val="none" w:sz="0" w:space="0" w:color="auto"/>
            <w:right w:val="none" w:sz="0" w:space="0" w:color="auto"/>
          </w:divBdr>
        </w:div>
        <w:div w:id="514461910">
          <w:marLeft w:val="0"/>
          <w:marRight w:val="0"/>
          <w:marTop w:val="0"/>
          <w:marBottom w:val="0"/>
          <w:divBdr>
            <w:top w:val="none" w:sz="0" w:space="0" w:color="auto"/>
            <w:left w:val="none" w:sz="0" w:space="0" w:color="auto"/>
            <w:bottom w:val="none" w:sz="0" w:space="0" w:color="auto"/>
            <w:right w:val="none" w:sz="0" w:space="0" w:color="auto"/>
          </w:divBdr>
        </w:div>
        <w:div w:id="1773430738">
          <w:marLeft w:val="0"/>
          <w:marRight w:val="0"/>
          <w:marTop w:val="0"/>
          <w:marBottom w:val="0"/>
          <w:divBdr>
            <w:top w:val="none" w:sz="0" w:space="0" w:color="auto"/>
            <w:left w:val="none" w:sz="0" w:space="0" w:color="auto"/>
            <w:bottom w:val="none" w:sz="0" w:space="0" w:color="auto"/>
            <w:right w:val="none" w:sz="0" w:space="0" w:color="auto"/>
          </w:divBdr>
        </w:div>
        <w:div w:id="110712872">
          <w:marLeft w:val="0"/>
          <w:marRight w:val="0"/>
          <w:marTop w:val="0"/>
          <w:marBottom w:val="0"/>
          <w:divBdr>
            <w:top w:val="none" w:sz="0" w:space="0" w:color="auto"/>
            <w:left w:val="none" w:sz="0" w:space="0" w:color="auto"/>
            <w:bottom w:val="none" w:sz="0" w:space="0" w:color="auto"/>
            <w:right w:val="none" w:sz="0" w:space="0" w:color="auto"/>
          </w:divBdr>
        </w:div>
        <w:div w:id="198783544">
          <w:marLeft w:val="0"/>
          <w:marRight w:val="0"/>
          <w:marTop w:val="0"/>
          <w:marBottom w:val="0"/>
          <w:divBdr>
            <w:top w:val="none" w:sz="0" w:space="0" w:color="auto"/>
            <w:left w:val="none" w:sz="0" w:space="0" w:color="auto"/>
            <w:bottom w:val="none" w:sz="0" w:space="0" w:color="auto"/>
            <w:right w:val="none" w:sz="0" w:space="0" w:color="auto"/>
          </w:divBdr>
        </w:div>
        <w:div w:id="536167539">
          <w:marLeft w:val="0"/>
          <w:marRight w:val="0"/>
          <w:marTop w:val="0"/>
          <w:marBottom w:val="0"/>
          <w:divBdr>
            <w:top w:val="none" w:sz="0" w:space="0" w:color="auto"/>
            <w:left w:val="none" w:sz="0" w:space="0" w:color="auto"/>
            <w:bottom w:val="none" w:sz="0" w:space="0" w:color="auto"/>
            <w:right w:val="none" w:sz="0" w:space="0" w:color="auto"/>
          </w:divBdr>
        </w:div>
      </w:divsChild>
    </w:div>
    <w:div w:id="1006782538">
      <w:bodyDiv w:val="1"/>
      <w:marLeft w:val="0"/>
      <w:marRight w:val="0"/>
      <w:marTop w:val="0"/>
      <w:marBottom w:val="0"/>
      <w:divBdr>
        <w:top w:val="none" w:sz="0" w:space="0" w:color="auto"/>
        <w:left w:val="none" w:sz="0" w:space="0" w:color="auto"/>
        <w:bottom w:val="none" w:sz="0" w:space="0" w:color="auto"/>
        <w:right w:val="none" w:sz="0" w:space="0" w:color="auto"/>
      </w:divBdr>
      <w:divsChild>
        <w:div w:id="946933102">
          <w:marLeft w:val="0"/>
          <w:marRight w:val="0"/>
          <w:marTop w:val="0"/>
          <w:marBottom w:val="0"/>
          <w:divBdr>
            <w:top w:val="none" w:sz="0" w:space="0" w:color="auto"/>
            <w:left w:val="none" w:sz="0" w:space="0" w:color="auto"/>
            <w:bottom w:val="none" w:sz="0" w:space="0" w:color="auto"/>
            <w:right w:val="none" w:sz="0" w:space="0" w:color="auto"/>
          </w:divBdr>
        </w:div>
        <w:div w:id="1190604669">
          <w:marLeft w:val="0"/>
          <w:marRight w:val="0"/>
          <w:marTop w:val="0"/>
          <w:marBottom w:val="0"/>
          <w:divBdr>
            <w:top w:val="none" w:sz="0" w:space="0" w:color="auto"/>
            <w:left w:val="none" w:sz="0" w:space="0" w:color="auto"/>
            <w:bottom w:val="none" w:sz="0" w:space="0" w:color="auto"/>
            <w:right w:val="none" w:sz="0" w:space="0" w:color="auto"/>
          </w:divBdr>
        </w:div>
        <w:div w:id="1902206440">
          <w:marLeft w:val="0"/>
          <w:marRight w:val="0"/>
          <w:marTop w:val="0"/>
          <w:marBottom w:val="0"/>
          <w:divBdr>
            <w:top w:val="none" w:sz="0" w:space="0" w:color="auto"/>
            <w:left w:val="none" w:sz="0" w:space="0" w:color="auto"/>
            <w:bottom w:val="none" w:sz="0" w:space="0" w:color="auto"/>
            <w:right w:val="none" w:sz="0" w:space="0" w:color="auto"/>
          </w:divBdr>
        </w:div>
      </w:divsChild>
    </w:div>
    <w:div w:id="1015692807">
      <w:bodyDiv w:val="1"/>
      <w:marLeft w:val="0"/>
      <w:marRight w:val="0"/>
      <w:marTop w:val="0"/>
      <w:marBottom w:val="0"/>
      <w:divBdr>
        <w:top w:val="none" w:sz="0" w:space="0" w:color="auto"/>
        <w:left w:val="none" w:sz="0" w:space="0" w:color="auto"/>
        <w:bottom w:val="none" w:sz="0" w:space="0" w:color="auto"/>
        <w:right w:val="none" w:sz="0" w:space="0" w:color="auto"/>
      </w:divBdr>
    </w:div>
    <w:div w:id="1063873909">
      <w:bodyDiv w:val="1"/>
      <w:marLeft w:val="0"/>
      <w:marRight w:val="0"/>
      <w:marTop w:val="0"/>
      <w:marBottom w:val="0"/>
      <w:divBdr>
        <w:top w:val="none" w:sz="0" w:space="0" w:color="auto"/>
        <w:left w:val="none" w:sz="0" w:space="0" w:color="auto"/>
        <w:bottom w:val="none" w:sz="0" w:space="0" w:color="auto"/>
        <w:right w:val="none" w:sz="0" w:space="0" w:color="auto"/>
      </w:divBdr>
    </w:div>
    <w:div w:id="1064521081">
      <w:bodyDiv w:val="1"/>
      <w:marLeft w:val="0"/>
      <w:marRight w:val="0"/>
      <w:marTop w:val="0"/>
      <w:marBottom w:val="0"/>
      <w:divBdr>
        <w:top w:val="none" w:sz="0" w:space="0" w:color="auto"/>
        <w:left w:val="none" w:sz="0" w:space="0" w:color="auto"/>
        <w:bottom w:val="none" w:sz="0" w:space="0" w:color="auto"/>
        <w:right w:val="none" w:sz="0" w:space="0" w:color="auto"/>
      </w:divBdr>
    </w:div>
    <w:div w:id="1104031426">
      <w:bodyDiv w:val="1"/>
      <w:marLeft w:val="0"/>
      <w:marRight w:val="0"/>
      <w:marTop w:val="0"/>
      <w:marBottom w:val="0"/>
      <w:divBdr>
        <w:top w:val="none" w:sz="0" w:space="0" w:color="auto"/>
        <w:left w:val="none" w:sz="0" w:space="0" w:color="auto"/>
        <w:bottom w:val="none" w:sz="0" w:space="0" w:color="auto"/>
        <w:right w:val="none" w:sz="0" w:space="0" w:color="auto"/>
      </w:divBdr>
    </w:div>
    <w:div w:id="1114521095">
      <w:bodyDiv w:val="1"/>
      <w:marLeft w:val="0"/>
      <w:marRight w:val="0"/>
      <w:marTop w:val="0"/>
      <w:marBottom w:val="0"/>
      <w:divBdr>
        <w:top w:val="none" w:sz="0" w:space="0" w:color="auto"/>
        <w:left w:val="none" w:sz="0" w:space="0" w:color="auto"/>
        <w:bottom w:val="none" w:sz="0" w:space="0" w:color="auto"/>
        <w:right w:val="none" w:sz="0" w:space="0" w:color="auto"/>
      </w:divBdr>
    </w:div>
    <w:div w:id="1116485160">
      <w:bodyDiv w:val="1"/>
      <w:marLeft w:val="0"/>
      <w:marRight w:val="0"/>
      <w:marTop w:val="0"/>
      <w:marBottom w:val="0"/>
      <w:divBdr>
        <w:top w:val="none" w:sz="0" w:space="0" w:color="auto"/>
        <w:left w:val="none" w:sz="0" w:space="0" w:color="auto"/>
        <w:bottom w:val="none" w:sz="0" w:space="0" w:color="auto"/>
        <w:right w:val="none" w:sz="0" w:space="0" w:color="auto"/>
      </w:divBdr>
    </w:div>
    <w:div w:id="1124927413">
      <w:bodyDiv w:val="1"/>
      <w:marLeft w:val="0"/>
      <w:marRight w:val="0"/>
      <w:marTop w:val="0"/>
      <w:marBottom w:val="0"/>
      <w:divBdr>
        <w:top w:val="none" w:sz="0" w:space="0" w:color="auto"/>
        <w:left w:val="none" w:sz="0" w:space="0" w:color="auto"/>
        <w:bottom w:val="none" w:sz="0" w:space="0" w:color="auto"/>
        <w:right w:val="none" w:sz="0" w:space="0" w:color="auto"/>
      </w:divBdr>
    </w:div>
    <w:div w:id="1137795411">
      <w:bodyDiv w:val="1"/>
      <w:marLeft w:val="0"/>
      <w:marRight w:val="0"/>
      <w:marTop w:val="0"/>
      <w:marBottom w:val="0"/>
      <w:divBdr>
        <w:top w:val="none" w:sz="0" w:space="0" w:color="auto"/>
        <w:left w:val="none" w:sz="0" w:space="0" w:color="auto"/>
        <w:bottom w:val="none" w:sz="0" w:space="0" w:color="auto"/>
        <w:right w:val="none" w:sz="0" w:space="0" w:color="auto"/>
      </w:divBdr>
    </w:div>
    <w:div w:id="1149902470">
      <w:bodyDiv w:val="1"/>
      <w:marLeft w:val="0"/>
      <w:marRight w:val="0"/>
      <w:marTop w:val="0"/>
      <w:marBottom w:val="0"/>
      <w:divBdr>
        <w:top w:val="none" w:sz="0" w:space="0" w:color="auto"/>
        <w:left w:val="none" w:sz="0" w:space="0" w:color="auto"/>
        <w:bottom w:val="none" w:sz="0" w:space="0" w:color="auto"/>
        <w:right w:val="none" w:sz="0" w:space="0" w:color="auto"/>
      </w:divBdr>
    </w:div>
    <w:div w:id="1190685469">
      <w:bodyDiv w:val="1"/>
      <w:marLeft w:val="0"/>
      <w:marRight w:val="0"/>
      <w:marTop w:val="0"/>
      <w:marBottom w:val="0"/>
      <w:divBdr>
        <w:top w:val="none" w:sz="0" w:space="0" w:color="auto"/>
        <w:left w:val="none" w:sz="0" w:space="0" w:color="auto"/>
        <w:bottom w:val="none" w:sz="0" w:space="0" w:color="auto"/>
        <w:right w:val="none" w:sz="0" w:space="0" w:color="auto"/>
      </w:divBdr>
    </w:div>
    <w:div w:id="1224366918">
      <w:bodyDiv w:val="1"/>
      <w:marLeft w:val="0"/>
      <w:marRight w:val="0"/>
      <w:marTop w:val="0"/>
      <w:marBottom w:val="0"/>
      <w:divBdr>
        <w:top w:val="none" w:sz="0" w:space="0" w:color="auto"/>
        <w:left w:val="none" w:sz="0" w:space="0" w:color="auto"/>
        <w:bottom w:val="none" w:sz="0" w:space="0" w:color="auto"/>
        <w:right w:val="none" w:sz="0" w:space="0" w:color="auto"/>
      </w:divBdr>
    </w:div>
    <w:div w:id="1237589294">
      <w:bodyDiv w:val="1"/>
      <w:marLeft w:val="0"/>
      <w:marRight w:val="0"/>
      <w:marTop w:val="0"/>
      <w:marBottom w:val="0"/>
      <w:divBdr>
        <w:top w:val="none" w:sz="0" w:space="0" w:color="auto"/>
        <w:left w:val="none" w:sz="0" w:space="0" w:color="auto"/>
        <w:bottom w:val="none" w:sz="0" w:space="0" w:color="auto"/>
        <w:right w:val="none" w:sz="0" w:space="0" w:color="auto"/>
      </w:divBdr>
    </w:div>
    <w:div w:id="1251889954">
      <w:bodyDiv w:val="1"/>
      <w:marLeft w:val="0"/>
      <w:marRight w:val="0"/>
      <w:marTop w:val="0"/>
      <w:marBottom w:val="0"/>
      <w:divBdr>
        <w:top w:val="none" w:sz="0" w:space="0" w:color="auto"/>
        <w:left w:val="none" w:sz="0" w:space="0" w:color="auto"/>
        <w:bottom w:val="none" w:sz="0" w:space="0" w:color="auto"/>
        <w:right w:val="none" w:sz="0" w:space="0" w:color="auto"/>
      </w:divBdr>
    </w:div>
    <w:div w:id="1275871167">
      <w:bodyDiv w:val="1"/>
      <w:marLeft w:val="0"/>
      <w:marRight w:val="0"/>
      <w:marTop w:val="0"/>
      <w:marBottom w:val="0"/>
      <w:divBdr>
        <w:top w:val="none" w:sz="0" w:space="0" w:color="auto"/>
        <w:left w:val="none" w:sz="0" w:space="0" w:color="auto"/>
        <w:bottom w:val="none" w:sz="0" w:space="0" w:color="auto"/>
        <w:right w:val="none" w:sz="0" w:space="0" w:color="auto"/>
      </w:divBdr>
    </w:div>
    <w:div w:id="1302424180">
      <w:bodyDiv w:val="1"/>
      <w:marLeft w:val="0"/>
      <w:marRight w:val="0"/>
      <w:marTop w:val="0"/>
      <w:marBottom w:val="0"/>
      <w:divBdr>
        <w:top w:val="none" w:sz="0" w:space="0" w:color="auto"/>
        <w:left w:val="none" w:sz="0" w:space="0" w:color="auto"/>
        <w:bottom w:val="none" w:sz="0" w:space="0" w:color="auto"/>
        <w:right w:val="none" w:sz="0" w:space="0" w:color="auto"/>
      </w:divBdr>
      <w:divsChild>
        <w:div w:id="649555778">
          <w:marLeft w:val="547"/>
          <w:marRight w:val="0"/>
          <w:marTop w:val="0"/>
          <w:marBottom w:val="0"/>
          <w:divBdr>
            <w:top w:val="none" w:sz="0" w:space="0" w:color="auto"/>
            <w:left w:val="none" w:sz="0" w:space="0" w:color="auto"/>
            <w:bottom w:val="none" w:sz="0" w:space="0" w:color="auto"/>
            <w:right w:val="none" w:sz="0" w:space="0" w:color="auto"/>
          </w:divBdr>
        </w:div>
      </w:divsChild>
    </w:div>
    <w:div w:id="1323586254">
      <w:bodyDiv w:val="1"/>
      <w:marLeft w:val="0"/>
      <w:marRight w:val="0"/>
      <w:marTop w:val="0"/>
      <w:marBottom w:val="0"/>
      <w:divBdr>
        <w:top w:val="none" w:sz="0" w:space="0" w:color="auto"/>
        <w:left w:val="none" w:sz="0" w:space="0" w:color="auto"/>
        <w:bottom w:val="none" w:sz="0" w:space="0" w:color="auto"/>
        <w:right w:val="none" w:sz="0" w:space="0" w:color="auto"/>
      </w:divBdr>
    </w:div>
    <w:div w:id="1334259179">
      <w:bodyDiv w:val="1"/>
      <w:marLeft w:val="0"/>
      <w:marRight w:val="0"/>
      <w:marTop w:val="0"/>
      <w:marBottom w:val="0"/>
      <w:divBdr>
        <w:top w:val="none" w:sz="0" w:space="0" w:color="auto"/>
        <w:left w:val="none" w:sz="0" w:space="0" w:color="auto"/>
        <w:bottom w:val="none" w:sz="0" w:space="0" w:color="auto"/>
        <w:right w:val="none" w:sz="0" w:space="0" w:color="auto"/>
      </w:divBdr>
      <w:divsChild>
        <w:div w:id="935282655">
          <w:marLeft w:val="0"/>
          <w:marRight w:val="0"/>
          <w:marTop w:val="0"/>
          <w:marBottom w:val="0"/>
          <w:divBdr>
            <w:top w:val="none" w:sz="0" w:space="0" w:color="auto"/>
            <w:left w:val="none" w:sz="0" w:space="0" w:color="auto"/>
            <w:bottom w:val="none" w:sz="0" w:space="0" w:color="auto"/>
            <w:right w:val="none" w:sz="0" w:space="0" w:color="auto"/>
          </w:divBdr>
          <w:divsChild>
            <w:div w:id="881020208">
              <w:marLeft w:val="0"/>
              <w:marRight w:val="0"/>
              <w:marTop w:val="0"/>
              <w:marBottom w:val="0"/>
              <w:divBdr>
                <w:top w:val="none" w:sz="0" w:space="0" w:color="auto"/>
                <w:left w:val="none" w:sz="0" w:space="0" w:color="auto"/>
                <w:bottom w:val="none" w:sz="0" w:space="0" w:color="auto"/>
                <w:right w:val="none" w:sz="0" w:space="0" w:color="auto"/>
              </w:divBdr>
              <w:divsChild>
                <w:div w:id="1630278892">
                  <w:marLeft w:val="0"/>
                  <w:marRight w:val="0"/>
                  <w:marTop w:val="0"/>
                  <w:marBottom w:val="0"/>
                  <w:divBdr>
                    <w:top w:val="none" w:sz="0" w:space="0" w:color="auto"/>
                    <w:left w:val="none" w:sz="0" w:space="0" w:color="auto"/>
                    <w:bottom w:val="none" w:sz="0" w:space="0" w:color="auto"/>
                    <w:right w:val="none" w:sz="0" w:space="0" w:color="auto"/>
                  </w:divBdr>
                  <w:divsChild>
                    <w:div w:id="1786806153">
                      <w:marLeft w:val="0"/>
                      <w:marRight w:val="0"/>
                      <w:marTop w:val="0"/>
                      <w:marBottom w:val="0"/>
                      <w:divBdr>
                        <w:top w:val="none" w:sz="0" w:space="0" w:color="auto"/>
                        <w:left w:val="none" w:sz="0" w:space="0" w:color="auto"/>
                        <w:bottom w:val="none" w:sz="0" w:space="0" w:color="auto"/>
                        <w:right w:val="none" w:sz="0" w:space="0" w:color="auto"/>
                      </w:divBdr>
                      <w:divsChild>
                        <w:div w:id="56902799">
                          <w:marLeft w:val="-225"/>
                          <w:marRight w:val="0"/>
                          <w:marTop w:val="0"/>
                          <w:marBottom w:val="0"/>
                          <w:divBdr>
                            <w:top w:val="none" w:sz="0" w:space="0" w:color="auto"/>
                            <w:left w:val="none" w:sz="0" w:space="0" w:color="auto"/>
                            <w:bottom w:val="none" w:sz="0" w:space="0" w:color="auto"/>
                            <w:right w:val="none" w:sz="0" w:space="0" w:color="auto"/>
                          </w:divBdr>
                        </w:div>
                        <w:div w:id="1692298768">
                          <w:marLeft w:val="0"/>
                          <w:marRight w:val="0"/>
                          <w:marTop w:val="0"/>
                          <w:marBottom w:val="32"/>
                          <w:divBdr>
                            <w:top w:val="none" w:sz="0" w:space="0" w:color="auto"/>
                            <w:left w:val="none" w:sz="0" w:space="0" w:color="auto"/>
                            <w:bottom w:val="none" w:sz="0" w:space="0" w:color="auto"/>
                            <w:right w:val="none" w:sz="0" w:space="0" w:color="auto"/>
                          </w:divBdr>
                        </w:div>
                        <w:div w:id="191203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013231">
          <w:marLeft w:val="0"/>
          <w:marRight w:val="0"/>
          <w:marTop w:val="0"/>
          <w:marBottom w:val="0"/>
          <w:divBdr>
            <w:top w:val="none" w:sz="0" w:space="0" w:color="auto"/>
            <w:left w:val="none" w:sz="0" w:space="0" w:color="auto"/>
            <w:bottom w:val="none" w:sz="0" w:space="0" w:color="auto"/>
            <w:right w:val="none" w:sz="0" w:space="0" w:color="auto"/>
          </w:divBdr>
          <w:divsChild>
            <w:div w:id="1823304056">
              <w:marLeft w:val="0"/>
              <w:marRight w:val="0"/>
              <w:marTop w:val="0"/>
              <w:marBottom w:val="0"/>
              <w:divBdr>
                <w:top w:val="none" w:sz="0" w:space="0" w:color="auto"/>
                <w:left w:val="none" w:sz="0" w:space="0" w:color="auto"/>
                <w:bottom w:val="none" w:sz="0" w:space="0" w:color="auto"/>
                <w:right w:val="none" w:sz="0" w:space="0" w:color="auto"/>
              </w:divBdr>
              <w:divsChild>
                <w:div w:id="1138962054">
                  <w:marLeft w:val="0"/>
                  <w:marRight w:val="0"/>
                  <w:marTop w:val="0"/>
                  <w:marBottom w:val="0"/>
                  <w:divBdr>
                    <w:top w:val="none" w:sz="0" w:space="0" w:color="auto"/>
                    <w:left w:val="none" w:sz="0" w:space="0" w:color="auto"/>
                    <w:bottom w:val="none" w:sz="0" w:space="0" w:color="auto"/>
                    <w:right w:val="none" w:sz="0" w:space="0" w:color="auto"/>
                  </w:divBdr>
                  <w:divsChild>
                    <w:div w:id="1120340411">
                      <w:marLeft w:val="0"/>
                      <w:marRight w:val="0"/>
                      <w:marTop w:val="0"/>
                      <w:marBottom w:val="0"/>
                      <w:divBdr>
                        <w:top w:val="none" w:sz="0" w:space="0" w:color="auto"/>
                        <w:left w:val="none" w:sz="0" w:space="0" w:color="auto"/>
                        <w:bottom w:val="none" w:sz="0" w:space="0" w:color="auto"/>
                        <w:right w:val="none" w:sz="0" w:space="0" w:color="auto"/>
                      </w:divBdr>
                      <w:divsChild>
                        <w:div w:id="13811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4574484">
      <w:bodyDiv w:val="1"/>
      <w:marLeft w:val="0"/>
      <w:marRight w:val="0"/>
      <w:marTop w:val="0"/>
      <w:marBottom w:val="0"/>
      <w:divBdr>
        <w:top w:val="none" w:sz="0" w:space="0" w:color="auto"/>
        <w:left w:val="none" w:sz="0" w:space="0" w:color="auto"/>
        <w:bottom w:val="none" w:sz="0" w:space="0" w:color="auto"/>
        <w:right w:val="none" w:sz="0" w:space="0" w:color="auto"/>
      </w:divBdr>
    </w:div>
    <w:div w:id="1380134421">
      <w:bodyDiv w:val="1"/>
      <w:marLeft w:val="0"/>
      <w:marRight w:val="0"/>
      <w:marTop w:val="0"/>
      <w:marBottom w:val="0"/>
      <w:divBdr>
        <w:top w:val="none" w:sz="0" w:space="0" w:color="auto"/>
        <w:left w:val="none" w:sz="0" w:space="0" w:color="auto"/>
        <w:bottom w:val="none" w:sz="0" w:space="0" w:color="auto"/>
        <w:right w:val="none" w:sz="0" w:space="0" w:color="auto"/>
      </w:divBdr>
    </w:div>
    <w:div w:id="1413817497">
      <w:bodyDiv w:val="1"/>
      <w:marLeft w:val="0"/>
      <w:marRight w:val="0"/>
      <w:marTop w:val="0"/>
      <w:marBottom w:val="0"/>
      <w:divBdr>
        <w:top w:val="none" w:sz="0" w:space="0" w:color="auto"/>
        <w:left w:val="none" w:sz="0" w:space="0" w:color="auto"/>
        <w:bottom w:val="none" w:sz="0" w:space="0" w:color="auto"/>
        <w:right w:val="none" w:sz="0" w:space="0" w:color="auto"/>
      </w:divBdr>
    </w:div>
    <w:div w:id="1502357420">
      <w:bodyDiv w:val="1"/>
      <w:marLeft w:val="0"/>
      <w:marRight w:val="0"/>
      <w:marTop w:val="0"/>
      <w:marBottom w:val="0"/>
      <w:divBdr>
        <w:top w:val="none" w:sz="0" w:space="0" w:color="auto"/>
        <w:left w:val="none" w:sz="0" w:space="0" w:color="auto"/>
        <w:bottom w:val="none" w:sz="0" w:space="0" w:color="auto"/>
        <w:right w:val="none" w:sz="0" w:space="0" w:color="auto"/>
      </w:divBdr>
    </w:div>
    <w:div w:id="1547253810">
      <w:bodyDiv w:val="1"/>
      <w:marLeft w:val="0"/>
      <w:marRight w:val="0"/>
      <w:marTop w:val="0"/>
      <w:marBottom w:val="0"/>
      <w:divBdr>
        <w:top w:val="none" w:sz="0" w:space="0" w:color="auto"/>
        <w:left w:val="none" w:sz="0" w:space="0" w:color="auto"/>
        <w:bottom w:val="none" w:sz="0" w:space="0" w:color="auto"/>
        <w:right w:val="none" w:sz="0" w:space="0" w:color="auto"/>
      </w:divBdr>
    </w:div>
    <w:div w:id="1571427803">
      <w:bodyDiv w:val="1"/>
      <w:marLeft w:val="0"/>
      <w:marRight w:val="0"/>
      <w:marTop w:val="0"/>
      <w:marBottom w:val="0"/>
      <w:divBdr>
        <w:top w:val="none" w:sz="0" w:space="0" w:color="auto"/>
        <w:left w:val="none" w:sz="0" w:space="0" w:color="auto"/>
        <w:bottom w:val="none" w:sz="0" w:space="0" w:color="auto"/>
        <w:right w:val="none" w:sz="0" w:space="0" w:color="auto"/>
      </w:divBdr>
    </w:div>
    <w:div w:id="1591546246">
      <w:bodyDiv w:val="1"/>
      <w:marLeft w:val="0"/>
      <w:marRight w:val="0"/>
      <w:marTop w:val="0"/>
      <w:marBottom w:val="0"/>
      <w:divBdr>
        <w:top w:val="none" w:sz="0" w:space="0" w:color="auto"/>
        <w:left w:val="none" w:sz="0" w:space="0" w:color="auto"/>
        <w:bottom w:val="none" w:sz="0" w:space="0" w:color="auto"/>
        <w:right w:val="none" w:sz="0" w:space="0" w:color="auto"/>
      </w:divBdr>
    </w:div>
    <w:div w:id="1612012724">
      <w:bodyDiv w:val="1"/>
      <w:marLeft w:val="0"/>
      <w:marRight w:val="0"/>
      <w:marTop w:val="0"/>
      <w:marBottom w:val="0"/>
      <w:divBdr>
        <w:top w:val="none" w:sz="0" w:space="0" w:color="auto"/>
        <w:left w:val="none" w:sz="0" w:space="0" w:color="auto"/>
        <w:bottom w:val="none" w:sz="0" w:space="0" w:color="auto"/>
        <w:right w:val="none" w:sz="0" w:space="0" w:color="auto"/>
      </w:divBdr>
    </w:div>
    <w:div w:id="1653409172">
      <w:bodyDiv w:val="1"/>
      <w:marLeft w:val="0"/>
      <w:marRight w:val="0"/>
      <w:marTop w:val="0"/>
      <w:marBottom w:val="0"/>
      <w:divBdr>
        <w:top w:val="none" w:sz="0" w:space="0" w:color="auto"/>
        <w:left w:val="none" w:sz="0" w:space="0" w:color="auto"/>
        <w:bottom w:val="none" w:sz="0" w:space="0" w:color="auto"/>
        <w:right w:val="none" w:sz="0" w:space="0" w:color="auto"/>
      </w:divBdr>
    </w:div>
    <w:div w:id="1657416768">
      <w:bodyDiv w:val="1"/>
      <w:marLeft w:val="0"/>
      <w:marRight w:val="0"/>
      <w:marTop w:val="0"/>
      <w:marBottom w:val="0"/>
      <w:divBdr>
        <w:top w:val="none" w:sz="0" w:space="0" w:color="auto"/>
        <w:left w:val="none" w:sz="0" w:space="0" w:color="auto"/>
        <w:bottom w:val="none" w:sz="0" w:space="0" w:color="auto"/>
        <w:right w:val="none" w:sz="0" w:space="0" w:color="auto"/>
      </w:divBdr>
    </w:div>
    <w:div w:id="1680690919">
      <w:bodyDiv w:val="1"/>
      <w:marLeft w:val="0"/>
      <w:marRight w:val="0"/>
      <w:marTop w:val="0"/>
      <w:marBottom w:val="0"/>
      <w:divBdr>
        <w:top w:val="none" w:sz="0" w:space="0" w:color="auto"/>
        <w:left w:val="none" w:sz="0" w:space="0" w:color="auto"/>
        <w:bottom w:val="none" w:sz="0" w:space="0" w:color="auto"/>
        <w:right w:val="none" w:sz="0" w:space="0" w:color="auto"/>
      </w:divBdr>
    </w:div>
    <w:div w:id="1718553356">
      <w:bodyDiv w:val="1"/>
      <w:marLeft w:val="0"/>
      <w:marRight w:val="0"/>
      <w:marTop w:val="0"/>
      <w:marBottom w:val="0"/>
      <w:divBdr>
        <w:top w:val="none" w:sz="0" w:space="0" w:color="auto"/>
        <w:left w:val="none" w:sz="0" w:space="0" w:color="auto"/>
        <w:bottom w:val="none" w:sz="0" w:space="0" w:color="auto"/>
        <w:right w:val="none" w:sz="0" w:space="0" w:color="auto"/>
      </w:divBdr>
    </w:div>
    <w:div w:id="1734808892">
      <w:bodyDiv w:val="1"/>
      <w:marLeft w:val="0"/>
      <w:marRight w:val="0"/>
      <w:marTop w:val="0"/>
      <w:marBottom w:val="0"/>
      <w:divBdr>
        <w:top w:val="none" w:sz="0" w:space="0" w:color="auto"/>
        <w:left w:val="none" w:sz="0" w:space="0" w:color="auto"/>
        <w:bottom w:val="none" w:sz="0" w:space="0" w:color="auto"/>
        <w:right w:val="none" w:sz="0" w:space="0" w:color="auto"/>
      </w:divBdr>
    </w:div>
    <w:div w:id="1741823932">
      <w:bodyDiv w:val="1"/>
      <w:marLeft w:val="0"/>
      <w:marRight w:val="0"/>
      <w:marTop w:val="0"/>
      <w:marBottom w:val="0"/>
      <w:divBdr>
        <w:top w:val="none" w:sz="0" w:space="0" w:color="auto"/>
        <w:left w:val="none" w:sz="0" w:space="0" w:color="auto"/>
        <w:bottom w:val="none" w:sz="0" w:space="0" w:color="auto"/>
        <w:right w:val="none" w:sz="0" w:space="0" w:color="auto"/>
      </w:divBdr>
    </w:div>
    <w:div w:id="1745029859">
      <w:bodyDiv w:val="1"/>
      <w:marLeft w:val="0"/>
      <w:marRight w:val="0"/>
      <w:marTop w:val="0"/>
      <w:marBottom w:val="0"/>
      <w:divBdr>
        <w:top w:val="none" w:sz="0" w:space="0" w:color="auto"/>
        <w:left w:val="none" w:sz="0" w:space="0" w:color="auto"/>
        <w:bottom w:val="none" w:sz="0" w:space="0" w:color="auto"/>
        <w:right w:val="none" w:sz="0" w:space="0" w:color="auto"/>
      </w:divBdr>
    </w:div>
    <w:div w:id="1770543718">
      <w:bodyDiv w:val="1"/>
      <w:marLeft w:val="0"/>
      <w:marRight w:val="0"/>
      <w:marTop w:val="0"/>
      <w:marBottom w:val="0"/>
      <w:divBdr>
        <w:top w:val="none" w:sz="0" w:space="0" w:color="auto"/>
        <w:left w:val="none" w:sz="0" w:space="0" w:color="auto"/>
        <w:bottom w:val="none" w:sz="0" w:space="0" w:color="auto"/>
        <w:right w:val="none" w:sz="0" w:space="0" w:color="auto"/>
      </w:divBdr>
    </w:div>
    <w:div w:id="1774086019">
      <w:bodyDiv w:val="1"/>
      <w:marLeft w:val="0"/>
      <w:marRight w:val="0"/>
      <w:marTop w:val="0"/>
      <w:marBottom w:val="0"/>
      <w:divBdr>
        <w:top w:val="none" w:sz="0" w:space="0" w:color="auto"/>
        <w:left w:val="none" w:sz="0" w:space="0" w:color="auto"/>
        <w:bottom w:val="none" w:sz="0" w:space="0" w:color="auto"/>
        <w:right w:val="none" w:sz="0" w:space="0" w:color="auto"/>
      </w:divBdr>
    </w:div>
    <w:div w:id="1821074795">
      <w:bodyDiv w:val="1"/>
      <w:marLeft w:val="0"/>
      <w:marRight w:val="0"/>
      <w:marTop w:val="0"/>
      <w:marBottom w:val="0"/>
      <w:divBdr>
        <w:top w:val="none" w:sz="0" w:space="0" w:color="auto"/>
        <w:left w:val="none" w:sz="0" w:space="0" w:color="auto"/>
        <w:bottom w:val="none" w:sz="0" w:space="0" w:color="auto"/>
        <w:right w:val="none" w:sz="0" w:space="0" w:color="auto"/>
      </w:divBdr>
    </w:div>
    <w:div w:id="1827282732">
      <w:bodyDiv w:val="1"/>
      <w:marLeft w:val="0"/>
      <w:marRight w:val="0"/>
      <w:marTop w:val="0"/>
      <w:marBottom w:val="0"/>
      <w:divBdr>
        <w:top w:val="none" w:sz="0" w:space="0" w:color="auto"/>
        <w:left w:val="none" w:sz="0" w:space="0" w:color="auto"/>
        <w:bottom w:val="none" w:sz="0" w:space="0" w:color="auto"/>
        <w:right w:val="none" w:sz="0" w:space="0" w:color="auto"/>
      </w:divBdr>
    </w:div>
    <w:div w:id="1843274173">
      <w:bodyDiv w:val="1"/>
      <w:marLeft w:val="0"/>
      <w:marRight w:val="0"/>
      <w:marTop w:val="0"/>
      <w:marBottom w:val="0"/>
      <w:divBdr>
        <w:top w:val="none" w:sz="0" w:space="0" w:color="auto"/>
        <w:left w:val="none" w:sz="0" w:space="0" w:color="auto"/>
        <w:bottom w:val="none" w:sz="0" w:space="0" w:color="auto"/>
        <w:right w:val="none" w:sz="0" w:space="0" w:color="auto"/>
      </w:divBdr>
    </w:div>
    <w:div w:id="1845317190">
      <w:bodyDiv w:val="1"/>
      <w:marLeft w:val="0"/>
      <w:marRight w:val="0"/>
      <w:marTop w:val="0"/>
      <w:marBottom w:val="0"/>
      <w:divBdr>
        <w:top w:val="none" w:sz="0" w:space="0" w:color="auto"/>
        <w:left w:val="none" w:sz="0" w:space="0" w:color="auto"/>
        <w:bottom w:val="none" w:sz="0" w:space="0" w:color="auto"/>
        <w:right w:val="none" w:sz="0" w:space="0" w:color="auto"/>
      </w:divBdr>
    </w:div>
    <w:div w:id="1862158151">
      <w:bodyDiv w:val="1"/>
      <w:marLeft w:val="0"/>
      <w:marRight w:val="0"/>
      <w:marTop w:val="0"/>
      <w:marBottom w:val="0"/>
      <w:divBdr>
        <w:top w:val="none" w:sz="0" w:space="0" w:color="auto"/>
        <w:left w:val="none" w:sz="0" w:space="0" w:color="auto"/>
        <w:bottom w:val="none" w:sz="0" w:space="0" w:color="auto"/>
        <w:right w:val="none" w:sz="0" w:space="0" w:color="auto"/>
      </w:divBdr>
    </w:div>
    <w:div w:id="1888564974">
      <w:bodyDiv w:val="1"/>
      <w:marLeft w:val="0"/>
      <w:marRight w:val="0"/>
      <w:marTop w:val="0"/>
      <w:marBottom w:val="0"/>
      <w:divBdr>
        <w:top w:val="none" w:sz="0" w:space="0" w:color="auto"/>
        <w:left w:val="none" w:sz="0" w:space="0" w:color="auto"/>
        <w:bottom w:val="none" w:sz="0" w:space="0" w:color="auto"/>
        <w:right w:val="none" w:sz="0" w:space="0" w:color="auto"/>
      </w:divBdr>
    </w:div>
    <w:div w:id="1936791605">
      <w:bodyDiv w:val="1"/>
      <w:marLeft w:val="0"/>
      <w:marRight w:val="0"/>
      <w:marTop w:val="0"/>
      <w:marBottom w:val="0"/>
      <w:divBdr>
        <w:top w:val="none" w:sz="0" w:space="0" w:color="auto"/>
        <w:left w:val="none" w:sz="0" w:space="0" w:color="auto"/>
        <w:bottom w:val="none" w:sz="0" w:space="0" w:color="auto"/>
        <w:right w:val="none" w:sz="0" w:space="0" w:color="auto"/>
      </w:divBdr>
    </w:div>
    <w:div w:id="1986202877">
      <w:bodyDiv w:val="1"/>
      <w:marLeft w:val="0"/>
      <w:marRight w:val="0"/>
      <w:marTop w:val="0"/>
      <w:marBottom w:val="0"/>
      <w:divBdr>
        <w:top w:val="none" w:sz="0" w:space="0" w:color="auto"/>
        <w:left w:val="none" w:sz="0" w:space="0" w:color="auto"/>
        <w:bottom w:val="none" w:sz="0" w:space="0" w:color="auto"/>
        <w:right w:val="none" w:sz="0" w:space="0" w:color="auto"/>
      </w:divBdr>
    </w:div>
    <w:div w:id="2057972692">
      <w:bodyDiv w:val="1"/>
      <w:marLeft w:val="0"/>
      <w:marRight w:val="0"/>
      <w:marTop w:val="0"/>
      <w:marBottom w:val="0"/>
      <w:divBdr>
        <w:top w:val="none" w:sz="0" w:space="0" w:color="auto"/>
        <w:left w:val="none" w:sz="0" w:space="0" w:color="auto"/>
        <w:bottom w:val="none" w:sz="0" w:space="0" w:color="auto"/>
        <w:right w:val="none" w:sz="0" w:space="0" w:color="auto"/>
      </w:divBdr>
    </w:div>
    <w:div w:id="2059472971">
      <w:bodyDiv w:val="1"/>
      <w:marLeft w:val="0"/>
      <w:marRight w:val="0"/>
      <w:marTop w:val="0"/>
      <w:marBottom w:val="0"/>
      <w:divBdr>
        <w:top w:val="none" w:sz="0" w:space="0" w:color="auto"/>
        <w:left w:val="none" w:sz="0" w:space="0" w:color="auto"/>
        <w:bottom w:val="none" w:sz="0" w:space="0" w:color="auto"/>
        <w:right w:val="none" w:sz="0" w:space="0" w:color="auto"/>
      </w:divBdr>
    </w:div>
    <w:div w:id="2059862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image" Target="media/image4.gif"/><Relationship Id="rId12" Type="http://schemas.openxmlformats.org/officeDocument/2006/relationships/hyperlink" Target="mailto:thanikachalan.v@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footer" Target="footer3.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71299140DEB08408ADDB2B9AE165481" ma:contentTypeVersion="12" ma:contentTypeDescription="Create a new document." ma:contentTypeScope="" ma:versionID="e0c05f7e3059b1013c4922b6fd956b80">
  <xsd:schema xmlns:xsd="http://www.w3.org/2001/XMLSchema" xmlns:xs="http://www.w3.org/2001/XMLSchema" xmlns:p="http://schemas.microsoft.com/office/2006/metadata/properties" xmlns:ns3="572facf0-3095-421f-850c-ce80b5a2a773" xmlns:ns4="2ee28ea0-b6f2-464c-8b24-b6e5e4d39df6" targetNamespace="http://schemas.microsoft.com/office/2006/metadata/properties" ma:root="true" ma:fieldsID="c922d9b28229cb9971d8a2c67054386e" ns3:_="" ns4:_="">
    <xsd:import namespace="572facf0-3095-421f-850c-ce80b5a2a773"/>
    <xsd:import namespace="2ee28ea0-b6f2-464c-8b24-b6e5e4d39df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2facf0-3095-421f-850c-ce80b5a2a7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e28ea0-b6f2-464c-8b24-b6e5e4d39d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72facf0-3095-421f-850c-ce80b5a2a773" xsi:nil="true"/>
  </documentManagement>
</p:properties>
</file>

<file path=customXml/itemProps1.xml><?xml version="1.0" encoding="utf-8"?>
<ds:datastoreItem xmlns:ds="http://schemas.openxmlformats.org/officeDocument/2006/customXml" ds:itemID="{3D309C5F-F9C9-417F-9BE5-77E198ED3BF2}">
  <ds:schemaRefs>
    <ds:schemaRef ds:uri="http://schemas.microsoft.com/sharepoint/v3/contenttype/forms"/>
  </ds:schemaRefs>
</ds:datastoreItem>
</file>

<file path=customXml/itemProps2.xml><?xml version="1.0" encoding="utf-8"?>
<ds:datastoreItem xmlns:ds="http://schemas.openxmlformats.org/officeDocument/2006/customXml" ds:itemID="{5FDEEBFD-09A7-4228-8753-316D08E341D9}">
  <ds:schemaRefs>
    <ds:schemaRef ds:uri="http://schemas.openxmlformats.org/officeDocument/2006/bibliography"/>
  </ds:schemaRefs>
</ds:datastoreItem>
</file>

<file path=customXml/itemProps3.xml><?xml version="1.0" encoding="utf-8"?>
<ds:datastoreItem xmlns:ds="http://schemas.openxmlformats.org/officeDocument/2006/customXml" ds:itemID="{E4A144D4-1A48-4DB3-95D0-4A37292F8F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2facf0-3095-421f-850c-ce80b5a2a773"/>
    <ds:schemaRef ds:uri="2ee28ea0-b6f2-464c-8b24-b6e5e4d39d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BFFB34-68D0-4B4E-8958-7F9EE2464841}">
  <ds:schemaRefs>
    <ds:schemaRef ds:uri="http://schemas.microsoft.com/office/2006/metadata/properties"/>
    <ds:schemaRef ds:uri="http://schemas.microsoft.com/office/infopath/2007/PartnerControls"/>
    <ds:schemaRef ds:uri="572facf0-3095-421f-850c-ce80b5a2a773"/>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7</Pages>
  <Words>5141</Words>
  <Characters>29305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SCCM2016</Company>
  <LinksUpToDate>false</LinksUpToDate>
  <CharactersWithSpaces>34378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Arora</dc:creator>
  <cp:keywords/>
  <dc:description/>
  <cp:lastModifiedBy>Bhavatharani M S</cp:lastModifiedBy>
  <cp:revision>102</cp:revision>
  <cp:lastPrinted>2023-12-15T05:29:00Z</cp:lastPrinted>
  <dcterms:created xsi:type="dcterms:W3CDTF">2025-05-24T04:58:00Z</dcterms:created>
  <dcterms:modified xsi:type="dcterms:W3CDTF">2026-07-08T10:24:00Z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0x010100B71299140DEB08408ADDB2B9AE165481</vt:lpwstr>
  </property>
</Properties>
</file>