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0C6" w:rsidRDefault="008E20C6" w:rsidP="008E20C6">
      <w:pPr>
        <w:pStyle w:val="Header"/>
        <w:jc w:val="center"/>
        <w:rPr>
          <w:rFonts w:ascii="Verdana" w:hAnsi="Verdana"/>
          <w:sz w:val="28"/>
          <w:szCs w:val="28"/>
        </w:rPr>
      </w:pPr>
    </w:p>
    <w:p w:rsidR="008E20C6" w:rsidRPr="0016184A" w:rsidRDefault="00BC2559" w:rsidP="008E20C6">
      <w:pPr>
        <w:pStyle w:val="Header"/>
        <w:jc w:val="center"/>
        <w:rPr>
          <w:rFonts w:ascii="Verdana" w:hAnsi="Verdana"/>
          <w:sz w:val="28"/>
          <w:szCs w:val="28"/>
        </w:rPr>
      </w:pPr>
      <w:r>
        <w:rPr>
          <w:rFonts w:ascii="Verdana" w:hAnsi="Verdana"/>
          <w:sz w:val="28"/>
          <w:szCs w:val="28"/>
        </w:rPr>
        <w:t>School of Business Leadership &amp; Enterprise</w:t>
      </w:r>
    </w:p>
    <w:p w:rsidR="008E20C6" w:rsidRDefault="008E20C6" w:rsidP="008E20C6">
      <w:pPr>
        <w:pStyle w:val="Header"/>
        <w:jc w:val="center"/>
        <w:rPr>
          <w:rFonts w:ascii="Arial" w:hAnsi="Arial"/>
        </w:rPr>
      </w:pPr>
    </w:p>
    <w:p w:rsidR="00373EC6" w:rsidRDefault="00883CEE" w:rsidP="00373EC6">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w:t>
      </w:r>
      <w:r w:rsidR="00373EC6">
        <w:rPr>
          <w:rFonts w:ascii="Arial" w:hAnsi="Arial"/>
          <w:sz w:val="36"/>
          <w:szCs w:val="36"/>
        </w:rPr>
        <w:t>Communication Technologies</w:t>
      </w:r>
      <w:r>
        <w:rPr>
          <w:rFonts w:ascii="Arial" w:hAnsi="Arial"/>
          <w:sz w:val="36"/>
          <w:szCs w:val="36"/>
        </w:rPr>
        <w:t>:</w:t>
      </w:r>
    </w:p>
    <w:p w:rsidR="00883CEE" w:rsidRDefault="00883CEE" w:rsidP="00373EC6">
      <w:pPr>
        <w:pStyle w:val="Header"/>
        <w:jc w:val="center"/>
        <w:rPr>
          <w:rFonts w:ascii="Arial" w:hAnsi="Arial"/>
          <w:sz w:val="36"/>
          <w:szCs w:val="36"/>
        </w:rPr>
      </w:pPr>
      <w:r>
        <w:rPr>
          <w:rFonts w:ascii="Arial" w:hAnsi="Arial"/>
          <w:sz w:val="36"/>
          <w:szCs w:val="36"/>
        </w:rPr>
        <w:t>Software Engineering and Network Engineering</w:t>
      </w:r>
    </w:p>
    <w:p w:rsidR="008E20C6" w:rsidRPr="0016184A" w:rsidRDefault="008E20C6" w:rsidP="00373EC6">
      <w:pPr>
        <w:pStyle w:val="Header"/>
        <w:jc w:val="center"/>
        <w:rPr>
          <w:rFonts w:ascii="Arial" w:hAnsi="Arial"/>
          <w:sz w:val="36"/>
          <w:szCs w:val="36"/>
        </w:rPr>
      </w:pPr>
      <w:r w:rsidRPr="0016184A">
        <w:rPr>
          <w:rFonts w:ascii="Arial" w:hAnsi="Arial"/>
          <w:sz w:val="36"/>
          <w:szCs w:val="36"/>
        </w:rPr>
        <w:t xml:space="preserve">Level: </w:t>
      </w:r>
      <w:r w:rsidR="00373EC6">
        <w:rPr>
          <w:rFonts w:ascii="Arial" w:hAnsi="Arial"/>
          <w:sz w:val="36"/>
          <w:szCs w:val="36"/>
        </w:rPr>
        <w:t>4</w:t>
      </w:r>
    </w:p>
    <w:p w:rsidR="008E20C6" w:rsidRDefault="008E20C6" w:rsidP="00373EC6">
      <w:pPr>
        <w:pStyle w:val="Header"/>
        <w:jc w:val="center"/>
      </w:pPr>
      <w:r>
        <w:rPr>
          <w:rFonts w:ascii="Arial" w:hAnsi="Arial"/>
        </w:rPr>
        <w:t xml:space="preserve">Module: </w:t>
      </w:r>
      <w:r w:rsidR="00373EC6">
        <w:rPr>
          <w:rFonts w:ascii="Arial" w:hAnsi="Arial"/>
        </w:rPr>
        <w:t>Computer Platforms</w:t>
      </w:r>
    </w:p>
    <w:p w:rsidR="008E20C6" w:rsidRDefault="008E20C6" w:rsidP="008E20C6">
      <w:pPr>
        <w:spacing w:before="120" w:after="120" w:line="240" w:lineRule="atLeast"/>
        <w:jc w:val="both"/>
        <w:rPr>
          <w:sz w:val="28"/>
          <w:szCs w:val="28"/>
        </w:rPr>
      </w:pPr>
    </w:p>
    <w:p w:rsidR="008E20C6" w:rsidRPr="002F7736" w:rsidRDefault="008E20C6" w:rsidP="00B25C2D">
      <w:pPr>
        <w:tabs>
          <w:tab w:val="left" w:pos="2694"/>
        </w:tabs>
        <w:spacing w:before="60"/>
        <w:rPr>
          <w:rFonts w:ascii="Arial" w:hAnsi="Arial" w:cs="Arial"/>
        </w:rPr>
      </w:pPr>
      <w:r w:rsidRPr="007443E1">
        <w:rPr>
          <w:rFonts w:ascii="Arial" w:hAnsi="Arial"/>
        </w:rPr>
        <w:t xml:space="preserve">Assessment: </w:t>
      </w:r>
      <w:r>
        <w:rPr>
          <w:rFonts w:ascii="Arial" w:hAnsi="Arial"/>
        </w:rPr>
        <w:t xml:space="preserve"> </w:t>
      </w:r>
      <w:r w:rsidR="009E4486">
        <w:rPr>
          <w:rFonts w:ascii="Arial" w:hAnsi="Arial"/>
        </w:rPr>
        <w:tab/>
      </w:r>
      <w:r w:rsidR="00B25C2D">
        <w:rPr>
          <w:rFonts w:ascii="Arial" w:hAnsi="Arial" w:cs="Arial"/>
          <w:sz w:val="22"/>
          <w:szCs w:val="22"/>
        </w:rPr>
        <w:t>Mock TCA</w:t>
      </w:r>
    </w:p>
    <w:p w:rsidR="008E20C6" w:rsidRPr="007443E1" w:rsidRDefault="008E20C6" w:rsidP="00883CEE">
      <w:pPr>
        <w:tabs>
          <w:tab w:val="left" w:pos="2694"/>
        </w:tabs>
        <w:spacing w:before="60"/>
        <w:rPr>
          <w:rFonts w:ascii="Arial" w:hAnsi="Arial"/>
        </w:rPr>
      </w:pPr>
      <w:r>
        <w:rPr>
          <w:rFonts w:ascii="Arial" w:hAnsi="Arial"/>
        </w:rPr>
        <w:t>Module Tutor:</w:t>
      </w:r>
      <w:r w:rsidR="009E4486">
        <w:rPr>
          <w:rFonts w:ascii="Arial" w:hAnsi="Arial"/>
        </w:rPr>
        <w:tab/>
      </w:r>
      <w:r w:rsidR="00883CEE">
        <w:rPr>
          <w:rFonts w:ascii="Arial" w:hAnsi="Arial"/>
        </w:rPr>
        <w:t>Dr Nicholas HM Caldwell</w:t>
      </w:r>
    </w:p>
    <w:p w:rsidR="008E20C6" w:rsidRPr="007443E1" w:rsidRDefault="008E20C6" w:rsidP="009E4486">
      <w:pPr>
        <w:tabs>
          <w:tab w:val="left" w:pos="2694"/>
        </w:tabs>
        <w:spacing w:before="60"/>
        <w:rPr>
          <w:rFonts w:ascii="Arial" w:hAnsi="Arial" w:cs="Arial"/>
          <w:bCs/>
        </w:rPr>
      </w:pPr>
      <w:r>
        <w:rPr>
          <w:rFonts w:ascii="Arial" w:hAnsi="Arial"/>
        </w:rPr>
        <w:t>Weighting</w:t>
      </w:r>
      <w:r w:rsidR="009E4486">
        <w:rPr>
          <w:rFonts w:ascii="Arial" w:hAnsi="Arial"/>
        </w:rPr>
        <w:t xml:space="preserve"> in Module</w:t>
      </w:r>
      <w:r>
        <w:rPr>
          <w:rFonts w:ascii="Arial" w:hAnsi="Arial"/>
        </w:rPr>
        <w:t>:</w:t>
      </w:r>
      <w:r>
        <w:rPr>
          <w:b/>
        </w:rPr>
        <w:t xml:space="preserve"> </w:t>
      </w:r>
      <w:r>
        <w:rPr>
          <w:b/>
        </w:rPr>
        <w:tab/>
      </w:r>
      <w:r w:rsidR="00883CEE">
        <w:rPr>
          <w:rFonts w:ascii="Arial" w:hAnsi="Arial" w:cs="Arial"/>
          <w:bCs/>
        </w:rPr>
        <w:t>5</w:t>
      </w:r>
      <w:r w:rsidR="002823CB">
        <w:rPr>
          <w:rFonts w:ascii="Arial" w:hAnsi="Arial" w:cs="Arial"/>
          <w:bCs/>
        </w:rPr>
        <w:t>0</w:t>
      </w:r>
      <w:r w:rsidRPr="007443E1">
        <w:rPr>
          <w:rFonts w:ascii="Arial" w:hAnsi="Arial" w:cs="Arial"/>
          <w:bCs/>
        </w:rPr>
        <w:t>%</w:t>
      </w:r>
    </w:p>
    <w:p w:rsidR="008E20C6" w:rsidRDefault="008E20C6" w:rsidP="00B25C2D">
      <w:pPr>
        <w:tabs>
          <w:tab w:val="left" w:pos="2694"/>
        </w:tabs>
        <w:spacing w:before="60"/>
        <w:rPr>
          <w:rFonts w:ascii="Arial" w:hAnsi="Arial"/>
          <w:b/>
        </w:rPr>
      </w:pPr>
      <w:r>
        <w:rPr>
          <w:rFonts w:ascii="Arial" w:hAnsi="Arial"/>
        </w:rPr>
        <w:t>Hand out:</w:t>
      </w:r>
      <w:r w:rsidR="009E4486">
        <w:rPr>
          <w:rFonts w:ascii="Arial" w:hAnsi="Arial"/>
        </w:rPr>
        <w:tab/>
      </w:r>
      <w:r w:rsidR="00B25C2D">
        <w:rPr>
          <w:rFonts w:ascii="Arial" w:hAnsi="Arial"/>
        </w:rPr>
        <w:t>18</w:t>
      </w:r>
      <w:r w:rsidR="00B25C2D" w:rsidRPr="00B25C2D">
        <w:rPr>
          <w:rFonts w:ascii="Arial" w:hAnsi="Arial"/>
          <w:vertAlign w:val="superscript"/>
        </w:rPr>
        <w:t>th</w:t>
      </w:r>
      <w:r w:rsidR="00B25C2D">
        <w:rPr>
          <w:rFonts w:ascii="Arial" w:hAnsi="Arial"/>
        </w:rPr>
        <w:t xml:space="preserve"> March and 21</w:t>
      </w:r>
      <w:r w:rsidR="00B25C2D" w:rsidRPr="00B25C2D">
        <w:rPr>
          <w:rFonts w:ascii="Arial" w:hAnsi="Arial"/>
          <w:vertAlign w:val="superscript"/>
        </w:rPr>
        <w:t>st</w:t>
      </w:r>
      <w:r w:rsidR="00B25C2D">
        <w:rPr>
          <w:rFonts w:ascii="Arial" w:hAnsi="Arial"/>
        </w:rPr>
        <w:t xml:space="preserve"> March 2014</w:t>
      </w:r>
    </w:p>
    <w:p w:rsidR="008E20C6" w:rsidRDefault="008E20C6" w:rsidP="00B25C2D">
      <w:pPr>
        <w:tabs>
          <w:tab w:val="left" w:pos="2694"/>
        </w:tabs>
        <w:spacing w:before="60"/>
        <w:ind w:left="1440" w:hanging="1440"/>
        <w:rPr>
          <w:rFonts w:ascii="Arial" w:hAnsi="Arial"/>
          <w:bCs/>
        </w:rPr>
      </w:pPr>
      <w:r>
        <w:rPr>
          <w:rFonts w:ascii="Arial" w:hAnsi="Arial"/>
        </w:rPr>
        <w:t>Hand in:</w:t>
      </w:r>
      <w:r w:rsidR="009E4486">
        <w:rPr>
          <w:rFonts w:ascii="Arial" w:hAnsi="Arial"/>
        </w:rPr>
        <w:tab/>
      </w:r>
      <w:r w:rsidR="009E4486">
        <w:rPr>
          <w:rFonts w:ascii="Arial" w:hAnsi="Arial"/>
        </w:rPr>
        <w:tab/>
      </w:r>
      <w:r w:rsidRPr="007443E1">
        <w:rPr>
          <w:rFonts w:ascii="Arial" w:hAnsi="Arial"/>
          <w:b/>
          <w:bCs/>
        </w:rPr>
        <w:t xml:space="preserve">on or before </w:t>
      </w:r>
      <w:r w:rsidR="00B25C2D" w:rsidRPr="00B25C2D">
        <w:rPr>
          <w:rFonts w:ascii="Arial" w:hAnsi="Arial"/>
          <w:b/>
          <w:bCs/>
        </w:rPr>
        <w:t>18</w:t>
      </w:r>
      <w:r w:rsidR="00B25C2D" w:rsidRPr="00B25C2D">
        <w:rPr>
          <w:rFonts w:ascii="Arial" w:hAnsi="Arial"/>
          <w:b/>
          <w:bCs/>
          <w:vertAlign w:val="superscript"/>
        </w:rPr>
        <w:t>th</w:t>
      </w:r>
      <w:r w:rsidR="00B25C2D" w:rsidRPr="00B25C2D">
        <w:rPr>
          <w:rFonts w:ascii="Arial" w:hAnsi="Arial"/>
          <w:b/>
          <w:bCs/>
        </w:rPr>
        <w:t xml:space="preserve"> March and 21</w:t>
      </w:r>
      <w:r w:rsidR="00B25C2D" w:rsidRPr="00B25C2D">
        <w:rPr>
          <w:rFonts w:ascii="Arial" w:hAnsi="Arial"/>
          <w:b/>
          <w:bCs/>
          <w:vertAlign w:val="superscript"/>
        </w:rPr>
        <w:t>st</w:t>
      </w:r>
      <w:r w:rsidR="00B25C2D" w:rsidRPr="00B25C2D">
        <w:rPr>
          <w:rFonts w:ascii="Arial" w:hAnsi="Arial"/>
          <w:b/>
          <w:bCs/>
        </w:rPr>
        <w:t xml:space="preserve"> March 2014</w:t>
      </w:r>
      <w:r w:rsidR="00883CEE">
        <w:rPr>
          <w:rFonts w:ascii="Arial" w:hAnsi="Arial"/>
          <w:b/>
          <w:bCs/>
        </w:rPr>
        <w:t>, noon</w:t>
      </w:r>
      <w:r>
        <w:rPr>
          <w:rFonts w:ascii="Arial" w:hAnsi="Arial"/>
          <w:b/>
        </w:rPr>
        <w:br/>
      </w:r>
      <w:r w:rsidR="009E4486">
        <w:rPr>
          <w:rFonts w:ascii="Arial" w:hAnsi="Arial"/>
          <w:b/>
        </w:rPr>
        <w:tab/>
      </w:r>
      <w:r w:rsidRPr="007443E1">
        <w:rPr>
          <w:rFonts w:ascii="Arial" w:hAnsi="Arial"/>
          <w:bCs/>
        </w:rPr>
        <w:t xml:space="preserve">[to </w:t>
      </w:r>
      <w:r>
        <w:rPr>
          <w:rFonts w:ascii="Arial" w:hAnsi="Arial"/>
          <w:bCs/>
        </w:rPr>
        <w:t>A</w:t>
      </w:r>
      <w:r w:rsidR="00BC2559">
        <w:rPr>
          <w:rFonts w:ascii="Arial" w:hAnsi="Arial"/>
          <w:bCs/>
        </w:rPr>
        <w:t>ssessment Centre</w:t>
      </w:r>
      <w:r w:rsidR="009C451D">
        <w:rPr>
          <w:rFonts w:ascii="Arial" w:hAnsi="Arial"/>
          <w:bCs/>
        </w:rPr>
        <w:t xml:space="preserve">, WF </w:t>
      </w:r>
      <w:proofErr w:type="gramStart"/>
      <w:r w:rsidR="009C451D">
        <w:rPr>
          <w:rFonts w:ascii="Arial" w:hAnsi="Arial"/>
          <w:bCs/>
        </w:rPr>
        <w:t>1</w:t>
      </w:r>
      <w:r w:rsidR="009C451D" w:rsidRPr="009C451D">
        <w:rPr>
          <w:rFonts w:ascii="Arial" w:hAnsi="Arial"/>
          <w:bCs/>
          <w:vertAlign w:val="superscript"/>
        </w:rPr>
        <w:t>st</w:t>
      </w:r>
      <w:r w:rsidR="009C451D">
        <w:rPr>
          <w:rFonts w:ascii="Arial" w:hAnsi="Arial"/>
          <w:bCs/>
        </w:rPr>
        <w:t xml:space="preserve"> </w:t>
      </w:r>
      <w:r w:rsidR="009E4486">
        <w:rPr>
          <w:rFonts w:ascii="Arial" w:hAnsi="Arial"/>
          <w:bCs/>
        </w:rPr>
        <w:t xml:space="preserve"> floor</w:t>
      </w:r>
      <w:proofErr w:type="gramEnd"/>
      <w:r w:rsidR="00BC2559">
        <w:rPr>
          <w:rFonts w:ascii="Arial" w:hAnsi="Arial"/>
          <w:bCs/>
        </w:rPr>
        <w:t xml:space="preserve"> or </w:t>
      </w:r>
      <w:proofErr w:type="spellStart"/>
      <w:r w:rsidR="00BC2559">
        <w:rPr>
          <w:rFonts w:ascii="Arial" w:hAnsi="Arial"/>
          <w:bCs/>
        </w:rPr>
        <w:t>SafeAssign</w:t>
      </w:r>
      <w:proofErr w:type="spellEnd"/>
      <w:r w:rsidR="009E4486">
        <w:rPr>
          <w:rFonts w:ascii="Arial" w:hAnsi="Arial"/>
          <w:bCs/>
        </w:rPr>
        <w:br/>
      </w:r>
      <w:r w:rsidR="009E4486">
        <w:rPr>
          <w:rFonts w:ascii="Arial" w:hAnsi="Arial"/>
          <w:bCs/>
        </w:rPr>
        <w:tab/>
      </w:r>
      <w:r w:rsidRPr="007443E1">
        <w:rPr>
          <w:rFonts w:ascii="Arial" w:hAnsi="Arial"/>
          <w:bCs/>
        </w:rPr>
        <w:t xml:space="preserve">Please make sure you obtain and keep a </w:t>
      </w:r>
      <w:r w:rsidRPr="00AE26AE">
        <w:rPr>
          <w:rFonts w:ascii="Arial" w:hAnsi="Arial"/>
          <w:bCs/>
        </w:rPr>
        <w:t>receipt]</w:t>
      </w:r>
    </w:p>
    <w:p w:rsidR="00D1755C" w:rsidRPr="00AE26AE" w:rsidRDefault="00D1755C" w:rsidP="009E4486">
      <w:pPr>
        <w:tabs>
          <w:tab w:val="left" w:pos="2694"/>
        </w:tabs>
        <w:spacing w:before="60"/>
        <w:ind w:left="1440" w:hanging="1440"/>
        <w:rPr>
          <w:rFonts w:ascii="Arial" w:hAnsi="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4"/>
      </w:tblGrid>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What is required?</w:t>
            </w:r>
          </w:p>
          <w:p w:rsidR="00D1755C" w:rsidRPr="00BC658B" w:rsidRDefault="00D1755C" w:rsidP="00D1755C">
            <w:pPr>
              <w:rPr>
                <w:rFonts w:ascii="Arial" w:hAnsi="Arial"/>
                <w:b/>
                <w:sz w:val="16"/>
                <w:szCs w:val="16"/>
              </w:rPr>
            </w:pPr>
          </w:p>
          <w:p w:rsidR="00D1755C" w:rsidRPr="00BC658B" w:rsidRDefault="00D1755C" w:rsidP="00B25C2D">
            <w:pPr>
              <w:rPr>
                <w:rFonts w:ascii="Arial" w:hAnsi="Arial"/>
                <w:sz w:val="22"/>
                <w:szCs w:val="22"/>
              </w:rPr>
            </w:pPr>
            <w:r w:rsidRPr="00BC658B">
              <w:rPr>
                <w:rFonts w:ascii="Arial" w:hAnsi="Arial"/>
                <w:bCs/>
                <w:sz w:val="22"/>
              </w:rPr>
              <w:t xml:space="preserve">An electronic copy of your </w:t>
            </w:r>
            <w:r w:rsidR="00B25C2D">
              <w:rPr>
                <w:rFonts w:ascii="Arial" w:hAnsi="Arial"/>
                <w:bCs/>
                <w:sz w:val="22"/>
              </w:rPr>
              <w:t>answers</w:t>
            </w:r>
            <w:r w:rsidRPr="00BC658B">
              <w:rPr>
                <w:rFonts w:ascii="Arial" w:hAnsi="Arial"/>
                <w:bCs/>
                <w:sz w:val="22"/>
              </w:rPr>
              <w:t xml:space="preserve"> uploaded via </w:t>
            </w:r>
            <w:proofErr w:type="gramStart"/>
            <w:r w:rsidRPr="00BC658B">
              <w:rPr>
                <w:rFonts w:ascii="Arial" w:hAnsi="Arial"/>
                <w:bCs/>
                <w:sz w:val="22"/>
              </w:rPr>
              <w:t>‘</w:t>
            </w:r>
            <w:proofErr w:type="spellStart"/>
            <w:r w:rsidRPr="00BC658B">
              <w:rPr>
                <w:rFonts w:ascii="Arial" w:hAnsi="Arial"/>
                <w:bCs/>
                <w:sz w:val="22"/>
              </w:rPr>
              <w:t>SafeAssign</w:t>
            </w:r>
            <w:proofErr w:type="spellEnd"/>
            <w:r w:rsidR="008E10A7">
              <w:rPr>
                <w:rFonts w:ascii="Arial" w:hAnsi="Arial"/>
                <w:bCs/>
                <w:sz w:val="22"/>
              </w:rPr>
              <w:t>‘ to</w:t>
            </w:r>
            <w:proofErr w:type="gramEnd"/>
            <w:r w:rsidRPr="00BC658B">
              <w:rPr>
                <w:rFonts w:ascii="Arial" w:hAnsi="Arial"/>
                <w:bCs/>
                <w:sz w:val="22"/>
              </w:rPr>
              <w:t xml:space="preserve"> the </w:t>
            </w:r>
            <w:proofErr w:type="spellStart"/>
            <w:r w:rsidR="008E10A7">
              <w:rPr>
                <w:rFonts w:ascii="Arial" w:hAnsi="Arial"/>
                <w:bCs/>
                <w:sz w:val="22"/>
              </w:rPr>
              <w:t>LearnUCS</w:t>
            </w:r>
            <w:proofErr w:type="spellEnd"/>
            <w:r w:rsidRPr="00BC658B">
              <w:rPr>
                <w:rFonts w:ascii="Arial" w:hAnsi="Arial"/>
                <w:sz w:val="22"/>
                <w:szCs w:val="22"/>
              </w:rPr>
              <w:t xml:space="preserve"> (in a document format readable at UCS, i.e.  Word 2003</w:t>
            </w:r>
            <w:r w:rsidR="00883CEE">
              <w:rPr>
                <w:rFonts w:ascii="Arial" w:hAnsi="Arial"/>
                <w:sz w:val="22"/>
                <w:szCs w:val="22"/>
              </w:rPr>
              <w:t>-</w:t>
            </w:r>
            <w:r w:rsidR="00BC2559" w:rsidRPr="00BC658B">
              <w:rPr>
                <w:rFonts w:ascii="Arial" w:hAnsi="Arial"/>
                <w:sz w:val="22"/>
                <w:szCs w:val="22"/>
              </w:rPr>
              <w:t>2010</w:t>
            </w:r>
            <w:r w:rsidRPr="00BC658B">
              <w:rPr>
                <w:rFonts w:ascii="Arial" w:hAnsi="Arial"/>
                <w:sz w:val="22"/>
                <w:szCs w:val="22"/>
              </w:rPr>
              <w:t xml:space="preserve"> or </w:t>
            </w:r>
            <w:proofErr w:type="gramStart"/>
            <w:r w:rsidRPr="00BC658B">
              <w:rPr>
                <w:rFonts w:ascii="Arial" w:hAnsi="Arial"/>
                <w:sz w:val="22"/>
                <w:szCs w:val="22"/>
              </w:rPr>
              <w:t>PDF )</w:t>
            </w:r>
            <w:proofErr w:type="gramEnd"/>
            <w:r w:rsidR="007D5F1D">
              <w:rPr>
                <w:rFonts w:ascii="Arial" w:hAnsi="Arial"/>
                <w:sz w:val="22"/>
                <w:szCs w:val="22"/>
              </w:rPr>
              <w:t xml:space="preserve">. You should use your UCS </w:t>
            </w:r>
            <w:proofErr w:type="spellStart"/>
            <w:r w:rsidR="007D5F1D">
              <w:rPr>
                <w:rFonts w:ascii="Arial" w:hAnsi="Arial"/>
                <w:sz w:val="22"/>
                <w:szCs w:val="22"/>
              </w:rPr>
              <w:t>userid</w:t>
            </w:r>
            <w:proofErr w:type="spellEnd"/>
            <w:r w:rsidR="007D5F1D">
              <w:rPr>
                <w:rFonts w:ascii="Arial" w:hAnsi="Arial"/>
                <w:sz w:val="22"/>
                <w:szCs w:val="22"/>
              </w:rPr>
              <w:t xml:space="preserve"> as the document filename</w:t>
            </w:r>
          </w:p>
          <w:p w:rsidR="00D1755C" w:rsidRPr="00BC658B" w:rsidRDefault="00D1755C" w:rsidP="00D1755C">
            <w:pPr>
              <w:rPr>
                <w:rFonts w:ascii="Arial" w:hAnsi="Arial"/>
                <w:bCs/>
                <w:sz w:val="16"/>
                <w:szCs w:val="16"/>
              </w:rPr>
            </w:pPr>
          </w:p>
          <w:p w:rsidR="00B25C2D" w:rsidRPr="00E0786C" w:rsidRDefault="00B25C2D" w:rsidP="00B25C2D">
            <w:pPr>
              <w:rPr>
                <w:rFonts w:ascii="Arial" w:hAnsi="Arial"/>
                <w:sz w:val="22"/>
                <w:szCs w:val="22"/>
              </w:rPr>
            </w:pPr>
            <w:r>
              <w:rPr>
                <w:rFonts w:ascii="Arial" w:hAnsi="Arial"/>
                <w:bCs/>
                <w:sz w:val="22"/>
              </w:rPr>
              <w:t xml:space="preserve">You may need to </w:t>
            </w:r>
            <w:proofErr w:type="spellStart"/>
            <w:r>
              <w:rPr>
                <w:rFonts w:ascii="Arial" w:hAnsi="Arial"/>
                <w:bCs/>
                <w:sz w:val="22"/>
              </w:rPr>
              <w:t>copy&amp;paste</w:t>
            </w:r>
            <w:proofErr w:type="spellEnd"/>
            <w:r>
              <w:rPr>
                <w:rFonts w:ascii="Arial" w:hAnsi="Arial"/>
                <w:bCs/>
                <w:sz w:val="22"/>
              </w:rPr>
              <w:t xml:space="preserve"> screenshots and source code from </w:t>
            </w:r>
            <w:proofErr w:type="spellStart"/>
            <w:r>
              <w:rPr>
                <w:rFonts w:ascii="Arial" w:hAnsi="Arial"/>
                <w:bCs/>
                <w:sz w:val="22"/>
              </w:rPr>
              <w:t>Rolecks</w:t>
            </w:r>
            <w:proofErr w:type="spellEnd"/>
            <w:r>
              <w:rPr>
                <w:rFonts w:ascii="Arial" w:hAnsi="Arial"/>
                <w:bCs/>
                <w:sz w:val="22"/>
              </w:rPr>
              <w:t xml:space="preserve"> or another ARM assembler package into the document</w:t>
            </w:r>
          </w:p>
          <w:p w:rsidR="00D1755C" w:rsidRPr="00E0786C" w:rsidRDefault="00D1755C" w:rsidP="00E0786C">
            <w:pPr>
              <w:rPr>
                <w:rFonts w:ascii="Arial" w:hAnsi="Arial"/>
                <w:sz w:val="22"/>
                <w:szCs w:val="22"/>
              </w:rPr>
            </w:pPr>
          </w:p>
        </w:tc>
      </w:tr>
      <w:tr w:rsidR="00D1755C" w:rsidTr="00BC658B">
        <w:tc>
          <w:tcPr>
            <w:tcW w:w="9964" w:type="dxa"/>
            <w:shd w:val="clear" w:color="auto" w:fill="auto"/>
          </w:tcPr>
          <w:p w:rsidR="00D1755C" w:rsidRDefault="00D1755C" w:rsidP="00BC658B">
            <w:pPr>
              <w:spacing w:before="60"/>
              <w:rPr>
                <w:rFonts w:ascii="Arial" w:hAnsi="Arial"/>
                <w:b/>
                <w:sz w:val="22"/>
              </w:rPr>
            </w:pPr>
            <w:r w:rsidRPr="00BC658B">
              <w:rPr>
                <w:rFonts w:ascii="Arial" w:hAnsi="Arial"/>
                <w:b/>
                <w:sz w:val="22"/>
              </w:rPr>
              <w:t>Learning outcomes to be assessed:</w:t>
            </w:r>
          </w:p>
          <w:p w:rsidR="00883CEE" w:rsidRPr="00BC658B" w:rsidRDefault="00E0786C" w:rsidP="00BC658B">
            <w:pPr>
              <w:spacing w:before="60"/>
              <w:rPr>
                <w:rFonts w:ascii="Arial" w:hAnsi="Arial"/>
                <w:b/>
                <w:sz w:val="22"/>
              </w:rPr>
            </w:pPr>
            <w:r>
              <w:rPr>
                <w:rFonts w:ascii="Arial" w:hAnsi="Arial"/>
                <w:b/>
                <w:sz w:val="22"/>
              </w:rPr>
              <w:t xml:space="preserve">      Learning Outcomes 1, 2, 3, 4</w:t>
            </w:r>
            <w:r w:rsidR="00883CEE">
              <w:rPr>
                <w:rFonts w:ascii="Arial" w:hAnsi="Arial"/>
                <w:b/>
                <w:sz w:val="22"/>
              </w:rPr>
              <w:t xml:space="preserve"> and 5 from Handbook</w:t>
            </w:r>
          </w:p>
          <w:p w:rsidR="00D1755C" w:rsidRPr="00BC658B" w:rsidRDefault="00D1755C" w:rsidP="00D1755C">
            <w:pPr>
              <w:rPr>
                <w:rFonts w:ascii="Arial" w:hAnsi="Arial"/>
                <w:b/>
                <w:sz w:val="22"/>
                <w:szCs w:val="22"/>
                <w:lang w:val="en-GB"/>
              </w:rPr>
            </w:pPr>
          </w:p>
          <w:p w:rsidR="00E0786C" w:rsidRPr="0024681E" w:rsidRDefault="00E0786C" w:rsidP="00E0786C">
            <w:pPr>
              <w:numPr>
                <w:ilvl w:val="0"/>
                <w:numId w:val="9"/>
              </w:numPr>
              <w:rPr>
                <w:rFonts w:ascii="Arial" w:hAnsi="Arial" w:cs="Arial"/>
                <w:sz w:val="20"/>
                <w:lang w:eastAsia="en-GB"/>
              </w:rPr>
            </w:pPr>
            <w:r w:rsidRPr="0024681E">
              <w:rPr>
                <w:rFonts w:ascii="Arial" w:hAnsi="Arial" w:cs="Arial"/>
                <w:sz w:val="20"/>
                <w:lang w:eastAsia="en-GB"/>
              </w:rPr>
              <w:t>Identify and explain the purpose and principles of operati</w:t>
            </w:r>
            <w:r>
              <w:rPr>
                <w:rFonts w:ascii="Arial" w:hAnsi="Arial" w:cs="Arial"/>
                <w:sz w:val="20"/>
                <w:lang w:eastAsia="en-GB"/>
              </w:rPr>
              <w:t xml:space="preserve">on of the hardware and software </w:t>
            </w:r>
            <w:r w:rsidRPr="0024681E">
              <w:rPr>
                <w:rFonts w:ascii="Arial" w:hAnsi="Arial" w:cs="Arial"/>
                <w:sz w:val="20"/>
                <w:lang w:eastAsia="en-GB"/>
              </w:rPr>
              <w:t>components of computer and microprocessor based systems.</w:t>
            </w:r>
          </w:p>
          <w:p w:rsidR="00E0786C" w:rsidRPr="00E0786C" w:rsidRDefault="00E0786C" w:rsidP="00E0786C">
            <w:pPr>
              <w:numPr>
                <w:ilvl w:val="0"/>
                <w:numId w:val="9"/>
              </w:numPr>
              <w:ind w:left="709" w:hanging="349"/>
              <w:rPr>
                <w:rFonts w:ascii="Arial" w:hAnsi="Arial" w:cs="Arial"/>
                <w:sz w:val="20"/>
                <w:lang w:eastAsia="en-GB"/>
              </w:rPr>
            </w:pPr>
            <w:r w:rsidRPr="0024681E">
              <w:rPr>
                <w:rFonts w:ascii="Arial" w:hAnsi="Arial" w:cs="Arial"/>
                <w:sz w:val="20"/>
                <w:lang w:eastAsia="en-GB"/>
              </w:rPr>
              <w:t>Use basic computer/network terminology</w:t>
            </w:r>
          </w:p>
          <w:p w:rsidR="00883CEE" w:rsidRPr="0024681E" w:rsidRDefault="00883CEE" w:rsidP="00E0786C">
            <w:pPr>
              <w:numPr>
                <w:ilvl w:val="0"/>
                <w:numId w:val="9"/>
              </w:numPr>
              <w:rPr>
                <w:rFonts w:ascii="Arial" w:hAnsi="Arial" w:cs="Arial"/>
                <w:sz w:val="20"/>
                <w:lang w:eastAsia="en-GB"/>
              </w:rPr>
            </w:pPr>
            <w:r w:rsidRPr="0024681E">
              <w:rPr>
                <w:rFonts w:ascii="Arial" w:hAnsi="Arial" w:cs="Arial"/>
                <w:sz w:val="20"/>
                <w:lang w:eastAsia="en-GB"/>
              </w:rPr>
              <w:t>Describe how data is represented and processed within a computer</w:t>
            </w:r>
          </w:p>
          <w:p w:rsidR="00883CEE" w:rsidRPr="0024681E" w:rsidRDefault="00883CEE" w:rsidP="00883CEE">
            <w:pPr>
              <w:numPr>
                <w:ilvl w:val="0"/>
                <w:numId w:val="9"/>
              </w:numPr>
              <w:ind w:left="709" w:hanging="349"/>
              <w:rPr>
                <w:rFonts w:ascii="Arial" w:hAnsi="Arial" w:cs="Arial"/>
                <w:sz w:val="20"/>
                <w:lang w:eastAsia="en-GB"/>
              </w:rPr>
            </w:pPr>
            <w:r w:rsidRPr="0024681E">
              <w:rPr>
                <w:rFonts w:ascii="Arial" w:hAnsi="Arial" w:cs="Arial"/>
                <w:sz w:val="20"/>
                <w:lang w:eastAsia="en-GB"/>
              </w:rPr>
              <w:t xml:space="preserve">Describe and understand the core features of a computer operating system, and demonstrate an understanding of scheduling, memory management, file  systems and input/output </w:t>
            </w:r>
          </w:p>
          <w:p w:rsidR="00883CEE" w:rsidRPr="0024681E" w:rsidRDefault="00883CEE" w:rsidP="00883CEE">
            <w:pPr>
              <w:numPr>
                <w:ilvl w:val="0"/>
                <w:numId w:val="9"/>
              </w:numPr>
              <w:ind w:left="709" w:hanging="349"/>
              <w:rPr>
                <w:rFonts w:ascii="Arial" w:hAnsi="Arial" w:cs="Arial"/>
                <w:sz w:val="20"/>
                <w:lang w:eastAsia="en-GB"/>
              </w:rPr>
            </w:pPr>
            <w:r w:rsidRPr="0024681E">
              <w:rPr>
                <w:rFonts w:ascii="Arial" w:hAnsi="Arial" w:cs="Arial"/>
                <w:sz w:val="20"/>
                <w:lang w:eastAsia="en-GB"/>
              </w:rPr>
              <w:t>Compare and contrast different ways that different operating systems provide features to users</w:t>
            </w:r>
          </w:p>
          <w:p w:rsidR="00D1755C" w:rsidRPr="00BC658B" w:rsidRDefault="00D1755C" w:rsidP="00BC658B">
            <w:pPr>
              <w:tabs>
                <w:tab w:val="left" w:pos="1701"/>
              </w:tabs>
              <w:spacing w:before="60"/>
              <w:rPr>
                <w:rFonts w:ascii="Arial" w:hAnsi="Arial"/>
              </w:rPr>
            </w:pPr>
          </w:p>
        </w:tc>
      </w:tr>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Graduate Key Skills:</w:t>
            </w:r>
          </w:p>
          <w:p w:rsidR="00D1755C" w:rsidRPr="00BC658B" w:rsidRDefault="00D1755C" w:rsidP="00BC658B">
            <w:pPr>
              <w:spacing w:before="60"/>
              <w:rPr>
                <w:rFonts w:ascii="Arial" w:hAnsi="Arial"/>
                <w:bCs/>
                <w:sz w:val="22"/>
                <w:lang w:val="en-GB"/>
              </w:rPr>
            </w:pPr>
            <w:r w:rsidRPr="00BC658B">
              <w:rPr>
                <w:rFonts w:ascii="Arial" w:hAnsi="Arial"/>
                <w:bCs/>
                <w:sz w:val="22"/>
                <w:lang w:val="en-GB"/>
              </w:rPr>
              <w:t>The assignment can give  evidence for GKS:  IT1 and IT2</w:t>
            </w:r>
          </w:p>
          <w:p w:rsidR="00D1755C" w:rsidRPr="00BC658B" w:rsidRDefault="00D1755C" w:rsidP="00BC658B">
            <w:pPr>
              <w:tabs>
                <w:tab w:val="left" w:pos="1701"/>
              </w:tabs>
              <w:spacing w:before="60"/>
              <w:rPr>
                <w:rFonts w:ascii="Arial" w:hAnsi="Arial"/>
              </w:rPr>
            </w:pPr>
          </w:p>
        </w:tc>
      </w:tr>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Assessment &amp; Grading Criteria:</w:t>
            </w:r>
          </w:p>
          <w:p w:rsidR="00D1755C" w:rsidRPr="00E0786C" w:rsidRDefault="00D1755C" w:rsidP="00E0786C">
            <w:pPr>
              <w:rPr>
                <w:rFonts w:ascii="Arial" w:hAnsi="Arial"/>
                <w:bCs/>
                <w:sz w:val="22"/>
                <w:lang w:val="en-GB"/>
              </w:rPr>
            </w:pPr>
            <w:r w:rsidRPr="00BC658B">
              <w:rPr>
                <w:rFonts w:ascii="Arial" w:hAnsi="Arial"/>
                <w:bCs/>
                <w:sz w:val="22"/>
                <w:lang w:val="en-GB"/>
              </w:rPr>
              <w:t>overleaf</w:t>
            </w:r>
          </w:p>
        </w:tc>
      </w:tr>
      <w:tr w:rsidR="00D1755C" w:rsidTr="00BC658B">
        <w:tc>
          <w:tcPr>
            <w:tcW w:w="9964" w:type="dxa"/>
            <w:shd w:val="clear" w:color="auto" w:fill="auto"/>
          </w:tcPr>
          <w:p w:rsidR="00D1755C" w:rsidRPr="00BC658B" w:rsidRDefault="00D1755C" w:rsidP="00BC658B">
            <w:pPr>
              <w:spacing w:before="60"/>
              <w:rPr>
                <w:rFonts w:ascii="Arial" w:hAnsi="Arial"/>
                <w:b/>
                <w:sz w:val="22"/>
              </w:rPr>
            </w:pPr>
            <w:r w:rsidRPr="00BC658B">
              <w:rPr>
                <w:rFonts w:ascii="Arial" w:hAnsi="Arial"/>
                <w:b/>
                <w:sz w:val="22"/>
              </w:rPr>
              <w:t>Assessment Brief.</w:t>
            </w:r>
          </w:p>
          <w:p w:rsidR="00D1755C" w:rsidRPr="00BC658B" w:rsidRDefault="00D1755C" w:rsidP="00BC658B">
            <w:pPr>
              <w:tabs>
                <w:tab w:val="left" w:pos="1701"/>
              </w:tabs>
              <w:spacing w:before="60"/>
              <w:rPr>
                <w:rFonts w:ascii="Arial" w:hAnsi="Arial"/>
                <w:bCs/>
                <w:sz w:val="22"/>
              </w:rPr>
            </w:pPr>
            <w:r w:rsidRPr="00BC658B">
              <w:rPr>
                <w:rFonts w:ascii="Arial" w:hAnsi="Arial"/>
                <w:bCs/>
                <w:sz w:val="22"/>
              </w:rPr>
              <w:t>See page 4</w:t>
            </w:r>
          </w:p>
          <w:p w:rsidR="00D1755C" w:rsidRPr="00BC658B" w:rsidRDefault="00D1755C" w:rsidP="00BC658B">
            <w:pPr>
              <w:tabs>
                <w:tab w:val="left" w:pos="1701"/>
              </w:tabs>
              <w:spacing w:before="60"/>
              <w:rPr>
                <w:rFonts w:ascii="Arial" w:hAnsi="Arial"/>
              </w:rPr>
            </w:pPr>
          </w:p>
        </w:tc>
      </w:tr>
    </w:tbl>
    <w:p w:rsidR="008E20C6" w:rsidRDefault="008E20C6" w:rsidP="008E20C6">
      <w:pPr>
        <w:pStyle w:val="BodyText"/>
        <w:spacing w:line="360" w:lineRule="auto"/>
        <w:rPr>
          <w:sz w:val="28"/>
          <w:szCs w:val="28"/>
        </w:rPr>
        <w:sectPr w:rsidR="008E20C6" w:rsidSect="00D1755C">
          <w:headerReference w:type="default" r:id="rId8"/>
          <w:pgSz w:w="12242" w:h="15842" w:code="1"/>
          <w:pgMar w:top="1135" w:right="1247" w:bottom="851" w:left="1247" w:header="720" w:footer="720" w:gutter="0"/>
          <w:cols w:space="720"/>
          <w:noEndnote/>
          <w:titlePg/>
        </w:sectPr>
      </w:pPr>
    </w:p>
    <w:p w:rsidR="008E20C6" w:rsidRPr="002A3D62" w:rsidRDefault="002A3D62" w:rsidP="002A3D62">
      <w:pPr>
        <w:rPr>
          <w:b/>
          <w:bCs/>
        </w:rPr>
      </w:pPr>
      <w:r w:rsidRPr="002A3D62">
        <w:rPr>
          <w:b/>
          <w:bCs/>
        </w:rPr>
        <w:lastRenderedPageBreak/>
        <w:t>Assessment Criteria</w:t>
      </w:r>
    </w:p>
    <w:p w:rsidR="002A3D62" w:rsidRDefault="002A3D62" w:rsidP="008E20C6">
      <w:r>
        <w:t>To achieve a Pass in this Assignment, the stated Pass criteria must be achieved</w:t>
      </w:r>
    </w:p>
    <w:p w:rsidR="002A3D62" w:rsidRDefault="002A3D62" w:rsidP="008E20C6"/>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1"/>
        <w:gridCol w:w="10119"/>
      </w:tblGrid>
      <w:tr w:rsidR="002A3D62" w:rsidRPr="002A3D62" w:rsidTr="00BC658B">
        <w:tc>
          <w:tcPr>
            <w:tcW w:w="4961" w:type="dxa"/>
            <w:shd w:val="clear" w:color="auto" w:fill="auto"/>
          </w:tcPr>
          <w:p w:rsidR="002A3D62" w:rsidRPr="00BC658B" w:rsidRDefault="002A3D62" w:rsidP="00BC658B">
            <w:pPr>
              <w:pStyle w:val="Bodytextnumbered"/>
              <w:numPr>
                <w:ilvl w:val="0"/>
                <w:numId w:val="0"/>
              </w:numPr>
              <w:spacing w:before="60"/>
              <w:ind w:right="0"/>
              <w:jc w:val="center"/>
              <w:rPr>
                <w:b/>
                <w:bCs/>
              </w:rPr>
            </w:pPr>
            <w:r w:rsidRPr="00BC658B">
              <w:rPr>
                <w:b/>
                <w:bCs/>
              </w:rPr>
              <w:t>Learning Outcomes Assessed in this Assessment</w:t>
            </w:r>
          </w:p>
        </w:tc>
        <w:tc>
          <w:tcPr>
            <w:tcW w:w="10119" w:type="dxa"/>
            <w:shd w:val="clear" w:color="auto" w:fill="auto"/>
          </w:tcPr>
          <w:p w:rsidR="002A3D62" w:rsidRPr="00BC658B" w:rsidRDefault="002A3D62" w:rsidP="00BC658B">
            <w:pPr>
              <w:pStyle w:val="Bodytextnumbered"/>
              <w:numPr>
                <w:ilvl w:val="0"/>
                <w:numId w:val="0"/>
              </w:numPr>
              <w:spacing w:before="60"/>
              <w:ind w:right="0"/>
              <w:rPr>
                <w:b/>
                <w:bCs/>
              </w:rPr>
            </w:pPr>
            <w:r w:rsidRPr="00BC658B">
              <w:rPr>
                <w:b/>
                <w:bCs/>
              </w:rPr>
              <w:t>PASS criteria</w:t>
            </w:r>
          </w:p>
        </w:tc>
      </w:tr>
      <w:tr w:rsidR="002A3D62" w:rsidRPr="002A3D62" w:rsidTr="00BC658B">
        <w:tc>
          <w:tcPr>
            <w:tcW w:w="4961" w:type="dxa"/>
            <w:shd w:val="clear" w:color="auto" w:fill="auto"/>
          </w:tcPr>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Identify and explain the purpose and principles of operation of the hardware and software components of computer and microprocessor based systems.</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Use basic computer/network terminology, and perform number conversions/subnet calculations</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Describe how data is represented and processed within a computer</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 xml:space="preserve">Describe and understand the core features of a computer operating system, and demonstrate an understanding of scheduling, memory management, file  systems and input/output </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Compare and contrast different ways that different operating systems provide features to users</w:t>
            </w:r>
          </w:p>
          <w:p w:rsidR="007D5F1D" w:rsidRPr="007D5F1D" w:rsidRDefault="007D5F1D" w:rsidP="007D5F1D">
            <w:pPr>
              <w:numPr>
                <w:ilvl w:val="0"/>
                <w:numId w:val="15"/>
              </w:numPr>
              <w:rPr>
                <w:rFonts w:ascii="Arial" w:hAnsi="Arial" w:cs="Arial"/>
                <w:sz w:val="20"/>
                <w:lang w:eastAsia="en-GB"/>
              </w:rPr>
            </w:pPr>
            <w:r w:rsidRPr="007D5F1D">
              <w:rPr>
                <w:rFonts w:ascii="Arial" w:hAnsi="Arial" w:cs="Arial"/>
                <w:sz w:val="20"/>
                <w:lang w:eastAsia="en-GB"/>
              </w:rPr>
              <w:t>Explain the basic components of network architectures and supporting protocols.</w:t>
            </w:r>
          </w:p>
          <w:p w:rsidR="00E0786C" w:rsidRPr="00E0786C" w:rsidRDefault="00E0786C" w:rsidP="007D5F1D">
            <w:pPr>
              <w:ind w:left="720"/>
              <w:rPr>
                <w:rFonts w:ascii="Arial" w:hAnsi="Arial" w:cs="Arial"/>
                <w:sz w:val="20"/>
                <w:lang w:eastAsia="en-GB"/>
              </w:rPr>
            </w:pPr>
          </w:p>
        </w:tc>
        <w:tc>
          <w:tcPr>
            <w:tcW w:w="10119" w:type="dxa"/>
            <w:shd w:val="clear" w:color="auto" w:fill="auto"/>
            <w:vAlign w:val="center"/>
          </w:tcPr>
          <w:p w:rsidR="007D5F1D" w:rsidRDefault="007D5F1D" w:rsidP="007D5F1D">
            <w:pPr>
              <w:pStyle w:val="Bodytextnumbered"/>
              <w:numPr>
                <w:ilvl w:val="0"/>
                <w:numId w:val="0"/>
              </w:numPr>
              <w:spacing w:before="120" w:after="120"/>
              <w:ind w:right="0"/>
            </w:pPr>
            <w:r>
              <w:t>In order to be awarded a pass grade (P− or above) for this assignment you must meet the following criteria.</w:t>
            </w:r>
          </w:p>
          <w:p w:rsidR="007D5F1D" w:rsidRDefault="007D5F1D" w:rsidP="009260A4">
            <w:pPr>
              <w:pStyle w:val="Bodytextnumbered"/>
              <w:numPr>
                <w:ilvl w:val="0"/>
                <w:numId w:val="12"/>
              </w:numPr>
              <w:spacing w:before="120" w:after="120"/>
              <w:ind w:right="0"/>
            </w:pPr>
            <w:r>
              <w:t>You must score a minimum of 40% (40 marks) for the 2</w:t>
            </w:r>
            <w:r w:rsidR="009260A4">
              <w:t>1</w:t>
            </w:r>
            <w:r>
              <w:t xml:space="preserve"> questions</w:t>
            </w:r>
          </w:p>
          <w:p w:rsidR="007D5F1D" w:rsidRDefault="007D5F1D" w:rsidP="007D5F1D">
            <w:pPr>
              <w:pStyle w:val="Bodytextnumbered"/>
              <w:numPr>
                <w:ilvl w:val="0"/>
                <w:numId w:val="12"/>
              </w:numPr>
              <w:spacing w:before="120" w:after="120"/>
              <w:ind w:right="0"/>
            </w:pPr>
            <w:r>
              <w:t>You must submit your work:</w:t>
            </w:r>
          </w:p>
          <w:p w:rsidR="007D5F1D" w:rsidRDefault="007D5F1D" w:rsidP="007D5F1D">
            <w:pPr>
              <w:pStyle w:val="Bodytextnumbered"/>
              <w:numPr>
                <w:ilvl w:val="0"/>
                <w:numId w:val="13"/>
              </w:numPr>
              <w:spacing w:before="120" w:after="120"/>
              <w:ind w:left="1026" w:right="0" w:hanging="283"/>
            </w:pPr>
            <w:r>
              <w:t>anonymously (i.e. you must identify yourself using only your student number);</w:t>
            </w:r>
          </w:p>
          <w:p w:rsidR="007D5F1D" w:rsidRDefault="007D5F1D" w:rsidP="007D5F1D">
            <w:pPr>
              <w:pStyle w:val="Bodytextnumbered"/>
              <w:numPr>
                <w:ilvl w:val="0"/>
                <w:numId w:val="13"/>
              </w:numPr>
              <w:spacing w:before="120" w:after="120"/>
              <w:ind w:left="1026" w:right="0" w:hanging="283"/>
            </w:pPr>
            <w:r>
              <w:t>word processed;</w:t>
            </w:r>
          </w:p>
          <w:p w:rsidR="002A3D62" w:rsidRPr="002A3D62" w:rsidRDefault="007D5F1D" w:rsidP="007D5F1D">
            <w:pPr>
              <w:pStyle w:val="Bodytextnumbered"/>
              <w:numPr>
                <w:ilvl w:val="0"/>
                <w:numId w:val="0"/>
              </w:numPr>
              <w:spacing w:before="120" w:after="120"/>
              <w:ind w:right="0"/>
            </w:pPr>
            <w:proofErr w:type="gramStart"/>
            <w:r>
              <w:t>with</w:t>
            </w:r>
            <w:proofErr w:type="gramEnd"/>
            <w:r>
              <w:t xml:space="preserve"> the answers to all questions appropriately identified.</w:t>
            </w:r>
          </w:p>
        </w:tc>
      </w:tr>
    </w:tbl>
    <w:p w:rsidR="00594D47" w:rsidRDefault="00594D47" w:rsidP="002A3D62"/>
    <w:p w:rsidR="00B911EA" w:rsidRDefault="00B911EA" w:rsidP="002A3D62"/>
    <w:p w:rsidR="00B911EA" w:rsidRPr="00B911EA" w:rsidRDefault="000552B5" w:rsidP="002A3D62">
      <w:r w:rsidRPr="00B911EA">
        <w:t>Grading</w:t>
      </w:r>
      <w:r w:rsidR="00B911EA" w:rsidRPr="00B911EA">
        <w:t xml:space="preserve"> criteria follow…….</w:t>
      </w:r>
    </w:p>
    <w:p w:rsidR="002A3D62" w:rsidRDefault="00594D47" w:rsidP="002A3D62">
      <w:r>
        <w:br w:type="page"/>
      </w:r>
    </w:p>
    <w:p w:rsidR="00B25C2D" w:rsidRDefault="00B25C2D" w:rsidP="00B25C2D">
      <w:r>
        <w:lastRenderedPageBreak/>
        <w:t xml:space="preserve">To achieve a higher grade it is the quality of work that will be considered, </w:t>
      </w:r>
      <w:r w:rsidRPr="00375A2A">
        <w:t>rather than the amount of work do</w:t>
      </w:r>
      <w:r>
        <w:t>ne, and will be assessed against the given criteria:</w:t>
      </w:r>
    </w:p>
    <w:p w:rsidR="00B25C2D" w:rsidRDefault="00B25C2D" w:rsidP="00B25C2D"/>
    <w:p w:rsidR="00B25C2D" w:rsidRDefault="00B25C2D" w:rsidP="00B25C2D">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11198"/>
      </w:tblGrid>
      <w:tr w:rsidR="00B25C2D" w:rsidRPr="00375A2A" w:rsidTr="00B25C2D">
        <w:tc>
          <w:tcPr>
            <w:tcW w:w="2977" w:type="dxa"/>
            <w:shd w:val="clear" w:color="auto" w:fill="auto"/>
            <w:vAlign w:val="center"/>
          </w:tcPr>
          <w:p w:rsidR="00B25C2D" w:rsidRPr="00725DDF" w:rsidRDefault="00B25C2D" w:rsidP="00B25C2D">
            <w:pPr>
              <w:pStyle w:val="BodyText-LEFT"/>
              <w:spacing w:after="0"/>
              <w:rPr>
                <w:b/>
              </w:rPr>
            </w:pPr>
            <w:r w:rsidRPr="00725DDF">
              <w:rPr>
                <w:b/>
              </w:rPr>
              <w:t>Good Pass</w:t>
            </w:r>
          </w:p>
        </w:tc>
        <w:tc>
          <w:tcPr>
            <w:tcW w:w="11198" w:type="dxa"/>
            <w:shd w:val="clear" w:color="auto" w:fill="auto"/>
            <w:vAlign w:val="center"/>
          </w:tcPr>
          <w:p w:rsidR="00B25C2D" w:rsidRDefault="00B25C2D" w:rsidP="00B25C2D">
            <w:pPr>
              <w:pStyle w:val="BodyText-LEFT"/>
              <w:spacing w:before="240"/>
            </w:pPr>
            <w:r>
              <w:t>In order to be awarded a grade of “Good Pass” (G−, G= or G+)</w:t>
            </w:r>
          </w:p>
          <w:p w:rsidR="00B25C2D" w:rsidRPr="00375A2A" w:rsidRDefault="00B25C2D" w:rsidP="009260A4">
            <w:pPr>
              <w:pStyle w:val="BodyText-LEFT"/>
              <w:spacing w:before="120" w:after="240"/>
            </w:pPr>
            <w:r>
              <w:t xml:space="preserve">your score for the </w:t>
            </w:r>
            <w:r w:rsidR="009260A4">
              <w:t>21</w:t>
            </w:r>
            <w:r>
              <w:t xml:space="preserve"> questions must greater than or equal to 50% (50 marks) and less than 60% (50 marks)</w:t>
            </w:r>
          </w:p>
        </w:tc>
      </w:tr>
      <w:tr w:rsidR="00B25C2D" w:rsidRPr="00375A2A" w:rsidTr="00B25C2D">
        <w:tc>
          <w:tcPr>
            <w:tcW w:w="2977" w:type="dxa"/>
            <w:shd w:val="clear" w:color="auto" w:fill="auto"/>
            <w:vAlign w:val="center"/>
          </w:tcPr>
          <w:p w:rsidR="00B25C2D" w:rsidRPr="00725DDF" w:rsidRDefault="00B25C2D" w:rsidP="00B25C2D">
            <w:pPr>
              <w:pStyle w:val="BodyText-LEFT"/>
              <w:spacing w:after="0"/>
              <w:rPr>
                <w:b/>
              </w:rPr>
            </w:pPr>
            <w:r w:rsidRPr="00725DDF">
              <w:rPr>
                <w:b/>
              </w:rPr>
              <w:t>Merit</w:t>
            </w:r>
          </w:p>
        </w:tc>
        <w:tc>
          <w:tcPr>
            <w:tcW w:w="11198" w:type="dxa"/>
            <w:shd w:val="clear" w:color="auto" w:fill="auto"/>
            <w:vAlign w:val="center"/>
          </w:tcPr>
          <w:p w:rsidR="00B25C2D" w:rsidRDefault="00B25C2D" w:rsidP="00B25C2D">
            <w:pPr>
              <w:pStyle w:val="BodyText-LEFT"/>
              <w:spacing w:before="240"/>
            </w:pPr>
            <w:r>
              <w:t>In order to be awarded a grade of “Merit” (M−, M= or M+)</w:t>
            </w:r>
          </w:p>
          <w:p w:rsidR="00B25C2D" w:rsidRPr="00375A2A" w:rsidRDefault="00B25C2D" w:rsidP="009260A4">
            <w:pPr>
              <w:pStyle w:val="BodyText-LEFT"/>
              <w:spacing w:before="120" w:after="240"/>
            </w:pPr>
            <w:r>
              <w:t xml:space="preserve">your score for the </w:t>
            </w:r>
            <w:r w:rsidR="009260A4">
              <w:t>21</w:t>
            </w:r>
            <w:r>
              <w:t xml:space="preserve"> questions must greater than or equal to 60% (60 marks) and less than 70% (70 marks)</w:t>
            </w:r>
          </w:p>
        </w:tc>
      </w:tr>
      <w:tr w:rsidR="00B25C2D" w:rsidRPr="00375A2A" w:rsidTr="00B25C2D">
        <w:tc>
          <w:tcPr>
            <w:tcW w:w="2977" w:type="dxa"/>
            <w:shd w:val="clear" w:color="auto" w:fill="auto"/>
            <w:vAlign w:val="center"/>
          </w:tcPr>
          <w:p w:rsidR="00B25C2D" w:rsidRPr="00725DDF" w:rsidRDefault="00B25C2D" w:rsidP="00B25C2D">
            <w:pPr>
              <w:pStyle w:val="BodyText-LEFT"/>
              <w:spacing w:after="0"/>
              <w:rPr>
                <w:b/>
              </w:rPr>
            </w:pPr>
            <w:r w:rsidRPr="00725DDF">
              <w:rPr>
                <w:b/>
              </w:rPr>
              <w:t>Distinction</w:t>
            </w:r>
          </w:p>
        </w:tc>
        <w:tc>
          <w:tcPr>
            <w:tcW w:w="11198" w:type="dxa"/>
            <w:shd w:val="clear" w:color="auto" w:fill="auto"/>
            <w:vAlign w:val="center"/>
          </w:tcPr>
          <w:p w:rsidR="00B25C2D" w:rsidRDefault="00B25C2D" w:rsidP="00B25C2D">
            <w:pPr>
              <w:pStyle w:val="BodyText-LEFT"/>
              <w:spacing w:before="240"/>
            </w:pPr>
            <w:r>
              <w:t>In order to be awarded a grade of “Distinction” (D−, D= or D+)</w:t>
            </w:r>
          </w:p>
          <w:p w:rsidR="00B25C2D" w:rsidRPr="00375A2A" w:rsidRDefault="00B25C2D" w:rsidP="009260A4">
            <w:pPr>
              <w:pStyle w:val="BodyText-LEFT"/>
              <w:spacing w:before="120" w:after="240"/>
            </w:pPr>
            <w:r>
              <w:t xml:space="preserve">your score for the </w:t>
            </w:r>
            <w:r w:rsidR="009260A4">
              <w:t>21</w:t>
            </w:r>
            <w:r>
              <w:t xml:space="preserve"> questions must greater than or equal to 70% (70 marks)</w:t>
            </w:r>
          </w:p>
        </w:tc>
      </w:tr>
    </w:tbl>
    <w:p w:rsidR="002A3D62" w:rsidRPr="002A3D62" w:rsidRDefault="002A3D62" w:rsidP="002A3D62"/>
    <w:p w:rsidR="002A3D62" w:rsidRPr="002A3D62" w:rsidRDefault="002A3D62" w:rsidP="008E20C6">
      <w:pPr>
        <w:rPr>
          <w:lang w:val="en-GB"/>
        </w:rPr>
      </w:pPr>
    </w:p>
    <w:p w:rsidR="008E20C6" w:rsidRDefault="008E20C6" w:rsidP="008E20C6">
      <w:pPr>
        <w:spacing w:before="120" w:after="120" w:line="240" w:lineRule="atLeast"/>
        <w:jc w:val="both"/>
        <w:rPr>
          <w:sz w:val="28"/>
          <w:szCs w:val="28"/>
        </w:rPr>
      </w:pPr>
    </w:p>
    <w:p w:rsidR="00681DE8" w:rsidRDefault="00681DE8" w:rsidP="00DA7DDE">
      <w:pPr>
        <w:ind w:left="360"/>
        <w:sectPr w:rsidR="00681DE8" w:rsidSect="004B3F4A">
          <w:pgSz w:w="16838" w:h="11906" w:orient="landscape" w:code="9"/>
          <w:pgMar w:top="1418" w:right="862" w:bottom="1151" w:left="862" w:header="709" w:footer="709" w:gutter="0"/>
          <w:cols w:space="720"/>
        </w:sectPr>
      </w:pPr>
    </w:p>
    <w:p w:rsidR="00796FB5" w:rsidRDefault="00796FB5"/>
    <w:p w:rsidR="00594D47" w:rsidRDefault="007D5F1D">
      <w:pPr>
        <w:rPr>
          <w:b/>
        </w:rPr>
      </w:pPr>
      <w:r>
        <w:rPr>
          <w:b/>
        </w:rPr>
        <w:t>Mock TCA</w:t>
      </w:r>
    </w:p>
    <w:p w:rsidR="00C50E36" w:rsidRDefault="00C50E36">
      <w:pPr>
        <w:rPr>
          <w:b/>
        </w:rPr>
      </w:pPr>
    </w:p>
    <w:p w:rsidR="00C50E36" w:rsidRDefault="00C50E36">
      <w:pPr>
        <w:rPr>
          <w:b/>
        </w:rPr>
      </w:pPr>
      <w:r>
        <w:rPr>
          <w:b/>
        </w:rPr>
        <w:t>Attempt all questions</w:t>
      </w:r>
    </w:p>
    <w:p w:rsidR="00C50E36" w:rsidRDefault="00C50E36">
      <w:pPr>
        <w:rPr>
          <w:b/>
        </w:rPr>
      </w:pPr>
    </w:p>
    <w:p w:rsidR="00C50E36" w:rsidRDefault="00C50E36">
      <w:pPr>
        <w:rPr>
          <w:rFonts w:asciiTheme="majorBidi" w:hAnsiTheme="majorBidi" w:cstheme="majorBidi"/>
          <w:bCs/>
        </w:rPr>
      </w:pPr>
      <w:proofErr w:type="spellStart"/>
      <w:r w:rsidRPr="00222F35">
        <w:rPr>
          <w:rFonts w:asciiTheme="majorBidi" w:hAnsiTheme="majorBidi" w:cstheme="majorBidi"/>
          <w:bCs/>
        </w:rPr>
        <w:t>Qu</w:t>
      </w:r>
      <w:proofErr w:type="spellEnd"/>
      <w:r w:rsidRPr="00222F35">
        <w:rPr>
          <w:rFonts w:asciiTheme="majorBidi" w:hAnsiTheme="majorBidi" w:cstheme="majorBidi"/>
          <w:bCs/>
        </w:rPr>
        <w:t xml:space="preserve"> 1: Describe some key differences in terms of hardware and software between computers of the first generation and the second generation. (5 marks)</w:t>
      </w:r>
    </w:p>
    <w:p w:rsidR="00C073C4" w:rsidRDefault="00C073C4">
      <w:pPr>
        <w:rPr>
          <w:rFonts w:asciiTheme="majorBidi" w:hAnsiTheme="majorBidi" w:cstheme="majorBidi"/>
          <w:bCs/>
        </w:rPr>
      </w:pPr>
    </w:p>
    <w:p w:rsidR="00C073C4" w:rsidRDefault="00C073C4">
      <w:pPr>
        <w:rPr>
          <w:rFonts w:asciiTheme="majorBidi" w:hAnsiTheme="majorBidi" w:cstheme="majorBidi"/>
          <w:bCs/>
        </w:rPr>
      </w:pPr>
      <w:r>
        <w:rPr>
          <w:rFonts w:asciiTheme="majorBidi" w:hAnsiTheme="majorBidi" w:cstheme="majorBidi"/>
          <w:bCs/>
        </w:rPr>
        <w:t>1</w:t>
      </w:r>
      <w:r w:rsidRPr="00C073C4">
        <w:rPr>
          <w:rFonts w:asciiTheme="majorBidi" w:hAnsiTheme="majorBidi" w:cstheme="majorBidi"/>
          <w:bCs/>
          <w:vertAlign w:val="superscript"/>
        </w:rPr>
        <w:t>st</w:t>
      </w:r>
      <w:r>
        <w:rPr>
          <w:rFonts w:asciiTheme="majorBidi" w:hAnsiTheme="majorBidi" w:cstheme="majorBidi"/>
          <w:bCs/>
        </w:rPr>
        <w:t xml:space="preserve"> Generation</w:t>
      </w:r>
    </w:p>
    <w:p w:rsidR="00EC433E" w:rsidRPr="00C073C4" w:rsidRDefault="00C073C4" w:rsidP="00C073C4">
      <w:pPr>
        <w:numPr>
          <w:ilvl w:val="1"/>
          <w:numId w:val="19"/>
        </w:numPr>
        <w:rPr>
          <w:rFonts w:asciiTheme="majorBidi" w:hAnsiTheme="majorBidi" w:cstheme="majorBidi"/>
          <w:b/>
          <w:lang w:val="en-GB"/>
        </w:rPr>
      </w:pPr>
      <w:r w:rsidRPr="00C073C4">
        <w:rPr>
          <w:rFonts w:asciiTheme="majorBidi" w:hAnsiTheme="majorBidi" w:cstheme="majorBidi"/>
          <w:b/>
          <w:lang w:val="en-GB"/>
        </w:rPr>
        <w:t>vacuum tubes for circuitry, magnetic drums, punched cards and paper tape input, printouts for output</w:t>
      </w:r>
    </w:p>
    <w:p w:rsidR="00EC433E" w:rsidRPr="00C073C4" w:rsidRDefault="00C073C4" w:rsidP="00C073C4">
      <w:pPr>
        <w:numPr>
          <w:ilvl w:val="1"/>
          <w:numId w:val="19"/>
        </w:numPr>
        <w:rPr>
          <w:rFonts w:asciiTheme="majorBidi" w:hAnsiTheme="majorBidi" w:cstheme="majorBidi"/>
          <w:b/>
          <w:lang w:val="en-GB"/>
        </w:rPr>
      </w:pPr>
      <w:r w:rsidRPr="00C073C4">
        <w:rPr>
          <w:rFonts w:asciiTheme="majorBidi" w:hAnsiTheme="majorBidi" w:cstheme="majorBidi"/>
          <w:b/>
          <w:lang w:val="en-GB"/>
        </w:rPr>
        <w:t>software "machine language" (0s and 1s), one problem at a time, millisecond computation times</w:t>
      </w:r>
    </w:p>
    <w:p w:rsidR="00C073C4" w:rsidRDefault="00C073C4" w:rsidP="00C073C4">
      <w:pPr>
        <w:numPr>
          <w:ilvl w:val="1"/>
          <w:numId w:val="19"/>
        </w:numPr>
        <w:rPr>
          <w:rFonts w:asciiTheme="majorBidi" w:hAnsiTheme="majorBidi" w:cstheme="majorBidi"/>
          <w:b/>
          <w:lang w:val="en-GB"/>
        </w:rPr>
      </w:pPr>
      <w:r w:rsidRPr="00C073C4">
        <w:rPr>
          <w:rFonts w:asciiTheme="majorBidi" w:hAnsiTheme="majorBidi" w:cstheme="majorBidi"/>
          <w:b/>
          <w:lang w:val="en-GB"/>
        </w:rPr>
        <w:t>room-sized</w:t>
      </w:r>
    </w:p>
    <w:p w:rsidR="00C073C4" w:rsidRDefault="00C073C4" w:rsidP="00C073C4">
      <w:pPr>
        <w:rPr>
          <w:rFonts w:asciiTheme="majorBidi" w:hAnsiTheme="majorBidi" w:cstheme="majorBidi"/>
          <w:b/>
          <w:lang w:val="en-GB"/>
        </w:rPr>
      </w:pPr>
      <w:r>
        <w:rPr>
          <w:rFonts w:asciiTheme="majorBidi" w:hAnsiTheme="majorBidi" w:cstheme="majorBidi"/>
          <w:b/>
          <w:lang w:val="en-GB"/>
        </w:rPr>
        <w:t>2</w:t>
      </w:r>
      <w:r w:rsidRPr="00C073C4">
        <w:rPr>
          <w:rFonts w:asciiTheme="majorBidi" w:hAnsiTheme="majorBidi" w:cstheme="majorBidi"/>
          <w:b/>
          <w:vertAlign w:val="superscript"/>
          <w:lang w:val="en-GB"/>
        </w:rPr>
        <w:t>nd</w:t>
      </w:r>
      <w:r>
        <w:rPr>
          <w:rFonts w:asciiTheme="majorBidi" w:hAnsiTheme="majorBidi" w:cstheme="majorBidi"/>
          <w:b/>
          <w:lang w:val="en-GB"/>
        </w:rPr>
        <w:t xml:space="preserve"> Generation</w:t>
      </w:r>
    </w:p>
    <w:p w:rsidR="00EC433E" w:rsidRPr="00C073C4" w:rsidRDefault="00C073C4" w:rsidP="00C073C4">
      <w:pPr>
        <w:numPr>
          <w:ilvl w:val="1"/>
          <w:numId w:val="20"/>
        </w:numPr>
        <w:rPr>
          <w:rFonts w:asciiTheme="majorBidi" w:hAnsiTheme="majorBidi" w:cstheme="majorBidi"/>
          <w:b/>
          <w:lang w:val="en-GB"/>
        </w:rPr>
      </w:pPr>
      <w:r w:rsidRPr="00C073C4">
        <w:rPr>
          <w:rFonts w:asciiTheme="majorBidi" w:hAnsiTheme="majorBidi" w:cstheme="majorBidi"/>
          <w:b/>
          <w:lang w:val="en-GB"/>
        </w:rPr>
        <w:t>transistors replaced tubes, so computers became smaller, faster, cheaper, more efficient, more reliable</w:t>
      </w:r>
    </w:p>
    <w:p w:rsidR="00EC433E" w:rsidRPr="00C073C4" w:rsidRDefault="00C073C4" w:rsidP="00C073C4">
      <w:pPr>
        <w:numPr>
          <w:ilvl w:val="1"/>
          <w:numId w:val="20"/>
        </w:numPr>
        <w:rPr>
          <w:rFonts w:asciiTheme="majorBidi" w:hAnsiTheme="majorBidi" w:cstheme="majorBidi"/>
          <w:b/>
          <w:lang w:val="en-GB"/>
        </w:rPr>
      </w:pPr>
      <w:r w:rsidRPr="00C073C4">
        <w:rPr>
          <w:rFonts w:asciiTheme="majorBidi" w:hAnsiTheme="majorBidi" w:cstheme="majorBidi"/>
          <w:b/>
          <w:lang w:val="en-GB"/>
        </w:rPr>
        <w:t>magnetic core for primary memory, magnetic tapes and disks for secondary storage</w:t>
      </w:r>
    </w:p>
    <w:p w:rsidR="00EC433E" w:rsidRPr="00C073C4" w:rsidRDefault="00C073C4" w:rsidP="00C073C4">
      <w:pPr>
        <w:numPr>
          <w:ilvl w:val="1"/>
          <w:numId w:val="20"/>
        </w:numPr>
        <w:rPr>
          <w:rFonts w:asciiTheme="majorBidi" w:hAnsiTheme="majorBidi" w:cstheme="majorBidi"/>
          <w:b/>
          <w:lang w:val="en-GB"/>
        </w:rPr>
      </w:pPr>
      <w:r w:rsidRPr="00C073C4">
        <w:rPr>
          <w:rFonts w:asciiTheme="majorBidi" w:hAnsiTheme="majorBidi" w:cstheme="majorBidi"/>
          <w:b/>
          <w:lang w:val="en-GB"/>
        </w:rPr>
        <w:t>programs written using assembly language (has mnemonics for instructions) and first high-level languages such as COBOL (</w:t>
      </w:r>
      <w:proofErr w:type="spellStart"/>
      <w:r w:rsidRPr="00C073C4">
        <w:rPr>
          <w:rFonts w:asciiTheme="majorBidi" w:hAnsiTheme="majorBidi" w:cstheme="majorBidi"/>
          <w:b/>
          <w:lang w:val="en-GB"/>
        </w:rPr>
        <w:t>COmmon</w:t>
      </w:r>
      <w:proofErr w:type="spellEnd"/>
      <w:r w:rsidRPr="00C073C4">
        <w:rPr>
          <w:rFonts w:asciiTheme="majorBidi" w:hAnsiTheme="majorBidi" w:cstheme="majorBidi"/>
          <w:b/>
          <w:lang w:val="en-GB"/>
        </w:rPr>
        <w:t xml:space="preserve"> Business Oriented Language) and FORTRAN (</w:t>
      </w:r>
      <w:proofErr w:type="spellStart"/>
      <w:r w:rsidRPr="00C073C4">
        <w:rPr>
          <w:rFonts w:asciiTheme="majorBidi" w:hAnsiTheme="majorBidi" w:cstheme="majorBidi"/>
          <w:b/>
          <w:lang w:val="en-GB"/>
        </w:rPr>
        <w:t>FORmula</w:t>
      </w:r>
      <w:proofErr w:type="spellEnd"/>
      <w:r w:rsidRPr="00C073C4">
        <w:rPr>
          <w:rFonts w:asciiTheme="majorBidi" w:hAnsiTheme="majorBidi" w:cstheme="majorBidi"/>
          <w:b/>
          <w:lang w:val="en-GB"/>
        </w:rPr>
        <w:t xml:space="preserve"> Translator) appear</w:t>
      </w:r>
    </w:p>
    <w:p w:rsidR="00EC433E" w:rsidRPr="00C073C4" w:rsidRDefault="00C073C4" w:rsidP="00C073C4">
      <w:pPr>
        <w:numPr>
          <w:ilvl w:val="1"/>
          <w:numId w:val="20"/>
        </w:numPr>
        <w:rPr>
          <w:rFonts w:asciiTheme="majorBidi" w:hAnsiTheme="majorBidi" w:cstheme="majorBidi"/>
          <w:b/>
          <w:lang w:val="en-GB"/>
        </w:rPr>
      </w:pPr>
      <w:r w:rsidRPr="00C073C4">
        <w:rPr>
          <w:rFonts w:asciiTheme="majorBidi" w:hAnsiTheme="majorBidi" w:cstheme="majorBidi"/>
          <w:b/>
          <w:lang w:val="en-GB"/>
        </w:rPr>
        <w:t>computation time in microseconds</w:t>
      </w:r>
    </w:p>
    <w:p w:rsidR="00EC433E" w:rsidRPr="00C073C4" w:rsidRDefault="00C073C4" w:rsidP="00C073C4">
      <w:pPr>
        <w:numPr>
          <w:ilvl w:val="1"/>
          <w:numId w:val="20"/>
        </w:numPr>
        <w:rPr>
          <w:rFonts w:asciiTheme="majorBidi" w:hAnsiTheme="majorBidi" w:cstheme="majorBidi"/>
          <w:b/>
          <w:lang w:val="en-GB"/>
        </w:rPr>
      </w:pPr>
      <w:r w:rsidRPr="00C073C4">
        <w:rPr>
          <w:rFonts w:asciiTheme="majorBidi" w:hAnsiTheme="majorBidi" w:cstheme="majorBidi"/>
          <w:b/>
          <w:lang w:val="en-GB"/>
        </w:rPr>
        <w:t>software industry is born</w:t>
      </w:r>
    </w:p>
    <w:p w:rsidR="00C073C4" w:rsidRPr="00C073C4" w:rsidRDefault="00C073C4" w:rsidP="00C073C4">
      <w:pPr>
        <w:rPr>
          <w:rFonts w:asciiTheme="majorBidi" w:hAnsiTheme="majorBidi" w:cstheme="majorBidi"/>
          <w:b/>
          <w:lang w:val="en-GB"/>
        </w:rPr>
      </w:pPr>
    </w:p>
    <w:p w:rsidR="00C073C4" w:rsidRPr="00C073C4" w:rsidRDefault="00C073C4">
      <w:pPr>
        <w:rPr>
          <w:rFonts w:asciiTheme="majorBidi" w:hAnsiTheme="majorBidi" w:cstheme="majorBidi"/>
          <w:b/>
        </w:rPr>
      </w:pPr>
    </w:p>
    <w:p w:rsidR="00C50E36" w:rsidRPr="00222F35" w:rsidRDefault="00C50E36">
      <w:pPr>
        <w:rPr>
          <w:rFonts w:asciiTheme="majorBidi" w:hAnsiTheme="majorBidi" w:cstheme="majorBidi"/>
          <w:bCs/>
        </w:rPr>
      </w:pPr>
    </w:p>
    <w:p w:rsidR="00C50E36" w:rsidRDefault="00C50E36">
      <w:pPr>
        <w:rPr>
          <w:rFonts w:asciiTheme="majorBidi" w:hAnsiTheme="majorBidi" w:cstheme="majorBidi"/>
          <w:bCs/>
        </w:rPr>
      </w:pPr>
      <w:proofErr w:type="spellStart"/>
      <w:r w:rsidRPr="00222F35">
        <w:rPr>
          <w:rFonts w:asciiTheme="majorBidi" w:hAnsiTheme="majorBidi" w:cstheme="majorBidi"/>
          <w:bCs/>
        </w:rPr>
        <w:t>Qu</w:t>
      </w:r>
      <w:proofErr w:type="spellEnd"/>
      <w:r w:rsidRPr="00222F35">
        <w:rPr>
          <w:rFonts w:asciiTheme="majorBidi" w:hAnsiTheme="majorBidi" w:cstheme="majorBidi"/>
          <w:bCs/>
        </w:rPr>
        <w:t xml:space="preserve"> 2: Describe briefly some of the key capabilities provided by the kernel of an operating system (5 marks)</w:t>
      </w:r>
    </w:p>
    <w:p w:rsidR="00C073C4" w:rsidRDefault="00C073C4">
      <w:pPr>
        <w:rPr>
          <w:rFonts w:asciiTheme="majorBidi" w:hAnsiTheme="majorBidi" w:cstheme="majorBidi"/>
          <w:bCs/>
        </w:rPr>
      </w:pPr>
    </w:p>
    <w:p w:rsidR="00C073C4" w:rsidRPr="00C073C4" w:rsidRDefault="00C073C4">
      <w:pPr>
        <w:rPr>
          <w:rFonts w:asciiTheme="majorBidi" w:hAnsiTheme="majorBidi" w:cstheme="majorBidi"/>
          <w:b/>
        </w:rPr>
      </w:pPr>
      <w:r w:rsidRPr="00C073C4">
        <w:rPr>
          <w:rFonts w:asciiTheme="majorBidi" w:hAnsiTheme="majorBidi" w:cstheme="majorBidi"/>
          <w:b/>
        </w:rPr>
        <w:t>Enlarge upon:</w:t>
      </w:r>
    </w:p>
    <w:p w:rsidR="00C073C4" w:rsidRPr="00C073C4" w:rsidRDefault="00C073C4" w:rsidP="00C073C4">
      <w:pPr>
        <w:rPr>
          <w:rFonts w:asciiTheme="majorBidi" w:hAnsiTheme="majorBidi" w:cstheme="majorBidi"/>
          <w:b/>
          <w:lang w:val="en-GB"/>
        </w:rPr>
      </w:pPr>
      <w:r w:rsidRPr="00C073C4">
        <w:rPr>
          <w:rFonts w:asciiTheme="majorBidi" w:hAnsiTheme="majorBidi" w:cstheme="majorBidi"/>
          <w:b/>
          <w:lang w:val="en-GB"/>
        </w:rPr>
        <w:t>KERNEL provides many internal services (others provided by other modules controlled by kernel)</w:t>
      </w:r>
    </w:p>
    <w:p w:rsidR="00C073C4" w:rsidRPr="00C073C4" w:rsidRDefault="00C073C4" w:rsidP="00C073C4">
      <w:pPr>
        <w:rPr>
          <w:rFonts w:asciiTheme="majorBidi" w:hAnsiTheme="majorBidi" w:cstheme="majorBidi"/>
          <w:b/>
          <w:lang w:val="en-GB"/>
        </w:rPr>
      </w:pPr>
      <w:r w:rsidRPr="00C073C4">
        <w:rPr>
          <w:rFonts w:asciiTheme="majorBidi" w:hAnsiTheme="majorBidi" w:cstheme="majorBidi"/>
          <w:b/>
          <w:lang w:val="en-GB"/>
        </w:rPr>
        <w:t>KERNEL manages memory- i.e. locates and allocates space for programs; schedules time for each application to execute, provides communication between executing programs, provides security, control other modules</w:t>
      </w:r>
    </w:p>
    <w:p w:rsidR="00C073C4" w:rsidRPr="00C073C4" w:rsidRDefault="00C073C4">
      <w:pPr>
        <w:rPr>
          <w:rFonts w:asciiTheme="majorBidi" w:hAnsiTheme="majorBidi" w:cstheme="majorBidi"/>
          <w:bCs/>
          <w:lang w:val="en-GB"/>
        </w:rPr>
      </w:pPr>
    </w:p>
    <w:p w:rsidR="00C50E36" w:rsidRPr="00222F35" w:rsidRDefault="00C50E36">
      <w:pPr>
        <w:rPr>
          <w:rFonts w:asciiTheme="majorBidi" w:hAnsiTheme="majorBidi" w:cstheme="majorBidi"/>
          <w:bCs/>
        </w:rPr>
      </w:pPr>
    </w:p>
    <w:p w:rsidR="00C50E36" w:rsidRPr="00222F35" w:rsidRDefault="00C50E36" w:rsidP="00C50E36">
      <w:pPr>
        <w:rPr>
          <w:rFonts w:asciiTheme="majorBidi" w:hAnsiTheme="majorBidi" w:cstheme="majorBidi"/>
        </w:rPr>
      </w:pPr>
      <w:proofErr w:type="spellStart"/>
      <w:r w:rsidRPr="00222F35">
        <w:rPr>
          <w:rFonts w:asciiTheme="majorBidi" w:hAnsiTheme="majorBidi" w:cstheme="majorBidi"/>
          <w:bCs/>
        </w:rPr>
        <w:t>Qu</w:t>
      </w:r>
      <w:proofErr w:type="spellEnd"/>
      <w:r w:rsidRPr="00222F35">
        <w:rPr>
          <w:rFonts w:asciiTheme="majorBidi" w:hAnsiTheme="majorBidi" w:cstheme="majorBidi"/>
          <w:bCs/>
        </w:rPr>
        <w:t xml:space="preserve"> 3: </w:t>
      </w:r>
      <w:r w:rsidRPr="00222F35">
        <w:rPr>
          <w:rFonts w:asciiTheme="majorBidi" w:hAnsiTheme="majorBidi" w:cstheme="majorBidi"/>
        </w:rPr>
        <w:t>Convert the following denary numbers into binary, octal and hexadecimal   (6 marks)</w:t>
      </w:r>
    </w:p>
    <w:p w:rsidR="00C50E36" w:rsidRDefault="00C50E36" w:rsidP="00C50E36">
      <w:pPr>
        <w:rPr>
          <w:rFonts w:asciiTheme="majorBidi" w:hAnsiTheme="majorBidi" w:cstheme="majorBidi"/>
        </w:rPr>
      </w:pPr>
      <w:r w:rsidRPr="00222F35">
        <w:rPr>
          <w:rFonts w:asciiTheme="majorBidi" w:hAnsiTheme="majorBidi" w:cstheme="majorBidi"/>
        </w:rPr>
        <w:t>A) 75</w:t>
      </w:r>
    </w:p>
    <w:p w:rsidR="00C073C4" w:rsidRPr="00286EB9" w:rsidRDefault="00C073C4" w:rsidP="00C50E36">
      <w:pPr>
        <w:rPr>
          <w:rFonts w:asciiTheme="majorBidi" w:hAnsiTheme="majorBidi" w:cstheme="majorBidi"/>
          <w:b/>
          <w:bCs/>
        </w:rPr>
      </w:pPr>
      <w:r w:rsidRPr="00286EB9">
        <w:rPr>
          <w:rFonts w:asciiTheme="majorBidi" w:hAnsiTheme="majorBidi" w:cstheme="majorBidi"/>
          <w:b/>
          <w:bCs/>
        </w:rPr>
        <w:t>1001011, 113, 4B</w:t>
      </w:r>
    </w:p>
    <w:p w:rsidR="00C50E36" w:rsidRPr="00222F35" w:rsidRDefault="00C50E36" w:rsidP="00C50E36">
      <w:pPr>
        <w:rPr>
          <w:rFonts w:asciiTheme="majorBidi" w:hAnsiTheme="majorBidi" w:cstheme="majorBidi"/>
        </w:rPr>
      </w:pPr>
      <w:r w:rsidRPr="00222F35">
        <w:rPr>
          <w:rFonts w:asciiTheme="majorBidi" w:hAnsiTheme="majorBidi" w:cstheme="majorBidi"/>
        </w:rPr>
        <w:t>B) 494</w:t>
      </w:r>
      <w:r w:rsidR="00C073C4">
        <w:rPr>
          <w:rFonts w:asciiTheme="majorBidi" w:hAnsiTheme="majorBidi" w:cstheme="majorBidi"/>
        </w:rPr>
        <w:br/>
      </w:r>
      <w:r w:rsidR="00C073C4" w:rsidRPr="00286EB9">
        <w:rPr>
          <w:rFonts w:asciiTheme="majorBidi" w:hAnsiTheme="majorBidi" w:cstheme="majorBidi"/>
          <w:b/>
          <w:bCs/>
        </w:rPr>
        <w:t>111101110</w:t>
      </w:r>
      <w:proofErr w:type="gramStart"/>
      <w:r w:rsidR="00C073C4" w:rsidRPr="00286EB9">
        <w:rPr>
          <w:rFonts w:asciiTheme="majorBidi" w:hAnsiTheme="majorBidi" w:cstheme="majorBidi"/>
          <w:b/>
          <w:bCs/>
        </w:rPr>
        <w:t xml:space="preserve">, </w:t>
      </w:r>
      <w:r w:rsidR="00465C3D" w:rsidRPr="00286EB9">
        <w:rPr>
          <w:rFonts w:asciiTheme="majorBidi" w:hAnsiTheme="majorBidi" w:cstheme="majorBidi"/>
          <w:b/>
          <w:bCs/>
        </w:rPr>
        <w:t xml:space="preserve"> 756</w:t>
      </w:r>
      <w:proofErr w:type="gramEnd"/>
      <w:r w:rsidR="00465C3D" w:rsidRPr="00286EB9">
        <w:rPr>
          <w:rFonts w:asciiTheme="majorBidi" w:hAnsiTheme="majorBidi" w:cstheme="majorBidi"/>
          <w:b/>
          <w:bCs/>
        </w:rPr>
        <w:t>, 1EE</w:t>
      </w:r>
    </w:p>
    <w:p w:rsidR="00C50E36" w:rsidRPr="00222F35" w:rsidRDefault="00C50E36" w:rsidP="00C50E36">
      <w:pPr>
        <w:rPr>
          <w:rFonts w:asciiTheme="majorBidi" w:hAnsiTheme="majorBidi" w:cstheme="majorBidi"/>
        </w:rPr>
      </w:pPr>
    </w:p>
    <w:p w:rsidR="00C50E36" w:rsidRPr="00222F35" w:rsidRDefault="00C50E36" w:rsidP="00C50E36">
      <w:pPr>
        <w:rPr>
          <w:rFonts w:asciiTheme="majorBidi" w:hAnsiTheme="majorBidi" w:cstheme="majorBidi"/>
        </w:rPr>
      </w:pPr>
      <w:proofErr w:type="spellStart"/>
      <w:r w:rsidRPr="00222F35">
        <w:rPr>
          <w:rFonts w:asciiTheme="majorBidi" w:hAnsiTheme="majorBidi" w:cstheme="majorBidi"/>
        </w:rPr>
        <w:t>Qu</w:t>
      </w:r>
      <w:proofErr w:type="spellEnd"/>
      <w:r w:rsidRPr="00222F35">
        <w:rPr>
          <w:rFonts w:asciiTheme="majorBidi" w:hAnsiTheme="majorBidi" w:cstheme="majorBidi"/>
        </w:rPr>
        <w:t xml:space="preserve"> 4: </w:t>
      </w:r>
      <w:r w:rsidR="00810DD9" w:rsidRPr="00222F35">
        <w:rPr>
          <w:rFonts w:asciiTheme="majorBidi" w:hAnsiTheme="majorBidi" w:cstheme="majorBidi"/>
        </w:rPr>
        <w:t>Convert the following unsigned binary values into decimal (4 marks)</w:t>
      </w:r>
    </w:p>
    <w:p w:rsidR="00810DD9" w:rsidRPr="00286EB9" w:rsidRDefault="00810DD9" w:rsidP="00810DD9">
      <w:pPr>
        <w:rPr>
          <w:rFonts w:asciiTheme="majorBidi" w:hAnsiTheme="majorBidi" w:cstheme="majorBidi"/>
          <w:b/>
          <w:bCs/>
        </w:rPr>
      </w:pPr>
      <w:r w:rsidRPr="00286EB9">
        <w:rPr>
          <w:rFonts w:asciiTheme="majorBidi" w:hAnsiTheme="majorBidi" w:cstheme="majorBidi"/>
          <w:b/>
          <w:bCs/>
        </w:rPr>
        <w:t xml:space="preserve">A) 11010011      </w:t>
      </w:r>
      <w:r w:rsidR="00465C3D" w:rsidRPr="00286EB9">
        <w:rPr>
          <w:rFonts w:asciiTheme="majorBidi" w:hAnsiTheme="majorBidi" w:cstheme="majorBidi"/>
          <w:b/>
          <w:bCs/>
        </w:rPr>
        <w:t>= 211</w:t>
      </w:r>
    </w:p>
    <w:p w:rsidR="00810DD9" w:rsidRPr="00286EB9" w:rsidRDefault="00810DD9" w:rsidP="00810DD9">
      <w:pPr>
        <w:rPr>
          <w:rFonts w:asciiTheme="majorBidi" w:hAnsiTheme="majorBidi" w:cstheme="majorBidi"/>
          <w:b/>
          <w:bCs/>
        </w:rPr>
      </w:pPr>
      <w:r w:rsidRPr="00286EB9">
        <w:rPr>
          <w:rFonts w:asciiTheme="majorBidi" w:hAnsiTheme="majorBidi" w:cstheme="majorBidi"/>
          <w:b/>
          <w:bCs/>
        </w:rPr>
        <w:t>B) 11001100</w:t>
      </w:r>
      <w:r w:rsidR="00465C3D" w:rsidRPr="00286EB9">
        <w:rPr>
          <w:rFonts w:asciiTheme="majorBidi" w:hAnsiTheme="majorBidi" w:cstheme="majorBidi"/>
          <w:b/>
          <w:bCs/>
        </w:rPr>
        <w:t xml:space="preserve">      = 204</w:t>
      </w:r>
    </w:p>
    <w:p w:rsidR="00810DD9" w:rsidRPr="00286EB9" w:rsidRDefault="00465C3D" w:rsidP="00810DD9">
      <w:pPr>
        <w:rPr>
          <w:rFonts w:asciiTheme="majorBidi" w:hAnsiTheme="majorBidi" w:cstheme="majorBidi"/>
          <w:b/>
          <w:bCs/>
        </w:rPr>
      </w:pPr>
      <w:r w:rsidRPr="00286EB9">
        <w:rPr>
          <w:rFonts w:asciiTheme="majorBidi" w:hAnsiTheme="majorBidi" w:cstheme="majorBidi"/>
          <w:b/>
          <w:bCs/>
        </w:rPr>
        <w:t>C) 101011001111       = 2767</w:t>
      </w:r>
    </w:p>
    <w:p w:rsidR="00810DD9" w:rsidRPr="00286EB9" w:rsidRDefault="00810DD9" w:rsidP="00810DD9">
      <w:pPr>
        <w:rPr>
          <w:rFonts w:asciiTheme="majorBidi" w:hAnsiTheme="majorBidi" w:cstheme="majorBidi"/>
          <w:b/>
          <w:bCs/>
        </w:rPr>
      </w:pPr>
      <w:r w:rsidRPr="00286EB9">
        <w:rPr>
          <w:rFonts w:asciiTheme="majorBidi" w:hAnsiTheme="majorBidi" w:cstheme="majorBidi"/>
          <w:b/>
          <w:bCs/>
        </w:rPr>
        <w:t xml:space="preserve">D) </w:t>
      </w:r>
      <w:proofErr w:type="gramStart"/>
      <w:r w:rsidRPr="00286EB9">
        <w:rPr>
          <w:rFonts w:asciiTheme="majorBidi" w:hAnsiTheme="majorBidi" w:cstheme="majorBidi"/>
          <w:b/>
          <w:bCs/>
        </w:rPr>
        <w:t>11001101.0110</w:t>
      </w:r>
      <w:r w:rsidR="00465C3D" w:rsidRPr="00286EB9">
        <w:rPr>
          <w:rFonts w:asciiTheme="majorBidi" w:hAnsiTheme="majorBidi" w:cstheme="majorBidi"/>
          <w:b/>
          <w:bCs/>
        </w:rPr>
        <w:t xml:space="preserve">  =</w:t>
      </w:r>
      <w:proofErr w:type="gramEnd"/>
      <w:r w:rsidR="00465C3D" w:rsidRPr="00286EB9">
        <w:rPr>
          <w:rFonts w:asciiTheme="majorBidi" w:hAnsiTheme="majorBidi" w:cstheme="majorBidi"/>
          <w:b/>
          <w:bCs/>
        </w:rPr>
        <w:t xml:space="preserve"> 205.375</w:t>
      </w:r>
    </w:p>
    <w:p w:rsidR="00810DD9" w:rsidRPr="00222F35" w:rsidRDefault="00810DD9" w:rsidP="00810DD9">
      <w:pPr>
        <w:rPr>
          <w:rFonts w:asciiTheme="majorBidi" w:hAnsiTheme="majorBidi" w:cstheme="majorBidi"/>
        </w:rPr>
      </w:pPr>
    </w:p>
    <w:p w:rsidR="00BC1160" w:rsidRPr="00222F35" w:rsidRDefault="00BC1160" w:rsidP="00BC1160">
      <w:pPr>
        <w:rPr>
          <w:rFonts w:asciiTheme="majorBidi" w:hAnsiTheme="majorBidi" w:cstheme="majorBidi"/>
        </w:rPr>
      </w:pPr>
      <w:proofErr w:type="spellStart"/>
      <w:proofErr w:type="gramStart"/>
      <w:r w:rsidRPr="00222F35">
        <w:rPr>
          <w:rFonts w:asciiTheme="majorBidi" w:hAnsiTheme="majorBidi" w:cstheme="majorBidi"/>
        </w:rPr>
        <w:t>Qu</w:t>
      </w:r>
      <w:proofErr w:type="spellEnd"/>
      <w:r w:rsidRPr="00222F35">
        <w:rPr>
          <w:rFonts w:asciiTheme="majorBidi" w:hAnsiTheme="majorBidi" w:cstheme="majorBidi"/>
        </w:rPr>
        <w:t xml:space="preserve"> 5.</w:t>
      </w:r>
      <w:proofErr w:type="gramEnd"/>
      <w:r w:rsidRPr="00222F35">
        <w:rPr>
          <w:rFonts w:asciiTheme="majorBidi" w:hAnsiTheme="majorBidi" w:cstheme="majorBidi"/>
        </w:rPr>
        <w:t xml:space="preserve"> Convert the following octal numbers into decimal numbers. (2 marks)</w:t>
      </w:r>
    </w:p>
    <w:p w:rsidR="00BC1160" w:rsidRPr="00222F35" w:rsidRDefault="00BC1160" w:rsidP="00BC1160">
      <w:pPr>
        <w:numPr>
          <w:ilvl w:val="0"/>
          <w:numId w:val="16"/>
        </w:numPr>
        <w:rPr>
          <w:rFonts w:asciiTheme="majorBidi" w:hAnsiTheme="majorBidi" w:cstheme="majorBidi"/>
        </w:rPr>
      </w:pPr>
      <w:r w:rsidRPr="00222F35">
        <w:rPr>
          <w:rFonts w:asciiTheme="majorBidi" w:hAnsiTheme="majorBidi" w:cstheme="majorBidi"/>
        </w:rPr>
        <w:t xml:space="preserve">67     </w:t>
      </w:r>
      <w:r w:rsidR="00465C3D">
        <w:rPr>
          <w:rFonts w:asciiTheme="majorBidi" w:hAnsiTheme="majorBidi" w:cstheme="majorBidi"/>
        </w:rPr>
        <w:t xml:space="preserve"> = </w:t>
      </w:r>
      <w:r w:rsidR="00465C3D" w:rsidRPr="00286EB9">
        <w:rPr>
          <w:rFonts w:asciiTheme="majorBidi" w:hAnsiTheme="majorBidi" w:cstheme="majorBidi"/>
          <w:b/>
          <w:bCs/>
        </w:rPr>
        <w:t>55</w:t>
      </w:r>
    </w:p>
    <w:p w:rsidR="00BC1160" w:rsidRPr="00222F35" w:rsidRDefault="00BC1160" w:rsidP="00BC1160">
      <w:pPr>
        <w:numPr>
          <w:ilvl w:val="0"/>
          <w:numId w:val="16"/>
        </w:numPr>
        <w:rPr>
          <w:rFonts w:asciiTheme="majorBidi" w:hAnsiTheme="majorBidi" w:cstheme="majorBidi"/>
        </w:rPr>
      </w:pPr>
      <w:r w:rsidRPr="00222F35">
        <w:rPr>
          <w:rFonts w:asciiTheme="majorBidi" w:hAnsiTheme="majorBidi" w:cstheme="majorBidi"/>
        </w:rPr>
        <w:t xml:space="preserve"> 324      </w:t>
      </w:r>
      <w:r w:rsidR="00465C3D">
        <w:rPr>
          <w:rFonts w:asciiTheme="majorBidi" w:hAnsiTheme="majorBidi" w:cstheme="majorBidi"/>
        </w:rPr>
        <w:t xml:space="preserve">= </w:t>
      </w:r>
      <w:r w:rsidR="00465C3D" w:rsidRPr="00286EB9">
        <w:rPr>
          <w:rFonts w:asciiTheme="majorBidi" w:hAnsiTheme="majorBidi" w:cstheme="majorBidi"/>
          <w:b/>
          <w:bCs/>
        </w:rPr>
        <w:t>212</w:t>
      </w:r>
    </w:p>
    <w:p w:rsidR="00BC1160" w:rsidRPr="00222F35" w:rsidRDefault="00BC1160" w:rsidP="00BC1160">
      <w:pPr>
        <w:rPr>
          <w:rFonts w:asciiTheme="majorBidi" w:hAnsiTheme="majorBidi" w:cstheme="majorBidi"/>
        </w:rPr>
      </w:pPr>
    </w:p>
    <w:p w:rsidR="00BC1160" w:rsidRPr="00222F35" w:rsidRDefault="00BC1160" w:rsidP="00BC1160">
      <w:pPr>
        <w:rPr>
          <w:rFonts w:asciiTheme="majorBidi" w:hAnsiTheme="majorBidi" w:cstheme="majorBidi"/>
        </w:rPr>
      </w:pPr>
      <w:proofErr w:type="spellStart"/>
      <w:proofErr w:type="gramStart"/>
      <w:r w:rsidRPr="00222F35">
        <w:rPr>
          <w:rFonts w:asciiTheme="majorBidi" w:hAnsiTheme="majorBidi" w:cstheme="majorBidi"/>
        </w:rPr>
        <w:lastRenderedPageBreak/>
        <w:t>Qu</w:t>
      </w:r>
      <w:proofErr w:type="spellEnd"/>
      <w:r w:rsidRPr="00222F35">
        <w:rPr>
          <w:rFonts w:asciiTheme="majorBidi" w:hAnsiTheme="majorBidi" w:cstheme="majorBidi"/>
        </w:rPr>
        <w:t xml:space="preserve"> 6.</w:t>
      </w:r>
      <w:proofErr w:type="gramEnd"/>
      <w:r w:rsidRPr="00222F35">
        <w:rPr>
          <w:rFonts w:asciiTheme="majorBidi" w:hAnsiTheme="majorBidi" w:cstheme="majorBidi"/>
        </w:rPr>
        <w:t xml:space="preserve"> Convert the following hexadecimal numbers into decimal numbers. (2 marks)</w:t>
      </w:r>
    </w:p>
    <w:p w:rsidR="00BC1160" w:rsidRPr="00222F35" w:rsidRDefault="00BC1160" w:rsidP="00BC1160">
      <w:pPr>
        <w:rPr>
          <w:rFonts w:asciiTheme="majorBidi" w:hAnsiTheme="majorBidi" w:cstheme="majorBidi"/>
          <w:lang w:val="en-GB"/>
        </w:rPr>
      </w:pPr>
      <w:r w:rsidRPr="00222F35">
        <w:rPr>
          <w:rFonts w:asciiTheme="majorBidi" w:hAnsiTheme="majorBidi" w:cstheme="majorBidi"/>
          <w:lang w:val="en-GB"/>
        </w:rPr>
        <w:t xml:space="preserve">A) </w:t>
      </w:r>
      <w:proofErr w:type="gramStart"/>
      <w:r w:rsidRPr="00222F35">
        <w:rPr>
          <w:rFonts w:asciiTheme="majorBidi" w:hAnsiTheme="majorBidi" w:cstheme="majorBidi"/>
          <w:lang w:val="en-GB"/>
        </w:rPr>
        <w:t xml:space="preserve">D4A  </w:t>
      </w:r>
      <w:r w:rsidR="00465C3D">
        <w:rPr>
          <w:rFonts w:asciiTheme="majorBidi" w:hAnsiTheme="majorBidi" w:cstheme="majorBidi"/>
          <w:lang w:val="en-GB"/>
        </w:rPr>
        <w:t>=</w:t>
      </w:r>
      <w:proofErr w:type="gramEnd"/>
      <w:r w:rsidR="00465C3D" w:rsidRPr="00286EB9">
        <w:rPr>
          <w:rFonts w:asciiTheme="majorBidi" w:hAnsiTheme="majorBidi" w:cstheme="majorBidi"/>
          <w:b/>
          <w:bCs/>
          <w:lang w:val="en-GB"/>
        </w:rPr>
        <w:t>3402</w:t>
      </w:r>
    </w:p>
    <w:p w:rsidR="00BC1160" w:rsidRPr="00C073C4" w:rsidRDefault="00BC1160" w:rsidP="00BC1160">
      <w:pPr>
        <w:rPr>
          <w:rFonts w:asciiTheme="majorBidi" w:hAnsiTheme="majorBidi" w:cstheme="majorBidi"/>
          <w:lang w:val="en-GB"/>
        </w:rPr>
      </w:pPr>
      <w:r w:rsidRPr="00C073C4">
        <w:rPr>
          <w:rFonts w:asciiTheme="majorBidi" w:hAnsiTheme="majorBidi" w:cstheme="majorBidi"/>
          <w:lang w:val="en-GB"/>
        </w:rPr>
        <w:t xml:space="preserve">B) </w:t>
      </w:r>
      <w:proofErr w:type="gramStart"/>
      <w:r w:rsidRPr="00C073C4">
        <w:rPr>
          <w:rFonts w:asciiTheme="majorBidi" w:hAnsiTheme="majorBidi" w:cstheme="majorBidi"/>
          <w:lang w:val="en-GB"/>
        </w:rPr>
        <w:t>2BC</w:t>
      </w:r>
      <w:r w:rsidR="00465C3D">
        <w:rPr>
          <w:rFonts w:asciiTheme="majorBidi" w:hAnsiTheme="majorBidi" w:cstheme="majorBidi"/>
          <w:lang w:val="en-GB"/>
        </w:rPr>
        <w:t xml:space="preserve">  =</w:t>
      </w:r>
      <w:proofErr w:type="gramEnd"/>
      <w:r w:rsidR="00465C3D">
        <w:rPr>
          <w:rFonts w:asciiTheme="majorBidi" w:hAnsiTheme="majorBidi" w:cstheme="majorBidi"/>
          <w:lang w:val="en-GB"/>
        </w:rPr>
        <w:t xml:space="preserve"> </w:t>
      </w:r>
      <w:r w:rsidR="00465C3D" w:rsidRPr="00286EB9">
        <w:rPr>
          <w:rFonts w:asciiTheme="majorBidi" w:hAnsiTheme="majorBidi" w:cstheme="majorBidi"/>
          <w:b/>
          <w:bCs/>
          <w:lang w:val="en-GB"/>
        </w:rPr>
        <w:t>700</w:t>
      </w:r>
    </w:p>
    <w:p w:rsidR="00BC1160" w:rsidRPr="00C073C4" w:rsidRDefault="00BC1160" w:rsidP="00BC1160">
      <w:pPr>
        <w:rPr>
          <w:rFonts w:asciiTheme="majorBidi" w:hAnsiTheme="majorBidi" w:cstheme="majorBidi"/>
          <w:lang w:val="en-GB"/>
        </w:rPr>
      </w:pPr>
    </w:p>
    <w:p w:rsidR="00BC1160" w:rsidRPr="00222F35" w:rsidRDefault="00BC1160" w:rsidP="00BC1160">
      <w:pPr>
        <w:rPr>
          <w:rFonts w:asciiTheme="majorBidi" w:hAnsiTheme="majorBidi" w:cstheme="majorBidi"/>
        </w:rPr>
      </w:pPr>
      <w:proofErr w:type="spellStart"/>
      <w:proofErr w:type="gramStart"/>
      <w:r w:rsidRPr="00222F35">
        <w:rPr>
          <w:rFonts w:asciiTheme="majorBidi" w:hAnsiTheme="majorBidi" w:cstheme="majorBidi"/>
          <w:lang w:val="en-GB"/>
        </w:rPr>
        <w:t>Qu</w:t>
      </w:r>
      <w:proofErr w:type="spellEnd"/>
      <w:r w:rsidRPr="00222F35">
        <w:rPr>
          <w:rFonts w:asciiTheme="majorBidi" w:hAnsiTheme="majorBidi" w:cstheme="majorBidi"/>
          <w:lang w:val="en-GB"/>
        </w:rPr>
        <w:t xml:space="preserve"> 7.</w:t>
      </w:r>
      <w:proofErr w:type="gramEnd"/>
      <w:r w:rsidRPr="00222F35">
        <w:rPr>
          <w:rFonts w:asciiTheme="majorBidi" w:hAnsiTheme="majorBidi" w:cstheme="majorBidi"/>
          <w:lang w:val="en-GB"/>
        </w:rPr>
        <w:t xml:space="preserve"> </w:t>
      </w:r>
      <w:r w:rsidRPr="00222F35">
        <w:rPr>
          <w:rFonts w:asciiTheme="majorBidi" w:hAnsiTheme="majorBidi" w:cstheme="majorBidi"/>
        </w:rPr>
        <w:t>Perform t</w:t>
      </w:r>
      <w:r w:rsidR="00222F35" w:rsidRPr="00222F35">
        <w:rPr>
          <w:rFonts w:asciiTheme="majorBidi" w:hAnsiTheme="majorBidi" w:cstheme="majorBidi"/>
        </w:rPr>
        <w:t>he following binary additions (3</w:t>
      </w:r>
      <w:r w:rsidRPr="00222F35">
        <w:rPr>
          <w:rFonts w:asciiTheme="majorBidi" w:hAnsiTheme="majorBidi" w:cstheme="majorBidi"/>
        </w:rPr>
        <w:t xml:space="preserve"> marks)</w:t>
      </w:r>
    </w:p>
    <w:p w:rsidR="00BC1160" w:rsidRPr="00222F35" w:rsidRDefault="00222F35" w:rsidP="00BC1160">
      <w:pPr>
        <w:ind w:firstLine="709"/>
        <w:rPr>
          <w:rFonts w:asciiTheme="majorBidi" w:hAnsiTheme="majorBidi" w:cstheme="majorBidi"/>
          <w:szCs w:val="24"/>
        </w:rPr>
      </w:pPr>
      <w:proofErr w:type="gramStart"/>
      <w:r w:rsidRPr="00222F35">
        <w:rPr>
          <w:rFonts w:asciiTheme="majorBidi" w:hAnsiTheme="majorBidi" w:cstheme="majorBidi"/>
          <w:szCs w:val="24"/>
        </w:rPr>
        <w:t>A.  1</w:t>
      </w:r>
      <w:proofErr w:type="gramEnd"/>
      <w:r w:rsidRPr="00222F35">
        <w:rPr>
          <w:rFonts w:asciiTheme="majorBidi" w:hAnsiTheme="majorBidi" w:cstheme="majorBidi"/>
          <w:szCs w:val="24"/>
        </w:rPr>
        <w:t xml:space="preserve"> 0 1 1 0        B.  </w:t>
      </w:r>
      <w:proofErr w:type="gramStart"/>
      <w:r w:rsidRPr="00222F35">
        <w:rPr>
          <w:rFonts w:asciiTheme="majorBidi" w:hAnsiTheme="majorBidi" w:cstheme="majorBidi"/>
          <w:szCs w:val="24"/>
        </w:rPr>
        <w:t>1 1 0 1 0 1         C.</w:t>
      </w:r>
      <w:proofErr w:type="gramEnd"/>
      <w:r w:rsidRPr="00222F35">
        <w:rPr>
          <w:rFonts w:asciiTheme="majorBidi" w:hAnsiTheme="majorBidi" w:cstheme="majorBidi"/>
          <w:szCs w:val="24"/>
        </w:rPr>
        <w:t xml:space="preserve">  1 0 0</w:t>
      </w:r>
      <w:r w:rsidR="00BC1160" w:rsidRPr="00222F35">
        <w:rPr>
          <w:rFonts w:asciiTheme="majorBidi" w:hAnsiTheme="majorBidi" w:cstheme="majorBidi"/>
          <w:szCs w:val="24"/>
        </w:rPr>
        <w:t xml:space="preserve"> 1 1 0</w:t>
      </w:r>
    </w:p>
    <w:p w:rsidR="00BC1160" w:rsidRDefault="00BC1160" w:rsidP="00222F35">
      <w:pPr>
        <w:ind w:firstLine="709"/>
        <w:rPr>
          <w:rFonts w:asciiTheme="majorBidi" w:hAnsiTheme="majorBidi" w:cstheme="majorBidi"/>
          <w:szCs w:val="24"/>
        </w:rPr>
      </w:pPr>
      <w:r w:rsidRPr="00222F35">
        <w:rPr>
          <w:rFonts w:asciiTheme="majorBidi" w:hAnsiTheme="majorBidi" w:cstheme="majorBidi"/>
          <w:szCs w:val="24"/>
        </w:rPr>
        <w:t xml:space="preserve">    +</w:t>
      </w:r>
      <w:r w:rsidR="00222F35">
        <w:rPr>
          <w:rFonts w:asciiTheme="majorBidi" w:hAnsiTheme="majorBidi" w:cstheme="majorBidi"/>
          <w:szCs w:val="24"/>
        </w:rPr>
        <w:t xml:space="preserve"> </w:t>
      </w:r>
      <w:r w:rsidRPr="00222F35">
        <w:rPr>
          <w:rFonts w:asciiTheme="majorBidi" w:hAnsiTheme="majorBidi" w:cstheme="majorBidi"/>
          <w:szCs w:val="24"/>
        </w:rPr>
        <w:t xml:space="preserve"> </w:t>
      </w:r>
      <w:r w:rsidR="00222F35" w:rsidRPr="00222F35">
        <w:rPr>
          <w:rFonts w:asciiTheme="majorBidi" w:hAnsiTheme="majorBidi" w:cstheme="majorBidi"/>
          <w:szCs w:val="24"/>
        </w:rPr>
        <w:t xml:space="preserve"> 1 1 0 1</w:t>
      </w:r>
      <w:r w:rsidRPr="00222F35">
        <w:rPr>
          <w:rFonts w:asciiTheme="majorBidi" w:hAnsiTheme="majorBidi" w:cstheme="majorBidi"/>
          <w:szCs w:val="24"/>
        </w:rPr>
        <w:t xml:space="preserve">            +   </w:t>
      </w:r>
      <w:r w:rsidR="00222F35" w:rsidRPr="00222F35">
        <w:rPr>
          <w:rFonts w:asciiTheme="majorBidi" w:hAnsiTheme="majorBidi" w:cstheme="majorBidi"/>
          <w:szCs w:val="24"/>
        </w:rPr>
        <w:t xml:space="preserve">  </w:t>
      </w:r>
      <w:r w:rsidRPr="00222F35">
        <w:rPr>
          <w:rFonts w:asciiTheme="majorBidi" w:hAnsiTheme="majorBidi" w:cstheme="majorBidi"/>
          <w:szCs w:val="24"/>
        </w:rPr>
        <w:t xml:space="preserve">1 </w:t>
      </w:r>
      <w:r w:rsidR="00222F35" w:rsidRPr="00222F35">
        <w:rPr>
          <w:rFonts w:asciiTheme="majorBidi" w:hAnsiTheme="majorBidi" w:cstheme="majorBidi"/>
          <w:szCs w:val="24"/>
        </w:rPr>
        <w:t>0</w:t>
      </w:r>
      <w:r w:rsidRPr="00222F35">
        <w:rPr>
          <w:rFonts w:asciiTheme="majorBidi" w:hAnsiTheme="majorBidi" w:cstheme="majorBidi"/>
          <w:szCs w:val="24"/>
        </w:rPr>
        <w:t xml:space="preserve"> </w:t>
      </w:r>
      <w:r w:rsidR="00222F35" w:rsidRPr="00222F35">
        <w:rPr>
          <w:rFonts w:asciiTheme="majorBidi" w:hAnsiTheme="majorBidi" w:cstheme="majorBidi"/>
          <w:szCs w:val="24"/>
        </w:rPr>
        <w:t>1</w:t>
      </w:r>
      <w:r w:rsidRPr="00222F35">
        <w:rPr>
          <w:rFonts w:asciiTheme="majorBidi" w:hAnsiTheme="majorBidi" w:cstheme="majorBidi"/>
          <w:szCs w:val="24"/>
        </w:rPr>
        <w:t xml:space="preserve"> 1          +        </w:t>
      </w:r>
      <w:r w:rsidR="00222F35" w:rsidRPr="00222F35">
        <w:rPr>
          <w:rFonts w:asciiTheme="majorBidi" w:hAnsiTheme="majorBidi" w:cstheme="majorBidi"/>
          <w:szCs w:val="24"/>
        </w:rPr>
        <w:t xml:space="preserve">    </w:t>
      </w:r>
      <w:r w:rsidRPr="00222F35">
        <w:rPr>
          <w:rFonts w:asciiTheme="majorBidi" w:hAnsiTheme="majorBidi" w:cstheme="majorBidi"/>
          <w:szCs w:val="24"/>
        </w:rPr>
        <w:t xml:space="preserve">1 </w:t>
      </w:r>
      <w:r w:rsidR="00222F35" w:rsidRPr="00222F35">
        <w:rPr>
          <w:rFonts w:asciiTheme="majorBidi" w:hAnsiTheme="majorBidi" w:cstheme="majorBidi"/>
          <w:szCs w:val="24"/>
        </w:rPr>
        <w:t>1</w:t>
      </w:r>
      <w:r w:rsidRPr="00222F35">
        <w:rPr>
          <w:rFonts w:asciiTheme="majorBidi" w:hAnsiTheme="majorBidi" w:cstheme="majorBidi"/>
          <w:szCs w:val="24"/>
        </w:rPr>
        <w:t xml:space="preserve"> </w:t>
      </w:r>
      <w:r w:rsidR="00222F35" w:rsidRPr="00222F35">
        <w:rPr>
          <w:rFonts w:asciiTheme="majorBidi" w:hAnsiTheme="majorBidi" w:cstheme="majorBidi"/>
          <w:szCs w:val="24"/>
        </w:rPr>
        <w:t>0</w:t>
      </w:r>
    </w:p>
    <w:p w:rsidR="007117F2" w:rsidRPr="00286EB9" w:rsidRDefault="007117F2" w:rsidP="007117F2">
      <w:pPr>
        <w:rPr>
          <w:rFonts w:asciiTheme="majorBidi" w:hAnsiTheme="majorBidi" w:cstheme="majorBidi"/>
          <w:b/>
          <w:bCs/>
          <w:szCs w:val="24"/>
        </w:rPr>
      </w:pPr>
      <w:r w:rsidRPr="00286EB9">
        <w:rPr>
          <w:rFonts w:asciiTheme="majorBidi" w:hAnsiTheme="majorBidi" w:cstheme="majorBidi"/>
          <w:b/>
          <w:bCs/>
          <w:szCs w:val="24"/>
        </w:rPr>
        <w:t xml:space="preserve">A:  22 + 13 = </w:t>
      </w:r>
      <w:proofErr w:type="gramStart"/>
      <w:r w:rsidRPr="00286EB9">
        <w:rPr>
          <w:rFonts w:asciiTheme="majorBidi" w:hAnsiTheme="majorBidi" w:cstheme="majorBidi"/>
          <w:b/>
          <w:bCs/>
          <w:szCs w:val="24"/>
        </w:rPr>
        <w:t>35  =</w:t>
      </w:r>
      <w:proofErr w:type="gramEnd"/>
      <w:r w:rsidRPr="00286EB9">
        <w:rPr>
          <w:rFonts w:asciiTheme="majorBidi" w:hAnsiTheme="majorBidi" w:cstheme="majorBidi"/>
          <w:b/>
          <w:bCs/>
          <w:szCs w:val="24"/>
        </w:rPr>
        <w:t xml:space="preserve"> 100011</w:t>
      </w:r>
    </w:p>
    <w:p w:rsidR="007117F2" w:rsidRPr="00286EB9" w:rsidRDefault="00A74DC1" w:rsidP="007117F2">
      <w:pPr>
        <w:rPr>
          <w:rFonts w:asciiTheme="majorBidi" w:hAnsiTheme="majorBidi" w:cstheme="majorBidi"/>
          <w:b/>
          <w:bCs/>
          <w:szCs w:val="24"/>
        </w:rPr>
      </w:pPr>
      <w:proofErr w:type="gramStart"/>
      <w:r w:rsidRPr="00286EB9">
        <w:rPr>
          <w:rFonts w:asciiTheme="majorBidi" w:hAnsiTheme="majorBidi" w:cstheme="majorBidi"/>
          <w:b/>
          <w:bCs/>
          <w:szCs w:val="24"/>
        </w:rPr>
        <w:t>B :</w:t>
      </w:r>
      <w:proofErr w:type="gramEnd"/>
      <w:r w:rsidRPr="00286EB9">
        <w:rPr>
          <w:rFonts w:asciiTheme="majorBidi" w:hAnsiTheme="majorBidi" w:cstheme="majorBidi"/>
          <w:b/>
          <w:bCs/>
          <w:szCs w:val="24"/>
        </w:rPr>
        <w:t xml:space="preserve"> 53 + 11 = 64 = 1000000</w:t>
      </w:r>
    </w:p>
    <w:p w:rsidR="00A74DC1" w:rsidRPr="00286EB9" w:rsidRDefault="00A74DC1" w:rsidP="007117F2">
      <w:pPr>
        <w:rPr>
          <w:rFonts w:asciiTheme="majorBidi" w:hAnsiTheme="majorBidi" w:cstheme="majorBidi"/>
          <w:b/>
          <w:bCs/>
          <w:szCs w:val="24"/>
        </w:rPr>
      </w:pPr>
      <w:r w:rsidRPr="00286EB9">
        <w:rPr>
          <w:rFonts w:asciiTheme="majorBidi" w:hAnsiTheme="majorBidi" w:cstheme="majorBidi"/>
          <w:b/>
          <w:bCs/>
          <w:szCs w:val="24"/>
        </w:rPr>
        <w:t>C:  38 + 6 = 44 = 101100</w:t>
      </w:r>
    </w:p>
    <w:p w:rsidR="00BC1160" w:rsidRPr="00222F35" w:rsidRDefault="00BC1160" w:rsidP="00BC1160">
      <w:pPr>
        <w:ind w:firstLine="709"/>
        <w:rPr>
          <w:rFonts w:asciiTheme="majorBidi" w:hAnsiTheme="majorBidi" w:cstheme="majorBidi"/>
          <w:szCs w:val="24"/>
        </w:rPr>
      </w:pPr>
    </w:p>
    <w:p w:rsidR="00BC1160" w:rsidRPr="00222F35" w:rsidRDefault="00BC1160" w:rsidP="00BC1160">
      <w:pPr>
        <w:rPr>
          <w:rFonts w:asciiTheme="majorBidi" w:hAnsiTheme="majorBidi" w:cstheme="majorBidi"/>
          <w:szCs w:val="24"/>
        </w:rPr>
      </w:pPr>
      <w:proofErr w:type="spellStart"/>
      <w:proofErr w:type="gramStart"/>
      <w:r w:rsidRPr="00222F35">
        <w:rPr>
          <w:rFonts w:asciiTheme="majorBidi" w:hAnsiTheme="majorBidi" w:cstheme="majorBidi"/>
          <w:szCs w:val="24"/>
        </w:rPr>
        <w:t>Qu</w:t>
      </w:r>
      <w:proofErr w:type="spellEnd"/>
      <w:r w:rsidRPr="00222F35">
        <w:rPr>
          <w:rFonts w:asciiTheme="majorBidi" w:hAnsiTheme="majorBidi" w:cstheme="majorBidi"/>
          <w:szCs w:val="24"/>
        </w:rPr>
        <w:t xml:space="preserve"> 9.</w:t>
      </w:r>
      <w:proofErr w:type="gramEnd"/>
      <w:r w:rsidRPr="00222F35">
        <w:rPr>
          <w:rFonts w:asciiTheme="majorBidi" w:hAnsiTheme="majorBidi" w:cstheme="majorBidi"/>
          <w:szCs w:val="24"/>
        </w:rPr>
        <w:t xml:space="preserve"> Perform the following binary multiplications</w:t>
      </w:r>
      <w:r w:rsidR="00222F35" w:rsidRPr="00222F35">
        <w:rPr>
          <w:rFonts w:asciiTheme="majorBidi" w:hAnsiTheme="majorBidi" w:cstheme="majorBidi"/>
          <w:szCs w:val="24"/>
        </w:rPr>
        <w:t xml:space="preserve"> (3 marks)</w:t>
      </w:r>
    </w:p>
    <w:p w:rsidR="00BC1160" w:rsidRDefault="00222F35" w:rsidP="00BC1160">
      <w:pPr>
        <w:ind w:firstLine="709"/>
        <w:rPr>
          <w:rFonts w:ascii="Arial" w:hAnsi="Arial" w:cs="Arial"/>
          <w:szCs w:val="24"/>
        </w:rPr>
      </w:pPr>
      <w:r>
        <w:rPr>
          <w:rFonts w:ascii="Arial" w:hAnsi="Arial" w:cs="Arial"/>
          <w:szCs w:val="24"/>
        </w:rPr>
        <w:t xml:space="preserve">A.    1 1 1 1 0        B.  </w:t>
      </w:r>
      <w:proofErr w:type="gramStart"/>
      <w:r>
        <w:rPr>
          <w:rFonts w:ascii="Arial" w:hAnsi="Arial" w:cs="Arial"/>
          <w:szCs w:val="24"/>
        </w:rPr>
        <w:t>1 0 1 0 1 1         C.</w:t>
      </w:r>
      <w:proofErr w:type="gramEnd"/>
      <w:r>
        <w:rPr>
          <w:rFonts w:ascii="Arial" w:hAnsi="Arial" w:cs="Arial"/>
          <w:szCs w:val="24"/>
        </w:rPr>
        <w:t xml:space="preserve">  1 1 1 0</w:t>
      </w:r>
      <w:r w:rsidR="00BC1160">
        <w:rPr>
          <w:rFonts w:ascii="Arial" w:hAnsi="Arial" w:cs="Arial"/>
          <w:szCs w:val="24"/>
        </w:rPr>
        <w:t xml:space="preserve"> 1 0</w:t>
      </w:r>
    </w:p>
    <w:p w:rsidR="00BC1160" w:rsidRDefault="00BC1160" w:rsidP="00222F35">
      <w:pPr>
        <w:ind w:firstLine="709"/>
        <w:rPr>
          <w:rFonts w:ascii="Arial" w:hAnsi="Arial" w:cs="Arial"/>
          <w:szCs w:val="24"/>
        </w:rPr>
      </w:pPr>
      <w:r>
        <w:rPr>
          <w:rFonts w:ascii="Arial" w:hAnsi="Arial" w:cs="Arial"/>
          <w:szCs w:val="24"/>
        </w:rPr>
        <w:t xml:space="preserve">      </w:t>
      </w:r>
      <w:proofErr w:type="gramStart"/>
      <w:r w:rsidR="00222F35">
        <w:rPr>
          <w:rFonts w:ascii="Arial" w:hAnsi="Arial" w:cs="Arial"/>
          <w:szCs w:val="24"/>
        </w:rPr>
        <w:t>x  1</w:t>
      </w:r>
      <w:proofErr w:type="gramEnd"/>
      <w:r w:rsidR="00222F35">
        <w:rPr>
          <w:rFonts w:ascii="Arial" w:hAnsi="Arial" w:cs="Arial"/>
          <w:szCs w:val="24"/>
        </w:rPr>
        <w:t xml:space="preserve"> 0 0</w:t>
      </w:r>
      <w:r>
        <w:rPr>
          <w:rFonts w:ascii="Arial" w:hAnsi="Arial" w:cs="Arial"/>
          <w:szCs w:val="24"/>
        </w:rPr>
        <w:t xml:space="preserve"> </w:t>
      </w:r>
      <w:r w:rsidR="00222F35">
        <w:rPr>
          <w:rFonts w:ascii="Arial" w:hAnsi="Arial" w:cs="Arial"/>
          <w:szCs w:val="24"/>
        </w:rPr>
        <w:t>1</w:t>
      </w:r>
      <w:r>
        <w:rPr>
          <w:rFonts w:ascii="Arial" w:hAnsi="Arial" w:cs="Arial"/>
          <w:szCs w:val="24"/>
        </w:rPr>
        <w:t xml:space="preserve">            x   </w:t>
      </w:r>
      <w:r w:rsidR="00222F35">
        <w:rPr>
          <w:rFonts w:ascii="Arial" w:hAnsi="Arial" w:cs="Arial"/>
          <w:szCs w:val="24"/>
        </w:rPr>
        <w:t xml:space="preserve"> </w:t>
      </w:r>
      <w:r w:rsidR="00640FD2">
        <w:rPr>
          <w:rFonts w:ascii="Arial" w:hAnsi="Arial" w:cs="Arial"/>
          <w:szCs w:val="24"/>
        </w:rPr>
        <w:t xml:space="preserve"> </w:t>
      </w:r>
      <w:r w:rsidR="00222F35">
        <w:rPr>
          <w:rFonts w:ascii="Arial" w:hAnsi="Arial" w:cs="Arial"/>
          <w:szCs w:val="24"/>
        </w:rPr>
        <w:t xml:space="preserve"> </w:t>
      </w:r>
      <w:r w:rsidR="00640FD2">
        <w:rPr>
          <w:rFonts w:ascii="Arial" w:hAnsi="Arial" w:cs="Arial"/>
          <w:szCs w:val="24"/>
        </w:rPr>
        <w:t xml:space="preserve">1 1 0 1           x    </w:t>
      </w:r>
      <w:r>
        <w:rPr>
          <w:rFonts w:ascii="Arial" w:hAnsi="Arial" w:cs="Arial"/>
          <w:szCs w:val="24"/>
        </w:rPr>
        <w:t xml:space="preserve">   </w:t>
      </w:r>
      <w:r w:rsidR="00222F35">
        <w:rPr>
          <w:rFonts w:ascii="Arial" w:hAnsi="Arial" w:cs="Arial"/>
          <w:szCs w:val="24"/>
        </w:rPr>
        <w:t xml:space="preserve">   </w:t>
      </w:r>
      <w:r w:rsidR="00640FD2">
        <w:rPr>
          <w:rFonts w:ascii="Arial" w:hAnsi="Arial" w:cs="Arial"/>
          <w:szCs w:val="24"/>
        </w:rPr>
        <w:t xml:space="preserve"> </w:t>
      </w:r>
      <w:r w:rsidR="00222F35">
        <w:rPr>
          <w:rFonts w:ascii="Arial" w:hAnsi="Arial" w:cs="Arial"/>
          <w:szCs w:val="24"/>
        </w:rPr>
        <w:t>1 1</w:t>
      </w:r>
      <w:r>
        <w:rPr>
          <w:rFonts w:ascii="Arial" w:hAnsi="Arial" w:cs="Arial"/>
          <w:szCs w:val="24"/>
        </w:rPr>
        <w:t xml:space="preserve"> 1</w:t>
      </w:r>
    </w:p>
    <w:p w:rsidR="008A0905" w:rsidRPr="00286EB9" w:rsidRDefault="008A0905" w:rsidP="008A0905">
      <w:pPr>
        <w:rPr>
          <w:rFonts w:ascii="Arial" w:hAnsi="Arial" w:cs="Arial"/>
          <w:b/>
          <w:bCs/>
          <w:szCs w:val="24"/>
        </w:rPr>
      </w:pPr>
      <w:r w:rsidRPr="00286EB9">
        <w:rPr>
          <w:rFonts w:ascii="Arial" w:hAnsi="Arial" w:cs="Arial"/>
          <w:b/>
          <w:bCs/>
          <w:szCs w:val="24"/>
        </w:rPr>
        <w:t>A: 30 x 9 = 270 = 100001110</w:t>
      </w:r>
    </w:p>
    <w:p w:rsidR="008A0905" w:rsidRPr="00286EB9" w:rsidRDefault="008A0905" w:rsidP="008A0905">
      <w:pPr>
        <w:rPr>
          <w:rFonts w:ascii="Arial" w:hAnsi="Arial" w:cs="Arial"/>
          <w:b/>
          <w:bCs/>
          <w:szCs w:val="24"/>
        </w:rPr>
      </w:pPr>
      <w:r w:rsidRPr="00286EB9">
        <w:rPr>
          <w:rFonts w:ascii="Arial" w:hAnsi="Arial" w:cs="Arial"/>
          <w:b/>
          <w:bCs/>
          <w:szCs w:val="24"/>
        </w:rPr>
        <w:t>B: 43 x 13 = 559 = 1000101111</w:t>
      </w:r>
    </w:p>
    <w:p w:rsidR="008A0905" w:rsidRPr="00286EB9" w:rsidRDefault="008A0905" w:rsidP="008A0905">
      <w:pPr>
        <w:rPr>
          <w:rFonts w:ascii="Arial" w:hAnsi="Arial" w:cs="Arial"/>
          <w:b/>
          <w:bCs/>
          <w:szCs w:val="24"/>
        </w:rPr>
      </w:pPr>
      <w:r w:rsidRPr="00286EB9">
        <w:rPr>
          <w:rFonts w:ascii="Arial" w:hAnsi="Arial" w:cs="Arial"/>
          <w:b/>
          <w:bCs/>
          <w:szCs w:val="24"/>
        </w:rPr>
        <w:t>C: 58 x 7 = 406 = 110010110</w:t>
      </w:r>
    </w:p>
    <w:p w:rsidR="008A0905" w:rsidRDefault="008A0905" w:rsidP="008A0905">
      <w:pPr>
        <w:rPr>
          <w:rFonts w:ascii="Arial" w:hAnsi="Arial" w:cs="Arial"/>
          <w:szCs w:val="24"/>
        </w:rPr>
      </w:pPr>
    </w:p>
    <w:p w:rsidR="00BC1160" w:rsidRPr="00640FD2" w:rsidRDefault="00BC1160" w:rsidP="00BC1160">
      <w:pPr>
        <w:rPr>
          <w:lang w:val="en-GB"/>
        </w:rPr>
      </w:pPr>
    </w:p>
    <w:p w:rsidR="00640FD2" w:rsidRDefault="00640FD2" w:rsidP="00640FD2">
      <w:pPr>
        <w:rPr>
          <w:rFonts w:ascii="Arial" w:hAnsi="Arial" w:cs="Arial"/>
        </w:rPr>
      </w:pPr>
      <w:proofErr w:type="spellStart"/>
      <w:r>
        <w:rPr>
          <w:rFonts w:ascii="Arial" w:hAnsi="Arial" w:cs="Arial"/>
          <w:szCs w:val="24"/>
        </w:rPr>
        <w:t>Qu</w:t>
      </w:r>
      <w:proofErr w:type="spellEnd"/>
      <w:r>
        <w:rPr>
          <w:rFonts w:ascii="Arial" w:hAnsi="Arial" w:cs="Arial"/>
          <w:szCs w:val="24"/>
        </w:rPr>
        <w:t xml:space="preserve"> 10: </w:t>
      </w:r>
      <w:r>
        <w:rPr>
          <w:rFonts w:ascii="Arial" w:hAnsi="Arial" w:cs="Arial"/>
        </w:rPr>
        <w:t xml:space="preserve">What </w:t>
      </w:r>
      <w:proofErr w:type="gramStart"/>
      <w:r>
        <w:rPr>
          <w:rFonts w:ascii="Arial" w:hAnsi="Arial" w:cs="Arial"/>
        </w:rPr>
        <w:t>is</w:t>
      </w:r>
      <w:proofErr w:type="gramEnd"/>
      <w:r>
        <w:rPr>
          <w:rFonts w:ascii="Arial" w:hAnsi="Arial" w:cs="Arial"/>
        </w:rPr>
        <w:t xml:space="preserve"> the denary value being stored in the 8 bit binary value 10011111 if the format of the data is a) unsigned binary, b) sign and magnitude, and c) 2's complement? (3 marks)</w:t>
      </w:r>
    </w:p>
    <w:p w:rsidR="00640FD2" w:rsidRDefault="00640FD2" w:rsidP="00640FD2">
      <w:pPr>
        <w:rPr>
          <w:rFonts w:ascii="Arial" w:hAnsi="Arial" w:cs="Arial"/>
        </w:rPr>
      </w:pPr>
    </w:p>
    <w:p w:rsidR="002E75B0" w:rsidRPr="00286EB9" w:rsidRDefault="002E75B0" w:rsidP="002E75B0">
      <w:pPr>
        <w:pStyle w:val="ListParagraph"/>
        <w:numPr>
          <w:ilvl w:val="0"/>
          <w:numId w:val="21"/>
        </w:numPr>
        <w:rPr>
          <w:rFonts w:ascii="Arial" w:hAnsi="Arial" w:cs="Arial"/>
          <w:b/>
          <w:bCs/>
        </w:rPr>
      </w:pPr>
      <w:r w:rsidRPr="00286EB9">
        <w:rPr>
          <w:rFonts w:ascii="Arial" w:hAnsi="Arial" w:cs="Arial"/>
          <w:b/>
          <w:bCs/>
        </w:rPr>
        <w:t>159 b) -31 c) -97</w:t>
      </w:r>
    </w:p>
    <w:p w:rsidR="002E75B0" w:rsidRDefault="002E75B0" w:rsidP="00640FD2">
      <w:pPr>
        <w:rPr>
          <w:rFonts w:ascii="Arial" w:hAnsi="Arial" w:cs="Arial"/>
        </w:rPr>
      </w:pPr>
    </w:p>
    <w:p w:rsidR="00640FD2" w:rsidRDefault="00640FD2" w:rsidP="00640FD2">
      <w:pPr>
        <w:rPr>
          <w:rFonts w:ascii="Arial" w:hAnsi="Arial" w:cs="Arial"/>
        </w:rPr>
      </w:pPr>
      <w:proofErr w:type="spellStart"/>
      <w:r>
        <w:rPr>
          <w:rFonts w:ascii="Arial" w:hAnsi="Arial" w:cs="Arial"/>
        </w:rPr>
        <w:t>Qu</w:t>
      </w:r>
      <w:proofErr w:type="spellEnd"/>
      <w:r>
        <w:rPr>
          <w:rFonts w:ascii="Arial" w:hAnsi="Arial" w:cs="Arial"/>
        </w:rPr>
        <w:t xml:space="preserve"> 11: Represent -68 in a) 8 bit sign and magnitude, and b) 8 bit 2's </w:t>
      </w:r>
      <w:proofErr w:type="gramStart"/>
      <w:r>
        <w:rPr>
          <w:rFonts w:ascii="Arial" w:hAnsi="Arial" w:cs="Arial"/>
        </w:rPr>
        <w:t>complement  (</w:t>
      </w:r>
      <w:proofErr w:type="gramEnd"/>
      <w:r>
        <w:rPr>
          <w:rFonts w:ascii="Arial" w:hAnsi="Arial" w:cs="Arial"/>
        </w:rPr>
        <w:t>2 marks)</w:t>
      </w:r>
    </w:p>
    <w:p w:rsidR="002E75B0" w:rsidRPr="00286EB9" w:rsidRDefault="002E75B0" w:rsidP="002E75B0">
      <w:pPr>
        <w:pStyle w:val="ListParagraph"/>
        <w:numPr>
          <w:ilvl w:val="0"/>
          <w:numId w:val="22"/>
        </w:numPr>
        <w:rPr>
          <w:rFonts w:ascii="Arial" w:hAnsi="Arial" w:cs="Arial"/>
          <w:b/>
          <w:bCs/>
        </w:rPr>
      </w:pPr>
      <w:r w:rsidRPr="00286EB9">
        <w:rPr>
          <w:rFonts w:ascii="Arial" w:hAnsi="Arial" w:cs="Arial"/>
          <w:b/>
          <w:bCs/>
        </w:rPr>
        <w:t>11000100</w:t>
      </w:r>
    </w:p>
    <w:p w:rsidR="002E75B0" w:rsidRPr="00286EB9" w:rsidRDefault="002E75B0" w:rsidP="00640FD2">
      <w:pPr>
        <w:rPr>
          <w:rFonts w:ascii="Arial" w:hAnsi="Arial" w:cs="Arial"/>
          <w:b/>
          <w:bCs/>
        </w:rPr>
      </w:pPr>
      <w:r w:rsidRPr="00286EB9">
        <w:rPr>
          <w:rFonts w:ascii="Arial" w:hAnsi="Arial" w:cs="Arial"/>
          <w:b/>
          <w:bCs/>
        </w:rPr>
        <w:t xml:space="preserve">      b) 10111100</w:t>
      </w:r>
    </w:p>
    <w:p w:rsidR="00640FD2" w:rsidRDefault="00640FD2" w:rsidP="00640FD2">
      <w:pPr>
        <w:rPr>
          <w:rFonts w:ascii="Arial" w:hAnsi="Arial" w:cs="Arial"/>
        </w:rPr>
      </w:pPr>
    </w:p>
    <w:p w:rsidR="00640FD2" w:rsidRDefault="00640FD2" w:rsidP="00640FD2">
      <w:pPr>
        <w:ind w:left="567" w:hanging="567"/>
        <w:rPr>
          <w:rFonts w:ascii="Arial" w:hAnsi="Arial" w:cs="Arial"/>
        </w:rPr>
      </w:pPr>
      <w:proofErr w:type="spellStart"/>
      <w:r>
        <w:rPr>
          <w:rFonts w:ascii="Arial" w:hAnsi="Arial" w:cs="Arial"/>
        </w:rPr>
        <w:t>Qu</w:t>
      </w:r>
      <w:proofErr w:type="spellEnd"/>
      <w:r>
        <w:rPr>
          <w:rFonts w:ascii="Arial" w:hAnsi="Arial" w:cs="Arial"/>
        </w:rPr>
        <w:t xml:space="preserve"> 12: a. convert the following address and the subnet mask (written in denary) into their equivalent binary bits</w:t>
      </w:r>
    </w:p>
    <w:p w:rsidR="00640FD2" w:rsidRDefault="00640FD2" w:rsidP="00640FD2">
      <w:pPr>
        <w:ind w:left="567" w:hanging="567"/>
        <w:rPr>
          <w:rFonts w:ascii="Arial" w:hAnsi="Arial" w:cs="Arial"/>
        </w:rPr>
      </w:pPr>
      <w:r>
        <w:rPr>
          <w:rFonts w:ascii="Arial" w:hAnsi="Arial" w:cs="Arial"/>
        </w:rPr>
        <w:t xml:space="preserve">     b. Perform bitwise logical AND between the two </w:t>
      </w:r>
    </w:p>
    <w:p w:rsidR="00640FD2" w:rsidRDefault="00640FD2" w:rsidP="00640FD2">
      <w:pPr>
        <w:ind w:left="567" w:hanging="567"/>
        <w:rPr>
          <w:rFonts w:ascii="Arial" w:hAnsi="Arial" w:cs="Arial"/>
        </w:rPr>
      </w:pPr>
      <w:r>
        <w:rPr>
          <w:rFonts w:ascii="Arial" w:hAnsi="Arial" w:cs="Arial"/>
        </w:rPr>
        <w:t xml:space="preserve">     c. Convert the answer to an address in denary</w:t>
      </w:r>
      <w:r w:rsidR="00731EF1">
        <w:rPr>
          <w:rFonts w:ascii="Arial" w:hAnsi="Arial" w:cs="Arial"/>
        </w:rPr>
        <w:t xml:space="preserve">    (5 marks)</w:t>
      </w:r>
    </w:p>
    <w:p w:rsidR="00640FD2" w:rsidRDefault="00640FD2" w:rsidP="00640FD2">
      <w:pPr>
        <w:rPr>
          <w:rFonts w:ascii="Arial" w:hAnsi="Arial" w:cs="Arial"/>
        </w:rPr>
      </w:pPr>
      <w:r>
        <w:rPr>
          <w:rFonts w:ascii="Arial" w:hAnsi="Arial" w:cs="Arial"/>
        </w:rPr>
        <w:t xml:space="preserve"> </w:t>
      </w:r>
    </w:p>
    <w:p w:rsidR="00640FD2" w:rsidRDefault="00640FD2" w:rsidP="00640FD2">
      <w:pPr>
        <w:ind w:left="567"/>
        <w:rPr>
          <w:rFonts w:ascii="Arial" w:hAnsi="Arial" w:cs="Arial"/>
        </w:rPr>
      </w:pPr>
      <w:proofErr w:type="gramStart"/>
      <w:r>
        <w:rPr>
          <w:rFonts w:ascii="Arial" w:hAnsi="Arial" w:cs="Arial"/>
        </w:rPr>
        <w:t>address</w:t>
      </w:r>
      <w:proofErr w:type="gramEnd"/>
      <w:r>
        <w:rPr>
          <w:rFonts w:ascii="Arial" w:hAnsi="Arial" w:cs="Arial"/>
        </w:rPr>
        <w:t>:    192.168.75.43</w:t>
      </w:r>
    </w:p>
    <w:p w:rsidR="00640FD2" w:rsidRDefault="00640FD2" w:rsidP="00640FD2">
      <w:pPr>
        <w:rPr>
          <w:rFonts w:ascii="Arial" w:hAnsi="Arial" w:cs="Arial"/>
        </w:rPr>
      </w:pPr>
      <w:proofErr w:type="gramStart"/>
      <w:r>
        <w:rPr>
          <w:rFonts w:ascii="Arial" w:hAnsi="Arial" w:cs="Arial"/>
        </w:rPr>
        <w:t>subnet</w:t>
      </w:r>
      <w:proofErr w:type="gramEnd"/>
      <w:r>
        <w:rPr>
          <w:rFonts w:ascii="Arial" w:hAnsi="Arial" w:cs="Arial"/>
        </w:rPr>
        <w:t xml:space="preserve"> mask:     255.255.000.000</w:t>
      </w:r>
    </w:p>
    <w:p w:rsidR="00810DD9" w:rsidRPr="00F43FB0" w:rsidRDefault="00810DD9" w:rsidP="00810DD9">
      <w:pPr>
        <w:rPr>
          <w:lang w:val="en-GB"/>
        </w:rPr>
      </w:pPr>
    </w:p>
    <w:p w:rsidR="00AC75FB" w:rsidRPr="00286EB9" w:rsidRDefault="00806AED" w:rsidP="00806AED">
      <w:pPr>
        <w:pStyle w:val="ListParagraph"/>
        <w:numPr>
          <w:ilvl w:val="0"/>
          <w:numId w:val="23"/>
        </w:numPr>
        <w:rPr>
          <w:b/>
          <w:lang w:val="en-GB"/>
        </w:rPr>
      </w:pPr>
      <w:r w:rsidRPr="00286EB9">
        <w:rPr>
          <w:b/>
          <w:lang w:val="en-GB"/>
        </w:rPr>
        <w:t>11000000.</w:t>
      </w:r>
      <w:r w:rsidRPr="00286EB9">
        <w:rPr>
          <w:b/>
        </w:rPr>
        <w:t xml:space="preserve"> </w:t>
      </w:r>
      <w:r w:rsidRPr="00286EB9">
        <w:rPr>
          <w:b/>
          <w:lang w:val="en-GB"/>
        </w:rPr>
        <w:t>10101000. 01001011.</w:t>
      </w:r>
      <w:r w:rsidRPr="00286EB9">
        <w:rPr>
          <w:b/>
        </w:rPr>
        <w:t xml:space="preserve"> </w:t>
      </w:r>
      <w:r w:rsidRPr="00286EB9">
        <w:rPr>
          <w:b/>
          <w:lang w:val="en-GB"/>
        </w:rPr>
        <w:t>00101011</w:t>
      </w:r>
    </w:p>
    <w:p w:rsidR="00AC75FB" w:rsidRPr="00286EB9" w:rsidRDefault="00806AED" w:rsidP="00806AED">
      <w:pPr>
        <w:ind w:left="720"/>
        <w:rPr>
          <w:b/>
          <w:lang w:val="en-GB"/>
        </w:rPr>
      </w:pPr>
      <w:r w:rsidRPr="00286EB9">
        <w:rPr>
          <w:b/>
          <w:lang w:val="en-GB"/>
        </w:rPr>
        <w:t>11111111. 11111111. 00000000. 00000000</w:t>
      </w:r>
    </w:p>
    <w:p w:rsidR="00806AED" w:rsidRPr="00286EB9" w:rsidRDefault="00806AED" w:rsidP="00806AED">
      <w:pPr>
        <w:pStyle w:val="ListParagraph"/>
        <w:numPr>
          <w:ilvl w:val="0"/>
          <w:numId w:val="23"/>
        </w:numPr>
        <w:rPr>
          <w:b/>
          <w:lang w:val="en-GB"/>
        </w:rPr>
      </w:pPr>
      <w:r w:rsidRPr="00286EB9">
        <w:rPr>
          <w:b/>
          <w:lang w:val="en-GB"/>
        </w:rPr>
        <w:t xml:space="preserve"> 11000000.</w:t>
      </w:r>
      <w:r w:rsidR="00A11E78" w:rsidRPr="00286EB9">
        <w:rPr>
          <w:b/>
          <w:lang w:val="en-GB"/>
        </w:rPr>
        <w:t>10101000. 00000000. 00000000</w:t>
      </w:r>
    </w:p>
    <w:p w:rsidR="00A11E78" w:rsidRPr="00286EB9" w:rsidRDefault="00612477" w:rsidP="00806AED">
      <w:pPr>
        <w:pStyle w:val="ListParagraph"/>
        <w:numPr>
          <w:ilvl w:val="0"/>
          <w:numId w:val="23"/>
        </w:numPr>
        <w:rPr>
          <w:b/>
          <w:lang w:val="en-GB"/>
        </w:rPr>
      </w:pPr>
      <w:r>
        <w:rPr>
          <w:b/>
          <w:lang w:val="en-GB"/>
        </w:rPr>
        <w:t>192</w:t>
      </w:r>
      <w:r w:rsidR="00A11E78" w:rsidRPr="00286EB9">
        <w:rPr>
          <w:b/>
          <w:lang w:val="en-GB"/>
        </w:rPr>
        <w:t xml:space="preserve">. 168. </w:t>
      </w:r>
      <w:proofErr w:type="gramStart"/>
      <w:r w:rsidR="00A11E78" w:rsidRPr="00286EB9">
        <w:rPr>
          <w:b/>
          <w:lang w:val="en-GB"/>
        </w:rPr>
        <w:t>0 .</w:t>
      </w:r>
      <w:proofErr w:type="gramEnd"/>
      <w:r w:rsidR="00A11E78" w:rsidRPr="00286EB9">
        <w:rPr>
          <w:b/>
          <w:lang w:val="en-GB"/>
        </w:rPr>
        <w:t xml:space="preserve"> 0</w:t>
      </w:r>
    </w:p>
    <w:p w:rsidR="00806AED" w:rsidRPr="00286EB9" w:rsidRDefault="00806AED" w:rsidP="00806AED">
      <w:pPr>
        <w:ind w:left="720"/>
        <w:rPr>
          <w:b/>
          <w:lang w:val="en-GB"/>
        </w:rPr>
      </w:pPr>
      <w:bookmarkStart w:id="0" w:name="_GoBack"/>
      <w:bookmarkEnd w:id="0"/>
    </w:p>
    <w:p w:rsidR="00806AED" w:rsidRDefault="00806AED" w:rsidP="00806AED">
      <w:pPr>
        <w:ind w:left="720"/>
        <w:rPr>
          <w:bCs/>
          <w:lang w:val="en-GB"/>
        </w:rPr>
      </w:pPr>
    </w:p>
    <w:p w:rsidR="00AC75FB" w:rsidRDefault="00AC75FB">
      <w:pPr>
        <w:rPr>
          <w:bCs/>
          <w:lang w:val="en-GB"/>
        </w:rPr>
      </w:pPr>
    </w:p>
    <w:p w:rsidR="00C50E36" w:rsidRDefault="00AC75FB" w:rsidP="00AC75FB">
      <w:pPr>
        <w:rPr>
          <w:bCs/>
          <w:lang w:val="en-GB"/>
        </w:rPr>
      </w:pPr>
      <w:proofErr w:type="spellStart"/>
      <w:r>
        <w:rPr>
          <w:bCs/>
          <w:lang w:val="en-GB"/>
        </w:rPr>
        <w:t>Qu</w:t>
      </w:r>
      <w:proofErr w:type="spellEnd"/>
      <w:r>
        <w:rPr>
          <w:bCs/>
          <w:lang w:val="en-GB"/>
        </w:rPr>
        <w:t xml:space="preserve"> 13: Assuming the bit patterns below represent 32-bit floating point numbers according to the IEEE standard with a sign bit first, 8 bit exponent and remaining bits as </w:t>
      </w:r>
      <w:proofErr w:type="spellStart"/>
      <w:r>
        <w:rPr>
          <w:bCs/>
          <w:lang w:val="en-GB"/>
        </w:rPr>
        <w:t>significand</w:t>
      </w:r>
      <w:proofErr w:type="spellEnd"/>
      <w:r>
        <w:rPr>
          <w:bCs/>
          <w:lang w:val="en-GB"/>
        </w:rPr>
        <w:t xml:space="preserve">, with an </w:t>
      </w:r>
      <w:proofErr w:type="spellStart"/>
      <w:r>
        <w:rPr>
          <w:bCs/>
          <w:lang w:val="en-GB"/>
        </w:rPr>
        <w:t>e</w:t>
      </w:r>
      <w:r w:rsidRPr="00AC75FB">
        <w:rPr>
          <w:bCs/>
          <w:vertAlign w:val="subscript"/>
          <w:lang w:val="en-GB"/>
        </w:rPr>
        <w:t>max</w:t>
      </w:r>
      <w:proofErr w:type="spellEnd"/>
      <w:r>
        <w:rPr>
          <w:bCs/>
          <w:lang w:val="en-GB"/>
        </w:rPr>
        <w:t xml:space="preserve"> of +127, convert the numbers to decimal</w:t>
      </w:r>
      <w:r w:rsidR="001F50CD">
        <w:rPr>
          <w:bCs/>
          <w:lang w:val="en-GB"/>
        </w:rPr>
        <w:t xml:space="preserve"> </w:t>
      </w:r>
      <w:r>
        <w:rPr>
          <w:bCs/>
          <w:lang w:val="en-GB"/>
        </w:rPr>
        <w:t>(5 marks)</w:t>
      </w:r>
    </w:p>
    <w:p w:rsidR="00AC75FB" w:rsidRDefault="00AC75FB" w:rsidP="00AC75FB">
      <w:pPr>
        <w:rPr>
          <w:bCs/>
          <w:lang w:val="en-GB"/>
        </w:rPr>
      </w:pPr>
    </w:p>
    <w:p w:rsidR="00AC75FB" w:rsidRPr="00286EB9" w:rsidRDefault="00AC75FB" w:rsidP="00AC75FB">
      <w:pPr>
        <w:pStyle w:val="ListParagraph"/>
        <w:numPr>
          <w:ilvl w:val="0"/>
          <w:numId w:val="18"/>
        </w:numPr>
        <w:rPr>
          <w:b/>
          <w:lang w:val="en-GB"/>
        </w:rPr>
      </w:pPr>
      <w:r w:rsidRPr="00286EB9">
        <w:rPr>
          <w:b/>
          <w:lang w:val="en-GB"/>
        </w:rPr>
        <w:t>01111111100000000000000000000000</w:t>
      </w:r>
      <w:r w:rsidR="009304EF" w:rsidRPr="00286EB9">
        <w:rPr>
          <w:b/>
          <w:lang w:val="en-GB"/>
        </w:rPr>
        <w:t xml:space="preserve">  = Infinity</w:t>
      </w:r>
    </w:p>
    <w:p w:rsidR="00AC75FB" w:rsidRPr="00286EB9" w:rsidRDefault="00AC75FB" w:rsidP="00AC75FB">
      <w:pPr>
        <w:pStyle w:val="ListParagraph"/>
        <w:numPr>
          <w:ilvl w:val="0"/>
          <w:numId w:val="18"/>
        </w:numPr>
        <w:rPr>
          <w:b/>
          <w:lang w:val="en-GB"/>
        </w:rPr>
      </w:pPr>
      <w:r w:rsidRPr="00286EB9">
        <w:rPr>
          <w:b/>
          <w:lang w:val="en-GB"/>
        </w:rPr>
        <w:t>11000000011000000000000000000000</w:t>
      </w:r>
      <w:r w:rsidR="009304EF" w:rsidRPr="00286EB9">
        <w:rPr>
          <w:b/>
          <w:lang w:val="en-GB"/>
        </w:rPr>
        <w:t xml:space="preserve">   = - 3.5</w:t>
      </w:r>
    </w:p>
    <w:p w:rsidR="00AC75FB" w:rsidRPr="00286EB9" w:rsidRDefault="00AC75FB" w:rsidP="00AC75FB">
      <w:pPr>
        <w:pStyle w:val="ListParagraph"/>
        <w:numPr>
          <w:ilvl w:val="0"/>
          <w:numId w:val="18"/>
        </w:numPr>
        <w:rPr>
          <w:b/>
          <w:lang w:val="en-GB"/>
        </w:rPr>
      </w:pPr>
      <w:r w:rsidRPr="00286EB9">
        <w:rPr>
          <w:b/>
          <w:lang w:val="en-GB"/>
        </w:rPr>
        <w:t>01000001100000000000000000000000</w:t>
      </w:r>
      <w:r w:rsidR="009304EF" w:rsidRPr="00286EB9">
        <w:rPr>
          <w:b/>
          <w:lang w:val="en-GB"/>
        </w:rPr>
        <w:t xml:space="preserve">   = 16</w:t>
      </w:r>
    </w:p>
    <w:p w:rsidR="00F43FB0" w:rsidRDefault="00F43FB0">
      <w:pPr>
        <w:rPr>
          <w:bCs/>
          <w:lang w:val="en-GB"/>
        </w:rPr>
      </w:pPr>
    </w:p>
    <w:p w:rsidR="00F43FB0" w:rsidRDefault="00F43FB0">
      <w:pPr>
        <w:rPr>
          <w:bCs/>
          <w:lang w:val="en-GB"/>
        </w:rPr>
      </w:pPr>
    </w:p>
    <w:p w:rsidR="00F43FB0" w:rsidRDefault="00F43FB0">
      <w:pPr>
        <w:rPr>
          <w:bCs/>
          <w:lang w:val="en-GB"/>
        </w:rPr>
      </w:pPr>
      <w:proofErr w:type="spellStart"/>
      <w:r>
        <w:rPr>
          <w:bCs/>
          <w:lang w:val="en-GB"/>
        </w:rPr>
        <w:lastRenderedPageBreak/>
        <w:t>Qu</w:t>
      </w:r>
      <w:proofErr w:type="spellEnd"/>
      <w:r>
        <w:rPr>
          <w:bCs/>
          <w:lang w:val="en-GB"/>
        </w:rPr>
        <w:t xml:space="preserve"> 14: Explain the difference between lossless and </w:t>
      </w:r>
      <w:proofErr w:type="spellStart"/>
      <w:r>
        <w:rPr>
          <w:bCs/>
          <w:lang w:val="en-GB"/>
        </w:rPr>
        <w:t>lossy</w:t>
      </w:r>
      <w:proofErr w:type="spellEnd"/>
      <w:r>
        <w:rPr>
          <w:bCs/>
          <w:lang w:val="en-GB"/>
        </w:rPr>
        <w:t xml:space="preserve"> compression with two examples of when to use lossless and two of when to use </w:t>
      </w:r>
      <w:proofErr w:type="spellStart"/>
      <w:r>
        <w:rPr>
          <w:bCs/>
          <w:lang w:val="en-GB"/>
        </w:rPr>
        <w:t>lossy</w:t>
      </w:r>
      <w:proofErr w:type="spellEnd"/>
      <w:r w:rsidR="00943B6F">
        <w:rPr>
          <w:bCs/>
          <w:lang w:val="en-GB"/>
        </w:rPr>
        <w:t xml:space="preserve"> compression (10 marks)</w:t>
      </w:r>
    </w:p>
    <w:p w:rsidR="00BA4590" w:rsidRDefault="00BA4590">
      <w:pPr>
        <w:rPr>
          <w:bCs/>
          <w:lang w:val="en-GB"/>
        </w:rPr>
      </w:pPr>
    </w:p>
    <w:p w:rsidR="00BA4590" w:rsidRPr="00286EB9" w:rsidRDefault="00391989" w:rsidP="00391989">
      <w:r w:rsidRPr="00286EB9">
        <w:t xml:space="preserve">Lossless data compression is a class of data compression algorithms that allows the original data to be perfectly reconstructed from the compressed data. By contrast </w:t>
      </w:r>
      <w:proofErr w:type="spellStart"/>
      <w:r w:rsidRPr="00286EB9">
        <w:t>lossy</w:t>
      </w:r>
      <w:proofErr w:type="spellEnd"/>
      <w:r w:rsidRPr="00286EB9">
        <w:t xml:space="preserve"> compression technique permits reconstruction only of an approximation of the original data, though this usually allows for improved compression rates (and therefore smaller sized files).</w:t>
      </w:r>
    </w:p>
    <w:p w:rsidR="00391989" w:rsidRPr="00286EB9" w:rsidRDefault="00391989"/>
    <w:p w:rsidR="00391989" w:rsidRPr="00286EB9" w:rsidRDefault="00391989">
      <w:r w:rsidRPr="00286EB9">
        <w:t>Two examples: lossless zip for docs, email, code. Lossless tar,</w:t>
      </w:r>
    </w:p>
    <w:p w:rsidR="00391989" w:rsidRPr="00286EB9" w:rsidRDefault="00391989"/>
    <w:p w:rsidR="00391989" w:rsidRPr="00286EB9" w:rsidRDefault="00391989">
      <w:pPr>
        <w:rPr>
          <w:lang w:val="en-GB"/>
        </w:rPr>
      </w:pPr>
      <w:r w:rsidRPr="00286EB9">
        <w:t xml:space="preserve">Two examples: </w:t>
      </w:r>
      <w:proofErr w:type="spellStart"/>
      <w:r w:rsidRPr="00286EB9">
        <w:t>lossy</w:t>
      </w:r>
      <w:proofErr w:type="spellEnd"/>
      <w:r w:rsidRPr="00286EB9">
        <w:t xml:space="preserve"> picture jpg, sound mp3, </w:t>
      </w:r>
      <w:proofErr w:type="spellStart"/>
      <w:r w:rsidRPr="00286EB9">
        <w:t>etc</w:t>
      </w:r>
      <w:proofErr w:type="spellEnd"/>
    </w:p>
    <w:p w:rsidR="00F43FB0" w:rsidRDefault="00F43FB0">
      <w:pPr>
        <w:rPr>
          <w:bCs/>
          <w:lang w:val="en-GB"/>
        </w:rPr>
      </w:pPr>
    </w:p>
    <w:p w:rsidR="00F43FB0" w:rsidRDefault="00F43FB0" w:rsidP="00E94023">
      <w:pPr>
        <w:rPr>
          <w:bCs/>
          <w:lang w:val="en-GB"/>
        </w:rPr>
      </w:pPr>
      <w:proofErr w:type="spellStart"/>
      <w:r>
        <w:rPr>
          <w:bCs/>
          <w:lang w:val="en-GB"/>
        </w:rPr>
        <w:t>Qu</w:t>
      </w:r>
      <w:proofErr w:type="spellEnd"/>
      <w:r>
        <w:rPr>
          <w:bCs/>
          <w:lang w:val="en-GB"/>
        </w:rPr>
        <w:t xml:space="preserve"> 15: Describe the sequence of actions involved in a memory read including details of </w:t>
      </w:r>
      <w:r w:rsidR="00943B6F">
        <w:rPr>
          <w:bCs/>
          <w:lang w:val="en-GB"/>
        </w:rPr>
        <w:t>address valid, R/</w:t>
      </w:r>
      <m:oMath>
        <m:acc>
          <m:accPr>
            <m:chr m:val="̅"/>
            <m:ctrlPr>
              <w:rPr>
                <w:rFonts w:ascii="Cambria Math" w:hAnsi="Cambria Math"/>
                <w:bCs/>
                <w:i/>
                <w:lang w:val="en-GB"/>
              </w:rPr>
            </m:ctrlPr>
          </m:accPr>
          <m:e>
            <m:r>
              <w:rPr>
                <w:rFonts w:ascii="Cambria Math" w:hAnsi="Cambria Math"/>
                <w:lang w:val="en-GB"/>
              </w:rPr>
              <m:t>W</m:t>
            </m:r>
          </m:e>
        </m:acc>
      </m:oMath>
      <w:r>
        <w:rPr>
          <w:bCs/>
          <w:lang w:val="en-GB"/>
        </w:rPr>
        <w:t xml:space="preserve">, </w:t>
      </w:r>
      <w:r w:rsidR="00E94023">
        <w:rPr>
          <w:bCs/>
          <w:lang w:val="en-GB"/>
        </w:rPr>
        <w:t>and chip select wires (10 marks)</w:t>
      </w:r>
    </w:p>
    <w:p w:rsidR="00BA4590" w:rsidRDefault="00BA4590" w:rsidP="00E94023">
      <w:pPr>
        <w:rPr>
          <w:bCs/>
          <w:lang w:val="en-GB"/>
        </w:rPr>
      </w:pPr>
    </w:p>
    <w:p w:rsidR="00391989" w:rsidRPr="00286EB9" w:rsidRDefault="00391989" w:rsidP="00BA4590">
      <w:pPr>
        <w:rPr>
          <w:b/>
          <w:lang w:val="en-GB"/>
        </w:rPr>
      </w:pPr>
      <w:r w:rsidRPr="00286EB9">
        <w:rPr>
          <w:b/>
          <w:lang w:val="en-GB"/>
        </w:rPr>
        <w:t xml:space="preserve">1. </w:t>
      </w:r>
      <w:proofErr w:type="gramStart"/>
      <w:r w:rsidRPr="00286EB9">
        <w:rPr>
          <w:b/>
          <w:lang w:val="en-GB"/>
        </w:rPr>
        <w:t>Set</w:t>
      </w:r>
      <w:proofErr w:type="gramEnd"/>
      <w:r w:rsidRPr="00286EB9">
        <w:rPr>
          <w:b/>
          <w:lang w:val="en-GB"/>
        </w:rPr>
        <w:t xml:space="preserve"> the address (of the memory location) on the address bus.</w:t>
      </w:r>
    </w:p>
    <w:p w:rsidR="00BA4590" w:rsidRPr="00286EB9" w:rsidRDefault="00391989" w:rsidP="00BA4590">
      <w:pPr>
        <w:rPr>
          <w:b/>
          <w:lang w:val="en-GB"/>
        </w:rPr>
      </w:pPr>
      <w:r w:rsidRPr="00286EB9">
        <w:rPr>
          <w:b/>
          <w:lang w:val="en-GB"/>
        </w:rPr>
        <w:t>2. Set the read/write wire of the control bus high (i.e. request a read operation).</w:t>
      </w:r>
    </w:p>
    <w:p w:rsidR="00391989" w:rsidRPr="00286EB9" w:rsidRDefault="00391989" w:rsidP="00BA4590">
      <w:pPr>
        <w:rPr>
          <w:b/>
          <w:lang w:val="en-GB"/>
        </w:rPr>
      </w:pPr>
      <w:r w:rsidRPr="00286EB9">
        <w:rPr>
          <w:b/>
          <w:lang w:val="en-GB"/>
        </w:rPr>
        <w:t xml:space="preserve">3. </w:t>
      </w:r>
      <w:proofErr w:type="gramStart"/>
      <w:r w:rsidRPr="00286EB9">
        <w:rPr>
          <w:b/>
          <w:lang w:val="en-GB"/>
        </w:rPr>
        <w:t>Set</w:t>
      </w:r>
      <w:proofErr w:type="gramEnd"/>
      <w:r w:rsidRPr="00286EB9">
        <w:rPr>
          <w:b/>
          <w:lang w:val="en-GB"/>
        </w:rPr>
        <w:t xml:space="preserve"> the address valid control wire high.</w:t>
      </w:r>
    </w:p>
    <w:p w:rsidR="00BA4590" w:rsidRPr="00286EB9" w:rsidRDefault="00BA4590" w:rsidP="00BA4590">
      <w:pPr>
        <w:rPr>
          <w:b/>
          <w:lang w:val="en-GB"/>
        </w:rPr>
      </w:pPr>
      <w:r w:rsidRPr="00286EB9">
        <w:rPr>
          <w:b/>
          <w:lang w:val="en-GB"/>
        </w:rPr>
        <w:t>4. The address valid signal, together with the value on the address bus will activate the chip select wire on the appropriate memory chip</w:t>
      </w:r>
    </w:p>
    <w:p w:rsidR="00391989" w:rsidRPr="00286EB9" w:rsidRDefault="00391989" w:rsidP="00BA4590">
      <w:pPr>
        <w:rPr>
          <w:b/>
          <w:lang w:val="en-GB"/>
        </w:rPr>
      </w:pPr>
      <w:r w:rsidRPr="00286EB9">
        <w:rPr>
          <w:b/>
          <w:lang w:val="en-GB"/>
        </w:rPr>
        <w:t>5. The contents of the memory location will now be placed on the data bus.</w:t>
      </w:r>
    </w:p>
    <w:p w:rsidR="00391989" w:rsidRPr="00286EB9" w:rsidRDefault="00391989" w:rsidP="00BA4590">
      <w:pPr>
        <w:rPr>
          <w:b/>
          <w:lang w:val="en-GB"/>
        </w:rPr>
      </w:pPr>
      <w:r w:rsidRPr="00286EB9">
        <w:rPr>
          <w:b/>
          <w:lang w:val="en-GB"/>
        </w:rPr>
        <w:t>6. Read the value from the data bus - usually into a register in the microprocessor.</w:t>
      </w:r>
    </w:p>
    <w:p w:rsidR="00391989" w:rsidRPr="00286EB9" w:rsidRDefault="00391989" w:rsidP="00BA4590">
      <w:pPr>
        <w:rPr>
          <w:b/>
          <w:lang w:val="en-GB"/>
        </w:rPr>
      </w:pPr>
      <w:r w:rsidRPr="00286EB9">
        <w:rPr>
          <w:b/>
          <w:lang w:val="en-GB"/>
        </w:rPr>
        <w:t>7. The read/write, address valid and chip select wires can now all be set low.</w:t>
      </w:r>
    </w:p>
    <w:p w:rsidR="00BA4590" w:rsidRPr="00286EB9" w:rsidRDefault="00BA4590" w:rsidP="00BA4590">
      <w:pPr>
        <w:rPr>
          <w:b/>
          <w:lang w:val="en-GB"/>
        </w:rPr>
      </w:pPr>
    </w:p>
    <w:p w:rsidR="00BA4590" w:rsidRPr="00286EB9" w:rsidRDefault="00BA4590" w:rsidP="00BA4590">
      <w:pPr>
        <w:rPr>
          <w:b/>
          <w:lang w:val="en-GB"/>
        </w:rPr>
      </w:pPr>
      <w:r w:rsidRPr="00286EB9">
        <w:rPr>
          <w:b/>
          <w:lang w:val="en-GB"/>
        </w:rPr>
        <w:t>Picture would be great</w:t>
      </w:r>
    </w:p>
    <w:p w:rsidR="00F43FB0" w:rsidRDefault="00F43FB0">
      <w:pPr>
        <w:rPr>
          <w:bCs/>
          <w:lang w:val="en-GB"/>
        </w:rPr>
      </w:pPr>
    </w:p>
    <w:p w:rsidR="00F43FB0" w:rsidRDefault="00F43FB0">
      <w:pPr>
        <w:rPr>
          <w:bCs/>
          <w:lang w:val="en-GB"/>
        </w:rPr>
      </w:pPr>
      <w:proofErr w:type="spellStart"/>
      <w:r>
        <w:rPr>
          <w:bCs/>
          <w:lang w:val="en-GB"/>
        </w:rPr>
        <w:t>Qu</w:t>
      </w:r>
      <w:proofErr w:type="spellEnd"/>
      <w:r>
        <w:rPr>
          <w:bCs/>
          <w:lang w:val="en-GB"/>
        </w:rPr>
        <w:t xml:space="preserve"> 16; </w:t>
      </w:r>
      <w:proofErr w:type="gramStart"/>
      <w:r>
        <w:rPr>
          <w:bCs/>
          <w:lang w:val="en-GB"/>
        </w:rPr>
        <w:t>What</w:t>
      </w:r>
      <w:proofErr w:type="gramEnd"/>
      <w:r>
        <w:rPr>
          <w:bCs/>
          <w:lang w:val="en-GB"/>
        </w:rPr>
        <w:t xml:space="preserve"> is a register and give two examples of registers with reference to the ARM architecture</w:t>
      </w:r>
      <w:r w:rsidR="00B645CD">
        <w:rPr>
          <w:bCs/>
          <w:lang w:val="en-GB"/>
        </w:rPr>
        <w:t>?</w:t>
      </w:r>
      <w:r w:rsidR="00E94023">
        <w:rPr>
          <w:bCs/>
          <w:lang w:val="en-GB"/>
        </w:rPr>
        <w:t xml:space="preserve"> (5 marks)</w:t>
      </w:r>
    </w:p>
    <w:p w:rsidR="001F50CD" w:rsidRDefault="001F50CD">
      <w:pPr>
        <w:rPr>
          <w:bCs/>
          <w:lang w:val="en-GB"/>
        </w:rPr>
      </w:pPr>
    </w:p>
    <w:p w:rsidR="00391989" w:rsidRPr="00286EB9" w:rsidRDefault="00391989" w:rsidP="000D6880">
      <w:pPr>
        <w:numPr>
          <w:ilvl w:val="0"/>
          <w:numId w:val="26"/>
        </w:numPr>
        <w:rPr>
          <w:b/>
          <w:lang w:val="en-GB"/>
        </w:rPr>
      </w:pPr>
      <w:r w:rsidRPr="00286EB9">
        <w:rPr>
          <w:b/>
          <w:lang w:val="en-GB"/>
        </w:rPr>
        <w:t xml:space="preserve">Registers are used as temporary storage for instructions and data within the microprocessor. </w:t>
      </w:r>
    </w:p>
    <w:p w:rsidR="00391989" w:rsidRPr="00286EB9" w:rsidRDefault="00391989" w:rsidP="000D6880">
      <w:pPr>
        <w:numPr>
          <w:ilvl w:val="0"/>
          <w:numId w:val="26"/>
        </w:numPr>
        <w:rPr>
          <w:b/>
          <w:lang w:val="en-GB"/>
        </w:rPr>
      </w:pPr>
      <w:r w:rsidRPr="00286EB9">
        <w:rPr>
          <w:b/>
          <w:lang w:val="en-GB"/>
        </w:rPr>
        <w:t>In ARM processors:</w:t>
      </w:r>
    </w:p>
    <w:p w:rsidR="00391989" w:rsidRPr="00286EB9" w:rsidRDefault="00391989" w:rsidP="000D6880">
      <w:pPr>
        <w:numPr>
          <w:ilvl w:val="1"/>
          <w:numId w:val="26"/>
        </w:numPr>
        <w:rPr>
          <w:b/>
          <w:lang w:val="en-GB"/>
        </w:rPr>
      </w:pPr>
      <w:r w:rsidRPr="00286EB9">
        <w:rPr>
          <w:b/>
          <w:lang w:val="en-GB"/>
        </w:rPr>
        <w:t>Registers R0 to R14 are 32-bit general-purpose registers. These can be used by programmers for almost any purpose.</w:t>
      </w:r>
    </w:p>
    <w:p w:rsidR="00391989" w:rsidRPr="00286EB9" w:rsidRDefault="00391989" w:rsidP="000D6880">
      <w:pPr>
        <w:numPr>
          <w:ilvl w:val="1"/>
          <w:numId w:val="26"/>
        </w:numPr>
        <w:rPr>
          <w:b/>
          <w:lang w:val="en-GB"/>
        </w:rPr>
      </w:pPr>
      <w:r w:rsidRPr="00286EB9">
        <w:rPr>
          <w:b/>
          <w:lang w:val="en-GB"/>
        </w:rPr>
        <w:t>R15 is the Program Counter and is 32-bits wide.</w:t>
      </w:r>
    </w:p>
    <w:p w:rsidR="00391989" w:rsidRPr="00286EB9" w:rsidRDefault="00391989" w:rsidP="000D6880">
      <w:pPr>
        <w:numPr>
          <w:ilvl w:val="1"/>
          <w:numId w:val="26"/>
        </w:numPr>
        <w:rPr>
          <w:b/>
          <w:lang w:val="en-GB"/>
        </w:rPr>
      </w:pPr>
      <w:r w:rsidRPr="00286EB9">
        <w:rPr>
          <w:b/>
          <w:lang w:val="en-GB"/>
        </w:rPr>
        <w:t xml:space="preserve">The Current Program Status Register contains conditional flags and other status bits that reflect computational results, e.g. arithmetic overflows. It is 32 bits wide but only the first four and last eight bits are currently used. </w:t>
      </w:r>
    </w:p>
    <w:p w:rsidR="00391989" w:rsidRPr="00286EB9" w:rsidRDefault="00391989" w:rsidP="000D6880">
      <w:pPr>
        <w:numPr>
          <w:ilvl w:val="1"/>
          <w:numId w:val="26"/>
        </w:numPr>
        <w:rPr>
          <w:b/>
          <w:lang w:val="en-GB"/>
        </w:rPr>
      </w:pPr>
      <w:r w:rsidRPr="00286EB9">
        <w:rPr>
          <w:b/>
          <w:lang w:val="en-GB"/>
        </w:rPr>
        <w:t>The address register is an internal 32-bit register which can store either a future Program Counter address (so that the next instruction can be fetched in advance) or the address of a value (an operand needed for a computation).</w:t>
      </w:r>
    </w:p>
    <w:p w:rsidR="000D6880" w:rsidRPr="00286EB9" w:rsidRDefault="000D6880" w:rsidP="000D6880">
      <w:pPr>
        <w:pStyle w:val="ListParagraph"/>
        <w:numPr>
          <w:ilvl w:val="1"/>
          <w:numId w:val="26"/>
        </w:numPr>
        <w:rPr>
          <w:b/>
          <w:lang w:val="en-GB"/>
        </w:rPr>
      </w:pPr>
      <w:r w:rsidRPr="00286EB9">
        <w:rPr>
          <w:b/>
          <w:lang w:val="en-GB"/>
        </w:rPr>
        <w:t>The 32-bit data registers ("data in register" and "data out register") are used to hold data read from memory and data written to memory respectively</w:t>
      </w:r>
    </w:p>
    <w:p w:rsidR="000D6880" w:rsidRDefault="000D6880">
      <w:pPr>
        <w:rPr>
          <w:bCs/>
          <w:lang w:val="en-GB"/>
        </w:rPr>
      </w:pPr>
    </w:p>
    <w:p w:rsidR="001F50CD" w:rsidRDefault="001F50CD">
      <w:pPr>
        <w:rPr>
          <w:bCs/>
          <w:lang w:val="en-GB"/>
        </w:rPr>
      </w:pPr>
      <w:proofErr w:type="spellStart"/>
      <w:r>
        <w:rPr>
          <w:bCs/>
          <w:lang w:val="en-GB"/>
        </w:rPr>
        <w:t>Qu</w:t>
      </w:r>
      <w:proofErr w:type="spellEnd"/>
      <w:r>
        <w:rPr>
          <w:bCs/>
          <w:lang w:val="en-GB"/>
        </w:rPr>
        <w:t xml:space="preserve"> 17: Describe the differences between DRAM and SRAM</w:t>
      </w:r>
      <w:r w:rsidR="00E94023">
        <w:rPr>
          <w:bCs/>
          <w:lang w:val="en-GB"/>
        </w:rPr>
        <w:t xml:space="preserve"> (5 marks)</w:t>
      </w:r>
    </w:p>
    <w:p w:rsidR="000D6880" w:rsidRDefault="000D6880">
      <w:pPr>
        <w:rPr>
          <w:bCs/>
          <w:lang w:val="en-GB"/>
        </w:rPr>
      </w:pPr>
    </w:p>
    <w:p w:rsidR="00391989" w:rsidRPr="00286EB9" w:rsidRDefault="00391989" w:rsidP="000D6880">
      <w:pPr>
        <w:numPr>
          <w:ilvl w:val="0"/>
          <w:numId w:val="28"/>
        </w:numPr>
        <w:rPr>
          <w:b/>
          <w:bCs/>
          <w:lang w:val="en-GB"/>
        </w:rPr>
      </w:pPr>
      <w:r w:rsidRPr="00286EB9">
        <w:rPr>
          <w:b/>
          <w:bCs/>
          <w:lang w:val="en-GB"/>
        </w:rPr>
        <w:t>SRAM is Static RAM, which has:</w:t>
      </w:r>
    </w:p>
    <w:p w:rsidR="00391989" w:rsidRPr="00286EB9" w:rsidRDefault="00391989" w:rsidP="000D6880">
      <w:pPr>
        <w:numPr>
          <w:ilvl w:val="1"/>
          <w:numId w:val="28"/>
        </w:numPr>
        <w:rPr>
          <w:b/>
          <w:bCs/>
          <w:lang w:val="en-GB"/>
        </w:rPr>
      </w:pPr>
      <w:proofErr w:type="gramStart"/>
      <w:r w:rsidRPr="00286EB9">
        <w:rPr>
          <w:b/>
          <w:bCs/>
          <w:lang w:val="en-GB"/>
        </w:rPr>
        <w:t>a</w:t>
      </w:r>
      <w:proofErr w:type="gramEnd"/>
      <w:r w:rsidRPr="00286EB9">
        <w:rPr>
          <w:b/>
          <w:bCs/>
          <w:lang w:val="en-GB"/>
        </w:rPr>
        <w:t xml:space="preserve"> simple interface, good storage density, speedy access and low power consumption (when not in active use). </w:t>
      </w:r>
    </w:p>
    <w:p w:rsidR="00391989" w:rsidRPr="00286EB9" w:rsidRDefault="00391989" w:rsidP="000D6880">
      <w:pPr>
        <w:numPr>
          <w:ilvl w:val="1"/>
          <w:numId w:val="28"/>
        </w:numPr>
        <w:rPr>
          <w:b/>
          <w:bCs/>
          <w:lang w:val="en-GB"/>
        </w:rPr>
      </w:pPr>
      <w:r w:rsidRPr="00286EB9">
        <w:rPr>
          <w:b/>
          <w:bCs/>
          <w:lang w:val="en-GB"/>
        </w:rPr>
        <w:t xml:space="preserve">used for fast cache memories on PC motherboards and mobile phone memories </w:t>
      </w:r>
    </w:p>
    <w:p w:rsidR="00391989" w:rsidRPr="00286EB9" w:rsidRDefault="00391989" w:rsidP="000D6880">
      <w:pPr>
        <w:numPr>
          <w:ilvl w:val="0"/>
          <w:numId w:val="28"/>
        </w:numPr>
        <w:rPr>
          <w:b/>
          <w:bCs/>
          <w:lang w:val="en-GB"/>
        </w:rPr>
      </w:pPr>
      <w:r w:rsidRPr="00286EB9">
        <w:rPr>
          <w:b/>
          <w:bCs/>
          <w:lang w:val="en-GB"/>
        </w:rPr>
        <w:t xml:space="preserve">DRAM Dynamic RAM </w:t>
      </w:r>
    </w:p>
    <w:p w:rsidR="00391989" w:rsidRPr="00286EB9" w:rsidRDefault="00391989" w:rsidP="000D6880">
      <w:pPr>
        <w:numPr>
          <w:ilvl w:val="1"/>
          <w:numId w:val="28"/>
        </w:numPr>
        <w:rPr>
          <w:b/>
          <w:bCs/>
          <w:lang w:val="en-GB"/>
        </w:rPr>
      </w:pPr>
      <w:r w:rsidRPr="00286EB9">
        <w:rPr>
          <w:b/>
          <w:bCs/>
          <w:lang w:val="en-GB"/>
        </w:rPr>
        <w:lastRenderedPageBreak/>
        <w:t>has a complex interface because it must have its contents refreshed continuously (as it "forgets" in milliseconds)</w:t>
      </w:r>
    </w:p>
    <w:p w:rsidR="00391989" w:rsidRPr="00286EB9" w:rsidRDefault="00391989" w:rsidP="000D6880">
      <w:pPr>
        <w:numPr>
          <w:ilvl w:val="1"/>
          <w:numId w:val="28"/>
        </w:numPr>
        <w:rPr>
          <w:b/>
          <w:bCs/>
          <w:lang w:val="en-GB"/>
        </w:rPr>
      </w:pPr>
      <w:proofErr w:type="spellStart"/>
      <w:r w:rsidRPr="00286EB9">
        <w:rPr>
          <w:b/>
          <w:bCs/>
          <w:lang w:val="en-GB"/>
        </w:rPr>
        <w:t>consumes</w:t>
      </w:r>
      <w:proofErr w:type="spellEnd"/>
      <w:r w:rsidRPr="00286EB9">
        <w:rPr>
          <w:b/>
          <w:bCs/>
          <w:lang w:val="en-GB"/>
        </w:rPr>
        <w:t xml:space="preserve"> power even when not in use </w:t>
      </w:r>
    </w:p>
    <w:p w:rsidR="00391989" w:rsidRPr="00286EB9" w:rsidRDefault="00391989" w:rsidP="000D6880">
      <w:pPr>
        <w:numPr>
          <w:ilvl w:val="1"/>
          <w:numId w:val="28"/>
        </w:numPr>
        <w:rPr>
          <w:b/>
          <w:bCs/>
          <w:lang w:val="en-GB"/>
        </w:rPr>
      </w:pPr>
      <w:proofErr w:type="gramStart"/>
      <w:r w:rsidRPr="00286EB9">
        <w:rPr>
          <w:b/>
          <w:bCs/>
          <w:lang w:val="en-GB"/>
        </w:rPr>
        <w:t>is</w:t>
      </w:r>
      <w:proofErr w:type="gramEnd"/>
      <w:r w:rsidRPr="00286EB9">
        <w:rPr>
          <w:b/>
          <w:bCs/>
          <w:lang w:val="en-GB"/>
        </w:rPr>
        <w:t xml:space="preserve"> slower than SRAM. </w:t>
      </w:r>
    </w:p>
    <w:p w:rsidR="00391989" w:rsidRPr="00286EB9" w:rsidRDefault="00391989" w:rsidP="000D6880">
      <w:pPr>
        <w:numPr>
          <w:ilvl w:val="1"/>
          <w:numId w:val="28"/>
        </w:numPr>
        <w:rPr>
          <w:b/>
          <w:bCs/>
          <w:lang w:val="en-GB"/>
        </w:rPr>
      </w:pPr>
      <w:r w:rsidRPr="00286EB9">
        <w:rPr>
          <w:b/>
          <w:bCs/>
          <w:lang w:val="en-GB"/>
        </w:rPr>
        <w:t xml:space="preserve">provides very dense storage </w:t>
      </w:r>
    </w:p>
    <w:p w:rsidR="00391989" w:rsidRPr="00286EB9" w:rsidRDefault="00391989" w:rsidP="000D6880">
      <w:pPr>
        <w:numPr>
          <w:ilvl w:val="1"/>
          <w:numId w:val="28"/>
        </w:numPr>
        <w:rPr>
          <w:b/>
          <w:bCs/>
          <w:lang w:val="en-GB"/>
        </w:rPr>
      </w:pPr>
      <w:r w:rsidRPr="00286EB9">
        <w:rPr>
          <w:b/>
          <w:bCs/>
          <w:lang w:val="en-GB"/>
        </w:rPr>
        <w:t>frequently used as PC main memory</w:t>
      </w:r>
    </w:p>
    <w:p w:rsidR="000D6880" w:rsidRPr="00286EB9" w:rsidRDefault="000D6880">
      <w:pPr>
        <w:rPr>
          <w:lang w:val="en-GB"/>
        </w:rPr>
      </w:pPr>
    </w:p>
    <w:p w:rsidR="00F43FB0" w:rsidRDefault="00F43FB0">
      <w:pPr>
        <w:rPr>
          <w:bCs/>
          <w:lang w:val="en-GB"/>
        </w:rPr>
      </w:pPr>
    </w:p>
    <w:p w:rsidR="00F43FB0" w:rsidRDefault="001F50CD">
      <w:pPr>
        <w:rPr>
          <w:bCs/>
          <w:lang w:val="en-GB"/>
        </w:rPr>
      </w:pPr>
      <w:proofErr w:type="spellStart"/>
      <w:r>
        <w:rPr>
          <w:bCs/>
          <w:lang w:val="en-GB"/>
        </w:rPr>
        <w:t>Qu</w:t>
      </w:r>
      <w:proofErr w:type="spellEnd"/>
      <w:r>
        <w:rPr>
          <w:bCs/>
          <w:lang w:val="en-GB"/>
        </w:rPr>
        <w:t xml:space="preserve"> 18</w:t>
      </w:r>
      <w:r w:rsidR="00F43FB0">
        <w:rPr>
          <w:bCs/>
          <w:lang w:val="en-GB"/>
        </w:rPr>
        <w:t xml:space="preserve"> </w:t>
      </w:r>
      <w:r>
        <w:rPr>
          <w:bCs/>
          <w:lang w:val="en-GB"/>
        </w:rPr>
        <w:t>Design with flowcharts and then w</w:t>
      </w:r>
      <w:r w:rsidR="00F43FB0">
        <w:rPr>
          <w:bCs/>
          <w:lang w:val="en-GB"/>
        </w:rPr>
        <w:t xml:space="preserve">rite an </w:t>
      </w:r>
      <w:r w:rsidR="00E94023">
        <w:rPr>
          <w:bCs/>
          <w:lang w:val="en-GB"/>
        </w:rPr>
        <w:t xml:space="preserve">ARM </w:t>
      </w:r>
      <w:r w:rsidR="00F43FB0">
        <w:rPr>
          <w:bCs/>
          <w:lang w:val="en-GB"/>
        </w:rPr>
        <w:t>assembly language program that adds the numbers 1 to 10, storing the final result in a register</w:t>
      </w:r>
      <w:r w:rsidR="00E94023">
        <w:rPr>
          <w:bCs/>
          <w:lang w:val="en-GB"/>
        </w:rPr>
        <w:t xml:space="preserve"> (10 marks)</w:t>
      </w:r>
    </w:p>
    <w:p w:rsidR="00BF13AC" w:rsidRDefault="00BF13AC">
      <w:pPr>
        <w:rPr>
          <w:bCs/>
          <w:lang w:val="en-GB"/>
        </w:rPr>
      </w:pPr>
    </w:p>
    <w:p w:rsidR="00BF13AC" w:rsidRPr="00286EB9" w:rsidRDefault="00BF13AC">
      <w:pPr>
        <w:rPr>
          <w:b/>
          <w:lang w:val="en-GB"/>
        </w:rPr>
      </w:pPr>
      <w:r w:rsidRPr="00286EB9">
        <w:rPr>
          <w:b/>
          <w:lang w:val="en-GB"/>
        </w:rPr>
        <w:t>Flowchart worth half</w:t>
      </w:r>
    </w:p>
    <w:p w:rsidR="00A76521" w:rsidRPr="00286EB9" w:rsidRDefault="00A76521">
      <w:pPr>
        <w:rPr>
          <w:b/>
          <w:lang w:val="en-GB"/>
        </w:rPr>
      </w:pPr>
    </w:p>
    <w:p w:rsidR="00A76521" w:rsidRPr="00286EB9" w:rsidRDefault="00A76521">
      <w:pPr>
        <w:rPr>
          <w:b/>
          <w:lang w:val="en-GB"/>
        </w:rPr>
      </w:pPr>
      <w:proofErr w:type="gramStart"/>
      <w:r w:rsidRPr="00286EB9">
        <w:rPr>
          <w:b/>
          <w:lang w:val="en-GB"/>
        </w:rPr>
        <w:t>AREA  Sum1to10</w:t>
      </w:r>
      <w:proofErr w:type="gramEnd"/>
      <w:r w:rsidRPr="00286EB9">
        <w:rPr>
          <w:b/>
          <w:lang w:val="en-GB"/>
        </w:rPr>
        <w:t>, CODE, READONLY</w:t>
      </w:r>
    </w:p>
    <w:p w:rsidR="00A76521" w:rsidRPr="00286EB9" w:rsidRDefault="00A76521">
      <w:pPr>
        <w:rPr>
          <w:b/>
          <w:lang w:val="en-GB"/>
        </w:rPr>
      </w:pPr>
      <w:r w:rsidRPr="00286EB9">
        <w:rPr>
          <w:b/>
          <w:lang w:val="en-GB"/>
        </w:rPr>
        <w:t>ENTRY</w:t>
      </w:r>
    </w:p>
    <w:p w:rsidR="00A76521" w:rsidRPr="00286EB9" w:rsidRDefault="00A76521">
      <w:pPr>
        <w:rPr>
          <w:b/>
          <w:lang w:val="en-GB"/>
        </w:rPr>
      </w:pPr>
      <w:proofErr w:type="gramStart"/>
      <w:r w:rsidRPr="00286EB9">
        <w:rPr>
          <w:b/>
          <w:lang w:val="en-GB"/>
        </w:rPr>
        <w:t>start</w:t>
      </w:r>
      <w:proofErr w:type="gramEnd"/>
    </w:p>
    <w:p w:rsidR="00A76521" w:rsidRPr="00286EB9" w:rsidRDefault="00A76521">
      <w:pPr>
        <w:rPr>
          <w:b/>
          <w:lang w:val="en-GB"/>
        </w:rPr>
      </w:pPr>
      <w:r w:rsidRPr="00286EB9">
        <w:rPr>
          <w:b/>
          <w:lang w:val="en-GB"/>
        </w:rPr>
        <w:t xml:space="preserve">  MOV r0, 0x0</w:t>
      </w:r>
    </w:p>
    <w:p w:rsidR="00A76521" w:rsidRPr="00286EB9" w:rsidRDefault="00A76521">
      <w:pPr>
        <w:rPr>
          <w:b/>
          <w:lang w:val="en-GB"/>
        </w:rPr>
      </w:pPr>
      <w:r w:rsidRPr="00286EB9">
        <w:rPr>
          <w:b/>
          <w:lang w:val="en-GB"/>
        </w:rPr>
        <w:t xml:space="preserve">  MOV r1, 0x0</w:t>
      </w:r>
    </w:p>
    <w:p w:rsidR="00A76521" w:rsidRPr="00286EB9" w:rsidRDefault="00A76521">
      <w:pPr>
        <w:rPr>
          <w:b/>
          <w:lang w:val="en-GB"/>
        </w:rPr>
      </w:pPr>
      <w:r w:rsidRPr="00286EB9">
        <w:rPr>
          <w:b/>
          <w:lang w:val="en-GB"/>
        </w:rPr>
        <w:t xml:space="preserve"> Loop ADD r1, r1, 0x1</w:t>
      </w:r>
    </w:p>
    <w:p w:rsidR="00A76521" w:rsidRPr="00286EB9" w:rsidRDefault="00A76521">
      <w:pPr>
        <w:rPr>
          <w:b/>
          <w:lang w:val="en-GB"/>
        </w:rPr>
      </w:pPr>
      <w:r w:rsidRPr="00286EB9">
        <w:rPr>
          <w:b/>
          <w:lang w:val="en-GB"/>
        </w:rPr>
        <w:t xml:space="preserve">  ADD r0, r0, r1</w:t>
      </w:r>
    </w:p>
    <w:p w:rsidR="00A76521" w:rsidRPr="00286EB9" w:rsidRDefault="00A76521">
      <w:pPr>
        <w:rPr>
          <w:b/>
          <w:lang w:val="en-GB"/>
        </w:rPr>
      </w:pPr>
      <w:r w:rsidRPr="00286EB9">
        <w:rPr>
          <w:b/>
          <w:lang w:val="en-GB"/>
        </w:rPr>
        <w:t xml:space="preserve">  CMP r1, 0xa</w:t>
      </w:r>
    </w:p>
    <w:p w:rsidR="00A76521" w:rsidRPr="00286EB9" w:rsidRDefault="00A76521" w:rsidP="00A76521">
      <w:pPr>
        <w:rPr>
          <w:b/>
          <w:lang w:val="en-GB"/>
        </w:rPr>
      </w:pPr>
      <w:r w:rsidRPr="00286EB9">
        <w:rPr>
          <w:b/>
          <w:lang w:val="en-GB"/>
        </w:rPr>
        <w:t xml:space="preserve">  BNE loop</w:t>
      </w:r>
    </w:p>
    <w:p w:rsidR="00A76521" w:rsidRPr="00286EB9" w:rsidRDefault="00A76521" w:rsidP="00A76521">
      <w:pPr>
        <w:rPr>
          <w:b/>
          <w:lang w:val="en-GB"/>
        </w:rPr>
      </w:pPr>
      <w:r w:rsidRPr="00286EB9">
        <w:rPr>
          <w:b/>
          <w:lang w:val="en-GB"/>
        </w:rPr>
        <w:t xml:space="preserve">  SWI 0x11</w:t>
      </w:r>
    </w:p>
    <w:p w:rsidR="00A76521" w:rsidRPr="00286EB9" w:rsidRDefault="00A76521" w:rsidP="00A76521">
      <w:pPr>
        <w:rPr>
          <w:b/>
          <w:lang w:val="en-GB"/>
        </w:rPr>
      </w:pPr>
      <w:r w:rsidRPr="00286EB9">
        <w:rPr>
          <w:b/>
          <w:lang w:val="en-GB"/>
        </w:rPr>
        <w:t xml:space="preserve">  END</w:t>
      </w:r>
    </w:p>
    <w:p w:rsidR="00E94023" w:rsidRDefault="00E94023">
      <w:pPr>
        <w:rPr>
          <w:bCs/>
          <w:lang w:val="en-GB"/>
        </w:rPr>
      </w:pPr>
    </w:p>
    <w:p w:rsidR="00E94023" w:rsidRDefault="00E94023">
      <w:pPr>
        <w:rPr>
          <w:bCs/>
          <w:lang w:val="en-GB"/>
        </w:rPr>
      </w:pPr>
      <w:proofErr w:type="spellStart"/>
      <w:r>
        <w:rPr>
          <w:bCs/>
          <w:lang w:val="en-GB"/>
        </w:rPr>
        <w:t>Qu</w:t>
      </w:r>
      <w:proofErr w:type="spellEnd"/>
      <w:r>
        <w:rPr>
          <w:bCs/>
          <w:lang w:val="en-GB"/>
        </w:rPr>
        <w:t xml:space="preserve"> 19 Write an ARM assembly language that loads two numbers from memory into registers, multiplies them together and stores the result out to another location in memory (5 marks)</w:t>
      </w:r>
    </w:p>
    <w:p w:rsidR="00A53C98" w:rsidRDefault="00A53C98">
      <w:pPr>
        <w:rPr>
          <w:bCs/>
          <w:lang w:val="en-GB"/>
        </w:rPr>
      </w:pPr>
    </w:p>
    <w:p w:rsidR="00A53C98" w:rsidRDefault="00A53C98">
      <w:pPr>
        <w:rPr>
          <w:bCs/>
          <w:lang w:val="en-GB"/>
        </w:rPr>
      </w:pPr>
      <w:r>
        <w:rPr>
          <w:bCs/>
          <w:lang w:val="en-GB"/>
        </w:rPr>
        <w:t>Anything like</w:t>
      </w:r>
    </w:p>
    <w:p w:rsidR="00A53C98" w:rsidRPr="00286EB9" w:rsidRDefault="00A53C98" w:rsidP="00A53C98">
      <w:pPr>
        <w:rPr>
          <w:b/>
          <w:lang w:val="en-GB"/>
        </w:rPr>
      </w:pPr>
      <w:proofErr w:type="gramStart"/>
      <w:r w:rsidRPr="00286EB9">
        <w:rPr>
          <w:b/>
          <w:lang w:val="en-GB"/>
        </w:rPr>
        <w:t xml:space="preserve">AREA  </w:t>
      </w:r>
      <w:proofErr w:type="spellStart"/>
      <w:r w:rsidRPr="00286EB9">
        <w:rPr>
          <w:b/>
          <w:lang w:val="en-GB"/>
        </w:rPr>
        <w:t>TwoMul</w:t>
      </w:r>
      <w:proofErr w:type="spellEnd"/>
      <w:proofErr w:type="gramEnd"/>
      <w:r w:rsidRPr="00286EB9">
        <w:rPr>
          <w:b/>
          <w:lang w:val="en-GB"/>
        </w:rPr>
        <w:t>, CODE, READONLY</w:t>
      </w:r>
    </w:p>
    <w:p w:rsidR="00A53C98" w:rsidRPr="00286EB9" w:rsidRDefault="00A53C98" w:rsidP="00A53C98">
      <w:pPr>
        <w:rPr>
          <w:b/>
          <w:lang w:val="en-GB"/>
        </w:rPr>
      </w:pPr>
      <w:r w:rsidRPr="00286EB9">
        <w:rPr>
          <w:b/>
          <w:lang w:val="en-GB"/>
        </w:rPr>
        <w:t>ENTRY</w:t>
      </w:r>
    </w:p>
    <w:p w:rsidR="00A53C98" w:rsidRPr="00286EB9" w:rsidRDefault="00A53C98" w:rsidP="00A53C98">
      <w:pPr>
        <w:rPr>
          <w:b/>
          <w:lang w:val="en-GB"/>
        </w:rPr>
      </w:pPr>
      <w:proofErr w:type="gramStart"/>
      <w:r w:rsidRPr="00286EB9">
        <w:rPr>
          <w:b/>
          <w:lang w:val="en-GB"/>
        </w:rPr>
        <w:t>start</w:t>
      </w:r>
      <w:proofErr w:type="gramEnd"/>
    </w:p>
    <w:p w:rsidR="00F43FB0" w:rsidRPr="00612477" w:rsidRDefault="00A53C98">
      <w:pPr>
        <w:rPr>
          <w:b/>
          <w:lang w:val="en-GB"/>
        </w:rPr>
      </w:pPr>
      <w:r w:rsidRPr="00612477">
        <w:rPr>
          <w:b/>
          <w:lang w:val="en-GB"/>
        </w:rPr>
        <w:t xml:space="preserve">  </w:t>
      </w:r>
      <w:proofErr w:type="gramStart"/>
      <w:r w:rsidRPr="00612477">
        <w:rPr>
          <w:b/>
          <w:lang w:val="en-GB"/>
        </w:rPr>
        <w:t>ADR  r1</w:t>
      </w:r>
      <w:proofErr w:type="gramEnd"/>
      <w:r w:rsidRPr="00612477">
        <w:rPr>
          <w:b/>
          <w:lang w:val="en-GB"/>
        </w:rPr>
        <w:t>, FIRSTNUM</w:t>
      </w:r>
    </w:p>
    <w:p w:rsidR="00A53C98" w:rsidRPr="00612477" w:rsidRDefault="00A53C98">
      <w:pPr>
        <w:rPr>
          <w:b/>
          <w:lang w:val="en-GB"/>
        </w:rPr>
      </w:pPr>
      <w:r w:rsidRPr="00612477">
        <w:rPr>
          <w:b/>
          <w:lang w:val="en-GB"/>
        </w:rPr>
        <w:t xml:space="preserve">  ADR r2, SECONDNUM</w:t>
      </w:r>
    </w:p>
    <w:p w:rsidR="00A53C98" w:rsidRPr="00612477" w:rsidRDefault="00A53C98">
      <w:pPr>
        <w:rPr>
          <w:b/>
          <w:lang w:val="en-GB"/>
        </w:rPr>
      </w:pPr>
      <w:r w:rsidRPr="00612477">
        <w:rPr>
          <w:b/>
          <w:lang w:val="en-GB"/>
        </w:rPr>
        <w:t xml:space="preserve">  ADR r3, PRODUCT</w:t>
      </w:r>
    </w:p>
    <w:p w:rsidR="00A53C98" w:rsidRPr="00612477" w:rsidRDefault="00A53C98">
      <w:pPr>
        <w:rPr>
          <w:b/>
          <w:lang w:val="en-GB"/>
        </w:rPr>
      </w:pPr>
      <w:r w:rsidRPr="00612477">
        <w:rPr>
          <w:b/>
          <w:lang w:val="en-GB"/>
        </w:rPr>
        <w:t xml:space="preserve">  LDR r4, [r1]</w:t>
      </w:r>
    </w:p>
    <w:p w:rsidR="00A53C98" w:rsidRPr="00612477" w:rsidRDefault="00A53C98">
      <w:pPr>
        <w:rPr>
          <w:b/>
          <w:lang w:val="en-GB"/>
        </w:rPr>
      </w:pPr>
      <w:r w:rsidRPr="00612477">
        <w:rPr>
          <w:b/>
          <w:lang w:val="en-GB"/>
        </w:rPr>
        <w:t xml:space="preserve">  LDR r5, [r2]</w:t>
      </w:r>
    </w:p>
    <w:p w:rsidR="00A53C98" w:rsidRPr="00612477" w:rsidRDefault="00A53C98">
      <w:pPr>
        <w:rPr>
          <w:b/>
          <w:lang w:val="en-GB"/>
        </w:rPr>
      </w:pPr>
      <w:r w:rsidRPr="00612477">
        <w:rPr>
          <w:b/>
          <w:lang w:val="en-GB"/>
        </w:rPr>
        <w:t xml:space="preserve">  MUL r7, r4, r5</w:t>
      </w:r>
    </w:p>
    <w:p w:rsidR="00A53C98" w:rsidRPr="00612477" w:rsidRDefault="00A53C98">
      <w:pPr>
        <w:rPr>
          <w:b/>
          <w:lang w:val="en-GB"/>
        </w:rPr>
      </w:pPr>
      <w:r w:rsidRPr="00612477">
        <w:rPr>
          <w:b/>
          <w:lang w:val="en-GB"/>
        </w:rPr>
        <w:t xml:space="preserve">  STR r7, [r3]</w:t>
      </w:r>
    </w:p>
    <w:p w:rsidR="00A53C98" w:rsidRPr="00612477" w:rsidRDefault="00A53C98" w:rsidP="00A53C98">
      <w:pPr>
        <w:rPr>
          <w:b/>
          <w:lang w:val="en-GB"/>
        </w:rPr>
      </w:pPr>
      <w:r w:rsidRPr="00612477">
        <w:rPr>
          <w:b/>
          <w:lang w:val="en-GB"/>
        </w:rPr>
        <w:t xml:space="preserve">  SWI 0x11</w:t>
      </w:r>
    </w:p>
    <w:p w:rsidR="00A53C98" w:rsidRPr="00612477" w:rsidRDefault="00A53C98" w:rsidP="00A53C98">
      <w:pPr>
        <w:rPr>
          <w:b/>
          <w:lang w:val="en-GB"/>
        </w:rPr>
      </w:pPr>
      <w:r w:rsidRPr="00612477">
        <w:rPr>
          <w:b/>
          <w:lang w:val="en-GB"/>
        </w:rPr>
        <w:t xml:space="preserve">  END</w:t>
      </w:r>
    </w:p>
    <w:p w:rsidR="00A53C98" w:rsidRPr="00612477" w:rsidRDefault="00A53C98" w:rsidP="00A53C98">
      <w:pPr>
        <w:rPr>
          <w:b/>
          <w:lang w:val="en-GB"/>
        </w:rPr>
      </w:pPr>
    </w:p>
    <w:p w:rsidR="00A53C98" w:rsidRPr="00612477" w:rsidRDefault="00A53C98" w:rsidP="00A53C98">
      <w:pPr>
        <w:rPr>
          <w:b/>
          <w:lang w:val="en-GB"/>
        </w:rPr>
      </w:pPr>
      <w:r w:rsidRPr="00612477">
        <w:rPr>
          <w:b/>
          <w:lang w:val="en-GB"/>
        </w:rPr>
        <w:t>AREA data, DATA, READWRITE</w:t>
      </w:r>
    </w:p>
    <w:p w:rsidR="00A53C98" w:rsidRPr="00612477" w:rsidRDefault="00A53C98">
      <w:pPr>
        <w:rPr>
          <w:b/>
          <w:lang w:val="en-GB"/>
        </w:rPr>
      </w:pPr>
      <w:r w:rsidRPr="00612477">
        <w:rPr>
          <w:b/>
          <w:lang w:val="en-GB"/>
        </w:rPr>
        <w:t xml:space="preserve"> </w:t>
      </w:r>
      <w:proofErr w:type="gramStart"/>
      <w:r w:rsidRPr="00612477">
        <w:rPr>
          <w:b/>
          <w:lang w:val="en-GB"/>
        </w:rPr>
        <w:t>FIRSTNUM  #</w:t>
      </w:r>
      <w:proofErr w:type="gramEnd"/>
      <w:r w:rsidRPr="00612477">
        <w:rPr>
          <w:b/>
          <w:lang w:val="en-GB"/>
        </w:rPr>
        <w:t>7</w:t>
      </w:r>
    </w:p>
    <w:p w:rsidR="00A53C98" w:rsidRPr="00612477" w:rsidRDefault="00A53C98">
      <w:pPr>
        <w:rPr>
          <w:b/>
          <w:lang w:val="en-GB"/>
        </w:rPr>
      </w:pPr>
      <w:r w:rsidRPr="00612477">
        <w:rPr>
          <w:b/>
          <w:lang w:val="en-GB"/>
        </w:rPr>
        <w:t xml:space="preserve"> SECONDNUM #6</w:t>
      </w:r>
    </w:p>
    <w:p w:rsidR="00A53C98" w:rsidRPr="00612477" w:rsidRDefault="00A53C98">
      <w:pPr>
        <w:rPr>
          <w:b/>
          <w:lang w:val="en-GB"/>
        </w:rPr>
      </w:pPr>
      <w:r w:rsidRPr="00612477">
        <w:rPr>
          <w:b/>
          <w:lang w:val="en-GB"/>
        </w:rPr>
        <w:t xml:space="preserve"> PRODUCT #0</w:t>
      </w:r>
    </w:p>
    <w:p w:rsidR="00A53C98" w:rsidRPr="00286EB9" w:rsidRDefault="00A53C98">
      <w:pPr>
        <w:rPr>
          <w:bCs/>
          <w:lang w:val="en-GB"/>
        </w:rPr>
      </w:pPr>
    </w:p>
    <w:p w:rsidR="00343086" w:rsidRDefault="00E94023" w:rsidP="001F50CD">
      <w:pPr>
        <w:rPr>
          <w:bCs/>
          <w:lang w:val="en-GB"/>
        </w:rPr>
      </w:pPr>
      <w:proofErr w:type="spellStart"/>
      <w:r>
        <w:rPr>
          <w:bCs/>
          <w:lang w:val="en-GB"/>
        </w:rPr>
        <w:t>Qu</w:t>
      </w:r>
      <w:proofErr w:type="spellEnd"/>
      <w:r>
        <w:rPr>
          <w:bCs/>
          <w:lang w:val="en-GB"/>
        </w:rPr>
        <w:t xml:space="preserve"> 20</w:t>
      </w:r>
      <w:r w:rsidR="001F50CD">
        <w:rPr>
          <w:bCs/>
          <w:lang w:val="en-GB"/>
        </w:rPr>
        <w:t xml:space="preserve"> In pipelining, what are data hazards and branch hazards</w:t>
      </w:r>
      <w:r>
        <w:rPr>
          <w:bCs/>
          <w:lang w:val="en-GB"/>
        </w:rPr>
        <w:t>? (5 marks)</w:t>
      </w:r>
    </w:p>
    <w:p w:rsidR="00A224E4" w:rsidRDefault="00A224E4" w:rsidP="001F50CD">
      <w:pPr>
        <w:rPr>
          <w:bCs/>
          <w:lang w:val="en-GB"/>
        </w:rPr>
      </w:pPr>
    </w:p>
    <w:p w:rsidR="00A224E4" w:rsidRPr="00286EB9" w:rsidRDefault="00A224E4" w:rsidP="00A224E4">
      <w:pPr>
        <w:rPr>
          <w:b/>
        </w:rPr>
      </w:pPr>
      <w:r w:rsidRPr="00286EB9">
        <w:rPr>
          <w:b/>
        </w:rPr>
        <w:t>Data hazards occur when a value required in a register is not valid because a previous instruction has not yet updated. May discuss pipeline stalling, data forwarding, delayed loads</w:t>
      </w:r>
    </w:p>
    <w:p w:rsidR="00A224E4" w:rsidRPr="00286EB9" w:rsidRDefault="00A224E4" w:rsidP="00A224E4">
      <w:pPr>
        <w:rPr>
          <w:b/>
        </w:rPr>
      </w:pPr>
    </w:p>
    <w:p w:rsidR="00D82EE9" w:rsidRPr="00286EB9" w:rsidRDefault="00A224E4" w:rsidP="00A224E4">
      <w:pPr>
        <w:numPr>
          <w:ilvl w:val="0"/>
          <w:numId w:val="30"/>
        </w:numPr>
        <w:rPr>
          <w:b/>
        </w:rPr>
      </w:pPr>
      <w:r w:rsidRPr="00286EB9">
        <w:rPr>
          <w:b/>
        </w:rPr>
        <w:lastRenderedPageBreak/>
        <w:t xml:space="preserve">Branch hazards </w:t>
      </w:r>
      <w:r w:rsidR="00286EB9" w:rsidRPr="00286EB9">
        <w:rPr>
          <w:b/>
        </w:rPr>
        <w:t>because address of the next instruction is not known until the branch instruction is executed.</w:t>
      </w:r>
    </w:p>
    <w:p w:rsidR="00D82EE9" w:rsidRPr="00286EB9" w:rsidRDefault="00286EB9" w:rsidP="00A224E4">
      <w:pPr>
        <w:numPr>
          <w:ilvl w:val="0"/>
          <w:numId w:val="30"/>
        </w:numPr>
        <w:rPr>
          <w:b/>
          <w:lang w:val="en-GB"/>
        </w:rPr>
      </w:pPr>
      <w:r w:rsidRPr="00286EB9">
        <w:rPr>
          <w:b/>
          <w:lang w:val="en-GB"/>
        </w:rPr>
        <w:t>In the meantime, if the pipeline is not corrected, the wrong instructions will execute and write their values to registers and memory</w:t>
      </w:r>
    </w:p>
    <w:p w:rsidR="00D82EE9" w:rsidRPr="00286EB9" w:rsidRDefault="00286EB9" w:rsidP="00A224E4">
      <w:pPr>
        <w:numPr>
          <w:ilvl w:val="0"/>
          <w:numId w:val="30"/>
        </w:numPr>
        <w:rPr>
          <w:b/>
          <w:lang w:val="en-GB"/>
        </w:rPr>
      </w:pPr>
      <w:r w:rsidRPr="00286EB9">
        <w:rPr>
          <w:b/>
          <w:lang w:val="en-GB"/>
        </w:rPr>
        <w:t>Always stall on branches with several clock cycles penalty</w:t>
      </w:r>
    </w:p>
    <w:p w:rsidR="00D82EE9" w:rsidRPr="00286EB9" w:rsidRDefault="00286EB9" w:rsidP="00A224E4">
      <w:pPr>
        <w:numPr>
          <w:ilvl w:val="0"/>
          <w:numId w:val="30"/>
        </w:numPr>
        <w:rPr>
          <w:b/>
          <w:lang w:val="en-GB"/>
        </w:rPr>
      </w:pPr>
      <w:r w:rsidRPr="00286EB9">
        <w:rPr>
          <w:b/>
          <w:lang w:val="en-GB"/>
        </w:rPr>
        <w:t>Assume branch not taken and so instructions after branch start to execute. If branch is taken, the pipeline is flushed, the partial results discarded and execution resumes from branch target address</w:t>
      </w:r>
    </w:p>
    <w:p w:rsidR="00D82EE9" w:rsidRPr="00286EB9" w:rsidRDefault="00286EB9" w:rsidP="00A224E4">
      <w:pPr>
        <w:numPr>
          <w:ilvl w:val="0"/>
          <w:numId w:val="30"/>
        </w:numPr>
        <w:rPr>
          <w:b/>
          <w:lang w:val="en-GB"/>
        </w:rPr>
      </w:pPr>
      <w:r w:rsidRPr="00286EB9">
        <w:rPr>
          <w:b/>
          <w:lang w:val="en-GB"/>
        </w:rPr>
        <w:t>Use complex branch prediction heuristics (did it branch before?)</w:t>
      </w:r>
    </w:p>
    <w:p w:rsidR="00A224E4" w:rsidRPr="00286EB9" w:rsidRDefault="00286EB9" w:rsidP="00A224E4">
      <w:pPr>
        <w:numPr>
          <w:ilvl w:val="0"/>
          <w:numId w:val="30"/>
        </w:numPr>
        <w:rPr>
          <w:b/>
          <w:lang w:val="en-GB"/>
        </w:rPr>
      </w:pPr>
      <w:r w:rsidRPr="00286EB9">
        <w:rPr>
          <w:b/>
          <w:lang w:val="en-GB"/>
        </w:rPr>
        <w:t>Use delayed branches by having the compiler reorder instructions so that useful work can be done without branch hazard risk</w:t>
      </w:r>
    </w:p>
    <w:p w:rsidR="00A224E4" w:rsidRDefault="00A224E4" w:rsidP="00A224E4">
      <w:pPr>
        <w:rPr>
          <w:bCs/>
          <w:lang w:val="en-GB"/>
        </w:rPr>
      </w:pPr>
    </w:p>
    <w:p w:rsidR="001F50CD" w:rsidRDefault="001F50CD" w:rsidP="001F50CD">
      <w:pPr>
        <w:rPr>
          <w:bCs/>
          <w:lang w:val="en-GB"/>
        </w:rPr>
      </w:pPr>
    </w:p>
    <w:p w:rsidR="001F50CD" w:rsidRPr="001F50CD" w:rsidRDefault="00E94023" w:rsidP="001F50CD">
      <w:pPr>
        <w:rPr>
          <w:bCs/>
          <w:lang w:val="en-GB"/>
        </w:rPr>
      </w:pPr>
      <w:proofErr w:type="spellStart"/>
      <w:r>
        <w:rPr>
          <w:bCs/>
          <w:lang w:val="en-GB"/>
        </w:rPr>
        <w:t>Qu</w:t>
      </w:r>
      <w:proofErr w:type="spellEnd"/>
      <w:r>
        <w:rPr>
          <w:bCs/>
          <w:lang w:val="en-GB"/>
        </w:rPr>
        <w:t xml:space="preserve"> 21</w:t>
      </w:r>
      <w:r w:rsidR="001F50CD">
        <w:rPr>
          <w:bCs/>
          <w:lang w:val="en-GB"/>
        </w:rPr>
        <w:t xml:space="preserve"> Describe the differences between direct-mapped, fully associative and set associative caches</w:t>
      </w:r>
      <w:r>
        <w:rPr>
          <w:bCs/>
          <w:lang w:val="en-GB"/>
        </w:rPr>
        <w:t xml:space="preserve"> (5 marks)</w:t>
      </w:r>
    </w:p>
    <w:p w:rsidR="00D82EE9" w:rsidRPr="00286EB9" w:rsidRDefault="00286EB9" w:rsidP="00286EB9">
      <w:pPr>
        <w:numPr>
          <w:ilvl w:val="0"/>
          <w:numId w:val="32"/>
        </w:numPr>
        <w:rPr>
          <w:b/>
          <w:bCs/>
          <w:lang w:val="en-GB"/>
        </w:rPr>
      </w:pPr>
      <w:r w:rsidRPr="00286EB9">
        <w:rPr>
          <w:b/>
          <w:bCs/>
          <w:lang w:val="en-GB"/>
        </w:rPr>
        <w:t>Direct-mapped cache: For every MM address, there is a single cache location which can hold it. If word is in the cache, then the block containing it is identified by the cache index, found directly from the address.</w:t>
      </w:r>
    </w:p>
    <w:p w:rsidR="00D82EE9" w:rsidRPr="00286EB9" w:rsidRDefault="00286EB9" w:rsidP="00286EB9">
      <w:pPr>
        <w:numPr>
          <w:ilvl w:val="0"/>
          <w:numId w:val="32"/>
        </w:numPr>
        <w:rPr>
          <w:b/>
          <w:bCs/>
          <w:lang w:val="en-GB"/>
        </w:rPr>
      </w:pPr>
      <w:r w:rsidRPr="00286EB9">
        <w:rPr>
          <w:b/>
          <w:bCs/>
          <w:lang w:val="en-GB"/>
        </w:rPr>
        <w:t>More flexible approach is fully associative cache which allows a memory block to reside anywhere in cache. Accessing a word entails a full search of cache to see if requested block is present.</w:t>
      </w:r>
    </w:p>
    <w:p w:rsidR="00286EB9" w:rsidRDefault="00286EB9" w:rsidP="00286EB9">
      <w:pPr>
        <w:numPr>
          <w:ilvl w:val="0"/>
          <w:numId w:val="32"/>
        </w:numPr>
        <w:rPr>
          <w:b/>
          <w:bCs/>
          <w:lang w:val="en-GB"/>
        </w:rPr>
      </w:pPr>
      <w:r w:rsidRPr="00286EB9">
        <w:rPr>
          <w:b/>
          <w:bCs/>
          <w:lang w:val="en-GB"/>
        </w:rPr>
        <w:t>A set associative cache is a compromise. It has a number of locations (≥ 2) where block can reside. Each MM block maps to a unique set and all blocks in the set must be searched for requested block and tag field extended to identify each set member</w:t>
      </w:r>
    </w:p>
    <w:p w:rsidR="00343086" w:rsidRPr="00286EB9" w:rsidRDefault="00286EB9" w:rsidP="00286EB9">
      <w:pPr>
        <w:numPr>
          <w:ilvl w:val="0"/>
          <w:numId w:val="32"/>
        </w:numPr>
        <w:rPr>
          <w:b/>
          <w:bCs/>
          <w:lang w:val="en-GB"/>
        </w:rPr>
      </w:pPr>
      <w:r w:rsidRPr="00286EB9">
        <w:rPr>
          <w:b/>
          <w:bCs/>
          <w:lang w:val="en-GB"/>
        </w:rPr>
        <w:t>Differences in replacement and write strategies as well.</w:t>
      </w:r>
    </w:p>
    <w:sectPr w:rsidR="00343086" w:rsidRPr="00286EB9" w:rsidSect="00951812">
      <w:headerReference w:type="default" r:id="rId9"/>
      <w:footerReference w:type="default" r:id="rId10"/>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C98" w:rsidRDefault="00A53C98">
      <w:r>
        <w:separator/>
      </w:r>
    </w:p>
  </w:endnote>
  <w:endnote w:type="continuationSeparator" w:id="0">
    <w:p w:rsidR="00A53C98" w:rsidRDefault="00A5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98" w:rsidRDefault="00A53C98" w:rsidP="00D1755C">
    <w:pPr>
      <w:pStyle w:val="Footer"/>
      <w:pBdr>
        <w:top w:val="single" w:sz="4" w:space="1" w:color="auto"/>
      </w:pBdr>
    </w:pPr>
    <w:r>
      <w:t>Page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C98" w:rsidRDefault="00A53C98">
      <w:r>
        <w:separator/>
      </w:r>
    </w:p>
  </w:footnote>
  <w:footnote w:type="continuationSeparator" w:id="0">
    <w:p w:rsidR="00A53C98" w:rsidRDefault="00A53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98" w:rsidRDefault="00A53C98" w:rsidP="007D5F1D">
    <w:pPr>
      <w:pStyle w:val="Heading1"/>
      <w:pBdr>
        <w:bottom w:val="single" w:sz="12" w:space="1" w:color="auto"/>
      </w:pBdr>
      <w:tabs>
        <w:tab w:val="right" w:pos="9356"/>
      </w:tabs>
      <w:spacing w:before="120" w:after="120" w:line="240" w:lineRule="atLeast"/>
      <w:jc w:val="both"/>
    </w:pPr>
    <w:r>
      <w:t xml:space="preserve">Platforms (Assessment 1: mock TCA)         </w:t>
    </w:r>
    <w:r>
      <w:tab/>
    </w:r>
    <w:proofErr w:type="spellStart"/>
    <w:r>
      <w:t>FdSc</w:t>
    </w:r>
    <w:proofErr w:type="spellEnd"/>
    <w:r>
      <w:t xml:space="preserve"> Network &amp; Communication Technologies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C98" w:rsidRPr="00951812" w:rsidRDefault="00A53C98" w:rsidP="007D5F1D">
    <w:pPr>
      <w:pStyle w:val="Heading1"/>
      <w:pBdr>
        <w:bottom w:val="single" w:sz="12" w:space="1" w:color="auto"/>
      </w:pBdr>
      <w:tabs>
        <w:tab w:val="right" w:pos="9356"/>
      </w:tabs>
      <w:spacing w:before="120" w:after="120" w:line="240" w:lineRule="atLeast"/>
      <w:rPr>
        <w:sz w:val="24"/>
        <w:szCs w:val="24"/>
      </w:rPr>
    </w:pPr>
    <w:r w:rsidRPr="00951812">
      <w:rPr>
        <w:sz w:val="24"/>
        <w:szCs w:val="24"/>
      </w:rPr>
      <w:t xml:space="preserve">Platforms (Assessment </w:t>
    </w:r>
    <w:r>
      <w:rPr>
        <w:sz w:val="24"/>
        <w:szCs w:val="24"/>
      </w:rPr>
      <w:t>1</w:t>
    </w:r>
    <w:r w:rsidRPr="00951812">
      <w:rPr>
        <w:sz w:val="24"/>
        <w:szCs w:val="24"/>
      </w:rPr>
      <w:t xml:space="preserve">: </w:t>
    </w:r>
    <w:r>
      <w:rPr>
        <w:sz w:val="24"/>
        <w:szCs w:val="24"/>
      </w:rPr>
      <w:t>mock TCA</w:t>
    </w:r>
    <w:r w:rsidRPr="00951812">
      <w:rPr>
        <w:sz w:val="24"/>
        <w:szCs w:val="24"/>
      </w:rPr>
      <w:t xml:space="preserve">)   </w:t>
    </w:r>
    <w:proofErr w:type="spellStart"/>
    <w:r w:rsidRPr="00951812">
      <w:rPr>
        <w:sz w:val="24"/>
        <w:szCs w:val="24"/>
      </w:rPr>
      <w:t>FdSc</w:t>
    </w:r>
    <w:proofErr w:type="spellEnd"/>
    <w:r w:rsidRPr="00951812">
      <w:rPr>
        <w:sz w:val="24"/>
        <w:szCs w:val="24"/>
      </w:rPr>
      <w:t xml:space="preserve"> Network &amp; Communication Technologies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51AD"/>
    <w:multiLevelType w:val="multilevel"/>
    <w:tmpl w:val="3BF6DE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3C349BD"/>
    <w:multiLevelType w:val="hybridMultilevel"/>
    <w:tmpl w:val="3008333E"/>
    <w:lvl w:ilvl="0" w:tplc="3D88F2B2">
      <w:start w:val="1"/>
      <w:numFmt w:val="bullet"/>
      <w:lvlText w:val="–"/>
      <w:lvlJc w:val="left"/>
      <w:pPr>
        <w:tabs>
          <w:tab w:val="num" w:pos="720"/>
        </w:tabs>
        <w:ind w:left="720" w:hanging="360"/>
      </w:pPr>
      <w:rPr>
        <w:rFonts w:ascii="Arial" w:hAnsi="Arial" w:hint="default"/>
      </w:rPr>
    </w:lvl>
    <w:lvl w:ilvl="1" w:tplc="2BFA930A">
      <w:start w:val="1"/>
      <w:numFmt w:val="bullet"/>
      <w:lvlText w:val="–"/>
      <w:lvlJc w:val="left"/>
      <w:pPr>
        <w:tabs>
          <w:tab w:val="num" w:pos="1440"/>
        </w:tabs>
        <w:ind w:left="1440" w:hanging="360"/>
      </w:pPr>
      <w:rPr>
        <w:rFonts w:ascii="Arial" w:hAnsi="Arial" w:hint="default"/>
      </w:rPr>
    </w:lvl>
    <w:lvl w:ilvl="2" w:tplc="777E92FE" w:tentative="1">
      <w:start w:val="1"/>
      <w:numFmt w:val="bullet"/>
      <w:lvlText w:val="–"/>
      <w:lvlJc w:val="left"/>
      <w:pPr>
        <w:tabs>
          <w:tab w:val="num" w:pos="2160"/>
        </w:tabs>
        <w:ind w:left="2160" w:hanging="360"/>
      </w:pPr>
      <w:rPr>
        <w:rFonts w:ascii="Arial" w:hAnsi="Arial" w:hint="default"/>
      </w:rPr>
    </w:lvl>
    <w:lvl w:ilvl="3" w:tplc="9604C4AA" w:tentative="1">
      <w:start w:val="1"/>
      <w:numFmt w:val="bullet"/>
      <w:lvlText w:val="–"/>
      <w:lvlJc w:val="left"/>
      <w:pPr>
        <w:tabs>
          <w:tab w:val="num" w:pos="2880"/>
        </w:tabs>
        <w:ind w:left="2880" w:hanging="360"/>
      </w:pPr>
      <w:rPr>
        <w:rFonts w:ascii="Arial" w:hAnsi="Arial" w:hint="default"/>
      </w:rPr>
    </w:lvl>
    <w:lvl w:ilvl="4" w:tplc="202C7FD8" w:tentative="1">
      <w:start w:val="1"/>
      <w:numFmt w:val="bullet"/>
      <w:lvlText w:val="–"/>
      <w:lvlJc w:val="left"/>
      <w:pPr>
        <w:tabs>
          <w:tab w:val="num" w:pos="3600"/>
        </w:tabs>
        <w:ind w:left="3600" w:hanging="360"/>
      </w:pPr>
      <w:rPr>
        <w:rFonts w:ascii="Arial" w:hAnsi="Arial" w:hint="default"/>
      </w:rPr>
    </w:lvl>
    <w:lvl w:ilvl="5" w:tplc="E9C6FDA2" w:tentative="1">
      <w:start w:val="1"/>
      <w:numFmt w:val="bullet"/>
      <w:lvlText w:val="–"/>
      <w:lvlJc w:val="left"/>
      <w:pPr>
        <w:tabs>
          <w:tab w:val="num" w:pos="4320"/>
        </w:tabs>
        <w:ind w:left="4320" w:hanging="360"/>
      </w:pPr>
      <w:rPr>
        <w:rFonts w:ascii="Arial" w:hAnsi="Arial" w:hint="default"/>
      </w:rPr>
    </w:lvl>
    <w:lvl w:ilvl="6" w:tplc="DEB0B3E2" w:tentative="1">
      <w:start w:val="1"/>
      <w:numFmt w:val="bullet"/>
      <w:lvlText w:val="–"/>
      <w:lvlJc w:val="left"/>
      <w:pPr>
        <w:tabs>
          <w:tab w:val="num" w:pos="5040"/>
        </w:tabs>
        <w:ind w:left="5040" w:hanging="360"/>
      </w:pPr>
      <w:rPr>
        <w:rFonts w:ascii="Arial" w:hAnsi="Arial" w:hint="default"/>
      </w:rPr>
    </w:lvl>
    <w:lvl w:ilvl="7" w:tplc="5F22367A" w:tentative="1">
      <w:start w:val="1"/>
      <w:numFmt w:val="bullet"/>
      <w:lvlText w:val="–"/>
      <w:lvlJc w:val="left"/>
      <w:pPr>
        <w:tabs>
          <w:tab w:val="num" w:pos="5760"/>
        </w:tabs>
        <w:ind w:left="5760" w:hanging="360"/>
      </w:pPr>
      <w:rPr>
        <w:rFonts w:ascii="Arial" w:hAnsi="Arial" w:hint="default"/>
      </w:rPr>
    </w:lvl>
    <w:lvl w:ilvl="8" w:tplc="3448FF8A" w:tentative="1">
      <w:start w:val="1"/>
      <w:numFmt w:val="bullet"/>
      <w:lvlText w:val="–"/>
      <w:lvlJc w:val="left"/>
      <w:pPr>
        <w:tabs>
          <w:tab w:val="num" w:pos="6480"/>
        </w:tabs>
        <w:ind w:left="6480" w:hanging="360"/>
      </w:pPr>
      <w:rPr>
        <w:rFonts w:ascii="Arial" w:hAnsi="Arial" w:hint="default"/>
      </w:r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F97B82"/>
    <w:multiLevelType w:val="hybridMultilevel"/>
    <w:tmpl w:val="AD42403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9F90A39"/>
    <w:multiLevelType w:val="hybridMultilevel"/>
    <w:tmpl w:val="06EA8C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AD1FCE"/>
    <w:multiLevelType w:val="hybridMultilevel"/>
    <w:tmpl w:val="D2E421C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1BC05266"/>
    <w:multiLevelType w:val="hybridMultilevel"/>
    <w:tmpl w:val="C436C570"/>
    <w:lvl w:ilvl="0" w:tplc="DDA233FC">
      <w:start w:val="1"/>
      <w:numFmt w:val="bullet"/>
      <w:lvlText w:val="–"/>
      <w:lvlJc w:val="left"/>
      <w:pPr>
        <w:tabs>
          <w:tab w:val="num" w:pos="720"/>
        </w:tabs>
        <w:ind w:left="720" w:hanging="360"/>
      </w:pPr>
      <w:rPr>
        <w:rFonts w:ascii="Arial" w:hAnsi="Arial" w:hint="default"/>
      </w:rPr>
    </w:lvl>
    <w:lvl w:ilvl="1" w:tplc="A2CE4934">
      <w:start w:val="1"/>
      <w:numFmt w:val="bullet"/>
      <w:lvlText w:val="–"/>
      <w:lvlJc w:val="left"/>
      <w:pPr>
        <w:tabs>
          <w:tab w:val="num" w:pos="1440"/>
        </w:tabs>
        <w:ind w:left="1440" w:hanging="360"/>
      </w:pPr>
      <w:rPr>
        <w:rFonts w:ascii="Arial" w:hAnsi="Arial" w:hint="default"/>
      </w:rPr>
    </w:lvl>
    <w:lvl w:ilvl="2" w:tplc="E83CF8C6" w:tentative="1">
      <w:start w:val="1"/>
      <w:numFmt w:val="bullet"/>
      <w:lvlText w:val="–"/>
      <w:lvlJc w:val="left"/>
      <w:pPr>
        <w:tabs>
          <w:tab w:val="num" w:pos="2160"/>
        </w:tabs>
        <w:ind w:left="2160" w:hanging="360"/>
      </w:pPr>
      <w:rPr>
        <w:rFonts w:ascii="Arial" w:hAnsi="Arial" w:hint="default"/>
      </w:rPr>
    </w:lvl>
    <w:lvl w:ilvl="3" w:tplc="8CC02E72" w:tentative="1">
      <w:start w:val="1"/>
      <w:numFmt w:val="bullet"/>
      <w:lvlText w:val="–"/>
      <w:lvlJc w:val="left"/>
      <w:pPr>
        <w:tabs>
          <w:tab w:val="num" w:pos="2880"/>
        </w:tabs>
        <w:ind w:left="2880" w:hanging="360"/>
      </w:pPr>
      <w:rPr>
        <w:rFonts w:ascii="Arial" w:hAnsi="Arial" w:hint="default"/>
      </w:rPr>
    </w:lvl>
    <w:lvl w:ilvl="4" w:tplc="25D0EE9A" w:tentative="1">
      <w:start w:val="1"/>
      <w:numFmt w:val="bullet"/>
      <w:lvlText w:val="–"/>
      <w:lvlJc w:val="left"/>
      <w:pPr>
        <w:tabs>
          <w:tab w:val="num" w:pos="3600"/>
        </w:tabs>
        <w:ind w:left="3600" w:hanging="360"/>
      </w:pPr>
      <w:rPr>
        <w:rFonts w:ascii="Arial" w:hAnsi="Arial" w:hint="default"/>
      </w:rPr>
    </w:lvl>
    <w:lvl w:ilvl="5" w:tplc="172095DA" w:tentative="1">
      <w:start w:val="1"/>
      <w:numFmt w:val="bullet"/>
      <w:lvlText w:val="–"/>
      <w:lvlJc w:val="left"/>
      <w:pPr>
        <w:tabs>
          <w:tab w:val="num" w:pos="4320"/>
        </w:tabs>
        <w:ind w:left="4320" w:hanging="360"/>
      </w:pPr>
      <w:rPr>
        <w:rFonts w:ascii="Arial" w:hAnsi="Arial" w:hint="default"/>
      </w:rPr>
    </w:lvl>
    <w:lvl w:ilvl="6" w:tplc="62E0AB50" w:tentative="1">
      <w:start w:val="1"/>
      <w:numFmt w:val="bullet"/>
      <w:lvlText w:val="–"/>
      <w:lvlJc w:val="left"/>
      <w:pPr>
        <w:tabs>
          <w:tab w:val="num" w:pos="5040"/>
        </w:tabs>
        <w:ind w:left="5040" w:hanging="360"/>
      </w:pPr>
      <w:rPr>
        <w:rFonts w:ascii="Arial" w:hAnsi="Arial" w:hint="default"/>
      </w:rPr>
    </w:lvl>
    <w:lvl w:ilvl="7" w:tplc="9146D84E" w:tentative="1">
      <w:start w:val="1"/>
      <w:numFmt w:val="bullet"/>
      <w:lvlText w:val="–"/>
      <w:lvlJc w:val="left"/>
      <w:pPr>
        <w:tabs>
          <w:tab w:val="num" w:pos="5760"/>
        </w:tabs>
        <w:ind w:left="5760" w:hanging="360"/>
      </w:pPr>
      <w:rPr>
        <w:rFonts w:ascii="Arial" w:hAnsi="Arial" w:hint="default"/>
      </w:rPr>
    </w:lvl>
    <w:lvl w:ilvl="8" w:tplc="E11A209A" w:tentative="1">
      <w:start w:val="1"/>
      <w:numFmt w:val="bullet"/>
      <w:lvlText w:val="–"/>
      <w:lvlJc w:val="left"/>
      <w:pPr>
        <w:tabs>
          <w:tab w:val="num" w:pos="6480"/>
        </w:tabs>
        <w:ind w:left="6480" w:hanging="360"/>
      </w:pPr>
      <w:rPr>
        <w:rFonts w:ascii="Arial" w:hAnsi="Arial" w:hint="default"/>
      </w:rPr>
    </w:lvl>
  </w:abstractNum>
  <w:abstractNum w:abstractNumId="7">
    <w:nsid w:val="21086ECA"/>
    <w:multiLevelType w:val="hybridMultilevel"/>
    <w:tmpl w:val="A4060682"/>
    <w:lvl w:ilvl="0" w:tplc="14067C72">
      <w:start w:val="1"/>
      <w:numFmt w:val="bullet"/>
      <w:lvlText w:val="•"/>
      <w:lvlJc w:val="left"/>
      <w:pPr>
        <w:tabs>
          <w:tab w:val="num" w:pos="720"/>
        </w:tabs>
        <w:ind w:left="720" w:hanging="360"/>
      </w:pPr>
      <w:rPr>
        <w:rFonts w:ascii="Times New Roman" w:hAnsi="Times New Roman" w:hint="default"/>
      </w:rPr>
    </w:lvl>
    <w:lvl w:ilvl="1" w:tplc="7F16F96C">
      <w:numFmt w:val="none"/>
      <w:lvlText w:val=""/>
      <w:lvlJc w:val="left"/>
      <w:pPr>
        <w:tabs>
          <w:tab w:val="num" w:pos="360"/>
        </w:tabs>
      </w:pPr>
    </w:lvl>
    <w:lvl w:ilvl="2" w:tplc="6F2A0DA0" w:tentative="1">
      <w:start w:val="1"/>
      <w:numFmt w:val="bullet"/>
      <w:lvlText w:val="•"/>
      <w:lvlJc w:val="left"/>
      <w:pPr>
        <w:tabs>
          <w:tab w:val="num" w:pos="2160"/>
        </w:tabs>
        <w:ind w:left="2160" w:hanging="360"/>
      </w:pPr>
      <w:rPr>
        <w:rFonts w:ascii="Times New Roman" w:hAnsi="Times New Roman" w:hint="default"/>
      </w:rPr>
    </w:lvl>
    <w:lvl w:ilvl="3" w:tplc="F1FAA30A" w:tentative="1">
      <w:start w:val="1"/>
      <w:numFmt w:val="bullet"/>
      <w:lvlText w:val="•"/>
      <w:lvlJc w:val="left"/>
      <w:pPr>
        <w:tabs>
          <w:tab w:val="num" w:pos="2880"/>
        </w:tabs>
        <w:ind w:left="2880" w:hanging="360"/>
      </w:pPr>
      <w:rPr>
        <w:rFonts w:ascii="Times New Roman" w:hAnsi="Times New Roman" w:hint="default"/>
      </w:rPr>
    </w:lvl>
    <w:lvl w:ilvl="4" w:tplc="4D46CD16" w:tentative="1">
      <w:start w:val="1"/>
      <w:numFmt w:val="bullet"/>
      <w:lvlText w:val="•"/>
      <w:lvlJc w:val="left"/>
      <w:pPr>
        <w:tabs>
          <w:tab w:val="num" w:pos="3600"/>
        </w:tabs>
        <w:ind w:left="3600" w:hanging="360"/>
      </w:pPr>
      <w:rPr>
        <w:rFonts w:ascii="Times New Roman" w:hAnsi="Times New Roman" w:hint="default"/>
      </w:rPr>
    </w:lvl>
    <w:lvl w:ilvl="5" w:tplc="6EA665D8" w:tentative="1">
      <w:start w:val="1"/>
      <w:numFmt w:val="bullet"/>
      <w:lvlText w:val="•"/>
      <w:lvlJc w:val="left"/>
      <w:pPr>
        <w:tabs>
          <w:tab w:val="num" w:pos="4320"/>
        </w:tabs>
        <w:ind w:left="4320" w:hanging="360"/>
      </w:pPr>
      <w:rPr>
        <w:rFonts w:ascii="Times New Roman" w:hAnsi="Times New Roman" w:hint="default"/>
      </w:rPr>
    </w:lvl>
    <w:lvl w:ilvl="6" w:tplc="8AEE4DFC" w:tentative="1">
      <w:start w:val="1"/>
      <w:numFmt w:val="bullet"/>
      <w:lvlText w:val="•"/>
      <w:lvlJc w:val="left"/>
      <w:pPr>
        <w:tabs>
          <w:tab w:val="num" w:pos="5040"/>
        </w:tabs>
        <w:ind w:left="5040" w:hanging="360"/>
      </w:pPr>
      <w:rPr>
        <w:rFonts w:ascii="Times New Roman" w:hAnsi="Times New Roman" w:hint="default"/>
      </w:rPr>
    </w:lvl>
    <w:lvl w:ilvl="7" w:tplc="2E78051A" w:tentative="1">
      <w:start w:val="1"/>
      <w:numFmt w:val="bullet"/>
      <w:lvlText w:val="•"/>
      <w:lvlJc w:val="left"/>
      <w:pPr>
        <w:tabs>
          <w:tab w:val="num" w:pos="5760"/>
        </w:tabs>
        <w:ind w:left="5760" w:hanging="360"/>
      </w:pPr>
      <w:rPr>
        <w:rFonts w:ascii="Times New Roman" w:hAnsi="Times New Roman" w:hint="default"/>
      </w:rPr>
    </w:lvl>
    <w:lvl w:ilvl="8" w:tplc="39A859D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8CE24A2"/>
    <w:multiLevelType w:val="hybridMultilevel"/>
    <w:tmpl w:val="C34CD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98059C0"/>
    <w:multiLevelType w:val="hybridMultilevel"/>
    <w:tmpl w:val="D14E5CF8"/>
    <w:lvl w:ilvl="0" w:tplc="E9E0E15A">
      <w:start w:val="1"/>
      <w:numFmt w:val="bullet"/>
      <w:lvlText w:val="–"/>
      <w:lvlJc w:val="left"/>
      <w:pPr>
        <w:tabs>
          <w:tab w:val="num" w:pos="720"/>
        </w:tabs>
        <w:ind w:left="720" w:hanging="360"/>
      </w:pPr>
      <w:rPr>
        <w:rFonts w:ascii="Times New Roman" w:hAnsi="Times New Roman" w:hint="default"/>
      </w:rPr>
    </w:lvl>
    <w:lvl w:ilvl="1" w:tplc="E6E22BDA">
      <w:start w:val="1"/>
      <w:numFmt w:val="bullet"/>
      <w:lvlText w:val="–"/>
      <w:lvlJc w:val="left"/>
      <w:pPr>
        <w:tabs>
          <w:tab w:val="num" w:pos="1440"/>
        </w:tabs>
        <w:ind w:left="1440" w:hanging="360"/>
      </w:pPr>
      <w:rPr>
        <w:rFonts w:ascii="Times New Roman" w:hAnsi="Times New Roman" w:hint="default"/>
      </w:rPr>
    </w:lvl>
    <w:lvl w:ilvl="2" w:tplc="A08483D8" w:tentative="1">
      <w:start w:val="1"/>
      <w:numFmt w:val="bullet"/>
      <w:lvlText w:val="–"/>
      <w:lvlJc w:val="left"/>
      <w:pPr>
        <w:tabs>
          <w:tab w:val="num" w:pos="2160"/>
        </w:tabs>
        <w:ind w:left="2160" w:hanging="360"/>
      </w:pPr>
      <w:rPr>
        <w:rFonts w:ascii="Times New Roman" w:hAnsi="Times New Roman" w:hint="default"/>
      </w:rPr>
    </w:lvl>
    <w:lvl w:ilvl="3" w:tplc="572C9084" w:tentative="1">
      <w:start w:val="1"/>
      <w:numFmt w:val="bullet"/>
      <w:lvlText w:val="–"/>
      <w:lvlJc w:val="left"/>
      <w:pPr>
        <w:tabs>
          <w:tab w:val="num" w:pos="2880"/>
        </w:tabs>
        <w:ind w:left="2880" w:hanging="360"/>
      </w:pPr>
      <w:rPr>
        <w:rFonts w:ascii="Times New Roman" w:hAnsi="Times New Roman" w:hint="default"/>
      </w:rPr>
    </w:lvl>
    <w:lvl w:ilvl="4" w:tplc="969ED51C" w:tentative="1">
      <w:start w:val="1"/>
      <w:numFmt w:val="bullet"/>
      <w:lvlText w:val="–"/>
      <w:lvlJc w:val="left"/>
      <w:pPr>
        <w:tabs>
          <w:tab w:val="num" w:pos="3600"/>
        </w:tabs>
        <w:ind w:left="3600" w:hanging="360"/>
      </w:pPr>
      <w:rPr>
        <w:rFonts w:ascii="Times New Roman" w:hAnsi="Times New Roman" w:hint="default"/>
      </w:rPr>
    </w:lvl>
    <w:lvl w:ilvl="5" w:tplc="4D0AE7E2" w:tentative="1">
      <w:start w:val="1"/>
      <w:numFmt w:val="bullet"/>
      <w:lvlText w:val="–"/>
      <w:lvlJc w:val="left"/>
      <w:pPr>
        <w:tabs>
          <w:tab w:val="num" w:pos="4320"/>
        </w:tabs>
        <w:ind w:left="4320" w:hanging="360"/>
      </w:pPr>
      <w:rPr>
        <w:rFonts w:ascii="Times New Roman" w:hAnsi="Times New Roman" w:hint="default"/>
      </w:rPr>
    </w:lvl>
    <w:lvl w:ilvl="6" w:tplc="5A82B232" w:tentative="1">
      <w:start w:val="1"/>
      <w:numFmt w:val="bullet"/>
      <w:lvlText w:val="–"/>
      <w:lvlJc w:val="left"/>
      <w:pPr>
        <w:tabs>
          <w:tab w:val="num" w:pos="5040"/>
        </w:tabs>
        <w:ind w:left="5040" w:hanging="360"/>
      </w:pPr>
      <w:rPr>
        <w:rFonts w:ascii="Times New Roman" w:hAnsi="Times New Roman" w:hint="default"/>
      </w:rPr>
    </w:lvl>
    <w:lvl w:ilvl="7" w:tplc="C8421312" w:tentative="1">
      <w:start w:val="1"/>
      <w:numFmt w:val="bullet"/>
      <w:lvlText w:val="–"/>
      <w:lvlJc w:val="left"/>
      <w:pPr>
        <w:tabs>
          <w:tab w:val="num" w:pos="5760"/>
        </w:tabs>
        <w:ind w:left="5760" w:hanging="360"/>
      </w:pPr>
      <w:rPr>
        <w:rFonts w:ascii="Times New Roman" w:hAnsi="Times New Roman" w:hint="default"/>
      </w:rPr>
    </w:lvl>
    <w:lvl w:ilvl="8" w:tplc="FCB2F1A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EAA6666"/>
    <w:multiLevelType w:val="singleLevel"/>
    <w:tmpl w:val="22547424"/>
    <w:lvl w:ilvl="0">
      <w:start w:val="1"/>
      <w:numFmt w:val="decimal"/>
      <w:lvlText w:val="%1"/>
      <w:legacy w:legacy="1" w:legacySpace="0" w:legacyIndent="283"/>
      <w:lvlJc w:val="center"/>
      <w:pPr>
        <w:ind w:left="283" w:hanging="283"/>
      </w:pPr>
    </w:lvl>
  </w:abstractNum>
  <w:abstractNum w:abstractNumId="11">
    <w:nsid w:val="30D637B1"/>
    <w:multiLevelType w:val="hybridMultilevel"/>
    <w:tmpl w:val="E78EB6C0"/>
    <w:lvl w:ilvl="0" w:tplc="5CE67674">
      <w:start w:val="1"/>
      <w:numFmt w:val="bullet"/>
      <w:lvlText w:val="•"/>
      <w:lvlJc w:val="left"/>
      <w:pPr>
        <w:tabs>
          <w:tab w:val="num" w:pos="720"/>
        </w:tabs>
        <w:ind w:left="720" w:hanging="360"/>
      </w:pPr>
      <w:rPr>
        <w:rFonts w:ascii="Times New Roman" w:hAnsi="Times New Roman" w:hint="default"/>
      </w:rPr>
    </w:lvl>
    <w:lvl w:ilvl="1" w:tplc="B25870FE">
      <w:numFmt w:val="none"/>
      <w:lvlText w:val=""/>
      <w:lvlJc w:val="left"/>
      <w:pPr>
        <w:tabs>
          <w:tab w:val="num" w:pos="360"/>
        </w:tabs>
      </w:pPr>
    </w:lvl>
    <w:lvl w:ilvl="2" w:tplc="37A0571E" w:tentative="1">
      <w:start w:val="1"/>
      <w:numFmt w:val="bullet"/>
      <w:lvlText w:val="•"/>
      <w:lvlJc w:val="left"/>
      <w:pPr>
        <w:tabs>
          <w:tab w:val="num" w:pos="2160"/>
        </w:tabs>
        <w:ind w:left="2160" w:hanging="360"/>
      </w:pPr>
      <w:rPr>
        <w:rFonts w:ascii="Times New Roman" w:hAnsi="Times New Roman" w:hint="default"/>
      </w:rPr>
    </w:lvl>
    <w:lvl w:ilvl="3" w:tplc="6BD09E4A" w:tentative="1">
      <w:start w:val="1"/>
      <w:numFmt w:val="bullet"/>
      <w:lvlText w:val="•"/>
      <w:lvlJc w:val="left"/>
      <w:pPr>
        <w:tabs>
          <w:tab w:val="num" w:pos="2880"/>
        </w:tabs>
        <w:ind w:left="2880" w:hanging="360"/>
      </w:pPr>
      <w:rPr>
        <w:rFonts w:ascii="Times New Roman" w:hAnsi="Times New Roman" w:hint="default"/>
      </w:rPr>
    </w:lvl>
    <w:lvl w:ilvl="4" w:tplc="FCE2FFE8" w:tentative="1">
      <w:start w:val="1"/>
      <w:numFmt w:val="bullet"/>
      <w:lvlText w:val="•"/>
      <w:lvlJc w:val="left"/>
      <w:pPr>
        <w:tabs>
          <w:tab w:val="num" w:pos="3600"/>
        </w:tabs>
        <w:ind w:left="3600" w:hanging="360"/>
      </w:pPr>
      <w:rPr>
        <w:rFonts w:ascii="Times New Roman" w:hAnsi="Times New Roman" w:hint="default"/>
      </w:rPr>
    </w:lvl>
    <w:lvl w:ilvl="5" w:tplc="EBA4B198" w:tentative="1">
      <w:start w:val="1"/>
      <w:numFmt w:val="bullet"/>
      <w:lvlText w:val="•"/>
      <w:lvlJc w:val="left"/>
      <w:pPr>
        <w:tabs>
          <w:tab w:val="num" w:pos="4320"/>
        </w:tabs>
        <w:ind w:left="4320" w:hanging="360"/>
      </w:pPr>
      <w:rPr>
        <w:rFonts w:ascii="Times New Roman" w:hAnsi="Times New Roman" w:hint="default"/>
      </w:rPr>
    </w:lvl>
    <w:lvl w:ilvl="6" w:tplc="82F0C8D4" w:tentative="1">
      <w:start w:val="1"/>
      <w:numFmt w:val="bullet"/>
      <w:lvlText w:val="•"/>
      <w:lvlJc w:val="left"/>
      <w:pPr>
        <w:tabs>
          <w:tab w:val="num" w:pos="5040"/>
        </w:tabs>
        <w:ind w:left="5040" w:hanging="360"/>
      </w:pPr>
      <w:rPr>
        <w:rFonts w:ascii="Times New Roman" w:hAnsi="Times New Roman" w:hint="default"/>
      </w:rPr>
    </w:lvl>
    <w:lvl w:ilvl="7" w:tplc="2034E3EA" w:tentative="1">
      <w:start w:val="1"/>
      <w:numFmt w:val="bullet"/>
      <w:lvlText w:val="•"/>
      <w:lvlJc w:val="left"/>
      <w:pPr>
        <w:tabs>
          <w:tab w:val="num" w:pos="5760"/>
        </w:tabs>
        <w:ind w:left="5760" w:hanging="360"/>
      </w:pPr>
      <w:rPr>
        <w:rFonts w:ascii="Times New Roman" w:hAnsi="Times New Roman" w:hint="default"/>
      </w:rPr>
    </w:lvl>
    <w:lvl w:ilvl="8" w:tplc="2D104A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11A7390"/>
    <w:multiLevelType w:val="hybridMultilevel"/>
    <w:tmpl w:val="9B021EE2"/>
    <w:lvl w:ilvl="0" w:tplc="2A5A4E02">
      <w:start w:val="1"/>
      <w:numFmt w:val="upperLetter"/>
      <w:lvlText w:val="%1)"/>
      <w:lvlJc w:val="left"/>
      <w:pPr>
        <w:ind w:left="390" w:hanging="39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1426066"/>
    <w:multiLevelType w:val="hybridMultilevel"/>
    <w:tmpl w:val="1898027A"/>
    <w:lvl w:ilvl="0" w:tplc="C100C3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7E471A"/>
    <w:multiLevelType w:val="hybridMultilevel"/>
    <w:tmpl w:val="BE56692A"/>
    <w:lvl w:ilvl="0" w:tplc="08090017">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nsid w:val="49977263"/>
    <w:multiLevelType w:val="hybridMultilevel"/>
    <w:tmpl w:val="3B6C0876"/>
    <w:lvl w:ilvl="0" w:tplc="0076140E">
      <w:start w:val="1"/>
      <w:numFmt w:val="bullet"/>
      <w:lvlText w:val="•"/>
      <w:lvlJc w:val="left"/>
      <w:pPr>
        <w:tabs>
          <w:tab w:val="num" w:pos="720"/>
        </w:tabs>
        <w:ind w:left="720" w:hanging="360"/>
      </w:pPr>
      <w:rPr>
        <w:rFonts w:ascii="Arial" w:hAnsi="Arial" w:hint="default"/>
      </w:rPr>
    </w:lvl>
    <w:lvl w:ilvl="1" w:tplc="9E3043CC" w:tentative="1">
      <w:start w:val="1"/>
      <w:numFmt w:val="bullet"/>
      <w:lvlText w:val="•"/>
      <w:lvlJc w:val="left"/>
      <w:pPr>
        <w:tabs>
          <w:tab w:val="num" w:pos="1440"/>
        </w:tabs>
        <w:ind w:left="1440" w:hanging="360"/>
      </w:pPr>
      <w:rPr>
        <w:rFonts w:ascii="Arial" w:hAnsi="Arial" w:hint="default"/>
      </w:rPr>
    </w:lvl>
    <w:lvl w:ilvl="2" w:tplc="79E854CC" w:tentative="1">
      <w:start w:val="1"/>
      <w:numFmt w:val="bullet"/>
      <w:lvlText w:val="•"/>
      <w:lvlJc w:val="left"/>
      <w:pPr>
        <w:tabs>
          <w:tab w:val="num" w:pos="2160"/>
        </w:tabs>
        <w:ind w:left="2160" w:hanging="360"/>
      </w:pPr>
      <w:rPr>
        <w:rFonts w:ascii="Arial" w:hAnsi="Arial" w:hint="default"/>
      </w:rPr>
    </w:lvl>
    <w:lvl w:ilvl="3" w:tplc="8F7AA776" w:tentative="1">
      <w:start w:val="1"/>
      <w:numFmt w:val="bullet"/>
      <w:lvlText w:val="•"/>
      <w:lvlJc w:val="left"/>
      <w:pPr>
        <w:tabs>
          <w:tab w:val="num" w:pos="2880"/>
        </w:tabs>
        <w:ind w:left="2880" w:hanging="360"/>
      </w:pPr>
      <w:rPr>
        <w:rFonts w:ascii="Arial" w:hAnsi="Arial" w:hint="default"/>
      </w:rPr>
    </w:lvl>
    <w:lvl w:ilvl="4" w:tplc="D908C4FE" w:tentative="1">
      <w:start w:val="1"/>
      <w:numFmt w:val="bullet"/>
      <w:lvlText w:val="•"/>
      <w:lvlJc w:val="left"/>
      <w:pPr>
        <w:tabs>
          <w:tab w:val="num" w:pos="3600"/>
        </w:tabs>
        <w:ind w:left="3600" w:hanging="360"/>
      </w:pPr>
      <w:rPr>
        <w:rFonts w:ascii="Arial" w:hAnsi="Arial" w:hint="default"/>
      </w:rPr>
    </w:lvl>
    <w:lvl w:ilvl="5" w:tplc="D5E65FC2" w:tentative="1">
      <w:start w:val="1"/>
      <w:numFmt w:val="bullet"/>
      <w:lvlText w:val="•"/>
      <w:lvlJc w:val="left"/>
      <w:pPr>
        <w:tabs>
          <w:tab w:val="num" w:pos="4320"/>
        </w:tabs>
        <w:ind w:left="4320" w:hanging="360"/>
      </w:pPr>
      <w:rPr>
        <w:rFonts w:ascii="Arial" w:hAnsi="Arial" w:hint="default"/>
      </w:rPr>
    </w:lvl>
    <w:lvl w:ilvl="6" w:tplc="F22E7CA4" w:tentative="1">
      <w:start w:val="1"/>
      <w:numFmt w:val="bullet"/>
      <w:lvlText w:val="•"/>
      <w:lvlJc w:val="left"/>
      <w:pPr>
        <w:tabs>
          <w:tab w:val="num" w:pos="5040"/>
        </w:tabs>
        <w:ind w:left="5040" w:hanging="360"/>
      </w:pPr>
      <w:rPr>
        <w:rFonts w:ascii="Arial" w:hAnsi="Arial" w:hint="default"/>
      </w:rPr>
    </w:lvl>
    <w:lvl w:ilvl="7" w:tplc="3772579E" w:tentative="1">
      <w:start w:val="1"/>
      <w:numFmt w:val="bullet"/>
      <w:lvlText w:val="•"/>
      <w:lvlJc w:val="left"/>
      <w:pPr>
        <w:tabs>
          <w:tab w:val="num" w:pos="5760"/>
        </w:tabs>
        <w:ind w:left="5760" w:hanging="360"/>
      </w:pPr>
      <w:rPr>
        <w:rFonts w:ascii="Arial" w:hAnsi="Arial" w:hint="default"/>
      </w:rPr>
    </w:lvl>
    <w:lvl w:ilvl="8" w:tplc="D4A0885A" w:tentative="1">
      <w:start w:val="1"/>
      <w:numFmt w:val="bullet"/>
      <w:lvlText w:val="•"/>
      <w:lvlJc w:val="left"/>
      <w:pPr>
        <w:tabs>
          <w:tab w:val="num" w:pos="6480"/>
        </w:tabs>
        <w:ind w:left="6480" w:hanging="360"/>
      </w:pPr>
      <w:rPr>
        <w:rFonts w:ascii="Arial" w:hAnsi="Arial" w:hint="default"/>
      </w:rPr>
    </w:lvl>
  </w:abstractNum>
  <w:abstractNum w:abstractNumId="16">
    <w:nsid w:val="4ED331C7"/>
    <w:multiLevelType w:val="hybridMultilevel"/>
    <w:tmpl w:val="54D250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692A2C"/>
    <w:multiLevelType w:val="hybridMultilevel"/>
    <w:tmpl w:val="33E69076"/>
    <w:lvl w:ilvl="0" w:tplc="82FA2ECE">
      <w:start w:val="1"/>
      <w:numFmt w:val="bullet"/>
      <w:lvlText w:val="–"/>
      <w:lvlJc w:val="left"/>
      <w:pPr>
        <w:tabs>
          <w:tab w:val="num" w:pos="720"/>
        </w:tabs>
        <w:ind w:left="720" w:hanging="360"/>
      </w:pPr>
      <w:rPr>
        <w:rFonts w:ascii="Times New Roman" w:hAnsi="Times New Roman" w:hint="default"/>
      </w:rPr>
    </w:lvl>
    <w:lvl w:ilvl="1" w:tplc="08E462BA">
      <w:start w:val="1"/>
      <w:numFmt w:val="bullet"/>
      <w:lvlText w:val="–"/>
      <w:lvlJc w:val="left"/>
      <w:pPr>
        <w:tabs>
          <w:tab w:val="num" w:pos="1440"/>
        </w:tabs>
        <w:ind w:left="1440" w:hanging="360"/>
      </w:pPr>
      <w:rPr>
        <w:rFonts w:ascii="Times New Roman" w:hAnsi="Times New Roman" w:hint="default"/>
      </w:rPr>
    </w:lvl>
    <w:lvl w:ilvl="2" w:tplc="D72661E6" w:tentative="1">
      <w:start w:val="1"/>
      <w:numFmt w:val="bullet"/>
      <w:lvlText w:val="–"/>
      <w:lvlJc w:val="left"/>
      <w:pPr>
        <w:tabs>
          <w:tab w:val="num" w:pos="2160"/>
        </w:tabs>
        <w:ind w:left="2160" w:hanging="360"/>
      </w:pPr>
      <w:rPr>
        <w:rFonts w:ascii="Times New Roman" w:hAnsi="Times New Roman" w:hint="default"/>
      </w:rPr>
    </w:lvl>
    <w:lvl w:ilvl="3" w:tplc="0916CB0A" w:tentative="1">
      <w:start w:val="1"/>
      <w:numFmt w:val="bullet"/>
      <w:lvlText w:val="–"/>
      <w:lvlJc w:val="left"/>
      <w:pPr>
        <w:tabs>
          <w:tab w:val="num" w:pos="2880"/>
        </w:tabs>
        <w:ind w:left="2880" w:hanging="360"/>
      </w:pPr>
      <w:rPr>
        <w:rFonts w:ascii="Times New Roman" w:hAnsi="Times New Roman" w:hint="default"/>
      </w:rPr>
    </w:lvl>
    <w:lvl w:ilvl="4" w:tplc="FCB09916" w:tentative="1">
      <w:start w:val="1"/>
      <w:numFmt w:val="bullet"/>
      <w:lvlText w:val="–"/>
      <w:lvlJc w:val="left"/>
      <w:pPr>
        <w:tabs>
          <w:tab w:val="num" w:pos="3600"/>
        </w:tabs>
        <w:ind w:left="3600" w:hanging="360"/>
      </w:pPr>
      <w:rPr>
        <w:rFonts w:ascii="Times New Roman" w:hAnsi="Times New Roman" w:hint="default"/>
      </w:rPr>
    </w:lvl>
    <w:lvl w:ilvl="5" w:tplc="5D3C3216" w:tentative="1">
      <w:start w:val="1"/>
      <w:numFmt w:val="bullet"/>
      <w:lvlText w:val="–"/>
      <w:lvlJc w:val="left"/>
      <w:pPr>
        <w:tabs>
          <w:tab w:val="num" w:pos="4320"/>
        </w:tabs>
        <w:ind w:left="4320" w:hanging="360"/>
      </w:pPr>
      <w:rPr>
        <w:rFonts w:ascii="Times New Roman" w:hAnsi="Times New Roman" w:hint="default"/>
      </w:rPr>
    </w:lvl>
    <w:lvl w:ilvl="6" w:tplc="F376A35A" w:tentative="1">
      <w:start w:val="1"/>
      <w:numFmt w:val="bullet"/>
      <w:lvlText w:val="–"/>
      <w:lvlJc w:val="left"/>
      <w:pPr>
        <w:tabs>
          <w:tab w:val="num" w:pos="5040"/>
        </w:tabs>
        <w:ind w:left="5040" w:hanging="360"/>
      </w:pPr>
      <w:rPr>
        <w:rFonts w:ascii="Times New Roman" w:hAnsi="Times New Roman" w:hint="default"/>
      </w:rPr>
    </w:lvl>
    <w:lvl w:ilvl="7" w:tplc="46A0C1E8" w:tentative="1">
      <w:start w:val="1"/>
      <w:numFmt w:val="bullet"/>
      <w:lvlText w:val="–"/>
      <w:lvlJc w:val="left"/>
      <w:pPr>
        <w:tabs>
          <w:tab w:val="num" w:pos="5760"/>
        </w:tabs>
        <w:ind w:left="5760" w:hanging="360"/>
      </w:pPr>
      <w:rPr>
        <w:rFonts w:ascii="Times New Roman" w:hAnsi="Times New Roman" w:hint="default"/>
      </w:rPr>
    </w:lvl>
    <w:lvl w:ilvl="8" w:tplc="8D0C85E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603D58"/>
    <w:multiLevelType w:val="hybridMultilevel"/>
    <w:tmpl w:val="9A0EA712"/>
    <w:lvl w:ilvl="0" w:tplc="293E72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66A7235"/>
    <w:multiLevelType w:val="hybridMultilevel"/>
    <w:tmpl w:val="69A41EAE"/>
    <w:lvl w:ilvl="0" w:tplc="6EF4EFD4">
      <w:start w:val="1"/>
      <w:numFmt w:val="bullet"/>
      <w:lvlText w:val="•"/>
      <w:lvlJc w:val="left"/>
      <w:pPr>
        <w:tabs>
          <w:tab w:val="num" w:pos="720"/>
        </w:tabs>
        <w:ind w:left="720" w:hanging="360"/>
      </w:pPr>
      <w:rPr>
        <w:rFonts w:ascii="Arial" w:hAnsi="Arial" w:hint="default"/>
      </w:rPr>
    </w:lvl>
    <w:lvl w:ilvl="1" w:tplc="24DC9890" w:tentative="1">
      <w:start w:val="1"/>
      <w:numFmt w:val="bullet"/>
      <w:lvlText w:val="•"/>
      <w:lvlJc w:val="left"/>
      <w:pPr>
        <w:tabs>
          <w:tab w:val="num" w:pos="1440"/>
        </w:tabs>
        <w:ind w:left="1440" w:hanging="360"/>
      </w:pPr>
      <w:rPr>
        <w:rFonts w:ascii="Arial" w:hAnsi="Arial" w:hint="default"/>
      </w:rPr>
    </w:lvl>
    <w:lvl w:ilvl="2" w:tplc="674C50E8" w:tentative="1">
      <w:start w:val="1"/>
      <w:numFmt w:val="bullet"/>
      <w:lvlText w:val="•"/>
      <w:lvlJc w:val="left"/>
      <w:pPr>
        <w:tabs>
          <w:tab w:val="num" w:pos="2160"/>
        </w:tabs>
        <w:ind w:left="2160" w:hanging="360"/>
      </w:pPr>
      <w:rPr>
        <w:rFonts w:ascii="Arial" w:hAnsi="Arial" w:hint="default"/>
      </w:rPr>
    </w:lvl>
    <w:lvl w:ilvl="3" w:tplc="69FC717E" w:tentative="1">
      <w:start w:val="1"/>
      <w:numFmt w:val="bullet"/>
      <w:lvlText w:val="•"/>
      <w:lvlJc w:val="left"/>
      <w:pPr>
        <w:tabs>
          <w:tab w:val="num" w:pos="2880"/>
        </w:tabs>
        <w:ind w:left="2880" w:hanging="360"/>
      </w:pPr>
      <w:rPr>
        <w:rFonts w:ascii="Arial" w:hAnsi="Arial" w:hint="default"/>
      </w:rPr>
    </w:lvl>
    <w:lvl w:ilvl="4" w:tplc="546656BA" w:tentative="1">
      <w:start w:val="1"/>
      <w:numFmt w:val="bullet"/>
      <w:lvlText w:val="•"/>
      <w:lvlJc w:val="left"/>
      <w:pPr>
        <w:tabs>
          <w:tab w:val="num" w:pos="3600"/>
        </w:tabs>
        <w:ind w:left="3600" w:hanging="360"/>
      </w:pPr>
      <w:rPr>
        <w:rFonts w:ascii="Arial" w:hAnsi="Arial" w:hint="default"/>
      </w:rPr>
    </w:lvl>
    <w:lvl w:ilvl="5" w:tplc="AA3A17F0" w:tentative="1">
      <w:start w:val="1"/>
      <w:numFmt w:val="bullet"/>
      <w:lvlText w:val="•"/>
      <w:lvlJc w:val="left"/>
      <w:pPr>
        <w:tabs>
          <w:tab w:val="num" w:pos="4320"/>
        </w:tabs>
        <w:ind w:left="4320" w:hanging="360"/>
      </w:pPr>
      <w:rPr>
        <w:rFonts w:ascii="Arial" w:hAnsi="Arial" w:hint="default"/>
      </w:rPr>
    </w:lvl>
    <w:lvl w:ilvl="6" w:tplc="972CD85E" w:tentative="1">
      <w:start w:val="1"/>
      <w:numFmt w:val="bullet"/>
      <w:lvlText w:val="•"/>
      <w:lvlJc w:val="left"/>
      <w:pPr>
        <w:tabs>
          <w:tab w:val="num" w:pos="5040"/>
        </w:tabs>
        <w:ind w:left="5040" w:hanging="360"/>
      </w:pPr>
      <w:rPr>
        <w:rFonts w:ascii="Arial" w:hAnsi="Arial" w:hint="default"/>
      </w:rPr>
    </w:lvl>
    <w:lvl w:ilvl="7" w:tplc="4312559A" w:tentative="1">
      <w:start w:val="1"/>
      <w:numFmt w:val="bullet"/>
      <w:lvlText w:val="•"/>
      <w:lvlJc w:val="left"/>
      <w:pPr>
        <w:tabs>
          <w:tab w:val="num" w:pos="5760"/>
        </w:tabs>
        <w:ind w:left="5760" w:hanging="360"/>
      </w:pPr>
      <w:rPr>
        <w:rFonts w:ascii="Arial" w:hAnsi="Arial" w:hint="default"/>
      </w:rPr>
    </w:lvl>
    <w:lvl w:ilvl="8" w:tplc="70FE5788" w:tentative="1">
      <w:start w:val="1"/>
      <w:numFmt w:val="bullet"/>
      <w:lvlText w:val="•"/>
      <w:lvlJc w:val="left"/>
      <w:pPr>
        <w:tabs>
          <w:tab w:val="num" w:pos="6480"/>
        </w:tabs>
        <w:ind w:left="6480" w:hanging="360"/>
      </w:pPr>
      <w:rPr>
        <w:rFonts w:ascii="Arial" w:hAnsi="Arial" w:hint="default"/>
      </w:rPr>
    </w:lvl>
  </w:abstractNum>
  <w:abstractNum w:abstractNumId="20">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AAB0C69"/>
    <w:multiLevelType w:val="hybridMultilevel"/>
    <w:tmpl w:val="814EFD54"/>
    <w:lvl w:ilvl="0" w:tplc="46C69A9C">
      <w:start w:val="1"/>
      <w:numFmt w:val="bullet"/>
      <w:lvlText w:val="•"/>
      <w:lvlJc w:val="left"/>
      <w:pPr>
        <w:tabs>
          <w:tab w:val="num" w:pos="720"/>
        </w:tabs>
        <w:ind w:left="720" w:hanging="360"/>
      </w:pPr>
      <w:rPr>
        <w:rFonts w:ascii="Times New Roman" w:hAnsi="Times New Roman" w:hint="default"/>
      </w:rPr>
    </w:lvl>
    <w:lvl w:ilvl="1" w:tplc="C7767146">
      <w:numFmt w:val="none"/>
      <w:lvlText w:val=""/>
      <w:lvlJc w:val="left"/>
      <w:pPr>
        <w:tabs>
          <w:tab w:val="num" w:pos="360"/>
        </w:tabs>
      </w:pPr>
    </w:lvl>
    <w:lvl w:ilvl="2" w:tplc="2A94C332" w:tentative="1">
      <w:start w:val="1"/>
      <w:numFmt w:val="bullet"/>
      <w:lvlText w:val="•"/>
      <w:lvlJc w:val="left"/>
      <w:pPr>
        <w:tabs>
          <w:tab w:val="num" w:pos="2160"/>
        </w:tabs>
        <w:ind w:left="2160" w:hanging="360"/>
      </w:pPr>
      <w:rPr>
        <w:rFonts w:ascii="Times New Roman" w:hAnsi="Times New Roman" w:hint="default"/>
      </w:rPr>
    </w:lvl>
    <w:lvl w:ilvl="3" w:tplc="0B32F45C" w:tentative="1">
      <w:start w:val="1"/>
      <w:numFmt w:val="bullet"/>
      <w:lvlText w:val="•"/>
      <w:lvlJc w:val="left"/>
      <w:pPr>
        <w:tabs>
          <w:tab w:val="num" w:pos="2880"/>
        </w:tabs>
        <w:ind w:left="2880" w:hanging="360"/>
      </w:pPr>
      <w:rPr>
        <w:rFonts w:ascii="Times New Roman" w:hAnsi="Times New Roman" w:hint="default"/>
      </w:rPr>
    </w:lvl>
    <w:lvl w:ilvl="4" w:tplc="F7EC9958" w:tentative="1">
      <w:start w:val="1"/>
      <w:numFmt w:val="bullet"/>
      <w:lvlText w:val="•"/>
      <w:lvlJc w:val="left"/>
      <w:pPr>
        <w:tabs>
          <w:tab w:val="num" w:pos="3600"/>
        </w:tabs>
        <w:ind w:left="3600" w:hanging="360"/>
      </w:pPr>
      <w:rPr>
        <w:rFonts w:ascii="Times New Roman" w:hAnsi="Times New Roman" w:hint="default"/>
      </w:rPr>
    </w:lvl>
    <w:lvl w:ilvl="5" w:tplc="3EEAE1CA" w:tentative="1">
      <w:start w:val="1"/>
      <w:numFmt w:val="bullet"/>
      <w:lvlText w:val="•"/>
      <w:lvlJc w:val="left"/>
      <w:pPr>
        <w:tabs>
          <w:tab w:val="num" w:pos="4320"/>
        </w:tabs>
        <w:ind w:left="4320" w:hanging="360"/>
      </w:pPr>
      <w:rPr>
        <w:rFonts w:ascii="Times New Roman" w:hAnsi="Times New Roman" w:hint="default"/>
      </w:rPr>
    </w:lvl>
    <w:lvl w:ilvl="6" w:tplc="8D324362" w:tentative="1">
      <w:start w:val="1"/>
      <w:numFmt w:val="bullet"/>
      <w:lvlText w:val="•"/>
      <w:lvlJc w:val="left"/>
      <w:pPr>
        <w:tabs>
          <w:tab w:val="num" w:pos="5040"/>
        </w:tabs>
        <w:ind w:left="5040" w:hanging="360"/>
      </w:pPr>
      <w:rPr>
        <w:rFonts w:ascii="Times New Roman" w:hAnsi="Times New Roman" w:hint="default"/>
      </w:rPr>
    </w:lvl>
    <w:lvl w:ilvl="7" w:tplc="863E801A" w:tentative="1">
      <w:start w:val="1"/>
      <w:numFmt w:val="bullet"/>
      <w:lvlText w:val="•"/>
      <w:lvlJc w:val="left"/>
      <w:pPr>
        <w:tabs>
          <w:tab w:val="num" w:pos="5760"/>
        </w:tabs>
        <w:ind w:left="5760" w:hanging="360"/>
      </w:pPr>
      <w:rPr>
        <w:rFonts w:ascii="Times New Roman" w:hAnsi="Times New Roman" w:hint="default"/>
      </w:rPr>
    </w:lvl>
    <w:lvl w:ilvl="8" w:tplc="03F645F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B3F3F9C"/>
    <w:multiLevelType w:val="hybridMultilevel"/>
    <w:tmpl w:val="0DD4DD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22C709E"/>
    <w:multiLevelType w:val="hybridMultilevel"/>
    <w:tmpl w:val="5B867662"/>
    <w:lvl w:ilvl="0" w:tplc="33BCFA90">
      <w:start w:val="1"/>
      <w:numFmt w:val="bullet"/>
      <w:lvlText w:val="–"/>
      <w:lvlJc w:val="left"/>
      <w:pPr>
        <w:tabs>
          <w:tab w:val="num" w:pos="720"/>
        </w:tabs>
        <w:ind w:left="720" w:hanging="360"/>
      </w:pPr>
      <w:rPr>
        <w:rFonts w:ascii="Times New Roman" w:hAnsi="Times New Roman" w:hint="default"/>
      </w:rPr>
    </w:lvl>
    <w:lvl w:ilvl="1" w:tplc="EF2C1358">
      <w:start w:val="1"/>
      <w:numFmt w:val="bullet"/>
      <w:lvlText w:val="–"/>
      <w:lvlJc w:val="left"/>
      <w:pPr>
        <w:tabs>
          <w:tab w:val="num" w:pos="1440"/>
        </w:tabs>
        <w:ind w:left="1440" w:hanging="360"/>
      </w:pPr>
      <w:rPr>
        <w:rFonts w:ascii="Times New Roman" w:hAnsi="Times New Roman" w:hint="default"/>
      </w:rPr>
    </w:lvl>
    <w:lvl w:ilvl="2" w:tplc="95E27216" w:tentative="1">
      <w:start w:val="1"/>
      <w:numFmt w:val="bullet"/>
      <w:lvlText w:val="–"/>
      <w:lvlJc w:val="left"/>
      <w:pPr>
        <w:tabs>
          <w:tab w:val="num" w:pos="2160"/>
        </w:tabs>
        <w:ind w:left="2160" w:hanging="360"/>
      </w:pPr>
      <w:rPr>
        <w:rFonts w:ascii="Times New Roman" w:hAnsi="Times New Roman" w:hint="default"/>
      </w:rPr>
    </w:lvl>
    <w:lvl w:ilvl="3" w:tplc="364448E8" w:tentative="1">
      <w:start w:val="1"/>
      <w:numFmt w:val="bullet"/>
      <w:lvlText w:val="–"/>
      <w:lvlJc w:val="left"/>
      <w:pPr>
        <w:tabs>
          <w:tab w:val="num" w:pos="2880"/>
        </w:tabs>
        <w:ind w:left="2880" w:hanging="360"/>
      </w:pPr>
      <w:rPr>
        <w:rFonts w:ascii="Times New Roman" w:hAnsi="Times New Roman" w:hint="default"/>
      </w:rPr>
    </w:lvl>
    <w:lvl w:ilvl="4" w:tplc="80D63052" w:tentative="1">
      <w:start w:val="1"/>
      <w:numFmt w:val="bullet"/>
      <w:lvlText w:val="–"/>
      <w:lvlJc w:val="left"/>
      <w:pPr>
        <w:tabs>
          <w:tab w:val="num" w:pos="3600"/>
        </w:tabs>
        <w:ind w:left="3600" w:hanging="360"/>
      </w:pPr>
      <w:rPr>
        <w:rFonts w:ascii="Times New Roman" w:hAnsi="Times New Roman" w:hint="default"/>
      </w:rPr>
    </w:lvl>
    <w:lvl w:ilvl="5" w:tplc="14A8B496" w:tentative="1">
      <w:start w:val="1"/>
      <w:numFmt w:val="bullet"/>
      <w:lvlText w:val="–"/>
      <w:lvlJc w:val="left"/>
      <w:pPr>
        <w:tabs>
          <w:tab w:val="num" w:pos="4320"/>
        </w:tabs>
        <w:ind w:left="4320" w:hanging="360"/>
      </w:pPr>
      <w:rPr>
        <w:rFonts w:ascii="Times New Roman" w:hAnsi="Times New Roman" w:hint="default"/>
      </w:rPr>
    </w:lvl>
    <w:lvl w:ilvl="6" w:tplc="6352A14E" w:tentative="1">
      <w:start w:val="1"/>
      <w:numFmt w:val="bullet"/>
      <w:lvlText w:val="–"/>
      <w:lvlJc w:val="left"/>
      <w:pPr>
        <w:tabs>
          <w:tab w:val="num" w:pos="5040"/>
        </w:tabs>
        <w:ind w:left="5040" w:hanging="360"/>
      </w:pPr>
      <w:rPr>
        <w:rFonts w:ascii="Times New Roman" w:hAnsi="Times New Roman" w:hint="default"/>
      </w:rPr>
    </w:lvl>
    <w:lvl w:ilvl="7" w:tplc="A11A05A4" w:tentative="1">
      <w:start w:val="1"/>
      <w:numFmt w:val="bullet"/>
      <w:lvlText w:val="–"/>
      <w:lvlJc w:val="left"/>
      <w:pPr>
        <w:tabs>
          <w:tab w:val="num" w:pos="5760"/>
        </w:tabs>
        <w:ind w:left="5760" w:hanging="360"/>
      </w:pPr>
      <w:rPr>
        <w:rFonts w:ascii="Times New Roman" w:hAnsi="Times New Roman" w:hint="default"/>
      </w:rPr>
    </w:lvl>
    <w:lvl w:ilvl="8" w:tplc="CAD4B1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2C916F7"/>
    <w:multiLevelType w:val="hybridMultilevel"/>
    <w:tmpl w:val="7DC8D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26">
    <w:nsid w:val="65035EF0"/>
    <w:multiLevelType w:val="hybridMultilevel"/>
    <w:tmpl w:val="BFCECC6E"/>
    <w:lvl w:ilvl="0" w:tplc="17603CCC">
      <w:start w:val="1"/>
      <w:numFmt w:val="decimal"/>
      <w:lvlText w:val="%1."/>
      <w:lvlJc w:val="left"/>
      <w:pPr>
        <w:tabs>
          <w:tab w:val="num" w:pos="720"/>
        </w:tabs>
        <w:ind w:left="720" w:hanging="360"/>
      </w:pPr>
    </w:lvl>
    <w:lvl w:ilvl="1" w:tplc="DFBE14CE" w:tentative="1">
      <w:start w:val="1"/>
      <w:numFmt w:val="decimal"/>
      <w:lvlText w:val="%2."/>
      <w:lvlJc w:val="left"/>
      <w:pPr>
        <w:tabs>
          <w:tab w:val="num" w:pos="1440"/>
        </w:tabs>
        <w:ind w:left="1440" w:hanging="360"/>
      </w:pPr>
    </w:lvl>
    <w:lvl w:ilvl="2" w:tplc="A35ED148" w:tentative="1">
      <w:start w:val="1"/>
      <w:numFmt w:val="decimal"/>
      <w:lvlText w:val="%3."/>
      <w:lvlJc w:val="left"/>
      <w:pPr>
        <w:tabs>
          <w:tab w:val="num" w:pos="2160"/>
        </w:tabs>
        <w:ind w:left="2160" w:hanging="360"/>
      </w:pPr>
    </w:lvl>
    <w:lvl w:ilvl="3" w:tplc="50FE9024" w:tentative="1">
      <w:start w:val="1"/>
      <w:numFmt w:val="decimal"/>
      <w:lvlText w:val="%4."/>
      <w:lvlJc w:val="left"/>
      <w:pPr>
        <w:tabs>
          <w:tab w:val="num" w:pos="2880"/>
        </w:tabs>
        <w:ind w:left="2880" w:hanging="360"/>
      </w:pPr>
    </w:lvl>
    <w:lvl w:ilvl="4" w:tplc="3872B5F2" w:tentative="1">
      <w:start w:val="1"/>
      <w:numFmt w:val="decimal"/>
      <w:lvlText w:val="%5."/>
      <w:lvlJc w:val="left"/>
      <w:pPr>
        <w:tabs>
          <w:tab w:val="num" w:pos="3600"/>
        </w:tabs>
        <w:ind w:left="3600" w:hanging="360"/>
      </w:pPr>
    </w:lvl>
    <w:lvl w:ilvl="5" w:tplc="B61AA0CC" w:tentative="1">
      <w:start w:val="1"/>
      <w:numFmt w:val="decimal"/>
      <w:lvlText w:val="%6."/>
      <w:lvlJc w:val="left"/>
      <w:pPr>
        <w:tabs>
          <w:tab w:val="num" w:pos="4320"/>
        </w:tabs>
        <w:ind w:left="4320" w:hanging="360"/>
      </w:pPr>
    </w:lvl>
    <w:lvl w:ilvl="6" w:tplc="5A0C0E72" w:tentative="1">
      <w:start w:val="1"/>
      <w:numFmt w:val="decimal"/>
      <w:lvlText w:val="%7."/>
      <w:lvlJc w:val="left"/>
      <w:pPr>
        <w:tabs>
          <w:tab w:val="num" w:pos="5040"/>
        </w:tabs>
        <w:ind w:left="5040" w:hanging="360"/>
      </w:pPr>
    </w:lvl>
    <w:lvl w:ilvl="7" w:tplc="6A04A0C4" w:tentative="1">
      <w:start w:val="1"/>
      <w:numFmt w:val="decimal"/>
      <w:lvlText w:val="%8."/>
      <w:lvlJc w:val="left"/>
      <w:pPr>
        <w:tabs>
          <w:tab w:val="num" w:pos="5760"/>
        </w:tabs>
        <w:ind w:left="5760" w:hanging="360"/>
      </w:pPr>
    </w:lvl>
    <w:lvl w:ilvl="8" w:tplc="EAD829A0" w:tentative="1">
      <w:start w:val="1"/>
      <w:numFmt w:val="decimal"/>
      <w:lvlText w:val="%9."/>
      <w:lvlJc w:val="left"/>
      <w:pPr>
        <w:tabs>
          <w:tab w:val="num" w:pos="6480"/>
        </w:tabs>
        <w:ind w:left="6480" w:hanging="360"/>
      </w:pPr>
    </w:lvl>
  </w:abstractNum>
  <w:abstractNum w:abstractNumId="27">
    <w:nsid w:val="66150867"/>
    <w:multiLevelType w:val="hybridMultilevel"/>
    <w:tmpl w:val="07E2D284"/>
    <w:lvl w:ilvl="0" w:tplc="9B046DE6">
      <w:start w:val="1"/>
      <w:numFmt w:val="bullet"/>
      <w:lvlText w:val="•"/>
      <w:lvlJc w:val="left"/>
      <w:pPr>
        <w:tabs>
          <w:tab w:val="num" w:pos="720"/>
        </w:tabs>
        <w:ind w:left="720" w:hanging="360"/>
      </w:pPr>
      <w:rPr>
        <w:rFonts w:ascii="Arial" w:hAnsi="Arial" w:hint="default"/>
      </w:rPr>
    </w:lvl>
    <w:lvl w:ilvl="1" w:tplc="A54CBC9A" w:tentative="1">
      <w:start w:val="1"/>
      <w:numFmt w:val="bullet"/>
      <w:lvlText w:val="•"/>
      <w:lvlJc w:val="left"/>
      <w:pPr>
        <w:tabs>
          <w:tab w:val="num" w:pos="1440"/>
        </w:tabs>
        <w:ind w:left="1440" w:hanging="360"/>
      </w:pPr>
      <w:rPr>
        <w:rFonts w:ascii="Arial" w:hAnsi="Arial" w:hint="default"/>
      </w:rPr>
    </w:lvl>
    <w:lvl w:ilvl="2" w:tplc="F87C4834" w:tentative="1">
      <w:start w:val="1"/>
      <w:numFmt w:val="bullet"/>
      <w:lvlText w:val="•"/>
      <w:lvlJc w:val="left"/>
      <w:pPr>
        <w:tabs>
          <w:tab w:val="num" w:pos="2160"/>
        </w:tabs>
        <w:ind w:left="2160" w:hanging="360"/>
      </w:pPr>
      <w:rPr>
        <w:rFonts w:ascii="Arial" w:hAnsi="Arial" w:hint="default"/>
      </w:rPr>
    </w:lvl>
    <w:lvl w:ilvl="3" w:tplc="796EEE52" w:tentative="1">
      <w:start w:val="1"/>
      <w:numFmt w:val="bullet"/>
      <w:lvlText w:val="•"/>
      <w:lvlJc w:val="left"/>
      <w:pPr>
        <w:tabs>
          <w:tab w:val="num" w:pos="2880"/>
        </w:tabs>
        <w:ind w:left="2880" w:hanging="360"/>
      </w:pPr>
      <w:rPr>
        <w:rFonts w:ascii="Arial" w:hAnsi="Arial" w:hint="default"/>
      </w:rPr>
    </w:lvl>
    <w:lvl w:ilvl="4" w:tplc="4F0A89A6" w:tentative="1">
      <w:start w:val="1"/>
      <w:numFmt w:val="bullet"/>
      <w:lvlText w:val="•"/>
      <w:lvlJc w:val="left"/>
      <w:pPr>
        <w:tabs>
          <w:tab w:val="num" w:pos="3600"/>
        </w:tabs>
        <w:ind w:left="3600" w:hanging="360"/>
      </w:pPr>
      <w:rPr>
        <w:rFonts w:ascii="Arial" w:hAnsi="Arial" w:hint="default"/>
      </w:rPr>
    </w:lvl>
    <w:lvl w:ilvl="5" w:tplc="3E606D16" w:tentative="1">
      <w:start w:val="1"/>
      <w:numFmt w:val="bullet"/>
      <w:lvlText w:val="•"/>
      <w:lvlJc w:val="left"/>
      <w:pPr>
        <w:tabs>
          <w:tab w:val="num" w:pos="4320"/>
        </w:tabs>
        <w:ind w:left="4320" w:hanging="360"/>
      </w:pPr>
      <w:rPr>
        <w:rFonts w:ascii="Arial" w:hAnsi="Arial" w:hint="default"/>
      </w:rPr>
    </w:lvl>
    <w:lvl w:ilvl="6" w:tplc="5A281BCC" w:tentative="1">
      <w:start w:val="1"/>
      <w:numFmt w:val="bullet"/>
      <w:lvlText w:val="•"/>
      <w:lvlJc w:val="left"/>
      <w:pPr>
        <w:tabs>
          <w:tab w:val="num" w:pos="5040"/>
        </w:tabs>
        <w:ind w:left="5040" w:hanging="360"/>
      </w:pPr>
      <w:rPr>
        <w:rFonts w:ascii="Arial" w:hAnsi="Arial" w:hint="default"/>
      </w:rPr>
    </w:lvl>
    <w:lvl w:ilvl="7" w:tplc="D52A5AE0" w:tentative="1">
      <w:start w:val="1"/>
      <w:numFmt w:val="bullet"/>
      <w:lvlText w:val="•"/>
      <w:lvlJc w:val="left"/>
      <w:pPr>
        <w:tabs>
          <w:tab w:val="num" w:pos="5760"/>
        </w:tabs>
        <w:ind w:left="5760" w:hanging="360"/>
      </w:pPr>
      <w:rPr>
        <w:rFonts w:ascii="Arial" w:hAnsi="Arial" w:hint="default"/>
      </w:rPr>
    </w:lvl>
    <w:lvl w:ilvl="8" w:tplc="D076BE06" w:tentative="1">
      <w:start w:val="1"/>
      <w:numFmt w:val="bullet"/>
      <w:lvlText w:val="•"/>
      <w:lvlJc w:val="left"/>
      <w:pPr>
        <w:tabs>
          <w:tab w:val="num" w:pos="6480"/>
        </w:tabs>
        <w:ind w:left="6480" w:hanging="360"/>
      </w:pPr>
      <w:rPr>
        <w:rFonts w:ascii="Arial" w:hAnsi="Arial" w:hint="default"/>
      </w:rPr>
    </w:lvl>
  </w:abstractNum>
  <w:abstractNum w:abstractNumId="28">
    <w:nsid w:val="6EDB18B0"/>
    <w:multiLevelType w:val="hybridMultilevel"/>
    <w:tmpl w:val="772EAFBC"/>
    <w:lvl w:ilvl="0" w:tplc="E9D2CA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EF4496E"/>
    <w:multiLevelType w:val="hybridMultilevel"/>
    <w:tmpl w:val="98D0E732"/>
    <w:lvl w:ilvl="0" w:tplc="F5DA2DA0">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65C01F7"/>
    <w:multiLevelType w:val="hybridMultilevel"/>
    <w:tmpl w:val="02B40EF6"/>
    <w:lvl w:ilvl="0" w:tplc="89608C62">
      <w:start w:val="1"/>
      <w:numFmt w:val="upp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startOverride w:val="1"/>
    </w:lvlOverride>
  </w:num>
  <w:num w:numId="2">
    <w:abstractNumId w:val="22"/>
  </w:num>
  <w:num w:numId="3">
    <w:abstractNumId w:val="5"/>
  </w:num>
  <w:num w:numId="4">
    <w:abstractNumId w:val="0"/>
  </w:num>
  <w:num w:numId="5">
    <w:abstractNumId w:val="25"/>
  </w:num>
  <w:num w:numId="6">
    <w:abstractNumId w:val="25"/>
    <w:lvlOverride w:ilvl="0">
      <w:startOverride w:val="1"/>
    </w:lvlOverride>
  </w:num>
  <w:num w:numId="7">
    <w:abstractNumId w:val="3"/>
  </w:num>
  <w:num w:numId="8">
    <w:abstractNumId w:val="8"/>
  </w:num>
  <w:num w:numId="9">
    <w:abstractNumId w:val="13"/>
  </w:num>
  <w:num w:numId="10">
    <w:abstractNumId w:val="18"/>
  </w:num>
  <w:num w:numId="11">
    <w:abstractNumId w:val="29"/>
  </w:num>
  <w:num w:numId="12">
    <w:abstractNumId w:val="2"/>
  </w:num>
  <w:num w:numId="13">
    <w:abstractNumId w:val="2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2"/>
  </w:num>
  <w:num w:numId="17">
    <w:abstractNumId w:val="30"/>
  </w:num>
  <w:num w:numId="18">
    <w:abstractNumId w:val="14"/>
  </w:num>
  <w:num w:numId="19">
    <w:abstractNumId w:val="6"/>
  </w:num>
  <w:num w:numId="20">
    <w:abstractNumId w:val="1"/>
  </w:num>
  <w:num w:numId="21">
    <w:abstractNumId w:val="4"/>
  </w:num>
  <w:num w:numId="22">
    <w:abstractNumId w:val="24"/>
  </w:num>
  <w:num w:numId="23">
    <w:abstractNumId w:val="16"/>
  </w:num>
  <w:num w:numId="24">
    <w:abstractNumId w:val="9"/>
  </w:num>
  <w:num w:numId="25">
    <w:abstractNumId w:val="17"/>
  </w:num>
  <w:num w:numId="26">
    <w:abstractNumId w:val="7"/>
  </w:num>
  <w:num w:numId="27">
    <w:abstractNumId w:val="23"/>
  </w:num>
  <w:num w:numId="28">
    <w:abstractNumId w:val="11"/>
  </w:num>
  <w:num w:numId="29">
    <w:abstractNumId w:val="21"/>
  </w:num>
  <w:num w:numId="30">
    <w:abstractNumId w:val="19"/>
  </w:num>
  <w:num w:numId="31">
    <w:abstractNumId w:val="26"/>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DC"/>
    <w:rsid w:val="000264AD"/>
    <w:rsid w:val="00027ACB"/>
    <w:rsid w:val="000552B5"/>
    <w:rsid w:val="00087323"/>
    <w:rsid w:val="000C4D68"/>
    <w:rsid w:val="000D6880"/>
    <w:rsid w:val="000E1D49"/>
    <w:rsid w:val="00134827"/>
    <w:rsid w:val="001D3E95"/>
    <w:rsid w:val="001D77C2"/>
    <w:rsid w:val="001F4664"/>
    <w:rsid w:val="001F50CD"/>
    <w:rsid w:val="00222F35"/>
    <w:rsid w:val="00231867"/>
    <w:rsid w:val="002823CB"/>
    <w:rsid w:val="00286EB9"/>
    <w:rsid w:val="002A3D62"/>
    <w:rsid w:val="002E75B0"/>
    <w:rsid w:val="002F7736"/>
    <w:rsid w:val="00317365"/>
    <w:rsid w:val="0032194D"/>
    <w:rsid w:val="00334BA9"/>
    <w:rsid w:val="00335F39"/>
    <w:rsid w:val="00341A8B"/>
    <w:rsid w:val="00343086"/>
    <w:rsid w:val="00346E5A"/>
    <w:rsid w:val="00351CA9"/>
    <w:rsid w:val="0036605D"/>
    <w:rsid w:val="00372DDD"/>
    <w:rsid w:val="00373EC6"/>
    <w:rsid w:val="0037627C"/>
    <w:rsid w:val="00391989"/>
    <w:rsid w:val="003B66FA"/>
    <w:rsid w:val="00421366"/>
    <w:rsid w:val="00426630"/>
    <w:rsid w:val="00465C3D"/>
    <w:rsid w:val="004B3F4A"/>
    <w:rsid w:val="005240A6"/>
    <w:rsid w:val="00594D47"/>
    <w:rsid w:val="005B22F7"/>
    <w:rsid w:val="005F1F47"/>
    <w:rsid w:val="00601EDF"/>
    <w:rsid w:val="00612477"/>
    <w:rsid w:val="00640FD2"/>
    <w:rsid w:val="00681DE8"/>
    <w:rsid w:val="00691B48"/>
    <w:rsid w:val="006A226A"/>
    <w:rsid w:val="006C6EED"/>
    <w:rsid w:val="007117F2"/>
    <w:rsid w:val="00723D93"/>
    <w:rsid w:val="00731EF1"/>
    <w:rsid w:val="00796FB5"/>
    <w:rsid w:val="007B734C"/>
    <w:rsid w:val="007D5F1D"/>
    <w:rsid w:val="00806AED"/>
    <w:rsid w:val="00810DD9"/>
    <w:rsid w:val="00826B7D"/>
    <w:rsid w:val="00865868"/>
    <w:rsid w:val="0088321D"/>
    <w:rsid w:val="00883CEE"/>
    <w:rsid w:val="00892F1E"/>
    <w:rsid w:val="008A0905"/>
    <w:rsid w:val="008A16DC"/>
    <w:rsid w:val="008C7A65"/>
    <w:rsid w:val="008E10A7"/>
    <w:rsid w:val="008E20C6"/>
    <w:rsid w:val="008F47A3"/>
    <w:rsid w:val="008F5301"/>
    <w:rsid w:val="009260A4"/>
    <w:rsid w:val="00927318"/>
    <w:rsid w:val="009304EF"/>
    <w:rsid w:val="00943B6F"/>
    <w:rsid w:val="00951812"/>
    <w:rsid w:val="00972A66"/>
    <w:rsid w:val="009938DD"/>
    <w:rsid w:val="009C451D"/>
    <w:rsid w:val="009E4486"/>
    <w:rsid w:val="00A11E78"/>
    <w:rsid w:val="00A224E4"/>
    <w:rsid w:val="00A53C98"/>
    <w:rsid w:val="00A74DC1"/>
    <w:rsid w:val="00A76521"/>
    <w:rsid w:val="00A77ACB"/>
    <w:rsid w:val="00A81919"/>
    <w:rsid w:val="00A87812"/>
    <w:rsid w:val="00A92206"/>
    <w:rsid w:val="00AC75FB"/>
    <w:rsid w:val="00AE3156"/>
    <w:rsid w:val="00B25C2D"/>
    <w:rsid w:val="00B304DC"/>
    <w:rsid w:val="00B560D6"/>
    <w:rsid w:val="00B645CD"/>
    <w:rsid w:val="00B732F4"/>
    <w:rsid w:val="00B84152"/>
    <w:rsid w:val="00B911EA"/>
    <w:rsid w:val="00BA4590"/>
    <w:rsid w:val="00BC1160"/>
    <w:rsid w:val="00BC2559"/>
    <w:rsid w:val="00BC658B"/>
    <w:rsid w:val="00BE3CF6"/>
    <w:rsid w:val="00BF13AC"/>
    <w:rsid w:val="00C073C4"/>
    <w:rsid w:val="00C454B1"/>
    <w:rsid w:val="00C50E36"/>
    <w:rsid w:val="00C64144"/>
    <w:rsid w:val="00C840E9"/>
    <w:rsid w:val="00CE4B04"/>
    <w:rsid w:val="00CF7D57"/>
    <w:rsid w:val="00D1755C"/>
    <w:rsid w:val="00D223C6"/>
    <w:rsid w:val="00D82EE9"/>
    <w:rsid w:val="00D875A3"/>
    <w:rsid w:val="00D9301E"/>
    <w:rsid w:val="00DA7DDE"/>
    <w:rsid w:val="00DB445B"/>
    <w:rsid w:val="00E0786C"/>
    <w:rsid w:val="00E536A3"/>
    <w:rsid w:val="00E81E5F"/>
    <w:rsid w:val="00E94023"/>
    <w:rsid w:val="00EB4E45"/>
    <w:rsid w:val="00EC433E"/>
    <w:rsid w:val="00ED5880"/>
    <w:rsid w:val="00EF0737"/>
    <w:rsid w:val="00F06686"/>
    <w:rsid w:val="00F27F18"/>
    <w:rsid w:val="00F30D91"/>
    <w:rsid w:val="00F43FB0"/>
    <w:rsid w:val="00FE6A5A"/>
    <w:rsid w:val="00FF61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4DC"/>
    <w:rPr>
      <w:rFonts w:eastAsia="Times New Roman"/>
      <w:sz w:val="24"/>
      <w:lang w:val="en-US" w:eastAsia="en-US"/>
    </w:rPr>
  </w:style>
  <w:style w:type="paragraph" w:styleId="Heading1">
    <w:name w:val="heading 1"/>
    <w:basedOn w:val="Normal"/>
    <w:next w:val="Normal"/>
    <w:qFormat/>
    <w:rsid w:val="008E20C6"/>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E20C6"/>
    <w:pPr>
      <w:jc w:val="both"/>
    </w:pPr>
    <w:rPr>
      <w:snapToGrid w:val="0"/>
      <w:lang w:val="en-GB"/>
    </w:rPr>
  </w:style>
  <w:style w:type="paragraph" w:styleId="Header">
    <w:name w:val="header"/>
    <w:basedOn w:val="Normal"/>
    <w:rsid w:val="008E20C6"/>
    <w:pPr>
      <w:tabs>
        <w:tab w:val="center" w:pos="4153"/>
        <w:tab w:val="right" w:pos="8306"/>
      </w:tabs>
    </w:pPr>
    <w:rPr>
      <w:lang w:val="en-GB"/>
    </w:rPr>
  </w:style>
  <w:style w:type="paragraph" w:styleId="Footer">
    <w:name w:val="footer"/>
    <w:basedOn w:val="Normal"/>
    <w:rsid w:val="008E20C6"/>
    <w:pPr>
      <w:tabs>
        <w:tab w:val="center" w:pos="4153"/>
        <w:tab w:val="right" w:pos="8306"/>
      </w:tabs>
    </w:pPr>
    <w:rPr>
      <w:lang w:val="en-GB"/>
    </w:rPr>
  </w:style>
  <w:style w:type="character" w:styleId="PageNumber">
    <w:name w:val="page number"/>
    <w:basedOn w:val="DefaultParagraphFont"/>
    <w:rsid w:val="008E20C6"/>
  </w:style>
  <w:style w:type="paragraph" w:styleId="BodyTextIndent">
    <w:name w:val="Body Text Indent"/>
    <w:basedOn w:val="Normal"/>
    <w:rsid w:val="00681DE8"/>
    <w:pPr>
      <w:spacing w:after="120"/>
      <w:ind w:left="283"/>
    </w:pPr>
  </w:style>
  <w:style w:type="paragraph" w:customStyle="1" w:styleId="Bodytextnumbered">
    <w:name w:val="Body text numbered"/>
    <w:basedOn w:val="Normal"/>
    <w:rsid w:val="002A3D62"/>
    <w:pPr>
      <w:numPr>
        <w:numId w:val="5"/>
      </w:numPr>
      <w:ind w:right="723"/>
    </w:pPr>
    <w:rPr>
      <w:rFonts w:ascii="Arial" w:hAnsi="Arial" w:cs="Arial"/>
      <w:sz w:val="20"/>
      <w:lang w:val="en-GB"/>
    </w:rPr>
  </w:style>
  <w:style w:type="table" w:styleId="TableGrid">
    <w:name w:val="Table Grid"/>
    <w:basedOn w:val="TableNormal"/>
    <w:rsid w:val="002A3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LEFT">
    <w:name w:val="Body Text-LEFT"/>
    <w:basedOn w:val="BodyText"/>
    <w:rsid w:val="002A3D62"/>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TOC1">
    <w:name w:val="toc 1"/>
    <w:basedOn w:val="Normal"/>
    <w:next w:val="Normal"/>
    <w:autoRedefine/>
    <w:semiHidden/>
    <w:rsid w:val="009E4486"/>
    <w:pPr>
      <w:tabs>
        <w:tab w:val="right" w:leader="dot" w:pos="8302"/>
      </w:tabs>
    </w:pPr>
    <w:rPr>
      <w:rFonts w:ascii="Arial" w:eastAsia="SimSun" w:hAnsi="Arial"/>
      <w:noProof/>
      <w:color w:val="000000"/>
      <w:sz w:val="20"/>
      <w:szCs w:val="24"/>
      <w:lang w:val="en-GB" w:eastAsia="zh-CN"/>
    </w:rPr>
  </w:style>
  <w:style w:type="paragraph" w:styleId="BalloonText">
    <w:name w:val="Balloon Text"/>
    <w:basedOn w:val="Normal"/>
    <w:semiHidden/>
    <w:rsid w:val="00D9301E"/>
    <w:rPr>
      <w:rFonts w:ascii="Tahoma" w:hAnsi="Tahoma" w:cs="Tahoma"/>
      <w:sz w:val="16"/>
      <w:szCs w:val="16"/>
    </w:rPr>
  </w:style>
  <w:style w:type="character" w:styleId="Hyperlink">
    <w:name w:val="Hyperlink"/>
    <w:rsid w:val="00D9301E"/>
    <w:rPr>
      <w:color w:val="0000FF"/>
      <w:u w:val="single"/>
    </w:rPr>
  </w:style>
  <w:style w:type="paragraph" w:styleId="ListParagraph">
    <w:name w:val="List Paragraph"/>
    <w:basedOn w:val="Normal"/>
    <w:uiPriority w:val="34"/>
    <w:qFormat/>
    <w:rsid w:val="00334BA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4DC"/>
    <w:rPr>
      <w:rFonts w:eastAsia="Times New Roman"/>
      <w:sz w:val="24"/>
      <w:lang w:val="en-US" w:eastAsia="en-US"/>
    </w:rPr>
  </w:style>
  <w:style w:type="paragraph" w:styleId="Heading1">
    <w:name w:val="heading 1"/>
    <w:basedOn w:val="Normal"/>
    <w:next w:val="Normal"/>
    <w:qFormat/>
    <w:rsid w:val="008E20C6"/>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E20C6"/>
    <w:pPr>
      <w:jc w:val="both"/>
    </w:pPr>
    <w:rPr>
      <w:snapToGrid w:val="0"/>
      <w:lang w:val="en-GB"/>
    </w:rPr>
  </w:style>
  <w:style w:type="paragraph" w:styleId="Header">
    <w:name w:val="header"/>
    <w:basedOn w:val="Normal"/>
    <w:rsid w:val="008E20C6"/>
    <w:pPr>
      <w:tabs>
        <w:tab w:val="center" w:pos="4153"/>
        <w:tab w:val="right" w:pos="8306"/>
      </w:tabs>
    </w:pPr>
    <w:rPr>
      <w:lang w:val="en-GB"/>
    </w:rPr>
  </w:style>
  <w:style w:type="paragraph" w:styleId="Footer">
    <w:name w:val="footer"/>
    <w:basedOn w:val="Normal"/>
    <w:rsid w:val="008E20C6"/>
    <w:pPr>
      <w:tabs>
        <w:tab w:val="center" w:pos="4153"/>
        <w:tab w:val="right" w:pos="8306"/>
      </w:tabs>
    </w:pPr>
    <w:rPr>
      <w:lang w:val="en-GB"/>
    </w:rPr>
  </w:style>
  <w:style w:type="character" w:styleId="PageNumber">
    <w:name w:val="page number"/>
    <w:basedOn w:val="DefaultParagraphFont"/>
    <w:rsid w:val="008E20C6"/>
  </w:style>
  <w:style w:type="paragraph" w:styleId="BodyTextIndent">
    <w:name w:val="Body Text Indent"/>
    <w:basedOn w:val="Normal"/>
    <w:rsid w:val="00681DE8"/>
    <w:pPr>
      <w:spacing w:after="120"/>
      <w:ind w:left="283"/>
    </w:pPr>
  </w:style>
  <w:style w:type="paragraph" w:customStyle="1" w:styleId="Bodytextnumbered">
    <w:name w:val="Body text numbered"/>
    <w:basedOn w:val="Normal"/>
    <w:rsid w:val="002A3D62"/>
    <w:pPr>
      <w:numPr>
        <w:numId w:val="5"/>
      </w:numPr>
      <w:ind w:right="723"/>
    </w:pPr>
    <w:rPr>
      <w:rFonts w:ascii="Arial" w:hAnsi="Arial" w:cs="Arial"/>
      <w:sz w:val="20"/>
      <w:lang w:val="en-GB"/>
    </w:rPr>
  </w:style>
  <w:style w:type="table" w:styleId="TableGrid">
    <w:name w:val="Table Grid"/>
    <w:basedOn w:val="TableNormal"/>
    <w:rsid w:val="002A3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LEFT">
    <w:name w:val="Body Text-LEFT"/>
    <w:basedOn w:val="BodyText"/>
    <w:rsid w:val="002A3D62"/>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TOC1">
    <w:name w:val="toc 1"/>
    <w:basedOn w:val="Normal"/>
    <w:next w:val="Normal"/>
    <w:autoRedefine/>
    <w:semiHidden/>
    <w:rsid w:val="009E4486"/>
    <w:pPr>
      <w:tabs>
        <w:tab w:val="right" w:leader="dot" w:pos="8302"/>
      </w:tabs>
    </w:pPr>
    <w:rPr>
      <w:rFonts w:ascii="Arial" w:eastAsia="SimSun" w:hAnsi="Arial"/>
      <w:noProof/>
      <w:color w:val="000000"/>
      <w:sz w:val="20"/>
      <w:szCs w:val="24"/>
      <w:lang w:val="en-GB" w:eastAsia="zh-CN"/>
    </w:rPr>
  </w:style>
  <w:style w:type="paragraph" w:styleId="BalloonText">
    <w:name w:val="Balloon Text"/>
    <w:basedOn w:val="Normal"/>
    <w:semiHidden/>
    <w:rsid w:val="00D9301E"/>
    <w:rPr>
      <w:rFonts w:ascii="Tahoma" w:hAnsi="Tahoma" w:cs="Tahoma"/>
      <w:sz w:val="16"/>
      <w:szCs w:val="16"/>
    </w:rPr>
  </w:style>
  <w:style w:type="character" w:styleId="Hyperlink">
    <w:name w:val="Hyperlink"/>
    <w:rsid w:val="00D9301E"/>
    <w:rPr>
      <w:color w:val="0000FF"/>
      <w:u w:val="single"/>
    </w:rPr>
  </w:style>
  <w:style w:type="paragraph" w:styleId="ListParagraph">
    <w:name w:val="List Paragraph"/>
    <w:basedOn w:val="Normal"/>
    <w:uiPriority w:val="34"/>
    <w:qFormat/>
    <w:rsid w:val="00334B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63310">
      <w:bodyDiv w:val="1"/>
      <w:marLeft w:val="0"/>
      <w:marRight w:val="0"/>
      <w:marTop w:val="0"/>
      <w:marBottom w:val="0"/>
      <w:divBdr>
        <w:top w:val="none" w:sz="0" w:space="0" w:color="auto"/>
        <w:left w:val="none" w:sz="0" w:space="0" w:color="auto"/>
        <w:bottom w:val="none" w:sz="0" w:space="0" w:color="auto"/>
        <w:right w:val="none" w:sz="0" w:space="0" w:color="auto"/>
      </w:divBdr>
      <w:divsChild>
        <w:div w:id="1350447774">
          <w:marLeft w:val="547"/>
          <w:marRight w:val="0"/>
          <w:marTop w:val="0"/>
          <w:marBottom w:val="283"/>
          <w:divBdr>
            <w:top w:val="none" w:sz="0" w:space="0" w:color="auto"/>
            <w:left w:val="none" w:sz="0" w:space="0" w:color="auto"/>
            <w:bottom w:val="none" w:sz="0" w:space="0" w:color="auto"/>
            <w:right w:val="none" w:sz="0" w:space="0" w:color="auto"/>
          </w:divBdr>
        </w:div>
        <w:div w:id="1154833255">
          <w:marLeft w:val="547"/>
          <w:marRight w:val="0"/>
          <w:marTop w:val="0"/>
          <w:marBottom w:val="283"/>
          <w:divBdr>
            <w:top w:val="none" w:sz="0" w:space="0" w:color="auto"/>
            <w:left w:val="none" w:sz="0" w:space="0" w:color="auto"/>
            <w:bottom w:val="none" w:sz="0" w:space="0" w:color="auto"/>
            <w:right w:val="none" w:sz="0" w:space="0" w:color="auto"/>
          </w:divBdr>
        </w:div>
        <w:div w:id="1109931326">
          <w:marLeft w:val="1166"/>
          <w:marRight w:val="0"/>
          <w:marTop w:val="0"/>
          <w:marBottom w:val="225"/>
          <w:divBdr>
            <w:top w:val="none" w:sz="0" w:space="0" w:color="auto"/>
            <w:left w:val="none" w:sz="0" w:space="0" w:color="auto"/>
            <w:bottom w:val="none" w:sz="0" w:space="0" w:color="auto"/>
            <w:right w:val="none" w:sz="0" w:space="0" w:color="auto"/>
          </w:divBdr>
        </w:div>
        <w:div w:id="1761947124">
          <w:marLeft w:val="1166"/>
          <w:marRight w:val="0"/>
          <w:marTop w:val="0"/>
          <w:marBottom w:val="225"/>
          <w:divBdr>
            <w:top w:val="none" w:sz="0" w:space="0" w:color="auto"/>
            <w:left w:val="none" w:sz="0" w:space="0" w:color="auto"/>
            <w:bottom w:val="none" w:sz="0" w:space="0" w:color="auto"/>
            <w:right w:val="none" w:sz="0" w:space="0" w:color="auto"/>
          </w:divBdr>
        </w:div>
        <w:div w:id="1594704988">
          <w:marLeft w:val="1166"/>
          <w:marRight w:val="0"/>
          <w:marTop w:val="0"/>
          <w:marBottom w:val="225"/>
          <w:divBdr>
            <w:top w:val="none" w:sz="0" w:space="0" w:color="auto"/>
            <w:left w:val="none" w:sz="0" w:space="0" w:color="auto"/>
            <w:bottom w:val="none" w:sz="0" w:space="0" w:color="auto"/>
            <w:right w:val="none" w:sz="0" w:space="0" w:color="auto"/>
          </w:divBdr>
        </w:div>
      </w:divsChild>
    </w:div>
    <w:div w:id="507524703">
      <w:bodyDiv w:val="1"/>
      <w:marLeft w:val="0"/>
      <w:marRight w:val="0"/>
      <w:marTop w:val="0"/>
      <w:marBottom w:val="0"/>
      <w:divBdr>
        <w:top w:val="none" w:sz="0" w:space="0" w:color="auto"/>
        <w:left w:val="none" w:sz="0" w:space="0" w:color="auto"/>
        <w:bottom w:val="none" w:sz="0" w:space="0" w:color="auto"/>
        <w:right w:val="none" w:sz="0" w:space="0" w:color="auto"/>
      </w:divBdr>
      <w:divsChild>
        <w:div w:id="929388195">
          <w:marLeft w:val="547"/>
          <w:marRight w:val="0"/>
          <w:marTop w:val="115"/>
          <w:marBottom w:val="0"/>
          <w:divBdr>
            <w:top w:val="none" w:sz="0" w:space="0" w:color="auto"/>
            <w:left w:val="none" w:sz="0" w:space="0" w:color="auto"/>
            <w:bottom w:val="none" w:sz="0" w:space="0" w:color="auto"/>
            <w:right w:val="none" w:sz="0" w:space="0" w:color="auto"/>
          </w:divBdr>
        </w:div>
        <w:div w:id="304244193">
          <w:marLeft w:val="547"/>
          <w:marRight w:val="0"/>
          <w:marTop w:val="115"/>
          <w:marBottom w:val="0"/>
          <w:divBdr>
            <w:top w:val="none" w:sz="0" w:space="0" w:color="auto"/>
            <w:left w:val="none" w:sz="0" w:space="0" w:color="auto"/>
            <w:bottom w:val="none" w:sz="0" w:space="0" w:color="auto"/>
            <w:right w:val="none" w:sz="0" w:space="0" w:color="auto"/>
          </w:divBdr>
        </w:div>
      </w:divsChild>
    </w:div>
    <w:div w:id="539632440">
      <w:bodyDiv w:val="1"/>
      <w:marLeft w:val="0"/>
      <w:marRight w:val="0"/>
      <w:marTop w:val="0"/>
      <w:marBottom w:val="0"/>
      <w:divBdr>
        <w:top w:val="none" w:sz="0" w:space="0" w:color="auto"/>
        <w:left w:val="none" w:sz="0" w:space="0" w:color="auto"/>
        <w:bottom w:val="none" w:sz="0" w:space="0" w:color="auto"/>
        <w:right w:val="none" w:sz="0" w:space="0" w:color="auto"/>
      </w:divBdr>
      <w:divsChild>
        <w:div w:id="720904122">
          <w:marLeft w:val="720"/>
          <w:marRight w:val="0"/>
          <w:marTop w:val="115"/>
          <w:marBottom w:val="0"/>
          <w:divBdr>
            <w:top w:val="none" w:sz="0" w:space="0" w:color="auto"/>
            <w:left w:val="none" w:sz="0" w:space="0" w:color="auto"/>
            <w:bottom w:val="none" w:sz="0" w:space="0" w:color="auto"/>
            <w:right w:val="none" w:sz="0" w:space="0" w:color="auto"/>
          </w:divBdr>
        </w:div>
        <w:div w:id="474026942">
          <w:marLeft w:val="720"/>
          <w:marRight w:val="0"/>
          <w:marTop w:val="115"/>
          <w:marBottom w:val="0"/>
          <w:divBdr>
            <w:top w:val="none" w:sz="0" w:space="0" w:color="auto"/>
            <w:left w:val="none" w:sz="0" w:space="0" w:color="auto"/>
            <w:bottom w:val="none" w:sz="0" w:space="0" w:color="auto"/>
            <w:right w:val="none" w:sz="0" w:space="0" w:color="auto"/>
          </w:divBdr>
        </w:div>
        <w:div w:id="662127811">
          <w:marLeft w:val="720"/>
          <w:marRight w:val="0"/>
          <w:marTop w:val="115"/>
          <w:marBottom w:val="0"/>
          <w:divBdr>
            <w:top w:val="none" w:sz="0" w:space="0" w:color="auto"/>
            <w:left w:val="none" w:sz="0" w:space="0" w:color="auto"/>
            <w:bottom w:val="none" w:sz="0" w:space="0" w:color="auto"/>
            <w:right w:val="none" w:sz="0" w:space="0" w:color="auto"/>
          </w:divBdr>
        </w:div>
        <w:div w:id="258563363">
          <w:marLeft w:val="720"/>
          <w:marRight w:val="0"/>
          <w:marTop w:val="115"/>
          <w:marBottom w:val="0"/>
          <w:divBdr>
            <w:top w:val="none" w:sz="0" w:space="0" w:color="auto"/>
            <w:left w:val="none" w:sz="0" w:space="0" w:color="auto"/>
            <w:bottom w:val="none" w:sz="0" w:space="0" w:color="auto"/>
            <w:right w:val="none" w:sz="0" w:space="0" w:color="auto"/>
          </w:divBdr>
        </w:div>
      </w:divsChild>
    </w:div>
    <w:div w:id="797839422">
      <w:bodyDiv w:val="1"/>
      <w:marLeft w:val="0"/>
      <w:marRight w:val="0"/>
      <w:marTop w:val="0"/>
      <w:marBottom w:val="0"/>
      <w:divBdr>
        <w:top w:val="none" w:sz="0" w:space="0" w:color="auto"/>
        <w:left w:val="none" w:sz="0" w:space="0" w:color="auto"/>
        <w:bottom w:val="none" w:sz="0" w:space="0" w:color="auto"/>
        <w:right w:val="none" w:sz="0" w:space="0" w:color="auto"/>
      </w:divBdr>
      <w:divsChild>
        <w:div w:id="2015918384">
          <w:marLeft w:val="547"/>
          <w:marRight w:val="0"/>
          <w:marTop w:val="115"/>
          <w:marBottom w:val="0"/>
          <w:divBdr>
            <w:top w:val="none" w:sz="0" w:space="0" w:color="auto"/>
            <w:left w:val="none" w:sz="0" w:space="0" w:color="auto"/>
            <w:bottom w:val="none" w:sz="0" w:space="0" w:color="auto"/>
            <w:right w:val="none" w:sz="0" w:space="0" w:color="auto"/>
          </w:divBdr>
        </w:div>
        <w:div w:id="636688123">
          <w:marLeft w:val="547"/>
          <w:marRight w:val="0"/>
          <w:marTop w:val="115"/>
          <w:marBottom w:val="0"/>
          <w:divBdr>
            <w:top w:val="none" w:sz="0" w:space="0" w:color="auto"/>
            <w:left w:val="none" w:sz="0" w:space="0" w:color="auto"/>
            <w:bottom w:val="none" w:sz="0" w:space="0" w:color="auto"/>
            <w:right w:val="none" w:sz="0" w:space="0" w:color="auto"/>
          </w:divBdr>
        </w:div>
      </w:divsChild>
    </w:div>
    <w:div w:id="878277833">
      <w:bodyDiv w:val="1"/>
      <w:marLeft w:val="0"/>
      <w:marRight w:val="0"/>
      <w:marTop w:val="0"/>
      <w:marBottom w:val="0"/>
      <w:divBdr>
        <w:top w:val="none" w:sz="0" w:space="0" w:color="auto"/>
        <w:left w:val="none" w:sz="0" w:space="0" w:color="auto"/>
        <w:bottom w:val="none" w:sz="0" w:space="0" w:color="auto"/>
        <w:right w:val="none" w:sz="0" w:space="0" w:color="auto"/>
      </w:divBdr>
      <w:divsChild>
        <w:div w:id="1065834217">
          <w:marLeft w:val="547"/>
          <w:marRight w:val="0"/>
          <w:marTop w:val="0"/>
          <w:marBottom w:val="283"/>
          <w:divBdr>
            <w:top w:val="none" w:sz="0" w:space="0" w:color="auto"/>
            <w:left w:val="none" w:sz="0" w:space="0" w:color="auto"/>
            <w:bottom w:val="none" w:sz="0" w:space="0" w:color="auto"/>
            <w:right w:val="none" w:sz="0" w:space="0" w:color="auto"/>
          </w:divBdr>
        </w:div>
        <w:div w:id="1568689995">
          <w:marLeft w:val="1166"/>
          <w:marRight w:val="0"/>
          <w:marTop w:val="0"/>
          <w:marBottom w:val="225"/>
          <w:divBdr>
            <w:top w:val="none" w:sz="0" w:space="0" w:color="auto"/>
            <w:left w:val="none" w:sz="0" w:space="0" w:color="auto"/>
            <w:bottom w:val="none" w:sz="0" w:space="0" w:color="auto"/>
            <w:right w:val="none" w:sz="0" w:space="0" w:color="auto"/>
          </w:divBdr>
        </w:div>
        <w:div w:id="1319043073">
          <w:marLeft w:val="1166"/>
          <w:marRight w:val="0"/>
          <w:marTop w:val="0"/>
          <w:marBottom w:val="225"/>
          <w:divBdr>
            <w:top w:val="none" w:sz="0" w:space="0" w:color="auto"/>
            <w:left w:val="none" w:sz="0" w:space="0" w:color="auto"/>
            <w:bottom w:val="none" w:sz="0" w:space="0" w:color="auto"/>
            <w:right w:val="none" w:sz="0" w:space="0" w:color="auto"/>
          </w:divBdr>
        </w:div>
      </w:divsChild>
    </w:div>
    <w:div w:id="980504141">
      <w:bodyDiv w:val="1"/>
      <w:marLeft w:val="0"/>
      <w:marRight w:val="0"/>
      <w:marTop w:val="0"/>
      <w:marBottom w:val="0"/>
      <w:divBdr>
        <w:top w:val="none" w:sz="0" w:space="0" w:color="auto"/>
        <w:left w:val="none" w:sz="0" w:space="0" w:color="auto"/>
        <w:bottom w:val="none" w:sz="0" w:space="0" w:color="auto"/>
        <w:right w:val="none" w:sz="0" w:space="0" w:color="auto"/>
      </w:divBdr>
      <w:divsChild>
        <w:div w:id="1495875575">
          <w:marLeft w:val="1166"/>
          <w:marRight w:val="0"/>
          <w:marTop w:val="0"/>
          <w:marBottom w:val="225"/>
          <w:divBdr>
            <w:top w:val="none" w:sz="0" w:space="0" w:color="auto"/>
            <w:left w:val="none" w:sz="0" w:space="0" w:color="auto"/>
            <w:bottom w:val="none" w:sz="0" w:space="0" w:color="auto"/>
            <w:right w:val="none" w:sz="0" w:space="0" w:color="auto"/>
          </w:divBdr>
        </w:div>
        <w:div w:id="885333009">
          <w:marLeft w:val="1166"/>
          <w:marRight w:val="0"/>
          <w:marTop w:val="0"/>
          <w:marBottom w:val="225"/>
          <w:divBdr>
            <w:top w:val="none" w:sz="0" w:space="0" w:color="auto"/>
            <w:left w:val="none" w:sz="0" w:space="0" w:color="auto"/>
            <w:bottom w:val="none" w:sz="0" w:space="0" w:color="auto"/>
            <w:right w:val="none" w:sz="0" w:space="0" w:color="auto"/>
          </w:divBdr>
        </w:div>
        <w:div w:id="560094316">
          <w:marLeft w:val="1166"/>
          <w:marRight w:val="0"/>
          <w:marTop w:val="0"/>
          <w:marBottom w:val="225"/>
          <w:divBdr>
            <w:top w:val="none" w:sz="0" w:space="0" w:color="auto"/>
            <w:left w:val="none" w:sz="0" w:space="0" w:color="auto"/>
            <w:bottom w:val="none" w:sz="0" w:space="0" w:color="auto"/>
            <w:right w:val="none" w:sz="0" w:space="0" w:color="auto"/>
          </w:divBdr>
        </w:div>
      </w:divsChild>
    </w:div>
    <w:div w:id="1036197466">
      <w:bodyDiv w:val="1"/>
      <w:marLeft w:val="0"/>
      <w:marRight w:val="0"/>
      <w:marTop w:val="0"/>
      <w:marBottom w:val="0"/>
      <w:divBdr>
        <w:top w:val="none" w:sz="0" w:space="0" w:color="auto"/>
        <w:left w:val="none" w:sz="0" w:space="0" w:color="auto"/>
        <w:bottom w:val="none" w:sz="0" w:space="0" w:color="auto"/>
        <w:right w:val="none" w:sz="0" w:space="0" w:color="auto"/>
      </w:divBdr>
      <w:divsChild>
        <w:div w:id="750741262">
          <w:marLeft w:val="547"/>
          <w:marRight w:val="0"/>
          <w:marTop w:val="115"/>
          <w:marBottom w:val="0"/>
          <w:divBdr>
            <w:top w:val="none" w:sz="0" w:space="0" w:color="auto"/>
            <w:left w:val="none" w:sz="0" w:space="0" w:color="auto"/>
            <w:bottom w:val="none" w:sz="0" w:space="0" w:color="auto"/>
            <w:right w:val="none" w:sz="0" w:space="0" w:color="auto"/>
          </w:divBdr>
        </w:div>
      </w:divsChild>
    </w:div>
    <w:div w:id="1112281363">
      <w:bodyDiv w:val="1"/>
      <w:marLeft w:val="0"/>
      <w:marRight w:val="0"/>
      <w:marTop w:val="0"/>
      <w:marBottom w:val="0"/>
      <w:divBdr>
        <w:top w:val="none" w:sz="0" w:space="0" w:color="auto"/>
        <w:left w:val="none" w:sz="0" w:space="0" w:color="auto"/>
        <w:bottom w:val="none" w:sz="0" w:space="0" w:color="auto"/>
        <w:right w:val="none" w:sz="0" w:space="0" w:color="auto"/>
      </w:divBdr>
      <w:divsChild>
        <w:div w:id="1704133536">
          <w:marLeft w:val="547"/>
          <w:marRight w:val="0"/>
          <w:marTop w:val="115"/>
          <w:marBottom w:val="0"/>
          <w:divBdr>
            <w:top w:val="none" w:sz="0" w:space="0" w:color="auto"/>
            <w:left w:val="none" w:sz="0" w:space="0" w:color="auto"/>
            <w:bottom w:val="none" w:sz="0" w:space="0" w:color="auto"/>
            <w:right w:val="none" w:sz="0" w:space="0" w:color="auto"/>
          </w:divBdr>
        </w:div>
        <w:div w:id="1613433238">
          <w:marLeft w:val="547"/>
          <w:marRight w:val="0"/>
          <w:marTop w:val="115"/>
          <w:marBottom w:val="0"/>
          <w:divBdr>
            <w:top w:val="none" w:sz="0" w:space="0" w:color="auto"/>
            <w:left w:val="none" w:sz="0" w:space="0" w:color="auto"/>
            <w:bottom w:val="none" w:sz="0" w:space="0" w:color="auto"/>
            <w:right w:val="none" w:sz="0" w:space="0" w:color="auto"/>
          </w:divBdr>
        </w:div>
      </w:divsChild>
    </w:div>
    <w:div w:id="1154688879">
      <w:bodyDiv w:val="1"/>
      <w:marLeft w:val="0"/>
      <w:marRight w:val="0"/>
      <w:marTop w:val="0"/>
      <w:marBottom w:val="0"/>
      <w:divBdr>
        <w:top w:val="none" w:sz="0" w:space="0" w:color="auto"/>
        <w:left w:val="none" w:sz="0" w:space="0" w:color="auto"/>
        <w:bottom w:val="none" w:sz="0" w:space="0" w:color="auto"/>
        <w:right w:val="none" w:sz="0" w:space="0" w:color="auto"/>
      </w:divBdr>
      <w:divsChild>
        <w:div w:id="293609819">
          <w:marLeft w:val="1166"/>
          <w:marRight w:val="0"/>
          <w:marTop w:val="96"/>
          <w:marBottom w:val="0"/>
          <w:divBdr>
            <w:top w:val="none" w:sz="0" w:space="0" w:color="auto"/>
            <w:left w:val="none" w:sz="0" w:space="0" w:color="auto"/>
            <w:bottom w:val="none" w:sz="0" w:space="0" w:color="auto"/>
            <w:right w:val="none" w:sz="0" w:space="0" w:color="auto"/>
          </w:divBdr>
        </w:div>
        <w:div w:id="641159284">
          <w:marLeft w:val="1166"/>
          <w:marRight w:val="0"/>
          <w:marTop w:val="96"/>
          <w:marBottom w:val="0"/>
          <w:divBdr>
            <w:top w:val="none" w:sz="0" w:space="0" w:color="auto"/>
            <w:left w:val="none" w:sz="0" w:space="0" w:color="auto"/>
            <w:bottom w:val="none" w:sz="0" w:space="0" w:color="auto"/>
            <w:right w:val="none" w:sz="0" w:space="0" w:color="auto"/>
          </w:divBdr>
        </w:div>
        <w:div w:id="983774557">
          <w:marLeft w:val="1166"/>
          <w:marRight w:val="0"/>
          <w:marTop w:val="96"/>
          <w:marBottom w:val="0"/>
          <w:divBdr>
            <w:top w:val="none" w:sz="0" w:space="0" w:color="auto"/>
            <w:left w:val="none" w:sz="0" w:space="0" w:color="auto"/>
            <w:bottom w:val="none" w:sz="0" w:space="0" w:color="auto"/>
            <w:right w:val="none" w:sz="0" w:space="0" w:color="auto"/>
          </w:divBdr>
        </w:div>
      </w:divsChild>
    </w:div>
    <w:div w:id="1169557295">
      <w:bodyDiv w:val="1"/>
      <w:marLeft w:val="0"/>
      <w:marRight w:val="0"/>
      <w:marTop w:val="0"/>
      <w:marBottom w:val="0"/>
      <w:divBdr>
        <w:top w:val="none" w:sz="0" w:space="0" w:color="auto"/>
        <w:left w:val="none" w:sz="0" w:space="0" w:color="auto"/>
        <w:bottom w:val="none" w:sz="0" w:space="0" w:color="auto"/>
        <w:right w:val="none" w:sz="0" w:space="0" w:color="auto"/>
      </w:divBdr>
      <w:divsChild>
        <w:div w:id="713192968">
          <w:marLeft w:val="1166"/>
          <w:marRight w:val="0"/>
          <w:marTop w:val="0"/>
          <w:marBottom w:val="225"/>
          <w:divBdr>
            <w:top w:val="none" w:sz="0" w:space="0" w:color="auto"/>
            <w:left w:val="none" w:sz="0" w:space="0" w:color="auto"/>
            <w:bottom w:val="none" w:sz="0" w:space="0" w:color="auto"/>
            <w:right w:val="none" w:sz="0" w:space="0" w:color="auto"/>
          </w:divBdr>
        </w:div>
      </w:divsChild>
    </w:div>
    <w:div w:id="1184057587">
      <w:bodyDiv w:val="1"/>
      <w:marLeft w:val="0"/>
      <w:marRight w:val="0"/>
      <w:marTop w:val="0"/>
      <w:marBottom w:val="0"/>
      <w:divBdr>
        <w:top w:val="none" w:sz="0" w:space="0" w:color="auto"/>
        <w:left w:val="none" w:sz="0" w:space="0" w:color="auto"/>
        <w:bottom w:val="none" w:sz="0" w:space="0" w:color="auto"/>
        <w:right w:val="none" w:sz="0" w:space="0" w:color="auto"/>
      </w:divBdr>
    </w:div>
    <w:div w:id="1231308478">
      <w:bodyDiv w:val="1"/>
      <w:marLeft w:val="0"/>
      <w:marRight w:val="0"/>
      <w:marTop w:val="0"/>
      <w:marBottom w:val="0"/>
      <w:divBdr>
        <w:top w:val="none" w:sz="0" w:space="0" w:color="auto"/>
        <w:left w:val="none" w:sz="0" w:space="0" w:color="auto"/>
        <w:bottom w:val="none" w:sz="0" w:space="0" w:color="auto"/>
        <w:right w:val="none" w:sz="0" w:space="0" w:color="auto"/>
      </w:divBdr>
      <w:divsChild>
        <w:div w:id="2013757426">
          <w:marLeft w:val="547"/>
          <w:marRight w:val="0"/>
          <w:marTop w:val="0"/>
          <w:marBottom w:val="283"/>
          <w:divBdr>
            <w:top w:val="none" w:sz="0" w:space="0" w:color="auto"/>
            <w:left w:val="none" w:sz="0" w:space="0" w:color="auto"/>
            <w:bottom w:val="none" w:sz="0" w:space="0" w:color="auto"/>
            <w:right w:val="none" w:sz="0" w:space="0" w:color="auto"/>
          </w:divBdr>
        </w:div>
        <w:div w:id="460196525">
          <w:marLeft w:val="1166"/>
          <w:marRight w:val="0"/>
          <w:marTop w:val="0"/>
          <w:marBottom w:val="225"/>
          <w:divBdr>
            <w:top w:val="none" w:sz="0" w:space="0" w:color="auto"/>
            <w:left w:val="none" w:sz="0" w:space="0" w:color="auto"/>
            <w:bottom w:val="none" w:sz="0" w:space="0" w:color="auto"/>
            <w:right w:val="none" w:sz="0" w:space="0" w:color="auto"/>
          </w:divBdr>
        </w:div>
        <w:div w:id="249824901">
          <w:marLeft w:val="1166"/>
          <w:marRight w:val="0"/>
          <w:marTop w:val="0"/>
          <w:marBottom w:val="225"/>
          <w:divBdr>
            <w:top w:val="none" w:sz="0" w:space="0" w:color="auto"/>
            <w:left w:val="none" w:sz="0" w:space="0" w:color="auto"/>
            <w:bottom w:val="none" w:sz="0" w:space="0" w:color="auto"/>
            <w:right w:val="none" w:sz="0" w:space="0" w:color="auto"/>
          </w:divBdr>
        </w:div>
        <w:div w:id="513567494">
          <w:marLeft w:val="1166"/>
          <w:marRight w:val="0"/>
          <w:marTop w:val="0"/>
          <w:marBottom w:val="225"/>
          <w:divBdr>
            <w:top w:val="none" w:sz="0" w:space="0" w:color="auto"/>
            <w:left w:val="none" w:sz="0" w:space="0" w:color="auto"/>
            <w:bottom w:val="none" w:sz="0" w:space="0" w:color="auto"/>
            <w:right w:val="none" w:sz="0" w:space="0" w:color="auto"/>
          </w:divBdr>
        </w:div>
        <w:div w:id="1174299427">
          <w:marLeft w:val="1166"/>
          <w:marRight w:val="0"/>
          <w:marTop w:val="0"/>
          <w:marBottom w:val="225"/>
          <w:divBdr>
            <w:top w:val="none" w:sz="0" w:space="0" w:color="auto"/>
            <w:left w:val="none" w:sz="0" w:space="0" w:color="auto"/>
            <w:bottom w:val="none" w:sz="0" w:space="0" w:color="auto"/>
            <w:right w:val="none" w:sz="0" w:space="0" w:color="auto"/>
          </w:divBdr>
        </w:div>
        <w:div w:id="1696032867">
          <w:marLeft w:val="1166"/>
          <w:marRight w:val="0"/>
          <w:marTop w:val="0"/>
          <w:marBottom w:val="225"/>
          <w:divBdr>
            <w:top w:val="none" w:sz="0" w:space="0" w:color="auto"/>
            <w:left w:val="none" w:sz="0" w:space="0" w:color="auto"/>
            <w:bottom w:val="none" w:sz="0" w:space="0" w:color="auto"/>
            <w:right w:val="none" w:sz="0" w:space="0" w:color="auto"/>
          </w:divBdr>
        </w:div>
      </w:divsChild>
    </w:div>
    <w:div w:id="1465152491">
      <w:bodyDiv w:val="1"/>
      <w:marLeft w:val="0"/>
      <w:marRight w:val="0"/>
      <w:marTop w:val="0"/>
      <w:marBottom w:val="0"/>
      <w:divBdr>
        <w:top w:val="none" w:sz="0" w:space="0" w:color="auto"/>
        <w:left w:val="none" w:sz="0" w:space="0" w:color="auto"/>
        <w:bottom w:val="none" w:sz="0" w:space="0" w:color="auto"/>
        <w:right w:val="none" w:sz="0" w:space="0" w:color="auto"/>
      </w:divBdr>
      <w:divsChild>
        <w:div w:id="1628579795">
          <w:marLeft w:val="1166"/>
          <w:marRight w:val="0"/>
          <w:marTop w:val="0"/>
          <w:marBottom w:val="225"/>
          <w:divBdr>
            <w:top w:val="none" w:sz="0" w:space="0" w:color="auto"/>
            <w:left w:val="none" w:sz="0" w:space="0" w:color="auto"/>
            <w:bottom w:val="none" w:sz="0" w:space="0" w:color="auto"/>
            <w:right w:val="none" w:sz="0" w:space="0" w:color="auto"/>
          </w:divBdr>
        </w:div>
        <w:div w:id="2139955409">
          <w:marLeft w:val="1166"/>
          <w:marRight w:val="0"/>
          <w:marTop w:val="0"/>
          <w:marBottom w:val="225"/>
          <w:divBdr>
            <w:top w:val="none" w:sz="0" w:space="0" w:color="auto"/>
            <w:left w:val="none" w:sz="0" w:space="0" w:color="auto"/>
            <w:bottom w:val="none" w:sz="0" w:space="0" w:color="auto"/>
            <w:right w:val="none" w:sz="0" w:space="0" w:color="auto"/>
          </w:divBdr>
        </w:div>
        <w:div w:id="1606232443">
          <w:marLeft w:val="1166"/>
          <w:marRight w:val="0"/>
          <w:marTop w:val="0"/>
          <w:marBottom w:val="225"/>
          <w:divBdr>
            <w:top w:val="none" w:sz="0" w:space="0" w:color="auto"/>
            <w:left w:val="none" w:sz="0" w:space="0" w:color="auto"/>
            <w:bottom w:val="none" w:sz="0" w:space="0" w:color="auto"/>
            <w:right w:val="none" w:sz="0" w:space="0" w:color="auto"/>
          </w:divBdr>
        </w:div>
      </w:divsChild>
    </w:div>
    <w:div w:id="2053924602">
      <w:bodyDiv w:val="1"/>
      <w:marLeft w:val="0"/>
      <w:marRight w:val="0"/>
      <w:marTop w:val="0"/>
      <w:marBottom w:val="0"/>
      <w:divBdr>
        <w:top w:val="none" w:sz="0" w:space="0" w:color="auto"/>
        <w:left w:val="none" w:sz="0" w:space="0" w:color="auto"/>
        <w:bottom w:val="none" w:sz="0" w:space="0" w:color="auto"/>
        <w:right w:val="none" w:sz="0" w:space="0" w:color="auto"/>
      </w:divBdr>
      <w:divsChild>
        <w:div w:id="190844275">
          <w:marLeft w:val="1166"/>
          <w:marRight w:val="0"/>
          <w:marTop w:val="96"/>
          <w:marBottom w:val="0"/>
          <w:divBdr>
            <w:top w:val="none" w:sz="0" w:space="0" w:color="auto"/>
            <w:left w:val="none" w:sz="0" w:space="0" w:color="auto"/>
            <w:bottom w:val="none" w:sz="0" w:space="0" w:color="auto"/>
            <w:right w:val="none" w:sz="0" w:space="0" w:color="auto"/>
          </w:divBdr>
        </w:div>
        <w:div w:id="977223620">
          <w:marLeft w:val="1166"/>
          <w:marRight w:val="0"/>
          <w:marTop w:val="96"/>
          <w:marBottom w:val="0"/>
          <w:divBdr>
            <w:top w:val="none" w:sz="0" w:space="0" w:color="auto"/>
            <w:left w:val="none" w:sz="0" w:space="0" w:color="auto"/>
            <w:bottom w:val="none" w:sz="0" w:space="0" w:color="auto"/>
            <w:right w:val="none" w:sz="0" w:space="0" w:color="auto"/>
          </w:divBdr>
        </w:div>
        <w:div w:id="84617189">
          <w:marLeft w:val="1166"/>
          <w:marRight w:val="0"/>
          <w:marTop w:val="96"/>
          <w:marBottom w:val="0"/>
          <w:divBdr>
            <w:top w:val="none" w:sz="0" w:space="0" w:color="auto"/>
            <w:left w:val="none" w:sz="0" w:space="0" w:color="auto"/>
            <w:bottom w:val="none" w:sz="0" w:space="0" w:color="auto"/>
            <w:right w:val="none" w:sz="0" w:space="0" w:color="auto"/>
          </w:divBdr>
        </w:div>
        <w:div w:id="567419544">
          <w:marLeft w:val="1166"/>
          <w:marRight w:val="0"/>
          <w:marTop w:val="96"/>
          <w:marBottom w:val="0"/>
          <w:divBdr>
            <w:top w:val="none" w:sz="0" w:space="0" w:color="auto"/>
            <w:left w:val="none" w:sz="0" w:space="0" w:color="auto"/>
            <w:bottom w:val="none" w:sz="0" w:space="0" w:color="auto"/>
            <w:right w:val="none" w:sz="0" w:space="0" w:color="auto"/>
          </w:divBdr>
        </w:div>
        <w:div w:id="184157755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2EC2AA0D</Template>
  <TotalTime>137</TotalTime>
  <Pages>8</Pages>
  <Words>2051</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orms Assignment Mar 09</vt:lpstr>
    </vt:vector>
  </TitlesOfParts>
  <Company>UCS</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orms Assignment Mar 09</dc:title>
  <dc:creator>Family</dc:creator>
  <cp:lastModifiedBy>Nicholas Caldwell</cp:lastModifiedBy>
  <cp:revision>17</cp:revision>
  <cp:lastPrinted>2010-03-02T12:03:00Z</cp:lastPrinted>
  <dcterms:created xsi:type="dcterms:W3CDTF">2014-03-18T16:08:00Z</dcterms:created>
  <dcterms:modified xsi:type="dcterms:W3CDTF">2014-03-20T16:37:00Z</dcterms:modified>
</cp:coreProperties>
</file>