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6B" w:rsidRPr="002B76F8" w:rsidRDefault="002B76F8">
      <w:pPr>
        <w:rPr>
          <w:b/>
          <w:sz w:val="36"/>
        </w:rPr>
      </w:pPr>
      <w:bookmarkStart w:id="0" w:name="_GoBack"/>
      <w:r w:rsidRPr="002B76F8">
        <w:rPr>
          <w:b/>
          <w:sz w:val="36"/>
        </w:rPr>
        <w:t xml:space="preserve">Doku </w:t>
      </w:r>
      <w:proofErr w:type="spellStart"/>
      <w:r w:rsidRPr="002B76F8">
        <w:rPr>
          <w:b/>
          <w:sz w:val="36"/>
        </w:rPr>
        <w:t>FrameWork</w:t>
      </w:r>
      <w:proofErr w:type="spellEnd"/>
      <w:r w:rsidRPr="002B76F8">
        <w:rPr>
          <w:b/>
          <w:sz w:val="36"/>
        </w:rPr>
        <w:t>-Kommunikation</w:t>
      </w:r>
    </w:p>
    <w:bookmarkEnd w:id="0"/>
    <w:p w:rsidR="002B76F8" w:rsidRDefault="002B76F8">
      <w:r>
        <w:t>2014-04-03</w:t>
      </w:r>
    </w:p>
    <w:p w:rsidR="002B76F8" w:rsidRDefault="002B76F8" w:rsidP="002B76F8">
      <w:pPr>
        <w:spacing w:after="240"/>
        <w:rPr>
          <w:rFonts w:eastAsia="Times New Roman"/>
        </w:rPr>
      </w:pPr>
      <w:r>
        <w:rPr>
          <w:rFonts w:ascii="Helvetica" w:eastAsia="Times New Roman" w:hAnsi="Helvetica"/>
        </w:rPr>
        <w:br/>
        <w:t>Ich habe versucht, den Ablauf beim Aufruf einer Dialogbox einigermassen übersichtlich zu visualisieren und mit den nötigen Infos zu versehen (s. PDF). Zudem findest Du gleich nachstehend die Beschreibung zweier Methoden zum Befüllen von Formularfeldern in einer Dialogbox.</w:t>
      </w:r>
      <w:r>
        <w:rPr>
          <w:rFonts w:ascii="Helvetica" w:eastAsia="Times New Roman" w:hAnsi="Helvetica"/>
        </w:rPr>
        <w:br/>
      </w:r>
      <w:r>
        <w:rPr>
          <w:rFonts w:ascii="Helvetica" w:eastAsia="Times New Roman" w:hAnsi="Helvetica"/>
        </w:rPr>
        <w:br/>
      </w:r>
      <w:r>
        <w:rPr>
          <w:rFonts w:ascii="Helvetica" w:eastAsia="Times New Roman" w:hAnsi="Helvetica"/>
        </w:rPr>
        <w:br/>
        <w:t>Für das Befüllen einer Dialogbox (Formularfelder) gibt es zwei Möglichkeiten: Entweder rein serverseitig in den HTML-Templates (d.h. die Dialogbox wird fertig ausgefüllt an den Client geschickt) oder Du schickst die leeren Felder, bereitest serverseitig ein JSON-Objekt mit den Daten auf und schickst dieses an eine JS-Funktion, welche die Felder clientseitig befüllt. In der Regel habe ich es so gemacht, dass ich bei kleineren Formularen die Lösung mit den HTML-Templates gewählt habe und bei grösseren habe ich JSON+JS verwendet.</w:t>
      </w:r>
      <w:r>
        <w:rPr>
          <w:rFonts w:ascii="Helvetica" w:eastAsia="Times New Roman" w:hAnsi="Helvetica"/>
        </w:rPr>
        <w:br/>
      </w:r>
      <w:r>
        <w:rPr>
          <w:rFonts w:ascii="Helvetica" w:eastAsia="Times New Roman" w:hAnsi="Helvetica"/>
        </w:rPr>
        <w:br/>
        <w:t xml:space="preserve">Einfacher wäre für Dich vermutlich die Lösung mit JSON+JS, denn bei den HTML-Templates müsstest Du Dich zuerst mit den speziellen </w:t>
      </w:r>
      <w:proofErr w:type="spellStart"/>
      <w:r>
        <w:rPr>
          <w:rFonts w:ascii="Helvetica" w:eastAsia="Times New Roman" w:hAnsi="Helvetica"/>
        </w:rPr>
        <w:t>Templating</w:t>
      </w:r>
      <w:proofErr w:type="spellEnd"/>
      <w:r>
        <w:rPr>
          <w:rFonts w:ascii="Helvetica" w:eastAsia="Times New Roman" w:hAnsi="Helvetica"/>
        </w:rPr>
        <w:t>-Tags auseinandersetzen. Das ist zwar nicht allzu komplex, aber sicher neu für Dich.</w:t>
      </w:r>
      <w:r>
        <w:rPr>
          <w:rFonts w:ascii="Helvetica" w:eastAsia="Times New Roman" w:hAnsi="Helvetica"/>
        </w:rPr>
        <w:br/>
      </w:r>
      <w:r>
        <w:rPr>
          <w:rFonts w:ascii="Helvetica" w:eastAsia="Times New Roman" w:hAnsi="Helvetica"/>
        </w:rPr>
        <w:br/>
        <w:t>Du kannst auswählen, welche Variante Dir lieber ist.</w:t>
      </w:r>
      <w:r>
        <w:rPr>
          <w:rFonts w:ascii="Helvetica" w:eastAsia="Times New Roman" w:hAnsi="Helvetica"/>
        </w:rPr>
        <w:br/>
      </w:r>
      <w:r>
        <w:rPr>
          <w:rFonts w:ascii="Helvetica" w:eastAsia="Times New Roman" w:hAnsi="Helvetica"/>
        </w:rPr>
        <w:br/>
        <w:t>Hier ein vereinfachtes Beispiel für JSON+JS (zusammengehörende Daten/Felder/</w:t>
      </w:r>
      <w:proofErr w:type="spellStart"/>
      <w:r>
        <w:rPr>
          <w:rFonts w:ascii="Helvetica" w:eastAsia="Times New Roman" w:hAnsi="Helvetica"/>
        </w:rPr>
        <w:t>Variabeln</w:t>
      </w:r>
      <w:proofErr w:type="spellEnd"/>
      <w:r>
        <w:rPr>
          <w:rFonts w:ascii="Helvetica" w:eastAsia="Times New Roman" w:hAnsi="Helvetica"/>
        </w:rPr>
        <w:t xml:space="preserve"> habe ich farblich gekennzeichnet):</w:t>
      </w:r>
    </w:p>
    <w:p w:rsidR="002B76F8" w:rsidRDefault="002B76F8" w:rsidP="002B76F8">
      <w:pPr>
        <w:numPr>
          <w:ilvl w:val="0"/>
          <w:numId w:val="1"/>
        </w:numPr>
        <w:spacing w:before="100" w:beforeAutospacing="1" w:after="240" w:line="240" w:lineRule="auto"/>
        <w:rPr>
          <w:rFonts w:eastAsia="Times New Roman"/>
        </w:rPr>
      </w:pPr>
      <w:r>
        <w:rPr>
          <w:rFonts w:ascii="Helvetica" w:eastAsia="Times New Roman" w:hAnsi="Helvetica"/>
        </w:rPr>
        <w:t xml:space="preserve">Auszug aus </w:t>
      </w:r>
      <w:proofErr w:type="spellStart"/>
      <w:r>
        <w:rPr>
          <w:rFonts w:ascii="Helvetica" w:eastAsia="Times New Roman" w:hAnsi="Helvetica"/>
          <w:b/>
          <w:bCs/>
        </w:rPr>
        <w:t>code_ui</w:t>
      </w:r>
      <w:proofErr w:type="spellEnd"/>
      <w:r>
        <w:rPr>
          <w:rFonts w:ascii="Helvetica" w:eastAsia="Times New Roman" w:hAnsi="Helvetica"/>
          <w:b/>
          <w:bCs/>
        </w:rPr>
        <w:t>/</w:t>
      </w:r>
      <w:proofErr w:type="spellStart"/>
      <w:r>
        <w:rPr>
          <w:rFonts w:ascii="Helvetica" w:eastAsia="Times New Roman" w:hAnsi="Helvetica"/>
          <w:b/>
          <w:bCs/>
        </w:rPr>
        <w:t>templates</w:t>
      </w:r>
      <w:proofErr w:type="spellEnd"/>
      <w:r>
        <w:rPr>
          <w:rFonts w:ascii="Helvetica" w:eastAsia="Times New Roman" w:hAnsi="Helvetica"/>
          <w:b/>
          <w:bCs/>
        </w:rPr>
        <w:t>/configuration.html</w:t>
      </w:r>
      <w:r>
        <w:rPr>
          <w:rFonts w:ascii="Helvetica" w:eastAsia="Times New Roman" w:hAnsi="Helvetica"/>
        </w:rPr>
        <w:t xml:space="preserve"> (Dummy-HTML-Code, nicht getestet... WICHTIG: Bei jeder Änderung der HTML-Datei muss die Datei </w:t>
      </w:r>
      <w:proofErr w:type="spellStart"/>
      <w:r>
        <w:rPr>
          <w:rFonts w:ascii="Helvetica" w:eastAsia="Times New Roman" w:hAnsi="Helvetica"/>
          <w:i/>
          <w:iCs/>
        </w:rPr>
        <w:t>cache</w:t>
      </w:r>
      <w:proofErr w:type="spellEnd"/>
      <w:r>
        <w:rPr>
          <w:rFonts w:ascii="Helvetica" w:eastAsia="Times New Roman" w:hAnsi="Helvetica"/>
          <w:i/>
          <w:iCs/>
        </w:rPr>
        <w:t>/de-</w:t>
      </w:r>
      <w:proofErr w:type="spellStart"/>
      <w:r>
        <w:rPr>
          <w:rFonts w:ascii="Helvetica" w:eastAsia="Times New Roman" w:hAnsi="Helvetica"/>
          <w:i/>
          <w:iCs/>
        </w:rPr>
        <w:t>configuration.php</w:t>
      </w:r>
      <w:proofErr w:type="spellEnd"/>
      <w:r>
        <w:rPr>
          <w:rFonts w:ascii="Helvetica" w:eastAsia="Times New Roman" w:hAnsi="Helvetica"/>
        </w:rPr>
        <w:t xml:space="preserve"> gelöscht werden):</w:t>
      </w:r>
      <w:r>
        <w:rPr>
          <w:rFonts w:ascii="Helvetica" w:eastAsia="Times New Roman" w:hAnsi="Helvetica"/>
        </w:rPr>
        <w:br/>
        <w:t>&lt;</w:t>
      </w:r>
      <w:proofErr w:type="spellStart"/>
      <w:r>
        <w:rPr>
          <w:rFonts w:ascii="Helvetica" w:eastAsia="Times New Roman" w:hAnsi="Helvetica"/>
        </w:rPr>
        <w:t>wgui:block</w:t>
      </w:r>
      <w:proofErr w:type="spellEnd"/>
      <w:r>
        <w:rPr>
          <w:rFonts w:ascii="Helvetica" w:eastAsia="Times New Roman" w:hAnsi="Helvetica"/>
        </w:rPr>
        <w:t xml:space="preserve"> </w:t>
      </w:r>
      <w:proofErr w:type="spellStart"/>
      <w:r>
        <w:rPr>
          <w:rFonts w:ascii="Helvetica" w:eastAsia="Times New Roman" w:hAnsi="Helvetica"/>
        </w:rPr>
        <w:t>name</w:t>
      </w:r>
      <w:proofErr w:type="spellEnd"/>
      <w:r>
        <w:rPr>
          <w:rFonts w:ascii="Helvetica" w:eastAsia="Times New Roman" w:hAnsi="Helvetica"/>
        </w:rPr>
        <w:t>="</w:t>
      </w:r>
      <w:proofErr w:type="spellStart"/>
      <w:r>
        <w:rPr>
          <w:rFonts w:ascii="Helvetica" w:eastAsia="Times New Roman" w:hAnsi="Helvetica"/>
          <w:b/>
          <w:bCs/>
          <w:color w:val="CC33CC"/>
        </w:rPr>
        <w:t>meinTest</w:t>
      </w:r>
      <w:proofErr w:type="spellEnd"/>
      <w:r>
        <w:rPr>
          <w:rFonts w:ascii="Helvetica" w:eastAsia="Times New Roman" w:hAnsi="Helvetica"/>
        </w:rPr>
        <w:t>"&gt;</w:t>
      </w:r>
      <w:r>
        <w:rPr>
          <w:rFonts w:ascii="Helvetica" w:eastAsia="Times New Roman" w:hAnsi="Helvetica"/>
        </w:rPr>
        <w:br/>
        <w:t>&lt;</w:t>
      </w:r>
      <w:proofErr w:type="spellStart"/>
      <w:r>
        <w:rPr>
          <w:rFonts w:ascii="Helvetica" w:eastAsia="Times New Roman" w:hAnsi="Helvetica"/>
        </w:rPr>
        <w:t>input</w:t>
      </w:r>
      <w:proofErr w:type="spellEnd"/>
      <w:r>
        <w:rPr>
          <w:rFonts w:ascii="Helvetica" w:eastAsia="Times New Roman" w:hAnsi="Helvetica"/>
        </w:rPr>
        <w:t xml:space="preserve"> </w:t>
      </w:r>
      <w:proofErr w:type="spellStart"/>
      <w:r>
        <w:rPr>
          <w:rFonts w:ascii="Helvetica" w:eastAsia="Times New Roman" w:hAnsi="Helvetica"/>
        </w:rPr>
        <w:t>id</w:t>
      </w:r>
      <w:proofErr w:type="spellEnd"/>
      <w:r>
        <w:rPr>
          <w:rFonts w:ascii="Helvetica" w:eastAsia="Times New Roman" w:hAnsi="Helvetica"/>
        </w:rPr>
        <w:t>="</w:t>
      </w:r>
      <w:r>
        <w:rPr>
          <w:rFonts w:ascii="Helvetica" w:eastAsia="Times New Roman" w:hAnsi="Helvetica"/>
          <w:color w:val="FF0000"/>
        </w:rPr>
        <w:t>feld1</w:t>
      </w:r>
      <w:r>
        <w:rPr>
          <w:rFonts w:ascii="Helvetica" w:eastAsia="Times New Roman" w:hAnsi="Helvetica"/>
        </w:rPr>
        <w:t>" type="</w:t>
      </w:r>
      <w:proofErr w:type="spellStart"/>
      <w:r>
        <w:rPr>
          <w:rFonts w:ascii="Helvetica" w:eastAsia="Times New Roman" w:hAnsi="Helvetica"/>
        </w:rPr>
        <w:t>text</w:t>
      </w:r>
      <w:proofErr w:type="spellEnd"/>
      <w:r>
        <w:rPr>
          <w:rFonts w:ascii="Helvetica" w:eastAsia="Times New Roman" w:hAnsi="Helvetica"/>
        </w:rPr>
        <w:t>" /&gt;</w:t>
      </w:r>
      <w:r>
        <w:rPr>
          <w:rFonts w:ascii="Helvetica" w:eastAsia="Times New Roman" w:hAnsi="Helvetica"/>
        </w:rPr>
        <w:br/>
        <w:t>&lt;</w:t>
      </w:r>
      <w:proofErr w:type="spellStart"/>
      <w:r>
        <w:rPr>
          <w:rFonts w:ascii="Helvetica" w:eastAsia="Times New Roman" w:hAnsi="Helvetica"/>
        </w:rPr>
        <w:t>input</w:t>
      </w:r>
      <w:proofErr w:type="spellEnd"/>
      <w:r>
        <w:rPr>
          <w:rFonts w:ascii="Helvetica" w:eastAsia="Times New Roman" w:hAnsi="Helvetica"/>
        </w:rPr>
        <w:t xml:space="preserve"> </w:t>
      </w:r>
      <w:proofErr w:type="spellStart"/>
      <w:r>
        <w:rPr>
          <w:rFonts w:ascii="Helvetica" w:eastAsia="Times New Roman" w:hAnsi="Helvetica"/>
        </w:rPr>
        <w:t>id</w:t>
      </w:r>
      <w:proofErr w:type="spellEnd"/>
      <w:r>
        <w:rPr>
          <w:rFonts w:ascii="Helvetica" w:eastAsia="Times New Roman" w:hAnsi="Helvetica"/>
        </w:rPr>
        <w:t>="</w:t>
      </w:r>
      <w:r>
        <w:rPr>
          <w:rFonts w:ascii="Helvetica" w:eastAsia="Times New Roman" w:hAnsi="Helvetica"/>
          <w:color w:val="FF0000"/>
        </w:rPr>
        <w:t>feld2</w:t>
      </w:r>
      <w:r>
        <w:rPr>
          <w:rFonts w:ascii="Helvetica" w:eastAsia="Times New Roman" w:hAnsi="Helvetica"/>
        </w:rPr>
        <w:t>" type="</w:t>
      </w:r>
      <w:proofErr w:type="spellStart"/>
      <w:r>
        <w:rPr>
          <w:rFonts w:ascii="Helvetica" w:eastAsia="Times New Roman" w:hAnsi="Helvetica"/>
        </w:rPr>
        <w:t>text</w:t>
      </w:r>
      <w:proofErr w:type="spellEnd"/>
      <w:r>
        <w:rPr>
          <w:rFonts w:ascii="Helvetica" w:eastAsia="Times New Roman" w:hAnsi="Helvetica"/>
        </w:rPr>
        <w:t>" /&gt;</w:t>
      </w:r>
      <w:r>
        <w:rPr>
          <w:rFonts w:ascii="Helvetica" w:eastAsia="Times New Roman" w:hAnsi="Helvetica"/>
        </w:rPr>
        <w:br/>
        <w:t>&lt;/</w:t>
      </w:r>
      <w:proofErr w:type="spellStart"/>
      <w:r>
        <w:rPr>
          <w:rFonts w:ascii="Helvetica" w:eastAsia="Times New Roman" w:hAnsi="Helvetica"/>
        </w:rPr>
        <w:t>wgui:block</w:t>
      </w:r>
      <w:proofErr w:type="spellEnd"/>
      <w:r>
        <w:rPr>
          <w:rFonts w:ascii="Helvetica" w:eastAsia="Times New Roman" w:hAnsi="Helvetica"/>
        </w:rPr>
        <w:t xml:space="preserve"> </w:t>
      </w:r>
      <w:proofErr w:type="spellStart"/>
      <w:r>
        <w:rPr>
          <w:rFonts w:ascii="Helvetica" w:eastAsia="Times New Roman" w:hAnsi="Helvetica"/>
        </w:rPr>
        <w:t>name</w:t>
      </w:r>
      <w:proofErr w:type="spellEnd"/>
      <w:r>
        <w:rPr>
          <w:rFonts w:ascii="Helvetica" w:eastAsia="Times New Roman" w:hAnsi="Helvetica"/>
        </w:rPr>
        <w:t>="</w:t>
      </w:r>
      <w:proofErr w:type="spellStart"/>
      <w:r>
        <w:rPr>
          <w:rFonts w:ascii="Helvetica" w:eastAsia="Times New Roman" w:hAnsi="Helvetica"/>
        </w:rPr>
        <w:t>meinTest</w:t>
      </w:r>
      <w:proofErr w:type="spellEnd"/>
      <w:r>
        <w:rPr>
          <w:rFonts w:ascii="Helvetica" w:eastAsia="Times New Roman" w:hAnsi="Helvetica"/>
        </w:rPr>
        <w:t>"&gt;</w:t>
      </w:r>
    </w:p>
    <w:p w:rsidR="002B76F8" w:rsidRDefault="002B76F8" w:rsidP="002B76F8">
      <w:pPr>
        <w:numPr>
          <w:ilvl w:val="0"/>
          <w:numId w:val="1"/>
        </w:numPr>
        <w:spacing w:before="100" w:beforeAutospacing="1" w:after="240" w:line="240" w:lineRule="auto"/>
        <w:rPr>
          <w:rFonts w:eastAsia="Times New Roman"/>
        </w:rPr>
      </w:pPr>
      <w:r>
        <w:rPr>
          <w:rFonts w:ascii="Helvetica" w:eastAsia="Times New Roman" w:hAnsi="Helvetica"/>
        </w:rPr>
        <w:t xml:space="preserve">Auszug aus </w:t>
      </w:r>
      <w:proofErr w:type="spellStart"/>
      <w:r>
        <w:rPr>
          <w:rFonts w:ascii="Helvetica" w:eastAsia="Times New Roman" w:hAnsi="Helvetica"/>
          <w:b/>
          <w:bCs/>
        </w:rPr>
        <w:t>code_ui</w:t>
      </w:r>
      <w:proofErr w:type="spellEnd"/>
      <w:r>
        <w:rPr>
          <w:rFonts w:ascii="Helvetica" w:eastAsia="Times New Roman" w:hAnsi="Helvetica"/>
          <w:b/>
          <w:bCs/>
        </w:rPr>
        <w:t>/</w:t>
      </w:r>
      <w:proofErr w:type="spellStart"/>
      <w:r>
        <w:rPr>
          <w:rFonts w:ascii="Helvetica" w:eastAsia="Times New Roman" w:hAnsi="Helvetica"/>
          <w:b/>
          <w:bCs/>
        </w:rPr>
        <w:t>js</w:t>
      </w:r>
      <w:proofErr w:type="spellEnd"/>
      <w:r>
        <w:rPr>
          <w:rFonts w:ascii="Helvetica" w:eastAsia="Times New Roman" w:hAnsi="Helvetica"/>
          <w:b/>
          <w:bCs/>
        </w:rPr>
        <w:t>/payroll.js</w:t>
      </w:r>
      <w:r>
        <w:rPr>
          <w:rFonts w:ascii="Helvetica" w:eastAsia="Times New Roman" w:hAnsi="Helvetica"/>
        </w:rPr>
        <w:t xml:space="preserve"> (Dummy-JS-Code, nicht getestet):</w:t>
      </w:r>
      <w:r>
        <w:rPr>
          <w:rFonts w:ascii="Helvetica" w:eastAsia="Times New Roman" w:hAnsi="Helvetica"/>
        </w:rPr>
        <w:br/>
      </w:r>
      <w:proofErr w:type="spellStart"/>
      <w:r>
        <w:rPr>
          <w:rFonts w:ascii="Helvetica" w:eastAsia="Times New Roman" w:hAnsi="Helvetica"/>
        </w:rPr>
        <w:t>function</w:t>
      </w:r>
      <w:proofErr w:type="spellEnd"/>
      <w:r>
        <w:rPr>
          <w:rFonts w:ascii="Helvetica" w:eastAsia="Times New Roman" w:hAnsi="Helvetica"/>
        </w:rPr>
        <w:t xml:space="preserve"> </w:t>
      </w:r>
      <w:proofErr w:type="spellStart"/>
      <w:r>
        <w:rPr>
          <w:rFonts w:ascii="Helvetica" w:eastAsia="Times New Roman" w:hAnsi="Helvetica"/>
        </w:rPr>
        <w:t>initMeinTest</w:t>
      </w:r>
      <w:proofErr w:type="spellEnd"/>
      <w:r>
        <w:rPr>
          <w:rFonts w:ascii="Helvetica" w:eastAsia="Times New Roman" w:hAnsi="Helvetica"/>
        </w:rPr>
        <w:t>(</w:t>
      </w:r>
      <w:proofErr w:type="spellStart"/>
      <w:r>
        <w:rPr>
          <w:rFonts w:ascii="Helvetica" w:eastAsia="Times New Roman" w:hAnsi="Helvetica"/>
        </w:rPr>
        <w:t>varData</w:t>
      </w:r>
      <w:proofErr w:type="spellEnd"/>
      <w:r>
        <w:rPr>
          <w:rFonts w:ascii="Helvetica" w:eastAsia="Times New Roman" w:hAnsi="Helvetica"/>
        </w:rPr>
        <w:t>) {</w:t>
      </w:r>
      <w:r>
        <w:rPr>
          <w:rFonts w:ascii="Helvetica" w:eastAsia="Times New Roman" w:hAnsi="Helvetica"/>
        </w:rPr>
        <w:br/>
        <w:t>     $("#</w:t>
      </w:r>
      <w:r>
        <w:rPr>
          <w:rFonts w:ascii="Helvetica" w:eastAsia="Times New Roman" w:hAnsi="Helvetica"/>
          <w:color w:val="FF0000"/>
        </w:rPr>
        <w:t>feld1</w:t>
      </w:r>
      <w:r>
        <w:rPr>
          <w:rFonts w:ascii="Helvetica" w:eastAsia="Times New Roman" w:hAnsi="Helvetica"/>
        </w:rPr>
        <w:t>").</w:t>
      </w:r>
      <w:proofErr w:type="spellStart"/>
      <w:r>
        <w:rPr>
          <w:rFonts w:ascii="Helvetica" w:eastAsia="Times New Roman" w:hAnsi="Helvetica"/>
        </w:rPr>
        <w:t>val</w:t>
      </w:r>
      <w:proofErr w:type="spellEnd"/>
      <w:r>
        <w:rPr>
          <w:rFonts w:ascii="Helvetica" w:eastAsia="Times New Roman" w:hAnsi="Helvetica"/>
        </w:rPr>
        <w:t>(varData.</w:t>
      </w:r>
      <w:r>
        <w:rPr>
          <w:rFonts w:ascii="Helvetica" w:eastAsia="Times New Roman" w:hAnsi="Helvetica"/>
          <w:color w:val="FFCC00"/>
        </w:rPr>
        <w:t>feld1</w:t>
      </w:r>
      <w:r>
        <w:rPr>
          <w:rFonts w:ascii="Helvetica" w:eastAsia="Times New Roman" w:hAnsi="Helvetica"/>
        </w:rPr>
        <w:t>);</w:t>
      </w:r>
      <w:r>
        <w:rPr>
          <w:rFonts w:ascii="Helvetica" w:eastAsia="Times New Roman" w:hAnsi="Helvetica"/>
        </w:rPr>
        <w:br/>
        <w:t>     $("#</w:t>
      </w:r>
      <w:r>
        <w:rPr>
          <w:rFonts w:ascii="Helvetica" w:eastAsia="Times New Roman" w:hAnsi="Helvetica"/>
          <w:color w:val="FF0000"/>
        </w:rPr>
        <w:t>feld2</w:t>
      </w:r>
      <w:r>
        <w:rPr>
          <w:rFonts w:ascii="Helvetica" w:eastAsia="Times New Roman" w:hAnsi="Helvetica"/>
        </w:rPr>
        <w:t>").</w:t>
      </w:r>
      <w:proofErr w:type="spellStart"/>
      <w:r>
        <w:rPr>
          <w:rFonts w:ascii="Helvetica" w:eastAsia="Times New Roman" w:hAnsi="Helvetica"/>
        </w:rPr>
        <w:t>val</w:t>
      </w:r>
      <w:proofErr w:type="spellEnd"/>
      <w:r>
        <w:rPr>
          <w:rFonts w:ascii="Helvetica" w:eastAsia="Times New Roman" w:hAnsi="Helvetica"/>
        </w:rPr>
        <w:t>(varData.</w:t>
      </w:r>
      <w:r>
        <w:rPr>
          <w:rFonts w:ascii="Helvetica" w:eastAsia="Times New Roman" w:hAnsi="Helvetica"/>
          <w:color w:val="FFCC00"/>
        </w:rPr>
        <w:t>feld2</w:t>
      </w:r>
      <w:r>
        <w:rPr>
          <w:rFonts w:ascii="Helvetica" w:eastAsia="Times New Roman" w:hAnsi="Helvetica"/>
        </w:rPr>
        <w:t>);</w:t>
      </w:r>
      <w:r>
        <w:rPr>
          <w:rFonts w:ascii="Helvetica" w:eastAsia="Times New Roman" w:hAnsi="Helvetica"/>
        </w:rPr>
        <w:br/>
        <w:t>}</w:t>
      </w:r>
    </w:p>
    <w:p w:rsidR="002B76F8" w:rsidRDefault="002B76F8" w:rsidP="002B76F8">
      <w:pPr>
        <w:numPr>
          <w:ilvl w:val="0"/>
          <w:numId w:val="1"/>
        </w:numPr>
        <w:spacing w:before="100" w:beforeAutospacing="1" w:after="100" w:afterAutospacing="1" w:line="240" w:lineRule="auto"/>
        <w:rPr>
          <w:rFonts w:eastAsia="Times New Roman"/>
        </w:rPr>
      </w:pPr>
      <w:r>
        <w:rPr>
          <w:rFonts w:ascii="Helvetica" w:eastAsia="Times New Roman" w:hAnsi="Helvetica"/>
        </w:rPr>
        <w:t xml:space="preserve">In der Datei </w:t>
      </w:r>
      <w:proofErr w:type="spellStart"/>
      <w:r>
        <w:rPr>
          <w:rFonts w:ascii="Helvetica" w:eastAsia="Times New Roman" w:hAnsi="Helvetica"/>
          <w:b/>
          <w:bCs/>
        </w:rPr>
        <w:t>code_ui</w:t>
      </w:r>
      <w:proofErr w:type="spellEnd"/>
      <w:r>
        <w:rPr>
          <w:rFonts w:ascii="Helvetica" w:eastAsia="Times New Roman" w:hAnsi="Helvetica"/>
          <w:b/>
          <w:bCs/>
        </w:rPr>
        <w:t>/</w:t>
      </w:r>
      <w:proofErr w:type="spellStart"/>
      <w:r>
        <w:rPr>
          <w:rFonts w:ascii="Helvetica" w:eastAsia="Times New Roman" w:hAnsi="Helvetica"/>
          <w:b/>
          <w:bCs/>
        </w:rPr>
        <w:t>plugin.php</w:t>
      </w:r>
      <w:proofErr w:type="spellEnd"/>
      <w:r>
        <w:rPr>
          <w:rFonts w:ascii="Helvetica" w:eastAsia="Times New Roman" w:hAnsi="Helvetica"/>
        </w:rPr>
        <w:t xml:space="preserve"> wären in etwa folgende Codezeilen nötig:</w:t>
      </w:r>
      <w:r>
        <w:rPr>
          <w:rFonts w:ascii="Helvetica" w:eastAsia="Times New Roman" w:hAnsi="Helvetica"/>
        </w:rPr>
        <w:br/>
      </w:r>
      <w:r>
        <w:rPr>
          <w:rFonts w:ascii="Helvetica" w:eastAsia="Times New Roman" w:hAnsi="Helvetica"/>
          <w:b/>
          <w:bCs/>
          <w:color w:val="3366FF"/>
        </w:rPr>
        <w:t>$</w:t>
      </w:r>
      <w:proofErr w:type="spellStart"/>
      <w:r>
        <w:rPr>
          <w:rFonts w:ascii="Helvetica" w:eastAsia="Times New Roman" w:hAnsi="Helvetica"/>
          <w:b/>
          <w:bCs/>
          <w:color w:val="3366FF"/>
        </w:rPr>
        <w:t>data</w:t>
      </w:r>
      <w:proofErr w:type="spellEnd"/>
      <w:r>
        <w:rPr>
          <w:rFonts w:ascii="Helvetica" w:eastAsia="Times New Roman" w:hAnsi="Helvetica"/>
        </w:rPr>
        <w:t xml:space="preserve"> = </w:t>
      </w:r>
      <w:proofErr w:type="spellStart"/>
      <w:r>
        <w:rPr>
          <w:rFonts w:ascii="Helvetica" w:eastAsia="Times New Roman" w:hAnsi="Helvetica"/>
        </w:rPr>
        <w:t>array</w:t>
      </w:r>
      <w:proofErr w:type="spellEnd"/>
      <w:r>
        <w:rPr>
          <w:rFonts w:ascii="Helvetica" w:eastAsia="Times New Roman" w:hAnsi="Helvetica"/>
        </w:rPr>
        <w:t xml:space="preserve">(); </w:t>
      </w:r>
      <w:r>
        <w:rPr>
          <w:rFonts w:ascii="Helvetica" w:eastAsia="Times New Roman" w:hAnsi="Helvetica"/>
          <w:color w:val="999999"/>
        </w:rPr>
        <w:t>//leerer Array, weil wir der Template-Engine im Fall von "JSON+JS" keine Daten übergeben müssen</w:t>
      </w:r>
      <w:r>
        <w:rPr>
          <w:rFonts w:ascii="Helvetica" w:eastAsia="Times New Roman" w:hAnsi="Helvetica"/>
        </w:rPr>
        <w:br/>
        <w:t>$</w:t>
      </w:r>
      <w:proofErr w:type="spellStart"/>
      <w:r>
        <w:rPr>
          <w:rFonts w:ascii="Helvetica" w:eastAsia="Times New Roman" w:hAnsi="Helvetica"/>
        </w:rPr>
        <w:t>objWindow</w:t>
      </w:r>
      <w:proofErr w:type="spellEnd"/>
      <w:r>
        <w:rPr>
          <w:rFonts w:ascii="Helvetica" w:eastAsia="Times New Roman" w:hAnsi="Helvetica"/>
        </w:rPr>
        <w:t>-&gt;</w:t>
      </w:r>
      <w:proofErr w:type="spellStart"/>
      <w:r>
        <w:rPr>
          <w:rFonts w:ascii="Helvetica" w:eastAsia="Times New Roman" w:hAnsi="Helvetica"/>
        </w:rPr>
        <w:t>loadContent</w:t>
      </w:r>
      <w:proofErr w:type="spellEnd"/>
      <w:r>
        <w:rPr>
          <w:rFonts w:ascii="Helvetica" w:eastAsia="Times New Roman" w:hAnsi="Helvetica"/>
        </w:rPr>
        <w:t>("</w:t>
      </w:r>
      <w:proofErr w:type="spellStart"/>
      <w:r>
        <w:rPr>
          <w:rFonts w:ascii="Helvetica" w:eastAsia="Times New Roman" w:hAnsi="Helvetica"/>
          <w:b/>
          <w:bCs/>
          <w:color w:val="33FF33"/>
        </w:rPr>
        <w:t>configuration</w:t>
      </w:r>
      <w:proofErr w:type="spellEnd"/>
      <w:r>
        <w:rPr>
          <w:rFonts w:ascii="Helvetica" w:eastAsia="Times New Roman" w:hAnsi="Helvetica"/>
        </w:rPr>
        <w:t>",</w:t>
      </w:r>
      <w:r>
        <w:rPr>
          <w:rFonts w:ascii="Helvetica" w:eastAsia="Times New Roman" w:hAnsi="Helvetica"/>
          <w:b/>
          <w:bCs/>
          <w:color w:val="3366FF"/>
        </w:rPr>
        <w:t>$</w:t>
      </w:r>
      <w:proofErr w:type="spellStart"/>
      <w:r>
        <w:rPr>
          <w:rFonts w:ascii="Helvetica" w:eastAsia="Times New Roman" w:hAnsi="Helvetica"/>
          <w:b/>
          <w:bCs/>
          <w:color w:val="3366FF"/>
        </w:rPr>
        <w:t>data</w:t>
      </w:r>
      <w:proofErr w:type="spellEnd"/>
      <w:r>
        <w:rPr>
          <w:rFonts w:ascii="Helvetica" w:eastAsia="Times New Roman" w:hAnsi="Helvetica"/>
        </w:rPr>
        <w:t>,"</w:t>
      </w:r>
      <w:proofErr w:type="spellStart"/>
      <w:r>
        <w:rPr>
          <w:rFonts w:ascii="Helvetica" w:eastAsia="Times New Roman" w:hAnsi="Helvetica"/>
          <w:b/>
          <w:bCs/>
          <w:color w:val="CC33CC"/>
        </w:rPr>
        <w:t>meinTest</w:t>
      </w:r>
      <w:proofErr w:type="spellEnd"/>
      <w:r>
        <w:rPr>
          <w:rFonts w:ascii="Helvetica" w:eastAsia="Times New Roman" w:hAnsi="Helvetica"/>
        </w:rPr>
        <w:t xml:space="preserve">"); </w:t>
      </w:r>
      <w:r>
        <w:rPr>
          <w:rFonts w:ascii="Helvetica" w:eastAsia="Times New Roman" w:hAnsi="Helvetica"/>
          <w:color w:val="999999"/>
        </w:rPr>
        <w:t>//Aus der Template-Datei "</w:t>
      </w:r>
      <w:r>
        <w:rPr>
          <w:rFonts w:ascii="Helvetica" w:eastAsia="Times New Roman" w:hAnsi="Helvetica"/>
          <w:b/>
          <w:bCs/>
          <w:color w:val="33FF33"/>
        </w:rPr>
        <w:t>configuration.html</w:t>
      </w:r>
      <w:r>
        <w:rPr>
          <w:rFonts w:ascii="Helvetica" w:eastAsia="Times New Roman" w:hAnsi="Helvetica"/>
          <w:color w:val="999999"/>
        </w:rPr>
        <w:t>" wird der HTML-Code innerhalb des Blocks "</w:t>
      </w:r>
      <w:proofErr w:type="spellStart"/>
      <w:r>
        <w:rPr>
          <w:rFonts w:ascii="Helvetica" w:eastAsia="Times New Roman" w:hAnsi="Helvetica"/>
          <w:b/>
          <w:bCs/>
          <w:color w:val="CC33CC"/>
        </w:rPr>
        <w:t>meinTest</w:t>
      </w:r>
      <w:proofErr w:type="spellEnd"/>
      <w:r>
        <w:rPr>
          <w:rFonts w:ascii="Helvetica" w:eastAsia="Times New Roman" w:hAnsi="Helvetica"/>
          <w:color w:val="999999"/>
        </w:rPr>
        <w:t>" geladen.</w:t>
      </w:r>
      <w:r>
        <w:rPr>
          <w:rFonts w:ascii="Helvetica" w:eastAsia="Times New Roman" w:hAnsi="Helvetica"/>
          <w:color w:val="999999"/>
        </w:rPr>
        <w:br/>
      </w:r>
      <w:r>
        <w:rPr>
          <w:rFonts w:ascii="Helvetica" w:eastAsia="Times New Roman" w:hAnsi="Helvetica"/>
        </w:rPr>
        <w:t>$</w:t>
      </w:r>
      <w:proofErr w:type="spellStart"/>
      <w:r>
        <w:rPr>
          <w:rFonts w:ascii="Helvetica" w:eastAsia="Times New Roman" w:hAnsi="Helvetica"/>
        </w:rPr>
        <w:t>objWindow</w:t>
      </w:r>
      <w:proofErr w:type="spellEnd"/>
      <w:r>
        <w:rPr>
          <w:rFonts w:ascii="Helvetica" w:eastAsia="Times New Roman" w:hAnsi="Helvetica"/>
        </w:rPr>
        <w:t>-&gt;</w:t>
      </w:r>
      <w:proofErr w:type="spellStart"/>
      <w:r>
        <w:rPr>
          <w:rFonts w:ascii="Helvetica" w:eastAsia="Times New Roman" w:hAnsi="Helvetica"/>
        </w:rPr>
        <w:t>showWindow</w:t>
      </w:r>
      <w:proofErr w:type="spellEnd"/>
      <w:r>
        <w:rPr>
          <w:rFonts w:ascii="Helvetica" w:eastAsia="Times New Roman" w:hAnsi="Helvetica"/>
        </w:rPr>
        <w:t>();</w:t>
      </w:r>
      <w:r>
        <w:rPr>
          <w:rFonts w:ascii="Helvetica" w:eastAsia="Times New Roman" w:hAnsi="Helvetica"/>
        </w:rPr>
        <w:br/>
        <w:t>communication_interface::jsExecute("initMeinTest({'</w:t>
      </w:r>
      <w:r>
        <w:rPr>
          <w:rFonts w:ascii="Helvetica" w:eastAsia="Times New Roman" w:hAnsi="Helvetica"/>
          <w:color w:val="FFCC00"/>
        </w:rPr>
        <w:t>feld1</w:t>
      </w:r>
      <w:r>
        <w:rPr>
          <w:rFonts w:ascii="Helvetica" w:eastAsia="Times New Roman" w:hAnsi="Helvetica"/>
        </w:rPr>
        <w:t>':'eins', '</w:t>
      </w:r>
      <w:r>
        <w:rPr>
          <w:rFonts w:ascii="Helvetica" w:eastAsia="Times New Roman" w:hAnsi="Helvetica"/>
          <w:color w:val="FFCC00"/>
        </w:rPr>
        <w:t>feld2</w:t>
      </w:r>
      <w:r>
        <w:rPr>
          <w:rFonts w:ascii="Helvetica" w:eastAsia="Times New Roman" w:hAnsi="Helvetica"/>
        </w:rPr>
        <w:t xml:space="preserve">':'zwei'});"); </w:t>
      </w:r>
      <w:r>
        <w:rPr>
          <w:rFonts w:ascii="Helvetica" w:eastAsia="Times New Roman" w:hAnsi="Helvetica"/>
          <w:color w:val="999999"/>
        </w:rPr>
        <w:t xml:space="preserve">//Funktion </w:t>
      </w:r>
      <w:proofErr w:type="spellStart"/>
      <w:r>
        <w:rPr>
          <w:rFonts w:ascii="Helvetica" w:eastAsia="Times New Roman" w:hAnsi="Helvetica"/>
          <w:color w:val="999999"/>
        </w:rPr>
        <w:t>initMeinTest</w:t>
      </w:r>
      <w:proofErr w:type="spellEnd"/>
      <w:r>
        <w:rPr>
          <w:rFonts w:ascii="Helvetica" w:eastAsia="Times New Roman" w:hAnsi="Helvetica"/>
          <w:color w:val="999999"/>
        </w:rPr>
        <w:t xml:space="preserve"> in </w:t>
      </w:r>
      <w:proofErr w:type="spellStart"/>
      <w:r>
        <w:rPr>
          <w:rFonts w:ascii="Helvetica" w:eastAsia="Times New Roman" w:hAnsi="Helvetica"/>
          <w:color w:val="999999"/>
        </w:rPr>
        <w:t>code_ui</w:t>
      </w:r>
      <w:proofErr w:type="spellEnd"/>
      <w:r>
        <w:rPr>
          <w:rFonts w:ascii="Helvetica" w:eastAsia="Times New Roman" w:hAnsi="Helvetica"/>
          <w:color w:val="999999"/>
        </w:rPr>
        <w:t>/</w:t>
      </w:r>
      <w:proofErr w:type="spellStart"/>
      <w:r>
        <w:rPr>
          <w:rFonts w:ascii="Helvetica" w:eastAsia="Times New Roman" w:hAnsi="Helvetica"/>
          <w:color w:val="999999"/>
        </w:rPr>
        <w:t>js</w:t>
      </w:r>
      <w:proofErr w:type="spellEnd"/>
      <w:r>
        <w:rPr>
          <w:rFonts w:ascii="Helvetica" w:eastAsia="Times New Roman" w:hAnsi="Helvetica"/>
          <w:color w:val="999999"/>
        </w:rPr>
        <w:t>/payroll.js aufrufen</w:t>
      </w:r>
    </w:p>
    <w:p w:rsidR="002B76F8" w:rsidRDefault="002B76F8" w:rsidP="002B76F8">
      <w:pPr>
        <w:spacing w:after="240"/>
        <w:rPr>
          <w:rFonts w:eastAsia="Times New Roman"/>
        </w:rPr>
      </w:pPr>
      <w:r>
        <w:rPr>
          <w:rFonts w:ascii="Helvetica" w:eastAsia="Times New Roman" w:hAnsi="Helvetica"/>
        </w:rPr>
        <w:lastRenderedPageBreak/>
        <w:br/>
      </w:r>
      <w:r>
        <w:rPr>
          <w:rFonts w:ascii="Helvetica" w:eastAsia="Times New Roman" w:hAnsi="Helvetica"/>
        </w:rPr>
        <w:br/>
        <w:t>Hier ein vereinfachtes Beispiel für die Methode mit der Template-Engine:</w:t>
      </w:r>
    </w:p>
    <w:p w:rsidR="002B76F8" w:rsidRDefault="002B76F8" w:rsidP="002B76F8">
      <w:pPr>
        <w:numPr>
          <w:ilvl w:val="0"/>
          <w:numId w:val="2"/>
        </w:numPr>
        <w:spacing w:before="100" w:beforeAutospacing="1" w:after="240" w:line="240" w:lineRule="auto"/>
        <w:rPr>
          <w:rFonts w:eastAsia="Times New Roman"/>
        </w:rPr>
      </w:pPr>
      <w:r>
        <w:rPr>
          <w:rFonts w:ascii="Helvetica" w:eastAsia="Times New Roman" w:hAnsi="Helvetica"/>
        </w:rPr>
        <w:t xml:space="preserve">Auszug aus </w:t>
      </w:r>
      <w:proofErr w:type="spellStart"/>
      <w:r>
        <w:rPr>
          <w:rFonts w:ascii="Helvetica" w:eastAsia="Times New Roman" w:hAnsi="Helvetica"/>
          <w:b/>
          <w:bCs/>
        </w:rPr>
        <w:t>code_ui</w:t>
      </w:r>
      <w:proofErr w:type="spellEnd"/>
      <w:r>
        <w:rPr>
          <w:rFonts w:ascii="Helvetica" w:eastAsia="Times New Roman" w:hAnsi="Helvetica"/>
          <w:b/>
          <w:bCs/>
        </w:rPr>
        <w:t>/</w:t>
      </w:r>
      <w:proofErr w:type="spellStart"/>
      <w:r>
        <w:rPr>
          <w:rFonts w:ascii="Helvetica" w:eastAsia="Times New Roman" w:hAnsi="Helvetica"/>
          <w:b/>
          <w:bCs/>
        </w:rPr>
        <w:t>templates</w:t>
      </w:r>
      <w:proofErr w:type="spellEnd"/>
      <w:r>
        <w:rPr>
          <w:rFonts w:ascii="Helvetica" w:eastAsia="Times New Roman" w:hAnsi="Helvetica"/>
          <w:b/>
          <w:bCs/>
        </w:rPr>
        <w:t>/configuration.html</w:t>
      </w:r>
      <w:r>
        <w:rPr>
          <w:rFonts w:ascii="Helvetica" w:eastAsia="Times New Roman" w:hAnsi="Helvetica"/>
        </w:rPr>
        <w:t xml:space="preserve"> (Dummy-HTML-Code, nicht getestet):</w:t>
      </w:r>
      <w:r>
        <w:rPr>
          <w:rFonts w:ascii="Helvetica" w:eastAsia="Times New Roman" w:hAnsi="Helvetica"/>
        </w:rPr>
        <w:br/>
        <w:t>&lt;</w:t>
      </w:r>
      <w:proofErr w:type="spellStart"/>
      <w:r>
        <w:rPr>
          <w:rFonts w:ascii="Helvetica" w:eastAsia="Times New Roman" w:hAnsi="Helvetica"/>
        </w:rPr>
        <w:t>wgui:block</w:t>
      </w:r>
      <w:proofErr w:type="spellEnd"/>
      <w:r>
        <w:rPr>
          <w:rFonts w:ascii="Helvetica" w:eastAsia="Times New Roman" w:hAnsi="Helvetica"/>
        </w:rPr>
        <w:t xml:space="preserve"> </w:t>
      </w:r>
      <w:proofErr w:type="spellStart"/>
      <w:r>
        <w:rPr>
          <w:rFonts w:ascii="Helvetica" w:eastAsia="Times New Roman" w:hAnsi="Helvetica"/>
        </w:rPr>
        <w:t>name</w:t>
      </w:r>
      <w:proofErr w:type="spellEnd"/>
      <w:r>
        <w:rPr>
          <w:rFonts w:ascii="Helvetica" w:eastAsia="Times New Roman" w:hAnsi="Helvetica"/>
        </w:rPr>
        <w:t>="</w:t>
      </w:r>
      <w:proofErr w:type="spellStart"/>
      <w:r>
        <w:rPr>
          <w:rFonts w:ascii="Helvetica" w:eastAsia="Times New Roman" w:hAnsi="Helvetica"/>
          <w:b/>
          <w:bCs/>
          <w:color w:val="CC33CC"/>
        </w:rPr>
        <w:t>meinTest</w:t>
      </w:r>
      <w:proofErr w:type="spellEnd"/>
      <w:r>
        <w:rPr>
          <w:rFonts w:ascii="Helvetica" w:eastAsia="Times New Roman" w:hAnsi="Helvetica"/>
        </w:rPr>
        <w:t>"&gt;</w:t>
      </w:r>
      <w:r>
        <w:rPr>
          <w:rFonts w:ascii="Helvetica" w:eastAsia="Times New Roman" w:hAnsi="Helvetica"/>
        </w:rPr>
        <w:br/>
        <w:t>&lt;</w:t>
      </w:r>
      <w:proofErr w:type="spellStart"/>
      <w:r>
        <w:rPr>
          <w:rFonts w:ascii="Helvetica" w:eastAsia="Times New Roman" w:hAnsi="Helvetica"/>
        </w:rPr>
        <w:t>input</w:t>
      </w:r>
      <w:proofErr w:type="spellEnd"/>
      <w:r>
        <w:rPr>
          <w:rFonts w:ascii="Helvetica" w:eastAsia="Times New Roman" w:hAnsi="Helvetica"/>
        </w:rPr>
        <w:t xml:space="preserve"> </w:t>
      </w:r>
      <w:proofErr w:type="spellStart"/>
      <w:r>
        <w:rPr>
          <w:rFonts w:ascii="Helvetica" w:eastAsia="Times New Roman" w:hAnsi="Helvetica"/>
        </w:rPr>
        <w:t>id</w:t>
      </w:r>
      <w:proofErr w:type="spellEnd"/>
      <w:r>
        <w:rPr>
          <w:rFonts w:ascii="Helvetica" w:eastAsia="Times New Roman" w:hAnsi="Helvetica"/>
        </w:rPr>
        <w:t>="feld1" type="</w:t>
      </w:r>
      <w:proofErr w:type="spellStart"/>
      <w:r>
        <w:rPr>
          <w:rFonts w:ascii="Helvetica" w:eastAsia="Times New Roman" w:hAnsi="Helvetica"/>
        </w:rPr>
        <w:t>text</w:t>
      </w:r>
      <w:proofErr w:type="spellEnd"/>
      <w:r>
        <w:rPr>
          <w:rFonts w:ascii="Helvetica" w:eastAsia="Times New Roman" w:hAnsi="Helvetica"/>
        </w:rPr>
        <w:t xml:space="preserve">" </w:t>
      </w:r>
      <w:proofErr w:type="spellStart"/>
      <w:r>
        <w:rPr>
          <w:rFonts w:ascii="Helvetica" w:eastAsia="Times New Roman" w:hAnsi="Helvetica"/>
        </w:rPr>
        <w:t>value</w:t>
      </w:r>
      <w:proofErr w:type="spellEnd"/>
      <w:r>
        <w:rPr>
          <w:rFonts w:ascii="Helvetica" w:eastAsia="Times New Roman" w:hAnsi="Helvetica"/>
        </w:rPr>
        <w:t>="</w:t>
      </w:r>
      <w:r>
        <w:rPr>
          <w:rFonts w:ascii="Helvetica" w:eastAsia="Times New Roman" w:hAnsi="Helvetica"/>
          <w:b/>
          <w:bCs/>
          <w:color w:val="FFCC00"/>
        </w:rPr>
        <w:t>&lt;</w:t>
      </w:r>
      <w:proofErr w:type="spellStart"/>
      <w:r>
        <w:rPr>
          <w:rFonts w:ascii="Helvetica" w:eastAsia="Times New Roman" w:hAnsi="Helvetica"/>
          <w:b/>
          <w:bCs/>
          <w:color w:val="FFCC00"/>
        </w:rPr>
        <w:t>wgui:var</w:t>
      </w:r>
      <w:proofErr w:type="spellEnd"/>
      <w:r>
        <w:rPr>
          <w:rFonts w:ascii="Helvetica" w:eastAsia="Times New Roman" w:hAnsi="Helvetica"/>
          <w:b/>
          <w:bCs/>
          <w:color w:val="FFCC00"/>
        </w:rPr>
        <w:t xml:space="preserve"> </w:t>
      </w:r>
      <w:proofErr w:type="spellStart"/>
      <w:r>
        <w:rPr>
          <w:rFonts w:ascii="Helvetica" w:eastAsia="Times New Roman" w:hAnsi="Helvetica"/>
          <w:b/>
          <w:bCs/>
          <w:color w:val="FFCC00"/>
        </w:rPr>
        <w:t>name</w:t>
      </w:r>
      <w:proofErr w:type="spellEnd"/>
      <w:r>
        <w:rPr>
          <w:rFonts w:ascii="Helvetica" w:eastAsia="Times New Roman" w:hAnsi="Helvetica"/>
          <w:b/>
          <w:bCs/>
          <w:color w:val="FFCC00"/>
        </w:rPr>
        <w:t>="meinFeld1"/&gt;</w:t>
      </w:r>
      <w:r>
        <w:rPr>
          <w:rFonts w:ascii="Helvetica" w:eastAsia="Times New Roman" w:hAnsi="Helvetica"/>
        </w:rPr>
        <w:t>" /&gt;</w:t>
      </w:r>
      <w:r>
        <w:rPr>
          <w:rFonts w:ascii="Helvetica" w:eastAsia="Times New Roman" w:hAnsi="Helvetica"/>
        </w:rPr>
        <w:br/>
        <w:t>&lt;</w:t>
      </w:r>
      <w:proofErr w:type="spellStart"/>
      <w:r>
        <w:rPr>
          <w:rFonts w:ascii="Helvetica" w:eastAsia="Times New Roman" w:hAnsi="Helvetica"/>
        </w:rPr>
        <w:t>input</w:t>
      </w:r>
      <w:proofErr w:type="spellEnd"/>
      <w:r>
        <w:rPr>
          <w:rFonts w:ascii="Helvetica" w:eastAsia="Times New Roman" w:hAnsi="Helvetica"/>
        </w:rPr>
        <w:t xml:space="preserve"> </w:t>
      </w:r>
      <w:proofErr w:type="spellStart"/>
      <w:r>
        <w:rPr>
          <w:rFonts w:ascii="Helvetica" w:eastAsia="Times New Roman" w:hAnsi="Helvetica"/>
        </w:rPr>
        <w:t>id</w:t>
      </w:r>
      <w:proofErr w:type="spellEnd"/>
      <w:r>
        <w:rPr>
          <w:rFonts w:ascii="Helvetica" w:eastAsia="Times New Roman" w:hAnsi="Helvetica"/>
        </w:rPr>
        <w:t>="feld2" type="</w:t>
      </w:r>
      <w:proofErr w:type="spellStart"/>
      <w:r>
        <w:rPr>
          <w:rFonts w:ascii="Helvetica" w:eastAsia="Times New Roman" w:hAnsi="Helvetica"/>
        </w:rPr>
        <w:t>text</w:t>
      </w:r>
      <w:proofErr w:type="spellEnd"/>
      <w:r>
        <w:rPr>
          <w:rFonts w:ascii="Helvetica" w:eastAsia="Times New Roman" w:hAnsi="Helvetica"/>
        </w:rPr>
        <w:t xml:space="preserve">" </w:t>
      </w:r>
      <w:proofErr w:type="spellStart"/>
      <w:r>
        <w:rPr>
          <w:rFonts w:ascii="Helvetica" w:eastAsia="Times New Roman" w:hAnsi="Helvetica"/>
        </w:rPr>
        <w:t>value</w:t>
      </w:r>
      <w:proofErr w:type="spellEnd"/>
      <w:r>
        <w:rPr>
          <w:rFonts w:ascii="Helvetica" w:eastAsia="Times New Roman" w:hAnsi="Helvetica"/>
        </w:rPr>
        <w:t>="</w:t>
      </w:r>
      <w:r>
        <w:rPr>
          <w:rFonts w:ascii="Helvetica" w:eastAsia="Times New Roman" w:hAnsi="Helvetica"/>
          <w:b/>
          <w:bCs/>
          <w:color w:val="FFCC00"/>
        </w:rPr>
        <w:t>&lt;</w:t>
      </w:r>
      <w:proofErr w:type="spellStart"/>
      <w:r>
        <w:rPr>
          <w:rFonts w:ascii="Helvetica" w:eastAsia="Times New Roman" w:hAnsi="Helvetica"/>
          <w:b/>
          <w:bCs/>
          <w:color w:val="FFCC00"/>
        </w:rPr>
        <w:t>wgui:var</w:t>
      </w:r>
      <w:proofErr w:type="spellEnd"/>
      <w:r>
        <w:rPr>
          <w:rFonts w:ascii="Helvetica" w:eastAsia="Times New Roman" w:hAnsi="Helvetica"/>
          <w:b/>
          <w:bCs/>
          <w:color w:val="FFCC00"/>
        </w:rPr>
        <w:t xml:space="preserve"> </w:t>
      </w:r>
      <w:proofErr w:type="spellStart"/>
      <w:r>
        <w:rPr>
          <w:rFonts w:ascii="Helvetica" w:eastAsia="Times New Roman" w:hAnsi="Helvetica"/>
          <w:b/>
          <w:bCs/>
          <w:color w:val="FFCC00"/>
        </w:rPr>
        <w:t>name</w:t>
      </w:r>
      <w:proofErr w:type="spellEnd"/>
      <w:r>
        <w:rPr>
          <w:rFonts w:ascii="Helvetica" w:eastAsia="Times New Roman" w:hAnsi="Helvetica"/>
          <w:b/>
          <w:bCs/>
          <w:color w:val="FFCC00"/>
        </w:rPr>
        <w:t>="meinFeld2"/&gt;</w:t>
      </w:r>
      <w:r>
        <w:rPr>
          <w:rFonts w:ascii="Helvetica" w:eastAsia="Times New Roman" w:hAnsi="Helvetica"/>
        </w:rPr>
        <w:t>" /&gt;</w:t>
      </w:r>
      <w:r>
        <w:rPr>
          <w:rFonts w:ascii="Helvetica" w:eastAsia="Times New Roman" w:hAnsi="Helvetica"/>
        </w:rPr>
        <w:br/>
        <w:t>&lt;/</w:t>
      </w:r>
      <w:proofErr w:type="spellStart"/>
      <w:r>
        <w:rPr>
          <w:rFonts w:ascii="Helvetica" w:eastAsia="Times New Roman" w:hAnsi="Helvetica"/>
        </w:rPr>
        <w:t>wgui:block</w:t>
      </w:r>
      <w:proofErr w:type="spellEnd"/>
      <w:r>
        <w:rPr>
          <w:rFonts w:ascii="Helvetica" w:eastAsia="Times New Roman" w:hAnsi="Helvetica"/>
        </w:rPr>
        <w:t xml:space="preserve"> </w:t>
      </w:r>
      <w:proofErr w:type="spellStart"/>
      <w:r>
        <w:rPr>
          <w:rFonts w:ascii="Helvetica" w:eastAsia="Times New Roman" w:hAnsi="Helvetica"/>
        </w:rPr>
        <w:t>name</w:t>
      </w:r>
      <w:proofErr w:type="spellEnd"/>
      <w:r>
        <w:rPr>
          <w:rFonts w:ascii="Helvetica" w:eastAsia="Times New Roman" w:hAnsi="Helvetica"/>
        </w:rPr>
        <w:t>="</w:t>
      </w:r>
      <w:proofErr w:type="spellStart"/>
      <w:r>
        <w:rPr>
          <w:rFonts w:ascii="Helvetica" w:eastAsia="Times New Roman" w:hAnsi="Helvetica"/>
        </w:rPr>
        <w:t>meinTest</w:t>
      </w:r>
      <w:proofErr w:type="spellEnd"/>
      <w:r>
        <w:rPr>
          <w:rFonts w:ascii="Helvetica" w:eastAsia="Times New Roman" w:hAnsi="Helvetica"/>
        </w:rPr>
        <w:t>"&gt;</w:t>
      </w:r>
    </w:p>
    <w:p w:rsidR="002B76F8" w:rsidRDefault="002B76F8" w:rsidP="002B76F8">
      <w:pPr>
        <w:numPr>
          <w:ilvl w:val="0"/>
          <w:numId w:val="2"/>
        </w:numPr>
        <w:spacing w:before="100" w:beforeAutospacing="1" w:after="100" w:afterAutospacing="1" w:line="240" w:lineRule="auto"/>
        <w:rPr>
          <w:rFonts w:eastAsia="Times New Roman"/>
        </w:rPr>
      </w:pPr>
      <w:r>
        <w:rPr>
          <w:rFonts w:ascii="Helvetica" w:eastAsia="Times New Roman" w:hAnsi="Helvetica"/>
        </w:rPr>
        <w:t xml:space="preserve">In der Datei </w:t>
      </w:r>
      <w:proofErr w:type="spellStart"/>
      <w:r>
        <w:rPr>
          <w:rFonts w:ascii="Helvetica" w:eastAsia="Times New Roman" w:hAnsi="Helvetica"/>
          <w:b/>
          <w:bCs/>
        </w:rPr>
        <w:t>code_ui</w:t>
      </w:r>
      <w:proofErr w:type="spellEnd"/>
      <w:r>
        <w:rPr>
          <w:rFonts w:ascii="Helvetica" w:eastAsia="Times New Roman" w:hAnsi="Helvetica"/>
          <w:b/>
          <w:bCs/>
        </w:rPr>
        <w:t>/</w:t>
      </w:r>
      <w:proofErr w:type="spellStart"/>
      <w:r>
        <w:rPr>
          <w:rFonts w:ascii="Helvetica" w:eastAsia="Times New Roman" w:hAnsi="Helvetica"/>
          <w:b/>
          <w:bCs/>
        </w:rPr>
        <w:t>plugin.php</w:t>
      </w:r>
      <w:proofErr w:type="spellEnd"/>
      <w:r>
        <w:rPr>
          <w:rFonts w:ascii="Helvetica" w:eastAsia="Times New Roman" w:hAnsi="Helvetica"/>
        </w:rPr>
        <w:t xml:space="preserve"> wären in etwa folgende Codezeilen nötig:</w:t>
      </w:r>
      <w:r>
        <w:rPr>
          <w:rFonts w:ascii="Helvetica" w:eastAsia="Times New Roman" w:hAnsi="Helvetica"/>
        </w:rPr>
        <w:br/>
      </w:r>
      <w:r>
        <w:rPr>
          <w:rFonts w:ascii="Helvetica" w:eastAsia="Times New Roman" w:hAnsi="Helvetica"/>
          <w:b/>
          <w:bCs/>
          <w:color w:val="3366FF"/>
        </w:rPr>
        <w:t>$</w:t>
      </w:r>
      <w:proofErr w:type="spellStart"/>
      <w:r>
        <w:rPr>
          <w:rFonts w:ascii="Helvetica" w:eastAsia="Times New Roman" w:hAnsi="Helvetica"/>
          <w:b/>
          <w:bCs/>
          <w:color w:val="3366FF"/>
        </w:rPr>
        <w:t>data</w:t>
      </w:r>
      <w:proofErr w:type="spellEnd"/>
      <w:r>
        <w:rPr>
          <w:rFonts w:ascii="Helvetica" w:eastAsia="Times New Roman" w:hAnsi="Helvetica"/>
          <w:b/>
          <w:bCs/>
          <w:color w:val="3366FF"/>
        </w:rPr>
        <w:t>["</w:t>
      </w:r>
      <w:r>
        <w:rPr>
          <w:rFonts w:ascii="Helvetica" w:eastAsia="Times New Roman" w:hAnsi="Helvetica"/>
          <w:b/>
          <w:bCs/>
          <w:color w:val="FFCC00"/>
        </w:rPr>
        <w:t>meinFeld1</w:t>
      </w:r>
      <w:r>
        <w:rPr>
          <w:rFonts w:ascii="Helvetica" w:eastAsia="Times New Roman" w:hAnsi="Helvetica"/>
          <w:b/>
          <w:bCs/>
          <w:color w:val="3366FF"/>
        </w:rPr>
        <w:t>"]</w:t>
      </w:r>
      <w:r>
        <w:rPr>
          <w:rFonts w:ascii="Helvetica" w:eastAsia="Times New Roman" w:hAnsi="Helvetica"/>
        </w:rPr>
        <w:t xml:space="preserve"> = "eins"</w:t>
      </w:r>
      <w:proofErr w:type="gramStart"/>
      <w:r>
        <w:rPr>
          <w:rFonts w:ascii="Helvetica" w:eastAsia="Times New Roman" w:hAnsi="Helvetica"/>
        </w:rPr>
        <w:t>;</w:t>
      </w:r>
      <w:proofErr w:type="gramEnd"/>
      <w:r>
        <w:rPr>
          <w:rFonts w:ascii="Helvetica" w:eastAsia="Times New Roman" w:hAnsi="Helvetica"/>
        </w:rPr>
        <w:br/>
      </w:r>
      <w:r>
        <w:rPr>
          <w:rFonts w:ascii="Helvetica" w:eastAsia="Times New Roman" w:hAnsi="Helvetica"/>
          <w:b/>
          <w:bCs/>
          <w:color w:val="3366FF"/>
        </w:rPr>
        <w:t>$</w:t>
      </w:r>
      <w:proofErr w:type="spellStart"/>
      <w:r>
        <w:rPr>
          <w:rFonts w:ascii="Helvetica" w:eastAsia="Times New Roman" w:hAnsi="Helvetica"/>
          <w:b/>
          <w:bCs/>
          <w:color w:val="3366FF"/>
        </w:rPr>
        <w:t>data</w:t>
      </w:r>
      <w:proofErr w:type="spellEnd"/>
      <w:r>
        <w:rPr>
          <w:rFonts w:ascii="Helvetica" w:eastAsia="Times New Roman" w:hAnsi="Helvetica"/>
          <w:b/>
          <w:bCs/>
          <w:color w:val="3366FF"/>
        </w:rPr>
        <w:t>["</w:t>
      </w:r>
      <w:r>
        <w:rPr>
          <w:rFonts w:ascii="Helvetica" w:eastAsia="Times New Roman" w:hAnsi="Helvetica"/>
          <w:b/>
          <w:bCs/>
          <w:color w:val="FFCC00"/>
        </w:rPr>
        <w:t>meinFeld2</w:t>
      </w:r>
      <w:r>
        <w:rPr>
          <w:rFonts w:ascii="Helvetica" w:eastAsia="Times New Roman" w:hAnsi="Helvetica"/>
          <w:b/>
          <w:bCs/>
          <w:color w:val="3366FF"/>
        </w:rPr>
        <w:t>"]</w:t>
      </w:r>
      <w:r>
        <w:rPr>
          <w:rFonts w:ascii="Helvetica" w:eastAsia="Times New Roman" w:hAnsi="Helvetica"/>
        </w:rPr>
        <w:t xml:space="preserve"> = "zwei";</w:t>
      </w:r>
      <w:r>
        <w:rPr>
          <w:rFonts w:ascii="Helvetica" w:eastAsia="Times New Roman" w:hAnsi="Helvetica"/>
        </w:rPr>
        <w:br/>
        <w:t>$</w:t>
      </w:r>
      <w:proofErr w:type="spellStart"/>
      <w:r>
        <w:rPr>
          <w:rFonts w:ascii="Helvetica" w:eastAsia="Times New Roman" w:hAnsi="Helvetica"/>
        </w:rPr>
        <w:t>objWindow</w:t>
      </w:r>
      <w:proofErr w:type="spellEnd"/>
      <w:r>
        <w:rPr>
          <w:rFonts w:ascii="Helvetica" w:eastAsia="Times New Roman" w:hAnsi="Helvetica"/>
        </w:rPr>
        <w:t>-&gt;</w:t>
      </w:r>
      <w:proofErr w:type="spellStart"/>
      <w:r>
        <w:rPr>
          <w:rFonts w:ascii="Helvetica" w:eastAsia="Times New Roman" w:hAnsi="Helvetica"/>
        </w:rPr>
        <w:t>loadContent</w:t>
      </w:r>
      <w:proofErr w:type="spellEnd"/>
      <w:r>
        <w:rPr>
          <w:rFonts w:ascii="Helvetica" w:eastAsia="Times New Roman" w:hAnsi="Helvetica"/>
        </w:rPr>
        <w:t>("</w:t>
      </w:r>
      <w:proofErr w:type="spellStart"/>
      <w:r>
        <w:rPr>
          <w:rFonts w:ascii="Helvetica" w:eastAsia="Times New Roman" w:hAnsi="Helvetica"/>
          <w:b/>
          <w:bCs/>
          <w:color w:val="33FF33"/>
        </w:rPr>
        <w:t>configuration</w:t>
      </w:r>
      <w:proofErr w:type="spellEnd"/>
      <w:r>
        <w:rPr>
          <w:rFonts w:ascii="Helvetica" w:eastAsia="Times New Roman" w:hAnsi="Helvetica"/>
        </w:rPr>
        <w:t>",</w:t>
      </w:r>
      <w:r>
        <w:rPr>
          <w:rFonts w:ascii="Helvetica" w:eastAsia="Times New Roman" w:hAnsi="Helvetica"/>
          <w:b/>
          <w:bCs/>
          <w:color w:val="3366FF"/>
        </w:rPr>
        <w:t>$</w:t>
      </w:r>
      <w:proofErr w:type="spellStart"/>
      <w:r>
        <w:rPr>
          <w:rFonts w:ascii="Helvetica" w:eastAsia="Times New Roman" w:hAnsi="Helvetica"/>
          <w:b/>
          <w:bCs/>
          <w:color w:val="3366FF"/>
        </w:rPr>
        <w:t>data</w:t>
      </w:r>
      <w:proofErr w:type="spellEnd"/>
      <w:r>
        <w:rPr>
          <w:rFonts w:ascii="Helvetica" w:eastAsia="Times New Roman" w:hAnsi="Helvetica"/>
        </w:rPr>
        <w:t>,"</w:t>
      </w:r>
      <w:proofErr w:type="spellStart"/>
      <w:r>
        <w:rPr>
          <w:rFonts w:ascii="Helvetica" w:eastAsia="Times New Roman" w:hAnsi="Helvetica"/>
          <w:b/>
          <w:bCs/>
          <w:color w:val="CC33CC"/>
        </w:rPr>
        <w:t>meinTest</w:t>
      </w:r>
      <w:proofErr w:type="spellEnd"/>
      <w:r>
        <w:rPr>
          <w:rFonts w:ascii="Helvetica" w:eastAsia="Times New Roman" w:hAnsi="Helvetica"/>
        </w:rPr>
        <w:t xml:space="preserve">"); </w:t>
      </w:r>
      <w:r>
        <w:rPr>
          <w:rFonts w:ascii="Helvetica" w:eastAsia="Times New Roman" w:hAnsi="Helvetica"/>
          <w:color w:val="999999"/>
        </w:rPr>
        <w:t>//Aus der Template-Datei "</w:t>
      </w:r>
      <w:r>
        <w:rPr>
          <w:rFonts w:ascii="Helvetica" w:eastAsia="Times New Roman" w:hAnsi="Helvetica"/>
          <w:b/>
          <w:bCs/>
          <w:color w:val="33FF33"/>
        </w:rPr>
        <w:t>configuration.html</w:t>
      </w:r>
      <w:r>
        <w:rPr>
          <w:rFonts w:ascii="Helvetica" w:eastAsia="Times New Roman" w:hAnsi="Helvetica"/>
          <w:color w:val="999999"/>
        </w:rPr>
        <w:t>" wird der HTML-Code innerhalb des Blocks "</w:t>
      </w:r>
      <w:proofErr w:type="spellStart"/>
      <w:r>
        <w:rPr>
          <w:rFonts w:ascii="Helvetica" w:eastAsia="Times New Roman" w:hAnsi="Helvetica"/>
          <w:b/>
          <w:bCs/>
          <w:color w:val="CC33CC"/>
        </w:rPr>
        <w:t>meinTest</w:t>
      </w:r>
      <w:proofErr w:type="spellEnd"/>
      <w:r>
        <w:rPr>
          <w:rFonts w:ascii="Helvetica" w:eastAsia="Times New Roman" w:hAnsi="Helvetica"/>
          <w:color w:val="999999"/>
        </w:rPr>
        <w:t xml:space="preserve">" geladen. Die Werte im </w:t>
      </w:r>
      <w:proofErr w:type="spellStart"/>
      <w:r>
        <w:rPr>
          <w:rFonts w:ascii="Helvetica" w:eastAsia="Times New Roman" w:hAnsi="Helvetica"/>
          <w:color w:val="999999"/>
        </w:rPr>
        <w:t>assoc</w:t>
      </w:r>
      <w:proofErr w:type="spellEnd"/>
      <w:r>
        <w:rPr>
          <w:rFonts w:ascii="Helvetica" w:eastAsia="Times New Roman" w:hAnsi="Helvetica"/>
          <w:color w:val="999999"/>
        </w:rPr>
        <w:t>. Array $</w:t>
      </w:r>
      <w:proofErr w:type="spellStart"/>
      <w:r>
        <w:rPr>
          <w:rFonts w:ascii="Helvetica" w:eastAsia="Times New Roman" w:hAnsi="Helvetica"/>
          <w:color w:val="999999"/>
        </w:rPr>
        <w:t>data</w:t>
      </w:r>
      <w:proofErr w:type="spellEnd"/>
      <w:r>
        <w:rPr>
          <w:rFonts w:ascii="Helvetica" w:eastAsia="Times New Roman" w:hAnsi="Helvetica"/>
          <w:color w:val="999999"/>
        </w:rPr>
        <w:t xml:space="preserve"> werden von der Template-Engine an der entsprechenden Stelle im Template eingefügt (siehe orange Markierung)</w:t>
      </w:r>
      <w:r>
        <w:rPr>
          <w:rFonts w:ascii="Helvetica" w:eastAsia="Times New Roman" w:hAnsi="Helvetica"/>
          <w:color w:val="999999"/>
        </w:rPr>
        <w:br/>
      </w:r>
      <w:r>
        <w:rPr>
          <w:rFonts w:ascii="Helvetica" w:eastAsia="Times New Roman" w:hAnsi="Helvetica"/>
        </w:rPr>
        <w:t>$</w:t>
      </w:r>
      <w:proofErr w:type="spellStart"/>
      <w:r>
        <w:rPr>
          <w:rFonts w:ascii="Helvetica" w:eastAsia="Times New Roman" w:hAnsi="Helvetica"/>
        </w:rPr>
        <w:t>objWindow</w:t>
      </w:r>
      <w:proofErr w:type="spellEnd"/>
      <w:r>
        <w:rPr>
          <w:rFonts w:ascii="Helvetica" w:eastAsia="Times New Roman" w:hAnsi="Helvetica"/>
        </w:rPr>
        <w:t>-&gt;</w:t>
      </w:r>
      <w:proofErr w:type="spellStart"/>
      <w:r>
        <w:rPr>
          <w:rFonts w:ascii="Helvetica" w:eastAsia="Times New Roman" w:hAnsi="Helvetica"/>
        </w:rPr>
        <w:t>showWindow</w:t>
      </w:r>
      <w:proofErr w:type="spellEnd"/>
      <w:r>
        <w:rPr>
          <w:rFonts w:ascii="Helvetica" w:eastAsia="Times New Roman" w:hAnsi="Helvetica"/>
        </w:rPr>
        <w:t>();</w:t>
      </w:r>
    </w:p>
    <w:p w:rsidR="002B76F8" w:rsidRDefault="002B76F8" w:rsidP="002B76F8">
      <w:pPr>
        <w:spacing w:after="240"/>
        <w:rPr>
          <w:rFonts w:eastAsia="Times New Roman"/>
        </w:rPr>
      </w:pPr>
      <w:r>
        <w:rPr>
          <w:rFonts w:ascii="Helvetica" w:eastAsia="Times New Roman" w:hAnsi="Helvetica"/>
        </w:rPr>
        <w:br/>
        <w:t xml:space="preserve">Ich </w:t>
      </w:r>
      <w:proofErr w:type="spellStart"/>
      <w:r>
        <w:rPr>
          <w:rFonts w:ascii="Helvetica" w:eastAsia="Times New Roman" w:hAnsi="Helvetica"/>
        </w:rPr>
        <w:t>hofffe</w:t>
      </w:r>
      <w:proofErr w:type="spellEnd"/>
      <w:r>
        <w:rPr>
          <w:rFonts w:ascii="Helvetica" w:eastAsia="Times New Roman" w:hAnsi="Helvetica"/>
        </w:rPr>
        <w:t>, diese Infos sind hilfreich. Falls Du Fragen hast, stehe ich Dir gerne zur Verfügung.</w:t>
      </w:r>
      <w:r>
        <w:rPr>
          <w:rFonts w:ascii="Helvetica" w:eastAsia="Times New Roman" w:hAnsi="Helvetica"/>
        </w:rPr>
        <w:br/>
      </w:r>
      <w:r>
        <w:rPr>
          <w:rFonts w:ascii="Helvetica" w:eastAsia="Times New Roman" w:hAnsi="Helvetica"/>
        </w:rPr>
        <w:br/>
        <w:t>Gruss</w:t>
      </w:r>
      <w:r>
        <w:rPr>
          <w:rFonts w:ascii="Helvetica" w:eastAsia="Times New Roman" w:hAnsi="Helvetica"/>
        </w:rPr>
        <w:br/>
        <w:t>Daniel</w:t>
      </w:r>
      <w:r>
        <w:rPr>
          <w:rFonts w:ascii="Helvetica" w:eastAsia="Times New Roman" w:hAnsi="Helvetica"/>
        </w:rPr>
        <w:br/>
      </w:r>
    </w:p>
    <w:p w:rsidR="002B76F8" w:rsidRDefault="002B76F8"/>
    <w:sectPr w:rsidR="002B76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0511"/>
    <w:multiLevelType w:val="multilevel"/>
    <w:tmpl w:val="2AEAA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7B315DBF"/>
    <w:multiLevelType w:val="multilevel"/>
    <w:tmpl w:val="6988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F8"/>
    <w:rsid w:val="00095924"/>
    <w:rsid w:val="0020219A"/>
    <w:rsid w:val="002B76F8"/>
    <w:rsid w:val="007852BA"/>
    <w:rsid w:val="00846F6B"/>
    <w:rsid w:val="00C0752C"/>
    <w:rsid w:val="00FC48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before="200" w:after="120" w:line="271"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before="200" w:after="120" w:line="271"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43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2756</Characters>
  <Application>Microsoft Office Word</Application>
  <DocSecurity>0</DocSecurity>
  <Lines>22</Lines>
  <Paragraphs>6</Paragraphs>
  <ScaleCrop>false</ScaleCrop>
  <Company>Hewlett-Packard</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G. Mueller</dc:creator>
  <cp:lastModifiedBy>Harald G. Mueller</cp:lastModifiedBy>
  <cp:revision>1</cp:revision>
  <dcterms:created xsi:type="dcterms:W3CDTF">2014-06-05T11:28:00Z</dcterms:created>
  <dcterms:modified xsi:type="dcterms:W3CDTF">2014-06-05T11:31:00Z</dcterms:modified>
</cp:coreProperties>
</file>