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C53A" w14:textId="77777777" w:rsidR="00166FA5" w:rsidRDefault="00166FA5" w:rsidP="00166FA5">
      <w:pPr>
        <w:jc w:val="center"/>
      </w:pPr>
    </w:p>
    <w:p w14:paraId="290E3E9A" w14:textId="77777777" w:rsidR="00166FA5" w:rsidRDefault="00166FA5" w:rsidP="00166FA5">
      <w:pPr>
        <w:jc w:val="center"/>
      </w:pPr>
    </w:p>
    <w:p w14:paraId="22846F71" w14:textId="77777777" w:rsidR="00166FA5" w:rsidRDefault="00166FA5" w:rsidP="00166FA5">
      <w:pPr>
        <w:jc w:val="center"/>
      </w:pPr>
    </w:p>
    <w:p w14:paraId="4DB3FF31" w14:textId="77777777" w:rsidR="00166FA5" w:rsidRDefault="00166FA5" w:rsidP="00166FA5">
      <w:pPr>
        <w:jc w:val="center"/>
      </w:pPr>
    </w:p>
    <w:p w14:paraId="0D51DD09" w14:textId="77777777" w:rsidR="00166FA5" w:rsidRDefault="00166FA5" w:rsidP="00166FA5"/>
    <w:p w14:paraId="4E3BE965" w14:textId="226C8444" w:rsidR="00166FA5" w:rsidRDefault="00166FA5" w:rsidP="00166FA5">
      <w:pPr>
        <w:jc w:val="center"/>
        <w:rPr>
          <w:rFonts w:ascii="Times New Roman" w:hAnsi="Times New Roman" w:cs="Times New Roman"/>
          <w:sz w:val="36"/>
          <w:szCs w:val="36"/>
        </w:rPr>
      </w:pPr>
      <w:r w:rsidRPr="00166FA5">
        <w:rPr>
          <w:rFonts w:ascii="Times New Roman" w:hAnsi="Times New Roman" w:cs="Times New Roman"/>
          <w:sz w:val="36"/>
          <w:szCs w:val="36"/>
        </w:rPr>
        <w:t>Napredno i objektno programiranje</w:t>
      </w:r>
    </w:p>
    <w:p w14:paraId="7BAFEE2D" w14:textId="77777777" w:rsidR="00166FA5" w:rsidRPr="00166FA5" w:rsidRDefault="00166FA5" w:rsidP="00166F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A7088E0" w14:textId="6A3FC739" w:rsidR="00166FA5" w:rsidRPr="00166FA5" w:rsidRDefault="00166FA5" w:rsidP="00166FA5">
      <w:pPr>
        <w:jc w:val="center"/>
        <w:rPr>
          <w:rFonts w:ascii="Times New Roman" w:hAnsi="Times New Roman" w:cs="Times New Roman"/>
          <w:color w:val="000000"/>
          <w:sz w:val="72"/>
          <w:szCs w:val="72"/>
        </w:rPr>
      </w:pPr>
      <w:r w:rsidRPr="00166FA5">
        <w:rPr>
          <w:rFonts w:ascii="Times New Roman" w:hAnsi="Times New Roman" w:cs="Times New Roman"/>
          <w:color w:val="000000"/>
          <w:sz w:val="72"/>
          <w:szCs w:val="72"/>
        </w:rPr>
        <w:t>Zoološki vrt</w:t>
      </w:r>
      <w:r>
        <w:rPr>
          <w:rFonts w:ascii="Times New Roman" w:hAnsi="Times New Roman" w:cs="Times New Roman"/>
          <w:color w:val="000000"/>
          <w:sz w:val="72"/>
          <w:szCs w:val="72"/>
        </w:rPr>
        <w:t xml:space="preserve"> –</w:t>
      </w:r>
      <w:r w:rsidRPr="00166FA5">
        <w:rPr>
          <w:rFonts w:ascii="Times New Roman" w:hAnsi="Times New Roman" w:cs="Times New Roman"/>
          <w:color w:val="000000"/>
          <w:sz w:val="72"/>
          <w:szCs w:val="72"/>
        </w:rPr>
        <w:t xml:space="preserve"> Implementira</w:t>
      </w:r>
      <w:r>
        <w:rPr>
          <w:rFonts w:ascii="Times New Roman" w:hAnsi="Times New Roman" w:cs="Times New Roman"/>
          <w:color w:val="000000"/>
          <w:sz w:val="72"/>
          <w:szCs w:val="72"/>
        </w:rPr>
        <w:t xml:space="preserve">nje </w:t>
      </w:r>
      <w:r w:rsidRPr="00166FA5">
        <w:rPr>
          <w:rFonts w:ascii="Times New Roman" w:hAnsi="Times New Roman" w:cs="Times New Roman"/>
          <w:color w:val="000000"/>
          <w:sz w:val="72"/>
          <w:szCs w:val="72"/>
        </w:rPr>
        <w:t>sustav</w:t>
      </w:r>
      <w:r>
        <w:rPr>
          <w:rFonts w:ascii="Times New Roman" w:hAnsi="Times New Roman" w:cs="Times New Roman"/>
          <w:color w:val="000000"/>
          <w:sz w:val="72"/>
          <w:szCs w:val="72"/>
        </w:rPr>
        <w:t>a</w:t>
      </w:r>
      <w:r w:rsidRPr="00166FA5">
        <w:rPr>
          <w:rFonts w:ascii="Times New Roman" w:hAnsi="Times New Roman" w:cs="Times New Roman"/>
          <w:color w:val="000000"/>
          <w:sz w:val="72"/>
          <w:szCs w:val="72"/>
        </w:rPr>
        <w:t xml:space="preserve"> za upravljanje zoološkim vrtom</w:t>
      </w:r>
    </w:p>
    <w:p w14:paraId="1DE7CF8E" w14:textId="77777777" w:rsidR="00166FA5" w:rsidRDefault="00166FA5" w:rsidP="00166F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27B866E" w14:textId="2BCACB59" w:rsidR="00166FA5" w:rsidRPr="00166FA5" w:rsidRDefault="00166FA5" w:rsidP="00166FA5">
      <w:pPr>
        <w:jc w:val="center"/>
        <w:rPr>
          <w:rFonts w:ascii="Times New Roman" w:hAnsi="Times New Roman" w:cs="Times New Roman"/>
          <w:sz w:val="36"/>
          <w:szCs w:val="36"/>
        </w:rPr>
      </w:pPr>
      <w:r w:rsidRPr="00166FA5">
        <w:rPr>
          <w:rFonts w:ascii="Times New Roman" w:hAnsi="Times New Roman" w:cs="Times New Roman"/>
          <w:sz w:val="36"/>
          <w:szCs w:val="36"/>
        </w:rPr>
        <w:t>Petar Banjak 3.G</w:t>
      </w:r>
    </w:p>
    <w:p w14:paraId="77E0FD6E" w14:textId="77777777" w:rsidR="00166FA5" w:rsidRDefault="00166FA5" w:rsidP="00166FA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674C24" w14:textId="77777777" w:rsidR="00166FA5" w:rsidRDefault="00166FA5" w:rsidP="00166FA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E0B933" w14:textId="77777777" w:rsidR="00166FA5" w:rsidRDefault="00166FA5" w:rsidP="00166FA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2DB53E" w14:textId="77777777" w:rsidR="00166FA5" w:rsidRDefault="00166FA5" w:rsidP="00166FA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A8ECB96" w14:textId="77777777" w:rsidR="00166FA5" w:rsidRDefault="00166FA5" w:rsidP="00166FA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251EF2" w14:textId="77777777" w:rsidR="00166FA5" w:rsidRDefault="00166FA5" w:rsidP="00166FA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74493B1" w14:textId="77777777" w:rsidR="00166FA5" w:rsidRDefault="00166FA5" w:rsidP="003769B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Elektrotehnička i ekonomska škola</w:t>
      </w:r>
    </w:p>
    <w:p w14:paraId="5CE2B049" w14:textId="77777777" w:rsidR="00166FA5" w:rsidRPr="000341DD" w:rsidRDefault="00166FA5" w:rsidP="003769B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Nova Gradiška</w:t>
      </w:r>
    </w:p>
    <w:p w14:paraId="499F4A55" w14:textId="77777777" w:rsidR="00985FA2" w:rsidRDefault="00985FA2"/>
    <w:p w14:paraId="12444490" w14:textId="77777777" w:rsidR="00166FA5" w:rsidRDefault="00166FA5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3892687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7A9470E9" w14:textId="219EDFE3" w:rsidR="00E7121D" w:rsidRPr="00E7121D" w:rsidRDefault="00E7121D">
          <w:pPr>
            <w:pStyle w:val="TOCNaslov"/>
            <w:rPr>
              <w:rFonts w:ascii="Times New Roman" w:hAnsi="Times New Roman" w:cs="Times New Roman"/>
              <w:color w:val="000000" w:themeColor="text1"/>
              <w:sz w:val="48"/>
              <w:szCs w:val="48"/>
            </w:rPr>
          </w:pPr>
          <w:r w:rsidRPr="00E7121D">
            <w:rPr>
              <w:rFonts w:ascii="Times New Roman" w:hAnsi="Times New Roman" w:cs="Times New Roman"/>
              <w:color w:val="000000" w:themeColor="text1"/>
              <w:sz w:val="48"/>
              <w:szCs w:val="48"/>
            </w:rPr>
            <w:t>Sadržaj</w:t>
          </w:r>
        </w:p>
        <w:p w14:paraId="6A0E8377" w14:textId="77777777" w:rsidR="00E7121D" w:rsidRPr="00E7121D" w:rsidRDefault="00E7121D" w:rsidP="00E7121D">
          <w:pPr>
            <w:rPr>
              <w:lang w:eastAsia="hr-HR"/>
            </w:rPr>
          </w:pPr>
        </w:p>
        <w:p w14:paraId="7248E45B" w14:textId="3BE2EFDF" w:rsidR="002A3084" w:rsidRDefault="00E7121D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r w:rsidRPr="00E7121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121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121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151384" w:history="1">
            <w:r w:rsidR="002A3084" w:rsidRPr="00AC4F15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2A3084">
              <w:rPr>
                <w:noProof/>
                <w:webHidden/>
              </w:rPr>
              <w:tab/>
            </w:r>
            <w:r w:rsidR="002A3084">
              <w:rPr>
                <w:noProof/>
                <w:webHidden/>
              </w:rPr>
              <w:fldChar w:fldCharType="begin"/>
            </w:r>
            <w:r w:rsidR="002A3084">
              <w:rPr>
                <w:noProof/>
                <w:webHidden/>
              </w:rPr>
              <w:instrText xml:space="preserve"> PAGEREF _Toc158151384 \h </w:instrText>
            </w:r>
            <w:r w:rsidR="002A3084">
              <w:rPr>
                <w:noProof/>
                <w:webHidden/>
              </w:rPr>
            </w:r>
            <w:r w:rsidR="002A3084">
              <w:rPr>
                <w:noProof/>
                <w:webHidden/>
              </w:rPr>
              <w:fldChar w:fldCharType="separate"/>
            </w:r>
            <w:r w:rsidR="002A3084">
              <w:rPr>
                <w:noProof/>
                <w:webHidden/>
              </w:rPr>
              <w:t>1</w:t>
            </w:r>
            <w:r w:rsidR="002A3084">
              <w:rPr>
                <w:noProof/>
                <w:webHidden/>
              </w:rPr>
              <w:fldChar w:fldCharType="end"/>
            </w:r>
          </w:hyperlink>
        </w:p>
        <w:p w14:paraId="716D5D8F" w14:textId="0BD2F5A0" w:rsidR="002A3084" w:rsidRDefault="00000000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8151385" w:history="1">
            <w:r w:rsidR="002A3084" w:rsidRPr="00AC4F15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Klase</w:t>
            </w:r>
            <w:r w:rsidR="002A3084">
              <w:rPr>
                <w:noProof/>
                <w:webHidden/>
              </w:rPr>
              <w:tab/>
            </w:r>
            <w:r w:rsidR="002A3084">
              <w:rPr>
                <w:noProof/>
                <w:webHidden/>
              </w:rPr>
              <w:fldChar w:fldCharType="begin"/>
            </w:r>
            <w:r w:rsidR="002A3084">
              <w:rPr>
                <w:noProof/>
                <w:webHidden/>
              </w:rPr>
              <w:instrText xml:space="preserve"> PAGEREF _Toc158151385 \h </w:instrText>
            </w:r>
            <w:r w:rsidR="002A3084">
              <w:rPr>
                <w:noProof/>
                <w:webHidden/>
              </w:rPr>
            </w:r>
            <w:r w:rsidR="002A3084">
              <w:rPr>
                <w:noProof/>
                <w:webHidden/>
              </w:rPr>
              <w:fldChar w:fldCharType="separate"/>
            </w:r>
            <w:r w:rsidR="002A3084">
              <w:rPr>
                <w:noProof/>
                <w:webHidden/>
              </w:rPr>
              <w:t>2</w:t>
            </w:r>
            <w:r w:rsidR="002A3084">
              <w:rPr>
                <w:noProof/>
                <w:webHidden/>
              </w:rPr>
              <w:fldChar w:fldCharType="end"/>
            </w:r>
          </w:hyperlink>
        </w:p>
        <w:p w14:paraId="0BAB2360" w14:textId="473D3FB5" w:rsidR="002A3084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8151386" w:history="1">
            <w:r w:rsidR="002A3084" w:rsidRPr="00AC4F15">
              <w:rPr>
                <w:rStyle w:val="Hiperveza"/>
                <w:rFonts w:ascii="Times New Roman" w:hAnsi="Times New Roman" w:cs="Times New Roman"/>
                <w:noProof/>
              </w:rPr>
              <w:t>Klasa „Nastamba“</w:t>
            </w:r>
            <w:r w:rsidR="002A3084">
              <w:rPr>
                <w:noProof/>
                <w:webHidden/>
              </w:rPr>
              <w:tab/>
            </w:r>
            <w:r w:rsidR="002A3084">
              <w:rPr>
                <w:noProof/>
                <w:webHidden/>
              </w:rPr>
              <w:fldChar w:fldCharType="begin"/>
            </w:r>
            <w:r w:rsidR="002A3084">
              <w:rPr>
                <w:noProof/>
                <w:webHidden/>
              </w:rPr>
              <w:instrText xml:space="preserve"> PAGEREF _Toc158151386 \h </w:instrText>
            </w:r>
            <w:r w:rsidR="002A3084">
              <w:rPr>
                <w:noProof/>
                <w:webHidden/>
              </w:rPr>
            </w:r>
            <w:r w:rsidR="002A3084">
              <w:rPr>
                <w:noProof/>
                <w:webHidden/>
              </w:rPr>
              <w:fldChar w:fldCharType="separate"/>
            </w:r>
            <w:r w:rsidR="002A3084">
              <w:rPr>
                <w:noProof/>
                <w:webHidden/>
              </w:rPr>
              <w:t>2</w:t>
            </w:r>
            <w:r w:rsidR="002A3084">
              <w:rPr>
                <w:noProof/>
                <w:webHidden/>
              </w:rPr>
              <w:fldChar w:fldCharType="end"/>
            </w:r>
          </w:hyperlink>
        </w:p>
        <w:p w14:paraId="3F78C70F" w14:textId="0A9934C7" w:rsidR="002A3084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8151387" w:history="1">
            <w:r w:rsidR="002A3084" w:rsidRPr="00AC4F15">
              <w:rPr>
                <w:rStyle w:val="Hiperveza"/>
                <w:rFonts w:ascii="Times New Roman" w:hAnsi="Times New Roman" w:cs="Times New Roman"/>
                <w:noProof/>
              </w:rPr>
              <w:t>Klasa „Zivotinje“</w:t>
            </w:r>
            <w:r w:rsidR="002A3084">
              <w:rPr>
                <w:noProof/>
                <w:webHidden/>
              </w:rPr>
              <w:tab/>
            </w:r>
            <w:r w:rsidR="002A3084">
              <w:rPr>
                <w:noProof/>
                <w:webHidden/>
              </w:rPr>
              <w:fldChar w:fldCharType="begin"/>
            </w:r>
            <w:r w:rsidR="002A3084">
              <w:rPr>
                <w:noProof/>
                <w:webHidden/>
              </w:rPr>
              <w:instrText xml:space="preserve"> PAGEREF _Toc158151387 \h </w:instrText>
            </w:r>
            <w:r w:rsidR="002A3084">
              <w:rPr>
                <w:noProof/>
                <w:webHidden/>
              </w:rPr>
            </w:r>
            <w:r w:rsidR="002A3084">
              <w:rPr>
                <w:noProof/>
                <w:webHidden/>
              </w:rPr>
              <w:fldChar w:fldCharType="separate"/>
            </w:r>
            <w:r w:rsidR="002A3084">
              <w:rPr>
                <w:noProof/>
                <w:webHidden/>
              </w:rPr>
              <w:t>3</w:t>
            </w:r>
            <w:r w:rsidR="002A3084">
              <w:rPr>
                <w:noProof/>
                <w:webHidden/>
              </w:rPr>
              <w:fldChar w:fldCharType="end"/>
            </w:r>
          </w:hyperlink>
        </w:p>
        <w:p w14:paraId="1779523C" w14:textId="620BAB50" w:rsidR="002A3084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8151388" w:history="1">
            <w:r w:rsidR="002A3084" w:rsidRPr="00AC4F15">
              <w:rPr>
                <w:rStyle w:val="Hiperveza"/>
                <w:rFonts w:ascii="Times New Roman" w:hAnsi="Times New Roman" w:cs="Times New Roman"/>
                <w:noProof/>
              </w:rPr>
              <w:t>Klasa „Zaposlenici“</w:t>
            </w:r>
            <w:r w:rsidR="002A3084">
              <w:rPr>
                <w:noProof/>
                <w:webHidden/>
              </w:rPr>
              <w:tab/>
            </w:r>
            <w:r w:rsidR="002A3084">
              <w:rPr>
                <w:noProof/>
                <w:webHidden/>
              </w:rPr>
              <w:fldChar w:fldCharType="begin"/>
            </w:r>
            <w:r w:rsidR="002A3084">
              <w:rPr>
                <w:noProof/>
                <w:webHidden/>
              </w:rPr>
              <w:instrText xml:space="preserve"> PAGEREF _Toc158151388 \h </w:instrText>
            </w:r>
            <w:r w:rsidR="002A3084">
              <w:rPr>
                <w:noProof/>
                <w:webHidden/>
              </w:rPr>
            </w:r>
            <w:r w:rsidR="002A3084">
              <w:rPr>
                <w:noProof/>
                <w:webHidden/>
              </w:rPr>
              <w:fldChar w:fldCharType="separate"/>
            </w:r>
            <w:r w:rsidR="002A3084">
              <w:rPr>
                <w:noProof/>
                <w:webHidden/>
              </w:rPr>
              <w:t>4</w:t>
            </w:r>
            <w:r w:rsidR="002A3084">
              <w:rPr>
                <w:noProof/>
                <w:webHidden/>
              </w:rPr>
              <w:fldChar w:fldCharType="end"/>
            </w:r>
          </w:hyperlink>
        </w:p>
        <w:p w14:paraId="24547BB9" w14:textId="25287666" w:rsidR="002A3084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8151389" w:history="1">
            <w:r w:rsidR="002A3084" w:rsidRPr="00AC4F15">
              <w:rPr>
                <w:rStyle w:val="Hiperveza"/>
                <w:rFonts w:ascii="Times New Roman" w:hAnsi="Times New Roman" w:cs="Times New Roman"/>
                <w:noProof/>
              </w:rPr>
              <w:t>Klasa „PodatkovniKontekst“</w:t>
            </w:r>
            <w:r w:rsidR="002A3084">
              <w:rPr>
                <w:noProof/>
                <w:webHidden/>
              </w:rPr>
              <w:tab/>
            </w:r>
            <w:r w:rsidR="002A3084">
              <w:rPr>
                <w:noProof/>
                <w:webHidden/>
              </w:rPr>
              <w:fldChar w:fldCharType="begin"/>
            </w:r>
            <w:r w:rsidR="002A3084">
              <w:rPr>
                <w:noProof/>
                <w:webHidden/>
              </w:rPr>
              <w:instrText xml:space="preserve"> PAGEREF _Toc158151389 \h </w:instrText>
            </w:r>
            <w:r w:rsidR="002A3084">
              <w:rPr>
                <w:noProof/>
                <w:webHidden/>
              </w:rPr>
            </w:r>
            <w:r w:rsidR="002A3084">
              <w:rPr>
                <w:noProof/>
                <w:webHidden/>
              </w:rPr>
              <w:fldChar w:fldCharType="separate"/>
            </w:r>
            <w:r w:rsidR="002A3084">
              <w:rPr>
                <w:noProof/>
                <w:webHidden/>
              </w:rPr>
              <w:t>6</w:t>
            </w:r>
            <w:r w:rsidR="002A3084">
              <w:rPr>
                <w:noProof/>
                <w:webHidden/>
              </w:rPr>
              <w:fldChar w:fldCharType="end"/>
            </w:r>
          </w:hyperlink>
        </w:p>
        <w:p w14:paraId="581B3D53" w14:textId="553D5C28" w:rsidR="002A3084" w:rsidRDefault="00000000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8151390" w:history="1">
            <w:r w:rsidR="002A3084" w:rsidRPr="00AC4F15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Forme</w:t>
            </w:r>
            <w:r w:rsidR="002A3084">
              <w:rPr>
                <w:noProof/>
                <w:webHidden/>
              </w:rPr>
              <w:tab/>
            </w:r>
            <w:r w:rsidR="002A3084">
              <w:rPr>
                <w:noProof/>
                <w:webHidden/>
              </w:rPr>
              <w:fldChar w:fldCharType="begin"/>
            </w:r>
            <w:r w:rsidR="002A3084">
              <w:rPr>
                <w:noProof/>
                <w:webHidden/>
              </w:rPr>
              <w:instrText xml:space="preserve"> PAGEREF _Toc158151390 \h </w:instrText>
            </w:r>
            <w:r w:rsidR="002A3084">
              <w:rPr>
                <w:noProof/>
                <w:webHidden/>
              </w:rPr>
            </w:r>
            <w:r w:rsidR="002A3084">
              <w:rPr>
                <w:noProof/>
                <w:webHidden/>
              </w:rPr>
              <w:fldChar w:fldCharType="separate"/>
            </w:r>
            <w:r w:rsidR="002A3084">
              <w:rPr>
                <w:noProof/>
                <w:webHidden/>
              </w:rPr>
              <w:t>9</w:t>
            </w:r>
            <w:r w:rsidR="002A3084">
              <w:rPr>
                <w:noProof/>
                <w:webHidden/>
              </w:rPr>
              <w:fldChar w:fldCharType="end"/>
            </w:r>
          </w:hyperlink>
        </w:p>
        <w:p w14:paraId="280C802E" w14:textId="33213DD8" w:rsidR="002A3084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8151391" w:history="1">
            <w:r w:rsidR="002A3084" w:rsidRPr="00AC4F15">
              <w:rPr>
                <w:rStyle w:val="Hiperveza"/>
                <w:rFonts w:ascii="Times New Roman" w:hAnsi="Times New Roman" w:cs="Times New Roman"/>
                <w:noProof/>
              </w:rPr>
              <w:t>Forma „Nastamba“</w:t>
            </w:r>
            <w:r w:rsidR="002A3084">
              <w:rPr>
                <w:noProof/>
                <w:webHidden/>
              </w:rPr>
              <w:tab/>
            </w:r>
            <w:r w:rsidR="002A3084">
              <w:rPr>
                <w:noProof/>
                <w:webHidden/>
              </w:rPr>
              <w:fldChar w:fldCharType="begin"/>
            </w:r>
            <w:r w:rsidR="002A3084">
              <w:rPr>
                <w:noProof/>
                <w:webHidden/>
              </w:rPr>
              <w:instrText xml:space="preserve"> PAGEREF _Toc158151391 \h </w:instrText>
            </w:r>
            <w:r w:rsidR="002A3084">
              <w:rPr>
                <w:noProof/>
                <w:webHidden/>
              </w:rPr>
            </w:r>
            <w:r w:rsidR="002A3084">
              <w:rPr>
                <w:noProof/>
                <w:webHidden/>
              </w:rPr>
              <w:fldChar w:fldCharType="separate"/>
            </w:r>
            <w:r w:rsidR="002A3084">
              <w:rPr>
                <w:noProof/>
                <w:webHidden/>
              </w:rPr>
              <w:t>9</w:t>
            </w:r>
            <w:r w:rsidR="002A3084">
              <w:rPr>
                <w:noProof/>
                <w:webHidden/>
              </w:rPr>
              <w:fldChar w:fldCharType="end"/>
            </w:r>
          </w:hyperlink>
        </w:p>
        <w:p w14:paraId="029E3530" w14:textId="6ABBBEBB" w:rsidR="002A3084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8151392" w:history="1">
            <w:r w:rsidR="002A3084" w:rsidRPr="00AC4F15">
              <w:rPr>
                <w:rStyle w:val="Hiperveza"/>
                <w:rFonts w:ascii="Times New Roman" w:hAnsi="Times New Roman" w:cs="Times New Roman"/>
                <w:noProof/>
              </w:rPr>
              <w:t>Forma „Zivotinje“</w:t>
            </w:r>
            <w:r w:rsidR="002A3084">
              <w:rPr>
                <w:noProof/>
                <w:webHidden/>
              </w:rPr>
              <w:tab/>
            </w:r>
            <w:r w:rsidR="002A3084">
              <w:rPr>
                <w:noProof/>
                <w:webHidden/>
              </w:rPr>
              <w:fldChar w:fldCharType="begin"/>
            </w:r>
            <w:r w:rsidR="002A3084">
              <w:rPr>
                <w:noProof/>
                <w:webHidden/>
              </w:rPr>
              <w:instrText xml:space="preserve"> PAGEREF _Toc158151392 \h </w:instrText>
            </w:r>
            <w:r w:rsidR="002A3084">
              <w:rPr>
                <w:noProof/>
                <w:webHidden/>
              </w:rPr>
            </w:r>
            <w:r w:rsidR="002A3084">
              <w:rPr>
                <w:noProof/>
                <w:webHidden/>
              </w:rPr>
              <w:fldChar w:fldCharType="separate"/>
            </w:r>
            <w:r w:rsidR="002A3084">
              <w:rPr>
                <w:noProof/>
                <w:webHidden/>
              </w:rPr>
              <w:t>11</w:t>
            </w:r>
            <w:r w:rsidR="002A3084">
              <w:rPr>
                <w:noProof/>
                <w:webHidden/>
              </w:rPr>
              <w:fldChar w:fldCharType="end"/>
            </w:r>
          </w:hyperlink>
        </w:p>
        <w:p w14:paraId="0A6B2910" w14:textId="0E3A5D72" w:rsidR="002A3084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8151393" w:history="1">
            <w:r w:rsidR="002A3084" w:rsidRPr="00AC4F15">
              <w:rPr>
                <w:rStyle w:val="Hiperveza"/>
                <w:rFonts w:ascii="Times New Roman" w:hAnsi="Times New Roman" w:cs="Times New Roman"/>
                <w:noProof/>
              </w:rPr>
              <w:t>Forma „Zaposlen</w:t>
            </w:r>
            <w:r w:rsidR="002A3084" w:rsidRPr="00AC4F15">
              <w:rPr>
                <w:rStyle w:val="Hiperveza"/>
                <w:rFonts w:ascii="Times New Roman" w:hAnsi="Times New Roman" w:cs="Times New Roman"/>
                <w:noProof/>
              </w:rPr>
              <w:t>i</w:t>
            </w:r>
            <w:r w:rsidR="002A3084" w:rsidRPr="00AC4F15">
              <w:rPr>
                <w:rStyle w:val="Hiperveza"/>
                <w:rFonts w:ascii="Times New Roman" w:hAnsi="Times New Roman" w:cs="Times New Roman"/>
                <w:noProof/>
              </w:rPr>
              <w:t>ci“</w:t>
            </w:r>
            <w:r w:rsidR="002A3084">
              <w:rPr>
                <w:noProof/>
                <w:webHidden/>
              </w:rPr>
              <w:tab/>
            </w:r>
            <w:r w:rsidR="002A3084">
              <w:rPr>
                <w:noProof/>
                <w:webHidden/>
              </w:rPr>
              <w:fldChar w:fldCharType="begin"/>
            </w:r>
            <w:r w:rsidR="002A3084">
              <w:rPr>
                <w:noProof/>
                <w:webHidden/>
              </w:rPr>
              <w:instrText xml:space="preserve"> PAGEREF _Toc158151393 \h </w:instrText>
            </w:r>
            <w:r w:rsidR="002A3084">
              <w:rPr>
                <w:noProof/>
                <w:webHidden/>
              </w:rPr>
            </w:r>
            <w:r w:rsidR="002A3084">
              <w:rPr>
                <w:noProof/>
                <w:webHidden/>
              </w:rPr>
              <w:fldChar w:fldCharType="separate"/>
            </w:r>
            <w:r w:rsidR="002A3084">
              <w:rPr>
                <w:noProof/>
                <w:webHidden/>
              </w:rPr>
              <w:t>13</w:t>
            </w:r>
            <w:r w:rsidR="002A3084">
              <w:rPr>
                <w:noProof/>
                <w:webHidden/>
              </w:rPr>
              <w:fldChar w:fldCharType="end"/>
            </w:r>
          </w:hyperlink>
        </w:p>
        <w:p w14:paraId="4C130E40" w14:textId="3DA71A62" w:rsidR="002A3084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8151394" w:history="1">
            <w:r w:rsidR="002A3084" w:rsidRPr="00AC4F15">
              <w:rPr>
                <w:rStyle w:val="Hiperveza"/>
                <w:rFonts w:ascii="Times New Roman" w:hAnsi="Times New Roman" w:cs="Times New Roman"/>
                <w:noProof/>
              </w:rPr>
              <w:t>Forma „Zaposlenici i zivotinje“</w:t>
            </w:r>
            <w:r w:rsidR="002A3084">
              <w:rPr>
                <w:noProof/>
                <w:webHidden/>
              </w:rPr>
              <w:tab/>
            </w:r>
            <w:r w:rsidR="002A3084">
              <w:rPr>
                <w:noProof/>
                <w:webHidden/>
              </w:rPr>
              <w:fldChar w:fldCharType="begin"/>
            </w:r>
            <w:r w:rsidR="002A3084">
              <w:rPr>
                <w:noProof/>
                <w:webHidden/>
              </w:rPr>
              <w:instrText xml:space="preserve"> PAGEREF _Toc158151394 \h </w:instrText>
            </w:r>
            <w:r w:rsidR="002A3084">
              <w:rPr>
                <w:noProof/>
                <w:webHidden/>
              </w:rPr>
            </w:r>
            <w:r w:rsidR="002A3084">
              <w:rPr>
                <w:noProof/>
                <w:webHidden/>
              </w:rPr>
              <w:fldChar w:fldCharType="separate"/>
            </w:r>
            <w:r w:rsidR="002A3084">
              <w:rPr>
                <w:noProof/>
                <w:webHidden/>
              </w:rPr>
              <w:t>15</w:t>
            </w:r>
            <w:r w:rsidR="002A3084">
              <w:rPr>
                <w:noProof/>
                <w:webHidden/>
              </w:rPr>
              <w:fldChar w:fldCharType="end"/>
            </w:r>
          </w:hyperlink>
        </w:p>
        <w:p w14:paraId="12168A01" w14:textId="09AAEB7B" w:rsidR="002A3084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8151395" w:history="1">
            <w:r w:rsidR="002A3084" w:rsidRPr="00AC4F15">
              <w:rPr>
                <w:rStyle w:val="Hiperveza"/>
                <w:rFonts w:ascii="Times New Roman" w:hAnsi="Times New Roman" w:cs="Times New Roman"/>
                <w:noProof/>
              </w:rPr>
              <w:t>Forma „Edit“</w:t>
            </w:r>
            <w:r w:rsidR="002A3084">
              <w:rPr>
                <w:noProof/>
                <w:webHidden/>
              </w:rPr>
              <w:tab/>
            </w:r>
            <w:r w:rsidR="002A3084">
              <w:rPr>
                <w:noProof/>
                <w:webHidden/>
              </w:rPr>
              <w:fldChar w:fldCharType="begin"/>
            </w:r>
            <w:r w:rsidR="002A3084">
              <w:rPr>
                <w:noProof/>
                <w:webHidden/>
              </w:rPr>
              <w:instrText xml:space="preserve"> PAGEREF _Toc158151395 \h </w:instrText>
            </w:r>
            <w:r w:rsidR="002A3084">
              <w:rPr>
                <w:noProof/>
                <w:webHidden/>
              </w:rPr>
            </w:r>
            <w:r w:rsidR="002A3084">
              <w:rPr>
                <w:noProof/>
                <w:webHidden/>
              </w:rPr>
              <w:fldChar w:fldCharType="separate"/>
            </w:r>
            <w:r w:rsidR="002A3084">
              <w:rPr>
                <w:noProof/>
                <w:webHidden/>
              </w:rPr>
              <w:t>16</w:t>
            </w:r>
            <w:r w:rsidR="002A3084">
              <w:rPr>
                <w:noProof/>
                <w:webHidden/>
              </w:rPr>
              <w:fldChar w:fldCharType="end"/>
            </w:r>
          </w:hyperlink>
        </w:p>
        <w:p w14:paraId="2BBCA676" w14:textId="05B90DFA" w:rsidR="00E7121D" w:rsidRPr="00E7121D" w:rsidRDefault="00E7121D">
          <w:pPr>
            <w:rPr>
              <w:rFonts w:ascii="Times New Roman" w:hAnsi="Times New Roman" w:cs="Times New Roman"/>
              <w:sz w:val="28"/>
              <w:szCs w:val="28"/>
            </w:rPr>
          </w:pPr>
          <w:r w:rsidRPr="00E7121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6436F3" w14:textId="77777777" w:rsidR="00166FA5" w:rsidRDefault="00166FA5" w:rsidP="003769BD"/>
    <w:p w14:paraId="05D493C1" w14:textId="002044F3" w:rsidR="000B6FA9" w:rsidRDefault="000B6FA9" w:rsidP="000B6FA9">
      <w:pPr>
        <w:pStyle w:val="TOCNaslov"/>
      </w:pPr>
    </w:p>
    <w:p w14:paraId="340F95F8" w14:textId="77777777" w:rsidR="003769BD" w:rsidRDefault="003769BD" w:rsidP="003769BD"/>
    <w:p w14:paraId="18A76A4C" w14:textId="77777777" w:rsidR="002A7052" w:rsidRDefault="002A7052" w:rsidP="002A7052"/>
    <w:p w14:paraId="1033DB13" w14:textId="77777777" w:rsidR="002A7052" w:rsidRDefault="002A7052" w:rsidP="002A7052"/>
    <w:p w14:paraId="60F6BE5B" w14:textId="77777777" w:rsidR="001C5553" w:rsidRDefault="001C5553" w:rsidP="002A7052"/>
    <w:p w14:paraId="7126187D" w14:textId="77777777" w:rsidR="001C5553" w:rsidRDefault="001C5553" w:rsidP="002A7052"/>
    <w:p w14:paraId="0A7B5ADF" w14:textId="77777777" w:rsidR="001C5553" w:rsidRDefault="001C5553" w:rsidP="002A7052"/>
    <w:p w14:paraId="46217743" w14:textId="77777777" w:rsidR="001C5553" w:rsidRDefault="001C5553" w:rsidP="002A7052"/>
    <w:p w14:paraId="67410F2A" w14:textId="77777777" w:rsidR="001C5553" w:rsidRDefault="001C5553" w:rsidP="002A7052"/>
    <w:p w14:paraId="1D7716C6" w14:textId="77777777" w:rsidR="00E7121D" w:rsidRDefault="00E7121D" w:rsidP="002A7052"/>
    <w:p w14:paraId="5746DAEA" w14:textId="77777777" w:rsidR="0014263B" w:rsidRDefault="0014263B" w:rsidP="002A7052">
      <w:pPr>
        <w:sectPr w:rsidR="0014263B" w:rsidSect="00B629BE">
          <w:footerReference w:type="default" r:id="rId7"/>
          <w:footerReference w:type="first" r:id="rId8"/>
          <w:pgSz w:w="11906" w:h="16838" w:code="9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482A2AAA" w14:textId="77777777" w:rsidR="0014263B" w:rsidRDefault="0014263B" w:rsidP="001C5553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0" w:name="_Toc153295003"/>
    </w:p>
    <w:p w14:paraId="489E7ED5" w14:textId="77777777" w:rsidR="0014263B" w:rsidRDefault="0014263B" w:rsidP="0014263B"/>
    <w:p w14:paraId="27F121D2" w14:textId="77777777" w:rsidR="0014263B" w:rsidRDefault="0014263B" w:rsidP="0014263B"/>
    <w:p w14:paraId="266601C4" w14:textId="77777777" w:rsidR="0014263B" w:rsidRDefault="0014263B" w:rsidP="0014263B"/>
    <w:p w14:paraId="6CA44FBC" w14:textId="77777777" w:rsidR="0014263B" w:rsidRDefault="0014263B" w:rsidP="0014263B"/>
    <w:p w14:paraId="479A61E6" w14:textId="77777777" w:rsidR="0014263B" w:rsidRDefault="0014263B" w:rsidP="0014263B"/>
    <w:p w14:paraId="5153A6C7" w14:textId="77777777" w:rsidR="0014263B" w:rsidRDefault="0014263B" w:rsidP="0014263B"/>
    <w:p w14:paraId="0A2559EC" w14:textId="37910403" w:rsidR="001C5553" w:rsidRDefault="001C5553" w:rsidP="001C5553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1" w:name="_Toc158151384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Uvod</w:t>
      </w:r>
      <w:bookmarkEnd w:id="0"/>
      <w:bookmarkEnd w:id="1"/>
    </w:p>
    <w:p w14:paraId="7B1A6312" w14:textId="77777777" w:rsidR="001C5553" w:rsidRPr="001C5553" w:rsidRDefault="001C5553" w:rsidP="001C5553"/>
    <w:p w14:paraId="24C40BDA" w14:textId="053617EE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Potrebno je pomoću programa Visual Studio i programskog jezika C# i</w:t>
      </w:r>
      <w:r w:rsidRPr="002A7052">
        <w:rPr>
          <w:rFonts w:ascii="Times New Roman" w:hAnsi="Times New Roman" w:cs="Times New Roman"/>
          <w:color w:val="000000"/>
          <w:sz w:val="26"/>
          <w:szCs w:val="26"/>
        </w:rPr>
        <w:t>mplementira</w:t>
      </w:r>
      <w:r>
        <w:rPr>
          <w:rFonts w:ascii="Times New Roman" w:hAnsi="Times New Roman" w:cs="Times New Roman"/>
          <w:color w:val="000000"/>
          <w:sz w:val="26"/>
          <w:szCs w:val="26"/>
        </w:rPr>
        <w:t>ti</w:t>
      </w:r>
      <w:r w:rsidRPr="002A7052">
        <w:rPr>
          <w:rFonts w:ascii="Times New Roman" w:hAnsi="Times New Roman" w:cs="Times New Roman"/>
          <w:color w:val="000000"/>
          <w:sz w:val="26"/>
          <w:szCs w:val="26"/>
        </w:rPr>
        <w:t xml:space="preserve"> sustav za upravljanje zo</w:t>
      </w:r>
      <w:r>
        <w:rPr>
          <w:rFonts w:ascii="Times New Roman" w:hAnsi="Times New Roman" w:cs="Times New Roman"/>
          <w:color w:val="000000"/>
          <w:sz w:val="26"/>
          <w:szCs w:val="26"/>
        </w:rPr>
        <w:t>o</w:t>
      </w:r>
      <w:r w:rsidRPr="002A7052">
        <w:rPr>
          <w:rFonts w:ascii="Times New Roman" w:hAnsi="Times New Roman" w:cs="Times New Roman"/>
          <w:color w:val="000000"/>
          <w:sz w:val="26"/>
          <w:szCs w:val="26"/>
        </w:rPr>
        <w:t>loškim vrtom s nastambama, životinjama i zaposlenicima zaduženim za pojedinu nastambu. Klase, IComparable, ToString()</w:t>
      </w:r>
      <w:r w:rsidR="001C5553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AC6CE2">
        <w:rPr>
          <w:rFonts w:ascii="Times New Roman" w:hAnsi="Times New Roman" w:cs="Times New Roman"/>
          <w:color w:val="000000"/>
          <w:sz w:val="26"/>
          <w:szCs w:val="26"/>
        </w:rPr>
        <w:t xml:space="preserve"> Zatim je potrebno to povezati preko formi te napraviti podatkovni kontekst za jednu od klasa i također prikaz podataka u listBox-u za istu tu klasu.</w:t>
      </w:r>
    </w:p>
    <w:p w14:paraId="6B10B677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37E1ECDD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0D9A7CA5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672C744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64B1FF68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6A164B7B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0C5E913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45E5DF0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3EF2E7A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62E7664A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91E8961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7E6EE8F8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EAFCAED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B1DA0E2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3E40828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38C2BE8D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BC809A0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EA511F3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6203A4F5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A21F142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76D0716B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8EA7CE0" w14:textId="77777777" w:rsidR="00C14C11" w:rsidRDefault="00C14C11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8C006EC" w14:textId="254D8E7F" w:rsidR="002A7052" w:rsidRDefault="002A7052" w:rsidP="002A7052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2" w:name="_Toc153295004"/>
      <w:bookmarkStart w:id="3" w:name="_Toc158151385"/>
      <w:r w:rsidRPr="002A7052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Klase</w:t>
      </w:r>
      <w:bookmarkEnd w:id="2"/>
      <w:bookmarkEnd w:id="3"/>
    </w:p>
    <w:p w14:paraId="2CED9A41" w14:textId="4DA77E2D" w:rsidR="002A7052" w:rsidRPr="0014263B" w:rsidRDefault="002A7052" w:rsidP="0014263B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4" w:name="_Toc153295005"/>
      <w:bookmarkStart w:id="5" w:name="_Toc158151386"/>
      <w:r w:rsidRPr="0014263B">
        <w:rPr>
          <w:rFonts w:ascii="Times New Roman" w:hAnsi="Times New Roman" w:cs="Times New Roman"/>
          <w:color w:val="000000" w:themeColor="text1"/>
          <w:sz w:val="40"/>
          <w:szCs w:val="40"/>
        </w:rPr>
        <w:t>Klasa „Nastamba“</w:t>
      </w:r>
      <w:bookmarkEnd w:id="4"/>
      <w:bookmarkEnd w:id="5"/>
    </w:p>
    <w:p w14:paraId="6EB19EDD" w14:textId="48F86E43" w:rsidR="00B35519" w:rsidRDefault="003769BD" w:rsidP="002A7052">
      <w:r w:rsidRPr="00B35519">
        <w:rPr>
          <w:noProof/>
        </w:rPr>
        <w:drawing>
          <wp:anchor distT="0" distB="0" distL="114300" distR="114300" simplePos="0" relativeHeight="251660288" behindDoc="1" locked="0" layoutInCell="1" allowOverlap="1" wp14:anchorId="363BF7C7" wp14:editId="32D63BC5">
            <wp:simplePos x="0" y="0"/>
            <wp:positionH relativeFrom="column">
              <wp:posOffset>876300</wp:posOffset>
            </wp:positionH>
            <wp:positionV relativeFrom="paragraph">
              <wp:posOffset>167005</wp:posOffset>
            </wp:positionV>
            <wp:extent cx="4038600" cy="2886710"/>
            <wp:effectExtent l="0" t="0" r="0" b="8890"/>
            <wp:wrapTight wrapText="bothSides">
              <wp:wrapPolygon edited="0">
                <wp:start x="0" y="0"/>
                <wp:lineTo x="0" y="21524"/>
                <wp:lineTo x="21498" y="21524"/>
                <wp:lineTo x="21498" y="0"/>
                <wp:lineTo x="0" y="0"/>
              </wp:wrapPolygon>
            </wp:wrapTight>
            <wp:docPr id="2111578904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78904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58AA8" w14:textId="15E3386D" w:rsidR="00B35519" w:rsidRDefault="00B35519" w:rsidP="002A7052"/>
    <w:p w14:paraId="78B28172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8E205BB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491F91D0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A0FA6B1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0065D683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89664EB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5BF17D0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274E6DE1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36342C0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BE64A18" w14:textId="020482F7" w:rsidR="002A7052" w:rsidRDefault="00B35519" w:rsidP="003769BD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Deklaracija klase „Nastamba“</w:t>
      </w:r>
    </w:p>
    <w:p w14:paraId="18E9A7A8" w14:textId="749A96F9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0AC3E25B" w14:textId="093AF11C" w:rsidR="0060318F" w:rsidRPr="003769BD" w:rsidRDefault="0060318F" w:rsidP="00B3551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Internal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klasa je dostupna samo unutar ist</w:t>
      </w:r>
      <w:r w:rsidR="00B35519" w:rsidRPr="003769BD">
        <w:rPr>
          <w:rFonts w:ascii="Times New Roman" w:hAnsi="Times New Roman" w:cs="Times New Roman"/>
          <w:color w:val="000000"/>
          <w:sz w:val="24"/>
          <w:szCs w:val="24"/>
        </w:rPr>
        <w:t>og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assembly</w:t>
      </w:r>
      <w:r w:rsidR="00B35519" w:rsidRPr="003769BD">
        <w:rPr>
          <w:rFonts w:ascii="Times New Roman" w:hAnsi="Times New Roman" w:cs="Times New Roman"/>
          <w:color w:val="000000"/>
          <w:sz w:val="24"/>
          <w:szCs w:val="24"/>
        </w:rPr>
        <w:t>-a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0E6D2ECE" w14:textId="0014696E" w:rsidR="0060318F" w:rsidRPr="003769BD" w:rsidRDefault="0060318F" w:rsidP="00B3551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Nastamba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ime klase. </w:t>
      </w:r>
    </w:p>
    <w:p w14:paraId="742AC4FD" w14:textId="168102DC" w:rsidR="00B35519" w:rsidRPr="003769BD" w:rsidRDefault="0060318F" w:rsidP="003769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IComparable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pokazuje da klasa implementira sučelje IComparable. To znači da se instance ove klase mogu uspoređivati međusobno.</w:t>
      </w:r>
    </w:p>
    <w:p w14:paraId="6D1E8958" w14:textId="71621FB2" w:rsidR="003769BD" w:rsidRPr="003769BD" w:rsidRDefault="003769BD" w:rsidP="003769BD">
      <w:pPr>
        <w:spacing w:before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Privatna polja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pohranjuju informacije o klasi Nastamba. Predstavljaju ime (ime), životinj</w:t>
      </w:r>
      <w:r w:rsidR="001C5553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(zivotnje), broj životinja (broj_zivotinja) i veličinu (velicina).</w:t>
      </w:r>
    </w:p>
    <w:p w14:paraId="72109E96" w14:textId="719CB519" w:rsidR="003769BD" w:rsidRPr="003769BD" w:rsidRDefault="003769BD" w:rsidP="002A705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Svojstva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omogućuju čitanje (get) i postavljanje (set) vrijednosti privatnih polja. Na primjer, </w:t>
      </w:r>
      <w:r>
        <w:rPr>
          <w:rFonts w:ascii="Times New Roman" w:hAnsi="Times New Roman" w:cs="Times New Roman"/>
          <w:color w:val="000000"/>
          <w:sz w:val="24"/>
          <w:szCs w:val="24"/>
        </w:rPr>
        <w:t>„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Ime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omogućuje pristup i postavljanje vrijednosti polja </w:t>
      </w:r>
      <w:r>
        <w:rPr>
          <w:rFonts w:ascii="Times New Roman" w:hAnsi="Times New Roman" w:cs="Times New Roman"/>
          <w:color w:val="000000"/>
          <w:sz w:val="24"/>
          <w:szCs w:val="24"/>
        </w:rPr>
        <w:t>„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ime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C486E57" w14:textId="619A257A" w:rsidR="00B35519" w:rsidRPr="003769BD" w:rsidRDefault="003769BD" w:rsidP="003769B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public int CompareTo(object obj) – </w:t>
      </w:r>
      <w:r w:rsidR="00B35519"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metoda dolazi iz sučelja IComparable koje je implementirano u klasi Nastamba. Ona omogućuje usporedbu dvaju objekata kako bi se odredio njihov redoslijed. Metoda uspoređuje trenutnu instancu (this) s objektom koji se predaje kao argument (obj). </w:t>
      </w:r>
    </w:p>
    <w:p w14:paraId="4AFB56B6" w14:textId="7BDD1F6E" w:rsidR="00B35519" w:rsidRPr="003769BD" w:rsidRDefault="00B35519" w:rsidP="003769B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Uspoređuje se </w:t>
      </w:r>
      <w:r w:rsidR="003769BD" w:rsidRPr="003769BD">
        <w:rPr>
          <w:rFonts w:ascii="Times New Roman" w:hAnsi="Times New Roman" w:cs="Times New Roman"/>
          <w:color w:val="000000"/>
          <w:sz w:val="24"/>
          <w:szCs w:val="24"/>
        </w:rPr>
        <w:t>„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Zivotinje</w:t>
      </w:r>
      <w:r w:rsidR="003769BD" w:rsidRPr="003769BD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(tip životinja) trenutne instance s istim svojstvom objekta koji je proslijeđen. </w:t>
      </w:r>
    </w:p>
    <w:p w14:paraId="03D1C196" w14:textId="7454CF1E" w:rsidR="00B35519" w:rsidRPr="003769BD" w:rsidRDefault="00B35519" w:rsidP="003769B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Ako je rezultat te usporedbe jednak nuli, tada se uspoređuje </w:t>
      </w:r>
      <w:r w:rsidR="003769BD" w:rsidRPr="003769BD">
        <w:rPr>
          <w:rFonts w:ascii="Times New Roman" w:hAnsi="Times New Roman" w:cs="Times New Roman"/>
          <w:color w:val="000000"/>
          <w:sz w:val="24"/>
          <w:szCs w:val="24"/>
        </w:rPr>
        <w:t>„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Ime</w:t>
      </w:r>
      <w:r w:rsidR="003769BD" w:rsidRPr="003769BD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(ime nastambe) kako bi se dodatno </w:t>
      </w:r>
      <w:r w:rsidR="003769BD" w:rsidRPr="003769BD">
        <w:rPr>
          <w:rFonts w:ascii="Times New Roman" w:hAnsi="Times New Roman" w:cs="Times New Roman"/>
          <w:color w:val="000000"/>
          <w:sz w:val="24"/>
          <w:szCs w:val="24"/>
        </w:rPr>
        <w:t>razlikovali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objekti. </w:t>
      </w:r>
    </w:p>
    <w:p w14:paraId="6EB7BF3C" w14:textId="273A54BE" w:rsidR="002A7052" w:rsidRDefault="00B35519" w:rsidP="003769B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Na kraju, rezultat usporedbe se vraća.</w:t>
      </w:r>
    </w:p>
    <w:p w14:paraId="3E61743E" w14:textId="77777777" w:rsidR="0014263B" w:rsidRDefault="000B6FA9" w:rsidP="0014263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public override string ToString() – 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>nadjačava (override) metodu ToString. Metoda vraća string koji predstavlja trenutnu instancu. U ovom slučaju, vraća se niz koji sadrži ime i vrstu životinj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 xml:space="preserve"> odvojene zarezom.</w:t>
      </w:r>
      <w:bookmarkStart w:id="6" w:name="_Toc153295006"/>
    </w:p>
    <w:p w14:paraId="48F34596" w14:textId="1B4843E5" w:rsidR="002A7052" w:rsidRPr="002A3084" w:rsidRDefault="001C5553" w:rsidP="002A3084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7" w:name="_Toc158151387"/>
      <w:r w:rsidRPr="002A3084">
        <w:rPr>
          <w:rFonts w:ascii="Times New Roman" w:hAnsi="Times New Roman" w:cs="Times New Roman"/>
          <w:color w:val="000000" w:themeColor="text1"/>
          <w:sz w:val="40"/>
          <w:szCs w:val="40"/>
        </w:rPr>
        <w:t>Klasa „Zivotinje“</w:t>
      </w:r>
      <w:bookmarkEnd w:id="6"/>
      <w:bookmarkEnd w:id="7"/>
    </w:p>
    <w:p w14:paraId="3FA312B0" w14:textId="6C776409" w:rsidR="001C5553" w:rsidRPr="001C5553" w:rsidRDefault="001C5553" w:rsidP="001C5553"/>
    <w:p w14:paraId="11EEB8D4" w14:textId="3B458C51" w:rsidR="002A7052" w:rsidRDefault="001C5553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C5553">
        <w:rPr>
          <w:noProof/>
        </w:rPr>
        <w:drawing>
          <wp:anchor distT="0" distB="0" distL="114300" distR="114300" simplePos="0" relativeHeight="251661312" behindDoc="1" locked="0" layoutInCell="1" allowOverlap="1" wp14:anchorId="7B6B8D1D" wp14:editId="511AD367">
            <wp:simplePos x="0" y="0"/>
            <wp:positionH relativeFrom="column">
              <wp:posOffset>647700</wp:posOffset>
            </wp:positionH>
            <wp:positionV relativeFrom="paragraph">
              <wp:posOffset>18415</wp:posOffset>
            </wp:positionV>
            <wp:extent cx="4295775" cy="2747088"/>
            <wp:effectExtent l="0" t="0" r="0" b="0"/>
            <wp:wrapTight wrapText="bothSides">
              <wp:wrapPolygon edited="0">
                <wp:start x="0" y="0"/>
                <wp:lineTo x="0" y="21420"/>
                <wp:lineTo x="21456" y="21420"/>
                <wp:lineTo x="21456" y="0"/>
                <wp:lineTo x="0" y="0"/>
              </wp:wrapPolygon>
            </wp:wrapTight>
            <wp:docPr id="268631887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31887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4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DE8CE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B5CC7D5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1C1D862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BC3CFE7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02B9FC23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307DEED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04F58CD0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DB266A5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7B658DD" w14:textId="23CF4310" w:rsidR="002A7052" w:rsidRDefault="001C5553" w:rsidP="001C5553">
      <w:pPr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Klasa „Zivotinje“</w:t>
      </w:r>
    </w:p>
    <w:p w14:paraId="7E315D10" w14:textId="77777777" w:rsidR="001C5553" w:rsidRDefault="001C5553" w:rsidP="001C5553">
      <w:pPr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</w:p>
    <w:p w14:paraId="1A67CE62" w14:textId="77777777" w:rsidR="001C5553" w:rsidRPr="003769BD" w:rsidRDefault="001C5553" w:rsidP="001C555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Internal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klasa je dostupna samo unutar istog assembly-a. </w:t>
      </w:r>
    </w:p>
    <w:p w14:paraId="1B6543DF" w14:textId="4A3FBA95" w:rsidR="001C5553" w:rsidRPr="003769BD" w:rsidRDefault="001C5553" w:rsidP="001C555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Zivotinje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ime klase. </w:t>
      </w:r>
    </w:p>
    <w:p w14:paraId="16E97351" w14:textId="77777777" w:rsidR="001C5553" w:rsidRPr="003769BD" w:rsidRDefault="001C5553" w:rsidP="001C555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IComparable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pokazuje da klasa implementira sučelje IComparable. To znači da se instance ove klase mogu uspoređivati međusobno.</w:t>
      </w:r>
    </w:p>
    <w:p w14:paraId="14F9B1D6" w14:textId="231C59AA" w:rsidR="001C5553" w:rsidRPr="003769BD" w:rsidRDefault="001C5553" w:rsidP="001C5553">
      <w:pPr>
        <w:spacing w:before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Privatna polja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pohranjuju informacije o klasi </w:t>
      </w:r>
      <w:r>
        <w:rPr>
          <w:rFonts w:ascii="Times New Roman" w:hAnsi="Times New Roman" w:cs="Times New Roman"/>
          <w:color w:val="000000"/>
          <w:sz w:val="24"/>
          <w:szCs w:val="24"/>
        </w:rPr>
        <w:t>Zivotinje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. Predstavljaju </w:t>
      </w:r>
      <w:r>
        <w:rPr>
          <w:rFonts w:ascii="Times New Roman" w:hAnsi="Times New Roman" w:cs="Times New Roman"/>
          <w:color w:val="000000"/>
          <w:sz w:val="24"/>
          <w:szCs w:val="24"/>
        </w:rPr>
        <w:t>zivotinjske_vrste</w:t>
      </w:r>
      <w:r w:rsidR="000B6F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životinjske vrste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), vrstu životinja (</w:t>
      </w:r>
      <w:r>
        <w:rPr>
          <w:rFonts w:ascii="Times New Roman" w:hAnsi="Times New Roman" w:cs="Times New Roman"/>
          <w:color w:val="000000"/>
          <w:sz w:val="24"/>
          <w:szCs w:val="24"/>
        </w:rPr>
        <w:t>vrsta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>
        <w:rPr>
          <w:rFonts w:ascii="Times New Roman" w:hAnsi="Times New Roman" w:cs="Times New Roman"/>
          <w:color w:val="000000"/>
          <w:sz w:val="24"/>
          <w:szCs w:val="24"/>
        </w:rPr>
        <w:t>pasminu životinje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pasmina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 i </w:t>
      </w:r>
      <w:r>
        <w:rPr>
          <w:rFonts w:ascii="Times New Roman" w:hAnsi="Times New Roman" w:cs="Times New Roman"/>
          <w:color w:val="000000"/>
          <w:sz w:val="24"/>
          <w:szCs w:val="24"/>
        </w:rPr>
        <w:t>prehranu životinje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prehrana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4A281630" w14:textId="74B3C934" w:rsidR="001C5553" w:rsidRPr="003769BD" w:rsidRDefault="001C5553" w:rsidP="001C555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Svojstva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omogućuju čitanje (get) i postavljanje (set) vrijednosti privatnih polja. Na primjer, </w:t>
      </w:r>
      <w:r>
        <w:rPr>
          <w:rFonts w:ascii="Times New Roman" w:hAnsi="Times New Roman" w:cs="Times New Roman"/>
          <w:color w:val="000000"/>
          <w:sz w:val="24"/>
          <w:szCs w:val="24"/>
        </w:rPr>
        <w:t>„Vrsta“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omogućuje pristup i postavljanje vrijednosti polja </w:t>
      </w:r>
      <w:r>
        <w:rPr>
          <w:rFonts w:ascii="Times New Roman" w:hAnsi="Times New Roman" w:cs="Times New Roman"/>
          <w:color w:val="000000"/>
          <w:sz w:val="24"/>
          <w:szCs w:val="24"/>
        </w:rPr>
        <w:t>„vrsta“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E81928" w14:textId="77777777" w:rsidR="001C5553" w:rsidRPr="003769BD" w:rsidRDefault="001C5553" w:rsidP="001C555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public int CompareTo(object obj) –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metoda dolazi iz sučelja IComparable koje je implementirano u klasi Nastamba. Ona omogućuje usporedbu dvaju objekata kako bi se odredio njihov redoslijed. Metoda uspoređuje trenutnu instancu (this) s objektom koji se predaje kao argument (obj). </w:t>
      </w:r>
    </w:p>
    <w:p w14:paraId="291A1F0D" w14:textId="6A2A165A" w:rsidR="001C5553" w:rsidRPr="003769BD" w:rsidRDefault="001C5553" w:rsidP="001C555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Uspoređuje se „</w:t>
      </w:r>
      <w:r>
        <w:rPr>
          <w:rFonts w:ascii="Times New Roman" w:hAnsi="Times New Roman" w:cs="Times New Roman"/>
          <w:color w:val="000000"/>
          <w:sz w:val="24"/>
          <w:szCs w:val="24"/>
        </w:rPr>
        <w:t>Vrsta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“ 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vrsta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životinj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 trenutne instance s istim svojstvom objekta koji je proslijeđen. </w:t>
      </w:r>
    </w:p>
    <w:p w14:paraId="6A25F197" w14:textId="422AB5E4" w:rsidR="001C5553" w:rsidRPr="003769BD" w:rsidRDefault="001C5553" w:rsidP="001C555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Ako je rezultat te usporedbe jednak nuli, tada se uspoređuje „</w:t>
      </w:r>
      <w:r>
        <w:rPr>
          <w:rFonts w:ascii="Times New Roman" w:hAnsi="Times New Roman" w:cs="Times New Roman"/>
          <w:color w:val="000000"/>
          <w:sz w:val="24"/>
          <w:szCs w:val="24"/>
        </w:rPr>
        <w:t>Pasmina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“ (</w:t>
      </w:r>
      <w:r>
        <w:rPr>
          <w:rFonts w:ascii="Times New Roman" w:hAnsi="Times New Roman" w:cs="Times New Roman"/>
          <w:color w:val="000000"/>
          <w:sz w:val="24"/>
          <w:szCs w:val="24"/>
        </w:rPr>
        <w:t>pasmina životinje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 kako bi se dodatno razlikovali objekti. </w:t>
      </w:r>
    </w:p>
    <w:p w14:paraId="4CB20CB7" w14:textId="77777777" w:rsidR="001C5553" w:rsidRDefault="001C5553" w:rsidP="001C555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Na kraju, rezultat usporedbe se vraća.</w:t>
      </w:r>
    </w:p>
    <w:p w14:paraId="77474D91" w14:textId="54FF8725" w:rsidR="000B6FA9" w:rsidRPr="003769BD" w:rsidRDefault="000B6FA9" w:rsidP="001C555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public override string ToString() – 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>nadjačava (override) metodu ToString. Metoda vraća string koji predstavlja trenutnu instancu. U ovom slučaju, vraća se niz koji sadrži vrstu životinj</w:t>
      </w:r>
      <w:r>
        <w:rPr>
          <w:rFonts w:ascii="Times New Roman" w:hAnsi="Times New Roman" w:cs="Times New Roman"/>
          <w:color w:val="000000"/>
          <w:sz w:val="24"/>
          <w:szCs w:val="24"/>
        </w:rPr>
        <w:t>e i pasminu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 xml:space="preserve"> odvojene zarezom.</w:t>
      </w:r>
    </w:p>
    <w:p w14:paraId="75715522" w14:textId="61115DE1" w:rsidR="002A7052" w:rsidRPr="0014263B" w:rsidRDefault="001C5553" w:rsidP="0014263B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8" w:name="_Toc153295007"/>
      <w:bookmarkStart w:id="9" w:name="_Toc158151388"/>
      <w:r w:rsidRPr="0014263B">
        <w:rPr>
          <w:rFonts w:ascii="Times New Roman" w:hAnsi="Times New Roman" w:cs="Times New Roman"/>
          <w:color w:val="000000" w:themeColor="text1"/>
          <w:sz w:val="40"/>
          <w:szCs w:val="40"/>
        </w:rPr>
        <w:t>Klasa</w:t>
      </w:r>
      <w:r w:rsidR="000B6FA9" w:rsidRPr="0014263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„Zaposlenici“</w:t>
      </w:r>
      <w:bookmarkEnd w:id="8"/>
      <w:bookmarkEnd w:id="9"/>
    </w:p>
    <w:p w14:paraId="52FDCD7C" w14:textId="26251039" w:rsidR="000B6FA9" w:rsidRDefault="000B6FA9" w:rsidP="000B6FA9"/>
    <w:p w14:paraId="1D44B8DD" w14:textId="76EC208A" w:rsidR="000B6FA9" w:rsidRPr="000B6FA9" w:rsidRDefault="000B6FA9" w:rsidP="000B6FA9">
      <w:r w:rsidRPr="000B6FA9">
        <w:rPr>
          <w:noProof/>
        </w:rPr>
        <w:drawing>
          <wp:anchor distT="0" distB="0" distL="114300" distR="114300" simplePos="0" relativeHeight="251662336" behindDoc="1" locked="0" layoutInCell="1" allowOverlap="1" wp14:anchorId="22D168C0" wp14:editId="2747615E">
            <wp:simplePos x="0" y="0"/>
            <wp:positionH relativeFrom="column">
              <wp:posOffset>723900</wp:posOffset>
            </wp:positionH>
            <wp:positionV relativeFrom="paragraph">
              <wp:posOffset>27940</wp:posOffset>
            </wp:positionV>
            <wp:extent cx="4133850" cy="2982595"/>
            <wp:effectExtent l="0" t="0" r="0" b="8255"/>
            <wp:wrapTight wrapText="bothSides">
              <wp:wrapPolygon edited="0">
                <wp:start x="0" y="0"/>
                <wp:lineTo x="0" y="21522"/>
                <wp:lineTo x="21500" y="21522"/>
                <wp:lineTo x="21500" y="0"/>
                <wp:lineTo x="0" y="0"/>
              </wp:wrapPolygon>
            </wp:wrapTight>
            <wp:docPr id="1027314898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14898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17986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12FD18B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3CFFD215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29F9BE4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1E59E06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D0E5E4D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C9082F5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F570B2F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B149E0F" w14:textId="77777777" w:rsidR="000B6FA9" w:rsidRDefault="000B6FA9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F94162A" w14:textId="0032BE08" w:rsidR="000B6FA9" w:rsidRDefault="000B6FA9" w:rsidP="000B6FA9">
      <w:pPr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Klasa „Zaposlenici“</w:t>
      </w:r>
    </w:p>
    <w:p w14:paraId="0518BA11" w14:textId="77777777" w:rsidR="000B6FA9" w:rsidRDefault="000B6FA9" w:rsidP="000B6FA9">
      <w:pPr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</w:p>
    <w:p w14:paraId="5E21F1A3" w14:textId="77777777" w:rsidR="000B6FA9" w:rsidRPr="003769BD" w:rsidRDefault="000B6FA9" w:rsidP="000B6FA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Internal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klasa je dostupna samo unutar istog assembly-a. </w:t>
      </w:r>
    </w:p>
    <w:p w14:paraId="573FF0AD" w14:textId="1420B3EB" w:rsidR="000B6FA9" w:rsidRPr="003769BD" w:rsidRDefault="000B6FA9" w:rsidP="000B6FA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Zaposlenici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ime klase. </w:t>
      </w:r>
    </w:p>
    <w:p w14:paraId="4B00FD5B" w14:textId="77777777" w:rsidR="000B6FA9" w:rsidRPr="003769BD" w:rsidRDefault="000B6FA9" w:rsidP="000B6FA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IComparable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pokazuje da klasa implementira sučelje IComparable. To znači da se instance ove klase mogu uspoređivati međusobno.</w:t>
      </w:r>
    </w:p>
    <w:p w14:paraId="0004641B" w14:textId="5247B387" w:rsidR="000B6FA9" w:rsidRPr="003769BD" w:rsidRDefault="000B6FA9" w:rsidP="000B6FA9">
      <w:pPr>
        <w:spacing w:before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Privatna polja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pohranjuju informacije o klasi </w:t>
      </w:r>
      <w:r>
        <w:rPr>
          <w:rFonts w:ascii="Times New Roman" w:hAnsi="Times New Roman" w:cs="Times New Roman"/>
          <w:color w:val="000000"/>
          <w:sz w:val="24"/>
          <w:szCs w:val="24"/>
        </w:rPr>
        <w:t>Zaposlenici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. Predstavljaju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ime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ime zaposlenika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prezime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prezime zaposlenika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godine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godine zaposlenika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 i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radni_polozaj zaposlenika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radni položaj zaposlenika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4380FD55" w14:textId="3F61E781" w:rsidR="000B6FA9" w:rsidRPr="003769BD" w:rsidRDefault="000B6FA9" w:rsidP="000B6F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Svojstva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omogućuju čitanje (get) i postavljanje (set) vrijednosti privatnih polja. Na primjer, </w:t>
      </w:r>
      <w:r>
        <w:rPr>
          <w:rFonts w:ascii="Times New Roman" w:hAnsi="Times New Roman" w:cs="Times New Roman"/>
          <w:color w:val="000000"/>
          <w:sz w:val="24"/>
          <w:szCs w:val="24"/>
        </w:rPr>
        <w:t>„Ime“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omogućuje pristup i postavljanje vrijednosti polja </w:t>
      </w:r>
      <w:r>
        <w:rPr>
          <w:rFonts w:ascii="Times New Roman" w:hAnsi="Times New Roman" w:cs="Times New Roman"/>
          <w:color w:val="000000"/>
          <w:sz w:val="24"/>
          <w:szCs w:val="24"/>
        </w:rPr>
        <w:t>„ime“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6836F16" w14:textId="2576836F" w:rsidR="000B6FA9" w:rsidRPr="003769BD" w:rsidRDefault="000B6FA9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public int CompareTo(object obj) –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metoda dolazi iz sučelja IComparable koje je implementirano u klasi </w:t>
      </w:r>
      <w:r>
        <w:rPr>
          <w:rFonts w:ascii="Times New Roman" w:hAnsi="Times New Roman" w:cs="Times New Roman"/>
          <w:color w:val="000000"/>
          <w:sz w:val="24"/>
          <w:szCs w:val="24"/>
        </w:rPr>
        <w:t>Zaposlenici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. Ona omogućuje usporedbu dvaju objekata kako bi se odredio njihov redoslijed. Metoda uspoređuje trenutnu instancu (this) s objektom koji se predaje kao argument (obj). </w:t>
      </w:r>
    </w:p>
    <w:p w14:paraId="3B497217" w14:textId="203BC93B" w:rsidR="000B6FA9" w:rsidRPr="003769BD" w:rsidRDefault="000B6FA9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Uspoređuje se „</w:t>
      </w:r>
      <w:r>
        <w:rPr>
          <w:rFonts w:ascii="Times New Roman" w:hAnsi="Times New Roman" w:cs="Times New Roman"/>
          <w:color w:val="000000"/>
          <w:sz w:val="24"/>
          <w:szCs w:val="24"/>
        </w:rPr>
        <w:t>Prezime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“ (</w:t>
      </w:r>
      <w:r>
        <w:rPr>
          <w:rFonts w:ascii="Times New Roman" w:hAnsi="Times New Roman" w:cs="Times New Roman"/>
          <w:color w:val="000000"/>
          <w:sz w:val="24"/>
          <w:szCs w:val="24"/>
        </w:rPr>
        <w:t>prezime zaposlenika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 trenutne instance s istim svojstvom objekta koji je proslijeđen. </w:t>
      </w:r>
    </w:p>
    <w:p w14:paraId="0BAAA0B2" w14:textId="56EB7CB7" w:rsidR="000B6FA9" w:rsidRPr="003769BD" w:rsidRDefault="000B6FA9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Ako je rezultat te usporedbe jednak nuli, tada se uspoređuje „</w:t>
      </w:r>
      <w:r>
        <w:rPr>
          <w:rFonts w:ascii="Times New Roman" w:hAnsi="Times New Roman" w:cs="Times New Roman"/>
          <w:color w:val="000000"/>
          <w:sz w:val="24"/>
          <w:szCs w:val="24"/>
        </w:rPr>
        <w:t>Ime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“ (</w:t>
      </w:r>
      <w:r>
        <w:rPr>
          <w:rFonts w:ascii="Times New Roman" w:hAnsi="Times New Roman" w:cs="Times New Roman"/>
          <w:color w:val="000000"/>
          <w:sz w:val="24"/>
          <w:szCs w:val="24"/>
        </w:rPr>
        <w:t>ime zaposlenika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 kako bi se dodatno razlikovali objekti. </w:t>
      </w:r>
    </w:p>
    <w:p w14:paraId="2BE372F4" w14:textId="77777777" w:rsidR="000B6FA9" w:rsidRDefault="000B6FA9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Na kraju, rezultat usporedbe se vraća.</w:t>
      </w:r>
    </w:p>
    <w:p w14:paraId="3C55535D" w14:textId="502E38CA" w:rsidR="000B6FA9" w:rsidRDefault="000B6FA9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public override string ToString() – 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 xml:space="preserve">nadjačava (override) metodu ToString. Metoda vraća string koji predstavlja trenutnu instancu. U ovom slučaju, vraća se niz koji sadrži </w:t>
      </w:r>
      <w:r>
        <w:rPr>
          <w:rFonts w:ascii="Times New Roman" w:hAnsi="Times New Roman" w:cs="Times New Roman"/>
          <w:color w:val="000000"/>
          <w:sz w:val="24"/>
          <w:szCs w:val="24"/>
        </w:rPr>
        <w:t>prezime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 xml:space="preserve"> i </w:t>
      </w:r>
      <w:r>
        <w:rPr>
          <w:rFonts w:ascii="Times New Roman" w:hAnsi="Times New Roman" w:cs="Times New Roman"/>
          <w:color w:val="000000"/>
          <w:sz w:val="24"/>
          <w:szCs w:val="24"/>
        </w:rPr>
        <w:t>ime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 xml:space="preserve"> odvojen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 xml:space="preserve"> zarezom</w:t>
      </w:r>
    </w:p>
    <w:p w14:paraId="77D208A3" w14:textId="4EA3DB89" w:rsidR="00F0479F" w:rsidRDefault="00F0479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NAPOMENA </w:t>
      </w:r>
      <w:r w:rsidR="00F95D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95D29">
        <w:rPr>
          <w:rFonts w:ascii="Times New Roman" w:hAnsi="Times New Roman" w:cs="Times New Roman"/>
          <w:color w:val="000000"/>
          <w:sz w:val="24"/>
          <w:szCs w:val="24"/>
        </w:rPr>
        <w:t>u klasi Nastamba smo dodali varijablu „zaposlenik“ tipa Zaposlenici i varijablu „zivotinja“ tipa Zivotinje kako bismo mogli povezati s ostalim klasama. Također u uspoređivanju kod metode</w:t>
      </w:r>
      <w:r w:rsidR="00FC2F0E">
        <w:rPr>
          <w:rFonts w:ascii="Times New Roman" w:hAnsi="Times New Roman" w:cs="Times New Roman"/>
          <w:color w:val="000000"/>
          <w:sz w:val="24"/>
          <w:szCs w:val="24"/>
        </w:rPr>
        <w:t xml:space="preserve"> CompareTo() smo napravili usporedbu pomoću serijskog broja nastambe, umjesto životinja i imena nastambe, tako što smo uključili varijablu „serijski_broj“ tipa int</w:t>
      </w:r>
    </w:p>
    <w:p w14:paraId="398D14CA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6A920D" w14:textId="21B86E59" w:rsidR="00FC2F0E" w:rsidRDefault="00FC2F0E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2F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*NAPOMENA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C0B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C0B98">
        <w:rPr>
          <w:rFonts w:ascii="Times New Roman" w:hAnsi="Times New Roman" w:cs="Times New Roman"/>
          <w:color w:val="000000"/>
          <w:sz w:val="24"/>
          <w:szCs w:val="24"/>
        </w:rPr>
        <w:t>u klasi Zivotinje smo kod metode CompareTo() umjesto usporedbe preko životinje i vrste životinje smo napravili usporedbu preko serijskog broja životinje tako što smo dodali varijablu „serijski_broj“ tip int</w:t>
      </w:r>
    </w:p>
    <w:p w14:paraId="0A5C8770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0C21BA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89B927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00469D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519530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797B0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957309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210053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989DB8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BEE5A7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7C72B7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C51095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65D303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2766C4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D2155A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F2B40D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14E9C0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7BD3D6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007637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5C7449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1D75E1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177B54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BDDEDF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76D52B" w14:textId="3247A571" w:rsidR="000C79B2" w:rsidRDefault="000C79B2" w:rsidP="000C79B2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0" w:name="_Toc158151389"/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Klasa „PodatkovniKontekst“</w:t>
      </w:r>
      <w:bookmarkEnd w:id="10"/>
    </w:p>
    <w:p w14:paraId="5891AAB8" w14:textId="77777777" w:rsidR="000C79B2" w:rsidRPr="000C79B2" w:rsidRDefault="000C79B2" w:rsidP="000C79B2"/>
    <w:p w14:paraId="11A4D96C" w14:textId="7DBB6D64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79B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A60995B" wp14:editId="12FBA2F5">
            <wp:extent cx="5731510" cy="1945005"/>
            <wp:effectExtent l="0" t="0" r="2540" b="0"/>
            <wp:docPr id="484350309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50309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4303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56F037" w14:textId="155CC6A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79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private List&lt;Zaposlenici&gt; _zaposlenici</w:t>
      </w:r>
      <w:r w:rsid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0C79B2">
        <w:rPr>
          <w:rFonts w:ascii="Times New Roman" w:hAnsi="Times New Roman" w:cs="Times New Roman"/>
          <w:color w:val="000000"/>
          <w:sz w:val="24"/>
          <w:szCs w:val="24"/>
        </w:rPr>
        <w:t xml:space="preserve"> Ova linija deklarira privatno polje _zaposlenici tipa List&lt;Zaposlenici&gt;. Ova lista će sadržavati objekte klase Zaposlenici.</w:t>
      </w:r>
    </w:p>
    <w:p w14:paraId="5267372E" w14:textId="61040EAC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79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 List&lt;Zaposlenici&gt; zaposlenici { get { return this._zaposlenici; } }</w:t>
      </w:r>
      <w:r w:rsid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0C79B2">
        <w:rPr>
          <w:rFonts w:ascii="Times New Roman" w:hAnsi="Times New Roman" w:cs="Times New Roman"/>
          <w:color w:val="000000"/>
          <w:sz w:val="24"/>
          <w:szCs w:val="24"/>
        </w:rPr>
        <w:t xml:space="preserve"> Ova linija definira javno svojstvo zaposlenici koje omogućuje vanjskom kodu pristup privatnoj listi _zaposlenici. Koristi se jednostavan getter.</w:t>
      </w:r>
    </w:p>
    <w:p w14:paraId="34397E54" w14:textId="1960E94E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79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 PodatkovniKontekst() {     this._zaposlenici = UcitajZaposlenike(); }</w:t>
      </w:r>
      <w:r w:rsid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0C79B2">
        <w:rPr>
          <w:rFonts w:ascii="Times New Roman" w:hAnsi="Times New Roman" w:cs="Times New Roman"/>
          <w:color w:val="000000"/>
          <w:sz w:val="24"/>
          <w:szCs w:val="24"/>
        </w:rPr>
        <w:t xml:space="preserve"> Ova linija definira konstruktor PodatkovniKontekst(). Prilikom instanciranja objekta, konstruktor poziva metodu UcitajZaposlenike() i inicijalizira privatnu listu _zaposlenici s rezultatom te metode.</w:t>
      </w:r>
    </w:p>
    <w:p w14:paraId="40203AE5" w14:textId="40817B64" w:rsidR="000C79B2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private string datZaposlenici = "zaposlenici.dat"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Ova linija deklarira privatnu varijablu datZaposlenici tipa string i dodjeljuje joj vrijednost "zaposlenici.dat". Ova varijabla sadrži naziv datoteke koja se koristi prilikom učitavanja zaposlenika.</w:t>
      </w:r>
    </w:p>
    <w:p w14:paraId="7A0C59E8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2CBC12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076C50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7737D5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43D72E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772360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5FD2CD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176A10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B100B8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60EA17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462AAD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4EB956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8E9BCF" w14:textId="7DFF9B5F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73600" behindDoc="1" locked="0" layoutInCell="1" allowOverlap="1" wp14:anchorId="51F8748F" wp14:editId="70E98BCD">
            <wp:simplePos x="0" y="0"/>
            <wp:positionH relativeFrom="column">
              <wp:posOffset>504825</wp:posOffset>
            </wp:positionH>
            <wp:positionV relativeFrom="paragraph">
              <wp:posOffset>0</wp:posOffset>
            </wp:positionV>
            <wp:extent cx="4857750" cy="2649220"/>
            <wp:effectExtent l="0" t="0" r="0" b="0"/>
            <wp:wrapTight wrapText="bothSides">
              <wp:wrapPolygon edited="0">
                <wp:start x="0" y="0"/>
                <wp:lineTo x="0" y="21434"/>
                <wp:lineTo x="21515" y="21434"/>
                <wp:lineTo x="21515" y="0"/>
                <wp:lineTo x="0" y="0"/>
              </wp:wrapPolygon>
            </wp:wrapTight>
            <wp:docPr id="79885448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5448" name="Slika 1" descr="Slika na kojoj se prikazuje tekst, snimka zaslona, softver&#10;&#10;Opis je automatski generiran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09315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81D1F4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7E8A8C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88C35D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533FB7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4C1F80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40E989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77B45F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C1C1AA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5BFBF1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64A506" w14:textId="291C1749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private List&lt;Zaposlenici&gt; UcitajZaposlenike() {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Ova linija definira privatnu metodu UcitajZaposlenike() koja vraća listu objekata tipa Zaposlenici.</w:t>
      </w:r>
    </w:p>
    <w:p w14:paraId="0FA95D6E" w14:textId="006E221E" w:rsidR="000C79B2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List&lt;Zaposlenici&gt; zaposlenici = new List&lt;Zaposlenici&gt;()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Ovdje se stvara nova prazna lista zaposlenici koja će sadržavati objekte klase Zaposlenici.</w:t>
      </w:r>
    </w:p>
    <w:p w14:paraId="7FE92119" w14:textId="609AC4AF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if (File.Exists(datZaposlenici))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Ova linija provjerava postojanje datoteke s imenom datZaposlenici prije nego što pokuša čitati iz nje. Ako datoteka postoji, ulazi u blok naredbi.</w:t>
      </w:r>
    </w:p>
    <w:p w14:paraId="03DE80A5" w14:textId="21D64B74" w:rsidR="000C79B2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using (StreamReader sr = new StreamReader(datZaposlenici))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Ova linija otvara datoteku za čitanje pomoću StreamReader objekta.</w:t>
      </w:r>
    </w:p>
    <w:p w14:paraId="55A86170" w14:textId="27ECC1C7" w:rsidR="000C79B2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while (!sr.EndOfStream)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Petlja čita linije iz datoteke dok se ne dođe do kraja datoteke.</w:t>
      </w:r>
    </w:p>
    <w:p w14:paraId="4A775314" w14:textId="20165F62" w:rsidR="000C79B2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string line = sr.ReadLine()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Ova linija čita trenutnu liniju iz datoteke</w:t>
      </w:r>
    </w:p>
    <w:p w14:paraId="45BDEBF7" w14:textId="00040B7E" w:rsidR="000C79B2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string[] polja = line.Split('|')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Linija se razdvaja na polja koristeći znak '|' kao separator.</w:t>
      </w:r>
    </w:p>
    <w:p w14:paraId="176D6412" w14:textId="77777777" w:rsidR="00A6514F" w:rsidRPr="00A6514F" w:rsidRDefault="00A6514F" w:rsidP="00A6514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Zaposlenici z = new Zaposlenici(); </w:t>
      </w:r>
    </w:p>
    <w:p w14:paraId="7E4CE86E" w14:textId="77777777" w:rsidR="00A6514F" w:rsidRPr="00A6514F" w:rsidRDefault="00A6514F" w:rsidP="00A6514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z.Ime = polja[0]; </w:t>
      </w:r>
    </w:p>
    <w:p w14:paraId="5DB61E32" w14:textId="77777777" w:rsidR="00A6514F" w:rsidRPr="00A6514F" w:rsidRDefault="00A6514F" w:rsidP="00A6514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z.Prezime = polja[1]; </w:t>
      </w:r>
    </w:p>
    <w:p w14:paraId="615F55A1" w14:textId="77777777" w:rsidR="00A6514F" w:rsidRPr="00A6514F" w:rsidRDefault="00A6514F" w:rsidP="00A6514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z.Godine = int.Parse(polja[2]); </w:t>
      </w:r>
    </w:p>
    <w:p w14:paraId="4505BE94" w14:textId="6AA30657" w:rsidR="005E0DF7" w:rsidRDefault="00A6514F" w:rsidP="005E0DF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z.Radni_Polozaj = polja[3]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Stvara se objekt Zaposlenici i popunjavaju se podaci iz razdvojenih polja.</w:t>
      </w:r>
    </w:p>
    <w:p w14:paraId="0A9149FF" w14:textId="77777777" w:rsidR="005E0DF7" w:rsidRDefault="005E0DF7" w:rsidP="005E0DF7">
      <w:pPr>
        <w:spacing w:before="24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D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zaposlenici.Add(z)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Zaposlenik se dodaje u listu zaposlenici.</w:t>
      </w:r>
    </w:p>
    <w:p w14:paraId="148AD772" w14:textId="113EEC52" w:rsidR="005E0DF7" w:rsidRDefault="005E0DF7" w:rsidP="005E0DF7">
      <w:pPr>
        <w:spacing w:before="24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D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 zaposlenici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 </w:t>
      </w:r>
      <w:r w:rsidRPr="005E0DF7">
        <w:rPr>
          <w:rFonts w:ascii="Times New Roman" w:hAnsi="Times New Roman" w:cs="Times New Roman"/>
          <w:color w:val="000000"/>
          <w:sz w:val="24"/>
          <w:szCs w:val="24"/>
        </w:rPr>
        <w:t>Vraća se lista zaposlenika koja je popunjena podacima iz datoteke.</w:t>
      </w:r>
    </w:p>
    <w:p w14:paraId="3715D6B7" w14:textId="77777777" w:rsidR="005E0DF7" w:rsidRDefault="005E0DF7" w:rsidP="005E0DF7">
      <w:pPr>
        <w:spacing w:before="24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8A66A9" w14:textId="77777777" w:rsidR="005E0DF7" w:rsidRDefault="005E0DF7" w:rsidP="005E0DF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2B9C7B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F3DD3B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486103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73DB85" w14:textId="1EF8FC05" w:rsidR="00A6514F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DF7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0E8FE18" wp14:editId="1D355448">
            <wp:extent cx="5731510" cy="1533525"/>
            <wp:effectExtent l="0" t="0" r="2540" b="9525"/>
            <wp:docPr id="2130707644" name="Slika 1" descr="Slika na kojoj se prikazuje tekst, Multimedijski softver, softver, grafič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07644" name="Slika 1" descr="Slika na kojoj se prikazuje tekst, Multimedijski softver, softver, grafički softver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5FD7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F30071" w14:textId="7CDE2A50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D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public void SpremiZaposlenike()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Pr="005E0DF7">
        <w:rPr>
          <w:rFonts w:ascii="Times New Roman" w:hAnsi="Times New Roman" w:cs="Times New Roman"/>
          <w:color w:val="000000"/>
          <w:sz w:val="24"/>
          <w:szCs w:val="24"/>
        </w:rPr>
        <w:t xml:space="preserve"> Ova linija označava početak javne metode SpremiZaposlenike()</w:t>
      </w:r>
    </w:p>
    <w:p w14:paraId="0F7A363F" w14:textId="6AA721FD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D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using (StreamWriter sw = new StreamWriter(datZaposlenici))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Pr="005E0DF7">
        <w:rPr>
          <w:rFonts w:ascii="Times New Roman" w:hAnsi="Times New Roman" w:cs="Times New Roman"/>
          <w:color w:val="000000"/>
          <w:sz w:val="24"/>
          <w:szCs w:val="24"/>
        </w:rPr>
        <w:t xml:space="preserve"> Otvara se StreamWriter objekt koji omogućuje pisanje u datoteku s imenom datZaposlenici. Ovaj blok </w:t>
      </w:r>
      <w:r>
        <w:rPr>
          <w:rFonts w:ascii="Times New Roman" w:hAnsi="Times New Roman" w:cs="Times New Roman"/>
          <w:color w:val="000000"/>
          <w:sz w:val="24"/>
          <w:szCs w:val="24"/>
        </w:rPr>
        <w:t>„</w:t>
      </w:r>
      <w:r w:rsidRPr="005E0DF7">
        <w:rPr>
          <w:rFonts w:ascii="Times New Roman" w:hAnsi="Times New Roman" w:cs="Times New Roman"/>
          <w:color w:val="000000"/>
          <w:sz w:val="24"/>
          <w:szCs w:val="24"/>
        </w:rPr>
        <w:t>using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5E0DF7">
        <w:rPr>
          <w:rFonts w:ascii="Times New Roman" w:hAnsi="Times New Roman" w:cs="Times New Roman"/>
          <w:color w:val="000000"/>
          <w:sz w:val="24"/>
          <w:szCs w:val="24"/>
        </w:rPr>
        <w:t xml:space="preserve"> osigurava automatsko zatvaranje resursa nakon izvršenja bloka.</w:t>
      </w:r>
    </w:p>
    <w:p w14:paraId="474FFE55" w14:textId="5E3278F5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D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foreach (Zaposlenici z in this.zaposlenici)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Pr="005E0DF7">
        <w:rPr>
          <w:rFonts w:ascii="Times New Roman" w:hAnsi="Times New Roman" w:cs="Times New Roman"/>
          <w:color w:val="000000"/>
          <w:sz w:val="24"/>
          <w:szCs w:val="24"/>
        </w:rPr>
        <w:t xml:space="preserve"> Ova linija označava početak foreach petlje koja prolazi kroz sve objekte tipa Zaposlenici u listi zaposlenici.</w:t>
      </w:r>
    </w:p>
    <w:p w14:paraId="1026FED6" w14:textId="473AE6C6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D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sw.WriteLine($"{z.Ime}, {z.Prezime}, {z.Godine}, {z.Radni_Polozaj}")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5E0DF7">
        <w:rPr>
          <w:rFonts w:ascii="Times New Roman" w:hAnsi="Times New Roman" w:cs="Times New Roman"/>
          <w:color w:val="000000"/>
          <w:sz w:val="24"/>
          <w:szCs w:val="24"/>
        </w:rPr>
        <w:t xml:space="preserve"> Za svakog zaposlenika u listi, ova linija zapisuje redak u datoteku. Koristi se interpolacija niza ($"{...}") kako bi se formatirao redak s podacima o zaposleniku.</w:t>
      </w:r>
    </w:p>
    <w:p w14:paraId="194CF9EF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FC4BFE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B48968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FAB5EC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F3B4F5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418864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4931E7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18AAC5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1B0631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8C7215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586A65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2212F1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570B72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9F5408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C1F3C2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DA77D8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8EC007" w14:textId="77777777" w:rsidR="00A6514F" w:rsidRPr="00A6514F" w:rsidRDefault="00A6514F" w:rsidP="00A6514F"/>
    <w:p w14:paraId="4C90606C" w14:textId="6D4C0929" w:rsidR="007C0B98" w:rsidRDefault="007C0B98" w:rsidP="007C0B98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11" w:name="_Toc158151390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Forme</w:t>
      </w:r>
      <w:bookmarkEnd w:id="11"/>
    </w:p>
    <w:p w14:paraId="0D8CDFB4" w14:textId="06301377" w:rsidR="007C0B98" w:rsidRPr="0014263B" w:rsidRDefault="007C0B98" w:rsidP="0014263B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2" w:name="_Toc158151391"/>
      <w:r w:rsidRPr="0014263B">
        <w:rPr>
          <w:rFonts w:ascii="Times New Roman" w:hAnsi="Times New Roman" w:cs="Times New Roman"/>
          <w:color w:val="000000" w:themeColor="text1"/>
          <w:sz w:val="40"/>
          <w:szCs w:val="40"/>
        </w:rPr>
        <w:t>Forma „Nastamba“</w:t>
      </w:r>
      <w:bookmarkEnd w:id="12"/>
    </w:p>
    <w:p w14:paraId="489FBE96" w14:textId="0444B67A" w:rsidR="00DD2851" w:rsidRPr="0014263B" w:rsidRDefault="00DD2851" w:rsidP="0014263B">
      <w:pPr>
        <w:rPr>
          <w:rFonts w:ascii="Times New Roman" w:hAnsi="Times New Roman" w:cs="Times New Roman"/>
          <w:sz w:val="32"/>
          <w:szCs w:val="32"/>
        </w:rPr>
      </w:pPr>
      <w:r w:rsidRPr="0014263B">
        <w:rPr>
          <w:rFonts w:ascii="Times New Roman" w:hAnsi="Times New Roman" w:cs="Times New Roman"/>
          <w:sz w:val="32"/>
          <w:szCs w:val="32"/>
        </w:rPr>
        <w:t>Dizajn</w:t>
      </w:r>
    </w:p>
    <w:p w14:paraId="0582B56E" w14:textId="0C6808DF" w:rsidR="007C0B98" w:rsidRDefault="007C0B98" w:rsidP="007C0B98"/>
    <w:p w14:paraId="2540E966" w14:textId="0E29139A" w:rsidR="007C0B98" w:rsidRPr="007C0B98" w:rsidRDefault="007C0B98" w:rsidP="007C0B98">
      <w:r w:rsidRPr="007C0B9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62BE049" wp14:editId="04242305">
            <wp:simplePos x="0" y="0"/>
            <wp:positionH relativeFrom="column">
              <wp:posOffset>742950</wp:posOffset>
            </wp:positionH>
            <wp:positionV relativeFrom="paragraph">
              <wp:posOffset>52705</wp:posOffset>
            </wp:positionV>
            <wp:extent cx="4095750" cy="2441575"/>
            <wp:effectExtent l="0" t="0" r="0" b="0"/>
            <wp:wrapTight wrapText="bothSides">
              <wp:wrapPolygon edited="0">
                <wp:start x="0" y="0"/>
                <wp:lineTo x="0" y="21403"/>
                <wp:lineTo x="21500" y="21403"/>
                <wp:lineTo x="21500" y="0"/>
                <wp:lineTo x="0" y="0"/>
              </wp:wrapPolygon>
            </wp:wrapTight>
            <wp:docPr id="1228021239" name="Slika 1" descr="Slika na kojoj se prikazuje tekst, snimka zaslona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21239" name="Slika 1" descr="Slika na kojoj se prikazuje tekst, snimka zaslona, softver, Ikona na računalu&#10;&#10;Opis je automatski generiran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DC18E" w14:textId="2F6D3B93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BE6BF5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682BD4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9844A8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6C8319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3A8E3D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7D8705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7A1010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1594DB" w14:textId="6BADE967" w:rsidR="007C0B98" w:rsidRDefault="007C0B98" w:rsidP="007C0B98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Dizajn forme „Nastamba“</w:t>
      </w:r>
    </w:p>
    <w:p w14:paraId="683A50E2" w14:textId="77777777" w:rsidR="007C0B98" w:rsidRDefault="007C0B98" w:rsidP="007C0B98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</w:p>
    <w:p w14:paraId="7F821F52" w14:textId="56059C86" w:rsidR="007C0B98" w:rsidRDefault="007C0B98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Dizajn ove forme se sastoji od 5 button-a i jednog listBox-a</w:t>
      </w:r>
    </w:p>
    <w:p w14:paraId="6BD673CC" w14:textId="71B6C19F" w:rsidR="007C0B98" w:rsidRDefault="007C0B98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„Zaposlenici“ </w:t>
      </w:r>
      <w:r>
        <w:rPr>
          <w:rFonts w:ascii="Times New Roman" w:hAnsi="Times New Roman" w:cs="Times New Roman"/>
          <w:color w:val="000000"/>
          <w:sz w:val="24"/>
          <w:szCs w:val="24"/>
        </w:rPr>
        <w:t>– otvara formu „Zaposlenici“</w:t>
      </w:r>
    </w:p>
    <w:p w14:paraId="563979D7" w14:textId="1201BAA6" w:rsidR="007C0B98" w:rsidRDefault="007C0B98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„Životinje“ </w:t>
      </w:r>
      <w:r>
        <w:rPr>
          <w:rFonts w:ascii="Times New Roman" w:hAnsi="Times New Roman" w:cs="Times New Roman"/>
          <w:color w:val="000000"/>
          <w:sz w:val="24"/>
          <w:szCs w:val="24"/>
        </w:rPr>
        <w:t>– otvara formu „Životinje“</w:t>
      </w:r>
    </w:p>
    <w:p w14:paraId="7A3B4673" w14:textId="32FCB65C" w:rsidR="007C0B98" w:rsidRDefault="007C0B98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„Životinje i zaposlenici“ </w:t>
      </w:r>
      <w:r>
        <w:rPr>
          <w:rFonts w:ascii="Times New Roman" w:hAnsi="Times New Roman" w:cs="Times New Roman"/>
          <w:color w:val="000000"/>
          <w:sz w:val="24"/>
          <w:szCs w:val="24"/>
        </w:rPr>
        <w:t>– otvara formu „Z</w:t>
      </w:r>
      <w:r w:rsidR="00DD2851">
        <w:rPr>
          <w:rFonts w:ascii="Times New Roman" w:hAnsi="Times New Roman" w:cs="Times New Roman"/>
          <w:color w:val="000000"/>
          <w:sz w:val="24"/>
          <w:szCs w:val="24"/>
        </w:rPr>
        <w:t>ivotinje i zaposlenici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</w:p>
    <w:p w14:paraId="673C74B2" w14:textId="0C2D8F18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„Uredi“ </w:t>
      </w:r>
      <w:r>
        <w:rPr>
          <w:rFonts w:ascii="Times New Roman" w:hAnsi="Times New Roman" w:cs="Times New Roman"/>
          <w:color w:val="000000"/>
          <w:sz w:val="24"/>
          <w:szCs w:val="24"/>
        </w:rPr>
        <w:t>– otvara formu „</w:t>
      </w:r>
      <w:r w:rsidR="002C22B8" w:rsidRPr="002C22B8">
        <w:rPr>
          <w:rFonts w:ascii="Times New Roman" w:hAnsi="Times New Roman" w:cs="Times New Roman"/>
          <w:color w:val="000000"/>
          <w:sz w:val="24"/>
          <w:szCs w:val="24"/>
        </w:rPr>
        <w:t>Zivotinje i zaposlenici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</w:p>
    <w:p w14:paraId="667E0F8E" w14:textId="15F61553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„Izlaz“ </w:t>
      </w:r>
      <w:r>
        <w:rPr>
          <w:rFonts w:ascii="Times New Roman" w:hAnsi="Times New Roman" w:cs="Times New Roman"/>
          <w:color w:val="000000"/>
          <w:sz w:val="24"/>
          <w:szCs w:val="24"/>
        </w:rPr>
        <w:t>– izlaz iz formi</w:t>
      </w:r>
    </w:p>
    <w:p w14:paraId="6B8F8955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CE02B4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5A7C9A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0BF08F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09D37E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E4DBF3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26F45B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CD514E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BF7146" w14:textId="77777777" w:rsidR="0014263B" w:rsidRDefault="0014263B" w:rsidP="0014263B">
      <w:pPr>
        <w:rPr>
          <w:rFonts w:ascii="Times New Roman" w:hAnsi="Times New Roman" w:cs="Times New Roman"/>
          <w:sz w:val="32"/>
          <w:szCs w:val="32"/>
        </w:rPr>
      </w:pPr>
    </w:p>
    <w:p w14:paraId="540E0FEF" w14:textId="3BB55660" w:rsidR="00DD2851" w:rsidRPr="0014263B" w:rsidRDefault="00DD2851" w:rsidP="0014263B">
      <w:pPr>
        <w:rPr>
          <w:rFonts w:ascii="Times New Roman" w:hAnsi="Times New Roman" w:cs="Times New Roman"/>
          <w:sz w:val="32"/>
          <w:szCs w:val="32"/>
        </w:rPr>
      </w:pPr>
      <w:r w:rsidRPr="0014263B">
        <w:rPr>
          <w:rFonts w:ascii="Times New Roman" w:hAnsi="Times New Roman" w:cs="Times New Roman"/>
          <w:sz w:val="32"/>
          <w:szCs w:val="32"/>
        </w:rPr>
        <w:lastRenderedPageBreak/>
        <w:t>Programski kod</w:t>
      </w:r>
    </w:p>
    <w:p w14:paraId="61DC6485" w14:textId="5371AD2F" w:rsidR="00DD2851" w:rsidRPr="00DD2851" w:rsidRDefault="002C22B8" w:rsidP="00DD2851">
      <w:pPr>
        <w:rPr>
          <w:rFonts w:ascii="Times New Roman" w:hAnsi="Times New Roman" w:cs="Times New Roman"/>
          <w:sz w:val="24"/>
          <w:szCs w:val="24"/>
        </w:rPr>
      </w:pPr>
      <w:r w:rsidRPr="002C22B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876700E" wp14:editId="684CF669">
            <wp:simplePos x="0" y="0"/>
            <wp:positionH relativeFrom="column">
              <wp:posOffset>981075</wp:posOffset>
            </wp:positionH>
            <wp:positionV relativeFrom="paragraph">
              <wp:posOffset>52705</wp:posOffset>
            </wp:positionV>
            <wp:extent cx="3305175" cy="3011170"/>
            <wp:effectExtent l="0" t="0" r="0" b="0"/>
            <wp:wrapTight wrapText="bothSides">
              <wp:wrapPolygon edited="0">
                <wp:start x="0" y="0"/>
                <wp:lineTo x="0" y="21454"/>
                <wp:lineTo x="21413" y="21454"/>
                <wp:lineTo x="21413" y="0"/>
                <wp:lineTo x="0" y="0"/>
              </wp:wrapPolygon>
            </wp:wrapTight>
            <wp:docPr id="1063400359" name="Slika 1" descr="Slika na kojoj se prikazuje tekst, snimka zaslona, softver, operacijski sustav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00359" name="Slika 1" descr="Slika na kojoj se prikazuje tekst, snimka zaslona, softver, operacijski sustav&#10;&#10;Opis je automatski generiran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EB9E4" w14:textId="77777777" w:rsidR="00DD2851" w:rsidRPr="007C0B98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C01418C" w14:textId="77777777" w:rsidR="00DD2851" w:rsidRPr="00DD2851" w:rsidRDefault="00DD2851" w:rsidP="007C0B98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F9D3B3" w14:textId="77777777" w:rsidR="007C0B98" w:rsidRPr="007C0B98" w:rsidRDefault="007C0B98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A20F81" w14:textId="77777777" w:rsidR="007C0B98" w:rsidRDefault="007C0B98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6E36F8" w14:textId="77777777" w:rsidR="00DD2851" w:rsidRDefault="00DD2851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0E3EB9" w14:textId="77777777" w:rsidR="00DD2851" w:rsidRDefault="00DD2851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E91AAA" w14:textId="77777777" w:rsidR="00DD2851" w:rsidRDefault="00DD2851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B99CDF" w14:textId="77777777" w:rsidR="00DD2851" w:rsidRDefault="00DD2851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466982" w14:textId="77777777" w:rsidR="00DD2851" w:rsidRDefault="00DD2851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996521" w14:textId="77777777" w:rsidR="00DD2851" w:rsidRDefault="00DD2851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30D264" w14:textId="2F386D8B" w:rsidR="00DD2851" w:rsidRDefault="00DD2851" w:rsidP="00DD2851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Programski kod forme „Nastamba“</w:t>
      </w:r>
    </w:p>
    <w:p w14:paraId="01196C26" w14:textId="77777777" w:rsidR="00DD2851" w:rsidRDefault="00DD2851" w:rsidP="00DD2851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</w:p>
    <w:p w14:paraId="5FE3AAEF" w14:textId="1C972EF4" w:rsidR="00DD2851" w:rsidRDefault="00DD2851" w:rsidP="00DD2851">
      <w:pPr>
        <w:spacing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DD2851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new Zaposlenici().Show();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naredba za otvaranje forme „Zaposlenici“</w:t>
      </w:r>
    </w:p>
    <w:p w14:paraId="089C1004" w14:textId="75763148" w:rsidR="00DD2851" w:rsidRPr="00DD2851" w:rsidRDefault="00DD2851" w:rsidP="00DD2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</w:pPr>
      <w:r w:rsidRPr="00DD2851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new Zivotinje().Show();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naredba za otvaranje forme „</w:t>
      </w:r>
      <w:r w:rsidR="00254BF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Zivotinje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“</w:t>
      </w:r>
    </w:p>
    <w:p w14:paraId="07B2242A" w14:textId="4A027831" w:rsidR="00DD2851" w:rsidRPr="00DD2851" w:rsidRDefault="00DD2851" w:rsidP="00DD2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</w:pPr>
      <w:r w:rsidRPr="00DD2851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Environment.Exit(0);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naredba </w:t>
      </w:r>
      <w:r w:rsidR="00254BF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za izlaz iz formi</w:t>
      </w:r>
    </w:p>
    <w:p w14:paraId="30028830" w14:textId="2A234901" w:rsidR="00DD2851" w:rsidRDefault="00DD2851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DD2851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new Zaposlenici_i_zivotinje().Show();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naredba za otvaranje forme „Zaposlenici</w:t>
      </w:r>
      <w:r w:rsidR="00254BF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i zivotinje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“</w:t>
      </w:r>
    </w:p>
    <w:p w14:paraId="73255310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D2D9AE4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C16F509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C0B2A5C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0F2AA8F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32501C3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0425F42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7545BD8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AA5E356" w14:textId="77777777" w:rsidR="0014263B" w:rsidRDefault="0014263B" w:rsidP="0014263B">
      <w:pPr>
        <w:rPr>
          <w:rFonts w:ascii="Times New Roman" w:hAnsi="Times New Roman" w:cs="Times New Roman"/>
          <w:sz w:val="40"/>
          <w:szCs w:val="40"/>
        </w:rPr>
      </w:pPr>
    </w:p>
    <w:p w14:paraId="5E2C5446" w14:textId="69696072" w:rsidR="00254BF9" w:rsidRPr="0014263B" w:rsidRDefault="00254BF9" w:rsidP="0014263B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3" w:name="_Toc158151392"/>
      <w:r w:rsidRPr="0014263B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Forma „Zivotinje“</w:t>
      </w:r>
      <w:bookmarkEnd w:id="13"/>
    </w:p>
    <w:p w14:paraId="49B487B6" w14:textId="1B06346A" w:rsidR="00254BF9" w:rsidRPr="0014263B" w:rsidRDefault="00254BF9" w:rsidP="0014263B">
      <w:pPr>
        <w:rPr>
          <w:rFonts w:ascii="Times New Roman" w:hAnsi="Times New Roman" w:cs="Times New Roman"/>
          <w:sz w:val="32"/>
          <w:szCs w:val="32"/>
        </w:rPr>
      </w:pPr>
      <w:r w:rsidRPr="0014263B">
        <w:rPr>
          <w:rFonts w:ascii="Times New Roman" w:hAnsi="Times New Roman" w:cs="Times New Roman"/>
          <w:sz w:val="32"/>
          <w:szCs w:val="32"/>
        </w:rPr>
        <w:t>Dizajn</w:t>
      </w:r>
    </w:p>
    <w:p w14:paraId="4EB6F7F5" w14:textId="0E09C4E5" w:rsidR="00254BF9" w:rsidRDefault="00254BF9" w:rsidP="00254BF9"/>
    <w:p w14:paraId="015DDCFC" w14:textId="27D34734" w:rsidR="00254BF9" w:rsidRPr="00254BF9" w:rsidRDefault="00254BF9" w:rsidP="00254BF9">
      <w:r w:rsidRPr="00254BF9">
        <w:rPr>
          <w:noProof/>
        </w:rPr>
        <w:drawing>
          <wp:anchor distT="0" distB="0" distL="114300" distR="114300" simplePos="0" relativeHeight="251665408" behindDoc="1" locked="0" layoutInCell="1" allowOverlap="1" wp14:anchorId="4AB993EF" wp14:editId="0D90E9AE">
            <wp:simplePos x="0" y="0"/>
            <wp:positionH relativeFrom="column">
              <wp:posOffset>904875</wp:posOffset>
            </wp:positionH>
            <wp:positionV relativeFrom="paragraph">
              <wp:posOffset>93345</wp:posOffset>
            </wp:positionV>
            <wp:extent cx="3952402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47" y="21427"/>
                <wp:lineTo x="21447" y="0"/>
                <wp:lineTo x="0" y="0"/>
              </wp:wrapPolygon>
            </wp:wrapTight>
            <wp:docPr id="1814767023" name="Slika 1" descr="Slika na kojoj se prikazuje tekst, softver, Ikona na računalu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67023" name="Slika 1" descr="Slika na kojoj se prikazuje tekst, softver, Ikona na računalu, računalo&#10;&#10;Opis je automatski generiran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40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F26B9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DA628CB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5EDAD6C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B3E76EB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F5E15B2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B264A7F" w14:textId="77777777" w:rsidR="00254BF9" w:rsidRPr="00DD2851" w:rsidRDefault="00254BF9" w:rsidP="00DD285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EDC549" w14:textId="101FDBCB" w:rsidR="00DD2851" w:rsidRDefault="00254BF9" w:rsidP="00254BF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Dizajn forme „Zivotinje“</w:t>
      </w:r>
    </w:p>
    <w:p w14:paraId="3B7388ED" w14:textId="77777777" w:rsidR="00254BF9" w:rsidRDefault="00254BF9" w:rsidP="00254BF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</w:p>
    <w:p w14:paraId="185874C3" w14:textId="4A4FF862" w:rsidR="00254BF9" w:rsidRDefault="00254BF9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47B2DB" w14:textId="578B613C" w:rsidR="00254BF9" w:rsidRDefault="00254BF9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Dizajn ove forme se sastoji od listBox-a i 3 button-a</w:t>
      </w:r>
    </w:p>
    <w:p w14:paraId="32C27A9C" w14:textId="487AA530" w:rsidR="00254BF9" w:rsidRPr="00254BF9" w:rsidRDefault="00254BF9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„Dodaj“ </w:t>
      </w:r>
      <w:r>
        <w:rPr>
          <w:rFonts w:ascii="Times New Roman" w:hAnsi="Times New Roman" w:cs="Times New Roman"/>
          <w:color w:val="000000"/>
          <w:sz w:val="24"/>
          <w:szCs w:val="24"/>
        </w:rPr>
        <w:t>– otvara formu „Edit“</w:t>
      </w:r>
    </w:p>
    <w:p w14:paraId="5212A704" w14:textId="309E2C74" w:rsidR="002C22B8" w:rsidRPr="002C22B8" w:rsidRDefault="00254BF9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„Uredi“</w:t>
      </w:r>
      <w:r w:rsidR="002C22B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 </w:t>
      </w:r>
      <w:r w:rsidR="002C22B8">
        <w:rPr>
          <w:rFonts w:ascii="Times New Roman" w:hAnsi="Times New Roman" w:cs="Times New Roman"/>
          <w:color w:val="000000"/>
          <w:sz w:val="24"/>
          <w:szCs w:val="24"/>
        </w:rPr>
        <w:t>otvara formu „Edit“</w:t>
      </w:r>
    </w:p>
    <w:p w14:paraId="3BAA229A" w14:textId="55A01284" w:rsidR="00254BF9" w:rsidRDefault="00254BF9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„Obriši“</w:t>
      </w:r>
      <w:r w:rsidR="002C22B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</w:t>
      </w:r>
      <w:r w:rsidR="002C22B8">
        <w:rPr>
          <w:rFonts w:ascii="Times New Roman" w:hAnsi="Times New Roman" w:cs="Times New Roman"/>
          <w:color w:val="000000"/>
          <w:sz w:val="24"/>
          <w:szCs w:val="24"/>
        </w:rPr>
        <w:t>briše označene elemente u listBox-u</w:t>
      </w:r>
    </w:p>
    <w:p w14:paraId="76BE18C7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3DD9A1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B66335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057BAB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1B6193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6A3A11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8DAAF6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B84C3A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287E1B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032F6D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462474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294623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E263B5" w14:textId="16ED74FB" w:rsidR="00F443C2" w:rsidRPr="0014263B" w:rsidRDefault="00F443C2" w:rsidP="0014263B">
      <w:pPr>
        <w:rPr>
          <w:rFonts w:ascii="Times New Roman" w:hAnsi="Times New Roman" w:cs="Times New Roman"/>
          <w:sz w:val="32"/>
          <w:szCs w:val="32"/>
        </w:rPr>
      </w:pPr>
      <w:r w:rsidRPr="0014263B">
        <w:rPr>
          <w:rFonts w:ascii="Times New Roman" w:hAnsi="Times New Roman" w:cs="Times New Roman"/>
          <w:sz w:val="32"/>
          <w:szCs w:val="32"/>
        </w:rPr>
        <w:lastRenderedPageBreak/>
        <w:t>Programski kod</w:t>
      </w:r>
    </w:p>
    <w:p w14:paraId="532FBD39" w14:textId="310D716A" w:rsidR="00F443C2" w:rsidRDefault="00F443C2" w:rsidP="00F443C2"/>
    <w:p w14:paraId="08E5AAC0" w14:textId="6BC4CCB7" w:rsidR="00F443C2" w:rsidRDefault="00F443C2" w:rsidP="00F443C2">
      <w:r w:rsidRPr="00F443C2">
        <w:rPr>
          <w:noProof/>
        </w:rPr>
        <w:drawing>
          <wp:anchor distT="0" distB="0" distL="114300" distR="114300" simplePos="0" relativeHeight="251667456" behindDoc="1" locked="0" layoutInCell="1" allowOverlap="1" wp14:anchorId="4E80142C" wp14:editId="769082B5">
            <wp:simplePos x="0" y="0"/>
            <wp:positionH relativeFrom="column">
              <wp:posOffset>361950</wp:posOffset>
            </wp:positionH>
            <wp:positionV relativeFrom="paragraph">
              <wp:posOffset>167005</wp:posOffset>
            </wp:positionV>
            <wp:extent cx="4800602" cy="1771650"/>
            <wp:effectExtent l="0" t="0" r="0" b="0"/>
            <wp:wrapTight wrapText="bothSides">
              <wp:wrapPolygon edited="0">
                <wp:start x="0" y="0"/>
                <wp:lineTo x="0" y="21368"/>
                <wp:lineTo x="21514" y="21368"/>
                <wp:lineTo x="21514" y="0"/>
                <wp:lineTo x="0" y="0"/>
              </wp:wrapPolygon>
            </wp:wrapTight>
            <wp:docPr id="1303055131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55131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2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8AE56" w14:textId="77777777" w:rsidR="00F443C2" w:rsidRDefault="00F443C2" w:rsidP="00F443C2"/>
    <w:p w14:paraId="091FBEBC" w14:textId="77777777" w:rsidR="00F443C2" w:rsidRDefault="00F443C2" w:rsidP="00F443C2"/>
    <w:p w14:paraId="64DCB3C6" w14:textId="77777777" w:rsidR="00F443C2" w:rsidRDefault="00F443C2" w:rsidP="00F443C2"/>
    <w:p w14:paraId="796DE05A" w14:textId="77777777" w:rsidR="00F443C2" w:rsidRDefault="00F443C2" w:rsidP="00F443C2"/>
    <w:p w14:paraId="799BB80D" w14:textId="77777777" w:rsidR="00F443C2" w:rsidRDefault="00F443C2" w:rsidP="00F443C2"/>
    <w:p w14:paraId="619D1828" w14:textId="77777777" w:rsidR="00F443C2" w:rsidRDefault="00F443C2" w:rsidP="00F443C2"/>
    <w:p w14:paraId="45DC699F" w14:textId="1BDB2167" w:rsidR="00F443C2" w:rsidRDefault="00F443C2" w:rsidP="00F443C2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Programski kod forme „Zivotinje“</w:t>
      </w:r>
    </w:p>
    <w:p w14:paraId="7246FBCF" w14:textId="590ED68B" w:rsidR="00F443C2" w:rsidRDefault="00F443C2" w:rsidP="00F443C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033DB4DB" w14:textId="6B1E8C8B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new Edit().Show();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otvara formu „Edit“</w:t>
      </w:r>
    </w:p>
    <w:p w14:paraId="1741C05D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478D4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FB6AC9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E64B3E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9C793B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11F333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CDACAA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38F980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C905F9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4F3F09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D1BE7C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41BDCE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313381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17B88C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AA271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E5DEB8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871AFD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69CE87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E13979" w14:textId="66E8232B" w:rsidR="00F443C2" w:rsidRPr="0014263B" w:rsidRDefault="00F443C2" w:rsidP="0014263B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4" w:name="_Toc158151393"/>
      <w:r w:rsidRPr="0014263B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Forma „Zaposlenici“</w:t>
      </w:r>
      <w:bookmarkEnd w:id="14"/>
    </w:p>
    <w:p w14:paraId="1B20863D" w14:textId="1AFFE9B2" w:rsidR="00F443C2" w:rsidRPr="0014263B" w:rsidRDefault="00F443C2" w:rsidP="0014263B">
      <w:pPr>
        <w:rPr>
          <w:rFonts w:ascii="Times New Roman" w:hAnsi="Times New Roman" w:cs="Times New Roman"/>
          <w:sz w:val="32"/>
          <w:szCs w:val="32"/>
        </w:rPr>
      </w:pPr>
      <w:r w:rsidRPr="0014263B">
        <w:rPr>
          <w:rFonts w:ascii="Times New Roman" w:hAnsi="Times New Roman" w:cs="Times New Roman"/>
          <w:sz w:val="32"/>
          <w:szCs w:val="32"/>
        </w:rPr>
        <w:t>Dizajn</w:t>
      </w:r>
    </w:p>
    <w:p w14:paraId="232F4B15" w14:textId="3561D733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  <w:r w:rsidRPr="00F443C2">
        <w:rPr>
          <w:rFonts w:ascii="Times New Roman" w:hAnsi="Times New Roman" w:cs="Times New Roman"/>
          <w:b/>
          <w:bCs/>
          <w:i/>
          <w:iCs/>
          <w:noProof/>
        </w:rPr>
        <w:drawing>
          <wp:anchor distT="0" distB="0" distL="114300" distR="114300" simplePos="0" relativeHeight="251668480" behindDoc="1" locked="0" layoutInCell="1" allowOverlap="1" wp14:anchorId="7A890DBE" wp14:editId="74D789F0">
            <wp:simplePos x="0" y="0"/>
            <wp:positionH relativeFrom="column">
              <wp:posOffset>666750</wp:posOffset>
            </wp:positionH>
            <wp:positionV relativeFrom="paragraph">
              <wp:posOffset>165100</wp:posOffset>
            </wp:positionV>
            <wp:extent cx="4331970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467" y="21520"/>
                <wp:lineTo x="21467" y="0"/>
                <wp:lineTo x="0" y="0"/>
              </wp:wrapPolygon>
            </wp:wrapTight>
            <wp:docPr id="82689012" name="Slika 1" descr="Slika na kojoj se prikazuje tekst, snimka zaslona, softver, Troku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9012" name="Slika 1" descr="Slika na kojoj se prikazuje tekst, snimka zaslona, softver, Trokut&#10;&#10;Opis je automatski generiran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8F7FE" w14:textId="4F913B05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051B3A5D" w14:textId="6B0B2199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4873B0AB" w14:textId="63FF9D68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59791D66" w14:textId="5331B7B7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09CDA855" w14:textId="77777777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691AA5F5" w14:textId="77777777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297DF144" w14:textId="77777777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377E92B3" w14:textId="77777777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4F0ACBA8" w14:textId="77777777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18073B86" w14:textId="2E5C6FF4" w:rsidR="00F443C2" w:rsidRDefault="00F443C2" w:rsidP="00F443C2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Dizajn forme „Zaposlenici“</w:t>
      </w:r>
    </w:p>
    <w:p w14:paraId="5137A4CE" w14:textId="77777777" w:rsidR="00F443C2" w:rsidRDefault="00F443C2" w:rsidP="00F443C2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2DD64CEB" w14:textId="77777777" w:rsidR="00F443C2" w:rsidRDefault="00F443C2" w:rsidP="00F443C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Dizajn ove forme se sastoji od listBox-a i 3 button-a</w:t>
      </w:r>
    </w:p>
    <w:p w14:paraId="1151AC2A" w14:textId="77777777" w:rsidR="00F443C2" w:rsidRPr="00254BF9" w:rsidRDefault="00F443C2" w:rsidP="00F443C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„Dodaj“ </w:t>
      </w:r>
      <w:r>
        <w:rPr>
          <w:rFonts w:ascii="Times New Roman" w:hAnsi="Times New Roman" w:cs="Times New Roman"/>
          <w:color w:val="000000"/>
          <w:sz w:val="24"/>
          <w:szCs w:val="24"/>
        </w:rPr>
        <w:t>– otvara formu „Edit“</w:t>
      </w:r>
    </w:p>
    <w:p w14:paraId="0546841A" w14:textId="77777777" w:rsidR="00F443C2" w:rsidRPr="002C22B8" w:rsidRDefault="00F443C2" w:rsidP="00F443C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„Uredi“ - </w:t>
      </w:r>
      <w:r>
        <w:rPr>
          <w:rFonts w:ascii="Times New Roman" w:hAnsi="Times New Roman" w:cs="Times New Roman"/>
          <w:color w:val="000000"/>
          <w:sz w:val="24"/>
          <w:szCs w:val="24"/>
        </w:rPr>
        <w:t>otvara formu „Edit“</w:t>
      </w:r>
    </w:p>
    <w:p w14:paraId="7D469FCD" w14:textId="77777777" w:rsidR="00F443C2" w:rsidRDefault="00F443C2" w:rsidP="00F443C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„Obriši“ – </w:t>
      </w:r>
      <w:r>
        <w:rPr>
          <w:rFonts w:ascii="Times New Roman" w:hAnsi="Times New Roman" w:cs="Times New Roman"/>
          <w:color w:val="000000"/>
          <w:sz w:val="24"/>
          <w:szCs w:val="24"/>
        </w:rPr>
        <w:t>briše označene elemente u listBox-u</w:t>
      </w:r>
    </w:p>
    <w:p w14:paraId="2F3E5670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15A7AAC5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60012423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368160F4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41F83A35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5DBC84C6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10B793DB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11DF1CDB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63AF4F97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60D6780A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777C0125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57B99C29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743D1E9B" w14:textId="77777777" w:rsidR="0014263B" w:rsidRDefault="0014263B" w:rsidP="0014263B">
      <w:pPr>
        <w:rPr>
          <w:rFonts w:ascii="Times New Roman" w:hAnsi="Times New Roman" w:cs="Times New Roman"/>
          <w:sz w:val="32"/>
          <w:szCs w:val="32"/>
        </w:rPr>
      </w:pPr>
    </w:p>
    <w:p w14:paraId="0F09C737" w14:textId="190F1FA1" w:rsidR="00F443C2" w:rsidRPr="0014263B" w:rsidRDefault="00F443C2" w:rsidP="0014263B">
      <w:pPr>
        <w:rPr>
          <w:rFonts w:ascii="Times New Roman" w:hAnsi="Times New Roman" w:cs="Times New Roman"/>
          <w:sz w:val="32"/>
          <w:szCs w:val="32"/>
        </w:rPr>
      </w:pPr>
      <w:r w:rsidRPr="0014263B">
        <w:rPr>
          <w:rFonts w:ascii="Times New Roman" w:hAnsi="Times New Roman" w:cs="Times New Roman"/>
          <w:sz w:val="32"/>
          <w:szCs w:val="32"/>
        </w:rPr>
        <w:lastRenderedPageBreak/>
        <w:t>Programski kod</w:t>
      </w:r>
    </w:p>
    <w:p w14:paraId="4003061D" w14:textId="43F9F763" w:rsidR="006A56B2" w:rsidRDefault="007A6529" w:rsidP="00F443C2">
      <w:r w:rsidRPr="007A6529">
        <w:drawing>
          <wp:anchor distT="0" distB="0" distL="114300" distR="114300" simplePos="0" relativeHeight="251674624" behindDoc="1" locked="0" layoutInCell="1" allowOverlap="1" wp14:anchorId="26BE0D75" wp14:editId="6C0D78AA">
            <wp:simplePos x="0" y="0"/>
            <wp:positionH relativeFrom="column">
              <wp:posOffset>590550</wp:posOffset>
            </wp:positionH>
            <wp:positionV relativeFrom="paragraph">
              <wp:posOffset>284480</wp:posOffset>
            </wp:positionV>
            <wp:extent cx="4514850" cy="2513965"/>
            <wp:effectExtent l="0" t="0" r="0" b="635"/>
            <wp:wrapTight wrapText="bothSides">
              <wp:wrapPolygon edited="0">
                <wp:start x="0" y="0"/>
                <wp:lineTo x="0" y="21442"/>
                <wp:lineTo x="21509" y="21442"/>
                <wp:lineTo x="21509" y="0"/>
                <wp:lineTo x="0" y="0"/>
              </wp:wrapPolygon>
            </wp:wrapTight>
            <wp:docPr id="423072722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72722" name="Slika 1" descr="Slika na kojoj se prikazuje tekst, snimka zaslona, softver&#10;&#10;Opis je automatski generiran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CC2A2" w14:textId="1D759C4D" w:rsidR="006A56B2" w:rsidRDefault="006A56B2" w:rsidP="00F443C2"/>
    <w:p w14:paraId="1BB2CC81" w14:textId="0732F8C3" w:rsidR="006A56B2" w:rsidRDefault="006A56B2" w:rsidP="00F443C2"/>
    <w:p w14:paraId="2EC4E2EB" w14:textId="77777777" w:rsidR="006A56B2" w:rsidRDefault="006A56B2" w:rsidP="00F443C2"/>
    <w:p w14:paraId="4850839B" w14:textId="498DA6EC" w:rsidR="00F443C2" w:rsidRDefault="00F443C2" w:rsidP="00F443C2"/>
    <w:p w14:paraId="45DF8117" w14:textId="77777777" w:rsidR="006A56B2" w:rsidRDefault="006A56B2" w:rsidP="00F443C2"/>
    <w:p w14:paraId="765B178A" w14:textId="77777777" w:rsidR="006A56B2" w:rsidRDefault="006A56B2" w:rsidP="00F443C2"/>
    <w:p w14:paraId="48B355F4" w14:textId="77777777" w:rsidR="006A56B2" w:rsidRDefault="006A56B2" w:rsidP="00F443C2"/>
    <w:p w14:paraId="4863B596" w14:textId="77777777" w:rsidR="006A56B2" w:rsidRDefault="006A56B2" w:rsidP="006A56B2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Programski kod forme „Zivotinje“</w:t>
      </w:r>
    </w:p>
    <w:p w14:paraId="343A067F" w14:textId="77777777" w:rsidR="006A56B2" w:rsidRDefault="006A56B2" w:rsidP="006A56B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747A7839" w14:textId="77777777" w:rsidR="006A56B2" w:rsidRDefault="006A56B2" w:rsidP="006A56B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31180929" w14:textId="477FBFC4" w:rsidR="006A56B2" w:rsidRDefault="007A6529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</w:t>
      </w:r>
      <w:r w:rsidR="006A56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ew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Zaposlenici_adder</w:t>
      </w:r>
      <w:r w:rsidR="006A56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().Show(); </w:t>
      </w:r>
      <w:r w:rsidR="006A56B2">
        <w:rPr>
          <w:rFonts w:ascii="Times New Roman" w:hAnsi="Times New Roman" w:cs="Times New Roman"/>
          <w:color w:val="000000" w:themeColor="text1"/>
          <w:sz w:val="24"/>
          <w:szCs w:val="24"/>
        </w:rPr>
        <w:t>- otvara formu „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Zaposlenici_adder</w:t>
      </w:r>
      <w:r w:rsidR="006A56B2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</w:p>
    <w:p w14:paraId="65C1BDFC" w14:textId="68695207" w:rsidR="007A6529" w:rsidRDefault="007A6529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65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podatkovniKontekst podatkovniKontekst = new podatkovniKontekst();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7A6529">
        <w:rPr>
          <w:rFonts w:ascii="Times New Roman" w:hAnsi="Times New Roman" w:cs="Times New Roman"/>
          <w:color w:val="000000" w:themeColor="text1"/>
          <w:sz w:val="24"/>
          <w:szCs w:val="24"/>
        </w:rPr>
        <w:t>Stvara novi objekt klase podatkovniKontekst. Pretpostavljamo da je ova klasa odgovorna za rad s podacima u kontekstu aplikacije</w:t>
      </w:r>
    </w:p>
    <w:p w14:paraId="5EC2CE7E" w14:textId="586B9FA8" w:rsidR="007A6529" w:rsidRDefault="007A6529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65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List&lt;Model.Zaposlenici&gt; zaposleni = podatkovniKontekst.UcitajZaposlenike();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7A6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Poziva metodu UcitajZaposlenike iz objekta podatkovniKontekst, koja vjerojatno dohvaća listu zaposlenika iz nekog izvora podataka </w:t>
      </w:r>
    </w:p>
    <w:p w14:paraId="192BC68B" w14:textId="4EC78F4A" w:rsidR="007A6529" w:rsidRDefault="007A6529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65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foreach (Model.Zaposlenici zap in zaposleni)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7A6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Pokreće petlju foreach koja prolazi kroz svaki element u listi zaposleni. Svaki element će biti spremljen u varijablu zap</w:t>
      </w:r>
    </w:p>
    <w:p w14:paraId="7BA95A6D" w14:textId="1A79D5A7" w:rsidR="007A6529" w:rsidRDefault="007A6529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65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listBox2.Items.Add(zap);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7A6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Dodaje svakog zaposlenika u listBox2. Ako klasa Zaposlenici ima pravilno implementiranu metodu ToString(), taj tekst će se prikazati u listBox2</w:t>
      </w:r>
    </w:p>
    <w:p w14:paraId="29CF4DD2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116F68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7C1516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BA5C8A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34EBEB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AB7946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61B107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9DDAF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107FC6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D78AE1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D35960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670D70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393D8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FC853C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2B67AA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8099C0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6BD389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A41423" w14:textId="75061AEE" w:rsidR="006A56B2" w:rsidRPr="0014263B" w:rsidRDefault="006A56B2" w:rsidP="0014263B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5" w:name="_Toc158151394"/>
      <w:r w:rsidRPr="0014263B">
        <w:rPr>
          <w:rFonts w:ascii="Times New Roman" w:hAnsi="Times New Roman" w:cs="Times New Roman"/>
          <w:color w:val="000000" w:themeColor="text1"/>
          <w:sz w:val="40"/>
          <w:szCs w:val="40"/>
        </w:rPr>
        <w:t>Forma „Zaposlenici i zivotinje“</w:t>
      </w:r>
      <w:bookmarkEnd w:id="15"/>
    </w:p>
    <w:p w14:paraId="0D1C8885" w14:textId="6ACE58D8" w:rsidR="006A56B2" w:rsidRPr="0014263B" w:rsidRDefault="006A56B2" w:rsidP="0014263B">
      <w:pPr>
        <w:rPr>
          <w:rFonts w:ascii="Times New Roman" w:hAnsi="Times New Roman" w:cs="Times New Roman"/>
          <w:sz w:val="32"/>
          <w:szCs w:val="32"/>
        </w:rPr>
      </w:pPr>
      <w:r w:rsidRPr="0014263B">
        <w:rPr>
          <w:rFonts w:ascii="Times New Roman" w:hAnsi="Times New Roman" w:cs="Times New Roman"/>
          <w:sz w:val="32"/>
          <w:szCs w:val="32"/>
        </w:rPr>
        <w:t>Dizajn</w:t>
      </w:r>
    </w:p>
    <w:p w14:paraId="120990CD" w14:textId="77BEF450" w:rsidR="006A56B2" w:rsidRDefault="006A56B2" w:rsidP="006A56B2"/>
    <w:p w14:paraId="1873DF5E" w14:textId="73AF9C04" w:rsidR="006A56B2" w:rsidRPr="006A56B2" w:rsidRDefault="006A56B2" w:rsidP="006A56B2">
      <w:r w:rsidRPr="006A56B2">
        <w:rPr>
          <w:noProof/>
        </w:rPr>
        <w:drawing>
          <wp:anchor distT="0" distB="0" distL="114300" distR="114300" simplePos="0" relativeHeight="251671552" behindDoc="1" locked="0" layoutInCell="1" allowOverlap="1" wp14:anchorId="78DC3592" wp14:editId="0590C5CB">
            <wp:simplePos x="0" y="0"/>
            <wp:positionH relativeFrom="column">
              <wp:posOffset>752740</wp:posOffset>
            </wp:positionH>
            <wp:positionV relativeFrom="paragraph">
              <wp:posOffset>93345</wp:posOffset>
            </wp:positionV>
            <wp:extent cx="4124325" cy="2471579"/>
            <wp:effectExtent l="0" t="0" r="0" b="5080"/>
            <wp:wrapTight wrapText="bothSides">
              <wp:wrapPolygon edited="0">
                <wp:start x="0" y="0"/>
                <wp:lineTo x="0" y="21478"/>
                <wp:lineTo x="21450" y="21478"/>
                <wp:lineTo x="21450" y="0"/>
                <wp:lineTo x="0" y="0"/>
              </wp:wrapPolygon>
            </wp:wrapTight>
            <wp:docPr id="2058917271" name="Slika 1" descr="Slika na kojoj se prikazuje tekst, snimka zaslona, softver, Troku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17271" name="Slika 1" descr="Slika na kojoj se prikazuje tekst, snimka zaslona, softver, Trokut&#10;&#10;Opis je automatski generiran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7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E6DB6" w14:textId="77777777" w:rsidR="006A56B2" w:rsidRDefault="006A56B2" w:rsidP="006A56B2">
      <w:pPr>
        <w:jc w:val="center"/>
      </w:pPr>
    </w:p>
    <w:p w14:paraId="22F4F1CF" w14:textId="77777777" w:rsidR="006A56B2" w:rsidRDefault="006A56B2" w:rsidP="006A56B2">
      <w:pPr>
        <w:jc w:val="center"/>
      </w:pPr>
    </w:p>
    <w:p w14:paraId="3121DB28" w14:textId="77777777" w:rsidR="006A56B2" w:rsidRDefault="006A56B2" w:rsidP="006A56B2">
      <w:pPr>
        <w:jc w:val="center"/>
      </w:pPr>
    </w:p>
    <w:p w14:paraId="34E59212" w14:textId="77777777" w:rsidR="006A56B2" w:rsidRDefault="006A56B2" w:rsidP="006A56B2">
      <w:pPr>
        <w:jc w:val="center"/>
      </w:pPr>
    </w:p>
    <w:p w14:paraId="320B937B" w14:textId="77777777" w:rsidR="006A56B2" w:rsidRDefault="006A56B2" w:rsidP="006A56B2">
      <w:pPr>
        <w:jc w:val="center"/>
      </w:pPr>
    </w:p>
    <w:p w14:paraId="1AC91C03" w14:textId="77777777" w:rsidR="006A56B2" w:rsidRDefault="006A56B2" w:rsidP="006A56B2">
      <w:pPr>
        <w:jc w:val="center"/>
      </w:pPr>
    </w:p>
    <w:p w14:paraId="4C986E61" w14:textId="77777777" w:rsidR="006A56B2" w:rsidRDefault="006A56B2" w:rsidP="006A56B2">
      <w:pPr>
        <w:jc w:val="center"/>
      </w:pPr>
    </w:p>
    <w:p w14:paraId="41644F63" w14:textId="77777777" w:rsidR="006A56B2" w:rsidRDefault="006A56B2" w:rsidP="006A56B2">
      <w:pPr>
        <w:jc w:val="center"/>
      </w:pPr>
    </w:p>
    <w:p w14:paraId="685D3E17" w14:textId="2D3742CB" w:rsidR="006A56B2" w:rsidRDefault="006A56B2" w:rsidP="006A56B2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Dizajn forme „Zaposlenici i zivotinje“</w:t>
      </w:r>
    </w:p>
    <w:p w14:paraId="7AC7FD0F" w14:textId="77777777" w:rsidR="006A56B2" w:rsidRDefault="006A56B2" w:rsidP="006A56B2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4720D52C" w14:textId="73E12BDA" w:rsidR="006A56B2" w:rsidRDefault="006A56B2" w:rsidP="006A56B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Dizajn ove forme se sastoji od 2 listBox-a , button-a, comboBox-a i DateTimePicker-a</w:t>
      </w:r>
    </w:p>
    <w:p w14:paraId="064A8548" w14:textId="77777777" w:rsidR="006A56B2" w:rsidRDefault="006A56B2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 listBox-a – </w:t>
      </w:r>
      <w:r>
        <w:rPr>
          <w:rFonts w:ascii="Times New Roman" w:hAnsi="Times New Roman" w:cs="Times New Roman"/>
          <w:color w:val="000000"/>
          <w:sz w:val="24"/>
          <w:szCs w:val="24"/>
        </w:rPr>
        <w:t>listBox-evi od klasa „zivotinje“ i „zaposlenici“</w:t>
      </w:r>
    </w:p>
    <w:p w14:paraId="6DF9FA0A" w14:textId="29FA3464" w:rsidR="008B3BED" w:rsidRPr="008B3BED" w:rsidRDefault="006A56B2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A56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DateTimePicker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odabir</w:t>
      </w:r>
      <w:r w:rsidR="008B3BED">
        <w:rPr>
          <w:rFonts w:ascii="Times New Roman" w:hAnsi="Times New Roman" w:cs="Times New Roman"/>
          <w:color w:val="000000"/>
          <w:sz w:val="24"/>
          <w:szCs w:val="24"/>
        </w:rPr>
        <w:t xml:space="preserve"> datuma i vremena</w:t>
      </w:r>
    </w:p>
    <w:p w14:paraId="21FF016B" w14:textId="4EE62F73" w:rsidR="008B3BED" w:rsidRPr="008B3BED" w:rsidRDefault="006A56B2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A56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comboBox</w:t>
      </w:r>
      <w:r w:rsidR="008B3BE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</w:t>
      </w:r>
      <w:r w:rsidR="008B3BED" w:rsidRPr="008B3BED">
        <w:rPr>
          <w:rFonts w:ascii="Times New Roman" w:hAnsi="Times New Roman" w:cs="Times New Roman"/>
          <w:color w:val="000000"/>
          <w:sz w:val="24"/>
          <w:szCs w:val="24"/>
        </w:rPr>
        <w:t>odabir padajućim izbornikom</w:t>
      </w:r>
    </w:p>
    <w:p w14:paraId="6D62935D" w14:textId="7CC36294" w:rsidR="006A56B2" w:rsidRDefault="006A56B2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„Obriši“</w:t>
      </w:r>
      <w:r w:rsidR="008B3BE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</w:t>
      </w:r>
      <w:r w:rsidR="008B3BED">
        <w:rPr>
          <w:rFonts w:ascii="Times New Roman" w:hAnsi="Times New Roman" w:cs="Times New Roman"/>
          <w:color w:val="000000"/>
          <w:sz w:val="24"/>
          <w:szCs w:val="24"/>
        </w:rPr>
        <w:t>brišemo odabirom ono iz listBox-eva</w:t>
      </w:r>
    </w:p>
    <w:p w14:paraId="65455C35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97C87B3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BDD7FC9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8224098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FC54EB1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4367A2A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73DB61A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60E230B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58052CE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D05E4B1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9375B79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03CAFE0" w14:textId="5C40FBB2" w:rsidR="008B3BED" w:rsidRPr="000C79B2" w:rsidRDefault="008B3BED" w:rsidP="000C79B2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6" w:name="_Toc158151395"/>
      <w:r w:rsidRPr="000C79B2">
        <w:rPr>
          <w:rFonts w:ascii="Times New Roman" w:hAnsi="Times New Roman" w:cs="Times New Roman"/>
          <w:color w:val="000000" w:themeColor="text1"/>
          <w:sz w:val="40"/>
          <w:szCs w:val="40"/>
        </w:rPr>
        <w:t>Forma „Edit“</w:t>
      </w:r>
      <w:bookmarkEnd w:id="16"/>
    </w:p>
    <w:p w14:paraId="050CD805" w14:textId="721E19F5" w:rsidR="008B3BED" w:rsidRPr="0014263B" w:rsidRDefault="008B3BED" w:rsidP="0014263B">
      <w:pPr>
        <w:rPr>
          <w:rFonts w:ascii="Times New Roman" w:hAnsi="Times New Roman" w:cs="Times New Roman"/>
          <w:sz w:val="32"/>
          <w:szCs w:val="32"/>
        </w:rPr>
      </w:pPr>
      <w:r w:rsidRPr="0014263B">
        <w:rPr>
          <w:rFonts w:ascii="Times New Roman" w:hAnsi="Times New Roman" w:cs="Times New Roman"/>
          <w:sz w:val="32"/>
          <w:szCs w:val="32"/>
        </w:rPr>
        <w:t>Dizajn</w:t>
      </w:r>
    </w:p>
    <w:p w14:paraId="522EEF6C" w14:textId="33FD172F" w:rsidR="008B3BED" w:rsidRDefault="008B3BED" w:rsidP="008B3BED">
      <w:r w:rsidRPr="008B3BED">
        <w:rPr>
          <w:noProof/>
        </w:rPr>
        <w:drawing>
          <wp:anchor distT="0" distB="0" distL="114300" distR="114300" simplePos="0" relativeHeight="251672576" behindDoc="1" locked="0" layoutInCell="1" allowOverlap="1" wp14:anchorId="2405EF7C" wp14:editId="0161FD09">
            <wp:simplePos x="0" y="0"/>
            <wp:positionH relativeFrom="column">
              <wp:posOffset>504825</wp:posOffset>
            </wp:positionH>
            <wp:positionV relativeFrom="paragraph">
              <wp:posOffset>274320</wp:posOffset>
            </wp:positionV>
            <wp:extent cx="4791075" cy="2548890"/>
            <wp:effectExtent l="0" t="0" r="9525" b="3810"/>
            <wp:wrapTight wrapText="bothSides">
              <wp:wrapPolygon edited="0">
                <wp:start x="0" y="0"/>
                <wp:lineTo x="0" y="21471"/>
                <wp:lineTo x="21557" y="21471"/>
                <wp:lineTo x="21557" y="0"/>
                <wp:lineTo x="0" y="0"/>
              </wp:wrapPolygon>
            </wp:wrapTight>
            <wp:docPr id="1169547556" name="Slika 1" descr="Slika na kojoj se prikazuje snimka zaslona, tekst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47556" name="Slika 1" descr="Slika na kojoj se prikazuje snimka zaslona, tekst, softver, Ikona na računalu&#10;&#10;Opis je automatski generiran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E2499" w14:textId="78BE34D0" w:rsidR="008B3BED" w:rsidRDefault="008B3BED" w:rsidP="008B3BED"/>
    <w:p w14:paraId="106ACC08" w14:textId="575DBA3E" w:rsidR="008B3BED" w:rsidRDefault="008B3BED" w:rsidP="008B3BED"/>
    <w:p w14:paraId="38A654AF" w14:textId="77777777" w:rsidR="008B3BED" w:rsidRDefault="008B3BED" w:rsidP="008B3BED"/>
    <w:p w14:paraId="5EAF4685" w14:textId="77777777" w:rsidR="008B3BED" w:rsidRDefault="008B3BED" w:rsidP="008B3BED"/>
    <w:p w14:paraId="4E58D2C9" w14:textId="77777777" w:rsidR="008B3BED" w:rsidRDefault="008B3BED" w:rsidP="008B3BED"/>
    <w:p w14:paraId="209CF55F" w14:textId="77777777" w:rsidR="008B3BED" w:rsidRDefault="008B3BED" w:rsidP="008B3BED"/>
    <w:p w14:paraId="3B8FE034" w14:textId="77777777" w:rsidR="008B3BED" w:rsidRDefault="008B3BED" w:rsidP="008B3BED"/>
    <w:p w14:paraId="1BAB2A63" w14:textId="77777777" w:rsidR="008B3BED" w:rsidRDefault="008B3BED" w:rsidP="008B3BED"/>
    <w:p w14:paraId="7B0ADAFE" w14:textId="77777777" w:rsidR="008B3BED" w:rsidRDefault="008B3BED" w:rsidP="008B3BED"/>
    <w:p w14:paraId="52867678" w14:textId="3FDEA01F" w:rsidR="008B3BED" w:rsidRDefault="008B3BED" w:rsidP="008B3BED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Dizajn forme „Edit“</w:t>
      </w:r>
    </w:p>
    <w:p w14:paraId="68FB3398" w14:textId="77777777" w:rsidR="008B3BED" w:rsidRDefault="008B3BED" w:rsidP="008B3BED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0A5EF2A" w14:textId="3EC19700" w:rsidR="008B3BED" w:rsidRDefault="008B3BED" w:rsidP="008B3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Dizajn ove forme se sastoji od 3 button-a i 4 textBox-a</w:t>
      </w:r>
    </w:p>
    <w:p w14:paraId="327CEE4C" w14:textId="77777777" w:rsidR="008B3BED" w:rsidRPr="008B3BED" w:rsidRDefault="008B3BED" w:rsidP="008B3BED">
      <w:pPr>
        <w:rPr>
          <w:rFonts w:ascii="Times New Roman" w:hAnsi="Times New Roman" w:cs="Times New Roman"/>
          <w:sz w:val="24"/>
          <w:szCs w:val="24"/>
        </w:rPr>
      </w:pPr>
    </w:p>
    <w:p w14:paraId="7FB1A622" w14:textId="77777777" w:rsidR="008B3BED" w:rsidRPr="008B3BED" w:rsidRDefault="008B3BED" w:rsidP="006A56B2">
      <w:pPr>
        <w:rPr>
          <w:rFonts w:ascii="Times New Roman" w:hAnsi="Times New Roman" w:cs="Times New Roman"/>
          <w:sz w:val="24"/>
          <w:szCs w:val="24"/>
        </w:rPr>
      </w:pPr>
    </w:p>
    <w:sectPr w:rsidR="008B3BED" w:rsidRPr="008B3BED" w:rsidSect="00B629BE">
      <w:footerReference w:type="default" r:id="rId23"/>
      <w:type w:val="continuous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D43DD" w14:textId="77777777" w:rsidR="00B629BE" w:rsidRDefault="00B629BE" w:rsidP="00166FA5">
      <w:pPr>
        <w:spacing w:after="0" w:line="240" w:lineRule="auto"/>
      </w:pPr>
      <w:r>
        <w:separator/>
      </w:r>
    </w:p>
  </w:endnote>
  <w:endnote w:type="continuationSeparator" w:id="0">
    <w:p w14:paraId="44EB374C" w14:textId="77777777" w:rsidR="00B629BE" w:rsidRDefault="00B629BE" w:rsidP="00166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1365F" w14:textId="53339C09" w:rsidR="00E7121D" w:rsidRDefault="00E7121D" w:rsidP="00E7121D">
    <w:pPr>
      <w:pStyle w:val="Podnoje"/>
      <w:jc w:val="center"/>
    </w:pPr>
  </w:p>
  <w:p w14:paraId="4FA0A102" w14:textId="467F071D" w:rsidR="00166FA5" w:rsidRDefault="00166FA5" w:rsidP="00C14C11">
    <w:pPr>
      <w:pStyle w:val="Podnoj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4775401"/>
      <w:docPartObj>
        <w:docPartGallery w:val="Page Numbers (Bottom of Page)"/>
        <w:docPartUnique/>
      </w:docPartObj>
    </w:sdtPr>
    <w:sdtContent>
      <w:p w14:paraId="10D95E00" w14:textId="2E9CA758" w:rsidR="00C14C11" w:rsidRDefault="00C14C11" w:rsidP="00C14C11">
        <w:pPr>
          <w:pStyle w:val="Podnoje"/>
          <w:jc w:val="center"/>
        </w:pPr>
      </w:p>
      <w:p w14:paraId="7DF7D161" w14:textId="593A03A5" w:rsidR="00C14C11" w:rsidRDefault="00000000">
        <w:pPr>
          <w:pStyle w:val="Podnoje"/>
          <w:jc w:val="center"/>
        </w:pPr>
      </w:p>
    </w:sdtContent>
  </w:sdt>
  <w:p w14:paraId="283C25A1" w14:textId="77777777" w:rsidR="00C14C11" w:rsidRDefault="00C14C11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5470546"/>
      <w:docPartObj>
        <w:docPartGallery w:val="Page Numbers (Bottom of Page)"/>
        <w:docPartUnique/>
      </w:docPartObj>
    </w:sdtPr>
    <w:sdtContent>
      <w:p w14:paraId="7E987319" w14:textId="77777777" w:rsidR="00E7121D" w:rsidRDefault="00E7121D">
        <w:pPr>
          <w:pStyle w:val="Podnoj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35552FB" wp14:editId="7B5D1F4D">
                  <wp:extent cx="5467350" cy="54610"/>
                  <wp:effectExtent l="9525" t="19050" r="9525" b="12065"/>
                  <wp:docPr id="822782754" name="Dijagram toka: Odluka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5D680A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jagram toka: Odluka 17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39848383" w14:textId="77777777" w:rsidR="00E7121D" w:rsidRDefault="00E7121D">
        <w:pPr>
          <w:pStyle w:val="Podnoj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B61521" w14:textId="77777777" w:rsidR="00E7121D" w:rsidRDefault="00E7121D" w:rsidP="00C14C11">
    <w:pPr>
      <w:pStyle w:val="Podnoj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EDB52" w14:textId="77777777" w:rsidR="00B629BE" w:rsidRDefault="00B629BE" w:rsidP="00166FA5">
      <w:pPr>
        <w:spacing w:after="0" w:line="240" w:lineRule="auto"/>
      </w:pPr>
      <w:r>
        <w:separator/>
      </w:r>
    </w:p>
  </w:footnote>
  <w:footnote w:type="continuationSeparator" w:id="0">
    <w:p w14:paraId="6E9A019B" w14:textId="77777777" w:rsidR="00B629BE" w:rsidRDefault="00B629BE" w:rsidP="00166F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7B"/>
    <w:rsid w:val="000B6FA9"/>
    <w:rsid w:val="000C79B2"/>
    <w:rsid w:val="0014263B"/>
    <w:rsid w:val="00166FA5"/>
    <w:rsid w:val="001C5553"/>
    <w:rsid w:val="00254BF9"/>
    <w:rsid w:val="002A3084"/>
    <w:rsid w:val="002A7052"/>
    <w:rsid w:val="002C22B8"/>
    <w:rsid w:val="003769BD"/>
    <w:rsid w:val="004A7511"/>
    <w:rsid w:val="005032F9"/>
    <w:rsid w:val="005858ED"/>
    <w:rsid w:val="005E0DF7"/>
    <w:rsid w:val="0060318F"/>
    <w:rsid w:val="0061468B"/>
    <w:rsid w:val="006A56B2"/>
    <w:rsid w:val="00723B62"/>
    <w:rsid w:val="007A6529"/>
    <w:rsid w:val="007B5E83"/>
    <w:rsid w:val="007C0B98"/>
    <w:rsid w:val="008B3BED"/>
    <w:rsid w:val="00985FA2"/>
    <w:rsid w:val="00996D69"/>
    <w:rsid w:val="00A6514F"/>
    <w:rsid w:val="00AC6CE2"/>
    <w:rsid w:val="00B35519"/>
    <w:rsid w:val="00B629BE"/>
    <w:rsid w:val="00BF3D07"/>
    <w:rsid w:val="00C14C11"/>
    <w:rsid w:val="00CB3901"/>
    <w:rsid w:val="00DD2851"/>
    <w:rsid w:val="00E7121D"/>
    <w:rsid w:val="00F0479F"/>
    <w:rsid w:val="00F25B7B"/>
    <w:rsid w:val="00F443C2"/>
    <w:rsid w:val="00F95D29"/>
    <w:rsid w:val="00FC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2F0ADF"/>
  <w15:chartTrackingRefBased/>
  <w15:docId w15:val="{0925B7B2-502D-40F7-BE9C-541493CA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FA5"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166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2A7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DD2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166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66FA5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166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66FA5"/>
    <w:rPr>
      <w:lang w:val="hr-HR"/>
    </w:rPr>
  </w:style>
  <w:style w:type="character" w:customStyle="1" w:styleId="Naslov1Char">
    <w:name w:val="Naslov 1 Char"/>
    <w:basedOn w:val="Zadanifontodlomka"/>
    <w:link w:val="Naslov1"/>
    <w:uiPriority w:val="9"/>
    <w:rsid w:val="00166F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2A70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character" w:styleId="HTML-kod">
    <w:name w:val="HTML Code"/>
    <w:basedOn w:val="Zadanifontodlomka"/>
    <w:uiPriority w:val="99"/>
    <w:semiHidden/>
    <w:unhideWhenUsed/>
    <w:rsid w:val="003769BD"/>
    <w:rPr>
      <w:rFonts w:ascii="Courier New" w:eastAsia="Times New Roman" w:hAnsi="Courier New" w:cs="Courier New"/>
      <w:sz w:val="20"/>
      <w:szCs w:val="20"/>
    </w:rPr>
  </w:style>
  <w:style w:type="paragraph" w:styleId="TOCNaslov">
    <w:name w:val="TOC Heading"/>
    <w:basedOn w:val="Naslov1"/>
    <w:next w:val="Normal"/>
    <w:uiPriority w:val="39"/>
    <w:unhideWhenUsed/>
    <w:qFormat/>
    <w:rsid w:val="000B6FA9"/>
    <w:pPr>
      <w:outlineLvl w:val="9"/>
    </w:pPr>
    <w:rPr>
      <w:kern w:val="0"/>
      <w:lang w:eastAsia="hr-HR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0B6FA9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0B6FA9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0B6FA9"/>
    <w:rPr>
      <w:color w:val="0563C1" w:themeColor="hyperlink"/>
      <w:u w:val="single"/>
    </w:rPr>
  </w:style>
  <w:style w:type="character" w:customStyle="1" w:styleId="Naslov3Char">
    <w:name w:val="Naslov 3 Char"/>
    <w:basedOn w:val="Zadanifontodlomka"/>
    <w:link w:val="Naslov3"/>
    <w:uiPriority w:val="9"/>
    <w:rsid w:val="00DD285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paragraph" w:styleId="Sadraj3">
    <w:name w:val="toc 3"/>
    <w:basedOn w:val="Normal"/>
    <w:next w:val="Normal"/>
    <w:autoRedefine/>
    <w:uiPriority w:val="39"/>
    <w:unhideWhenUsed/>
    <w:rsid w:val="008B3BE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0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1552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3AD44-0523-4C8B-B701-2721A44F2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18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Banjak</dc:creator>
  <cp:keywords/>
  <dc:description/>
  <cp:lastModifiedBy>Marija Banjak</cp:lastModifiedBy>
  <cp:revision>7</cp:revision>
  <dcterms:created xsi:type="dcterms:W3CDTF">2023-12-12T14:28:00Z</dcterms:created>
  <dcterms:modified xsi:type="dcterms:W3CDTF">2024-02-27T19:37:00Z</dcterms:modified>
</cp:coreProperties>
</file>