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REUNION:   DESARROLLO, DOCUMENTACION, DESPLIEGUE Y PRUEBAS DEL PROYECTO FORMATIVO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  2022/06/10 </w:t>
        <w:tab/>
        <w:t xml:space="preserve">HORA:12:00</w:t>
        <w:tab/>
        <w:t xml:space="preserve"> PROYECTO/MODULO:</w:t>
        <w:tab/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Pet’s 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SENA GALÁN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89.999999999998" w:type="dxa"/>
        <w:jc w:val="left"/>
        <w:tblInd w:w="541.0" w:type="dxa"/>
        <w:tblLayout w:type="fixed"/>
        <w:tblLook w:val="0000"/>
      </w:tblPr>
      <w:tblGrid>
        <w:gridCol w:w="2992"/>
        <w:gridCol w:w="3599"/>
        <w:gridCol w:w="3599"/>
        <w:tblGridChange w:id="0">
          <w:tblGrid>
            <w:gridCol w:w="2992"/>
            <w:gridCol w:w="3599"/>
            <w:gridCol w:w="359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José Vera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Samuel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Andrés Álvarez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Kevyn Pineda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Desarrollador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1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Presentación de avances de la documentación y de prototipo de servicio web en backend.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REUNION: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En el desarrollo de la reunión se llevó a cabo la exposición de ideas y propuestas frente al desarrollo del servicio web y su diseño, también el frente a la documentación del proyecto se expusieron sus avances.</w:t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Programación backend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Kevyn Pineda y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Juan David Marin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Andrés Álvarez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Desarrollo Vistas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Samuel Rodríguez y Juan Vera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17/06/2022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Terminado</w:t>
            </w:r>
          </w:p>
        </w:tc>
      </w:tr>
    </w:tbl>
    <w:p w:rsidR="00000000" w:rsidDel="00000000" w:rsidP="00000000" w:rsidRDefault="00000000" w:rsidRPr="00000000" w14:paraId="00000033">
      <w:pPr>
        <w:tabs>
          <w:tab w:val="left" w:pos="360"/>
        </w:tabs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la presente Acta por quienes en ella intervinieron.</w:t>
      </w:r>
    </w:p>
    <w:p w:rsidR="00000000" w:rsidDel="00000000" w:rsidP="00000000" w:rsidRDefault="00000000" w:rsidRPr="00000000" w14:paraId="0000003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Samuel Rodríguez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Juan Vera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Andrés Álvarez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Kevyn Pineda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701" w:top="212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7556"/>
      <w:gridCol w:w="2191"/>
      <w:tblGridChange w:id="0">
        <w:tblGrid>
          <w:gridCol w:w="7556"/>
          <w:gridCol w:w="2191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A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REUNION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4C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Pet’s Care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E">
          <w:pP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Fonts w:ascii="Arial" w:cs="Arial" w:eastAsia="Arial" w:hAnsi="Arial"/>
              <w:color w:val="000000"/>
              <w:sz w:val="16"/>
              <w:szCs w:val="16"/>
              <w:rtl w:val="0"/>
            </w:rPr>
            <w:t xml:space="preserve">LOGO DEL PROYECTO O EMPRESA</w:t>
          </w:r>
        </w:p>
        <w:p w:rsidR="00000000" w:rsidDel="00000000" w:rsidP="00000000" w:rsidRDefault="00000000" w:rsidRPr="00000000" w14:paraId="00000050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2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</w:pPr>
  </w:style>
  <w:style w:type="paragraph" w:styleId="Ttulo1">
    <w:name w:val="heading 1"/>
    <w:basedOn w:val="Normal"/>
    <w:next w:val="Normal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qFormat w:val="1"/>
    <w:rsid w:val="00DD1F69"/>
    <w:rPr>
      <w:rFonts w:ascii="Tahoma" w:cs="Tahoma" w:hAnsi="Tahoma"/>
      <w:sz w:val="16"/>
      <w:szCs w:val="16"/>
    </w:rPr>
  </w:style>
  <w:style w:type="character" w:styleId="EncabezadoCar" w:customStyle="1">
    <w:name w:val="Encabezado Car"/>
    <w:basedOn w:val="Fuentedeprrafopredeter"/>
    <w:link w:val="Encabezado"/>
    <w:uiPriority w:val="99"/>
    <w:qFormat w:val="1"/>
    <w:rsid w:val="00DD1F69"/>
  </w:style>
  <w:style w:type="character" w:styleId="PiedepginaCar" w:customStyle="1">
    <w:name w:val="Pie de página Car"/>
    <w:basedOn w:val="Fuentedeprrafopredeter"/>
    <w:link w:val="Piedepgina"/>
    <w:uiPriority w:val="99"/>
    <w:qFormat w:val="1"/>
    <w:rsid w:val="00DD1F69"/>
  </w:style>
  <w:style w:type="character" w:styleId="EnlacedeInternet" w:customStyle="1">
    <w:name w:val="Enlace de Internet"/>
    <w:basedOn w:val="Fuentedeprrafopredeter"/>
    <w:uiPriority w:val="99"/>
    <w:semiHidden w:val="1"/>
    <w:unhideWhenUsed w:val="1"/>
    <w:rsid w:val="00B954D3"/>
    <w:rPr>
      <w:color w:val="0000ff"/>
      <w:u w:val="single"/>
    </w:rPr>
  </w:style>
  <w:style w:type="paragraph" w:styleId="Ttulo">
    <w:name w:val="Title"/>
    <w:basedOn w:val="Normal"/>
    <w:next w:val="Textoindependiente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Subttulo">
    <w:name w:val="Subtitle"/>
    <w:basedOn w:val="Normal"/>
    <w:next w:val="Normal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qFormat w:val="1"/>
    <w:rsid w:val="00DD1F69"/>
    <w:rPr>
      <w:rFonts w:ascii="Tahoma" w:cs="Tahoma" w:hAnsi="Tahoma"/>
      <w:sz w:val="16"/>
      <w:szCs w:val="16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link w:val="EncabezadoCar"/>
    <w:uiPriority w:val="99"/>
    <w:unhideWhenUsed w:val="1"/>
    <w:rsid w:val="00DD1F69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 w:val="1"/>
    <w:rsid w:val="00DD1F69"/>
    <w:pPr>
      <w:tabs>
        <w:tab w:val="center" w:pos="4419"/>
        <w:tab w:val="right" w:pos="8838"/>
      </w:tabs>
    </w:p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wuwUYSMa08daUEbsBGZ+RQmnw==">AMUW2mXfLlbsjIBq6HNdDk6QUV3NfgqdIhV9f0JLXqs/EBTIYTFjtwCgppnCPbue2qJIWyfk259QEsvr/6Qz6uOnEcmYYiofeA4vy4BwQqlE1rIO02W1oGM=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2021-03-15T12:48:00Z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