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2C92" w14:textId="074F0B2C" w:rsidR="00CB70D7" w:rsidRDefault="00CB70D7" w:rsidP="00CB70D7">
      <w:pPr>
        <w:rPr>
          <w:sz w:val="28"/>
          <w:szCs w:val="28"/>
        </w:rPr>
      </w:pPr>
      <w:r>
        <w:rPr>
          <w:sz w:val="28"/>
          <w:szCs w:val="28"/>
        </w:rPr>
        <w:t xml:space="preserve">JAPN1                                 </w:t>
      </w:r>
      <w:r w:rsidRPr="00CB70D7">
        <w:rPr>
          <w:sz w:val="28"/>
          <w:szCs w:val="28"/>
        </w:rPr>
        <w:t>Final Exam Review Worksheet</w:t>
      </w:r>
      <w:r>
        <w:rPr>
          <w:sz w:val="28"/>
          <w:szCs w:val="28"/>
        </w:rPr>
        <w:t xml:space="preserve">                                 </w:t>
      </w:r>
      <w:r w:rsidR="002E14C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2E14C3">
        <w:rPr>
          <w:sz w:val="28"/>
          <w:szCs w:val="28"/>
        </w:rPr>
        <w:t>F22</w:t>
      </w:r>
    </w:p>
    <w:p w14:paraId="74E04B5F" w14:textId="5BB86BD4" w:rsidR="00CB70D7" w:rsidRDefault="00CB70D7" w:rsidP="00CB70D7">
      <w:pPr>
        <w:rPr>
          <w:sz w:val="28"/>
          <w:szCs w:val="28"/>
        </w:rPr>
      </w:pPr>
    </w:p>
    <w:p w14:paraId="0676D2FF" w14:textId="77777777" w:rsidR="00CB70D7" w:rsidRDefault="00CB70D7" w:rsidP="00CB70D7">
      <w:r>
        <w:t xml:space="preserve">[I] Fill in the blanks with appropriate particles. </w:t>
      </w:r>
      <w:r w:rsidRPr="0087707F">
        <w:rPr>
          <w:b/>
        </w:rPr>
        <w:t>If no particle is required, write X in the parenthesis</w:t>
      </w:r>
      <w:r>
        <w:t>.</w:t>
      </w:r>
    </w:p>
    <w:p w14:paraId="1789474C" w14:textId="77777777" w:rsidR="00CB70D7" w:rsidRDefault="00CB70D7" w:rsidP="00CB70D7"/>
    <w:p w14:paraId="6B435CCC" w14:textId="124C0129" w:rsidR="00CB70D7" w:rsidRDefault="00CB70D7" w:rsidP="00CB70D7"/>
    <w:p w14:paraId="08D54FE6" w14:textId="38E53C4E" w:rsidR="00CB70D7" w:rsidRDefault="00E74E2A" w:rsidP="00CB70D7">
      <w:r>
        <w:rPr>
          <w:rFonts w:hint="eastAsia"/>
        </w:rPr>
        <w:t>１．えいご</w:t>
      </w:r>
      <w:r w:rsidR="009B0548">
        <w:rPr>
          <w:rFonts w:hint="eastAsia"/>
        </w:rPr>
        <w:t>（　　　　）わかります。</w:t>
      </w:r>
    </w:p>
    <w:p w14:paraId="2A9E9CDF" w14:textId="21F4E863" w:rsidR="00CB70D7" w:rsidRDefault="00CB70D7" w:rsidP="00CB70D7"/>
    <w:p w14:paraId="4B83DB7B" w14:textId="134A46A3" w:rsidR="00CB70D7" w:rsidRDefault="00E74E2A" w:rsidP="00CB70D7">
      <w:r>
        <w:rPr>
          <w:rFonts w:hint="eastAsia"/>
        </w:rPr>
        <w:t>２．</w:t>
      </w:r>
      <w:r w:rsidR="00BC647F">
        <w:rPr>
          <w:rFonts w:hint="eastAsia"/>
        </w:rPr>
        <w:t>きのう（　　　）</w:t>
      </w:r>
      <w:r>
        <w:rPr>
          <w:rFonts w:hint="eastAsia"/>
        </w:rPr>
        <w:t xml:space="preserve">　ともだち（　　　　）あいま</w:t>
      </w:r>
      <w:r w:rsidR="00BC647F">
        <w:rPr>
          <w:rFonts w:hint="eastAsia"/>
        </w:rPr>
        <w:t>した。</w:t>
      </w:r>
    </w:p>
    <w:p w14:paraId="5F88D2ED" w14:textId="1F10AED5" w:rsidR="00CB70D7" w:rsidRDefault="00CB70D7" w:rsidP="00CB70D7"/>
    <w:p w14:paraId="5E0FE7F6" w14:textId="69E1EB11" w:rsidR="00CB70D7" w:rsidRDefault="00E74E2A" w:rsidP="00CB70D7">
      <w:r>
        <w:rPr>
          <w:rFonts w:hint="eastAsia"/>
        </w:rPr>
        <w:t>３</w:t>
      </w:r>
      <w:r w:rsidR="00CB70D7">
        <w:rPr>
          <w:rFonts w:hint="eastAsia"/>
        </w:rPr>
        <w:t>．</w:t>
      </w:r>
      <w:proofErr w:type="gramStart"/>
      <w:r w:rsidR="00BC647F">
        <w:rPr>
          <w:rFonts w:hint="eastAsia"/>
        </w:rPr>
        <w:t>がっ</w:t>
      </w:r>
      <w:proofErr w:type="gramEnd"/>
      <w:r w:rsidR="00BC647F">
        <w:rPr>
          <w:rFonts w:hint="eastAsia"/>
        </w:rPr>
        <w:t>こう</w:t>
      </w:r>
      <w:r w:rsidR="009B0548">
        <w:rPr>
          <w:rFonts w:hint="eastAsia"/>
        </w:rPr>
        <w:t>（　　　　）</w:t>
      </w:r>
      <w:proofErr w:type="gramStart"/>
      <w:r w:rsidR="00BC647F">
        <w:rPr>
          <w:rFonts w:hint="eastAsia"/>
        </w:rPr>
        <w:t>つ</w:t>
      </w:r>
      <w:proofErr w:type="gramEnd"/>
      <w:r w:rsidR="00BC647F">
        <w:rPr>
          <w:rFonts w:hint="eastAsia"/>
        </w:rPr>
        <w:t>くえ</w:t>
      </w:r>
      <w:r w:rsidR="009B0548">
        <w:rPr>
          <w:rFonts w:hint="eastAsia"/>
        </w:rPr>
        <w:t>（　　　　）あります。</w:t>
      </w:r>
    </w:p>
    <w:p w14:paraId="2FC9BA2F" w14:textId="68F85EEF" w:rsidR="00CB70D7" w:rsidRDefault="00CB70D7" w:rsidP="00CB70D7"/>
    <w:p w14:paraId="1B5EEA11" w14:textId="563739A7" w:rsidR="00CB70D7" w:rsidRDefault="00E74E2A" w:rsidP="00CB70D7">
      <w:r>
        <w:rPr>
          <w:rFonts w:hint="eastAsia"/>
        </w:rPr>
        <w:t>４</w:t>
      </w:r>
      <w:r w:rsidR="00CB70D7">
        <w:rPr>
          <w:rFonts w:hint="eastAsia"/>
        </w:rPr>
        <w:t>．</w:t>
      </w:r>
      <w:r>
        <w:t xml:space="preserve"> </w:t>
      </w:r>
      <w:r w:rsidR="00BC647F">
        <w:rPr>
          <w:rFonts w:hint="eastAsia"/>
        </w:rPr>
        <w:t>うち（　　　　）いぬ（　　　　）います。</w:t>
      </w:r>
    </w:p>
    <w:p w14:paraId="41D41590" w14:textId="004C1C45" w:rsidR="00CB70D7" w:rsidRDefault="00CB70D7" w:rsidP="00CB70D7"/>
    <w:p w14:paraId="02E52636" w14:textId="7FF6486F" w:rsidR="00CB70D7" w:rsidRDefault="00E74E2A" w:rsidP="00CB70D7">
      <w:r>
        <w:rPr>
          <w:rFonts w:hint="eastAsia"/>
        </w:rPr>
        <w:t>５</w:t>
      </w:r>
      <w:r w:rsidR="00CB70D7">
        <w:rPr>
          <w:rFonts w:hint="eastAsia"/>
        </w:rPr>
        <w:t>．</w:t>
      </w:r>
      <w:r w:rsidR="00BC647F">
        <w:rPr>
          <w:rFonts w:hint="eastAsia"/>
        </w:rPr>
        <w:t>うち（　　　　）すし（　　　　）たべます。</w:t>
      </w:r>
    </w:p>
    <w:p w14:paraId="2D33E20B" w14:textId="77777777" w:rsidR="00CB70D7" w:rsidRDefault="00CB70D7" w:rsidP="00CB70D7"/>
    <w:p w14:paraId="10161612" w14:textId="77777777" w:rsidR="00167F3A" w:rsidRDefault="00CB70D7" w:rsidP="00CB70D7">
      <w:pPr>
        <w:rPr>
          <w:b/>
          <w:bCs/>
          <w:u w:val="single"/>
        </w:rPr>
      </w:pPr>
      <w:r>
        <w:rPr>
          <w:rFonts w:hint="eastAsia"/>
        </w:rPr>
        <w:t>[I</w:t>
      </w:r>
      <w:r>
        <w:t>I</w:t>
      </w:r>
      <w:r>
        <w:rPr>
          <w:rFonts w:hint="eastAsia"/>
        </w:rPr>
        <w:t xml:space="preserve">] Look at the </w:t>
      </w:r>
      <w:r>
        <w:t xml:space="preserve">picture on p.117 II-A </w:t>
      </w:r>
      <w:r>
        <w:rPr>
          <w:rFonts w:hint="eastAsia"/>
        </w:rPr>
        <w:t>and answer the following questions.</w:t>
      </w:r>
      <w:r>
        <w:t xml:space="preserve"> </w:t>
      </w:r>
      <w:r w:rsidRPr="00EB4EFE">
        <w:rPr>
          <w:b/>
          <w:bCs/>
          <w:u w:val="single"/>
        </w:rPr>
        <w:t>Use a different location word for each place.</w:t>
      </w:r>
      <w:r>
        <w:t xml:space="preserve">  </w:t>
      </w:r>
      <w:r w:rsidRPr="00EB4EFE">
        <w:rPr>
          <w:b/>
          <w:bCs/>
          <w:u w:val="single"/>
        </w:rPr>
        <w:t>Don’t write a location word in Kanji</w:t>
      </w:r>
      <w:r>
        <w:rPr>
          <w:b/>
          <w:bCs/>
          <w:u w:val="single"/>
        </w:rPr>
        <w:t xml:space="preserve"> </w:t>
      </w:r>
    </w:p>
    <w:p w14:paraId="3A738994" w14:textId="2C1A9EB9" w:rsidR="00CB70D7" w:rsidRDefault="00CB70D7" w:rsidP="00CB70D7">
      <w:r>
        <w:t xml:space="preserve">( Don’t use </w:t>
      </w:r>
      <w:r>
        <w:rPr>
          <w:rFonts w:hint="eastAsia"/>
        </w:rPr>
        <w:t>うえ、した、ちか</w:t>
      </w:r>
      <w:r w:rsidR="00167F3A">
        <w:rPr>
          <w:rFonts w:hint="eastAsia"/>
        </w:rPr>
        <w:t>く、みぎ、</w:t>
      </w:r>
      <w:r w:rsidR="00167F3A">
        <w:t xml:space="preserve">or </w:t>
      </w:r>
      <w:r w:rsidR="00167F3A">
        <w:rPr>
          <w:rFonts w:hint="eastAsia"/>
        </w:rPr>
        <w:t>ひだり</w:t>
      </w:r>
      <w:r w:rsidR="00167F3A">
        <w:rPr>
          <w:rFonts w:hint="eastAsia"/>
        </w:rPr>
        <w:t>f</w:t>
      </w:r>
      <w:r w:rsidR="00167F3A">
        <w:t>or location words.)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</w:t>
      </w:r>
    </w:p>
    <w:p w14:paraId="7D71B479" w14:textId="24D9BB42" w:rsidR="00CB70D7" w:rsidRDefault="00CB70D7" w:rsidP="00CB70D7">
      <w:pPr>
        <w:pStyle w:val="ListParagraph"/>
        <w:numPr>
          <w:ilvl w:val="0"/>
          <w:numId w:val="3"/>
        </w:numPr>
        <w:spacing w:after="0"/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="00E74E2A">
        <w:rPr>
          <w:rFonts w:hint="eastAsia"/>
          <w:lang w:eastAsia="ja-JP"/>
        </w:rPr>
        <w:t>スーパー</w:t>
      </w:r>
      <w:r w:rsidR="00AD5603">
        <w:rPr>
          <w:rFonts w:hint="eastAsia"/>
          <w:lang w:eastAsia="ja-JP"/>
        </w:rPr>
        <w:t>は　どこですか。</w:t>
      </w:r>
    </w:p>
    <w:p w14:paraId="0E2591A0" w14:textId="77777777" w:rsidR="00CB70D7" w:rsidRDefault="00CB70D7" w:rsidP="00CB70D7"/>
    <w:p w14:paraId="525070C7" w14:textId="36A075B1" w:rsidR="00CB70D7" w:rsidRDefault="00CB70D7" w:rsidP="00CB70D7">
      <w:r>
        <w:rPr>
          <w:rFonts w:hint="eastAsia"/>
        </w:rPr>
        <w:t>＿＿＿＿＿＿＿＿＿＿＿＿＿＿＿＿＿＿＿＿＿＿＿＿＿＿＿＿＿＿＿＿＿＿＿＿＿</w:t>
      </w:r>
    </w:p>
    <w:p w14:paraId="73037155" w14:textId="1EB60474" w:rsidR="00CB70D7" w:rsidRDefault="00E74E2A" w:rsidP="00CB70D7">
      <w:pPr>
        <w:pStyle w:val="ListParagraph"/>
        <w:numPr>
          <w:ilvl w:val="0"/>
          <w:numId w:val="2"/>
        </w:numPr>
        <w:spacing w:after="0"/>
        <w:rPr>
          <w:lang w:eastAsia="ja-JP"/>
        </w:rPr>
      </w:pPr>
      <w:r>
        <w:rPr>
          <w:rFonts w:hint="eastAsia"/>
          <w:lang w:eastAsia="ja-JP"/>
        </w:rPr>
        <w:t>こうえん</w:t>
      </w:r>
      <w:r w:rsidR="00AD5603">
        <w:rPr>
          <w:rFonts w:hint="eastAsia"/>
          <w:lang w:eastAsia="ja-JP"/>
        </w:rPr>
        <w:t>は</w:t>
      </w:r>
      <w:r w:rsidR="00AD5603">
        <w:rPr>
          <w:rFonts w:hint="eastAsia"/>
          <w:lang w:eastAsia="ja-JP"/>
        </w:rPr>
        <w:t xml:space="preserve"> </w:t>
      </w:r>
      <w:r w:rsidR="00AD5603">
        <w:rPr>
          <w:rFonts w:hint="eastAsia"/>
          <w:lang w:eastAsia="ja-JP"/>
        </w:rPr>
        <w:t>どこですか。</w:t>
      </w:r>
    </w:p>
    <w:p w14:paraId="661FD16C" w14:textId="77777777" w:rsidR="00CB70D7" w:rsidRDefault="00CB70D7" w:rsidP="00CB70D7"/>
    <w:p w14:paraId="6DB20CB3" w14:textId="5977830E" w:rsidR="00CB70D7" w:rsidRDefault="00CB70D7" w:rsidP="00CB70D7">
      <w:r>
        <w:rPr>
          <w:rFonts w:hint="eastAsia"/>
        </w:rPr>
        <w:t>＿＿＿＿＿＿＿＿＿＿＿＿＿＿＿＿＿＿＿＿＿＿＿＿＿＿＿＿＿＿＿＿＿＿＿＿＿</w:t>
      </w:r>
    </w:p>
    <w:p w14:paraId="629E2184" w14:textId="764EB952" w:rsidR="00CB70D7" w:rsidRDefault="00E74E2A" w:rsidP="00CB70D7">
      <w:pPr>
        <w:pStyle w:val="ListParagraph"/>
        <w:numPr>
          <w:ilvl w:val="0"/>
          <w:numId w:val="2"/>
        </w:numPr>
        <w:spacing w:after="0"/>
        <w:rPr>
          <w:lang w:eastAsia="ja-JP"/>
        </w:rPr>
      </w:pPr>
      <w:proofErr w:type="gramStart"/>
      <w:r>
        <w:rPr>
          <w:rFonts w:hint="eastAsia"/>
          <w:lang w:eastAsia="ja-JP"/>
        </w:rPr>
        <w:t>びょう</w:t>
      </w:r>
      <w:proofErr w:type="gramEnd"/>
      <w:r>
        <w:rPr>
          <w:rFonts w:hint="eastAsia"/>
          <w:lang w:eastAsia="ja-JP"/>
        </w:rPr>
        <w:t>いん</w:t>
      </w:r>
      <w:proofErr w:type="gramStart"/>
      <w:r w:rsidR="00AD5603">
        <w:rPr>
          <w:rFonts w:hint="eastAsia"/>
          <w:lang w:eastAsia="ja-JP"/>
        </w:rPr>
        <w:t>は</w:t>
      </w:r>
      <w:proofErr w:type="gramEnd"/>
      <w:r w:rsidR="00AD5603">
        <w:rPr>
          <w:rFonts w:hint="eastAsia"/>
          <w:lang w:eastAsia="ja-JP"/>
        </w:rPr>
        <w:t xml:space="preserve"> </w:t>
      </w:r>
      <w:r w:rsidR="00AD5603">
        <w:rPr>
          <w:rFonts w:hint="eastAsia"/>
          <w:lang w:eastAsia="ja-JP"/>
        </w:rPr>
        <w:t>どこですか。</w:t>
      </w:r>
    </w:p>
    <w:p w14:paraId="6778B3C5" w14:textId="77777777" w:rsidR="00CB70D7" w:rsidRDefault="00CB70D7" w:rsidP="00CB70D7"/>
    <w:p w14:paraId="1C957F36" w14:textId="23D00D92" w:rsidR="00CB70D7" w:rsidRDefault="00CB70D7" w:rsidP="00CB70D7">
      <w:r>
        <w:t>___________________________________________________________________________</w:t>
      </w:r>
    </w:p>
    <w:p w14:paraId="2E3DEAA6" w14:textId="77777777" w:rsidR="00CB70D7" w:rsidRDefault="00CB70D7" w:rsidP="00CB70D7"/>
    <w:p w14:paraId="10C43DAE" w14:textId="3CC3DA5A" w:rsidR="005B5583" w:rsidRPr="00146D47" w:rsidRDefault="00CB70D7" w:rsidP="00CB70D7">
      <w:r>
        <w:t>[III] Answer the following questions</w:t>
      </w:r>
      <w:r w:rsidR="00146D47">
        <w:t xml:space="preserve"> in complete sentences.</w:t>
      </w:r>
    </w:p>
    <w:p w14:paraId="47340AD1" w14:textId="77777777" w:rsidR="005B5583" w:rsidRDefault="005B5583" w:rsidP="00CB70D7"/>
    <w:p w14:paraId="185FA658" w14:textId="42CB9E2D" w:rsidR="00CB70D7" w:rsidRDefault="00814EF5" w:rsidP="005B5583">
      <w:pPr>
        <w:pStyle w:val="ListParagraph"/>
        <w:numPr>
          <w:ilvl w:val="0"/>
          <w:numId w:val="7"/>
        </w:numPr>
      </w:pPr>
      <w:r>
        <w:rPr>
          <w:rFonts w:hint="eastAsia"/>
          <w:lang w:eastAsia="ja-JP"/>
        </w:rPr>
        <w:t>せんせいですか。</w:t>
      </w:r>
      <w:r w:rsidR="00CB70D7">
        <w:rPr>
          <w:rFonts w:hint="eastAsia"/>
          <w:lang w:eastAsia="ja-JP"/>
        </w:rPr>
        <w:tab/>
      </w:r>
      <w:r w:rsidR="00CB70D7">
        <w:rPr>
          <w:rFonts w:hint="eastAsia"/>
        </w:rPr>
        <w:tab/>
      </w:r>
      <w:r w:rsidR="00CB70D7">
        <w:rPr>
          <w:rFonts w:hint="eastAsia"/>
        </w:rPr>
        <w:tab/>
      </w:r>
      <w:r w:rsidR="00CB70D7">
        <w:rPr>
          <w:rFonts w:hint="eastAsia"/>
        </w:rPr>
        <w:tab/>
      </w:r>
      <w:r w:rsidR="00CB70D7">
        <w:rPr>
          <w:rFonts w:hint="eastAsia"/>
        </w:rPr>
        <w:tab/>
      </w:r>
      <w:r w:rsidR="00CB70D7">
        <w:rPr>
          <w:rFonts w:hint="eastAsia"/>
        </w:rPr>
        <w:tab/>
      </w:r>
      <w:r w:rsidR="00CB70D7">
        <w:rPr>
          <w:rFonts w:hint="eastAsia"/>
        </w:rPr>
        <w:tab/>
      </w:r>
      <w:r w:rsidR="00CB70D7">
        <w:rPr>
          <w:rFonts w:hint="eastAsia"/>
        </w:rPr>
        <w:t xml:space="preserve">　　　</w:t>
      </w:r>
    </w:p>
    <w:p w14:paraId="287D2EC0" w14:textId="77777777" w:rsidR="00CB70D7" w:rsidRPr="006446ED" w:rsidRDefault="00CB70D7" w:rsidP="00CB70D7"/>
    <w:p w14:paraId="260C004F" w14:textId="68F305FF" w:rsidR="00AD5603" w:rsidRPr="00AD5603" w:rsidRDefault="00AD5603" w:rsidP="00AD5603">
      <w:pPr>
        <w:rPr>
          <w:rFonts w:eastAsia="SimSun"/>
        </w:rPr>
      </w:pPr>
      <w:r>
        <w:rPr>
          <w:rFonts w:eastAsia="SimSun"/>
        </w:rPr>
        <w:t>___________________________________________________________________________</w:t>
      </w:r>
    </w:p>
    <w:p w14:paraId="117AFB88" w14:textId="4C0B5B54" w:rsidR="00CB70D7" w:rsidRDefault="00CB70D7" w:rsidP="00CB70D7"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E74E2A">
        <w:rPr>
          <w:rFonts w:hint="eastAsia"/>
        </w:rPr>
        <w:t xml:space="preserve"> </w:t>
      </w:r>
      <w:r w:rsidR="00E74E2A">
        <w:rPr>
          <w:rFonts w:hint="eastAsia"/>
        </w:rPr>
        <w:t xml:space="preserve">まいにち　</w:t>
      </w:r>
      <w:proofErr w:type="gramStart"/>
      <w:r w:rsidR="00E74E2A">
        <w:rPr>
          <w:rFonts w:hint="eastAsia"/>
        </w:rPr>
        <w:t>なんじかんぐらい</w:t>
      </w:r>
      <w:r w:rsidR="00E74E2A">
        <w:rPr>
          <w:rFonts w:hint="eastAsia"/>
        </w:rPr>
        <w:t xml:space="preserve"> </w:t>
      </w:r>
      <w:r w:rsidR="00E74E2A">
        <w:t xml:space="preserve"> </w:t>
      </w:r>
      <w:r w:rsidR="00E74E2A">
        <w:rPr>
          <w:rFonts w:hint="eastAsia"/>
        </w:rPr>
        <w:t>べんきょうしますか</w:t>
      </w:r>
      <w:proofErr w:type="gramEnd"/>
      <w:r w:rsidR="00E74E2A">
        <w:rPr>
          <w:rFonts w:hint="eastAsia"/>
        </w:rPr>
        <w:t>。</w:t>
      </w:r>
    </w:p>
    <w:p w14:paraId="0D59EF2C" w14:textId="4E391A0A" w:rsidR="00AD5603" w:rsidRDefault="00AD5603" w:rsidP="00CB70D7"/>
    <w:p w14:paraId="7FA8CE2A" w14:textId="09FA2DFA" w:rsidR="00AD5603" w:rsidRDefault="00AD5603" w:rsidP="00CB70D7">
      <w:pPr>
        <w:pBdr>
          <w:bottom w:val="single" w:sz="12" w:space="1" w:color="auto"/>
        </w:pBdr>
      </w:pPr>
    </w:p>
    <w:p w14:paraId="671A1AD0" w14:textId="7DF9B156" w:rsidR="00CB70D7" w:rsidRDefault="00A7085A" w:rsidP="00AD5603">
      <w:r>
        <w:t>3</w:t>
      </w:r>
      <w:r w:rsidR="00AD5603">
        <w:rPr>
          <w:rFonts w:hint="eastAsia"/>
        </w:rPr>
        <w:t>.</w:t>
      </w:r>
      <w:r w:rsidR="00AD5603">
        <w:t xml:space="preserve">  </w:t>
      </w:r>
      <w:r w:rsidR="005B5583">
        <w:rPr>
          <w:rFonts w:hint="eastAsia"/>
        </w:rPr>
        <w:t>なんじごろ　ばんごはんを　たべますか。</w:t>
      </w:r>
    </w:p>
    <w:p w14:paraId="2F78B773" w14:textId="1FEF349D" w:rsidR="00AD5603" w:rsidRDefault="00AD5603" w:rsidP="00AD5603"/>
    <w:p w14:paraId="36C23EF5" w14:textId="77777777" w:rsidR="00814EF5" w:rsidRPr="004717E6" w:rsidRDefault="00814EF5" w:rsidP="00AD5603"/>
    <w:p w14:paraId="6F838855" w14:textId="77777777" w:rsidR="00CB70D7" w:rsidRPr="00541A61" w:rsidRDefault="00CB70D7" w:rsidP="00CB70D7">
      <w:pPr>
        <w:pBdr>
          <w:bottom w:val="single" w:sz="12" w:space="1" w:color="auto"/>
        </w:pBdr>
        <w:rPr>
          <w:rFonts w:eastAsia="SimSun"/>
        </w:rPr>
      </w:pPr>
    </w:p>
    <w:p w14:paraId="11A6E1E2" w14:textId="77777777" w:rsidR="00F2197E" w:rsidRDefault="00F2197E" w:rsidP="00CB70D7"/>
    <w:p w14:paraId="24121EDD" w14:textId="7A6862E5" w:rsidR="00CB70D7" w:rsidRPr="004044A9" w:rsidRDefault="00A7085A" w:rsidP="00CB70D7">
      <w:pPr>
        <w:rPr>
          <w:u w:val="single"/>
        </w:rPr>
      </w:pPr>
      <w:r>
        <w:lastRenderedPageBreak/>
        <w:t>4</w:t>
      </w:r>
      <w:r w:rsidR="00CB70D7" w:rsidRPr="004044A9">
        <w:rPr>
          <w:rFonts w:hint="eastAsia"/>
        </w:rPr>
        <w:t>．</w:t>
      </w:r>
      <w:r w:rsidR="005B5583" w:rsidRPr="005B5583">
        <w:rPr>
          <w:rFonts w:hint="eastAsia"/>
          <w:u w:val="single"/>
        </w:rPr>
        <w:t>せんしゅう</w:t>
      </w:r>
      <w:r w:rsidR="00CB70D7" w:rsidRPr="005B5583">
        <w:rPr>
          <w:rFonts w:hint="eastAsia"/>
          <w:u w:val="single"/>
        </w:rPr>
        <w:t>の</w:t>
      </w:r>
      <w:r w:rsidR="00E74E2A" w:rsidRPr="005B5583">
        <w:rPr>
          <w:rFonts w:hint="eastAsia"/>
          <w:u w:val="single"/>
        </w:rPr>
        <w:t>すい</w:t>
      </w:r>
      <w:r w:rsidR="00AD5603" w:rsidRPr="005B5583">
        <w:rPr>
          <w:rFonts w:hint="eastAsia"/>
          <w:u w:val="single"/>
        </w:rPr>
        <w:t>ようび</w:t>
      </w:r>
      <w:r w:rsidR="00CB70D7">
        <w:rPr>
          <w:rFonts w:hint="eastAsia"/>
        </w:rPr>
        <w:t>は　なんがつ　なんに</w:t>
      </w:r>
      <w:proofErr w:type="gramStart"/>
      <w:r w:rsidR="00CB70D7">
        <w:rPr>
          <w:rFonts w:hint="eastAsia"/>
        </w:rPr>
        <w:t>ちで</w:t>
      </w:r>
      <w:proofErr w:type="gramEnd"/>
      <w:r w:rsidR="005B5583">
        <w:rPr>
          <w:rFonts w:hint="eastAsia"/>
        </w:rPr>
        <w:t>したか</w:t>
      </w:r>
      <w:r w:rsidR="00CB70D7">
        <w:rPr>
          <w:rFonts w:hint="eastAsia"/>
        </w:rPr>
        <w:t>。</w:t>
      </w:r>
    </w:p>
    <w:p w14:paraId="604AD66F" w14:textId="1807CD7B" w:rsidR="00CB70D7" w:rsidRDefault="00AD5603" w:rsidP="00CB70D7">
      <w:r>
        <w:t xml:space="preserve">     </w:t>
      </w:r>
      <w:r w:rsidR="005B5583">
        <w:rPr>
          <w:rFonts w:hint="eastAsia"/>
        </w:rPr>
        <w:t xml:space="preserve">　</w:t>
      </w:r>
      <w:r w:rsidR="005B5583">
        <w:t>last Wednesday</w:t>
      </w:r>
    </w:p>
    <w:p w14:paraId="331B7887" w14:textId="77777777" w:rsidR="00AD5603" w:rsidRDefault="00AD5603" w:rsidP="00CB70D7"/>
    <w:p w14:paraId="32115C2F" w14:textId="1799249A" w:rsidR="00CB70D7" w:rsidRDefault="00CB70D7" w:rsidP="00CB70D7">
      <w:r>
        <w:rPr>
          <w:rFonts w:hint="eastAsia"/>
        </w:rPr>
        <w:t>＿＿＿＿＿＿＿＿＿＿＿＿＿＿＿＿＿＿＿＿＿＿＿＿＿＿＿＿＿＿＿＿＿＿＿＿＿</w:t>
      </w:r>
    </w:p>
    <w:p w14:paraId="4D0D88A5" w14:textId="77777777" w:rsidR="00CB70D7" w:rsidRDefault="00CB70D7" w:rsidP="00CB70D7">
      <w:pPr>
        <w:rPr>
          <w:sz w:val="28"/>
          <w:szCs w:val="28"/>
        </w:rPr>
      </w:pPr>
    </w:p>
    <w:p w14:paraId="163A6A68" w14:textId="12F09FFA" w:rsidR="00AD5603" w:rsidRPr="00AD5603" w:rsidRDefault="00A7085A" w:rsidP="00CB70D7">
      <w:r>
        <w:t>5</w:t>
      </w:r>
      <w:r w:rsidR="00AD5603" w:rsidRPr="00AD5603">
        <w:t xml:space="preserve">. </w:t>
      </w:r>
      <w:r w:rsidR="00AD5603" w:rsidRPr="00AD5603">
        <w:rPr>
          <w:rFonts w:hint="eastAsia"/>
        </w:rPr>
        <w:t>き</w:t>
      </w:r>
      <w:r w:rsidR="00BA0A7A">
        <w:rPr>
          <w:rFonts w:hint="eastAsia"/>
        </w:rPr>
        <w:t>のう</w:t>
      </w:r>
      <w:r w:rsidR="005B5583">
        <w:rPr>
          <w:rFonts w:hint="eastAsia"/>
        </w:rPr>
        <w:t xml:space="preserve"> </w:t>
      </w:r>
      <w:r w:rsidR="005B5583">
        <w:rPr>
          <w:rFonts w:hint="eastAsia"/>
        </w:rPr>
        <w:t>なにを　しましたか。</w:t>
      </w:r>
    </w:p>
    <w:p w14:paraId="53777BF2" w14:textId="77777777" w:rsidR="00AD5603" w:rsidRDefault="00AD5603" w:rsidP="00CB70D7">
      <w:pPr>
        <w:rPr>
          <w:sz w:val="28"/>
          <w:szCs w:val="28"/>
        </w:rPr>
      </w:pPr>
    </w:p>
    <w:p w14:paraId="4A8137A0" w14:textId="0FC134AE" w:rsidR="00CC104B" w:rsidRDefault="00AD5603" w:rsidP="00CB7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＿＿＿＿＿＿＿＿＿＿＿＿＿＿＿＿＿＿＿＿＿＿＿＿＿＿＿＿＿＿＿＿</w:t>
      </w:r>
      <w:r w:rsidR="00CB70D7">
        <w:rPr>
          <w:rFonts w:hint="eastAsia"/>
          <w:sz w:val="28"/>
          <w:szCs w:val="28"/>
        </w:rPr>
        <w:t xml:space="preserve"> </w:t>
      </w:r>
      <w:r w:rsidR="00CB70D7">
        <w:rPr>
          <w:sz w:val="28"/>
          <w:szCs w:val="28"/>
        </w:rPr>
        <w:t xml:space="preserve">                 </w:t>
      </w:r>
    </w:p>
    <w:p w14:paraId="268A19B3" w14:textId="70160FA1" w:rsidR="00CB70D7" w:rsidRPr="009B0548" w:rsidRDefault="00A7085A" w:rsidP="009B0548">
      <w:r>
        <w:t>6</w:t>
      </w:r>
      <w:r w:rsidR="009B0548" w:rsidRPr="009B0548">
        <w:t>.</w:t>
      </w:r>
      <w:r w:rsidR="009B0548">
        <w:rPr>
          <w:sz w:val="28"/>
          <w:szCs w:val="28"/>
        </w:rPr>
        <w:t xml:space="preserve"> </w:t>
      </w:r>
      <w:r w:rsidR="00814EF5">
        <w:rPr>
          <w:rFonts w:hint="eastAsia"/>
        </w:rPr>
        <w:t>たいてい　どこで　あさごはんを　たべますか。</w:t>
      </w:r>
    </w:p>
    <w:p w14:paraId="35C68414" w14:textId="30A8CF36" w:rsidR="00CB70D7" w:rsidRDefault="00CB70D7" w:rsidP="00CB70D7">
      <w:pPr>
        <w:rPr>
          <w:sz w:val="28"/>
          <w:szCs w:val="28"/>
        </w:rPr>
      </w:pPr>
    </w:p>
    <w:p w14:paraId="57220A9B" w14:textId="39E7855E" w:rsidR="009B0548" w:rsidRPr="00CB70D7" w:rsidRDefault="009B0548" w:rsidP="00CB7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＿＿＿＿＿＿＿＿＿＿＿＿＿＿＿＿＿＿＿＿＿＿＿＿＿＿＿＿＿＿＿＿</w:t>
      </w:r>
    </w:p>
    <w:p w14:paraId="425E05F6" w14:textId="77777777" w:rsidR="00BC647F" w:rsidRDefault="00B12154" w:rsidP="005B5583">
      <w:pPr>
        <w:rPr>
          <w:rFonts w:eastAsia="SimSun"/>
        </w:rPr>
      </w:pPr>
      <w:r>
        <w:t xml:space="preserve">7. </w:t>
      </w:r>
      <w:r w:rsidR="005B5583" w:rsidRPr="005B5583">
        <w:rPr>
          <w:rFonts w:eastAsia="SimSun" w:hint="eastAsia"/>
        </w:rPr>
        <w:t>こどものとき、よく　こうえんにいきましたか</w:t>
      </w:r>
      <w:proofErr w:type="gramStart"/>
      <w:r w:rsidR="005B5583" w:rsidRPr="005B5583">
        <w:rPr>
          <w:rFonts w:eastAsia="SimSun" w:hint="eastAsia"/>
        </w:rPr>
        <w:t>。</w:t>
      </w:r>
      <w:r w:rsidR="005B5583" w:rsidRPr="005B5583">
        <w:rPr>
          <w:rFonts w:eastAsia="SimSun"/>
        </w:rPr>
        <w:t>(</w:t>
      </w:r>
      <w:proofErr w:type="gramEnd"/>
      <w:r w:rsidR="005B5583" w:rsidRPr="005B5583">
        <w:rPr>
          <w:rFonts w:eastAsia="SimSun"/>
        </w:rPr>
        <w:t xml:space="preserve">Use one of frequency adverbs </w:t>
      </w:r>
    </w:p>
    <w:p w14:paraId="48E7FDDC" w14:textId="2C178609" w:rsidR="005B5583" w:rsidRPr="005B5583" w:rsidRDefault="00BC647F" w:rsidP="005B5583">
      <w:pPr>
        <w:rPr>
          <w:rFonts w:eastAsia="SimSun"/>
        </w:rPr>
      </w:pPr>
      <w:r>
        <w:rPr>
          <w:rFonts w:eastAsia="SimSun" w:hint="eastAsia"/>
        </w:rPr>
        <w:t>よく、ときどき、あまり、</w:t>
      </w:r>
      <w:proofErr w:type="gramStart"/>
      <w:r>
        <w:rPr>
          <w:rFonts w:eastAsia="SimSun" w:hint="eastAsia"/>
        </w:rPr>
        <w:t>ぜんぜん</w:t>
      </w:r>
      <w:proofErr w:type="gramEnd"/>
      <w:r>
        <w:rPr>
          <w:rFonts w:eastAsia="SimSun" w:hint="eastAsia"/>
        </w:rPr>
        <w:t>)</w:t>
      </w:r>
      <w:r>
        <w:rPr>
          <w:rFonts w:eastAsia="SimSun"/>
        </w:rPr>
        <w:t xml:space="preserve"> </w:t>
      </w:r>
      <w:r w:rsidR="005B5583" w:rsidRPr="005B5583">
        <w:rPr>
          <w:rFonts w:eastAsia="SimSun"/>
        </w:rPr>
        <w:t>when answering the question.)</w:t>
      </w:r>
    </w:p>
    <w:p w14:paraId="0702B1C6" w14:textId="24D5115A" w:rsidR="005B5583" w:rsidRDefault="005B5583" w:rsidP="00814EF5">
      <w:pPr>
        <w:rPr>
          <w:rFonts w:eastAsia="SimSun"/>
        </w:rPr>
      </w:pPr>
    </w:p>
    <w:p w14:paraId="1D077E4B" w14:textId="77777777" w:rsidR="00814EF5" w:rsidRDefault="00814EF5" w:rsidP="00814EF5">
      <w:pPr>
        <w:rPr>
          <w:rFonts w:eastAsia="SimSun"/>
        </w:rPr>
      </w:pPr>
    </w:p>
    <w:p w14:paraId="0E412966" w14:textId="1D7DCEAE" w:rsidR="00CB70D7" w:rsidRPr="00BC647F" w:rsidRDefault="00814EF5">
      <w:pPr>
        <w:rPr>
          <w:rFonts w:eastAsia="SimSun"/>
        </w:rPr>
      </w:pPr>
      <w:r>
        <w:rPr>
          <w:rFonts w:eastAsia="SimSun" w:hint="eastAsia"/>
        </w:rPr>
        <w:t>＿＿＿＿＿＿＿＿＿＿＿＿＿＿＿＿＿＿＿＿＿＿＿＿＿＿＿＿＿＿＿＿＿＿＿</w:t>
      </w:r>
    </w:p>
    <w:p w14:paraId="14D64675" w14:textId="7B59B2AB" w:rsidR="00B12154" w:rsidRDefault="00B12154"/>
    <w:p w14:paraId="55EA417C" w14:textId="3A24AF4C" w:rsidR="00381DB8" w:rsidRDefault="00381DB8">
      <w:r>
        <w:t>[IV] Translate the following sentences into Japanese</w:t>
      </w:r>
    </w:p>
    <w:p w14:paraId="2C65D4F2" w14:textId="59A715B0" w:rsidR="00381DB8" w:rsidRDefault="00381DB8"/>
    <w:p w14:paraId="79F7EF9A" w14:textId="4384B97F" w:rsidR="00381DB8" w:rsidRDefault="00381DB8" w:rsidP="00381DB8">
      <w:pPr>
        <w:pStyle w:val="ListParagraph"/>
        <w:numPr>
          <w:ilvl w:val="0"/>
          <w:numId w:val="5"/>
        </w:numPr>
      </w:pPr>
      <w:r>
        <w:t xml:space="preserve">Robert met Mary in front of the post office around </w:t>
      </w:r>
      <w:r w:rsidR="001233C9">
        <w:rPr>
          <w:lang w:eastAsia="ja-JP"/>
        </w:rPr>
        <w:t>10</w:t>
      </w:r>
      <w:r>
        <w:rPr>
          <w:rFonts w:hint="eastAsia"/>
          <w:lang w:eastAsia="ja-JP"/>
        </w:rPr>
        <w:t xml:space="preserve"> </w:t>
      </w:r>
      <w:r>
        <w:t xml:space="preserve">o’clock </w:t>
      </w:r>
      <w:r w:rsidR="001233C9">
        <w:t>yesterday.</w:t>
      </w:r>
    </w:p>
    <w:p w14:paraId="55CD0418" w14:textId="77777777" w:rsidR="00814EF5" w:rsidRDefault="00814EF5" w:rsidP="00814EF5">
      <w:pPr>
        <w:pStyle w:val="ListParagraph"/>
        <w:ind w:left="360"/>
      </w:pPr>
    </w:p>
    <w:p w14:paraId="218F2CC7" w14:textId="16B72428" w:rsidR="00381DB8" w:rsidRDefault="00381DB8" w:rsidP="00381DB8">
      <w:pPr>
        <w:pBdr>
          <w:bottom w:val="single" w:sz="12" w:space="1" w:color="auto"/>
        </w:pBdr>
      </w:pPr>
    </w:p>
    <w:p w14:paraId="4F000A13" w14:textId="4F8F66E0" w:rsidR="00381DB8" w:rsidRDefault="00381DB8" w:rsidP="00381DB8"/>
    <w:p w14:paraId="4B6A6F66" w14:textId="117ED908" w:rsidR="00381DB8" w:rsidRDefault="00E7189A" w:rsidP="00381DB8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Keiko</w:t>
      </w:r>
      <w:r w:rsidR="00814EF5">
        <w:rPr>
          <w:rFonts w:hint="eastAsia"/>
          <w:lang w:eastAsia="ja-JP"/>
        </w:rPr>
        <w:t xml:space="preserve"> went to</w:t>
      </w:r>
      <w:r w:rsidR="00814EF5">
        <w:rPr>
          <w:lang w:eastAsia="ja-JP"/>
        </w:rPr>
        <w:t xml:space="preserve"> a park with her friend on </w:t>
      </w:r>
      <w:r w:rsidR="00D8417D">
        <w:rPr>
          <w:lang w:eastAsia="ja-JP"/>
        </w:rPr>
        <w:t>Monday.</w:t>
      </w:r>
    </w:p>
    <w:p w14:paraId="015283B0" w14:textId="19652708" w:rsidR="00381DB8" w:rsidRDefault="00381DB8" w:rsidP="00381DB8"/>
    <w:p w14:paraId="58971AF9" w14:textId="188C0149" w:rsidR="00381DB8" w:rsidRDefault="00381DB8" w:rsidP="00381DB8">
      <w:r>
        <w:t>___________________________________________________________________________</w:t>
      </w:r>
    </w:p>
    <w:p w14:paraId="4E1A0557" w14:textId="77777777" w:rsidR="00381DB8" w:rsidRDefault="00381DB8" w:rsidP="00381DB8"/>
    <w:p w14:paraId="1D8ED523" w14:textId="7EC6B4CC" w:rsidR="00381DB8" w:rsidRDefault="00A7085A" w:rsidP="00381DB8">
      <w:pPr>
        <w:pStyle w:val="ListParagraph"/>
        <w:numPr>
          <w:ilvl w:val="0"/>
          <w:numId w:val="5"/>
        </w:numPr>
      </w:pPr>
      <w:r>
        <w:t xml:space="preserve">Takeshi watched </w:t>
      </w:r>
      <w:r w:rsidR="00E7189A">
        <w:t>T.V.</w:t>
      </w:r>
      <w:r>
        <w:t xml:space="preserve"> for about </w:t>
      </w:r>
      <w:r w:rsidR="00E7189A">
        <w:t>three</w:t>
      </w:r>
      <w:r>
        <w:t xml:space="preserve"> hours at his friend’s house last week.</w:t>
      </w:r>
    </w:p>
    <w:p w14:paraId="2AA83A8F" w14:textId="5A6A05CE" w:rsidR="00A7085A" w:rsidRDefault="00A7085A" w:rsidP="00A7085A">
      <w:pPr>
        <w:pBdr>
          <w:bottom w:val="single" w:sz="12" w:space="1" w:color="auto"/>
        </w:pBdr>
      </w:pPr>
    </w:p>
    <w:p w14:paraId="6C21595E" w14:textId="1E1320F1" w:rsidR="001233C9" w:rsidRDefault="001233C9" w:rsidP="00A7085A">
      <w:pPr>
        <w:rPr>
          <w:b/>
          <w:bCs/>
          <w:sz w:val="28"/>
          <w:szCs w:val="28"/>
        </w:rPr>
      </w:pPr>
    </w:p>
    <w:p w14:paraId="5EE384BB" w14:textId="77777777" w:rsidR="00B12154" w:rsidRDefault="00B12154" w:rsidP="00A7085A">
      <w:pPr>
        <w:rPr>
          <w:b/>
          <w:bCs/>
          <w:sz w:val="28"/>
          <w:szCs w:val="28"/>
        </w:rPr>
      </w:pPr>
    </w:p>
    <w:p w14:paraId="2D96EE70" w14:textId="566E5134" w:rsidR="00A7085A" w:rsidRPr="001233C9" w:rsidRDefault="001233C9" w:rsidP="00A7085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＊</w:t>
      </w:r>
      <w:r w:rsidR="00A7085A" w:rsidRPr="001233C9">
        <w:rPr>
          <w:b/>
          <w:bCs/>
          <w:sz w:val="28"/>
          <w:szCs w:val="28"/>
        </w:rPr>
        <w:t>In addition to this worksheet</w:t>
      </w:r>
    </w:p>
    <w:p w14:paraId="222592E3" w14:textId="77777777" w:rsidR="00A7085A" w:rsidRPr="001233C9" w:rsidRDefault="00A7085A" w:rsidP="00A7085A">
      <w:pPr>
        <w:rPr>
          <w:b/>
          <w:bCs/>
          <w:sz w:val="28"/>
          <w:szCs w:val="28"/>
        </w:rPr>
      </w:pPr>
    </w:p>
    <w:p w14:paraId="2D5240B8" w14:textId="1DD898FD" w:rsidR="00A7085A" w:rsidRPr="00E7189A" w:rsidRDefault="00A7085A" w:rsidP="00A7085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233C9">
        <w:rPr>
          <w:b/>
          <w:bCs/>
          <w:sz w:val="28"/>
          <w:szCs w:val="28"/>
        </w:rPr>
        <w:t>Study p.97 IV A</w:t>
      </w:r>
      <w:r w:rsidR="007E3A70">
        <w:rPr>
          <w:b/>
          <w:bCs/>
          <w:sz w:val="28"/>
          <w:szCs w:val="28"/>
        </w:rPr>
        <w:t xml:space="preserve">, </w:t>
      </w:r>
      <w:r w:rsidRPr="001233C9">
        <w:rPr>
          <w:b/>
          <w:bCs/>
          <w:sz w:val="28"/>
          <w:szCs w:val="28"/>
        </w:rPr>
        <w:t xml:space="preserve">p.307 II </w:t>
      </w:r>
      <w:r w:rsidRPr="007E3A70">
        <w:rPr>
          <w:sz w:val="28"/>
          <w:szCs w:val="28"/>
        </w:rPr>
        <w:t>(2</w:t>
      </w:r>
      <w:r w:rsidRPr="007E3A70">
        <w:rPr>
          <w:sz w:val="28"/>
          <w:szCs w:val="28"/>
          <w:vertAlign w:val="superscript"/>
        </w:rPr>
        <w:t>nd</w:t>
      </w:r>
      <w:r w:rsidRPr="007E3A70">
        <w:rPr>
          <w:sz w:val="28"/>
          <w:szCs w:val="28"/>
        </w:rPr>
        <w:t xml:space="preserve"> ed. p.98 II A and p.301 II)</w:t>
      </w:r>
      <w:r w:rsidR="007E3A70">
        <w:rPr>
          <w:b/>
          <w:bCs/>
          <w:sz w:val="28"/>
          <w:szCs w:val="28"/>
        </w:rPr>
        <w:t xml:space="preserve"> and p.127.</w:t>
      </w:r>
    </w:p>
    <w:p w14:paraId="0445CEB2" w14:textId="65928389" w:rsidR="00A7085A" w:rsidRDefault="00A7085A" w:rsidP="00A7085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233C9">
        <w:rPr>
          <w:b/>
          <w:bCs/>
          <w:sz w:val="28"/>
          <w:szCs w:val="28"/>
        </w:rPr>
        <w:t>Be able to introduce yourself in Japanese</w:t>
      </w:r>
      <w:r w:rsidR="001233C9">
        <w:rPr>
          <w:b/>
          <w:bCs/>
          <w:sz w:val="28"/>
          <w:szCs w:val="28"/>
        </w:rPr>
        <w:t>.</w:t>
      </w:r>
    </w:p>
    <w:p w14:paraId="40CD0067" w14:textId="380FA289" w:rsidR="00E7189A" w:rsidRDefault="00E7189A" w:rsidP="00A7085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able to read and write the following katakana words.</w:t>
      </w:r>
    </w:p>
    <w:p w14:paraId="69946C8E" w14:textId="199E89D6" w:rsidR="00E7189A" w:rsidRDefault="00E7189A" w:rsidP="00E718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コーヒー、レストラン、ホテル、コンビニ、スーパー、</w:t>
      </w:r>
      <w:r w:rsidR="00D8417D">
        <w:rPr>
          <w:rFonts w:hint="eastAsia"/>
          <w:b/>
          <w:bCs/>
          <w:sz w:val="28"/>
          <w:szCs w:val="28"/>
        </w:rPr>
        <w:t>メアリー、</w:t>
      </w:r>
    </w:p>
    <w:p w14:paraId="721A930F" w14:textId="7D670AB3" w:rsidR="00D8417D" w:rsidRPr="00E7189A" w:rsidRDefault="00D8417D" w:rsidP="00E718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ソラ（</w:t>
      </w:r>
      <w:r>
        <w:rPr>
          <w:b/>
          <w:bCs/>
          <w:sz w:val="28"/>
          <w:szCs w:val="28"/>
        </w:rPr>
        <w:t>Sora</w:t>
      </w:r>
      <w:r>
        <w:rPr>
          <w:rFonts w:hint="eastAsia"/>
          <w:b/>
          <w:bCs/>
          <w:sz w:val="28"/>
          <w:szCs w:val="28"/>
        </w:rPr>
        <w:t>）</w:t>
      </w:r>
    </w:p>
    <w:p w14:paraId="506FDF2C" w14:textId="77777777" w:rsidR="001233C9" w:rsidRPr="001233C9" w:rsidRDefault="001233C9" w:rsidP="001233C9">
      <w:pPr>
        <w:pStyle w:val="ListParagraph"/>
        <w:rPr>
          <w:b/>
          <w:bCs/>
          <w:sz w:val="28"/>
          <w:szCs w:val="28"/>
        </w:rPr>
      </w:pPr>
    </w:p>
    <w:sectPr w:rsidR="001233C9" w:rsidRPr="001233C9" w:rsidSect="00F0645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B03"/>
    <w:multiLevelType w:val="hybridMultilevel"/>
    <w:tmpl w:val="236E8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B30E8"/>
    <w:multiLevelType w:val="hybridMultilevel"/>
    <w:tmpl w:val="A3B0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C74DB"/>
    <w:multiLevelType w:val="hybridMultilevel"/>
    <w:tmpl w:val="BBDEB756"/>
    <w:lvl w:ilvl="0" w:tplc="B7107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CF3941"/>
    <w:multiLevelType w:val="hybridMultilevel"/>
    <w:tmpl w:val="64A6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F7C9E"/>
    <w:multiLevelType w:val="hybridMultilevel"/>
    <w:tmpl w:val="E8D48B0E"/>
    <w:lvl w:ilvl="0" w:tplc="8A60E67C">
      <w:start w:val="1"/>
      <w:numFmt w:val="decimalFullWidth"/>
      <w:lvlText w:val="%1．"/>
      <w:lvlJc w:val="left"/>
      <w:pPr>
        <w:ind w:left="440" w:hanging="44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477A9F"/>
    <w:multiLevelType w:val="hybridMultilevel"/>
    <w:tmpl w:val="829ADA2C"/>
    <w:lvl w:ilvl="0" w:tplc="34A613D0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2B0459"/>
    <w:multiLevelType w:val="hybridMultilevel"/>
    <w:tmpl w:val="531027CA"/>
    <w:lvl w:ilvl="0" w:tplc="E9DC63F6">
      <w:start w:val="2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0534443">
    <w:abstractNumId w:val="4"/>
  </w:num>
  <w:num w:numId="2" w16cid:durableId="1083065504">
    <w:abstractNumId w:val="6"/>
  </w:num>
  <w:num w:numId="3" w16cid:durableId="617685302">
    <w:abstractNumId w:val="5"/>
  </w:num>
  <w:num w:numId="4" w16cid:durableId="665325888">
    <w:abstractNumId w:val="3"/>
  </w:num>
  <w:num w:numId="5" w16cid:durableId="1806658321">
    <w:abstractNumId w:val="0"/>
  </w:num>
  <w:num w:numId="6" w16cid:durableId="2028945735">
    <w:abstractNumId w:val="1"/>
  </w:num>
  <w:num w:numId="7" w16cid:durableId="146868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D7"/>
    <w:rsid w:val="00100156"/>
    <w:rsid w:val="001233C9"/>
    <w:rsid w:val="00146D47"/>
    <w:rsid w:val="0015317F"/>
    <w:rsid w:val="00167F3A"/>
    <w:rsid w:val="001E2EA7"/>
    <w:rsid w:val="002E14C3"/>
    <w:rsid w:val="00381DB8"/>
    <w:rsid w:val="0050277F"/>
    <w:rsid w:val="005B5583"/>
    <w:rsid w:val="006913C9"/>
    <w:rsid w:val="007E3A70"/>
    <w:rsid w:val="00814EF5"/>
    <w:rsid w:val="009B0548"/>
    <w:rsid w:val="00A7085A"/>
    <w:rsid w:val="00AD5603"/>
    <w:rsid w:val="00B12154"/>
    <w:rsid w:val="00BA0A7A"/>
    <w:rsid w:val="00BC647F"/>
    <w:rsid w:val="00CA4FBF"/>
    <w:rsid w:val="00CB70D7"/>
    <w:rsid w:val="00CC104B"/>
    <w:rsid w:val="00D8417D"/>
    <w:rsid w:val="00E7189A"/>
    <w:rsid w:val="00E74E2A"/>
    <w:rsid w:val="00F06452"/>
    <w:rsid w:val="00F2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3AB67"/>
  <w15:chartTrackingRefBased/>
  <w15:docId w15:val="{8E8A787B-7523-1648-9549-9F208912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D7"/>
    <w:pPr>
      <w:spacing w:after="200" w:line="276" w:lineRule="auto"/>
      <w:ind w:left="720"/>
      <w:contextualSpacing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Fujiko Wortz</dc:creator>
  <cp:keywords/>
  <dc:description/>
  <cp:lastModifiedBy>FUJIKO WORTZ</cp:lastModifiedBy>
  <cp:revision>5</cp:revision>
  <cp:lastPrinted>2021-08-26T19:43:00Z</cp:lastPrinted>
  <dcterms:created xsi:type="dcterms:W3CDTF">2022-09-14T20:51:00Z</dcterms:created>
  <dcterms:modified xsi:type="dcterms:W3CDTF">2022-09-14T23:05:00Z</dcterms:modified>
</cp:coreProperties>
</file>