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6859" w14:textId="2AC73D8F" w:rsidR="001A20A3" w:rsidRPr="007233E2" w:rsidRDefault="006A40C8" w:rsidP="007233E2">
      <w:pPr>
        <w:jc w:val="center"/>
        <w:rPr>
          <w:b/>
          <w:bCs/>
          <w:sz w:val="44"/>
          <w:szCs w:val="44"/>
        </w:rPr>
      </w:pPr>
      <w:r w:rsidRPr="007233E2">
        <w:rPr>
          <w:b/>
          <w:bCs/>
          <w:sz w:val="44"/>
          <w:szCs w:val="44"/>
        </w:rPr>
        <w:t>Tài liệu phân tích</w:t>
      </w:r>
    </w:p>
    <w:p w14:paraId="389168FF" w14:textId="0A68A236" w:rsidR="006A40C8" w:rsidRPr="007233E2" w:rsidRDefault="006A40C8" w:rsidP="007233E2">
      <w:pPr>
        <w:jc w:val="center"/>
        <w:rPr>
          <w:sz w:val="36"/>
          <w:szCs w:val="36"/>
          <w:u w:val="single"/>
        </w:rPr>
      </w:pPr>
      <w:r w:rsidRPr="007233E2">
        <w:rPr>
          <w:sz w:val="36"/>
          <w:szCs w:val="36"/>
          <w:u w:val="single"/>
        </w:rPr>
        <w:t>Bán hàng (bán khóa học)</w:t>
      </w:r>
    </w:p>
    <w:p w14:paraId="6B239B33" w14:textId="5005EC76" w:rsidR="006A40C8" w:rsidRDefault="006A40C8"/>
    <w:p w14:paraId="353CDBA3" w14:textId="4B3A5B8E" w:rsidR="007727F0" w:rsidRPr="007233E2" w:rsidRDefault="006A40C8" w:rsidP="007727F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233E2">
        <w:rPr>
          <w:b/>
          <w:bCs/>
          <w:sz w:val="30"/>
          <w:szCs w:val="30"/>
        </w:rPr>
        <w:t>Đối tượng sử dụng</w:t>
      </w:r>
    </w:p>
    <w:p w14:paraId="6011EE59" w14:textId="2408E3C5" w:rsidR="007727F0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không có tài khoản:</w:t>
      </w:r>
    </w:p>
    <w:p w14:paraId="0416B225" w14:textId="5FA07C1E" w:rsidR="007727F0" w:rsidRDefault="007727F0" w:rsidP="007727F0">
      <w:pPr>
        <w:pStyle w:val="ListParagraph"/>
        <w:numPr>
          <w:ilvl w:val="0"/>
          <w:numId w:val="3"/>
        </w:numPr>
      </w:pPr>
      <w:r>
        <w:t>Tìm kiếm các khóa học, tìm kiếm từng bài học</w:t>
      </w:r>
    </w:p>
    <w:p w14:paraId="2AC66CD5" w14:textId="54AA4C67" w:rsidR="007727F0" w:rsidRDefault="007727F0" w:rsidP="007727F0">
      <w:pPr>
        <w:pStyle w:val="ListParagraph"/>
        <w:numPr>
          <w:ilvl w:val="0"/>
          <w:numId w:val="3"/>
        </w:numPr>
      </w:pPr>
      <w:r>
        <w:t>Xem chi tiết các khóa học</w:t>
      </w:r>
    </w:p>
    <w:p w14:paraId="2441EB41" w14:textId="0A3964C7" w:rsidR="007727F0" w:rsidRDefault="007727F0" w:rsidP="007727F0">
      <w:pPr>
        <w:pStyle w:val="ListParagraph"/>
        <w:numPr>
          <w:ilvl w:val="0"/>
          <w:numId w:val="3"/>
        </w:numPr>
      </w:pPr>
      <w:r>
        <w:t>Đăng kí</w:t>
      </w:r>
    </w:p>
    <w:p w14:paraId="721289A0" w14:textId="42F4580D" w:rsidR="007727F0" w:rsidRDefault="007727F0" w:rsidP="007727F0">
      <w:pPr>
        <w:pStyle w:val="ListParagraph"/>
        <w:numPr>
          <w:ilvl w:val="0"/>
          <w:numId w:val="3"/>
        </w:numPr>
      </w:pPr>
      <w:r>
        <w:t>Quản lý giỏ hàng(CRUD)</w:t>
      </w:r>
    </w:p>
    <w:p w14:paraId="7F71471B" w14:textId="6A91EC48" w:rsidR="006A40C8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có tài khoản</w:t>
      </w:r>
    </w:p>
    <w:p w14:paraId="1AABC6BD" w14:textId="594C65CE" w:rsidR="007727F0" w:rsidRDefault="007727F0" w:rsidP="007727F0">
      <w:pPr>
        <w:pStyle w:val="ListParagraph"/>
        <w:numPr>
          <w:ilvl w:val="0"/>
          <w:numId w:val="3"/>
        </w:numPr>
      </w:pPr>
      <w:r>
        <w:t>Có mọi quyền của khách hàng không có tài khoản</w:t>
      </w:r>
    </w:p>
    <w:p w14:paraId="62EA707E" w14:textId="33ABAC9E" w:rsidR="007727F0" w:rsidRDefault="007727F0" w:rsidP="007727F0">
      <w:pPr>
        <w:pStyle w:val="ListParagraph"/>
        <w:numPr>
          <w:ilvl w:val="0"/>
          <w:numId w:val="3"/>
        </w:numPr>
      </w:pPr>
      <w:r>
        <w:t>Đăng nhập và đăng xuất</w:t>
      </w:r>
    </w:p>
    <w:p w14:paraId="5C09F094" w14:textId="52CCF99C" w:rsidR="007727F0" w:rsidRDefault="007727F0" w:rsidP="007727F0">
      <w:pPr>
        <w:pStyle w:val="ListParagraph"/>
        <w:numPr>
          <w:ilvl w:val="0"/>
          <w:numId w:val="3"/>
        </w:numPr>
      </w:pPr>
      <w:r>
        <w:t>Mua khóa học</w:t>
      </w:r>
    </w:p>
    <w:p w14:paraId="1C90C672" w14:textId="61895A85" w:rsidR="007727F0" w:rsidRDefault="007727F0" w:rsidP="007727F0">
      <w:pPr>
        <w:pStyle w:val="ListParagraph"/>
        <w:numPr>
          <w:ilvl w:val="0"/>
          <w:numId w:val="3"/>
        </w:numPr>
      </w:pPr>
      <w:r>
        <w:t>Xem hóa đơn</w:t>
      </w:r>
    </w:p>
    <w:p w14:paraId="6D628159" w14:textId="7A61C962" w:rsidR="007727F0" w:rsidRDefault="007727F0" w:rsidP="007727F0">
      <w:pPr>
        <w:pStyle w:val="ListParagraph"/>
        <w:numPr>
          <w:ilvl w:val="0"/>
          <w:numId w:val="3"/>
        </w:numPr>
      </w:pPr>
      <w:r>
        <w:t>Xem được các khóa học đã mua</w:t>
      </w:r>
    </w:p>
    <w:p w14:paraId="1477AF43" w14:textId="601946CF" w:rsidR="00574BDC" w:rsidRDefault="00574BDC" w:rsidP="007727F0">
      <w:pPr>
        <w:pStyle w:val="ListParagraph"/>
        <w:numPr>
          <w:ilvl w:val="0"/>
          <w:numId w:val="3"/>
        </w:numPr>
      </w:pPr>
      <w:r>
        <w:t>Bình luận vào các bài học</w:t>
      </w:r>
    </w:p>
    <w:p w14:paraId="600DB420" w14:textId="44BE49F7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Người bán hàng(nhân viên):</w:t>
      </w:r>
    </w:p>
    <w:p w14:paraId="53286F9B" w14:textId="4ACBC7A8" w:rsidR="00574BDC" w:rsidRDefault="00574BDC" w:rsidP="00574BDC">
      <w:pPr>
        <w:pStyle w:val="ListParagraph"/>
        <w:numPr>
          <w:ilvl w:val="0"/>
          <w:numId w:val="3"/>
        </w:numPr>
      </w:pPr>
      <w:r>
        <w:t>Đăng nhập đăng xuất</w:t>
      </w:r>
    </w:p>
    <w:p w14:paraId="06B75C37" w14:textId="263A0160" w:rsidR="00574BDC" w:rsidRDefault="00574BDC" w:rsidP="00574BDC">
      <w:pPr>
        <w:pStyle w:val="ListParagraph"/>
        <w:numPr>
          <w:ilvl w:val="0"/>
          <w:numId w:val="3"/>
        </w:numPr>
      </w:pPr>
      <w:r>
        <w:t>Quản lý các khóa học(xem, thêm, sửa, xóa)</w:t>
      </w:r>
    </w:p>
    <w:p w14:paraId="3E6548E5" w14:textId="03F19A93" w:rsidR="00574BDC" w:rsidRDefault="00574BDC" w:rsidP="00574BDC">
      <w:pPr>
        <w:pStyle w:val="ListParagraph"/>
        <w:numPr>
          <w:ilvl w:val="0"/>
          <w:numId w:val="3"/>
        </w:numPr>
      </w:pPr>
      <w:r>
        <w:t>Xem tình trạng của các khóa học(Phân tích trạng thái về lượt mua và lượt xem).</w:t>
      </w:r>
    </w:p>
    <w:p w14:paraId="3BE71255" w14:textId="66C3ADA0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Quản lý(admin):</w:t>
      </w:r>
    </w:p>
    <w:p w14:paraId="7BE8C41D" w14:textId="66A120EA" w:rsidR="00574BDC" w:rsidRDefault="00574BDC" w:rsidP="00574BDC">
      <w:pPr>
        <w:pStyle w:val="ListParagraph"/>
        <w:numPr>
          <w:ilvl w:val="0"/>
          <w:numId w:val="3"/>
        </w:numPr>
      </w:pPr>
      <w:r>
        <w:t>Đầy đủ các chức năng của người bán hàng</w:t>
      </w:r>
    </w:p>
    <w:p w14:paraId="4E7897E2" w14:textId="0552C008" w:rsidR="00574BDC" w:rsidRDefault="00574BDC" w:rsidP="00574BDC">
      <w:pPr>
        <w:pStyle w:val="ListParagraph"/>
        <w:numPr>
          <w:ilvl w:val="0"/>
          <w:numId w:val="3"/>
        </w:numPr>
      </w:pPr>
      <w:r>
        <w:t>Xác nhận các khóa học(khi bên khách hàng đăng lên): xóa hoặc xác nhận</w:t>
      </w:r>
    </w:p>
    <w:p w14:paraId="529DA662" w14:textId="05E6B1D6" w:rsidR="00574BDC" w:rsidRDefault="00574BDC" w:rsidP="00574BDC">
      <w:pPr>
        <w:pStyle w:val="ListParagraph"/>
        <w:numPr>
          <w:ilvl w:val="0"/>
          <w:numId w:val="3"/>
        </w:numPr>
      </w:pPr>
      <w:r>
        <w:t>Xóa vĩnh viễn các khóa học mà bên người bán hàng đã bán.</w:t>
      </w:r>
    </w:p>
    <w:p w14:paraId="1C87057A" w14:textId="2FB2AB63" w:rsidR="007233E2" w:rsidRDefault="00574BDC" w:rsidP="007233E2">
      <w:pPr>
        <w:pStyle w:val="ListParagraph"/>
        <w:numPr>
          <w:ilvl w:val="0"/>
          <w:numId w:val="3"/>
        </w:numPr>
      </w:pPr>
      <w:r>
        <w:t>Khôi phục các khóa học mà người bán hàng</w:t>
      </w:r>
      <w:r w:rsidR="007233E2">
        <w:t xml:space="preserve"> đã xóa</w:t>
      </w:r>
    </w:p>
    <w:p w14:paraId="7465CE0D" w14:textId="510ABE0C" w:rsidR="007233E2" w:rsidRDefault="007233E2" w:rsidP="007233E2"/>
    <w:p w14:paraId="2429A1DC" w14:textId="7C1044A6" w:rsidR="007233E2" w:rsidRDefault="007233E2" w:rsidP="007233E2">
      <w:pPr>
        <w:pStyle w:val="ListParagraph"/>
        <w:numPr>
          <w:ilvl w:val="0"/>
          <w:numId w:val="1"/>
        </w:numPr>
      </w:pPr>
      <w:r>
        <w:t>Cấu trúc trang web</w:t>
      </w:r>
    </w:p>
    <w:p w14:paraId="42F5A182" w14:textId="77777777" w:rsidR="00A40BF6" w:rsidRDefault="007233E2" w:rsidP="00A40BF6">
      <w:pPr>
        <w:pStyle w:val="ListParagraph"/>
        <w:numPr>
          <w:ilvl w:val="0"/>
          <w:numId w:val="4"/>
        </w:numPr>
      </w:pPr>
      <w:r>
        <w:t>Về phía khách hàng</w:t>
      </w:r>
    </w:p>
    <w:p w14:paraId="432BC499" w14:textId="7652B972" w:rsidR="00A40BF6" w:rsidRDefault="00A40BF6" w:rsidP="00A40BF6">
      <w:pPr>
        <w:pStyle w:val="ListParagraph"/>
        <w:numPr>
          <w:ilvl w:val="0"/>
          <w:numId w:val="5"/>
        </w:numPr>
      </w:pPr>
      <w:r>
        <w:t>Trên thanh header :</w:t>
      </w:r>
    </w:p>
    <w:p w14:paraId="0FDB79A3" w14:textId="77777777" w:rsidR="00905144" w:rsidRDefault="00A40BF6" w:rsidP="00A40BF6">
      <w:pPr>
        <w:pStyle w:val="ListParagraph"/>
        <w:numPr>
          <w:ilvl w:val="0"/>
          <w:numId w:val="3"/>
        </w:numPr>
      </w:pPr>
      <w:r>
        <w:t xml:space="preserve">Ở bên trái là logo của </w:t>
      </w:r>
      <w:r w:rsidR="00905144">
        <w:t>ứng dụng</w:t>
      </w:r>
    </w:p>
    <w:p w14:paraId="4804CB6B" w14:textId="77777777" w:rsidR="00905144" w:rsidRDefault="00905144" w:rsidP="00A40BF6">
      <w:pPr>
        <w:pStyle w:val="ListParagraph"/>
        <w:numPr>
          <w:ilvl w:val="0"/>
          <w:numId w:val="3"/>
        </w:numPr>
      </w:pPr>
      <w:r>
        <w:t>Ở giữa là có tìm kiếm khóa học</w:t>
      </w:r>
    </w:p>
    <w:p w14:paraId="4C406815" w14:textId="77777777" w:rsidR="00905144" w:rsidRDefault="00905144" w:rsidP="00905144">
      <w:pPr>
        <w:pStyle w:val="ListParagraph"/>
        <w:numPr>
          <w:ilvl w:val="0"/>
          <w:numId w:val="3"/>
        </w:numPr>
      </w:pPr>
      <w:r>
        <w:t>Bên phải là phía của người dùng: Đăng nhập khi chưa tài khoản hoặc hiện tên người dùng và tài khoản khi đã đăng nhập</w:t>
      </w:r>
    </w:p>
    <w:p w14:paraId="2A029E6A" w14:textId="77777777" w:rsidR="00905144" w:rsidRDefault="00905144" w:rsidP="00905144">
      <w:pPr>
        <w:pStyle w:val="ListParagraph"/>
        <w:numPr>
          <w:ilvl w:val="0"/>
          <w:numId w:val="5"/>
        </w:numPr>
      </w:pPr>
      <w:r>
        <w:t>Trong phần content</w:t>
      </w:r>
    </w:p>
    <w:p w14:paraId="72E8E11C" w14:textId="77777777" w:rsidR="00905144" w:rsidRDefault="00905144" w:rsidP="00905144">
      <w:pPr>
        <w:pStyle w:val="ListParagraph"/>
        <w:numPr>
          <w:ilvl w:val="0"/>
          <w:numId w:val="3"/>
        </w:numPr>
      </w:pPr>
      <w:r>
        <w:t>Phần silder đầu tiên: hiện khóa học hot nhất</w:t>
      </w:r>
    </w:p>
    <w:p w14:paraId="54F73AF5" w14:textId="77777777" w:rsidR="00A42475" w:rsidRDefault="00A42475" w:rsidP="00905144">
      <w:pPr>
        <w:pStyle w:val="ListParagraph"/>
        <w:numPr>
          <w:ilvl w:val="0"/>
          <w:numId w:val="3"/>
        </w:numPr>
      </w:pPr>
      <w:r>
        <w:t>Bên dưới slide là chứa các khóa học(10 bài 1 trang).</w:t>
      </w:r>
    </w:p>
    <w:p w14:paraId="40ACE25B" w14:textId="77777777" w:rsidR="00A42475" w:rsidRDefault="00A42475" w:rsidP="00A42475">
      <w:pPr>
        <w:pStyle w:val="ListParagraph"/>
        <w:numPr>
          <w:ilvl w:val="0"/>
          <w:numId w:val="6"/>
        </w:numPr>
      </w:pPr>
      <w:r>
        <w:t xml:space="preserve">Khi tìm kiếm sẽ chia ra làm 2 phần: </w:t>
      </w:r>
    </w:p>
    <w:p w14:paraId="02002348" w14:textId="58397CFC" w:rsidR="00A42475" w:rsidRDefault="00A42475" w:rsidP="00A42475">
      <w:pPr>
        <w:pStyle w:val="ListParagraph"/>
        <w:numPr>
          <w:ilvl w:val="0"/>
          <w:numId w:val="3"/>
        </w:numPr>
      </w:pPr>
      <w:r>
        <w:t>Phần đầu là các khóa học có tên giống</w:t>
      </w:r>
    </w:p>
    <w:p w14:paraId="4389E343" w14:textId="77777777" w:rsidR="00A42475" w:rsidRDefault="00A42475" w:rsidP="00905144">
      <w:pPr>
        <w:pStyle w:val="ListParagraph"/>
        <w:numPr>
          <w:ilvl w:val="0"/>
          <w:numId w:val="3"/>
        </w:numPr>
      </w:pPr>
      <w:r>
        <w:lastRenderedPageBreak/>
        <w:t>Bên dưới là các bài học có tên giống</w:t>
      </w:r>
    </w:p>
    <w:p w14:paraId="731B1761" w14:textId="00DD210C" w:rsidR="00A42475" w:rsidRDefault="00A42475" w:rsidP="00A42475">
      <w:pPr>
        <w:pStyle w:val="ListParagraph"/>
        <w:numPr>
          <w:ilvl w:val="0"/>
          <w:numId w:val="3"/>
        </w:numPr>
      </w:pPr>
      <w:r>
        <w:t>Các khóa học chưa mua thì sẽ không xem được</w:t>
      </w:r>
    </w:p>
    <w:p w14:paraId="2BDA3B5C" w14:textId="78DC508B" w:rsidR="00A42475" w:rsidRDefault="00A42475" w:rsidP="00A42475">
      <w:pPr>
        <w:pStyle w:val="ListParagraph"/>
        <w:numPr>
          <w:ilvl w:val="0"/>
          <w:numId w:val="5"/>
        </w:numPr>
      </w:pPr>
      <w:r>
        <w:t>Footer</w:t>
      </w:r>
    </w:p>
    <w:p w14:paraId="2685D58D" w14:textId="6B933CC3" w:rsidR="00A42475" w:rsidRDefault="00A42475" w:rsidP="00A42475">
      <w:pPr>
        <w:pStyle w:val="ListParagraph"/>
        <w:numPr>
          <w:ilvl w:val="0"/>
          <w:numId w:val="5"/>
        </w:numPr>
      </w:pPr>
      <w:r>
        <w:t>Phần khách hàng</w:t>
      </w:r>
    </w:p>
    <w:sectPr w:rsidR="00A4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713A"/>
    <w:multiLevelType w:val="hybridMultilevel"/>
    <w:tmpl w:val="F37EDBCA"/>
    <w:lvl w:ilvl="0" w:tplc="4DBA6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8812AB"/>
    <w:multiLevelType w:val="hybridMultilevel"/>
    <w:tmpl w:val="FCB699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4713D"/>
    <w:multiLevelType w:val="hybridMultilevel"/>
    <w:tmpl w:val="52BA0EF2"/>
    <w:lvl w:ilvl="0" w:tplc="00BEE72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1D2620"/>
    <w:multiLevelType w:val="hybridMultilevel"/>
    <w:tmpl w:val="15C0EFF2"/>
    <w:lvl w:ilvl="0" w:tplc="7A3827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81B94"/>
    <w:multiLevelType w:val="hybridMultilevel"/>
    <w:tmpl w:val="1682CA20"/>
    <w:lvl w:ilvl="0" w:tplc="407431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85165C"/>
    <w:multiLevelType w:val="hybridMultilevel"/>
    <w:tmpl w:val="4D72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C8"/>
    <w:rsid w:val="001A20A3"/>
    <w:rsid w:val="00296E70"/>
    <w:rsid w:val="00574BDC"/>
    <w:rsid w:val="006A40C8"/>
    <w:rsid w:val="007233E2"/>
    <w:rsid w:val="007727F0"/>
    <w:rsid w:val="00905144"/>
    <w:rsid w:val="00A40BF6"/>
    <w:rsid w:val="00A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35DA"/>
  <w15:chartTrackingRefBased/>
  <w15:docId w15:val="{304C0E2E-F87B-481C-A708-B5B55D1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1</cp:revision>
  <dcterms:created xsi:type="dcterms:W3CDTF">2022-01-09T01:35:00Z</dcterms:created>
  <dcterms:modified xsi:type="dcterms:W3CDTF">2022-01-09T02:12:00Z</dcterms:modified>
</cp:coreProperties>
</file>