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  <w:strike w:val="false"/>
          <w:dstrike w:val="false"/>
        </w:rPr>
        <w:t>Phil Martin – Work plans for week beginning 05/01/15</w:t>
      </w:r>
      <w:r/>
    </w:p>
    <w:p>
      <w:pPr>
        <w:pStyle w:val="Normal"/>
        <w:rPr>
          <w:dstrike w:val="false"/>
          <w:strike w:val="false"/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strike w:val="false"/>
          <w:dstrike w:val="false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  <w:strike w:val="false"/>
          <w:dstrike w:val="false"/>
        </w:rPr>
        <w:t>Data and analyses</w:t>
      </w:r>
      <w:r/>
    </w:p>
    <w:p>
      <w:pPr>
        <w:pStyle w:val="Normal"/>
        <w:numPr>
          <w:ilvl w:val="0"/>
          <w:numId w:val="1"/>
        </w:numPr>
      </w:pPr>
      <w:r>
        <w:rPr>
          <w:strike w:val="false"/>
          <w:dstrike w:val="false"/>
        </w:rPr>
        <w:t>Organise ground flora data to combine current and historic records</w:t>
      </w:r>
      <w:r>
        <w:rPr>
          <w:rFonts w:eastAsia="SimSun" w:cs="Mangal"/>
          <w:strike w:val="false"/>
          <w:dstrike w:val="false"/>
          <w:color w:val="00000A"/>
          <w:sz w:val="24"/>
          <w:szCs w:val="24"/>
          <w:lang w:val="en-GB" w:eastAsia="zh-CN" w:bidi="hi-IN"/>
        </w:rPr>
        <w:t xml:space="preserve"> 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strike w:val="false"/>
          <w:dstrike w:val="false"/>
        </w:rPr>
        <w:t>Produce one dataset of presence/absence data and one with abundances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strike w:val="false"/>
          <w:dstrike w:val="false"/>
        </w:rPr>
        <w:t>Analyse changes in individual species abundances over collapse gradient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strike w:val="false"/>
          <w:dstrike w:val="false"/>
        </w:rPr>
        <w:t>Analyse changes in species richness over collapse gradient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strike w:val="false"/>
          <w:dstrike w:val="false"/>
        </w:rPr>
        <w:t>Analyse changes in community composition over collapse gradient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strike w:val="false"/>
          <w:dstrike w:val="false"/>
        </w:rPr>
        <w:t>Analyse changes in community weighted traits over collapse gradient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strike w:val="false"/>
          <w:dstrike w:val="false"/>
        </w:rPr>
        <w:t>Produce figure for changes in basal area for oak and beech individually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strike w:val="false"/>
          <w:dstrike w:val="false"/>
        </w:rPr>
        <w:t>Produce a table for each plot showing changes in basal area for oak, beech and all species combined.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strike w:val="false"/>
          <w:dstrike w:val="false"/>
        </w:rPr>
        <w:t>Classify plots by collapse status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strike w:val="false"/>
          <w:dstrike w:val="false"/>
        </w:rPr>
        <w:t>Make comparison between plots with different collapse status for</w:t>
      </w:r>
      <w:r/>
    </w:p>
    <w:p>
      <w:pPr>
        <w:pStyle w:val="Normal"/>
        <w:numPr>
          <w:ilvl w:val="1"/>
          <w:numId w:val="1"/>
        </w:numPr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strike w:val="false"/>
          <w:dstrike w:val="false"/>
        </w:rPr>
        <w:t>Mean basal area</w:t>
      </w:r>
      <w:r/>
    </w:p>
    <w:p>
      <w:pPr>
        <w:pStyle w:val="Normal"/>
        <w:numPr>
          <w:ilvl w:val="1"/>
          <w:numId w:val="1"/>
        </w:numPr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strike w:val="false"/>
          <w:dstrike w:val="false"/>
        </w:rPr>
        <w:t>Community composition (Bray curtis with stem density, basal area and with both - Tanner index)</w:t>
      </w:r>
      <w:r/>
    </w:p>
    <w:p>
      <w:pPr>
        <w:pStyle w:val="Normal"/>
        <w:numPr>
          <w:ilvl w:val="1"/>
          <w:numId w:val="1"/>
        </w:numPr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strike w:val="false"/>
          <w:dstrike w:val="false"/>
        </w:rPr>
        <w:t>Traits</w:t>
      </w:r>
      <w:r/>
    </w:p>
    <w:p>
      <w:pPr>
        <w:pStyle w:val="Normal"/>
        <w:rPr>
          <w:dstrike w:val="false"/>
          <w:strike w:val="false"/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strike w:val="false"/>
          <w:dstrike w:val="false"/>
        </w:rPr>
      </w:r>
      <w:r/>
    </w:p>
    <w:p>
      <w:pPr>
        <w:pStyle w:val="Normal"/>
      </w:pPr>
      <w:r>
        <w:rPr>
          <w:b/>
          <w:bCs/>
          <w:i w:val="false"/>
          <w:iCs w:val="false"/>
          <w:strike w:val="false"/>
          <w:dstrike w:val="false"/>
        </w:rPr>
        <w:t>Workshop</w:t>
      </w:r>
      <w:r/>
    </w:p>
    <w:p>
      <w:pPr>
        <w:pStyle w:val="Normal"/>
        <w:numPr>
          <w:ilvl w:val="0"/>
          <w:numId w:val="3"/>
        </w:numPr>
      </w:pPr>
      <w:r>
        <w:rPr>
          <w:strike w:val="false"/>
          <w:dstrike w:val="false"/>
        </w:rPr>
        <w:t>Send costing details to Adria</w:t>
      </w:r>
      <w:r>
        <w:rPr>
          <w:strike w:val="false"/>
          <w:dstrike w:val="false"/>
        </w:rPr>
        <w:t>n</w:t>
      </w:r>
      <w:r/>
    </w:p>
    <w:p>
      <w:pPr>
        <w:pStyle w:val="Normal"/>
        <w:numPr>
          <w:ilvl w:val="0"/>
          <w:numId w:val="3"/>
        </w:numPr>
        <w:rPr>
          <w:dstrike w:val="false"/>
          <w:strike w:val="false"/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strike w:val="false"/>
          <w:dstrike w:val="false"/>
        </w:rPr>
        <w:t>Contact partners who wanted to help with workshop</w:t>
      </w:r>
      <w:r/>
    </w:p>
    <w:p>
      <w:pPr>
        <w:pStyle w:val="Normal"/>
        <w:numPr>
          <w:ilvl w:val="0"/>
          <w:numId w:val="3"/>
        </w:numPr>
        <w:rPr>
          <w:dstrike w:val="false"/>
          <w:strike w:val="false"/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strike w:val="false"/>
          <w:dstrike w:val="false"/>
        </w:rPr>
        <w:t>Identify a suitable date</w:t>
      </w:r>
      <w:r/>
    </w:p>
    <w:p>
      <w:pPr>
        <w:pStyle w:val="Normal"/>
        <w:rPr>
          <w:dstrike w:val="false"/>
          <w:strike w:val="false"/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strike w:val="false"/>
          <w:dstrike w:val="false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  <w:strike w:val="false"/>
          <w:dstrike w:val="false"/>
        </w:rPr>
        <w:t>Planning</w:t>
      </w:r>
      <w:r/>
    </w:p>
    <w:p>
      <w:pPr>
        <w:pStyle w:val="Normal"/>
        <w:numPr>
          <w:ilvl w:val="0"/>
          <w:numId w:val="2"/>
        </w:numPr>
      </w:pPr>
      <w:r>
        <w:rPr>
          <w:strike w:val="false"/>
          <w:dstrike w:val="false"/>
        </w:rPr>
        <w:t>Produce document of activities for the week</w:t>
      </w:r>
      <w:r/>
    </w:p>
    <w:p>
      <w:pPr>
        <w:pStyle w:val="Normal"/>
        <w:numPr>
          <w:ilvl w:val="0"/>
          <w:numId w:val="2"/>
        </w:numPr>
      </w:pPr>
      <w:r>
        <w:rPr>
          <w:strike w:val="false"/>
          <w:dstrike w:val="false"/>
        </w:rPr>
        <w:t>Produce document of activities for the month</w:t>
      </w:r>
      <w:r/>
    </w:p>
    <w:p>
      <w:pPr>
        <w:pStyle w:val="Normal"/>
        <w:numPr>
          <w:ilvl w:val="0"/>
          <w:numId w:val="2"/>
        </w:numPr>
      </w:pPr>
      <w:r>
        <w:rPr>
          <w:strike w:val="false"/>
          <w:dstrike w:val="false"/>
        </w:rPr>
        <w:t>Produce an overall plan for the project identifying major milestones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dstrike w:val="false"/>
        <w:strike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dstrike w:val="false"/>
        <w:strike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dstrike w:val="false"/>
        <w:strike w:val="fals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GB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  <w:strike w:val="false"/>
      <w:dstrike w:val="false"/>
    </w:rPr>
  </w:style>
  <w:style w:type="character" w:styleId="ListLabel8">
    <w:name w:val="ListLabel 8"/>
    <w:rPr>
      <w:rFonts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29815</TotalTime>
  <Application>LibreOffice/4.3.5.2$Windows_x86 LibreOffice_project/3a87456aaa6a95c63eea1c1b3201acedf0751bd5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2015-01-07T09:57:17Z</dcterms:created>
  <dc:language>en-GB</dc:language>
  <dcterms:modified xsi:type="dcterms:W3CDTF">2015-01-12T10:33:37Z</dcterms:modified>
  <cp:revision>6</cp:revision>
</cp:coreProperties>
</file>