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48"/>
          <w:szCs w:val="48"/>
        </w:rPr>
        <w:id w:val="1278594907"/>
        <w:docPartObj>
          <w:docPartGallery w:val="Cover Pages"/>
          <w:docPartUnique/>
        </w:docPartObj>
      </w:sdtPr>
      <w:sdtContent>
        <w:p w14:paraId="169B2982" w14:textId="71C177B7" w:rsidR="00CC06C3" w:rsidRDefault="00CC06C3">
          <w:pPr>
            <w:rPr>
              <w:sz w:val="48"/>
              <w:szCs w:val="48"/>
            </w:rPr>
          </w:pPr>
          <w:r w:rsidRPr="00CC06C3">
            <w:rPr>
              <w:noProof/>
              <w:sz w:val="48"/>
              <w:szCs w:val="48"/>
            </w:rPr>
            <mc:AlternateContent>
              <mc:Choice Requires="wps">
                <w:drawing>
                  <wp:anchor distT="0" distB="0" distL="114300" distR="114300" simplePos="0" relativeHeight="251658240" behindDoc="0" locked="0" layoutInCell="1" allowOverlap="1" wp14:anchorId="6D0E9DFD" wp14:editId="64CFEBE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82"/>
                                </w:tblGrid>
                                <w:tr w:rsidR="00CC06C3" w14:paraId="34469EFC" w14:textId="77777777">
                                  <w:trPr>
                                    <w:jc w:val="center"/>
                                  </w:trPr>
                                  <w:tc>
                                    <w:tcPr>
                                      <w:tcW w:w="2568" w:type="pct"/>
                                      <w:vAlign w:val="center"/>
                                    </w:tcPr>
                                    <w:p w14:paraId="41F999D3" w14:textId="77777777" w:rsidR="00CC06C3" w:rsidRDefault="00CC06C3">
                                      <w:pPr>
                                        <w:jc w:val="right"/>
                                      </w:pPr>
                                      <w:r>
                                        <w:rPr>
                                          <w:noProof/>
                                        </w:rPr>
                                        <w:drawing>
                                          <wp:inline distT="0" distB="0" distL="0" distR="0" wp14:anchorId="0EC82B71" wp14:editId="3037596E">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F8F009B" w14:textId="616DCB08" w:rsidR="00CC06C3" w:rsidRDefault="00CC06C3">
                                          <w:pPr>
                                            <w:pStyle w:val="NoSpacing"/>
                                            <w:spacing w:line="312" w:lineRule="auto"/>
                                            <w:jc w:val="right"/>
                                            <w:rPr>
                                              <w:caps/>
                                              <w:color w:val="191919" w:themeColor="text1" w:themeTint="E6"/>
                                              <w:sz w:val="72"/>
                                              <w:szCs w:val="72"/>
                                            </w:rPr>
                                          </w:pPr>
                                          <w:r>
                                            <w:rPr>
                                              <w:caps/>
                                              <w:color w:val="191919" w:themeColor="text1" w:themeTint="E6"/>
                                              <w:sz w:val="72"/>
                                              <w:szCs w:val="72"/>
                                            </w:rPr>
                                            <w:t>Garden group</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C1702B0" w14:textId="1078F38E" w:rsidR="00CC06C3" w:rsidRDefault="00CC06C3">
                                          <w:pPr>
                                            <w:jc w:val="right"/>
                                            <w:rPr>
                                              <w:szCs w:val="24"/>
                                            </w:rPr>
                                          </w:pPr>
                                          <w:r>
                                            <w:rPr>
                                              <w:color w:val="000000" w:themeColor="text1"/>
                                              <w:szCs w:val="24"/>
                                            </w:rPr>
                                            <w:t>NoSQL Project</w:t>
                                          </w:r>
                                        </w:p>
                                      </w:sdtContent>
                                    </w:sdt>
                                  </w:tc>
                                  <w:tc>
                                    <w:tcPr>
                                      <w:tcW w:w="2432" w:type="pct"/>
                                      <w:vAlign w:val="center"/>
                                    </w:tcPr>
                                    <w:p w14:paraId="29CF059C" w14:textId="4FBE5CD7" w:rsidR="00CC06C3" w:rsidRDefault="00C23C03">
                                      <w:pPr>
                                        <w:pStyle w:val="NoSpacing"/>
                                        <w:rPr>
                                          <w:caps/>
                                          <w:color w:val="ED7D31" w:themeColor="accent2"/>
                                          <w:sz w:val="26"/>
                                          <w:szCs w:val="26"/>
                                        </w:rPr>
                                      </w:pPr>
                                      <w:r>
                                        <w:rPr>
                                          <w:caps/>
                                          <w:color w:val="ED7D31" w:themeColor="accent2"/>
                                          <w:sz w:val="26"/>
                                          <w:szCs w:val="26"/>
                                        </w:rPr>
                                        <w:t>Group 2</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06170C30" w14:textId="79162BF1" w:rsidR="00CC06C3" w:rsidRDefault="00C23C03">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D3B5119" w14:textId="1F665CDD" w:rsidR="00CC06C3" w:rsidRDefault="00CC06C3">
                                          <w:pPr>
                                            <w:pStyle w:val="NoSpacing"/>
                                            <w:rPr>
                                              <w:color w:val="ED7D31" w:themeColor="accent2"/>
                                              <w:sz w:val="26"/>
                                              <w:szCs w:val="26"/>
                                            </w:rPr>
                                          </w:pPr>
                                          <w:r>
                                            <w:rPr>
                                              <w:color w:val="ED7D31" w:themeColor="accent2"/>
                                              <w:sz w:val="26"/>
                                              <w:szCs w:val="26"/>
                                            </w:rPr>
                                            <w:t xml:space="preserve">Petros Simonyan 69815 </w:t>
                                          </w:r>
                                          <w:r w:rsidR="00C23C03">
                                            <w:rPr>
                                              <w:color w:val="ED7D31" w:themeColor="accent2"/>
                                              <w:sz w:val="26"/>
                                              <w:szCs w:val="26"/>
                                            </w:rPr>
                                            <w:t xml:space="preserve">                          </w:t>
                                          </w:r>
                                          <w:r>
                                            <w:rPr>
                                              <w:color w:val="ED7D31" w:themeColor="accent2"/>
                                              <w:sz w:val="26"/>
                                              <w:szCs w:val="26"/>
                                            </w:rPr>
                                            <w:t>Anthony Shoshi Gomes 695220</w:t>
                                          </w:r>
                                          <w:r w:rsidR="00C23C03">
                                            <w:rPr>
                                              <w:color w:val="ED7D31" w:themeColor="accent2"/>
                                              <w:sz w:val="26"/>
                                              <w:szCs w:val="26"/>
                                            </w:rPr>
                                            <w:t xml:space="preserve">              </w:t>
                                          </w:r>
                                          <w:r>
                                            <w:rPr>
                                              <w:color w:val="ED7D31" w:themeColor="accent2"/>
                                              <w:sz w:val="26"/>
                                              <w:szCs w:val="26"/>
                                            </w:rPr>
                                            <w:t xml:space="preserve"> Stepan Shupletsov 697570 </w:t>
                                          </w:r>
                                          <w:r w:rsidR="00C23C03">
                                            <w:rPr>
                                              <w:color w:val="ED7D31" w:themeColor="accent2"/>
                                              <w:sz w:val="26"/>
                                              <w:szCs w:val="26"/>
                                            </w:rPr>
                                            <w:t xml:space="preserve">                         </w:t>
                                          </w:r>
                                          <w:r>
                                            <w:rPr>
                                              <w:color w:val="ED7D31" w:themeColor="accent2"/>
                                              <w:sz w:val="26"/>
                                              <w:szCs w:val="26"/>
                                            </w:rPr>
                                            <w:t>Maike Pierick 699725</w:t>
                                          </w:r>
                                        </w:p>
                                      </w:sdtContent>
                                    </w:sdt>
                                    <w:p w14:paraId="27A306BF" w14:textId="7426595D" w:rsidR="00CC06C3"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A17EC">
                                            <w:rPr>
                                              <w:color w:val="44546A" w:themeColor="text2"/>
                                            </w:rPr>
                                            <w:t>IT2A</w:t>
                                          </w:r>
                                        </w:sdtContent>
                                      </w:sdt>
                                    </w:p>
                                  </w:tc>
                                </w:tr>
                              </w:tbl>
                              <w:p w14:paraId="144DFBF9" w14:textId="77777777" w:rsidR="00CC06C3" w:rsidRDefault="00CC06C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D0E9DFD"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82"/>
                          </w:tblGrid>
                          <w:tr w:rsidR="00CC06C3" w14:paraId="34469EFC" w14:textId="77777777">
                            <w:trPr>
                              <w:jc w:val="center"/>
                            </w:trPr>
                            <w:tc>
                              <w:tcPr>
                                <w:tcW w:w="2568" w:type="pct"/>
                                <w:vAlign w:val="center"/>
                              </w:tcPr>
                              <w:p w14:paraId="41F999D3" w14:textId="77777777" w:rsidR="00CC06C3" w:rsidRDefault="00CC06C3">
                                <w:pPr>
                                  <w:jc w:val="right"/>
                                </w:pPr>
                                <w:r>
                                  <w:rPr>
                                    <w:noProof/>
                                  </w:rPr>
                                  <w:drawing>
                                    <wp:inline distT="0" distB="0" distL="0" distR="0" wp14:anchorId="0EC82B71" wp14:editId="3037596E">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F8F009B" w14:textId="616DCB08" w:rsidR="00CC06C3" w:rsidRDefault="00CC06C3">
                                    <w:pPr>
                                      <w:pStyle w:val="NoSpacing"/>
                                      <w:spacing w:line="312" w:lineRule="auto"/>
                                      <w:jc w:val="right"/>
                                      <w:rPr>
                                        <w:caps/>
                                        <w:color w:val="191919" w:themeColor="text1" w:themeTint="E6"/>
                                        <w:sz w:val="72"/>
                                        <w:szCs w:val="72"/>
                                      </w:rPr>
                                    </w:pPr>
                                    <w:r>
                                      <w:rPr>
                                        <w:caps/>
                                        <w:color w:val="191919" w:themeColor="text1" w:themeTint="E6"/>
                                        <w:sz w:val="72"/>
                                        <w:szCs w:val="72"/>
                                      </w:rPr>
                                      <w:t>Garden group</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C1702B0" w14:textId="1078F38E" w:rsidR="00CC06C3" w:rsidRDefault="00CC06C3">
                                    <w:pPr>
                                      <w:jc w:val="right"/>
                                      <w:rPr>
                                        <w:szCs w:val="24"/>
                                      </w:rPr>
                                    </w:pPr>
                                    <w:r>
                                      <w:rPr>
                                        <w:color w:val="000000" w:themeColor="text1"/>
                                        <w:szCs w:val="24"/>
                                      </w:rPr>
                                      <w:t>NoSQL Project</w:t>
                                    </w:r>
                                  </w:p>
                                </w:sdtContent>
                              </w:sdt>
                            </w:tc>
                            <w:tc>
                              <w:tcPr>
                                <w:tcW w:w="2432" w:type="pct"/>
                                <w:vAlign w:val="center"/>
                              </w:tcPr>
                              <w:p w14:paraId="29CF059C" w14:textId="4FBE5CD7" w:rsidR="00CC06C3" w:rsidRDefault="00C23C03">
                                <w:pPr>
                                  <w:pStyle w:val="NoSpacing"/>
                                  <w:rPr>
                                    <w:caps/>
                                    <w:color w:val="ED7D31" w:themeColor="accent2"/>
                                    <w:sz w:val="26"/>
                                    <w:szCs w:val="26"/>
                                  </w:rPr>
                                </w:pPr>
                                <w:r>
                                  <w:rPr>
                                    <w:caps/>
                                    <w:color w:val="ED7D31" w:themeColor="accent2"/>
                                    <w:sz w:val="26"/>
                                    <w:szCs w:val="26"/>
                                  </w:rPr>
                                  <w:t>Group 2</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06170C30" w14:textId="79162BF1" w:rsidR="00CC06C3" w:rsidRDefault="00C23C03">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D3B5119" w14:textId="1F665CDD" w:rsidR="00CC06C3" w:rsidRDefault="00CC06C3">
                                    <w:pPr>
                                      <w:pStyle w:val="NoSpacing"/>
                                      <w:rPr>
                                        <w:color w:val="ED7D31" w:themeColor="accent2"/>
                                        <w:sz w:val="26"/>
                                        <w:szCs w:val="26"/>
                                      </w:rPr>
                                    </w:pPr>
                                    <w:r>
                                      <w:rPr>
                                        <w:color w:val="ED7D31" w:themeColor="accent2"/>
                                        <w:sz w:val="26"/>
                                        <w:szCs w:val="26"/>
                                      </w:rPr>
                                      <w:t xml:space="preserve">Petros Simonyan 69815 </w:t>
                                    </w:r>
                                    <w:r w:rsidR="00C23C03">
                                      <w:rPr>
                                        <w:color w:val="ED7D31" w:themeColor="accent2"/>
                                        <w:sz w:val="26"/>
                                        <w:szCs w:val="26"/>
                                      </w:rPr>
                                      <w:t xml:space="preserve">                          </w:t>
                                    </w:r>
                                    <w:r>
                                      <w:rPr>
                                        <w:color w:val="ED7D31" w:themeColor="accent2"/>
                                        <w:sz w:val="26"/>
                                        <w:szCs w:val="26"/>
                                      </w:rPr>
                                      <w:t>Anthony Shoshi Gomes 695220</w:t>
                                    </w:r>
                                    <w:r w:rsidR="00C23C03">
                                      <w:rPr>
                                        <w:color w:val="ED7D31" w:themeColor="accent2"/>
                                        <w:sz w:val="26"/>
                                        <w:szCs w:val="26"/>
                                      </w:rPr>
                                      <w:t xml:space="preserve">              </w:t>
                                    </w:r>
                                    <w:r>
                                      <w:rPr>
                                        <w:color w:val="ED7D31" w:themeColor="accent2"/>
                                        <w:sz w:val="26"/>
                                        <w:szCs w:val="26"/>
                                      </w:rPr>
                                      <w:t xml:space="preserve"> Stepan Shupletsov 697570 </w:t>
                                    </w:r>
                                    <w:r w:rsidR="00C23C03">
                                      <w:rPr>
                                        <w:color w:val="ED7D31" w:themeColor="accent2"/>
                                        <w:sz w:val="26"/>
                                        <w:szCs w:val="26"/>
                                      </w:rPr>
                                      <w:t xml:space="preserve">                         </w:t>
                                    </w:r>
                                    <w:r>
                                      <w:rPr>
                                        <w:color w:val="ED7D31" w:themeColor="accent2"/>
                                        <w:sz w:val="26"/>
                                        <w:szCs w:val="26"/>
                                      </w:rPr>
                                      <w:t>Maike Pierick 699725</w:t>
                                    </w:r>
                                  </w:p>
                                </w:sdtContent>
                              </w:sdt>
                              <w:p w14:paraId="27A306BF" w14:textId="7426595D" w:rsidR="00CC06C3"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A17EC">
                                      <w:rPr>
                                        <w:color w:val="44546A" w:themeColor="text2"/>
                                      </w:rPr>
                                      <w:t>IT2A</w:t>
                                    </w:r>
                                  </w:sdtContent>
                                </w:sdt>
                              </w:p>
                            </w:tc>
                          </w:tr>
                        </w:tbl>
                        <w:p w14:paraId="144DFBF9" w14:textId="77777777" w:rsidR="00CC06C3" w:rsidRDefault="00CC06C3"/>
                      </w:txbxContent>
                    </v:textbox>
                    <w10:wrap anchorx="page" anchory="page"/>
                  </v:shape>
                </w:pict>
              </mc:Fallback>
            </mc:AlternateContent>
          </w:r>
          <w:r>
            <w:rPr>
              <w:sz w:val="48"/>
              <w:szCs w:val="48"/>
            </w:rPr>
            <w:br w:type="page"/>
          </w:r>
        </w:p>
      </w:sdtContent>
    </w:sdt>
    <w:sdt>
      <w:sdtPr>
        <w:rPr>
          <w:rFonts w:asciiTheme="minorHAnsi" w:eastAsiaTheme="minorEastAsia" w:hAnsiTheme="minorHAnsi" w:cstheme="minorBidi"/>
          <w:color w:val="auto"/>
          <w:sz w:val="24"/>
          <w:szCs w:val="20"/>
        </w:rPr>
        <w:id w:val="1941912133"/>
        <w:docPartObj>
          <w:docPartGallery w:val="Table of Contents"/>
          <w:docPartUnique/>
        </w:docPartObj>
      </w:sdtPr>
      <w:sdtContent>
        <w:p w14:paraId="5565F3A5" w14:textId="77E90BA2" w:rsidR="003B5FFA" w:rsidRDefault="003B5FFA">
          <w:pPr>
            <w:pStyle w:val="TOCHeading"/>
          </w:pPr>
          <w:r>
            <w:t>Contents</w:t>
          </w:r>
        </w:p>
        <w:p w14:paraId="00E9DADD" w14:textId="1193FB95" w:rsidR="00B63B8C" w:rsidRDefault="08897B13">
          <w:pPr>
            <w:pStyle w:val="TOC1"/>
            <w:tabs>
              <w:tab w:val="left" w:pos="440"/>
              <w:tab w:val="right" w:leader="dot" w:pos="9350"/>
            </w:tabs>
            <w:rPr>
              <w:noProof/>
              <w:kern w:val="2"/>
              <w:sz w:val="22"/>
              <w:szCs w:val="22"/>
              <w14:ligatures w14:val="standardContextual"/>
            </w:rPr>
          </w:pPr>
          <w:r>
            <w:fldChar w:fldCharType="begin"/>
          </w:r>
          <w:r w:rsidR="003B5FFA">
            <w:instrText>TOC \o "1-3" \h \z \u</w:instrText>
          </w:r>
          <w:r>
            <w:fldChar w:fldCharType="separate"/>
          </w:r>
          <w:hyperlink w:anchor="_Toc150625070" w:history="1">
            <w:r w:rsidR="00B63B8C" w:rsidRPr="00A76CE2">
              <w:rPr>
                <w:rStyle w:val="Hyperlink"/>
                <w:noProof/>
              </w:rPr>
              <w:t>1.</w:t>
            </w:r>
            <w:r w:rsidR="00B63B8C">
              <w:rPr>
                <w:noProof/>
                <w:kern w:val="2"/>
                <w:sz w:val="22"/>
                <w:szCs w:val="22"/>
                <w14:ligatures w14:val="standardContextual"/>
              </w:rPr>
              <w:tab/>
            </w:r>
            <w:r w:rsidR="00B63B8C" w:rsidRPr="00A76CE2">
              <w:rPr>
                <w:rStyle w:val="Hyperlink"/>
                <w:noProof/>
              </w:rPr>
              <w:t>Contribution from Anthony</w:t>
            </w:r>
            <w:r w:rsidR="00B63B8C">
              <w:rPr>
                <w:noProof/>
                <w:webHidden/>
              </w:rPr>
              <w:tab/>
            </w:r>
            <w:r w:rsidR="00B63B8C">
              <w:rPr>
                <w:noProof/>
                <w:webHidden/>
              </w:rPr>
              <w:fldChar w:fldCharType="begin"/>
            </w:r>
            <w:r w:rsidR="00B63B8C">
              <w:rPr>
                <w:noProof/>
                <w:webHidden/>
              </w:rPr>
              <w:instrText xml:space="preserve"> PAGEREF _Toc150625070 \h </w:instrText>
            </w:r>
            <w:r w:rsidR="00B63B8C">
              <w:rPr>
                <w:noProof/>
                <w:webHidden/>
              </w:rPr>
            </w:r>
            <w:r w:rsidR="00B63B8C">
              <w:rPr>
                <w:noProof/>
                <w:webHidden/>
              </w:rPr>
              <w:fldChar w:fldCharType="separate"/>
            </w:r>
            <w:r w:rsidR="00B63B8C">
              <w:rPr>
                <w:noProof/>
                <w:webHidden/>
              </w:rPr>
              <w:t>2</w:t>
            </w:r>
            <w:r w:rsidR="00B63B8C">
              <w:rPr>
                <w:noProof/>
                <w:webHidden/>
              </w:rPr>
              <w:fldChar w:fldCharType="end"/>
            </w:r>
          </w:hyperlink>
        </w:p>
        <w:p w14:paraId="267E0483" w14:textId="01BA111C" w:rsidR="00B63B8C" w:rsidRDefault="00000000">
          <w:pPr>
            <w:pStyle w:val="TOC1"/>
            <w:tabs>
              <w:tab w:val="left" w:pos="440"/>
              <w:tab w:val="right" w:leader="dot" w:pos="9350"/>
            </w:tabs>
            <w:rPr>
              <w:noProof/>
              <w:kern w:val="2"/>
              <w:sz w:val="22"/>
              <w:szCs w:val="22"/>
              <w14:ligatures w14:val="standardContextual"/>
            </w:rPr>
          </w:pPr>
          <w:hyperlink w:anchor="_Toc150625071" w:history="1">
            <w:r w:rsidR="00B63B8C" w:rsidRPr="00A76CE2">
              <w:rPr>
                <w:rStyle w:val="Hyperlink"/>
                <w:noProof/>
              </w:rPr>
              <w:t>2.</w:t>
            </w:r>
            <w:r w:rsidR="00B63B8C">
              <w:rPr>
                <w:noProof/>
                <w:kern w:val="2"/>
                <w:sz w:val="22"/>
                <w:szCs w:val="22"/>
                <w14:ligatures w14:val="standardContextual"/>
              </w:rPr>
              <w:tab/>
            </w:r>
            <w:r w:rsidR="00B63B8C" w:rsidRPr="00A76CE2">
              <w:rPr>
                <w:rStyle w:val="Hyperlink"/>
                <w:noProof/>
              </w:rPr>
              <w:t>Contribution from Petros</w:t>
            </w:r>
            <w:r w:rsidR="00B63B8C">
              <w:rPr>
                <w:noProof/>
                <w:webHidden/>
              </w:rPr>
              <w:tab/>
            </w:r>
            <w:r w:rsidR="00B63B8C">
              <w:rPr>
                <w:noProof/>
                <w:webHidden/>
              </w:rPr>
              <w:fldChar w:fldCharType="begin"/>
            </w:r>
            <w:r w:rsidR="00B63B8C">
              <w:rPr>
                <w:noProof/>
                <w:webHidden/>
              </w:rPr>
              <w:instrText xml:space="preserve"> PAGEREF _Toc150625071 \h </w:instrText>
            </w:r>
            <w:r w:rsidR="00B63B8C">
              <w:rPr>
                <w:noProof/>
                <w:webHidden/>
              </w:rPr>
            </w:r>
            <w:r w:rsidR="00B63B8C">
              <w:rPr>
                <w:noProof/>
                <w:webHidden/>
              </w:rPr>
              <w:fldChar w:fldCharType="separate"/>
            </w:r>
            <w:r w:rsidR="00B63B8C">
              <w:rPr>
                <w:noProof/>
                <w:webHidden/>
              </w:rPr>
              <w:t>4</w:t>
            </w:r>
            <w:r w:rsidR="00B63B8C">
              <w:rPr>
                <w:noProof/>
                <w:webHidden/>
              </w:rPr>
              <w:fldChar w:fldCharType="end"/>
            </w:r>
          </w:hyperlink>
        </w:p>
        <w:p w14:paraId="4B7FE038" w14:textId="0FCC2EB5" w:rsidR="00B63B8C" w:rsidRDefault="00000000">
          <w:pPr>
            <w:pStyle w:val="TOC1"/>
            <w:tabs>
              <w:tab w:val="left" w:pos="440"/>
              <w:tab w:val="right" w:leader="dot" w:pos="9350"/>
            </w:tabs>
            <w:rPr>
              <w:noProof/>
              <w:kern w:val="2"/>
              <w:sz w:val="22"/>
              <w:szCs w:val="22"/>
              <w14:ligatures w14:val="standardContextual"/>
            </w:rPr>
          </w:pPr>
          <w:hyperlink w:anchor="_Toc150625072" w:history="1">
            <w:r w:rsidR="00B63B8C" w:rsidRPr="00A76CE2">
              <w:rPr>
                <w:rStyle w:val="Hyperlink"/>
                <w:rFonts w:ascii="Arial" w:eastAsia="Arial" w:hAnsi="Arial" w:cs="Arial"/>
                <w:noProof/>
              </w:rPr>
              <w:t>3.</w:t>
            </w:r>
            <w:r w:rsidR="00B63B8C">
              <w:rPr>
                <w:noProof/>
                <w:kern w:val="2"/>
                <w:sz w:val="22"/>
                <w:szCs w:val="22"/>
                <w14:ligatures w14:val="standardContextual"/>
              </w:rPr>
              <w:tab/>
            </w:r>
            <w:r w:rsidR="00B63B8C" w:rsidRPr="00A76CE2">
              <w:rPr>
                <w:rStyle w:val="Hyperlink"/>
                <w:noProof/>
              </w:rPr>
              <w:t>Contribution from Stepan</w:t>
            </w:r>
            <w:r w:rsidR="00B63B8C">
              <w:rPr>
                <w:noProof/>
                <w:webHidden/>
              </w:rPr>
              <w:tab/>
            </w:r>
            <w:r w:rsidR="00B63B8C">
              <w:rPr>
                <w:noProof/>
                <w:webHidden/>
              </w:rPr>
              <w:fldChar w:fldCharType="begin"/>
            </w:r>
            <w:r w:rsidR="00B63B8C">
              <w:rPr>
                <w:noProof/>
                <w:webHidden/>
              </w:rPr>
              <w:instrText xml:space="preserve"> PAGEREF _Toc150625072 \h </w:instrText>
            </w:r>
            <w:r w:rsidR="00B63B8C">
              <w:rPr>
                <w:noProof/>
                <w:webHidden/>
              </w:rPr>
            </w:r>
            <w:r w:rsidR="00B63B8C">
              <w:rPr>
                <w:noProof/>
                <w:webHidden/>
              </w:rPr>
              <w:fldChar w:fldCharType="separate"/>
            </w:r>
            <w:r w:rsidR="00B63B8C">
              <w:rPr>
                <w:noProof/>
                <w:webHidden/>
              </w:rPr>
              <w:t>5</w:t>
            </w:r>
            <w:r w:rsidR="00B63B8C">
              <w:rPr>
                <w:noProof/>
                <w:webHidden/>
              </w:rPr>
              <w:fldChar w:fldCharType="end"/>
            </w:r>
          </w:hyperlink>
        </w:p>
        <w:p w14:paraId="03C9A664" w14:textId="5A7FC3E4" w:rsidR="00B63B8C" w:rsidRDefault="00000000">
          <w:pPr>
            <w:pStyle w:val="TOC1"/>
            <w:tabs>
              <w:tab w:val="left" w:pos="440"/>
              <w:tab w:val="right" w:leader="dot" w:pos="9350"/>
            </w:tabs>
            <w:rPr>
              <w:noProof/>
              <w:kern w:val="2"/>
              <w:sz w:val="22"/>
              <w:szCs w:val="22"/>
              <w14:ligatures w14:val="standardContextual"/>
            </w:rPr>
          </w:pPr>
          <w:hyperlink w:anchor="_Toc150625073" w:history="1">
            <w:r w:rsidR="00B63B8C" w:rsidRPr="00A76CE2">
              <w:rPr>
                <w:rStyle w:val="Hyperlink"/>
                <w:noProof/>
              </w:rPr>
              <w:t>4.</w:t>
            </w:r>
            <w:r w:rsidR="00B63B8C">
              <w:rPr>
                <w:noProof/>
                <w:kern w:val="2"/>
                <w:sz w:val="22"/>
                <w:szCs w:val="22"/>
                <w14:ligatures w14:val="standardContextual"/>
              </w:rPr>
              <w:tab/>
            </w:r>
            <w:r w:rsidR="00B63B8C" w:rsidRPr="00A76CE2">
              <w:rPr>
                <w:rStyle w:val="Hyperlink"/>
                <w:noProof/>
              </w:rPr>
              <w:t>Contribution from Maike</w:t>
            </w:r>
            <w:r w:rsidR="00B63B8C">
              <w:rPr>
                <w:noProof/>
                <w:webHidden/>
              </w:rPr>
              <w:tab/>
            </w:r>
            <w:r w:rsidR="00B63B8C">
              <w:rPr>
                <w:noProof/>
                <w:webHidden/>
              </w:rPr>
              <w:fldChar w:fldCharType="begin"/>
            </w:r>
            <w:r w:rsidR="00B63B8C">
              <w:rPr>
                <w:noProof/>
                <w:webHidden/>
              </w:rPr>
              <w:instrText xml:space="preserve"> PAGEREF _Toc150625073 \h </w:instrText>
            </w:r>
            <w:r w:rsidR="00B63B8C">
              <w:rPr>
                <w:noProof/>
                <w:webHidden/>
              </w:rPr>
            </w:r>
            <w:r w:rsidR="00B63B8C">
              <w:rPr>
                <w:noProof/>
                <w:webHidden/>
              </w:rPr>
              <w:fldChar w:fldCharType="separate"/>
            </w:r>
            <w:r w:rsidR="00B63B8C">
              <w:rPr>
                <w:noProof/>
                <w:webHidden/>
              </w:rPr>
              <w:t>7</w:t>
            </w:r>
            <w:r w:rsidR="00B63B8C">
              <w:rPr>
                <w:noProof/>
                <w:webHidden/>
              </w:rPr>
              <w:fldChar w:fldCharType="end"/>
            </w:r>
          </w:hyperlink>
        </w:p>
        <w:p w14:paraId="6A01049F" w14:textId="3BB0EB9A" w:rsidR="00B63B8C" w:rsidRDefault="00000000">
          <w:pPr>
            <w:pStyle w:val="TOC2"/>
            <w:tabs>
              <w:tab w:val="right" w:leader="dot" w:pos="9350"/>
            </w:tabs>
            <w:rPr>
              <w:noProof/>
              <w:kern w:val="2"/>
              <w:sz w:val="22"/>
              <w:szCs w:val="22"/>
              <w14:ligatures w14:val="standardContextual"/>
            </w:rPr>
          </w:pPr>
          <w:hyperlink w:anchor="_Toc150625074" w:history="1">
            <w:r w:rsidR="00B63B8C" w:rsidRPr="00A76CE2">
              <w:rPr>
                <w:rStyle w:val="Hyperlink"/>
                <w:noProof/>
              </w:rPr>
              <w:t>Rubric A + J</w:t>
            </w:r>
            <w:r w:rsidR="00B63B8C">
              <w:rPr>
                <w:noProof/>
                <w:webHidden/>
              </w:rPr>
              <w:tab/>
            </w:r>
            <w:r w:rsidR="00B63B8C">
              <w:rPr>
                <w:noProof/>
                <w:webHidden/>
              </w:rPr>
              <w:fldChar w:fldCharType="begin"/>
            </w:r>
            <w:r w:rsidR="00B63B8C">
              <w:rPr>
                <w:noProof/>
                <w:webHidden/>
              </w:rPr>
              <w:instrText xml:space="preserve"> PAGEREF _Toc150625074 \h </w:instrText>
            </w:r>
            <w:r w:rsidR="00B63B8C">
              <w:rPr>
                <w:noProof/>
                <w:webHidden/>
              </w:rPr>
            </w:r>
            <w:r w:rsidR="00B63B8C">
              <w:rPr>
                <w:noProof/>
                <w:webHidden/>
              </w:rPr>
              <w:fldChar w:fldCharType="separate"/>
            </w:r>
            <w:r w:rsidR="00B63B8C">
              <w:rPr>
                <w:noProof/>
                <w:webHidden/>
              </w:rPr>
              <w:t>7</w:t>
            </w:r>
            <w:r w:rsidR="00B63B8C">
              <w:rPr>
                <w:noProof/>
                <w:webHidden/>
              </w:rPr>
              <w:fldChar w:fldCharType="end"/>
            </w:r>
          </w:hyperlink>
        </w:p>
        <w:p w14:paraId="441B2DBD" w14:textId="72EFD66D" w:rsidR="00B63B8C" w:rsidRDefault="00000000">
          <w:pPr>
            <w:pStyle w:val="TOC2"/>
            <w:tabs>
              <w:tab w:val="right" w:leader="dot" w:pos="9350"/>
            </w:tabs>
            <w:rPr>
              <w:noProof/>
              <w:kern w:val="2"/>
              <w:sz w:val="22"/>
              <w:szCs w:val="22"/>
              <w14:ligatures w14:val="standardContextual"/>
            </w:rPr>
          </w:pPr>
          <w:hyperlink w:anchor="_Toc150625075" w:history="1">
            <w:r w:rsidR="00B63B8C" w:rsidRPr="00A76CE2">
              <w:rPr>
                <w:rStyle w:val="Hyperlink"/>
                <w:noProof/>
              </w:rPr>
              <w:t>Rubric F</w:t>
            </w:r>
            <w:r w:rsidR="00B63B8C">
              <w:rPr>
                <w:noProof/>
                <w:webHidden/>
              </w:rPr>
              <w:tab/>
            </w:r>
            <w:r w:rsidR="00B63B8C">
              <w:rPr>
                <w:noProof/>
                <w:webHidden/>
              </w:rPr>
              <w:fldChar w:fldCharType="begin"/>
            </w:r>
            <w:r w:rsidR="00B63B8C">
              <w:rPr>
                <w:noProof/>
                <w:webHidden/>
              </w:rPr>
              <w:instrText xml:space="preserve"> PAGEREF _Toc150625075 \h </w:instrText>
            </w:r>
            <w:r w:rsidR="00B63B8C">
              <w:rPr>
                <w:noProof/>
                <w:webHidden/>
              </w:rPr>
            </w:r>
            <w:r w:rsidR="00B63B8C">
              <w:rPr>
                <w:noProof/>
                <w:webHidden/>
              </w:rPr>
              <w:fldChar w:fldCharType="separate"/>
            </w:r>
            <w:r w:rsidR="00B63B8C">
              <w:rPr>
                <w:noProof/>
                <w:webHidden/>
              </w:rPr>
              <w:t>7</w:t>
            </w:r>
            <w:r w:rsidR="00B63B8C">
              <w:rPr>
                <w:noProof/>
                <w:webHidden/>
              </w:rPr>
              <w:fldChar w:fldCharType="end"/>
            </w:r>
          </w:hyperlink>
        </w:p>
        <w:p w14:paraId="61B68DAA" w14:textId="533B7265" w:rsidR="00B63B8C" w:rsidRDefault="00000000">
          <w:pPr>
            <w:pStyle w:val="TOC2"/>
            <w:tabs>
              <w:tab w:val="right" w:leader="dot" w:pos="9350"/>
            </w:tabs>
            <w:rPr>
              <w:noProof/>
              <w:kern w:val="2"/>
              <w:sz w:val="22"/>
              <w:szCs w:val="22"/>
              <w14:ligatures w14:val="standardContextual"/>
            </w:rPr>
          </w:pPr>
          <w:hyperlink w:anchor="_Toc150625076" w:history="1">
            <w:r w:rsidR="00B63B8C" w:rsidRPr="00A76CE2">
              <w:rPr>
                <w:rStyle w:val="Hyperlink"/>
                <w:noProof/>
              </w:rPr>
              <w:t>Rubric G</w:t>
            </w:r>
            <w:r w:rsidR="00B63B8C">
              <w:rPr>
                <w:noProof/>
                <w:webHidden/>
              </w:rPr>
              <w:tab/>
            </w:r>
            <w:r w:rsidR="00B63B8C">
              <w:rPr>
                <w:noProof/>
                <w:webHidden/>
              </w:rPr>
              <w:fldChar w:fldCharType="begin"/>
            </w:r>
            <w:r w:rsidR="00B63B8C">
              <w:rPr>
                <w:noProof/>
                <w:webHidden/>
              </w:rPr>
              <w:instrText xml:space="preserve"> PAGEREF _Toc150625076 \h </w:instrText>
            </w:r>
            <w:r w:rsidR="00B63B8C">
              <w:rPr>
                <w:noProof/>
                <w:webHidden/>
              </w:rPr>
            </w:r>
            <w:r w:rsidR="00B63B8C">
              <w:rPr>
                <w:noProof/>
                <w:webHidden/>
              </w:rPr>
              <w:fldChar w:fldCharType="separate"/>
            </w:r>
            <w:r w:rsidR="00B63B8C">
              <w:rPr>
                <w:noProof/>
                <w:webHidden/>
              </w:rPr>
              <w:t>7</w:t>
            </w:r>
            <w:r w:rsidR="00B63B8C">
              <w:rPr>
                <w:noProof/>
                <w:webHidden/>
              </w:rPr>
              <w:fldChar w:fldCharType="end"/>
            </w:r>
          </w:hyperlink>
        </w:p>
        <w:p w14:paraId="3365A314" w14:textId="335E4395" w:rsidR="00B63B8C" w:rsidRDefault="00000000">
          <w:pPr>
            <w:pStyle w:val="TOC2"/>
            <w:tabs>
              <w:tab w:val="right" w:leader="dot" w:pos="9350"/>
            </w:tabs>
            <w:rPr>
              <w:noProof/>
              <w:kern w:val="2"/>
              <w:sz w:val="22"/>
              <w:szCs w:val="22"/>
              <w14:ligatures w14:val="standardContextual"/>
            </w:rPr>
          </w:pPr>
          <w:hyperlink w:anchor="_Toc150625077" w:history="1">
            <w:r w:rsidR="00B63B8C" w:rsidRPr="00A76CE2">
              <w:rPr>
                <w:rStyle w:val="Hyperlink"/>
                <w:noProof/>
              </w:rPr>
              <w:t>Rubric H</w:t>
            </w:r>
            <w:r w:rsidR="00B63B8C">
              <w:rPr>
                <w:noProof/>
                <w:webHidden/>
              </w:rPr>
              <w:tab/>
            </w:r>
            <w:r w:rsidR="00B63B8C">
              <w:rPr>
                <w:noProof/>
                <w:webHidden/>
              </w:rPr>
              <w:fldChar w:fldCharType="begin"/>
            </w:r>
            <w:r w:rsidR="00B63B8C">
              <w:rPr>
                <w:noProof/>
                <w:webHidden/>
              </w:rPr>
              <w:instrText xml:space="preserve"> PAGEREF _Toc150625077 \h </w:instrText>
            </w:r>
            <w:r w:rsidR="00B63B8C">
              <w:rPr>
                <w:noProof/>
                <w:webHidden/>
              </w:rPr>
            </w:r>
            <w:r w:rsidR="00B63B8C">
              <w:rPr>
                <w:noProof/>
                <w:webHidden/>
              </w:rPr>
              <w:fldChar w:fldCharType="separate"/>
            </w:r>
            <w:r w:rsidR="00B63B8C">
              <w:rPr>
                <w:noProof/>
                <w:webHidden/>
              </w:rPr>
              <w:t>7</w:t>
            </w:r>
            <w:r w:rsidR="00B63B8C">
              <w:rPr>
                <w:noProof/>
                <w:webHidden/>
              </w:rPr>
              <w:fldChar w:fldCharType="end"/>
            </w:r>
          </w:hyperlink>
        </w:p>
        <w:p w14:paraId="5D2DF474" w14:textId="6A4F2C28" w:rsidR="00B63B8C" w:rsidRDefault="00000000">
          <w:pPr>
            <w:pStyle w:val="TOC2"/>
            <w:tabs>
              <w:tab w:val="right" w:leader="dot" w:pos="9350"/>
            </w:tabs>
            <w:rPr>
              <w:noProof/>
              <w:kern w:val="2"/>
              <w:sz w:val="22"/>
              <w:szCs w:val="22"/>
              <w14:ligatures w14:val="standardContextual"/>
            </w:rPr>
          </w:pPr>
          <w:hyperlink w:anchor="_Toc150625078" w:history="1">
            <w:r w:rsidR="00B63B8C" w:rsidRPr="00A76CE2">
              <w:rPr>
                <w:rStyle w:val="Hyperlink"/>
                <w:noProof/>
              </w:rPr>
              <w:t>Rubric I</w:t>
            </w:r>
            <w:r w:rsidR="00B63B8C">
              <w:rPr>
                <w:noProof/>
                <w:webHidden/>
              </w:rPr>
              <w:tab/>
            </w:r>
            <w:r w:rsidR="00B63B8C">
              <w:rPr>
                <w:noProof/>
                <w:webHidden/>
              </w:rPr>
              <w:fldChar w:fldCharType="begin"/>
            </w:r>
            <w:r w:rsidR="00B63B8C">
              <w:rPr>
                <w:noProof/>
                <w:webHidden/>
              </w:rPr>
              <w:instrText xml:space="preserve"> PAGEREF _Toc150625078 \h </w:instrText>
            </w:r>
            <w:r w:rsidR="00B63B8C">
              <w:rPr>
                <w:noProof/>
                <w:webHidden/>
              </w:rPr>
            </w:r>
            <w:r w:rsidR="00B63B8C">
              <w:rPr>
                <w:noProof/>
                <w:webHidden/>
              </w:rPr>
              <w:fldChar w:fldCharType="separate"/>
            </w:r>
            <w:r w:rsidR="00B63B8C">
              <w:rPr>
                <w:noProof/>
                <w:webHidden/>
              </w:rPr>
              <w:t>7</w:t>
            </w:r>
            <w:r w:rsidR="00B63B8C">
              <w:rPr>
                <w:noProof/>
                <w:webHidden/>
              </w:rPr>
              <w:fldChar w:fldCharType="end"/>
            </w:r>
          </w:hyperlink>
        </w:p>
        <w:p w14:paraId="4707FD34" w14:textId="2E0DF450" w:rsidR="00B63B8C" w:rsidRDefault="00000000">
          <w:pPr>
            <w:pStyle w:val="TOC2"/>
            <w:tabs>
              <w:tab w:val="right" w:leader="dot" w:pos="9350"/>
            </w:tabs>
            <w:rPr>
              <w:noProof/>
              <w:kern w:val="2"/>
              <w:sz w:val="22"/>
              <w:szCs w:val="22"/>
              <w14:ligatures w14:val="standardContextual"/>
            </w:rPr>
          </w:pPr>
          <w:hyperlink w:anchor="_Toc150625079" w:history="1">
            <w:r w:rsidR="00B63B8C" w:rsidRPr="00A76CE2">
              <w:rPr>
                <w:rStyle w:val="Hyperlink"/>
                <w:noProof/>
              </w:rPr>
              <w:t>Rubric K + L</w:t>
            </w:r>
            <w:r w:rsidR="00B63B8C">
              <w:rPr>
                <w:noProof/>
                <w:webHidden/>
              </w:rPr>
              <w:tab/>
            </w:r>
            <w:r w:rsidR="00B63B8C">
              <w:rPr>
                <w:noProof/>
                <w:webHidden/>
              </w:rPr>
              <w:fldChar w:fldCharType="begin"/>
            </w:r>
            <w:r w:rsidR="00B63B8C">
              <w:rPr>
                <w:noProof/>
                <w:webHidden/>
              </w:rPr>
              <w:instrText xml:space="preserve"> PAGEREF _Toc150625079 \h </w:instrText>
            </w:r>
            <w:r w:rsidR="00B63B8C">
              <w:rPr>
                <w:noProof/>
                <w:webHidden/>
              </w:rPr>
            </w:r>
            <w:r w:rsidR="00B63B8C">
              <w:rPr>
                <w:noProof/>
                <w:webHidden/>
              </w:rPr>
              <w:fldChar w:fldCharType="separate"/>
            </w:r>
            <w:r w:rsidR="00B63B8C">
              <w:rPr>
                <w:noProof/>
                <w:webHidden/>
              </w:rPr>
              <w:t>7</w:t>
            </w:r>
            <w:r w:rsidR="00B63B8C">
              <w:rPr>
                <w:noProof/>
                <w:webHidden/>
              </w:rPr>
              <w:fldChar w:fldCharType="end"/>
            </w:r>
          </w:hyperlink>
        </w:p>
        <w:p w14:paraId="18897F6C" w14:textId="493A68BD" w:rsidR="00B63B8C" w:rsidRDefault="00000000">
          <w:pPr>
            <w:pStyle w:val="TOC2"/>
            <w:tabs>
              <w:tab w:val="right" w:leader="dot" w:pos="9350"/>
            </w:tabs>
            <w:rPr>
              <w:noProof/>
              <w:kern w:val="2"/>
              <w:sz w:val="22"/>
              <w:szCs w:val="22"/>
              <w14:ligatures w14:val="standardContextual"/>
            </w:rPr>
          </w:pPr>
          <w:hyperlink w:anchor="_Toc150625080" w:history="1">
            <w:r w:rsidR="00B63B8C" w:rsidRPr="00A76CE2">
              <w:rPr>
                <w:rStyle w:val="Hyperlink"/>
                <w:noProof/>
              </w:rPr>
              <w:t>Rubric M + N</w:t>
            </w:r>
            <w:r w:rsidR="00B63B8C">
              <w:rPr>
                <w:noProof/>
                <w:webHidden/>
              </w:rPr>
              <w:tab/>
            </w:r>
            <w:r w:rsidR="00B63B8C">
              <w:rPr>
                <w:noProof/>
                <w:webHidden/>
              </w:rPr>
              <w:fldChar w:fldCharType="begin"/>
            </w:r>
            <w:r w:rsidR="00B63B8C">
              <w:rPr>
                <w:noProof/>
                <w:webHidden/>
              </w:rPr>
              <w:instrText xml:space="preserve"> PAGEREF _Toc150625080 \h </w:instrText>
            </w:r>
            <w:r w:rsidR="00B63B8C">
              <w:rPr>
                <w:noProof/>
                <w:webHidden/>
              </w:rPr>
            </w:r>
            <w:r w:rsidR="00B63B8C">
              <w:rPr>
                <w:noProof/>
                <w:webHidden/>
              </w:rPr>
              <w:fldChar w:fldCharType="separate"/>
            </w:r>
            <w:r w:rsidR="00B63B8C">
              <w:rPr>
                <w:noProof/>
                <w:webHidden/>
              </w:rPr>
              <w:t>7</w:t>
            </w:r>
            <w:r w:rsidR="00B63B8C">
              <w:rPr>
                <w:noProof/>
                <w:webHidden/>
              </w:rPr>
              <w:fldChar w:fldCharType="end"/>
            </w:r>
          </w:hyperlink>
        </w:p>
        <w:p w14:paraId="6DEA094E" w14:textId="42E18FD4" w:rsidR="00B63B8C" w:rsidRDefault="00000000">
          <w:pPr>
            <w:pStyle w:val="TOC2"/>
            <w:tabs>
              <w:tab w:val="right" w:leader="dot" w:pos="9350"/>
            </w:tabs>
            <w:rPr>
              <w:noProof/>
              <w:kern w:val="2"/>
              <w:sz w:val="22"/>
              <w:szCs w:val="22"/>
              <w14:ligatures w14:val="standardContextual"/>
            </w:rPr>
          </w:pPr>
          <w:hyperlink w:anchor="_Toc150625081" w:history="1">
            <w:r w:rsidR="00B63B8C" w:rsidRPr="00A76CE2">
              <w:rPr>
                <w:rStyle w:val="Hyperlink"/>
                <w:noProof/>
              </w:rPr>
              <w:t>Rubric O</w:t>
            </w:r>
            <w:r w:rsidR="00B63B8C">
              <w:rPr>
                <w:noProof/>
                <w:webHidden/>
              </w:rPr>
              <w:tab/>
            </w:r>
            <w:r w:rsidR="00B63B8C">
              <w:rPr>
                <w:noProof/>
                <w:webHidden/>
              </w:rPr>
              <w:fldChar w:fldCharType="begin"/>
            </w:r>
            <w:r w:rsidR="00B63B8C">
              <w:rPr>
                <w:noProof/>
                <w:webHidden/>
              </w:rPr>
              <w:instrText xml:space="preserve"> PAGEREF _Toc150625081 \h </w:instrText>
            </w:r>
            <w:r w:rsidR="00B63B8C">
              <w:rPr>
                <w:noProof/>
                <w:webHidden/>
              </w:rPr>
            </w:r>
            <w:r w:rsidR="00B63B8C">
              <w:rPr>
                <w:noProof/>
                <w:webHidden/>
              </w:rPr>
              <w:fldChar w:fldCharType="separate"/>
            </w:r>
            <w:r w:rsidR="00B63B8C">
              <w:rPr>
                <w:noProof/>
                <w:webHidden/>
              </w:rPr>
              <w:t>8</w:t>
            </w:r>
            <w:r w:rsidR="00B63B8C">
              <w:rPr>
                <w:noProof/>
                <w:webHidden/>
              </w:rPr>
              <w:fldChar w:fldCharType="end"/>
            </w:r>
          </w:hyperlink>
        </w:p>
        <w:p w14:paraId="17E31A91" w14:textId="4673E295" w:rsidR="08897B13" w:rsidRDefault="08897B13" w:rsidP="08897B13">
          <w:pPr>
            <w:pStyle w:val="TOC2"/>
            <w:tabs>
              <w:tab w:val="right" w:leader="dot" w:pos="9360"/>
            </w:tabs>
            <w:rPr>
              <w:rStyle w:val="Hyperlink"/>
            </w:rPr>
          </w:pPr>
          <w:r>
            <w:fldChar w:fldCharType="end"/>
          </w:r>
        </w:p>
      </w:sdtContent>
    </w:sdt>
    <w:p w14:paraId="71634E0F" w14:textId="664DE302" w:rsidR="003B5FFA" w:rsidRDefault="003B5FFA" w:rsidP="003B5FFA"/>
    <w:p w14:paraId="18AF5746" w14:textId="77777777" w:rsidR="003B5FFA" w:rsidRDefault="003B5FFA">
      <w:pPr>
        <w:rPr>
          <w:rFonts w:asciiTheme="majorHAnsi" w:eastAsiaTheme="majorEastAsia" w:hAnsiTheme="majorHAnsi" w:cstheme="majorBidi"/>
          <w:color w:val="2F5496" w:themeColor="accent1" w:themeShade="BF"/>
          <w:sz w:val="32"/>
          <w:szCs w:val="32"/>
          <w:highlight w:val="lightGray"/>
        </w:rPr>
      </w:pPr>
      <w:r w:rsidRPr="08897B13">
        <w:rPr>
          <w:highlight w:val="lightGray"/>
        </w:rPr>
        <w:br w:type="page"/>
      </w:r>
    </w:p>
    <w:p w14:paraId="03B16E6C" w14:textId="0D31C357" w:rsidR="00DB1799" w:rsidRDefault="00DB1799" w:rsidP="003B5FFA">
      <w:pPr>
        <w:pStyle w:val="Heading1"/>
        <w:numPr>
          <w:ilvl w:val="0"/>
          <w:numId w:val="6"/>
        </w:numPr>
      </w:pPr>
      <w:bookmarkStart w:id="0" w:name="_Toc150625070"/>
      <w:r>
        <w:lastRenderedPageBreak/>
        <w:t xml:space="preserve">Contribution </w:t>
      </w:r>
      <w:r w:rsidR="003B5FFA">
        <w:t>from</w:t>
      </w:r>
      <w:r w:rsidR="00536146">
        <w:t xml:space="preserve"> Anthony</w:t>
      </w:r>
      <w:bookmarkEnd w:id="0"/>
    </w:p>
    <w:p w14:paraId="38EE0591" w14:textId="76437B0E" w:rsidR="4CF5192B" w:rsidRDefault="4CF5192B" w:rsidP="4CF5192B"/>
    <w:p w14:paraId="2D50222E" w14:textId="6A73A35A" w:rsidR="012FC8F1" w:rsidRDefault="012FC8F1" w:rsidP="4CF5192B">
      <w:r>
        <w:t>In our collaborative project, I actively contributed to various aspects of the application's development, ensuring its functionality and usability. My contributions can be outlined as follows:</w:t>
      </w:r>
    </w:p>
    <w:p w14:paraId="4C826D64" w14:textId="37F6018E" w:rsidR="012FC8F1" w:rsidRDefault="012FC8F1" w:rsidP="4CF5192B">
      <w:pPr>
        <w:rPr>
          <w:b/>
          <w:bCs/>
        </w:rPr>
      </w:pPr>
      <w:r w:rsidRPr="4CF5192B">
        <w:rPr>
          <w:b/>
          <w:bCs/>
        </w:rPr>
        <w:t>1. MongoDB Cluster Setup:</w:t>
      </w:r>
    </w:p>
    <w:p w14:paraId="23C84D81" w14:textId="7C8F40A3" w:rsidR="012FC8F1" w:rsidRDefault="012FC8F1" w:rsidP="15FA9068">
      <w:pPr>
        <w:pStyle w:val="ListParagraph"/>
        <w:numPr>
          <w:ilvl w:val="0"/>
          <w:numId w:val="13"/>
        </w:numPr>
        <w:rPr>
          <w:szCs w:val="24"/>
        </w:rPr>
      </w:pPr>
      <w:r>
        <w:t>I played a pivotal role in setting up the MongoDB cluster, establishing a strong foundation for data storage and retrieval.</w:t>
      </w:r>
    </w:p>
    <w:p w14:paraId="1192404C" w14:textId="698BAD84" w:rsidR="012FC8F1" w:rsidRDefault="012FC8F1" w:rsidP="15FA9068">
      <w:pPr>
        <w:pStyle w:val="ListParagraph"/>
        <w:numPr>
          <w:ilvl w:val="0"/>
          <w:numId w:val="13"/>
        </w:numPr>
        <w:rPr>
          <w:szCs w:val="24"/>
        </w:rPr>
      </w:pPr>
      <w:r>
        <w:t>This laid the groundwork for the efficient management of data within our application.</w:t>
      </w:r>
    </w:p>
    <w:p w14:paraId="7DCEE35A" w14:textId="15E01FFD" w:rsidR="012FC8F1" w:rsidRDefault="012FC8F1" w:rsidP="4CF5192B">
      <w:pPr>
        <w:rPr>
          <w:b/>
          <w:bCs/>
        </w:rPr>
      </w:pPr>
      <w:r w:rsidRPr="4CF5192B">
        <w:rPr>
          <w:b/>
          <w:bCs/>
        </w:rPr>
        <w:t>2. Database Abstraction:</w:t>
      </w:r>
    </w:p>
    <w:p w14:paraId="24DCA0F4" w14:textId="089C270D" w:rsidR="012FC8F1" w:rsidRDefault="012FC8F1" w:rsidP="15FA9068">
      <w:pPr>
        <w:pStyle w:val="ListParagraph"/>
        <w:numPr>
          <w:ilvl w:val="0"/>
          <w:numId w:val="12"/>
        </w:numPr>
        <w:rPr>
          <w:szCs w:val="24"/>
        </w:rPr>
      </w:pPr>
      <w:r>
        <w:t>To streamline database operations, I designed a database abstraction layer.</w:t>
      </w:r>
    </w:p>
    <w:p w14:paraId="721DE3C1" w14:textId="4AEE6C32" w:rsidR="012FC8F1" w:rsidRDefault="012FC8F1" w:rsidP="15FA9068">
      <w:pPr>
        <w:pStyle w:val="ListParagraph"/>
        <w:numPr>
          <w:ilvl w:val="0"/>
          <w:numId w:val="12"/>
        </w:numPr>
        <w:rPr>
          <w:szCs w:val="24"/>
        </w:rPr>
      </w:pPr>
      <w:r>
        <w:t>This layer includes a base database class, enabling dynamic collection management without the need for static collection name definitions.</w:t>
      </w:r>
    </w:p>
    <w:p w14:paraId="79346D0F" w14:textId="249E1A48" w:rsidR="012FC8F1" w:rsidRDefault="012FC8F1" w:rsidP="4CF5192B">
      <w:pPr>
        <w:rPr>
          <w:b/>
          <w:bCs/>
        </w:rPr>
      </w:pPr>
      <w:r w:rsidRPr="4CF5192B">
        <w:rPr>
          <w:b/>
          <w:bCs/>
        </w:rPr>
        <w:t>3. Implementation of Login Functionality:</w:t>
      </w:r>
    </w:p>
    <w:p w14:paraId="518269FB" w14:textId="5E749B4F" w:rsidR="012FC8F1" w:rsidRDefault="012FC8F1" w:rsidP="15FA9068">
      <w:pPr>
        <w:pStyle w:val="ListParagraph"/>
        <w:numPr>
          <w:ilvl w:val="0"/>
          <w:numId w:val="11"/>
        </w:numPr>
        <w:rPr>
          <w:szCs w:val="24"/>
        </w:rPr>
      </w:pPr>
      <w:r>
        <w:t>I was responsible for the development of the application's login functionality.</w:t>
      </w:r>
    </w:p>
    <w:p w14:paraId="3C725753" w14:textId="581F55F0" w:rsidR="012FC8F1" w:rsidRDefault="012FC8F1" w:rsidP="15FA9068">
      <w:pPr>
        <w:pStyle w:val="ListParagraph"/>
        <w:numPr>
          <w:ilvl w:val="0"/>
          <w:numId w:val="11"/>
        </w:numPr>
        <w:rPr>
          <w:szCs w:val="24"/>
        </w:rPr>
      </w:pPr>
      <w:r>
        <w:t>This involved:</w:t>
      </w:r>
    </w:p>
    <w:p w14:paraId="20F40ACD" w14:textId="531D7CDF" w:rsidR="012FC8F1" w:rsidRDefault="012FC8F1" w:rsidP="15FA9068">
      <w:pPr>
        <w:pStyle w:val="ListParagraph"/>
        <w:numPr>
          <w:ilvl w:val="0"/>
          <w:numId w:val="11"/>
        </w:numPr>
        <w:rPr>
          <w:szCs w:val="24"/>
        </w:rPr>
      </w:pPr>
      <w:r>
        <w:t>Creating an Employee model with relevant properties for user authentication.</w:t>
      </w:r>
    </w:p>
    <w:p w14:paraId="0BCC97B2" w14:textId="5DC2A95F" w:rsidR="012FC8F1" w:rsidRDefault="012FC8F1" w:rsidP="15FA9068">
      <w:pPr>
        <w:pStyle w:val="ListParagraph"/>
        <w:numPr>
          <w:ilvl w:val="0"/>
          <w:numId w:val="11"/>
        </w:numPr>
        <w:rPr>
          <w:szCs w:val="24"/>
        </w:rPr>
      </w:pPr>
      <w:r>
        <w:t>Designing an intuitive and user-friendly login form.</w:t>
      </w:r>
    </w:p>
    <w:p w14:paraId="77F26948" w14:textId="384B5B60" w:rsidR="012FC8F1" w:rsidRDefault="012FC8F1" w:rsidP="15FA9068">
      <w:pPr>
        <w:pStyle w:val="ListParagraph"/>
        <w:numPr>
          <w:ilvl w:val="0"/>
          <w:numId w:val="11"/>
        </w:numPr>
        <w:rPr>
          <w:szCs w:val="24"/>
        </w:rPr>
      </w:pPr>
      <w:r>
        <w:t>Implementing the underlying logic for user authentication and login.</w:t>
      </w:r>
    </w:p>
    <w:p w14:paraId="3CF7F31E" w14:textId="0414FB38" w:rsidR="012FC8F1" w:rsidRDefault="012FC8F1" w:rsidP="4CF5192B">
      <w:pPr>
        <w:rPr>
          <w:b/>
          <w:bCs/>
        </w:rPr>
      </w:pPr>
      <w:r w:rsidRPr="4CF5192B">
        <w:rPr>
          <w:b/>
          <w:bCs/>
        </w:rPr>
        <w:t>4. Ticket Closure Feature:</w:t>
      </w:r>
    </w:p>
    <w:p w14:paraId="0748463A" w14:textId="71D6502B" w:rsidR="012FC8F1" w:rsidRDefault="012FC8F1" w:rsidP="15FA9068">
      <w:pPr>
        <w:pStyle w:val="ListParagraph"/>
        <w:numPr>
          <w:ilvl w:val="0"/>
          <w:numId w:val="10"/>
        </w:numPr>
        <w:rPr>
          <w:szCs w:val="24"/>
        </w:rPr>
      </w:pPr>
      <w:r>
        <w:t>Another key contribution was the implementation of a ticket closure feature.</w:t>
      </w:r>
    </w:p>
    <w:p w14:paraId="44E0C8BA" w14:textId="4C84ED17" w:rsidR="012FC8F1" w:rsidRDefault="012FC8F1" w:rsidP="15FA9068">
      <w:pPr>
        <w:pStyle w:val="ListParagraph"/>
        <w:numPr>
          <w:ilvl w:val="0"/>
          <w:numId w:val="10"/>
        </w:numPr>
        <w:rPr>
          <w:szCs w:val="24"/>
        </w:rPr>
      </w:pPr>
      <w:r>
        <w:t>Service employees can now effortlessly close tickets from the list with just one click.</w:t>
      </w:r>
    </w:p>
    <w:p w14:paraId="5C92826D" w14:textId="13CF2FDD" w:rsidR="012FC8F1" w:rsidRDefault="012FC8F1" w:rsidP="15FA9068">
      <w:pPr>
        <w:pStyle w:val="ListParagraph"/>
        <w:numPr>
          <w:ilvl w:val="0"/>
          <w:numId w:val="10"/>
        </w:numPr>
        <w:rPr>
          <w:szCs w:val="24"/>
        </w:rPr>
      </w:pPr>
      <w:r>
        <w:t>This enhancement significantly improved the service desk's workflow efficiency.</w:t>
      </w:r>
    </w:p>
    <w:p w14:paraId="13C53B21" w14:textId="2D1F4CE4" w:rsidR="012FC8F1" w:rsidRDefault="012FC8F1" w:rsidP="4CF5192B">
      <w:pPr>
        <w:rPr>
          <w:b/>
          <w:bCs/>
        </w:rPr>
      </w:pPr>
      <w:r w:rsidRPr="4CF5192B">
        <w:rPr>
          <w:b/>
          <w:bCs/>
        </w:rPr>
        <w:t>5. Web API Development:</w:t>
      </w:r>
    </w:p>
    <w:p w14:paraId="37AA07B5" w14:textId="527868BD" w:rsidR="012FC8F1" w:rsidRDefault="012FC8F1" w:rsidP="15FA9068">
      <w:pPr>
        <w:pStyle w:val="ListParagraph"/>
        <w:numPr>
          <w:ilvl w:val="0"/>
          <w:numId w:val="9"/>
        </w:numPr>
        <w:rPr>
          <w:szCs w:val="24"/>
        </w:rPr>
      </w:pPr>
      <w:r>
        <w:t>As an additional task, I developed a robust RESTful Web API for our application.</w:t>
      </w:r>
    </w:p>
    <w:p w14:paraId="27F9752F" w14:textId="09D1E5FA" w:rsidR="012FC8F1" w:rsidRDefault="012FC8F1" w:rsidP="15FA9068">
      <w:pPr>
        <w:pStyle w:val="ListParagraph"/>
        <w:numPr>
          <w:ilvl w:val="0"/>
          <w:numId w:val="9"/>
        </w:numPr>
        <w:rPr>
          <w:szCs w:val="24"/>
        </w:rPr>
      </w:pPr>
      <w:r>
        <w:t>This API provides essential endpoints, including GET, POST, PUT, and DELETE queries.</w:t>
      </w:r>
    </w:p>
    <w:p w14:paraId="5E53E401" w14:textId="151FFB90" w:rsidR="012FC8F1" w:rsidRDefault="012FC8F1" w:rsidP="15FA9068">
      <w:pPr>
        <w:pStyle w:val="ListParagraph"/>
        <w:numPr>
          <w:ilvl w:val="0"/>
          <w:numId w:val="9"/>
        </w:numPr>
        <w:rPr>
          <w:szCs w:val="24"/>
        </w:rPr>
      </w:pPr>
      <w:r>
        <w:t>It ensures the application's readiness for future integration with mobile applications and microservices, adding a layer of flexibility and extensibility to our project.</w:t>
      </w:r>
    </w:p>
    <w:p w14:paraId="3CE4DF69" w14:textId="46DF57DC" w:rsidR="265D3853" w:rsidRDefault="265D3853" w:rsidP="15FA9068">
      <w:pPr>
        <w:rPr>
          <w:b/>
          <w:bCs/>
          <w:szCs w:val="24"/>
        </w:rPr>
      </w:pPr>
      <w:r w:rsidRPr="15FA9068">
        <w:rPr>
          <w:b/>
          <w:bCs/>
          <w:szCs w:val="24"/>
        </w:rPr>
        <w:t>Additional Task: TheGardenGroupAPI.zip</w:t>
      </w:r>
    </w:p>
    <w:p w14:paraId="03CEDFB7" w14:textId="2FB7A5F0" w:rsidR="265D3853" w:rsidRDefault="265D3853" w:rsidP="15FA9068">
      <w:pPr>
        <w:pStyle w:val="ListParagraph"/>
        <w:numPr>
          <w:ilvl w:val="0"/>
          <w:numId w:val="8"/>
        </w:numPr>
        <w:rPr>
          <w:szCs w:val="24"/>
        </w:rPr>
      </w:pPr>
      <w:r w:rsidRPr="15FA9068">
        <w:rPr>
          <w:szCs w:val="24"/>
        </w:rPr>
        <w:t>To access my additional task, you can find the project folder named "</w:t>
      </w:r>
      <w:r w:rsidRPr="15FA9068">
        <w:rPr>
          <w:b/>
          <w:bCs/>
          <w:szCs w:val="24"/>
        </w:rPr>
        <w:t>TheGardenGroupAPI.zip</w:t>
      </w:r>
      <w:r w:rsidRPr="15FA9068">
        <w:rPr>
          <w:szCs w:val="24"/>
        </w:rPr>
        <w:t>" within the project repository.</w:t>
      </w:r>
    </w:p>
    <w:p w14:paraId="39A9A810" w14:textId="7D39B324" w:rsidR="265D3853" w:rsidRDefault="265D3853" w:rsidP="15FA9068">
      <w:pPr>
        <w:pStyle w:val="ListParagraph"/>
        <w:numPr>
          <w:ilvl w:val="0"/>
          <w:numId w:val="8"/>
        </w:numPr>
        <w:rPr>
          <w:szCs w:val="24"/>
        </w:rPr>
      </w:pPr>
      <w:r w:rsidRPr="15FA9068">
        <w:rPr>
          <w:szCs w:val="24"/>
        </w:rPr>
        <w:t>After unzipping the folder, you can open it using the Visual Studio IDE.</w:t>
      </w:r>
    </w:p>
    <w:p w14:paraId="0A603E90" w14:textId="436E6CD8" w:rsidR="265D3853" w:rsidRDefault="265D3853" w:rsidP="15FA9068">
      <w:pPr>
        <w:pStyle w:val="ListParagraph"/>
        <w:numPr>
          <w:ilvl w:val="0"/>
          <w:numId w:val="8"/>
        </w:numPr>
        <w:rPr>
          <w:szCs w:val="24"/>
        </w:rPr>
      </w:pPr>
      <w:r w:rsidRPr="15FA9068">
        <w:rPr>
          <w:szCs w:val="24"/>
        </w:rPr>
        <w:t>Simply click the "Run" button within the IDE, and it will launch the application in a web browser.</w:t>
      </w:r>
    </w:p>
    <w:p w14:paraId="0D860998" w14:textId="4ADA18E4" w:rsidR="012FC8F1" w:rsidRDefault="012FC8F1" w:rsidP="08897B13">
      <w:r>
        <w:lastRenderedPageBreak/>
        <w:t>My contributions to the project have been geared towards enhancing the overall functionality, user experience, and potential for future expansion. I believe these efforts have played a significant role in achieving the project's objectives. My work has not only contributed to the core functionality but also ensured our application's scalability and readiness for future developments.</w:t>
      </w:r>
    </w:p>
    <w:p w14:paraId="1AE210CD" w14:textId="77777777" w:rsidR="000C48E9" w:rsidRDefault="000C48E9">
      <w:pPr>
        <w:rPr>
          <w:rFonts w:asciiTheme="majorHAnsi" w:eastAsiaTheme="majorEastAsia" w:hAnsiTheme="majorHAnsi" w:cstheme="majorBidi"/>
          <w:color w:val="2F5496" w:themeColor="accent1" w:themeShade="BF"/>
          <w:sz w:val="32"/>
          <w:szCs w:val="32"/>
          <w:highlight w:val="lightGray"/>
        </w:rPr>
      </w:pPr>
      <w:r w:rsidRPr="08897B13">
        <w:rPr>
          <w:highlight w:val="lightGray"/>
        </w:rPr>
        <w:br w:type="page"/>
      </w:r>
    </w:p>
    <w:p w14:paraId="75D02E70" w14:textId="0D63CF89" w:rsidR="003B5FFA" w:rsidRDefault="00536146" w:rsidP="000C48E9">
      <w:pPr>
        <w:pStyle w:val="Heading1"/>
        <w:numPr>
          <w:ilvl w:val="0"/>
          <w:numId w:val="6"/>
        </w:numPr>
      </w:pPr>
      <w:bookmarkStart w:id="1" w:name="_Toc150625071"/>
      <w:r>
        <w:lastRenderedPageBreak/>
        <w:t xml:space="preserve">Contribution </w:t>
      </w:r>
      <w:r w:rsidR="003B5FFA">
        <w:t>from Petros</w:t>
      </w:r>
      <w:bookmarkEnd w:id="1"/>
    </w:p>
    <w:p w14:paraId="64CA2CE1" w14:textId="3F08B110" w:rsidR="00F23C97" w:rsidRDefault="00F23C97" w:rsidP="00C26C34">
      <w:pPr>
        <w:pStyle w:val="ListParagraph"/>
        <w:numPr>
          <w:ilvl w:val="0"/>
          <w:numId w:val="15"/>
        </w:numPr>
      </w:pPr>
      <w:r>
        <w:t>Created the queries for joining employees and tickets, thus displaying the Service desk overview</w:t>
      </w:r>
      <w:r w:rsidR="008B7C7E">
        <w:t xml:space="preserve">. In addition to that the </w:t>
      </w:r>
      <w:r w:rsidR="00C322E0">
        <w:t>queries</w:t>
      </w:r>
      <w:r w:rsidR="008B7C7E">
        <w:t xml:space="preserve"> different who is which by matching checking the role of the </w:t>
      </w:r>
      <w:r w:rsidR="00C322E0">
        <w:t>logged in user.</w:t>
      </w:r>
    </w:p>
    <w:p w14:paraId="02D26A9A" w14:textId="56C456C3" w:rsidR="00C26C34" w:rsidRDefault="00C26C34" w:rsidP="00C26C34">
      <w:pPr>
        <w:ind w:left="360"/>
      </w:pPr>
      <w:r>
        <w:t>The joined of tickets displays the following function if an employee works for the service desk, he gets all the tickets that are being done and are not past the deadline, they also get colored.</w:t>
      </w:r>
      <w:r w:rsidR="006C243E">
        <w:t xml:space="preserve"> In Addition to that if the service desk employee click on the dashboard he gets all the tickets that are past deadline </w:t>
      </w:r>
      <w:r w:rsidR="003E2B0B">
        <w:t>for all employees and the tickets that are being done.</w:t>
      </w:r>
    </w:p>
    <w:p w14:paraId="517914A6" w14:textId="17484477" w:rsidR="00C26C34" w:rsidRDefault="00C26C34" w:rsidP="00C26C34">
      <w:pPr>
        <w:ind w:left="360"/>
      </w:pPr>
      <w:r>
        <w:t xml:space="preserve">If </w:t>
      </w:r>
      <w:r w:rsidR="00FA6EC6">
        <w:t>an employee</w:t>
      </w:r>
      <w:r>
        <w:t xml:space="preserve"> is </w:t>
      </w:r>
      <w:r w:rsidR="00FA6EC6">
        <w:t>a regular employee, he gets his own tickets that are not past deadline.</w:t>
      </w:r>
    </w:p>
    <w:p w14:paraId="4E29C423" w14:textId="1CA9B379" w:rsidR="00212F82" w:rsidRDefault="00781E5F" w:rsidP="003E2B0B">
      <w:pPr>
        <w:ind w:left="360"/>
      </w:pPr>
      <w:r>
        <w:t>If and regular employee goes to the dashboard, he gets his</w:t>
      </w:r>
      <w:r w:rsidR="00212F82">
        <w:t xml:space="preserve"> all the matching tickets that are past the deadline and the tickets he is currently doing. </w:t>
      </w:r>
    </w:p>
    <w:p w14:paraId="4D1CA9D4" w14:textId="0C3E8C33" w:rsidR="00C322E0" w:rsidRDefault="00B475E7" w:rsidP="00F23C97">
      <w:pPr>
        <w:pStyle w:val="ListParagraph"/>
        <w:numPr>
          <w:ilvl w:val="0"/>
          <w:numId w:val="14"/>
        </w:numPr>
      </w:pPr>
      <w:r>
        <w:t xml:space="preserve">Created the </w:t>
      </w:r>
      <w:proofErr w:type="spellStart"/>
      <w:r w:rsidR="00C645FF">
        <w:t>pi</w:t>
      </w:r>
      <w:proofErr w:type="spellEnd"/>
      <w:r w:rsidR="00C645FF">
        <w:t xml:space="preserve"> chart and visualization of how many tickets are done by the employee and gotten all the past tickets that if they are not resolved or past deadline, they go automatically to past deadline.</w:t>
      </w:r>
    </w:p>
    <w:p w14:paraId="2DA9215E" w14:textId="4024D49C" w:rsidR="00F23C97" w:rsidRDefault="00F23C97" w:rsidP="00F23C97">
      <w:pPr>
        <w:pStyle w:val="ListParagraph"/>
        <w:numPr>
          <w:ilvl w:val="0"/>
          <w:numId w:val="14"/>
        </w:numPr>
      </w:pPr>
      <w:r>
        <w:t xml:space="preserve">Created the forget password (extra </w:t>
      </w:r>
      <w:r w:rsidR="000661F9">
        <w:t>functionality</w:t>
      </w:r>
      <w:r>
        <w:t xml:space="preserve">) for resetting the password, you enter an email that is valid a code gets sent by the SMTP </w:t>
      </w:r>
      <w:r w:rsidR="00520241">
        <w:t xml:space="preserve">provider and you enter the code if the code is </w:t>
      </w:r>
      <w:r w:rsidR="00124615">
        <w:t>valid,</w:t>
      </w:r>
      <w:r w:rsidR="00520241">
        <w:t xml:space="preserve"> you create a new password that gets hashed and sent to the database.</w:t>
      </w:r>
    </w:p>
    <w:p w14:paraId="5E9FB84D" w14:textId="1EB177CF" w:rsidR="6775CE60" w:rsidRDefault="6775CE60" w:rsidP="08897B13">
      <w:pPr>
        <w:rPr>
          <w:szCs w:val="24"/>
        </w:rPr>
      </w:pPr>
      <w:r w:rsidRPr="08897B13">
        <w:rPr>
          <w:szCs w:val="24"/>
        </w:rPr>
        <w:t xml:space="preserve">              (</w:t>
      </w:r>
      <w:r w:rsidR="00277EA2" w:rsidRPr="08897B13">
        <w:rPr>
          <w:szCs w:val="24"/>
        </w:rPr>
        <w:t xml:space="preserve">For the person checking the 'forget password' functionality, please email me so I can add your email to the database. For now, I have only added Dan's </w:t>
      </w:r>
      <w:proofErr w:type="spellStart"/>
      <w:r w:rsidR="00277EA2" w:rsidRPr="08897B13">
        <w:rPr>
          <w:szCs w:val="24"/>
        </w:rPr>
        <w:t>Inholland</w:t>
      </w:r>
      <w:proofErr w:type="spellEnd"/>
      <w:r w:rsidR="00277EA2" w:rsidRPr="08897B13">
        <w:rPr>
          <w:szCs w:val="24"/>
        </w:rPr>
        <w:t xml:space="preserve"> email.</w:t>
      </w:r>
      <w:r w:rsidR="01BCC564" w:rsidRPr="08897B13">
        <w:rPr>
          <w:szCs w:val="24"/>
        </w:rPr>
        <w:t>)</w:t>
      </w:r>
    </w:p>
    <w:p w14:paraId="3971BF15" w14:textId="47B6B75B" w:rsidR="00D26D2D" w:rsidRDefault="006D1349" w:rsidP="00D26D2D">
      <w:pPr>
        <w:pStyle w:val="ListParagraph"/>
        <w:numPr>
          <w:ilvl w:val="0"/>
          <w:numId w:val="14"/>
        </w:numPr>
      </w:pPr>
      <w:r>
        <w:t xml:space="preserve">Create the MVC pattern for the </w:t>
      </w:r>
      <w:r w:rsidR="000661F9">
        <w:t>ticket overview.</w:t>
      </w:r>
    </w:p>
    <w:p w14:paraId="1CE6F9D4" w14:textId="77777777" w:rsidR="00D26D2D" w:rsidRDefault="00D26D2D" w:rsidP="00D26D2D"/>
    <w:p w14:paraId="5250DF73" w14:textId="77777777" w:rsidR="00D26D2D" w:rsidRDefault="00D26D2D" w:rsidP="00D26D2D"/>
    <w:p w14:paraId="23523713" w14:textId="2E3F8966" w:rsidR="00D26D2D" w:rsidRDefault="00D26D2D" w:rsidP="00D26D2D">
      <w:r>
        <w:t xml:space="preserve">For the logic of how the tickets are being </w:t>
      </w:r>
      <w:r w:rsidR="001563ED">
        <w:t>displayed</w:t>
      </w:r>
      <w:r>
        <w:t xml:space="preserve"> we use</w:t>
      </w:r>
      <w:r w:rsidR="001563ED">
        <w:t>d</w:t>
      </w:r>
      <w:r>
        <w:t xml:space="preserve"> one – many, this was the</w:t>
      </w:r>
      <w:r w:rsidR="001563ED">
        <w:t xml:space="preserve"> </w:t>
      </w:r>
      <w:r w:rsidR="0029672D">
        <w:t>most logical reasoning to store tickets and this is how the display method is working by getting the employee and retrieving all their tickets</w:t>
      </w:r>
    </w:p>
    <w:p w14:paraId="44C91C89" w14:textId="63B0B9B7" w:rsidR="006A0CB8" w:rsidRPr="00F23C97" w:rsidRDefault="00D26D2D" w:rsidP="006A0CB8">
      <w:r>
        <w:rPr>
          <w:noProof/>
        </w:rPr>
        <w:drawing>
          <wp:inline distT="0" distB="0" distL="0" distR="0" wp14:anchorId="1CDF402A" wp14:editId="29C15208">
            <wp:extent cx="4480776" cy="2198822"/>
            <wp:effectExtent l="0" t="0" r="0" b="0"/>
            <wp:docPr id="581878618" name="Picture 5818786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7861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80776" cy="2198822"/>
                    </a:xfrm>
                    <a:prstGeom prst="rect">
                      <a:avLst/>
                    </a:prstGeom>
                  </pic:spPr>
                </pic:pic>
              </a:graphicData>
            </a:graphic>
          </wp:inline>
        </w:drawing>
      </w:r>
    </w:p>
    <w:p w14:paraId="71E86655" w14:textId="68119A20" w:rsidR="003B5FFA" w:rsidRDefault="003B5FFA" w:rsidP="08897B13">
      <w:pPr>
        <w:pStyle w:val="Heading1"/>
        <w:numPr>
          <w:ilvl w:val="0"/>
          <w:numId w:val="6"/>
        </w:numPr>
        <w:rPr>
          <w:rFonts w:ascii="Arial" w:eastAsia="Arial" w:hAnsi="Arial" w:cs="Arial"/>
          <w:color w:val="222222"/>
          <w:sz w:val="24"/>
          <w:szCs w:val="24"/>
        </w:rPr>
      </w:pPr>
      <w:bookmarkStart w:id="2" w:name="_Toc150625072"/>
      <w:r>
        <w:lastRenderedPageBreak/>
        <w:t>Contribution from Stepan</w:t>
      </w:r>
      <w:bookmarkEnd w:id="2"/>
      <w:r w:rsidR="3A72E47F">
        <w:t xml:space="preserve">   </w:t>
      </w:r>
    </w:p>
    <w:p w14:paraId="47C2B488" w14:textId="6D6B0177" w:rsidR="003B5FFA" w:rsidRDefault="3A72E47F" w:rsidP="08897B13">
      <w:pPr>
        <w:rPr>
          <w:color w:val="222222"/>
          <w:szCs w:val="24"/>
        </w:rPr>
      </w:pPr>
      <w:r w:rsidRPr="08897B13">
        <w:t>My contribution was to make a working form for creating a new ticket from that is used not by service desk employee and to make a form for adding a new employee, which is accessible only for Service desk Employee.</w:t>
      </w:r>
    </w:p>
    <w:p w14:paraId="489C439A" w14:textId="234A26C8" w:rsidR="003B5FFA" w:rsidRDefault="003B5FFA" w:rsidP="08897B13">
      <w:pPr>
        <w:rPr>
          <w:color w:val="222222"/>
          <w:szCs w:val="24"/>
        </w:rPr>
      </w:pPr>
    </w:p>
    <w:p w14:paraId="0F9D7D85" w14:textId="37D28C29" w:rsidR="003B5FFA" w:rsidRDefault="3A72E47F" w:rsidP="08897B13">
      <w:pPr>
        <w:rPr>
          <w:b/>
          <w:bCs/>
          <w:color w:val="222222"/>
          <w:szCs w:val="24"/>
        </w:rPr>
      </w:pPr>
      <w:r w:rsidRPr="08897B13">
        <w:rPr>
          <w:b/>
          <w:bCs/>
          <w:color w:val="222222"/>
          <w:szCs w:val="24"/>
        </w:rPr>
        <w:t>Regarding to Creating Ticket form:</w:t>
      </w:r>
    </w:p>
    <w:p w14:paraId="47F7F5B5" w14:textId="2833A853" w:rsidR="003B5FFA" w:rsidRDefault="3A72E47F" w:rsidP="08897B13">
      <w:pPr>
        <w:rPr>
          <w:color w:val="222222"/>
          <w:szCs w:val="24"/>
        </w:rPr>
      </w:pPr>
      <w:r w:rsidRPr="08897B13">
        <w:rPr>
          <w:color w:val="222222"/>
          <w:szCs w:val="24"/>
        </w:rPr>
        <w:t xml:space="preserve">                                                                                                                        </w:t>
      </w:r>
    </w:p>
    <w:p w14:paraId="5F7E0C22" w14:textId="1D64375A" w:rsidR="003B5FFA" w:rsidRDefault="3A72E47F" w:rsidP="08897B13">
      <w:pPr>
        <w:rPr>
          <w:b/>
          <w:bCs/>
          <w:color w:val="222222"/>
          <w:szCs w:val="24"/>
        </w:rPr>
      </w:pPr>
      <w:r w:rsidRPr="08897B13">
        <w:rPr>
          <w:color w:val="222222"/>
          <w:szCs w:val="24"/>
        </w:rPr>
        <w:t xml:space="preserve">   </w:t>
      </w:r>
      <w:r w:rsidR="761F58BD" w:rsidRPr="08897B13">
        <w:rPr>
          <w:color w:val="222222"/>
          <w:szCs w:val="24"/>
        </w:rPr>
        <w:t xml:space="preserve">  </w:t>
      </w:r>
      <w:r w:rsidRPr="08897B13">
        <w:rPr>
          <w:b/>
          <w:bCs/>
          <w:color w:val="222222"/>
          <w:szCs w:val="24"/>
        </w:rPr>
        <w:t>In Ticket class:</w:t>
      </w:r>
    </w:p>
    <w:p w14:paraId="7C9C78D1" w14:textId="3C51D7B5" w:rsidR="003B5FFA" w:rsidRDefault="3A72E47F" w:rsidP="08897B13">
      <w:pPr>
        <w:rPr>
          <w:color w:val="222222"/>
          <w:szCs w:val="24"/>
        </w:rPr>
      </w:pPr>
      <w:r w:rsidRPr="08897B13">
        <w:rPr>
          <w:color w:val="222222"/>
          <w:szCs w:val="24"/>
        </w:rPr>
        <w:t xml:space="preserve">        </w:t>
      </w:r>
      <w:r w:rsidR="44B93406" w:rsidRPr="08897B13">
        <w:rPr>
          <w:color w:val="222222"/>
          <w:szCs w:val="24"/>
        </w:rPr>
        <w:t xml:space="preserve"> </w:t>
      </w:r>
      <w:r w:rsidRPr="08897B13">
        <w:rPr>
          <w:color w:val="222222"/>
          <w:szCs w:val="24"/>
        </w:rPr>
        <w:t xml:space="preserve"> </w:t>
      </w:r>
      <w:r w:rsidR="752EB3DA" w:rsidRPr="08897B13">
        <w:rPr>
          <w:color w:val="222222"/>
          <w:szCs w:val="24"/>
        </w:rPr>
        <w:t xml:space="preserve">  </w:t>
      </w:r>
      <w:r w:rsidRPr="08897B13">
        <w:rPr>
          <w:color w:val="222222"/>
          <w:szCs w:val="24"/>
        </w:rPr>
        <w:t xml:space="preserve">I adjusted some properties to be able to set, such as </w:t>
      </w:r>
      <w:proofErr w:type="spellStart"/>
      <w:r w:rsidRPr="08897B13">
        <w:rPr>
          <w:color w:val="222222"/>
          <w:szCs w:val="24"/>
        </w:rPr>
        <w:t>IncidentType</w:t>
      </w:r>
      <w:proofErr w:type="spellEnd"/>
      <w:r w:rsidRPr="08897B13">
        <w:rPr>
          <w:color w:val="222222"/>
          <w:szCs w:val="24"/>
        </w:rPr>
        <w:t>, Priority and Status.</w:t>
      </w:r>
    </w:p>
    <w:p w14:paraId="5DB5EB23" w14:textId="77A3BCCD" w:rsidR="003B5FFA" w:rsidRDefault="003B5FFA" w:rsidP="08897B13">
      <w:pPr>
        <w:rPr>
          <w:color w:val="222222"/>
          <w:szCs w:val="24"/>
        </w:rPr>
      </w:pPr>
    </w:p>
    <w:p w14:paraId="3897A16B" w14:textId="3F1F102F" w:rsidR="003B5FFA" w:rsidRDefault="3A72E47F" w:rsidP="08897B13">
      <w:pPr>
        <w:rPr>
          <w:b/>
          <w:bCs/>
          <w:color w:val="222222"/>
          <w:szCs w:val="24"/>
        </w:rPr>
      </w:pPr>
      <w:r w:rsidRPr="08897B13">
        <w:rPr>
          <w:color w:val="222222"/>
          <w:szCs w:val="24"/>
        </w:rPr>
        <w:t xml:space="preserve"> </w:t>
      </w:r>
      <w:r w:rsidRPr="08897B13">
        <w:rPr>
          <w:b/>
          <w:bCs/>
          <w:color w:val="222222"/>
          <w:szCs w:val="24"/>
        </w:rPr>
        <w:t xml:space="preserve">  </w:t>
      </w:r>
      <w:r w:rsidR="1035AEE4" w:rsidRPr="08897B13">
        <w:rPr>
          <w:b/>
          <w:bCs/>
          <w:color w:val="222222"/>
          <w:szCs w:val="24"/>
        </w:rPr>
        <w:t xml:space="preserve">  </w:t>
      </w:r>
      <w:r w:rsidRPr="08897B13">
        <w:rPr>
          <w:b/>
          <w:bCs/>
          <w:color w:val="222222"/>
          <w:szCs w:val="24"/>
        </w:rPr>
        <w:t xml:space="preserve">In </w:t>
      </w:r>
      <w:proofErr w:type="spellStart"/>
      <w:r w:rsidRPr="08897B13">
        <w:rPr>
          <w:b/>
          <w:bCs/>
          <w:color w:val="222222"/>
          <w:szCs w:val="24"/>
        </w:rPr>
        <w:t>CreateTicketView</w:t>
      </w:r>
      <w:proofErr w:type="spellEnd"/>
      <w:r w:rsidRPr="08897B13">
        <w:rPr>
          <w:b/>
          <w:bCs/>
          <w:color w:val="222222"/>
          <w:szCs w:val="24"/>
        </w:rPr>
        <w:t>:</w:t>
      </w:r>
    </w:p>
    <w:p w14:paraId="6A195106" w14:textId="2CDC3254" w:rsidR="003B5FFA" w:rsidRDefault="3E529DA2" w:rsidP="08897B13">
      <w:pPr>
        <w:rPr>
          <w:color w:val="222222"/>
          <w:szCs w:val="24"/>
        </w:rPr>
      </w:pPr>
      <w:r w:rsidRPr="08897B13">
        <w:rPr>
          <w:b/>
          <w:bCs/>
          <w:color w:val="222222"/>
          <w:szCs w:val="24"/>
        </w:rPr>
        <w:t xml:space="preserve">         </w:t>
      </w:r>
      <w:r w:rsidR="16C5C785" w:rsidRPr="08897B13">
        <w:rPr>
          <w:b/>
          <w:bCs/>
          <w:color w:val="222222"/>
          <w:szCs w:val="24"/>
        </w:rPr>
        <w:t xml:space="preserve"> </w:t>
      </w:r>
      <w:r w:rsidR="66AA2F72" w:rsidRPr="08897B13">
        <w:rPr>
          <w:color w:val="222222"/>
          <w:szCs w:val="24"/>
        </w:rPr>
        <w:t>Firstly,</w:t>
      </w:r>
      <w:r w:rsidRPr="08897B13">
        <w:rPr>
          <w:color w:val="222222"/>
          <w:szCs w:val="24"/>
        </w:rPr>
        <w:t xml:space="preserve"> I made </w:t>
      </w:r>
      <w:r w:rsidR="6AF3DD8B" w:rsidRPr="08897B13">
        <w:rPr>
          <w:color w:val="222222"/>
          <w:szCs w:val="24"/>
        </w:rPr>
        <w:t>a second</w:t>
      </w:r>
      <w:r w:rsidRPr="08897B13">
        <w:rPr>
          <w:color w:val="222222"/>
          <w:szCs w:val="24"/>
        </w:rPr>
        <w:t xml:space="preserve"> method of </w:t>
      </w:r>
      <w:proofErr w:type="spellStart"/>
      <w:r w:rsidRPr="08897B13">
        <w:rPr>
          <w:color w:val="222222"/>
          <w:szCs w:val="24"/>
        </w:rPr>
        <w:t>ReadUserInput</w:t>
      </w:r>
      <w:proofErr w:type="spellEnd"/>
      <w:r w:rsidRPr="08897B13">
        <w:rPr>
          <w:color w:val="222222"/>
          <w:szCs w:val="24"/>
        </w:rPr>
        <w:t xml:space="preserve">, </w:t>
      </w:r>
      <w:proofErr w:type="spellStart"/>
      <w:r w:rsidRPr="08897B13">
        <w:rPr>
          <w:color w:val="222222"/>
          <w:szCs w:val="24"/>
        </w:rPr>
        <w:t>addTicketToDatabase</w:t>
      </w:r>
      <w:proofErr w:type="spellEnd"/>
      <w:r w:rsidRPr="08897B13">
        <w:rPr>
          <w:color w:val="222222"/>
          <w:szCs w:val="24"/>
        </w:rPr>
        <w:t xml:space="preserve"> </w:t>
      </w:r>
      <w:r w:rsidR="29C81CBC" w:rsidRPr="08897B13">
        <w:rPr>
          <w:color w:val="222222"/>
          <w:szCs w:val="24"/>
        </w:rPr>
        <w:t>like</w:t>
      </w:r>
      <w:r w:rsidRPr="08897B13">
        <w:rPr>
          <w:color w:val="222222"/>
          <w:szCs w:val="24"/>
        </w:rPr>
        <w:t xml:space="preserve"> what </w:t>
      </w:r>
      <w:r w:rsidR="6EF98676" w:rsidRPr="08897B13">
        <w:rPr>
          <w:color w:val="222222"/>
          <w:szCs w:val="24"/>
        </w:rPr>
        <w:t xml:space="preserve">    </w:t>
      </w:r>
      <w:r w:rsidRPr="08897B13">
        <w:rPr>
          <w:color w:val="222222"/>
          <w:szCs w:val="24"/>
        </w:rPr>
        <w:t xml:space="preserve">Maika did, but with several changes because I was making create ticket form for </w:t>
      </w:r>
      <w:r w:rsidR="562D1855" w:rsidRPr="08897B13">
        <w:rPr>
          <w:color w:val="222222"/>
          <w:szCs w:val="24"/>
        </w:rPr>
        <w:t>non</w:t>
      </w:r>
      <w:r w:rsidRPr="08897B13">
        <w:rPr>
          <w:color w:val="222222"/>
          <w:szCs w:val="24"/>
        </w:rPr>
        <w:t xml:space="preserve">-service desk employee and structure of the forms is a bit different. </w:t>
      </w:r>
      <w:r w:rsidR="6D13B110" w:rsidRPr="08897B13">
        <w:rPr>
          <w:color w:val="222222"/>
          <w:szCs w:val="24"/>
        </w:rPr>
        <w:t>Also,</w:t>
      </w:r>
      <w:r w:rsidRPr="08897B13">
        <w:rPr>
          <w:color w:val="222222"/>
          <w:szCs w:val="24"/>
        </w:rPr>
        <w:t xml:space="preserve"> </w:t>
      </w:r>
      <w:r w:rsidR="0ABB131D" w:rsidRPr="08897B13">
        <w:rPr>
          <w:color w:val="222222"/>
          <w:szCs w:val="24"/>
        </w:rPr>
        <w:t>a second</w:t>
      </w:r>
      <w:r w:rsidRPr="08897B13">
        <w:rPr>
          <w:color w:val="222222"/>
          <w:szCs w:val="24"/>
        </w:rPr>
        <w:t xml:space="preserve"> constructor and second </w:t>
      </w:r>
      <w:proofErr w:type="spellStart"/>
      <w:r w:rsidRPr="08897B13">
        <w:rPr>
          <w:color w:val="222222"/>
          <w:szCs w:val="24"/>
        </w:rPr>
        <w:t>PopulateComboBoxes</w:t>
      </w:r>
      <w:proofErr w:type="spellEnd"/>
      <w:r w:rsidRPr="08897B13">
        <w:rPr>
          <w:color w:val="222222"/>
          <w:szCs w:val="24"/>
        </w:rPr>
        <w:t xml:space="preserve">() were made. Later I adjusted all </w:t>
      </w:r>
      <w:proofErr w:type="spellStart"/>
      <w:r w:rsidRPr="08897B13">
        <w:rPr>
          <w:color w:val="222222"/>
          <w:szCs w:val="24"/>
        </w:rPr>
        <w:t>ReadUserInput</w:t>
      </w:r>
      <w:proofErr w:type="spellEnd"/>
      <w:r w:rsidRPr="08897B13">
        <w:rPr>
          <w:color w:val="222222"/>
          <w:szCs w:val="24"/>
        </w:rPr>
        <w:t xml:space="preserve">, and </w:t>
      </w:r>
      <w:proofErr w:type="spellStart"/>
      <w:r w:rsidRPr="08897B13">
        <w:rPr>
          <w:color w:val="222222"/>
          <w:szCs w:val="24"/>
        </w:rPr>
        <w:t>addTickettoDatabase</w:t>
      </w:r>
      <w:proofErr w:type="spellEnd"/>
      <w:r w:rsidRPr="08897B13">
        <w:rPr>
          <w:color w:val="222222"/>
          <w:szCs w:val="24"/>
        </w:rPr>
        <w:t xml:space="preserve"> methods. I combine </w:t>
      </w:r>
      <w:r w:rsidR="15938462" w:rsidRPr="08897B13">
        <w:rPr>
          <w:color w:val="222222"/>
          <w:szCs w:val="24"/>
        </w:rPr>
        <w:t>me</w:t>
      </w:r>
      <w:r w:rsidRPr="08897B13">
        <w:rPr>
          <w:color w:val="222222"/>
          <w:szCs w:val="24"/>
        </w:rPr>
        <w:t xml:space="preserve"> with Maika methods to increase code clarity.</w:t>
      </w:r>
    </w:p>
    <w:p w14:paraId="6BB60266" w14:textId="783F0809" w:rsidR="003B5FFA" w:rsidRDefault="3E529DA2" w:rsidP="08897B13">
      <w:pPr>
        <w:rPr>
          <w:b/>
          <w:bCs/>
          <w:color w:val="222222"/>
          <w:szCs w:val="24"/>
        </w:rPr>
      </w:pPr>
      <w:r w:rsidRPr="08897B13">
        <w:rPr>
          <w:color w:val="222222"/>
          <w:szCs w:val="24"/>
        </w:rPr>
        <w:t xml:space="preserve">Because ticket in my case is made by just </w:t>
      </w:r>
      <w:r w:rsidR="247315FE" w:rsidRPr="08897B13">
        <w:rPr>
          <w:color w:val="222222"/>
          <w:szCs w:val="24"/>
        </w:rPr>
        <w:t>an employee</w:t>
      </w:r>
      <w:r w:rsidRPr="08897B13">
        <w:rPr>
          <w:color w:val="222222"/>
          <w:szCs w:val="24"/>
        </w:rPr>
        <w:t xml:space="preserve">, then </w:t>
      </w:r>
      <w:proofErr w:type="spellStart"/>
      <w:r w:rsidRPr="08897B13">
        <w:rPr>
          <w:color w:val="222222"/>
          <w:szCs w:val="24"/>
        </w:rPr>
        <w:t>ReportedBy</w:t>
      </w:r>
      <w:proofErr w:type="spellEnd"/>
      <w:r w:rsidRPr="08897B13">
        <w:rPr>
          <w:color w:val="222222"/>
          <w:szCs w:val="24"/>
        </w:rPr>
        <w:t xml:space="preserve"> field in the ticket must be defined automatically based on who was logged to send the full information to database, this was done by me. We need this because created tickets </w:t>
      </w:r>
      <w:r w:rsidR="6B309F2D" w:rsidRPr="08897B13">
        <w:rPr>
          <w:color w:val="222222"/>
          <w:szCs w:val="24"/>
        </w:rPr>
        <w:t>are</w:t>
      </w:r>
      <w:r w:rsidRPr="08897B13">
        <w:rPr>
          <w:color w:val="222222"/>
          <w:szCs w:val="24"/>
        </w:rPr>
        <w:t xml:space="preserve"> later visible on ticket view.</w:t>
      </w:r>
    </w:p>
    <w:p w14:paraId="7519BBE2" w14:textId="2959A7B1" w:rsidR="003B5FFA" w:rsidRDefault="003B5FFA" w:rsidP="08897B13">
      <w:pPr>
        <w:rPr>
          <w:color w:val="222222"/>
          <w:szCs w:val="24"/>
        </w:rPr>
      </w:pPr>
    </w:p>
    <w:p w14:paraId="283A73DA" w14:textId="675B035E" w:rsidR="003B5FFA" w:rsidRDefault="3A72E47F" w:rsidP="08897B13">
      <w:pPr>
        <w:rPr>
          <w:b/>
          <w:bCs/>
          <w:color w:val="222222"/>
          <w:szCs w:val="24"/>
        </w:rPr>
      </w:pPr>
      <w:r w:rsidRPr="08897B13">
        <w:rPr>
          <w:color w:val="222222"/>
          <w:szCs w:val="24"/>
        </w:rPr>
        <w:t xml:space="preserve"> </w:t>
      </w:r>
      <w:r w:rsidR="15897820" w:rsidRPr="08897B13">
        <w:rPr>
          <w:color w:val="222222"/>
          <w:szCs w:val="24"/>
        </w:rPr>
        <w:t xml:space="preserve">  </w:t>
      </w:r>
      <w:r w:rsidRPr="08897B13">
        <w:rPr>
          <w:b/>
          <w:bCs/>
          <w:color w:val="222222"/>
          <w:szCs w:val="24"/>
        </w:rPr>
        <w:t xml:space="preserve">In </w:t>
      </w:r>
      <w:proofErr w:type="spellStart"/>
      <w:r w:rsidRPr="08897B13">
        <w:rPr>
          <w:b/>
          <w:bCs/>
          <w:color w:val="222222"/>
          <w:szCs w:val="24"/>
        </w:rPr>
        <w:t>UserInterface</w:t>
      </w:r>
      <w:proofErr w:type="spellEnd"/>
      <w:r w:rsidRPr="08897B13">
        <w:rPr>
          <w:b/>
          <w:bCs/>
          <w:color w:val="222222"/>
          <w:szCs w:val="24"/>
        </w:rPr>
        <w:t xml:space="preserve"> class:</w:t>
      </w:r>
    </w:p>
    <w:p w14:paraId="40708C82" w14:textId="1F652ECD" w:rsidR="003B5FFA" w:rsidRDefault="3A72E47F" w:rsidP="08897B13">
      <w:pPr>
        <w:rPr>
          <w:color w:val="222222"/>
          <w:szCs w:val="24"/>
        </w:rPr>
      </w:pPr>
      <w:r w:rsidRPr="08897B13">
        <w:rPr>
          <w:color w:val="222222"/>
          <w:szCs w:val="24"/>
        </w:rPr>
        <w:t xml:space="preserve"> </w:t>
      </w:r>
    </w:p>
    <w:p w14:paraId="437987F8" w14:textId="61C85D07" w:rsidR="003B5FFA" w:rsidRDefault="4928D0B0" w:rsidP="08897B13">
      <w:pPr>
        <w:rPr>
          <w:color w:val="222222"/>
          <w:szCs w:val="24"/>
        </w:rPr>
      </w:pPr>
      <w:r w:rsidRPr="08897B13">
        <w:rPr>
          <w:color w:val="222222"/>
          <w:szCs w:val="24"/>
        </w:rPr>
        <w:t xml:space="preserve">       </w:t>
      </w:r>
      <w:r w:rsidR="3A72E47F" w:rsidRPr="08897B13">
        <w:rPr>
          <w:color w:val="222222"/>
          <w:szCs w:val="24"/>
        </w:rPr>
        <w:t>I implemented a method that defines to which form of creating ticket the system should open based on who is logged and functionality for opening, closing and submitting a form.</w:t>
      </w:r>
    </w:p>
    <w:p w14:paraId="7432BDCB" w14:textId="4EB00D66" w:rsidR="003B5FFA" w:rsidRDefault="003B5FFA" w:rsidP="08897B13">
      <w:pPr>
        <w:rPr>
          <w:color w:val="222222"/>
          <w:szCs w:val="24"/>
        </w:rPr>
      </w:pPr>
    </w:p>
    <w:p w14:paraId="03C04263" w14:textId="2DB98ACF" w:rsidR="003B5FFA" w:rsidRDefault="3A72E47F" w:rsidP="08897B13">
      <w:pPr>
        <w:rPr>
          <w:b/>
          <w:bCs/>
          <w:color w:val="222222"/>
          <w:szCs w:val="24"/>
        </w:rPr>
      </w:pPr>
      <w:r w:rsidRPr="08897B13">
        <w:rPr>
          <w:b/>
          <w:bCs/>
          <w:color w:val="222222"/>
          <w:szCs w:val="24"/>
        </w:rPr>
        <w:t xml:space="preserve">Regarding to </w:t>
      </w:r>
      <w:r w:rsidR="35BA03C3" w:rsidRPr="08897B13">
        <w:rPr>
          <w:b/>
          <w:bCs/>
          <w:color w:val="222222"/>
          <w:szCs w:val="24"/>
        </w:rPr>
        <w:t>A</w:t>
      </w:r>
      <w:r w:rsidRPr="08897B13">
        <w:rPr>
          <w:b/>
          <w:bCs/>
          <w:color w:val="222222"/>
          <w:szCs w:val="24"/>
        </w:rPr>
        <w:t>dding Employee form:</w:t>
      </w:r>
    </w:p>
    <w:p w14:paraId="0F22FD0C" w14:textId="40B06FA3" w:rsidR="003B5FFA" w:rsidRDefault="003B5FFA" w:rsidP="08897B13">
      <w:pPr>
        <w:rPr>
          <w:b/>
          <w:bCs/>
          <w:color w:val="222222"/>
          <w:szCs w:val="24"/>
        </w:rPr>
      </w:pPr>
    </w:p>
    <w:p w14:paraId="23B70F4A" w14:textId="02C48F4B" w:rsidR="003B5FFA" w:rsidRDefault="3A72E47F" w:rsidP="08897B13">
      <w:pPr>
        <w:rPr>
          <w:b/>
          <w:bCs/>
          <w:color w:val="222222"/>
          <w:szCs w:val="24"/>
        </w:rPr>
      </w:pPr>
      <w:r w:rsidRPr="08897B13">
        <w:rPr>
          <w:color w:val="222222"/>
          <w:szCs w:val="24"/>
        </w:rPr>
        <w:t xml:space="preserve"> </w:t>
      </w:r>
      <w:r w:rsidR="796BC52C" w:rsidRPr="08897B13">
        <w:rPr>
          <w:color w:val="222222"/>
          <w:szCs w:val="24"/>
        </w:rPr>
        <w:t xml:space="preserve">    </w:t>
      </w:r>
      <w:r w:rsidRPr="08897B13">
        <w:rPr>
          <w:b/>
          <w:bCs/>
          <w:color w:val="222222"/>
          <w:szCs w:val="24"/>
        </w:rPr>
        <w:t>In Employee class:</w:t>
      </w:r>
    </w:p>
    <w:p w14:paraId="736801DD" w14:textId="1BE8CA5C" w:rsidR="003B5FFA" w:rsidRDefault="30A7CD14" w:rsidP="08897B13">
      <w:pPr>
        <w:rPr>
          <w:color w:val="222222"/>
          <w:szCs w:val="24"/>
        </w:rPr>
      </w:pPr>
      <w:r w:rsidRPr="08897B13">
        <w:rPr>
          <w:color w:val="222222"/>
          <w:szCs w:val="24"/>
        </w:rPr>
        <w:t xml:space="preserve">         </w:t>
      </w:r>
      <w:r w:rsidR="3A72E47F" w:rsidRPr="08897B13">
        <w:rPr>
          <w:color w:val="222222"/>
          <w:szCs w:val="24"/>
        </w:rPr>
        <w:t xml:space="preserve">I adjusted UserType </w:t>
      </w:r>
      <w:r w:rsidR="59053C30" w:rsidRPr="08897B13">
        <w:rPr>
          <w:color w:val="222222"/>
          <w:szCs w:val="24"/>
        </w:rPr>
        <w:t>property</w:t>
      </w:r>
      <w:r w:rsidR="3A72E47F" w:rsidRPr="08897B13">
        <w:rPr>
          <w:color w:val="222222"/>
          <w:szCs w:val="24"/>
        </w:rPr>
        <w:t>.</w:t>
      </w:r>
    </w:p>
    <w:p w14:paraId="154EDBEC" w14:textId="534F3C35" w:rsidR="003B5FFA" w:rsidRDefault="003B5FFA" w:rsidP="08897B13">
      <w:pPr>
        <w:rPr>
          <w:color w:val="222222"/>
          <w:szCs w:val="24"/>
        </w:rPr>
      </w:pPr>
    </w:p>
    <w:p w14:paraId="650A7D91" w14:textId="66697EAD" w:rsidR="003B5FFA" w:rsidRDefault="2D9E6BA8" w:rsidP="08897B13">
      <w:pPr>
        <w:rPr>
          <w:color w:val="222222"/>
          <w:szCs w:val="24"/>
        </w:rPr>
      </w:pPr>
      <w:r w:rsidRPr="08897B13">
        <w:rPr>
          <w:b/>
          <w:bCs/>
          <w:color w:val="222222"/>
          <w:szCs w:val="24"/>
        </w:rPr>
        <w:t xml:space="preserve">     </w:t>
      </w:r>
      <w:r w:rsidR="3A72E47F" w:rsidRPr="08897B13">
        <w:rPr>
          <w:b/>
          <w:bCs/>
          <w:color w:val="222222"/>
          <w:szCs w:val="24"/>
        </w:rPr>
        <w:t>I wrote necessary to DAL, Logic layer to support this feature.</w:t>
      </w:r>
      <w:r w:rsidR="3A72E47F" w:rsidRPr="08897B13">
        <w:rPr>
          <w:color w:val="222222"/>
          <w:szCs w:val="24"/>
        </w:rPr>
        <w:t xml:space="preserve"> </w:t>
      </w:r>
    </w:p>
    <w:p w14:paraId="423B9151" w14:textId="037DFC93" w:rsidR="003B5FFA" w:rsidRDefault="6719D591" w:rsidP="08897B13">
      <w:pPr>
        <w:rPr>
          <w:color w:val="222222"/>
          <w:szCs w:val="24"/>
        </w:rPr>
      </w:pPr>
      <w:r w:rsidRPr="08897B13">
        <w:rPr>
          <w:b/>
          <w:bCs/>
          <w:color w:val="222222"/>
          <w:szCs w:val="24"/>
        </w:rPr>
        <w:lastRenderedPageBreak/>
        <w:t xml:space="preserve">     </w:t>
      </w:r>
      <w:r w:rsidR="3A72E47F" w:rsidRPr="08897B13">
        <w:rPr>
          <w:b/>
          <w:bCs/>
          <w:color w:val="222222"/>
          <w:szCs w:val="24"/>
        </w:rPr>
        <w:t xml:space="preserve">I made </w:t>
      </w:r>
      <w:proofErr w:type="spellStart"/>
      <w:r w:rsidR="3A72E47F" w:rsidRPr="08897B13">
        <w:rPr>
          <w:b/>
          <w:bCs/>
          <w:color w:val="222222"/>
          <w:szCs w:val="24"/>
        </w:rPr>
        <w:t>CreateEmployeeView</w:t>
      </w:r>
      <w:proofErr w:type="spellEnd"/>
      <w:r w:rsidR="3A72E47F" w:rsidRPr="08897B13">
        <w:rPr>
          <w:color w:val="222222"/>
          <w:szCs w:val="24"/>
        </w:rPr>
        <w:t xml:space="preserve"> class that is a part of a User Interface for creating </w:t>
      </w:r>
      <w:r w:rsidR="4DD60007" w:rsidRPr="08897B13">
        <w:rPr>
          <w:color w:val="222222"/>
          <w:szCs w:val="24"/>
        </w:rPr>
        <w:t>n</w:t>
      </w:r>
      <w:r w:rsidR="3A72E47F" w:rsidRPr="08897B13">
        <w:rPr>
          <w:color w:val="222222"/>
          <w:szCs w:val="24"/>
        </w:rPr>
        <w:t xml:space="preserve">ew </w:t>
      </w:r>
      <w:r w:rsidR="2A57D9D5" w:rsidRPr="08897B13">
        <w:rPr>
          <w:color w:val="222222"/>
          <w:szCs w:val="24"/>
        </w:rPr>
        <w:t xml:space="preserve">  </w:t>
      </w:r>
      <w:r w:rsidR="3A72E47F" w:rsidRPr="08897B13">
        <w:rPr>
          <w:color w:val="222222"/>
          <w:szCs w:val="24"/>
        </w:rPr>
        <w:t>Employee records. It appears to be a view component responsible for interacting with user</w:t>
      </w:r>
      <w:r w:rsidR="2B3178E6" w:rsidRPr="08897B13">
        <w:rPr>
          <w:color w:val="222222"/>
          <w:szCs w:val="24"/>
        </w:rPr>
        <w:t>s</w:t>
      </w:r>
      <w:r w:rsidR="3A72E47F" w:rsidRPr="08897B13">
        <w:rPr>
          <w:color w:val="222222"/>
          <w:szCs w:val="24"/>
        </w:rPr>
        <w:t xml:space="preserve">, collecting input, and communicating with the Employee Controller. I made that password is hashed using existing Anthony code (in </w:t>
      </w:r>
      <w:proofErr w:type="spellStart"/>
      <w:r w:rsidR="3A72E47F" w:rsidRPr="08897B13">
        <w:rPr>
          <w:color w:val="222222"/>
          <w:szCs w:val="24"/>
        </w:rPr>
        <w:t>addEmployeeToDatabase</w:t>
      </w:r>
      <w:proofErr w:type="spellEnd"/>
      <w:r w:rsidR="3A72E47F" w:rsidRPr="08897B13">
        <w:rPr>
          <w:color w:val="222222"/>
          <w:szCs w:val="24"/>
        </w:rPr>
        <w:t xml:space="preserve">() method in </w:t>
      </w:r>
      <w:proofErr w:type="spellStart"/>
      <w:r w:rsidR="3A72E47F" w:rsidRPr="08897B13">
        <w:rPr>
          <w:color w:val="222222"/>
          <w:szCs w:val="24"/>
        </w:rPr>
        <w:t>CreateEmployeeView</w:t>
      </w:r>
      <w:proofErr w:type="spellEnd"/>
      <w:r w:rsidR="3A72E47F" w:rsidRPr="08897B13">
        <w:rPr>
          <w:color w:val="222222"/>
          <w:szCs w:val="24"/>
        </w:rPr>
        <w:t xml:space="preserve"> class).</w:t>
      </w:r>
    </w:p>
    <w:p w14:paraId="58002B6D" w14:textId="052B9C95" w:rsidR="003B5FFA" w:rsidRDefault="003B5FFA" w:rsidP="08897B13">
      <w:pPr>
        <w:rPr>
          <w:color w:val="222222"/>
          <w:szCs w:val="24"/>
        </w:rPr>
      </w:pPr>
    </w:p>
    <w:p w14:paraId="1C6AAC4B" w14:textId="366D4984" w:rsidR="003B5FFA" w:rsidRDefault="3A72E47F" w:rsidP="08897B13">
      <w:pPr>
        <w:rPr>
          <w:b/>
          <w:bCs/>
          <w:color w:val="222222"/>
          <w:szCs w:val="24"/>
        </w:rPr>
      </w:pPr>
      <w:r w:rsidRPr="08897B13">
        <w:rPr>
          <w:b/>
          <w:bCs/>
          <w:color w:val="222222"/>
          <w:szCs w:val="24"/>
        </w:rPr>
        <w:t xml:space="preserve"> </w:t>
      </w:r>
      <w:r w:rsidR="51C16A8F" w:rsidRPr="08897B13">
        <w:rPr>
          <w:b/>
          <w:bCs/>
          <w:color w:val="222222"/>
          <w:szCs w:val="24"/>
        </w:rPr>
        <w:t xml:space="preserve">    </w:t>
      </w:r>
      <w:r w:rsidRPr="08897B13">
        <w:rPr>
          <w:b/>
          <w:bCs/>
          <w:color w:val="222222"/>
          <w:szCs w:val="24"/>
        </w:rPr>
        <w:t xml:space="preserve">In </w:t>
      </w:r>
      <w:proofErr w:type="spellStart"/>
      <w:r w:rsidRPr="08897B13">
        <w:rPr>
          <w:b/>
          <w:bCs/>
          <w:color w:val="222222"/>
          <w:szCs w:val="24"/>
        </w:rPr>
        <w:t>UserInterface</w:t>
      </w:r>
      <w:proofErr w:type="spellEnd"/>
      <w:r w:rsidRPr="08897B13">
        <w:rPr>
          <w:b/>
          <w:bCs/>
          <w:color w:val="222222"/>
          <w:szCs w:val="24"/>
        </w:rPr>
        <w:t xml:space="preserve"> class:</w:t>
      </w:r>
    </w:p>
    <w:p w14:paraId="4242DA42" w14:textId="59AAC035" w:rsidR="003B5FFA" w:rsidRDefault="02AA33FE" w:rsidP="08897B13">
      <w:pPr>
        <w:rPr>
          <w:color w:val="222222"/>
          <w:szCs w:val="24"/>
        </w:rPr>
      </w:pPr>
      <w:r w:rsidRPr="08897B13">
        <w:rPr>
          <w:color w:val="222222"/>
          <w:szCs w:val="24"/>
        </w:rPr>
        <w:t xml:space="preserve">         </w:t>
      </w:r>
      <w:r w:rsidR="3A72E47F" w:rsidRPr="08897B13">
        <w:rPr>
          <w:color w:val="222222"/>
          <w:szCs w:val="24"/>
        </w:rPr>
        <w:t>I made a cleaning method for panel of adding employee.</w:t>
      </w:r>
    </w:p>
    <w:p w14:paraId="15EA4A66" w14:textId="74BDC025" w:rsidR="003B5FFA" w:rsidRDefault="561F57B0" w:rsidP="08897B13">
      <w:pPr>
        <w:rPr>
          <w:color w:val="222222"/>
          <w:szCs w:val="24"/>
        </w:rPr>
      </w:pPr>
      <w:r w:rsidRPr="08897B13">
        <w:rPr>
          <w:color w:val="222222"/>
          <w:szCs w:val="24"/>
        </w:rPr>
        <w:t xml:space="preserve">         </w:t>
      </w:r>
      <w:r w:rsidR="3A72E47F" w:rsidRPr="08897B13">
        <w:rPr>
          <w:color w:val="222222"/>
          <w:szCs w:val="24"/>
        </w:rPr>
        <w:t>I made that only service desk employee can add a new employee.</w:t>
      </w:r>
    </w:p>
    <w:p w14:paraId="1140DA3C" w14:textId="3CE48581" w:rsidR="003B5FFA" w:rsidRDefault="5777088E" w:rsidP="08897B13">
      <w:pPr>
        <w:rPr>
          <w:color w:val="222222"/>
          <w:szCs w:val="24"/>
        </w:rPr>
      </w:pPr>
      <w:r w:rsidRPr="08897B13">
        <w:rPr>
          <w:color w:val="222222"/>
          <w:szCs w:val="24"/>
        </w:rPr>
        <w:t xml:space="preserve">         </w:t>
      </w:r>
      <w:r w:rsidR="3A72E47F" w:rsidRPr="08897B13">
        <w:rPr>
          <w:color w:val="222222"/>
          <w:szCs w:val="24"/>
        </w:rPr>
        <w:t>Functionality for opening, closing and submitting a form.</w:t>
      </w:r>
    </w:p>
    <w:p w14:paraId="3A93C43C" w14:textId="3A4592A7" w:rsidR="003B5FFA" w:rsidRDefault="3A72E47F" w:rsidP="08897B13">
      <w:pPr>
        <w:spacing w:after="160" w:line="257" w:lineRule="auto"/>
        <w:rPr>
          <w:color w:val="222222"/>
          <w:szCs w:val="24"/>
        </w:rPr>
      </w:pPr>
      <w:r w:rsidRPr="08897B13">
        <w:rPr>
          <w:color w:val="222222"/>
          <w:szCs w:val="24"/>
        </w:rPr>
        <w:t xml:space="preserve"> </w:t>
      </w:r>
    </w:p>
    <w:p w14:paraId="054342D5" w14:textId="02334899" w:rsidR="003B5FFA" w:rsidRDefault="3A72E47F" w:rsidP="08897B13">
      <w:pPr>
        <w:spacing w:line="257" w:lineRule="auto"/>
        <w:rPr>
          <w:szCs w:val="24"/>
        </w:rPr>
      </w:pPr>
      <w:r w:rsidRPr="5921F210">
        <w:rPr>
          <w:color w:val="222222"/>
        </w:rPr>
        <w:t xml:space="preserve">In </w:t>
      </w:r>
      <w:r w:rsidR="621413A2" w:rsidRPr="5921F210">
        <w:rPr>
          <w:color w:val="222222"/>
        </w:rPr>
        <w:t>general,</w:t>
      </w:r>
      <w:r w:rsidRPr="5921F210">
        <w:rPr>
          <w:color w:val="222222"/>
        </w:rPr>
        <w:t xml:space="preserve"> I was also discussing what data types we will have in our database and </w:t>
      </w:r>
      <w:r w:rsidR="3DE109F0" w:rsidRPr="5921F210">
        <w:rPr>
          <w:color w:val="222222"/>
        </w:rPr>
        <w:t>its</w:t>
      </w:r>
      <w:r w:rsidRPr="5921F210">
        <w:rPr>
          <w:color w:val="222222"/>
        </w:rPr>
        <w:t xml:space="preserve"> structure.</w:t>
      </w:r>
    </w:p>
    <w:p w14:paraId="78F78E09" w14:textId="36166113" w:rsidR="5321B7AD" w:rsidRDefault="5321B7AD" w:rsidP="5921F210">
      <w:pPr>
        <w:spacing w:line="257" w:lineRule="auto"/>
        <w:rPr>
          <w:b/>
          <w:bCs/>
          <w:color w:val="222222"/>
        </w:rPr>
      </w:pPr>
      <w:r w:rsidRPr="5921F210">
        <w:rPr>
          <w:b/>
          <w:bCs/>
          <w:color w:val="222222"/>
        </w:rPr>
        <w:t xml:space="preserve">As </w:t>
      </w:r>
      <w:r w:rsidR="0B39D47E" w:rsidRPr="5921F210">
        <w:rPr>
          <w:b/>
          <w:bCs/>
          <w:color w:val="222222"/>
        </w:rPr>
        <w:t xml:space="preserve">an </w:t>
      </w:r>
      <w:r w:rsidRPr="5921F210">
        <w:rPr>
          <w:b/>
          <w:bCs/>
          <w:color w:val="222222"/>
        </w:rPr>
        <w:t>additional feature</w:t>
      </w:r>
      <w:r w:rsidR="000A40E3">
        <w:rPr>
          <w:b/>
          <w:bCs/>
          <w:color w:val="222222"/>
        </w:rPr>
        <w:t xml:space="preserve"> for Retake</w:t>
      </w:r>
      <w:r w:rsidRPr="5921F210">
        <w:rPr>
          <w:b/>
          <w:bCs/>
          <w:color w:val="222222"/>
        </w:rPr>
        <w:t>:</w:t>
      </w:r>
    </w:p>
    <w:p w14:paraId="6B406B9F" w14:textId="49118D3B" w:rsidR="36A423C2" w:rsidRDefault="36A423C2" w:rsidP="5921F210">
      <w:pPr>
        <w:spacing w:line="257" w:lineRule="auto"/>
        <w:rPr>
          <w:color w:val="222222"/>
        </w:rPr>
      </w:pPr>
      <w:r w:rsidRPr="5921F210">
        <w:rPr>
          <w:color w:val="222222"/>
        </w:rPr>
        <w:t>I made</w:t>
      </w:r>
      <w:r w:rsidR="40FE1404" w:rsidRPr="5921F210">
        <w:rPr>
          <w:color w:val="222222"/>
        </w:rPr>
        <w:t xml:space="preserve"> </w:t>
      </w:r>
      <w:r w:rsidR="44F2146E" w:rsidRPr="5921F210">
        <w:rPr>
          <w:color w:val="222222"/>
        </w:rPr>
        <w:t xml:space="preserve">a </w:t>
      </w:r>
      <w:r w:rsidR="40FE1404" w:rsidRPr="5921F210">
        <w:rPr>
          <w:color w:val="222222"/>
        </w:rPr>
        <w:t>new Employee type Incident Employee</w:t>
      </w:r>
      <w:r w:rsidR="588ED56A" w:rsidRPr="5921F210">
        <w:rPr>
          <w:color w:val="222222"/>
        </w:rPr>
        <w:t xml:space="preserve"> who can </w:t>
      </w:r>
      <w:r w:rsidR="23A753B7" w:rsidRPr="5921F210">
        <w:rPr>
          <w:color w:val="222222"/>
        </w:rPr>
        <w:t>manage tickets with new status “</w:t>
      </w:r>
      <w:proofErr w:type="spellStart"/>
      <w:r w:rsidR="23A753B7" w:rsidRPr="5921F210">
        <w:rPr>
          <w:color w:val="222222"/>
        </w:rPr>
        <w:t>SentToIncidentManagement</w:t>
      </w:r>
      <w:proofErr w:type="spellEnd"/>
      <w:r w:rsidR="23A753B7" w:rsidRPr="5921F210">
        <w:rPr>
          <w:color w:val="222222"/>
        </w:rPr>
        <w:t>”</w:t>
      </w:r>
      <w:r w:rsidR="3241D063" w:rsidRPr="5921F210">
        <w:rPr>
          <w:color w:val="222222"/>
        </w:rPr>
        <w:t xml:space="preserve"> and made improvements in </w:t>
      </w:r>
      <w:r w:rsidR="5BDB4312" w:rsidRPr="5921F210">
        <w:rPr>
          <w:color w:val="222222"/>
        </w:rPr>
        <w:t>permission</w:t>
      </w:r>
      <w:r w:rsidR="3241D063" w:rsidRPr="5921F210">
        <w:rPr>
          <w:color w:val="222222"/>
        </w:rPr>
        <w:t xml:space="preserve"> of </w:t>
      </w:r>
      <w:r w:rsidR="10876058" w:rsidRPr="5921F210">
        <w:rPr>
          <w:color w:val="222222"/>
        </w:rPr>
        <w:t xml:space="preserve">reading and editing </w:t>
      </w:r>
      <w:r w:rsidR="3241D063" w:rsidRPr="5921F210">
        <w:rPr>
          <w:color w:val="222222"/>
        </w:rPr>
        <w:t>information between user types</w:t>
      </w:r>
      <w:r w:rsidR="23A753B7" w:rsidRPr="5921F210">
        <w:rPr>
          <w:color w:val="222222"/>
        </w:rPr>
        <w:t>.</w:t>
      </w:r>
      <w:r w:rsidR="52538FAF" w:rsidRPr="5921F210">
        <w:rPr>
          <w:color w:val="222222"/>
        </w:rPr>
        <w:t xml:space="preserve"> For instance, </w:t>
      </w:r>
      <w:r w:rsidR="4C712B6D" w:rsidRPr="5921F210">
        <w:rPr>
          <w:color w:val="222222"/>
        </w:rPr>
        <w:t xml:space="preserve">a </w:t>
      </w:r>
      <w:r w:rsidR="5B9D6121" w:rsidRPr="5921F210">
        <w:rPr>
          <w:color w:val="222222"/>
        </w:rPr>
        <w:t>S</w:t>
      </w:r>
      <w:r w:rsidR="4C712B6D" w:rsidRPr="5921F210">
        <w:rPr>
          <w:color w:val="222222"/>
        </w:rPr>
        <w:t>ervice</w:t>
      </w:r>
      <w:r w:rsidR="52538FAF" w:rsidRPr="5921F210">
        <w:rPr>
          <w:color w:val="222222"/>
        </w:rPr>
        <w:t xml:space="preserve"> </w:t>
      </w:r>
      <w:r w:rsidR="64AEA30B" w:rsidRPr="5921F210">
        <w:rPr>
          <w:color w:val="222222"/>
        </w:rPr>
        <w:t>D</w:t>
      </w:r>
      <w:r w:rsidR="52538FAF" w:rsidRPr="5921F210">
        <w:rPr>
          <w:color w:val="222222"/>
        </w:rPr>
        <w:t xml:space="preserve">esk </w:t>
      </w:r>
      <w:r w:rsidR="5C230E15" w:rsidRPr="5921F210">
        <w:rPr>
          <w:color w:val="222222"/>
        </w:rPr>
        <w:t>E</w:t>
      </w:r>
      <w:r w:rsidR="52538FAF" w:rsidRPr="5921F210">
        <w:rPr>
          <w:color w:val="222222"/>
        </w:rPr>
        <w:t xml:space="preserve">mployee </w:t>
      </w:r>
      <w:r w:rsidR="3EAD2115" w:rsidRPr="5921F210">
        <w:rPr>
          <w:color w:val="222222"/>
        </w:rPr>
        <w:t>understands</w:t>
      </w:r>
      <w:r w:rsidR="52538FAF" w:rsidRPr="5921F210">
        <w:rPr>
          <w:color w:val="222222"/>
        </w:rPr>
        <w:t xml:space="preserve"> that he cannot resolve an incident, so he </w:t>
      </w:r>
      <w:r w:rsidR="26890AC4" w:rsidRPr="5921F210">
        <w:rPr>
          <w:color w:val="222222"/>
        </w:rPr>
        <w:t>sends</w:t>
      </w:r>
      <w:r w:rsidR="52538FAF" w:rsidRPr="5921F210">
        <w:rPr>
          <w:color w:val="222222"/>
        </w:rPr>
        <w:t xml:space="preserve"> </w:t>
      </w:r>
      <w:r w:rsidR="62CA3C8A" w:rsidRPr="5921F210">
        <w:rPr>
          <w:color w:val="222222"/>
        </w:rPr>
        <w:t>it to</w:t>
      </w:r>
      <w:r w:rsidR="52538FAF" w:rsidRPr="5921F210">
        <w:rPr>
          <w:color w:val="222222"/>
        </w:rPr>
        <w:t xml:space="preserve"> t</w:t>
      </w:r>
      <w:r w:rsidR="40969149" w:rsidRPr="5921F210">
        <w:rPr>
          <w:color w:val="222222"/>
        </w:rPr>
        <w:t xml:space="preserve">he </w:t>
      </w:r>
      <w:r w:rsidR="10B30B8C" w:rsidRPr="5921F210">
        <w:rPr>
          <w:color w:val="222222"/>
        </w:rPr>
        <w:t>I</w:t>
      </w:r>
      <w:r w:rsidR="40969149" w:rsidRPr="5921F210">
        <w:rPr>
          <w:color w:val="222222"/>
        </w:rPr>
        <w:t>ncident</w:t>
      </w:r>
      <w:r w:rsidR="52538FAF" w:rsidRPr="5921F210">
        <w:rPr>
          <w:color w:val="222222"/>
        </w:rPr>
        <w:t xml:space="preserve"> </w:t>
      </w:r>
      <w:r w:rsidR="27A1E222" w:rsidRPr="5921F210">
        <w:rPr>
          <w:color w:val="222222"/>
        </w:rPr>
        <w:t>M</w:t>
      </w:r>
      <w:r w:rsidR="333691A9" w:rsidRPr="5921F210">
        <w:rPr>
          <w:color w:val="222222"/>
        </w:rPr>
        <w:t>anagement</w:t>
      </w:r>
      <w:r w:rsidR="52538FAF" w:rsidRPr="5921F210">
        <w:rPr>
          <w:color w:val="222222"/>
        </w:rPr>
        <w:t xml:space="preserve"> </w:t>
      </w:r>
      <w:r w:rsidR="70A6073B" w:rsidRPr="5921F210">
        <w:rPr>
          <w:color w:val="222222"/>
        </w:rPr>
        <w:t>D</w:t>
      </w:r>
      <w:r w:rsidR="52538FAF" w:rsidRPr="5921F210">
        <w:rPr>
          <w:color w:val="222222"/>
        </w:rPr>
        <w:t>epartment.</w:t>
      </w:r>
      <w:r w:rsidR="3B484007" w:rsidRPr="5921F210">
        <w:rPr>
          <w:color w:val="222222"/>
        </w:rPr>
        <w:t xml:space="preserve"> </w:t>
      </w:r>
      <w:r w:rsidR="402748FC" w:rsidRPr="5921F210">
        <w:rPr>
          <w:color w:val="222222"/>
        </w:rPr>
        <w:t xml:space="preserve">This reflects on the results of the statistics on the dashboard screen. When logged user is </w:t>
      </w:r>
      <w:r w:rsidR="52D6DA06" w:rsidRPr="5921F210">
        <w:rPr>
          <w:color w:val="222222"/>
        </w:rPr>
        <w:t xml:space="preserve">Incident Employee on the ticket view screen, he sees only tickets with </w:t>
      </w:r>
      <w:r w:rsidR="5E1EA0C6" w:rsidRPr="5921F210">
        <w:rPr>
          <w:color w:val="222222"/>
        </w:rPr>
        <w:t>status “</w:t>
      </w:r>
      <w:proofErr w:type="spellStart"/>
      <w:r w:rsidR="5E1EA0C6" w:rsidRPr="5921F210">
        <w:rPr>
          <w:color w:val="222222"/>
        </w:rPr>
        <w:t>SentToIncidentManagement</w:t>
      </w:r>
      <w:proofErr w:type="spellEnd"/>
      <w:r w:rsidR="5E1EA0C6" w:rsidRPr="5921F210">
        <w:rPr>
          <w:color w:val="222222"/>
        </w:rPr>
        <w:t>” and no others</w:t>
      </w:r>
      <w:r w:rsidR="0B995AF6" w:rsidRPr="5921F210">
        <w:rPr>
          <w:color w:val="222222"/>
        </w:rPr>
        <w:t xml:space="preserve">. </w:t>
      </w:r>
      <w:r w:rsidR="7C15F890" w:rsidRPr="5921F210">
        <w:rPr>
          <w:color w:val="222222"/>
        </w:rPr>
        <w:t xml:space="preserve">The ticket </w:t>
      </w:r>
      <w:r w:rsidR="0CCB9D37" w:rsidRPr="5921F210">
        <w:rPr>
          <w:color w:val="222222"/>
        </w:rPr>
        <w:t xml:space="preserve">can get this status when service employee </w:t>
      </w:r>
      <w:r w:rsidR="38C0F15E" w:rsidRPr="5921F210">
        <w:rPr>
          <w:color w:val="222222"/>
        </w:rPr>
        <w:t>edits</w:t>
      </w:r>
      <w:r w:rsidR="0CCB9D37" w:rsidRPr="5921F210">
        <w:rPr>
          <w:color w:val="222222"/>
        </w:rPr>
        <w:t xml:space="preserve"> ticket</w:t>
      </w:r>
      <w:r w:rsidR="15BE42CC" w:rsidRPr="5921F210">
        <w:rPr>
          <w:color w:val="222222"/>
        </w:rPr>
        <w:t xml:space="preserve"> information.</w:t>
      </w:r>
      <w:r w:rsidR="25A13226" w:rsidRPr="5921F210">
        <w:rPr>
          <w:color w:val="222222"/>
        </w:rPr>
        <w:t xml:space="preserve"> After that Service Employee can only edit Incident Type and Description but not Status, Priority and Deadline</w:t>
      </w:r>
      <w:r w:rsidR="326E5EEE" w:rsidRPr="5921F210">
        <w:rPr>
          <w:color w:val="222222"/>
        </w:rPr>
        <w:t xml:space="preserve"> and only Incident Employee can adjust ticket information</w:t>
      </w:r>
      <w:r w:rsidR="3F247416" w:rsidRPr="5921F210">
        <w:rPr>
          <w:color w:val="222222"/>
        </w:rPr>
        <w:t>, however, Incident Employee cannot create new</w:t>
      </w:r>
      <w:r w:rsidR="75675660" w:rsidRPr="5921F210">
        <w:rPr>
          <w:color w:val="222222"/>
        </w:rPr>
        <w:t xml:space="preserve"> employees. </w:t>
      </w:r>
      <w:r w:rsidR="73B254A9" w:rsidRPr="5921F210">
        <w:rPr>
          <w:color w:val="222222"/>
        </w:rPr>
        <w:t xml:space="preserve">Moreover, </w:t>
      </w:r>
      <w:r w:rsidR="6A9588A8" w:rsidRPr="5921F210">
        <w:rPr>
          <w:color w:val="222222"/>
        </w:rPr>
        <w:t>in the previous version</w:t>
      </w:r>
      <w:r w:rsidR="75675660" w:rsidRPr="5921F210">
        <w:rPr>
          <w:color w:val="222222"/>
        </w:rPr>
        <w:t xml:space="preserve"> </w:t>
      </w:r>
      <w:r w:rsidR="60AD3213" w:rsidRPr="5921F210">
        <w:rPr>
          <w:color w:val="222222"/>
        </w:rPr>
        <w:t>the general</w:t>
      </w:r>
      <w:r w:rsidR="75675660" w:rsidRPr="5921F210">
        <w:rPr>
          <w:color w:val="222222"/>
        </w:rPr>
        <w:t xml:space="preserve"> Employee </w:t>
      </w:r>
      <w:r w:rsidR="0FD3DB76" w:rsidRPr="5921F210">
        <w:rPr>
          <w:color w:val="222222"/>
        </w:rPr>
        <w:t>could</w:t>
      </w:r>
      <w:r w:rsidR="75675660" w:rsidRPr="5921F210">
        <w:rPr>
          <w:color w:val="222222"/>
        </w:rPr>
        <w:t xml:space="preserve"> not edit </w:t>
      </w:r>
      <w:r w:rsidR="0816E76B" w:rsidRPr="5921F210">
        <w:rPr>
          <w:color w:val="222222"/>
        </w:rPr>
        <w:t>ticket</w:t>
      </w:r>
      <w:r w:rsidR="121DFF11" w:rsidRPr="5921F210">
        <w:rPr>
          <w:color w:val="222222"/>
        </w:rPr>
        <w:t>s</w:t>
      </w:r>
      <w:r w:rsidR="0816E76B" w:rsidRPr="5921F210">
        <w:rPr>
          <w:color w:val="222222"/>
        </w:rPr>
        <w:t>, however now he is able to change Incident type and Description</w:t>
      </w:r>
      <w:r w:rsidR="019D8B32" w:rsidRPr="5921F210">
        <w:rPr>
          <w:color w:val="222222"/>
        </w:rPr>
        <w:t>.</w:t>
      </w:r>
    </w:p>
    <w:p w14:paraId="2E250682" w14:textId="1A1E0E53" w:rsidR="6D236D6E" w:rsidRDefault="6D236D6E" w:rsidP="5921F210">
      <w:pPr>
        <w:spacing w:line="257" w:lineRule="auto"/>
        <w:rPr>
          <w:b/>
          <w:bCs/>
          <w:color w:val="222222"/>
        </w:rPr>
      </w:pPr>
      <w:r w:rsidRPr="5921F210">
        <w:rPr>
          <w:b/>
          <w:bCs/>
          <w:color w:val="222222"/>
        </w:rPr>
        <w:t xml:space="preserve">In </w:t>
      </w:r>
      <w:proofErr w:type="spellStart"/>
      <w:r w:rsidRPr="5921F210">
        <w:rPr>
          <w:b/>
          <w:bCs/>
          <w:color w:val="222222"/>
        </w:rPr>
        <w:t>UserInterface</w:t>
      </w:r>
      <w:proofErr w:type="spellEnd"/>
      <w:r w:rsidRPr="5921F210">
        <w:rPr>
          <w:b/>
          <w:bCs/>
          <w:color w:val="222222"/>
        </w:rPr>
        <w:t xml:space="preserve"> class:</w:t>
      </w:r>
    </w:p>
    <w:p w14:paraId="6A235526" w14:textId="57DBF133" w:rsidR="6D236D6E" w:rsidRDefault="6D236D6E" w:rsidP="5921F210">
      <w:pPr>
        <w:spacing w:line="257" w:lineRule="auto"/>
        <w:rPr>
          <w:color w:val="222222"/>
        </w:rPr>
      </w:pPr>
      <w:proofErr w:type="spellStart"/>
      <w:r w:rsidRPr="5921F210">
        <w:rPr>
          <w:color w:val="222222"/>
        </w:rPr>
        <w:t>LoadAndUpdateView</w:t>
      </w:r>
      <w:proofErr w:type="spellEnd"/>
      <w:r w:rsidRPr="5921F210">
        <w:rPr>
          <w:color w:val="222222"/>
        </w:rPr>
        <w:t xml:space="preserve">() </w:t>
      </w:r>
      <w:r w:rsidR="2BC852A0" w:rsidRPr="5921F210">
        <w:rPr>
          <w:color w:val="222222"/>
        </w:rPr>
        <w:t xml:space="preserve">and </w:t>
      </w:r>
      <w:proofErr w:type="spellStart"/>
      <w:r w:rsidR="2BC852A0" w:rsidRPr="5921F210">
        <w:rPr>
          <w:color w:val="222222"/>
        </w:rPr>
        <w:t>ticketView_DoubleClick</w:t>
      </w:r>
      <w:proofErr w:type="spellEnd"/>
      <w:r w:rsidR="064043DB" w:rsidRPr="5921F210">
        <w:rPr>
          <w:color w:val="222222"/>
        </w:rPr>
        <w:t>(</w:t>
      </w:r>
      <w:r w:rsidR="5DE274DF" w:rsidRPr="5921F210">
        <w:rPr>
          <w:color w:val="222222"/>
        </w:rPr>
        <w:t>) methods were</w:t>
      </w:r>
      <w:r w:rsidRPr="5921F210">
        <w:rPr>
          <w:color w:val="222222"/>
        </w:rPr>
        <w:t xml:space="preserve"> </w:t>
      </w:r>
      <w:r w:rsidR="3BA35826" w:rsidRPr="5921F210">
        <w:rPr>
          <w:color w:val="222222"/>
        </w:rPr>
        <w:t>adjusted</w:t>
      </w:r>
      <w:r w:rsidRPr="5921F210">
        <w:rPr>
          <w:color w:val="222222"/>
        </w:rPr>
        <w:t xml:space="preserve">; </w:t>
      </w:r>
      <w:proofErr w:type="spellStart"/>
      <w:r w:rsidRPr="5921F210">
        <w:rPr>
          <w:color w:val="222222"/>
        </w:rPr>
        <w:t>DisplayTicketBasedOnUserType</w:t>
      </w:r>
      <w:proofErr w:type="spellEnd"/>
      <w:r w:rsidRPr="5921F210">
        <w:rPr>
          <w:color w:val="222222"/>
        </w:rPr>
        <w:t>(List&lt;Ticket&gt; tickets) was made</w:t>
      </w:r>
      <w:r w:rsidR="250C1EC9" w:rsidRPr="5921F210">
        <w:rPr>
          <w:color w:val="222222"/>
        </w:rPr>
        <w:t>.</w:t>
      </w:r>
    </w:p>
    <w:p w14:paraId="667F1424" w14:textId="74D371D8" w:rsidR="5921F210" w:rsidRDefault="5921F210" w:rsidP="5921F210">
      <w:pPr>
        <w:spacing w:line="257" w:lineRule="auto"/>
        <w:rPr>
          <w:color w:val="222222"/>
        </w:rPr>
      </w:pPr>
    </w:p>
    <w:p w14:paraId="7B7935BF" w14:textId="1034DF91" w:rsidR="6202004D" w:rsidRDefault="6202004D" w:rsidP="5921F210">
      <w:pPr>
        <w:spacing w:line="257" w:lineRule="auto"/>
        <w:rPr>
          <w:b/>
          <w:bCs/>
          <w:color w:val="222222"/>
        </w:rPr>
      </w:pPr>
      <w:r w:rsidRPr="5921F210">
        <w:rPr>
          <w:b/>
          <w:bCs/>
          <w:color w:val="222222"/>
        </w:rPr>
        <w:t xml:space="preserve">In </w:t>
      </w:r>
      <w:proofErr w:type="spellStart"/>
      <w:r w:rsidRPr="5921F210">
        <w:rPr>
          <w:b/>
          <w:bCs/>
          <w:color w:val="222222"/>
        </w:rPr>
        <w:t>ChangeTicketView</w:t>
      </w:r>
      <w:proofErr w:type="spellEnd"/>
      <w:r w:rsidRPr="5921F210">
        <w:rPr>
          <w:b/>
          <w:bCs/>
          <w:color w:val="222222"/>
        </w:rPr>
        <w:t xml:space="preserve"> class:</w:t>
      </w:r>
    </w:p>
    <w:p w14:paraId="0C9727AC" w14:textId="3F594A75" w:rsidR="6202004D" w:rsidRDefault="6202004D" w:rsidP="5921F210">
      <w:pPr>
        <w:spacing w:line="257" w:lineRule="auto"/>
        <w:rPr>
          <w:color w:val="222222"/>
        </w:rPr>
      </w:pPr>
      <w:r w:rsidRPr="5921F210">
        <w:rPr>
          <w:color w:val="222222"/>
        </w:rPr>
        <w:t xml:space="preserve">Two new fields were added: </w:t>
      </w:r>
    </w:p>
    <w:p w14:paraId="16E01DE9" w14:textId="7BB23701" w:rsidR="6202004D" w:rsidRDefault="6202004D" w:rsidP="5921F210">
      <w:pPr>
        <w:spacing w:line="257" w:lineRule="auto"/>
        <w:rPr>
          <w:color w:val="222222"/>
        </w:rPr>
      </w:pPr>
      <w:r w:rsidRPr="5921F210">
        <w:rPr>
          <w:color w:val="222222"/>
        </w:rPr>
        <w:t xml:space="preserve">private UserType </w:t>
      </w:r>
      <w:proofErr w:type="spellStart"/>
      <w:r w:rsidRPr="5921F210">
        <w:rPr>
          <w:color w:val="222222"/>
        </w:rPr>
        <w:t>currentUserType</w:t>
      </w:r>
      <w:proofErr w:type="spellEnd"/>
      <w:r w:rsidRPr="5921F210">
        <w:rPr>
          <w:color w:val="222222"/>
        </w:rPr>
        <w:t xml:space="preserve"> </w:t>
      </w:r>
    </w:p>
    <w:p w14:paraId="3EBF0AB9" w14:textId="6DC774D5" w:rsidR="6202004D" w:rsidRDefault="6202004D" w:rsidP="5921F210">
      <w:pPr>
        <w:spacing w:line="257" w:lineRule="auto"/>
        <w:rPr>
          <w:color w:val="222222"/>
        </w:rPr>
      </w:pPr>
      <w:r w:rsidRPr="5921F210">
        <w:rPr>
          <w:color w:val="222222"/>
        </w:rPr>
        <w:t xml:space="preserve">private bool </w:t>
      </w:r>
      <w:proofErr w:type="spellStart"/>
      <w:r w:rsidRPr="5921F210">
        <w:rPr>
          <w:color w:val="222222"/>
        </w:rPr>
        <w:t>canChangeDeadlineStatusPriority</w:t>
      </w:r>
      <w:proofErr w:type="spellEnd"/>
      <w:r w:rsidRPr="5921F210">
        <w:rPr>
          <w:color w:val="222222"/>
        </w:rPr>
        <w:t>;</w:t>
      </w:r>
    </w:p>
    <w:p w14:paraId="7AEEEBCC" w14:textId="0E733416" w:rsidR="6202004D" w:rsidRDefault="6202004D" w:rsidP="5921F210">
      <w:pPr>
        <w:spacing w:line="257" w:lineRule="auto"/>
        <w:rPr>
          <w:color w:val="222222"/>
        </w:rPr>
      </w:pPr>
      <w:r w:rsidRPr="5921F210">
        <w:rPr>
          <w:color w:val="222222"/>
        </w:rPr>
        <w:lastRenderedPageBreak/>
        <w:t xml:space="preserve">The constructor was adjusted and methods </w:t>
      </w:r>
      <w:proofErr w:type="spellStart"/>
      <w:r w:rsidRPr="5921F210">
        <w:rPr>
          <w:color w:val="222222"/>
        </w:rPr>
        <w:t>ConfigureControlsBasedOnUserType</w:t>
      </w:r>
      <w:proofErr w:type="spellEnd"/>
      <w:r w:rsidRPr="5921F210">
        <w:rPr>
          <w:color w:val="222222"/>
        </w:rPr>
        <w:t xml:space="preserve">() and </w:t>
      </w:r>
      <w:proofErr w:type="spellStart"/>
      <w:r w:rsidRPr="5921F210">
        <w:rPr>
          <w:color w:val="222222"/>
        </w:rPr>
        <w:t>CanChangeDeadlineStatusPriority</w:t>
      </w:r>
      <w:proofErr w:type="spellEnd"/>
      <w:r w:rsidRPr="5921F210">
        <w:rPr>
          <w:color w:val="222222"/>
        </w:rPr>
        <w:t>(Ticket ticket) were made.</w:t>
      </w:r>
      <w:r w:rsidR="4F1FCCEF" w:rsidRPr="5921F210">
        <w:rPr>
          <w:color w:val="222222"/>
        </w:rPr>
        <w:t xml:space="preserve"> </w:t>
      </w:r>
      <w:proofErr w:type="spellStart"/>
      <w:r w:rsidR="4F1FCCEF" w:rsidRPr="5921F210">
        <w:rPr>
          <w:color w:val="222222"/>
        </w:rPr>
        <w:t>ConfigureControlsBasedOnUserType</w:t>
      </w:r>
      <w:proofErr w:type="spellEnd"/>
      <w:r w:rsidR="4F1FCCEF" w:rsidRPr="5921F210">
        <w:rPr>
          <w:color w:val="222222"/>
        </w:rPr>
        <w:t>() method limits the editing ticket</w:t>
      </w:r>
      <w:r w:rsidR="68E9C22E" w:rsidRPr="5921F210">
        <w:rPr>
          <w:color w:val="222222"/>
        </w:rPr>
        <w:t xml:space="preserve"> based on its status</w:t>
      </w:r>
      <w:r w:rsidR="4F1FCCEF" w:rsidRPr="5921F210">
        <w:rPr>
          <w:color w:val="222222"/>
        </w:rPr>
        <w:t xml:space="preserve">, while </w:t>
      </w:r>
      <w:proofErr w:type="spellStart"/>
      <w:r w:rsidR="15E04A3C" w:rsidRPr="5921F210">
        <w:rPr>
          <w:color w:val="222222"/>
        </w:rPr>
        <w:t>CanChangeDeadlineStatusPriority</w:t>
      </w:r>
      <w:proofErr w:type="spellEnd"/>
      <w:r w:rsidR="15E04A3C" w:rsidRPr="5921F210">
        <w:rPr>
          <w:color w:val="222222"/>
        </w:rPr>
        <w:t>(Ticket ticket) is a bool method that is used to determine the status of the ticket.</w:t>
      </w:r>
    </w:p>
    <w:p w14:paraId="15B4BFDC" w14:textId="5F73EC6B" w:rsidR="54423BF8" w:rsidRDefault="54423BF8" w:rsidP="5921F210">
      <w:pPr>
        <w:spacing w:line="257" w:lineRule="auto"/>
        <w:rPr>
          <w:color w:val="222222"/>
        </w:rPr>
      </w:pPr>
      <w:r w:rsidRPr="5921F210">
        <w:rPr>
          <w:b/>
          <w:bCs/>
          <w:color w:val="222222"/>
        </w:rPr>
        <w:t xml:space="preserve">In </w:t>
      </w:r>
      <w:proofErr w:type="spellStart"/>
      <w:r w:rsidRPr="5921F210">
        <w:rPr>
          <w:b/>
          <w:bCs/>
          <w:color w:val="222222"/>
        </w:rPr>
        <w:t>TicketDAO</w:t>
      </w:r>
      <w:proofErr w:type="spellEnd"/>
      <w:r w:rsidRPr="5921F210">
        <w:rPr>
          <w:b/>
          <w:bCs/>
          <w:color w:val="222222"/>
        </w:rPr>
        <w:t xml:space="preserve"> class the same queries are used for </w:t>
      </w:r>
      <w:proofErr w:type="spellStart"/>
      <w:r w:rsidRPr="5921F210">
        <w:rPr>
          <w:b/>
          <w:bCs/>
          <w:color w:val="222222"/>
        </w:rPr>
        <w:t>listview</w:t>
      </w:r>
      <w:proofErr w:type="spellEnd"/>
      <w:r w:rsidRPr="5921F210">
        <w:rPr>
          <w:b/>
          <w:bCs/>
          <w:color w:val="222222"/>
        </w:rPr>
        <w:t xml:space="preserve"> of Incident Employee</w:t>
      </w:r>
      <w:r w:rsidRPr="5921F210">
        <w:rPr>
          <w:color w:val="222222"/>
        </w:rPr>
        <w:t>.</w:t>
      </w:r>
      <w:r w:rsidR="5AA8D25C" w:rsidRPr="5921F210">
        <w:rPr>
          <w:color w:val="222222"/>
        </w:rPr>
        <w:t xml:space="preserve"> </w:t>
      </w:r>
      <w:r w:rsidR="5AA8D25C" w:rsidRPr="5921F210">
        <w:rPr>
          <w:b/>
          <w:bCs/>
          <w:color w:val="222222"/>
        </w:rPr>
        <w:t xml:space="preserve">Sorting </w:t>
      </w:r>
      <w:r w:rsidR="5AA8D25C" w:rsidRPr="5921F210">
        <w:rPr>
          <w:color w:val="222222"/>
        </w:rPr>
        <w:t xml:space="preserve">of tickets happen </w:t>
      </w:r>
      <w:r w:rsidR="5AA8D25C" w:rsidRPr="5921F210">
        <w:rPr>
          <w:b/>
          <w:bCs/>
          <w:color w:val="222222"/>
        </w:rPr>
        <w:t>within DisplayTicketsForIncidentManagment(List&lt;Ticket&gt; tickets)</w:t>
      </w:r>
      <w:r w:rsidR="5AA8D25C" w:rsidRPr="5921F210">
        <w:rPr>
          <w:color w:val="222222"/>
        </w:rPr>
        <w:t xml:space="preserve"> method in </w:t>
      </w:r>
      <w:proofErr w:type="spellStart"/>
      <w:r w:rsidR="5AA8D25C" w:rsidRPr="5921F210">
        <w:rPr>
          <w:b/>
          <w:bCs/>
          <w:color w:val="222222"/>
        </w:rPr>
        <w:t>TicketView</w:t>
      </w:r>
      <w:proofErr w:type="spellEnd"/>
      <w:r w:rsidR="5AA8D25C" w:rsidRPr="5921F210">
        <w:rPr>
          <w:b/>
          <w:bCs/>
          <w:color w:val="222222"/>
        </w:rPr>
        <w:t xml:space="preserve"> class</w:t>
      </w:r>
      <w:r w:rsidR="2BE7DF20" w:rsidRPr="5921F210">
        <w:rPr>
          <w:b/>
          <w:bCs/>
          <w:color w:val="222222"/>
        </w:rPr>
        <w:t>.</w:t>
      </w:r>
    </w:p>
    <w:p w14:paraId="5CA6820F" w14:textId="7AF4CBDD" w:rsidR="2BE7DF20" w:rsidRDefault="2BE7DF20" w:rsidP="5921F210">
      <w:pPr>
        <w:spacing w:line="257" w:lineRule="auto"/>
        <w:rPr>
          <w:color w:val="222222"/>
        </w:rPr>
      </w:pPr>
      <w:r w:rsidRPr="5921F210">
        <w:rPr>
          <w:b/>
          <w:bCs/>
          <w:color w:val="222222"/>
        </w:rPr>
        <w:t xml:space="preserve">To reduce the duplicate code in </w:t>
      </w:r>
      <w:proofErr w:type="spellStart"/>
      <w:r w:rsidRPr="5921F210">
        <w:rPr>
          <w:b/>
          <w:bCs/>
          <w:color w:val="222222"/>
        </w:rPr>
        <w:t>TicketView</w:t>
      </w:r>
      <w:proofErr w:type="spellEnd"/>
      <w:r w:rsidRPr="5921F210">
        <w:rPr>
          <w:b/>
          <w:bCs/>
          <w:color w:val="222222"/>
        </w:rPr>
        <w:t xml:space="preserve"> class </w:t>
      </w:r>
      <w:proofErr w:type="spellStart"/>
      <w:r w:rsidRPr="5921F210">
        <w:rPr>
          <w:color w:val="222222"/>
        </w:rPr>
        <w:t>DisplayTickets</w:t>
      </w:r>
      <w:proofErr w:type="spellEnd"/>
      <w:r w:rsidRPr="5921F210">
        <w:rPr>
          <w:color w:val="222222"/>
        </w:rPr>
        <w:t xml:space="preserve">(List&lt;Ticket&gt; tickets) was adjusted and private </w:t>
      </w:r>
      <w:proofErr w:type="spellStart"/>
      <w:r w:rsidRPr="5921F210">
        <w:rPr>
          <w:color w:val="222222"/>
        </w:rPr>
        <w:t>ListViewItem</w:t>
      </w:r>
      <w:proofErr w:type="spellEnd"/>
      <w:r w:rsidRPr="5921F210">
        <w:rPr>
          <w:color w:val="222222"/>
        </w:rPr>
        <w:t xml:space="preserve"> </w:t>
      </w:r>
      <w:proofErr w:type="spellStart"/>
      <w:r w:rsidRPr="5921F210">
        <w:rPr>
          <w:color w:val="222222"/>
        </w:rPr>
        <w:t>CreateTicketListViewItem</w:t>
      </w:r>
      <w:proofErr w:type="spellEnd"/>
      <w:r w:rsidRPr="5921F210">
        <w:rPr>
          <w:color w:val="222222"/>
        </w:rPr>
        <w:t>(Ticket ticket) me</w:t>
      </w:r>
      <w:r w:rsidR="24957E4E" w:rsidRPr="5921F210">
        <w:rPr>
          <w:color w:val="222222"/>
        </w:rPr>
        <w:t>thod was made.</w:t>
      </w:r>
    </w:p>
    <w:p w14:paraId="159CBA5D" w14:textId="7EAECE13" w:rsidR="24957E4E" w:rsidRDefault="24957E4E">
      <w:r>
        <w:t xml:space="preserve">Also, in </w:t>
      </w:r>
      <w:proofErr w:type="spellStart"/>
      <w:r>
        <w:t>TicketView</w:t>
      </w:r>
      <w:proofErr w:type="spellEnd"/>
      <w:r>
        <w:t xml:space="preserve"> class </w:t>
      </w:r>
      <w:proofErr w:type="spellStart"/>
      <w:r>
        <w:t>Colours</w:t>
      </w:r>
      <w:proofErr w:type="spellEnd"/>
      <w:r>
        <w:t xml:space="preserve"> method was adjusted to highlight new type of tickets, and the </w:t>
      </w:r>
      <w:proofErr w:type="spellStart"/>
      <w:r>
        <w:t>PiChartTickets</w:t>
      </w:r>
      <w:proofErr w:type="spellEnd"/>
      <w:r>
        <w:t xml:space="preserve"> method was changed </w:t>
      </w:r>
      <w:r w:rsidR="0D7AB5F0">
        <w:t>for opportunity to see new statistic information.</w:t>
      </w:r>
    </w:p>
    <w:p w14:paraId="4BF9E4D6" w14:textId="77777777" w:rsidR="000A40E3" w:rsidRDefault="000A40E3"/>
    <w:p w14:paraId="0CD0CE93" w14:textId="77777777" w:rsidR="000A40E3" w:rsidRDefault="000A40E3" w:rsidP="000A40E3">
      <w:pPr>
        <w:spacing w:line="257" w:lineRule="auto"/>
        <w:rPr>
          <w:b/>
          <w:bCs/>
          <w:color w:val="222222"/>
        </w:rPr>
      </w:pPr>
      <w:r>
        <w:rPr>
          <w:b/>
          <w:bCs/>
          <w:color w:val="222222"/>
        </w:rPr>
        <w:t xml:space="preserve">Adjustments made on </w:t>
      </w:r>
      <w:proofErr w:type="spellStart"/>
      <w:r>
        <w:rPr>
          <w:b/>
          <w:bCs/>
          <w:color w:val="222222"/>
        </w:rPr>
        <w:t>FinalRetake</w:t>
      </w:r>
      <w:proofErr w:type="spellEnd"/>
      <w:r>
        <w:rPr>
          <w:b/>
          <w:bCs/>
          <w:color w:val="222222"/>
        </w:rPr>
        <w:t xml:space="preserve"> branch.</w:t>
      </w:r>
    </w:p>
    <w:p w14:paraId="6682616D" w14:textId="77777777" w:rsidR="000A40E3" w:rsidRDefault="000A40E3"/>
    <w:p w14:paraId="6517A143" w14:textId="254D9E0D" w:rsidR="08897B13" w:rsidRDefault="08897B13" w:rsidP="08897B13"/>
    <w:p w14:paraId="76341565" w14:textId="1E0B9540" w:rsidR="00536146" w:rsidRDefault="003B5FFA" w:rsidP="00536146">
      <w:pPr>
        <w:pStyle w:val="Heading1"/>
        <w:numPr>
          <w:ilvl w:val="0"/>
          <w:numId w:val="6"/>
        </w:numPr>
      </w:pPr>
      <w:bookmarkStart w:id="3" w:name="_Toc150625073"/>
      <w:r>
        <w:t>Contribution from Maike</w:t>
      </w:r>
      <w:bookmarkEnd w:id="3"/>
      <w:r w:rsidR="00536146">
        <w:t xml:space="preserve"> </w:t>
      </w:r>
    </w:p>
    <w:p w14:paraId="6170B784" w14:textId="4A64B7FB" w:rsidR="00516761" w:rsidRDefault="00A6747A" w:rsidP="00A6747A">
      <w:pPr>
        <w:pStyle w:val="Heading2"/>
      </w:pPr>
      <w:bookmarkStart w:id="4" w:name="_Toc150625074"/>
      <w:r>
        <w:t>Rubric A</w:t>
      </w:r>
      <w:r w:rsidR="00CA4EA5">
        <w:t xml:space="preserve"> + J</w:t>
      </w:r>
      <w:bookmarkEnd w:id="4"/>
    </w:p>
    <w:p w14:paraId="37B07FF2" w14:textId="6ADE9CC9" w:rsidR="00A6747A" w:rsidRDefault="00A6747A" w:rsidP="00A6747A">
      <w:r>
        <w:t xml:space="preserve">I have </w:t>
      </w:r>
      <w:r w:rsidR="00313A29">
        <w:t>set up and filled the Ticket Collection in the MongoDB database.</w:t>
      </w:r>
    </w:p>
    <w:p w14:paraId="1E0BB267" w14:textId="784645FD" w:rsidR="008B5E33" w:rsidRDefault="005B780F" w:rsidP="005B780F">
      <w:pPr>
        <w:pStyle w:val="Heading2"/>
      </w:pPr>
      <w:bookmarkStart w:id="5" w:name="_Toc150625075"/>
      <w:r>
        <w:t>Rubric F</w:t>
      </w:r>
      <w:bookmarkEnd w:id="5"/>
    </w:p>
    <w:p w14:paraId="52DA1048" w14:textId="6D0092C2" w:rsidR="008349D3" w:rsidRPr="008349D3" w:rsidRDefault="008349D3" w:rsidP="008349D3">
      <w:r>
        <w:t>I f</w:t>
      </w:r>
      <w:r w:rsidRPr="008349D3">
        <w:t>ollowed the assignment's design as closely as possible for my parts.</w:t>
      </w:r>
    </w:p>
    <w:p w14:paraId="3528619C" w14:textId="58D925B1" w:rsidR="005603BB" w:rsidRDefault="005603BB" w:rsidP="005603BB">
      <w:pPr>
        <w:pStyle w:val="Heading2"/>
      </w:pPr>
      <w:bookmarkStart w:id="6" w:name="_Toc150625076"/>
      <w:r>
        <w:t>Rubric G</w:t>
      </w:r>
      <w:bookmarkEnd w:id="6"/>
    </w:p>
    <w:p w14:paraId="2CEB218B" w14:textId="77777777" w:rsidR="00F763E1" w:rsidRDefault="00F763E1" w:rsidP="08897B13">
      <w:pPr>
        <w:rPr>
          <w:szCs w:val="24"/>
        </w:rPr>
      </w:pPr>
      <w:r>
        <w:t>Enhanced the UI, making the toolbar more appealing and aesthetically pleasing.</w:t>
      </w:r>
    </w:p>
    <w:p w14:paraId="7FDADBEE" w14:textId="43FBC616" w:rsidR="00C12433" w:rsidRDefault="00C12433" w:rsidP="00C12433">
      <w:pPr>
        <w:pStyle w:val="Heading2"/>
      </w:pPr>
      <w:bookmarkStart w:id="7" w:name="_Toc150625077"/>
      <w:r>
        <w:t>Rubric H</w:t>
      </w:r>
      <w:bookmarkEnd w:id="7"/>
    </w:p>
    <w:p w14:paraId="0AAD9CF7" w14:textId="77777777" w:rsidR="00467BE6" w:rsidRDefault="00467BE6" w:rsidP="08897B13">
      <w:pPr>
        <w:rPr>
          <w:szCs w:val="24"/>
        </w:rPr>
      </w:pPr>
      <w:r>
        <w:t>I developed CRUD functionality for ServiceDesk employees, building upon Petros' existing ticket overview. This involved creating panels for ticket addition and updates, as well as implementing a delete button that appears when a ServiceDesk employee selects a ticket. I also wrote the necessary DAL layer methods, service layer, and UI components to support these features.</w:t>
      </w:r>
    </w:p>
    <w:p w14:paraId="032E24E2" w14:textId="5B41E9A7" w:rsidR="00B21B68" w:rsidRDefault="00B21B68" w:rsidP="00B21B68">
      <w:pPr>
        <w:pStyle w:val="Heading2"/>
      </w:pPr>
      <w:bookmarkStart w:id="8" w:name="_Toc150625078"/>
      <w:r>
        <w:t>Rubric I</w:t>
      </w:r>
      <w:bookmarkEnd w:id="8"/>
    </w:p>
    <w:p w14:paraId="6DFCD392" w14:textId="7FBBA3AF" w:rsidR="00B21B68" w:rsidRDefault="00332A16" w:rsidP="00C12433">
      <w:r>
        <w:t xml:space="preserve">I </w:t>
      </w:r>
      <w:r w:rsidR="00556247">
        <w:t>m</w:t>
      </w:r>
      <w:r w:rsidR="00556247" w:rsidRPr="00556247">
        <w:t xml:space="preserve">odified </w:t>
      </w:r>
      <w:r w:rsidR="00556247">
        <w:t xml:space="preserve">Petro’s </w:t>
      </w:r>
      <w:r w:rsidR="00556247" w:rsidRPr="00556247">
        <w:t>code to display all tickets for ServiceDesk employees.</w:t>
      </w:r>
    </w:p>
    <w:p w14:paraId="4EAE9509" w14:textId="111E5512" w:rsidR="000C3948" w:rsidRDefault="000C3948" w:rsidP="00CA4EA5">
      <w:pPr>
        <w:pStyle w:val="Heading2"/>
      </w:pPr>
      <w:bookmarkStart w:id="9" w:name="_Toc150625079"/>
      <w:r>
        <w:t xml:space="preserve">Rubric </w:t>
      </w:r>
      <w:r w:rsidR="00CA4EA5">
        <w:t>K</w:t>
      </w:r>
      <w:r w:rsidR="00EF0D8C">
        <w:t xml:space="preserve"> + L</w:t>
      </w:r>
      <w:bookmarkEnd w:id="9"/>
    </w:p>
    <w:p w14:paraId="28B439DC" w14:textId="68D84702" w:rsidR="00CB188F" w:rsidRDefault="009502BE" w:rsidP="00CB188F">
      <w:r>
        <w:t>The following were part of my contribution:</w:t>
      </w:r>
    </w:p>
    <w:p w14:paraId="498ED55D" w14:textId="5A36F866" w:rsidR="009502BE" w:rsidRDefault="009502BE" w:rsidP="009502BE">
      <w:pPr>
        <w:pStyle w:val="ListParagraph"/>
        <w:numPr>
          <w:ilvl w:val="0"/>
          <w:numId w:val="7"/>
        </w:numPr>
      </w:pPr>
      <w:r>
        <w:t>CRUD functionality for service desk employees</w:t>
      </w:r>
    </w:p>
    <w:p w14:paraId="16F2EF7E" w14:textId="544FF051" w:rsidR="009502BE" w:rsidRDefault="00B82850" w:rsidP="009502BE">
      <w:pPr>
        <w:pStyle w:val="ListParagraph"/>
        <w:numPr>
          <w:ilvl w:val="0"/>
          <w:numId w:val="7"/>
        </w:numPr>
      </w:pPr>
      <w:r>
        <w:lastRenderedPageBreak/>
        <w:t xml:space="preserve">Refactoring of </w:t>
      </w:r>
      <w:r w:rsidR="00AD62C4">
        <w:t>the switching between panels to avoid duplicate code</w:t>
      </w:r>
    </w:p>
    <w:p w14:paraId="7280BAC8" w14:textId="232B943D" w:rsidR="00AD62C4" w:rsidRDefault="00AD62C4" w:rsidP="009502BE">
      <w:pPr>
        <w:pStyle w:val="ListParagraph"/>
        <w:numPr>
          <w:ilvl w:val="0"/>
          <w:numId w:val="7"/>
        </w:numPr>
      </w:pPr>
      <w:r>
        <w:t xml:space="preserve">Improvement of </w:t>
      </w:r>
      <w:r w:rsidR="00A64D70">
        <w:t>menu strip</w:t>
      </w:r>
    </w:p>
    <w:p w14:paraId="0AA6C51E" w14:textId="6DE29B87" w:rsidR="003960D6" w:rsidRDefault="003960D6" w:rsidP="009502BE">
      <w:pPr>
        <w:pStyle w:val="ListParagraph"/>
        <w:numPr>
          <w:ilvl w:val="0"/>
          <w:numId w:val="7"/>
        </w:numPr>
      </w:pPr>
      <w:r>
        <w:t>Filling</w:t>
      </w:r>
      <w:r w:rsidR="008F7154">
        <w:t xml:space="preserve"> &amp; setting up</w:t>
      </w:r>
      <w:r>
        <w:t xml:space="preserve"> </w:t>
      </w:r>
      <w:r w:rsidR="008F7154">
        <w:t>ticket collection</w:t>
      </w:r>
    </w:p>
    <w:p w14:paraId="69E936DB" w14:textId="2247B382" w:rsidR="00D43D98" w:rsidRDefault="00D43D98" w:rsidP="005E7DDA">
      <w:pPr>
        <w:pStyle w:val="Heading2"/>
      </w:pPr>
      <w:bookmarkStart w:id="10" w:name="_Toc150625080"/>
      <w:r>
        <w:t>Rubric M</w:t>
      </w:r>
      <w:r w:rsidR="00CD1285">
        <w:t xml:space="preserve"> + N</w:t>
      </w:r>
      <w:bookmarkEnd w:id="10"/>
    </w:p>
    <w:p w14:paraId="6DC5090F" w14:textId="762ABFB2" w:rsidR="00D70730" w:rsidRPr="00CD1285" w:rsidRDefault="00D70730" w:rsidP="00D70730">
      <w:r>
        <w:t xml:space="preserve">This was the ERD I worked </w:t>
      </w:r>
      <w:bookmarkStart w:id="11" w:name="_Int_TL4tojmy"/>
      <w:r>
        <w:t>with,</w:t>
      </w:r>
      <w:bookmarkEnd w:id="11"/>
      <w:r>
        <w:t xml:space="preserve"> we chose not to embed the tickets inside of the employee as this could have resulted in hitting the maximum size of a document over time. We did not embed the employee inside of the ticket, as it is necessary to be able to access the employee object on its own. </w:t>
      </w:r>
    </w:p>
    <w:p w14:paraId="62583A64" w14:textId="4F416FAC" w:rsidR="00D70730" w:rsidRDefault="00D70730" w:rsidP="00D70730">
      <w:r w:rsidRPr="00C80506">
        <w:rPr>
          <w:noProof/>
        </w:rPr>
        <w:drawing>
          <wp:inline distT="0" distB="0" distL="0" distR="0" wp14:anchorId="1C65EE62" wp14:editId="02719CE0">
            <wp:extent cx="2405904" cy="1426845"/>
            <wp:effectExtent l="0" t="0" r="0" b="1905"/>
            <wp:docPr id="182096054" name="Picture 18209605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6054" name="Picture 1" descr="A screenshot of a graph&#10;&#10;Description automatically generated"/>
                    <pic:cNvPicPr/>
                  </pic:nvPicPr>
                  <pic:blipFill>
                    <a:blip r:embed="rId10"/>
                    <a:stretch>
                      <a:fillRect/>
                    </a:stretch>
                  </pic:blipFill>
                  <pic:spPr>
                    <a:xfrm>
                      <a:off x="0" y="0"/>
                      <a:ext cx="2405904" cy="1426845"/>
                    </a:xfrm>
                    <a:prstGeom prst="rect">
                      <a:avLst/>
                    </a:prstGeom>
                  </pic:spPr>
                </pic:pic>
              </a:graphicData>
            </a:graphic>
          </wp:inline>
        </w:drawing>
      </w:r>
    </w:p>
    <w:p w14:paraId="2532D424" w14:textId="63294CD2" w:rsidR="00CD1285" w:rsidRDefault="00D70730" w:rsidP="00CD1285">
      <w:r>
        <w:t xml:space="preserve">I decided to make a separate panel for editing </w:t>
      </w:r>
      <w:r w:rsidR="00B26EE1">
        <w:t xml:space="preserve">an existing ticket instead of </w:t>
      </w:r>
      <w:r w:rsidR="00694F16">
        <w:t xml:space="preserve">adding the functionality to the ticket overview. </w:t>
      </w:r>
      <w:r w:rsidR="00002722">
        <w:t>I mad</w:t>
      </w:r>
      <w:r w:rsidR="00AD75D7">
        <w:t xml:space="preserve">e that decision </w:t>
      </w:r>
      <w:r w:rsidR="007E2FA7">
        <w:t>because</w:t>
      </w:r>
      <w:r w:rsidR="00AD75D7">
        <w:t xml:space="preserve"> </w:t>
      </w:r>
      <w:r w:rsidR="007E2FA7">
        <w:t xml:space="preserve">the editing functionality would have overcrowded </w:t>
      </w:r>
      <w:r w:rsidR="00FC384E">
        <w:t>the overview panel</w:t>
      </w:r>
      <w:r w:rsidR="47DA9BB3">
        <w:t>,</w:t>
      </w:r>
      <w:r w:rsidR="00CD25CD">
        <w:t xml:space="preserve"> and it is </w:t>
      </w:r>
      <w:r w:rsidR="005E17FA">
        <w:t xml:space="preserve">cleaner and clearer this way. </w:t>
      </w:r>
      <w:r w:rsidR="002F7A89">
        <w:t xml:space="preserve">I left the delete button on the </w:t>
      </w:r>
      <w:r w:rsidR="007B1389">
        <w:t xml:space="preserve">overview panel to </w:t>
      </w:r>
      <w:r w:rsidR="001031B4">
        <w:t>make it easy and to avoid unnecessary clicks</w:t>
      </w:r>
      <w:r w:rsidR="003C2CEA">
        <w:t xml:space="preserve"> for the task.</w:t>
      </w:r>
      <w:r w:rsidR="00D840E5">
        <w:t xml:space="preserve"> </w:t>
      </w:r>
    </w:p>
    <w:p w14:paraId="6978DFD8" w14:textId="550CDF8E" w:rsidR="00A64D70" w:rsidRDefault="005E7DDA" w:rsidP="005E7DDA">
      <w:pPr>
        <w:pStyle w:val="Heading2"/>
      </w:pPr>
      <w:bookmarkStart w:id="12" w:name="_Toc150625081"/>
      <w:r>
        <w:t>Rubric O</w:t>
      </w:r>
      <w:bookmarkEnd w:id="12"/>
    </w:p>
    <w:p w14:paraId="6A779ABC" w14:textId="24F48E89" w:rsidR="005E7DDA" w:rsidRPr="005E7DDA" w:rsidRDefault="000B2398" w:rsidP="005E7DDA">
      <w:r>
        <w:t xml:space="preserve">For the additional functionality I chose to add </w:t>
      </w:r>
      <w:r w:rsidR="002256A9">
        <w:t xml:space="preserve">a </w:t>
      </w:r>
      <w:r w:rsidR="00805873">
        <w:t>search bar</w:t>
      </w:r>
      <w:r w:rsidR="002256A9">
        <w:t xml:space="preserve"> where users can search based on words that occur in the </w:t>
      </w:r>
      <w:r w:rsidR="00805873">
        <w:t>ticket subject and content. This also supports the use of AND OR search</w:t>
      </w:r>
      <w:r w:rsidR="00D43D98">
        <w:t xml:space="preserve"> and sorts the results with the most recent at the top of the list.</w:t>
      </w:r>
    </w:p>
    <w:p w14:paraId="4A6274DD" w14:textId="77777777" w:rsidR="00CA4EA5" w:rsidRPr="00CA4EA5" w:rsidRDefault="00CA4EA5" w:rsidP="00CA4EA5"/>
    <w:sectPr w:rsidR="00CA4EA5" w:rsidRPr="00CA4EA5" w:rsidSect="00CC609E">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F4068" w14:textId="77777777" w:rsidR="00750560" w:rsidRDefault="00750560">
      <w:pPr>
        <w:spacing w:after="0" w:line="240" w:lineRule="auto"/>
      </w:pPr>
      <w:r>
        <w:separator/>
      </w:r>
    </w:p>
  </w:endnote>
  <w:endnote w:type="continuationSeparator" w:id="0">
    <w:p w14:paraId="05D4D1F9" w14:textId="77777777" w:rsidR="00750560" w:rsidRDefault="00750560">
      <w:pPr>
        <w:spacing w:after="0" w:line="240" w:lineRule="auto"/>
      </w:pPr>
      <w:r>
        <w:continuationSeparator/>
      </w:r>
    </w:p>
  </w:endnote>
  <w:endnote w:type="continuationNotice" w:id="1">
    <w:p w14:paraId="0B1BA806" w14:textId="77777777" w:rsidR="00750560" w:rsidRDefault="007505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E25B12B" w14:paraId="5395F36A" w14:textId="77777777" w:rsidTr="7E25B12B">
      <w:trPr>
        <w:trHeight w:val="300"/>
      </w:trPr>
      <w:tc>
        <w:tcPr>
          <w:tcW w:w="3120" w:type="dxa"/>
        </w:tcPr>
        <w:p w14:paraId="250F536B" w14:textId="4506EF67" w:rsidR="7E25B12B" w:rsidRDefault="7E25B12B" w:rsidP="7E25B12B">
          <w:pPr>
            <w:pStyle w:val="Header"/>
            <w:ind w:left="-115"/>
          </w:pPr>
        </w:p>
      </w:tc>
      <w:tc>
        <w:tcPr>
          <w:tcW w:w="3120" w:type="dxa"/>
        </w:tcPr>
        <w:p w14:paraId="2BFB6EBF" w14:textId="38763246" w:rsidR="7E25B12B" w:rsidRDefault="7E25B12B" w:rsidP="7E25B12B">
          <w:pPr>
            <w:pStyle w:val="Header"/>
            <w:jc w:val="center"/>
          </w:pPr>
        </w:p>
      </w:tc>
      <w:tc>
        <w:tcPr>
          <w:tcW w:w="3120" w:type="dxa"/>
        </w:tcPr>
        <w:p w14:paraId="72B7BE07" w14:textId="11FE1C7D" w:rsidR="7E25B12B" w:rsidRDefault="7E25B12B" w:rsidP="7E25B12B">
          <w:pPr>
            <w:pStyle w:val="Header"/>
            <w:ind w:right="-115"/>
            <w:jc w:val="right"/>
          </w:pPr>
          <w:r>
            <w:fldChar w:fldCharType="begin"/>
          </w:r>
          <w:r>
            <w:instrText>PAGE</w:instrText>
          </w:r>
          <w:r>
            <w:fldChar w:fldCharType="separate"/>
          </w:r>
          <w:r w:rsidR="00A44797">
            <w:rPr>
              <w:noProof/>
            </w:rPr>
            <w:t>1</w:t>
          </w:r>
          <w:r>
            <w:fldChar w:fldCharType="end"/>
          </w:r>
          <w:r>
            <w:t xml:space="preserve"> of </w:t>
          </w:r>
          <w:r>
            <w:fldChar w:fldCharType="begin"/>
          </w:r>
          <w:r>
            <w:instrText>NUMPAGES</w:instrText>
          </w:r>
          <w:r>
            <w:fldChar w:fldCharType="separate"/>
          </w:r>
          <w:r w:rsidR="00A44797">
            <w:rPr>
              <w:noProof/>
            </w:rPr>
            <w:t>1</w:t>
          </w:r>
          <w:r>
            <w:fldChar w:fldCharType="end"/>
          </w:r>
        </w:p>
      </w:tc>
    </w:tr>
  </w:tbl>
  <w:p w14:paraId="679FAACB" w14:textId="4E761323" w:rsidR="7E25B12B" w:rsidRDefault="7E25B12B" w:rsidP="7E25B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F6194" w14:textId="77777777" w:rsidR="00750560" w:rsidRDefault="00750560">
      <w:pPr>
        <w:spacing w:after="0" w:line="240" w:lineRule="auto"/>
      </w:pPr>
      <w:r>
        <w:separator/>
      </w:r>
    </w:p>
  </w:footnote>
  <w:footnote w:type="continuationSeparator" w:id="0">
    <w:p w14:paraId="65A629BC" w14:textId="77777777" w:rsidR="00750560" w:rsidRDefault="00750560">
      <w:pPr>
        <w:spacing w:after="0" w:line="240" w:lineRule="auto"/>
      </w:pPr>
      <w:r>
        <w:continuationSeparator/>
      </w:r>
    </w:p>
  </w:footnote>
  <w:footnote w:type="continuationNotice" w:id="1">
    <w:p w14:paraId="25898D81" w14:textId="77777777" w:rsidR="00750560" w:rsidRDefault="007505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E25B12B" w14:paraId="324B6F6B" w14:textId="77777777" w:rsidTr="7E25B12B">
      <w:trPr>
        <w:trHeight w:val="300"/>
      </w:trPr>
      <w:tc>
        <w:tcPr>
          <w:tcW w:w="3120" w:type="dxa"/>
        </w:tcPr>
        <w:p w14:paraId="41992FED" w14:textId="044770F0" w:rsidR="7E25B12B" w:rsidRDefault="7E25B12B" w:rsidP="7E25B12B">
          <w:pPr>
            <w:pStyle w:val="Header"/>
            <w:ind w:left="-115"/>
          </w:pPr>
        </w:p>
      </w:tc>
      <w:tc>
        <w:tcPr>
          <w:tcW w:w="3120" w:type="dxa"/>
        </w:tcPr>
        <w:p w14:paraId="096198FB" w14:textId="05CEEFF8" w:rsidR="7E25B12B" w:rsidRDefault="7E25B12B" w:rsidP="7E25B12B">
          <w:pPr>
            <w:pStyle w:val="Header"/>
            <w:jc w:val="center"/>
          </w:pPr>
        </w:p>
      </w:tc>
      <w:tc>
        <w:tcPr>
          <w:tcW w:w="3120" w:type="dxa"/>
        </w:tcPr>
        <w:p w14:paraId="6C4FD88C" w14:textId="1E8FF6BA" w:rsidR="7E25B12B" w:rsidRDefault="7E25B12B" w:rsidP="7E25B12B">
          <w:pPr>
            <w:pStyle w:val="Header"/>
            <w:ind w:right="-115"/>
            <w:jc w:val="right"/>
          </w:pPr>
        </w:p>
      </w:tc>
    </w:tr>
  </w:tbl>
  <w:p w14:paraId="75A6226D" w14:textId="76618DBC" w:rsidR="7E25B12B" w:rsidRDefault="7E25B12B" w:rsidP="7E25B12B">
    <w:pPr>
      <w:pStyle w:val="Header"/>
    </w:pPr>
  </w:p>
</w:hdr>
</file>

<file path=word/intelligence2.xml><?xml version="1.0" encoding="utf-8"?>
<int2:intelligence xmlns:int2="http://schemas.microsoft.com/office/intelligence/2020/intelligence" xmlns:oel="http://schemas.microsoft.com/office/2019/extlst">
  <int2:observations>
    <int2:textHash int2:hashCode="KWQUscVMRcwPlz" int2:id="14sedvU5">
      <int2:state int2:value="Rejected" int2:type="AugLoop_Text_Critique"/>
    </int2:textHash>
    <int2:textHash int2:hashCode="+njo+fW3I+Ej5P" int2:id="42PhGwJp">
      <int2:state int2:value="Rejected" int2:type="AugLoop_Text_Critique"/>
    </int2:textHash>
    <int2:textHash int2:hashCode="9lQ6F1H1an0rlL" int2:id="AUhg4hf3">
      <int2:state int2:value="Rejected" int2:type="AugLoop_Text_Critique"/>
    </int2:textHash>
    <int2:textHash int2:hashCode="yo0GtJpyXfFgCP" int2:id="C54h323u">
      <int2:state int2:value="Rejected" int2:type="AugLoop_Text_Critique"/>
    </int2:textHash>
    <int2:textHash int2:hashCode="jxp2upMXAI7Bq3" int2:id="cLjqoI8s">
      <int2:state int2:value="Rejected" int2:type="AugLoop_Text_Critique"/>
    </int2:textHash>
    <int2:textHash int2:hashCode="o9kOEyyj4sdd46" int2:id="kLHdznGV">
      <int2:state int2:value="Rejected" int2:type="AugLoop_Text_Critique"/>
    </int2:textHash>
    <int2:textHash int2:hashCode="BL53i7xfPaDo/z" int2:id="qEUUAk4w">
      <int2:state int2:value="Rejected" int2:type="AugLoop_Text_Critique"/>
    </int2:textHash>
    <int2:textHash int2:hashCode="LmOqHjCFPKwfUo" int2:id="wZaXMrUK">
      <int2:state int2:value="Rejected" int2:type="AugLoop_Text_Critique"/>
    </int2:textHash>
    <int2:textHash int2:hashCode="CUQeIRlOMQGuKZ" int2:id="yj9cbRvV">
      <int2:state int2:value="Rejected" int2:type="AugLoop_Text_Critique"/>
    </int2:textHash>
    <int2:bookmark int2:bookmarkName="_Int_TL4tojmy" int2:invalidationBookmarkName="" int2:hashCode="kg0o2zrqIaeZ09" int2:id="UCiQsap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ED0D9"/>
    <w:multiLevelType w:val="hybridMultilevel"/>
    <w:tmpl w:val="D82CC99C"/>
    <w:lvl w:ilvl="0" w:tplc="0FB038F0">
      <w:start w:val="1"/>
      <w:numFmt w:val="bullet"/>
      <w:lvlText w:val=""/>
      <w:lvlJc w:val="left"/>
      <w:pPr>
        <w:ind w:left="720" w:hanging="360"/>
      </w:pPr>
      <w:rPr>
        <w:rFonts w:ascii="Symbol" w:hAnsi="Symbol" w:hint="default"/>
      </w:rPr>
    </w:lvl>
    <w:lvl w:ilvl="1" w:tplc="E0CA4338">
      <w:start w:val="1"/>
      <w:numFmt w:val="bullet"/>
      <w:lvlText w:val="o"/>
      <w:lvlJc w:val="left"/>
      <w:pPr>
        <w:ind w:left="1440" w:hanging="360"/>
      </w:pPr>
      <w:rPr>
        <w:rFonts w:ascii="Courier New" w:hAnsi="Courier New" w:hint="default"/>
      </w:rPr>
    </w:lvl>
    <w:lvl w:ilvl="2" w:tplc="11D46134">
      <w:start w:val="1"/>
      <w:numFmt w:val="bullet"/>
      <w:lvlText w:val=""/>
      <w:lvlJc w:val="left"/>
      <w:pPr>
        <w:ind w:left="2160" w:hanging="360"/>
      </w:pPr>
      <w:rPr>
        <w:rFonts w:ascii="Wingdings" w:hAnsi="Wingdings" w:hint="default"/>
      </w:rPr>
    </w:lvl>
    <w:lvl w:ilvl="3" w:tplc="6A56DFCE">
      <w:start w:val="1"/>
      <w:numFmt w:val="bullet"/>
      <w:lvlText w:val=""/>
      <w:lvlJc w:val="left"/>
      <w:pPr>
        <w:ind w:left="2880" w:hanging="360"/>
      </w:pPr>
      <w:rPr>
        <w:rFonts w:ascii="Symbol" w:hAnsi="Symbol" w:hint="default"/>
      </w:rPr>
    </w:lvl>
    <w:lvl w:ilvl="4" w:tplc="90A21024">
      <w:start w:val="1"/>
      <w:numFmt w:val="bullet"/>
      <w:lvlText w:val="o"/>
      <w:lvlJc w:val="left"/>
      <w:pPr>
        <w:ind w:left="3600" w:hanging="360"/>
      </w:pPr>
      <w:rPr>
        <w:rFonts w:ascii="Courier New" w:hAnsi="Courier New" w:hint="default"/>
      </w:rPr>
    </w:lvl>
    <w:lvl w:ilvl="5" w:tplc="7A86F970">
      <w:start w:val="1"/>
      <w:numFmt w:val="bullet"/>
      <w:lvlText w:val=""/>
      <w:lvlJc w:val="left"/>
      <w:pPr>
        <w:ind w:left="4320" w:hanging="360"/>
      </w:pPr>
      <w:rPr>
        <w:rFonts w:ascii="Wingdings" w:hAnsi="Wingdings" w:hint="default"/>
      </w:rPr>
    </w:lvl>
    <w:lvl w:ilvl="6" w:tplc="FDC4EDE2">
      <w:start w:val="1"/>
      <w:numFmt w:val="bullet"/>
      <w:lvlText w:val=""/>
      <w:lvlJc w:val="left"/>
      <w:pPr>
        <w:ind w:left="5040" w:hanging="360"/>
      </w:pPr>
      <w:rPr>
        <w:rFonts w:ascii="Symbol" w:hAnsi="Symbol" w:hint="default"/>
      </w:rPr>
    </w:lvl>
    <w:lvl w:ilvl="7" w:tplc="874E381A">
      <w:start w:val="1"/>
      <w:numFmt w:val="bullet"/>
      <w:lvlText w:val="o"/>
      <w:lvlJc w:val="left"/>
      <w:pPr>
        <w:ind w:left="5760" w:hanging="360"/>
      </w:pPr>
      <w:rPr>
        <w:rFonts w:ascii="Courier New" w:hAnsi="Courier New" w:hint="default"/>
      </w:rPr>
    </w:lvl>
    <w:lvl w:ilvl="8" w:tplc="A31265EC">
      <w:start w:val="1"/>
      <w:numFmt w:val="bullet"/>
      <w:lvlText w:val=""/>
      <w:lvlJc w:val="left"/>
      <w:pPr>
        <w:ind w:left="6480" w:hanging="360"/>
      </w:pPr>
      <w:rPr>
        <w:rFonts w:ascii="Wingdings" w:hAnsi="Wingdings" w:hint="default"/>
      </w:rPr>
    </w:lvl>
  </w:abstractNum>
  <w:abstractNum w:abstractNumId="1" w15:restartNumberingAfterBreak="0">
    <w:nsid w:val="1E497D04"/>
    <w:multiLevelType w:val="hybridMultilevel"/>
    <w:tmpl w:val="9D3ECB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C13E92E"/>
    <w:multiLevelType w:val="hybridMultilevel"/>
    <w:tmpl w:val="7B2CDFDC"/>
    <w:lvl w:ilvl="0" w:tplc="A52641C2">
      <w:start w:val="1"/>
      <w:numFmt w:val="bullet"/>
      <w:lvlText w:val=""/>
      <w:lvlJc w:val="left"/>
      <w:pPr>
        <w:ind w:left="720" w:hanging="360"/>
      </w:pPr>
      <w:rPr>
        <w:rFonts w:ascii="Symbol" w:hAnsi="Symbol" w:hint="default"/>
      </w:rPr>
    </w:lvl>
    <w:lvl w:ilvl="1" w:tplc="FD5C4802">
      <w:start w:val="1"/>
      <w:numFmt w:val="bullet"/>
      <w:lvlText w:val="o"/>
      <w:lvlJc w:val="left"/>
      <w:pPr>
        <w:ind w:left="1440" w:hanging="360"/>
      </w:pPr>
      <w:rPr>
        <w:rFonts w:ascii="Courier New" w:hAnsi="Courier New" w:hint="default"/>
      </w:rPr>
    </w:lvl>
    <w:lvl w:ilvl="2" w:tplc="F0A46738">
      <w:start w:val="1"/>
      <w:numFmt w:val="bullet"/>
      <w:lvlText w:val=""/>
      <w:lvlJc w:val="left"/>
      <w:pPr>
        <w:ind w:left="2160" w:hanging="360"/>
      </w:pPr>
      <w:rPr>
        <w:rFonts w:ascii="Wingdings" w:hAnsi="Wingdings" w:hint="default"/>
      </w:rPr>
    </w:lvl>
    <w:lvl w:ilvl="3" w:tplc="37A8A55C">
      <w:start w:val="1"/>
      <w:numFmt w:val="bullet"/>
      <w:lvlText w:val=""/>
      <w:lvlJc w:val="left"/>
      <w:pPr>
        <w:ind w:left="2880" w:hanging="360"/>
      </w:pPr>
      <w:rPr>
        <w:rFonts w:ascii="Symbol" w:hAnsi="Symbol" w:hint="default"/>
      </w:rPr>
    </w:lvl>
    <w:lvl w:ilvl="4" w:tplc="668EE676">
      <w:start w:val="1"/>
      <w:numFmt w:val="bullet"/>
      <w:lvlText w:val="o"/>
      <w:lvlJc w:val="left"/>
      <w:pPr>
        <w:ind w:left="3600" w:hanging="360"/>
      </w:pPr>
      <w:rPr>
        <w:rFonts w:ascii="Courier New" w:hAnsi="Courier New" w:hint="default"/>
      </w:rPr>
    </w:lvl>
    <w:lvl w:ilvl="5" w:tplc="E4C62FDE">
      <w:start w:val="1"/>
      <w:numFmt w:val="bullet"/>
      <w:lvlText w:val=""/>
      <w:lvlJc w:val="left"/>
      <w:pPr>
        <w:ind w:left="4320" w:hanging="360"/>
      </w:pPr>
      <w:rPr>
        <w:rFonts w:ascii="Wingdings" w:hAnsi="Wingdings" w:hint="default"/>
      </w:rPr>
    </w:lvl>
    <w:lvl w:ilvl="6" w:tplc="A4A82CE6">
      <w:start w:val="1"/>
      <w:numFmt w:val="bullet"/>
      <w:lvlText w:val=""/>
      <w:lvlJc w:val="left"/>
      <w:pPr>
        <w:ind w:left="5040" w:hanging="360"/>
      </w:pPr>
      <w:rPr>
        <w:rFonts w:ascii="Symbol" w:hAnsi="Symbol" w:hint="default"/>
      </w:rPr>
    </w:lvl>
    <w:lvl w:ilvl="7" w:tplc="E5E071F2">
      <w:start w:val="1"/>
      <w:numFmt w:val="bullet"/>
      <w:lvlText w:val="o"/>
      <w:lvlJc w:val="left"/>
      <w:pPr>
        <w:ind w:left="5760" w:hanging="360"/>
      </w:pPr>
      <w:rPr>
        <w:rFonts w:ascii="Courier New" w:hAnsi="Courier New" w:hint="default"/>
      </w:rPr>
    </w:lvl>
    <w:lvl w:ilvl="8" w:tplc="B986D25A">
      <w:start w:val="1"/>
      <w:numFmt w:val="bullet"/>
      <w:lvlText w:val=""/>
      <w:lvlJc w:val="left"/>
      <w:pPr>
        <w:ind w:left="6480" w:hanging="360"/>
      </w:pPr>
      <w:rPr>
        <w:rFonts w:ascii="Wingdings" w:hAnsi="Wingdings" w:hint="default"/>
      </w:rPr>
    </w:lvl>
  </w:abstractNum>
  <w:abstractNum w:abstractNumId="3" w15:restartNumberingAfterBreak="0">
    <w:nsid w:val="32D29634"/>
    <w:multiLevelType w:val="hybridMultilevel"/>
    <w:tmpl w:val="6DA008D0"/>
    <w:lvl w:ilvl="0" w:tplc="6FBCDC2C">
      <w:start w:val="1"/>
      <w:numFmt w:val="bullet"/>
      <w:lvlText w:val=""/>
      <w:lvlJc w:val="left"/>
      <w:pPr>
        <w:ind w:left="720" w:hanging="360"/>
      </w:pPr>
      <w:rPr>
        <w:rFonts w:ascii="Symbol" w:hAnsi="Symbol" w:hint="default"/>
      </w:rPr>
    </w:lvl>
    <w:lvl w:ilvl="1" w:tplc="3DAEB856">
      <w:start w:val="1"/>
      <w:numFmt w:val="bullet"/>
      <w:lvlText w:val="o"/>
      <w:lvlJc w:val="left"/>
      <w:pPr>
        <w:ind w:left="1440" w:hanging="360"/>
      </w:pPr>
      <w:rPr>
        <w:rFonts w:ascii="Courier New" w:hAnsi="Courier New" w:hint="default"/>
      </w:rPr>
    </w:lvl>
    <w:lvl w:ilvl="2" w:tplc="344CCB3C">
      <w:start w:val="1"/>
      <w:numFmt w:val="bullet"/>
      <w:lvlText w:val=""/>
      <w:lvlJc w:val="left"/>
      <w:pPr>
        <w:ind w:left="2160" w:hanging="360"/>
      </w:pPr>
      <w:rPr>
        <w:rFonts w:ascii="Wingdings" w:hAnsi="Wingdings" w:hint="default"/>
      </w:rPr>
    </w:lvl>
    <w:lvl w:ilvl="3" w:tplc="76622B88">
      <w:start w:val="1"/>
      <w:numFmt w:val="bullet"/>
      <w:lvlText w:val=""/>
      <w:lvlJc w:val="left"/>
      <w:pPr>
        <w:ind w:left="2880" w:hanging="360"/>
      </w:pPr>
      <w:rPr>
        <w:rFonts w:ascii="Symbol" w:hAnsi="Symbol" w:hint="default"/>
      </w:rPr>
    </w:lvl>
    <w:lvl w:ilvl="4" w:tplc="8ECEDCB4">
      <w:start w:val="1"/>
      <w:numFmt w:val="bullet"/>
      <w:lvlText w:val="o"/>
      <w:lvlJc w:val="left"/>
      <w:pPr>
        <w:ind w:left="3600" w:hanging="360"/>
      </w:pPr>
      <w:rPr>
        <w:rFonts w:ascii="Courier New" w:hAnsi="Courier New" w:hint="default"/>
      </w:rPr>
    </w:lvl>
    <w:lvl w:ilvl="5" w:tplc="885EF36A">
      <w:start w:val="1"/>
      <w:numFmt w:val="bullet"/>
      <w:lvlText w:val=""/>
      <w:lvlJc w:val="left"/>
      <w:pPr>
        <w:ind w:left="4320" w:hanging="360"/>
      </w:pPr>
      <w:rPr>
        <w:rFonts w:ascii="Wingdings" w:hAnsi="Wingdings" w:hint="default"/>
      </w:rPr>
    </w:lvl>
    <w:lvl w:ilvl="6" w:tplc="DA0EDC2E">
      <w:start w:val="1"/>
      <w:numFmt w:val="bullet"/>
      <w:lvlText w:val=""/>
      <w:lvlJc w:val="left"/>
      <w:pPr>
        <w:ind w:left="5040" w:hanging="360"/>
      </w:pPr>
      <w:rPr>
        <w:rFonts w:ascii="Symbol" w:hAnsi="Symbol" w:hint="default"/>
      </w:rPr>
    </w:lvl>
    <w:lvl w:ilvl="7" w:tplc="86B06FB2">
      <w:start w:val="1"/>
      <w:numFmt w:val="bullet"/>
      <w:lvlText w:val="o"/>
      <w:lvlJc w:val="left"/>
      <w:pPr>
        <w:ind w:left="5760" w:hanging="360"/>
      </w:pPr>
      <w:rPr>
        <w:rFonts w:ascii="Courier New" w:hAnsi="Courier New" w:hint="default"/>
      </w:rPr>
    </w:lvl>
    <w:lvl w:ilvl="8" w:tplc="5F2A6998">
      <w:start w:val="1"/>
      <w:numFmt w:val="bullet"/>
      <w:lvlText w:val=""/>
      <w:lvlJc w:val="left"/>
      <w:pPr>
        <w:ind w:left="6480" w:hanging="360"/>
      </w:pPr>
      <w:rPr>
        <w:rFonts w:ascii="Wingdings" w:hAnsi="Wingdings" w:hint="default"/>
      </w:rPr>
    </w:lvl>
  </w:abstractNum>
  <w:abstractNum w:abstractNumId="4" w15:restartNumberingAfterBreak="0">
    <w:nsid w:val="33AB7115"/>
    <w:multiLevelType w:val="hybridMultilevel"/>
    <w:tmpl w:val="03A070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77B2705"/>
    <w:multiLevelType w:val="hybridMultilevel"/>
    <w:tmpl w:val="342A79E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3A004232"/>
    <w:multiLevelType w:val="hybridMultilevel"/>
    <w:tmpl w:val="D30E3CD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20399"/>
    <w:multiLevelType w:val="hybridMultilevel"/>
    <w:tmpl w:val="08D4F0D4"/>
    <w:lvl w:ilvl="0" w:tplc="4F0603BE">
      <w:numFmt w:val="bullet"/>
      <w:lvlText w:val="-"/>
      <w:lvlJc w:val="left"/>
      <w:pPr>
        <w:ind w:left="1080" w:hanging="360"/>
      </w:pPr>
      <w:rPr>
        <w:rFonts w:ascii="Calibri" w:eastAsiaTheme="minorEastAsia"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8" w15:restartNumberingAfterBreak="0">
    <w:nsid w:val="41301A10"/>
    <w:multiLevelType w:val="hybridMultilevel"/>
    <w:tmpl w:val="083402B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C1E5DEB"/>
    <w:multiLevelType w:val="hybridMultilevel"/>
    <w:tmpl w:val="AB9C1BA6"/>
    <w:lvl w:ilvl="0" w:tplc="353218DC">
      <w:start w:val="1"/>
      <w:numFmt w:val="bullet"/>
      <w:lvlText w:val=""/>
      <w:lvlJc w:val="left"/>
      <w:pPr>
        <w:ind w:left="720" w:hanging="360"/>
      </w:pPr>
      <w:rPr>
        <w:rFonts w:ascii="Symbol" w:hAnsi="Symbol" w:hint="default"/>
      </w:rPr>
    </w:lvl>
    <w:lvl w:ilvl="1" w:tplc="30965470">
      <w:start w:val="1"/>
      <w:numFmt w:val="bullet"/>
      <w:lvlText w:val="o"/>
      <w:lvlJc w:val="left"/>
      <w:pPr>
        <w:ind w:left="1440" w:hanging="360"/>
      </w:pPr>
      <w:rPr>
        <w:rFonts w:ascii="Courier New" w:hAnsi="Courier New" w:hint="default"/>
      </w:rPr>
    </w:lvl>
    <w:lvl w:ilvl="2" w:tplc="D32006C2">
      <w:start w:val="1"/>
      <w:numFmt w:val="bullet"/>
      <w:lvlText w:val=""/>
      <w:lvlJc w:val="left"/>
      <w:pPr>
        <w:ind w:left="2160" w:hanging="360"/>
      </w:pPr>
      <w:rPr>
        <w:rFonts w:ascii="Wingdings" w:hAnsi="Wingdings" w:hint="default"/>
      </w:rPr>
    </w:lvl>
    <w:lvl w:ilvl="3" w:tplc="907C5A78">
      <w:start w:val="1"/>
      <w:numFmt w:val="bullet"/>
      <w:lvlText w:val=""/>
      <w:lvlJc w:val="left"/>
      <w:pPr>
        <w:ind w:left="2880" w:hanging="360"/>
      </w:pPr>
      <w:rPr>
        <w:rFonts w:ascii="Symbol" w:hAnsi="Symbol" w:hint="default"/>
      </w:rPr>
    </w:lvl>
    <w:lvl w:ilvl="4" w:tplc="20246FCE">
      <w:start w:val="1"/>
      <w:numFmt w:val="bullet"/>
      <w:lvlText w:val="o"/>
      <w:lvlJc w:val="left"/>
      <w:pPr>
        <w:ind w:left="3600" w:hanging="360"/>
      </w:pPr>
      <w:rPr>
        <w:rFonts w:ascii="Courier New" w:hAnsi="Courier New" w:hint="default"/>
      </w:rPr>
    </w:lvl>
    <w:lvl w:ilvl="5" w:tplc="C066C10E">
      <w:start w:val="1"/>
      <w:numFmt w:val="bullet"/>
      <w:lvlText w:val=""/>
      <w:lvlJc w:val="left"/>
      <w:pPr>
        <w:ind w:left="4320" w:hanging="360"/>
      </w:pPr>
      <w:rPr>
        <w:rFonts w:ascii="Wingdings" w:hAnsi="Wingdings" w:hint="default"/>
      </w:rPr>
    </w:lvl>
    <w:lvl w:ilvl="6" w:tplc="F21A8062">
      <w:start w:val="1"/>
      <w:numFmt w:val="bullet"/>
      <w:lvlText w:val=""/>
      <w:lvlJc w:val="left"/>
      <w:pPr>
        <w:ind w:left="5040" w:hanging="360"/>
      </w:pPr>
      <w:rPr>
        <w:rFonts w:ascii="Symbol" w:hAnsi="Symbol" w:hint="default"/>
      </w:rPr>
    </w:lvl>
    <w:lvl w:ilvl="7" w:tplc="A422430A">
      <w:start w:val="1"/>
      <w:numFmt w:val="bullet"/>
      <w:lvlText w:val="o"/>
      <w:lvlJc w:val="left"/>
      <w:pPr>
        <w:ind w:left="5760" w:hanging="360"/>
      </w:pPr>
      <w:rPr>
        <w:rFonts w:ascii="Courier New" w:hAnsi="Courier New" w:hint="default"/>
      </w:rPr>
    </w:lvl>
    <w:lvl w:ilvl="8" w:tplc="5A54CC44">
      <w:start w:val="1"/>
      <w:numFmt w:val="bullet"/>
      <w:lvlText w:val=""/>
      <w:lvlJc w:val="left"/>
      <w:pPr>
        <w:ind w:left="6480" w:hanging="360"/>
      </w:pPr>
      <w:rPr>
        <w:rFonts w:ascii="Wingdings" w:hAnsi="Wingdings" w:hint="default"/>
      </w:rPr>
    </w:lvl>
  </w:abstractNum>
  <w:abstractNum w:abstractNumId="10" w15:restartNumberingAfterBreak="0">
    <w:nsid w:val="4CDD2A24"/>
    <w:multiLevelType w:val="hybridMultilevel"/>
    <w:tmpl w:val="5DB424A6"/>
    <w:lvl w:ilvl="0" w:tplc="71E4B536">
      <w:start w:val="1"/>
      <w:numFmt w:val="bullet"/>
      <w:lvlText w:val=""/>
      <w:lvlJc w:val="left"/>
      <w:pPr>
        <w:ind w:left="720" w:hanging="360"/>
      </w:pPr>
      <w:rPr>
        <w:rFonts w:ascii="Symbol" w:hAnsi="Symbol" w:hint="default"/>
      </w:rPr>
    </w:lvl>
    <w:lvl w:ilvl="1" w:tplc="5D8408F4">
      <w:start w:val="1"/>
      <w:numFmt w:val="bullet"/>
      <w:lvlText w:val="o"/>
      <w:lvlJc w:val="left"/>
      <w:pPr>
        <w:ind w:left="1440" w:hanging="360"/>
      </w:pPr>
      <w:rPr>
        <w:rFonts w:ascii="Courier New" w:hAnsi="Courier New" w:hint="default"/>
      </w:rPr>
    </w:lvl>
    <w:lvl w:ilvl="2" w:tplc="CADE265E">
      <w:start w:val="1"/>
      <w:numFmt w:val="bullet"/>
      <w:lvlText w:val=""/>
      <w:lvlJc w:val="left"/>
      <w:pPr>
        <w:ind w:left="2160" w:hanging="360"/>
      </w:pPr>
      <w:rPr>
        <w:rFonts w:ascii="Wingdings" w:hAnsi="Wingdings" w:hint="default"/>
      </w:rPr>
    </w:lvl>
    <w:lvl w:ilvl="3" w:tplc="53AEAB26">
      <w:start w:val="1"/>
      <w:numFmt w:val="bullet"/>
      <w:lvlText w:val=""/>
      <w:lvlJc w:val="left"/>
      <w:pPr>
        <w:ind w:left="2880" w:hanging="360"/>
      </w:pPr>
      <w:rPr>
        <w:rFonts w:ascii="Symbol" w:hAnsi="Symbol" w:hint="default"/>
      </w:rPr>
    </w:lvl>
    <w:lvl w:ilvl="4" w:tplc="8364F6D2">
      <w:start w:val="1"/>
      <w:numFmt w:val="bullet"/>
      <w:lvlText w:val="o"/>
      <w:lvlJc w:val="left"/>
      <w:pPr>
        <w:ind w:left="3600" w:hanging="360"/>
      </w:pPr>
      <w:rPr>
        <w:rFonts w:ascii="Courier New" w:hAnsi="Courier New" w:hint="default"/>
      </w:rPr>
    </w:lvl>
    <w:lvl w:ilvl="5" w:tplc="7C30C53E">
      <w:start w:val="1"/>
      <w:numFmt w:val="bullet"/>
      <w:lvlText w:val=""/>
      <w:lvlJc w:val="left"/>
      <w:pPr>
        <w:ind w:left="4320" w:hanging="360"/>
      </w:pPr>
      <w:rPr>
        <w:rFonts w:ascii="Wingdings" w:hAnsi="Wingdings" w:hint="default"/>
      </w:rPr>
    </w:lvl>
    <w:lvl w:ilvl="6" w:tplc="7D98C44A">
      <w:start w:val="1"/>
      <w:numFmt w:val="bullet"/>
      <w:lvlText w:val=""/>
      <w:lvlJc w:val="left"/>
      <w:pPr>
        <w:ind w:left="5040" w:hanging="360"/>
      </w:pPr>
      <w:rPr>
        <w:rFonts w:ascii="Symbol" w:hAnsi="Symbol" w:hint="default"/>
      </w:rPr>
    </w:lvl>
    <w:lvl w:ilvl="7" w:tplc="E9FAB03A">
      <w:start w:val="1"/>
      <w:numFmt w:val="bullet"/>
      <w:lvlText w:val="o"/>
      <w:lvlJc w:val="left"/>
      <w:pPr>
        <w:ind w:left="5760" w:hanging="360"/>
      </w:pPr>
      <w:rPr>
        <w:rFonts w:ascii="Courier New" w:hAnsi="Courier New" w:hint="default"/>
      </w:rPr>
    </w:lvl>
    <w:lvl w:ilvl="8" w:tplc="0E0C5CAC">
      <w:start w:val="1"/>
      <w:numFmt w:val="bullet"/>
      <w:lvlText w:val=""/>
      <w:lvlJc w:val="left"/>
      <w:pPr>
        <w:ind w:left="6480" w:hanging="360"/>
      </w:pPr>
      <w:rPr>
        <w:rFonts w:ascii="Wingdings" w:hAnsi="Wingdings" w:hint="default"/>
      </w:rPr>
    </w:lvl>
  </w:abstractNum>
  <w:abstractNum w:abstractNumId="11" w15:restartNumberingAfterBreak="0">
    <w:nsid w:val="504406F2"/>
    <w:multiLevelType w:val="hybridMultilevel"/>
    <w:tmpl w:val="42F2A2C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62250B4E"/>
    <w:multiLevelType w:val="hybridMultilevel"/>
    <w:tmpl w:val="34F4D3CE"/>
    <w:lvl w:ilvl="0" w:tplc="3F447FAA">
      <w:start w:val="1"/>
      <w:numFmt w:val="bullet"/>
      <w:lvlText w:val=""/>
      <w:lvlJc w:val="left"/>
      <w:pPr>
        <w:ind w:left="720" w:hanging="360"/>
      </w:pPr>
      <w:rPr>
        <w:rFonts w:ascii="Symbol" w:hAnsi="Symbol" w:hint="default"/>
      </w:rPr>
    </w:lvl>
    <w:lvl w:ilvl="1" w:tplc="3FCA99FC">
      <w:start w:val="1"/>
      <w:numFmt w:val="bullet"/>
      <w:lvlText w:val="o"/>
      <w:lvlJc w:val="left"/>
      <w:pPr>
        <w:ind w:left="1440" w:hanging="360"/>
      </w:pPr>
      <w:rPr>
        <w:rFonts w:ascii="Courier New" w:hAnsi="Courier New" w:hint="default"/>
      </w:rPr>
    </w:lvl>
    <w:lvl w:ilvl="2" w:tplc="FF8AE880">
      <w:start w:val="1"/>
      <w:numFmt w:val="bullet"/>
      <w:lvlText w:val=""/>
      <w:lvlJc w:val="left"/>
      <w:pPr>
        <w:ind w:left="2160" w:hanging="360"/>
      </w:pPr>
      <w:rPr>
        <w:rFonts w:ascii="Wingdings" w:hAnsi="Wingdings" w:hint="default"/>
      </w:rPr>
    </w:lvl>
    <w:lvl w:ilvl="3" w:tplc="0FC0B14E">
      <w:start w:val="1"/>
      <w:numFmt w:val="bullet"/>
      <w:lvlText w:val=""/>
      <w:lvlJc w:val="left"/>
      <w:pPr>
        <w:ind w:left="2880" w:hanging="360"/>
      </w:pPr>
      <w:rPr>
        <w:rFonts w:ascii="Symbol" w:hAnsi="Symbol" w:hint="default"/>
      </w:rPr>
    </w:lvl>
    <w:lvl w:ilvl="4" w:tplc="A766854C">
      <w:start w:val="1"/>
      <w:numFmt w:val="bullet"/>
      <w:lvlText w:val="o"/>
      <w:lvlJc w:val="left"/>
      <w:pPr>
        <w:ind w:left="3600" w:hanging="360"/>
      </w:pPr>
      <w:rPr>
        <w:rFonts w:ascii="Courier New" w:hAnsi="Courier New" w:hint="default"/>
      </w:rPr>
    </w:lvl>
    <w:lvl w:ilvl="5" w:tplc="2368D944">
      <w:start w:val="1"/>
      <w:numFmt w:val="bullet"/>
      <w:lvlText w:val=""/>
      <w:lvlJc w:val="left"/>
      <w:pPr>
        <w:ind w:left="4320" w:hanging="360"/>
      </w:pPr>
      <w:rPr>
        <w:rFonts w:ascii="Wingdings" w:hAnsi="Wingdings" w:hint="default"/>
      </w:rPr>
    </w:lvl>
    <w:lvl w:ilvl="6" w:tplc="8842AD40">
      <w:start w:val="1"/>
      <w:numFmt w:val="bullet"/>
      <w:lvlText w:val=""/>
      <w:lvlJc w:val="left"/>
      <w:pPr>
        <w:ind w:left="5040" w:hanging="360"/>
      </w:pPr>
      <w:rPr>
        <w:rFonts w:ascii="Symbol" w:hAnsi="Symbol" w:hint="default"/>
      </w:rPr>
    </w:lvl>
    <w:lvl w:ilvl="7" w:tplc="DA4AD2EE">
      <w:start w:val="1"/>
      <w:numFmt w:val="bullet"/>
      <w:lvlText w:val="o"/>
      <w:lvlJc w:val="left"/>
      <w:pPr>
        <w:ind w:left="5760" w:hanging="360"/>
      </w:pPr>
      <w:rPr>
        <w:rFonts w:ascii="Courier New" w:hAnsi="Courier New" w:hint="default"/>
      </w:rPr>
    </w:lvl>
    <w:lvl w:ilvl="8" w:tplc="987448CA">
      <w:start w:val="1"/>
      <w:numFmt w:val="bullet"/>
      <w:lvlText w:val=""/>
      <w:lvlJc w:val="left"/>
      <w:pPr>
        <w:ind w:left="6480" w:hanging="360"/>
      </w:pPr>
      <w:rPr>
        <w:rFonts w:ascii="Wingdings" w:hAnsi="Wingdings" w:hint="default"/>
      </w:rPr>
    </w:lvl>
  </w:abstractNum>
  <w:abstractNum w:abstractNumId="13" w15:restartNumberingAfterBreak="0">
    <w:nsid w:val="64C361D3"/>
    <w:multiLevelType w:val="hybridMultilevel"/>
    <w:tmpl w:val="B8AE8548"/>
    <w:lvl w:ilvl="0" w:tplc="C510B42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554D1"/>
    <w:multiLevelType w:val="hybridMultilevel"/>
    <w:tmpl w:val="4D460DC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343898011">
    <w:abstractNumId w:val="1"/>
  </w:num>
  <w:num w:numId="2" w16cid:durableId="1158225791">
    <w:abstractNumId w:val="14"/>
  </w:num>
  <w:num w:numId="3" w16cid:durableId="1269313553">
    <w:abstractNumId w:val="5"/>
  </w:num>
  <w:num w:numId="4" w16cid:durableId="112333425">
    <w:abstractNumId w:val="4"/>
  </w:num>
  <w:num w:numId="5" w16cid:durableId="1575891021">
    <w:abstractNumId w:val="8"/>
  </w:num>
  <w:num w:numId="6" w16cid:durableId="2066559209">
    <w:abstractNumId w:val="6"/>
  </w:num>
  <w:num w:numId="7" w16cid:durableId="1473522702">
    <w:abstractNumId w:val="13"/>
  </w:num>
  <w:num w:numId="8" w16cid:durableId="1573083685">
    <w:abstractNumId w:val="2"/>
  </w:num>
  <w:num w:numId="9" w16cid:durableId="764807536">
    <w:abstractNumId w:val="9"/>
  </w:num>
  <w:num w:numId="10" w16cid:durableId="1181356163">
    <w:abstractNumId w:val="12"/>
  </w:num>
  <w:num w:numId="11" w16cid:durableId="74134014">
    <w:abstractNumId w:val="3"/>
  </w:num>
  <w:num w:numId="12" w16cid:durableId="386877434">
    <w:abstractNumId w:val="0"/>
  </w:num>
  <w:num w:numId="13" w16cid:durableId="2105608317">
    <w:abstractNumId w:val="10"/>
  </w:num>
  <w:num w:numId="14" w16cid:durableId="1344090607">
    <w:abstractNumId w:val="11"/>
  </w:num>
  <w:num w:numId="15" w16cid:durableId="11118975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F4D27C"/>
    <w:rsid w:val="000018D0"/>
    <w:rsid w:val="00002722"/>
    <w:rsid w:val="0001484D"/>
    <w:rsid w:val="0001713C"/>
    <w:rsid w:val="000223E4"/>
    <w:rsid w:val="00065D2D"/>
    <w:rsid w:val="000661F9"/>
    <w:rsid w:val="000705B7"/>
    <w:rsid w:val="00080F15"/>
    <w:rsid w:val="0009640C"/>
    <w:rsid w:val="00097E5B"/>
    <w:rsid w:val="000A40E3"/>
    <w:rsid w:val="000A5259"/>
    <w:rsid w:val="000B2398"/>
    <w:rsid w:val="000C3948"/>
    <w:rsid w:val="000C48E9"/>
    <w:rsid w:val="000D0B95"/>
    <w:rsid w:val="000D6A22"/>
    <w:rsid w:val="001031B4"/>
    <w:rsid w:val="001032B7"/>
    <w:rsid w:val="00124615"/>
    <w:rsid w:val="0013280F"/>
    <w:rsid w:val="001563ED"/>
    <w:rsid w:val="00182763"/>
    <w:rsid w:val="001A4E32"/>
    <w:rsid w:val="001E49B2"/>
    <w:rsid w:val="00212F82"/>
    <w:rsid w:val="00217268"/>
    <w:rsid w:val="002256A9"/>
    <w:rsid w:val="00247F2D"/>
    <w:rsid w:val="00277EA2"/>
    <w:rsid w:val="0028411E"/>
    <w:rsid w:val="0029672D"/>
    <w:rsid w:val="002A17EC"/>
    <w:rsid w:val="002E5989"/>
    <w:rsid w:val="002F7A89"/>
    <w:rsid w:val="00312215"/>
    <w:rsid w:val="00313A29"/>
    <w:rsid w:val="00332A16"/>
    <w:rsid w:val="00383480"/>
    <w:rsid w:val="00394CB0"/>
    <w:rsid w:val="003960D6"/>
    <w:rsid w:val="003B5FFA"/>
    <w:rsid w:val="003C2CEA"/>
    <w:rsid w:val="003C66C0"/>
    <w:rsid w:val="003D0372"/>
    <w:rsid w:val="003E2B0B"/>
    <w:rsid w:val="00424D5F"/>
    <w:rsid w:val="00467BE6"/>
    <w:rsid w:val="004D3EB1"/>
    <w:rsid w:val="00516761"/>
    <w:rsid w:val="00520241"/>
    <w:rsid w:val="00536146"/>
    <w:rsid w:val="0054538A"/>
    <w:rsid w:val="00553ABC"/>
    <w:rsid w:val="00556247"/>
    <w:rsid w:val="005603BB"/>
    <w:rsid w:val="00584666"/>
    <w:rsid w:val="005A2EC0"/>
    <w:rsid w:val="005A4E34"/>
    <w:rsid w:val="005B780F"/>
    <w:rsid w:val="005E17FA"/>
    <w:rsid w:val="005E4AB0"/>
    <w:rsid w:val="005E6DB6"/>
    <w:rsid w:val="005E7DDA"/>
    <w:rsid w:val="005F65B0"/>
    <w:rsid w:val="006009AD"/>
    <w:rsid w:val="00620F0C"/>
    <w:rsid w:val="00645A46"/>
    <w:rsid w:val="006870C6"/>
    <w:rsid w:val="00690EE4"/>
    <w:rsid w:val="006918A7"/>
    <w:rsid w:val="00694F16"/>
    <w:rsid w:val="006A0CB8"/>
    <w:rsid w:val="006C243E"/>
    <w:rsid w:val="006D1349"/>
    <w:rsid w:val="006D316F"/>
    <w:rsid w:val="00702CEC"/>
    <w:rsid w:val="00714968"/>
    <w:rsid w:val="007230E6"/>
    <w:rsid w:val="00750560"/>
    <w:rsid w:val="00781E5F"/>
    <w:rsid w:val="00795A43"/>
    <w:rsid w:val="007B1389"/>
    <w:rsid w:val="007B1857"/>
    <w:rsid w:val="007B6D59"/>
    <w:rsid w:val="007E2BEE"/>
    <w:rsid w:val="007E2FA7"/>
    <w:rsid w:val="007E43EE"/>
    <w:rsid w:val="007E7EC1"/>
    <w:rsid w:val="007F62B4"/>
    <w:rsid w:val="00805873"/>
    <w:rsid w:val="00805E17"/>
    <w:rsid w:val="00834702"/>
    <w:rsid w:val="008349D3"/>
    <w:rsid w:val="00864223"/>
    <w:rsid w:val="0088718F"/>
    <w:rsid w:val="00887A75"/>
    <w:rsid w:val="008946B4"/>
    <w:rsid w:val="008B5E33"/>
    <w:rsid w:val="008B7147"/>
    <w:rsid w:val="008B7C7E"/>
    <w:rsid w:val="008C656D"/>
    <w:rsid w:val="008F7154"/>
    <w:rsid w:val="00901077"/>
    <w:rsid w:val="00910B48"/>
    <w:rsid w:val="009502BE"/>
    <w:rsid w:val="009603A1"/>
    <w:rsid w:val="00961211"/>
    <w:rsid w:val="009656D6"/>
    <w:rsid w:val="00970D8C"/>
    <w:rsid w:val="009F6761"/>
    <w:rsid w:val="009F7F6F"/>
    <w:rsid w:val="00A24926"/>
    <w:rsid w:val="00A2750E"/>
    <w:rsid w:val="00A445C1"/>
    <w:rsid w:val="00A44797"/>
    <w:rsid w:val="00A64D70"/>
    <w:rsid w:val="00A6747A"/>
    <w:rsid w:val="00AC17B7"/>
    <w:rsid w:val="00AC202D"/>
    <w:rsid w:val="00AC34E2"/>
    <w:rsid w:val="00AD4997"/>
    <w:rsid w:val="00AD62C4"/>
    <w:rsid w:val="00AD75D7"/>
    <w:rsid w:val="00AF044E"/>
    <w:rsid w:val="00B11815"/>
    <w:rsid w:val="00B21B68"/>
    <w:rsid w:val="00B23EAC"/>
    <w:rsid w:val="00B26EE1"/>
    <w:rsid w:val="00B345B6"/>
    <w:rsid w:val="00B475E7"/>
    <w:rsid w:val="00B55E2B"/>
    <w:rsid w:val="00B63B8C"/>
    <w:rsid w:val="00B82850"/>
    <w:rsid w:val="00BB3984"/>
    <w:rsid w:val="00C12433"/>
    <w:rsid w:val="00C23C03"/>
    <w:rsid w:val="00C26C34"/>
    <w:rsid w:val="00C322E0"/>
    <w:rsid w:val="00C645FF"/>
    <w:rsid w:val="00C73DBA"/>
    <w:rsid w:val="00C80506"/>
    <w:rsid w:val="00CA4EA5"/>
    <w:rsid w:val="00CB0C4F"/>
    <w:rsid w:val="00CB188F"/>
    <w:rsid w:val="00CC06C3"/>
    <w:rsid w:val="00CC609E"/>
    <w:rsid w:val="00CD1285"/>
    <w:rsid w:val="00CD25CD"/>
    <w:rsid w:val="00CE2E8F"/>
    <w:rsid w:val="00D26D2D"/>
    <w:rsid w:val="00D400EE"/>
    <w:rsid w:val="00D43D98"/>
    <w:rsid w:val="00D618A5"/>
    <w:rsid w:val="00D70730"/>
    <w:rsid w:val="00D72493"/>
    <w:rsid w:val="00D840E5"/>
    <w:rsid w:val="00D954F1"/>
    <w:rsid w:val="00DB1799"/>
    <w:rsid w:val="00DC5784"/>
    <w:rsid w:val="00E22641"/>
    <w:rsid w:val="00E4059D"/>
    <w:rsid w:val="00E462FD"/>
    <w:rsid w:val="00E4735C"/>
    <w:rsid w:val="00E57BE7"/>
    <w:rsid w:val="00E66D8F"/>
    <w:rsid w:val="00E906F8"/>
    <w:rsid w:val="00EB1714"/>
    <w:rsid w:val="00EC6807"/>
    <w:rsid w:val="00ED3D16"/>
    <w:rsid w:val="00ED7E34"/>
    <w:rsid w:val="00EE6B2D"/>
    <w:rsid w:val="00EF0D8C"/>
    <w:rsid w:val="00F2101E"/>
    <w:rsid w:val="00F23C97"/>
    <w:rsid w:val="00F4481A"/>
    <w:rsid w:val="00F7253B"/>
    <w:rsid w:val="00F763E1"/>
    <w:rsid w:val="00F8104B"/>
    <w:rsid w:val="00FA4F1F"/>
    <w:rsid w:val="00FA6EC6"/>
    <w:rsid w:val="00FC09DF"/>
    <w:rsid w:val="00FC384E"/>
    <w:rsid w:val="00FD06A8"/>
    <w:rsid w:val="00FD3FF4"/>
    <w:rsid w:val="012FC8F1"/>
    <w:rsid w:val="019D8B32"/>
    <w:rsid w:val="01BCC564"/>
    <w:rsid w:val="02AA33FE"/>
    <w:rsid w:val="0353F3AD"/>
    <w:rsid w:val="03E3AD4B"/>
    <w:rsid w:val="062F78A0"/>
    <w:rsid w:val="064043DB"/>
    <w:rsid w:val="0816E76B"/>
    <w:rsid w:val="08897B13"/>
    <w:rsid w:val="0A37A461"/>
    <w:rsid w:val="0ABB131D"/>
    <w:rsid w:val="0B39D47E"/>
    <w:rsid w:val="0B995AF6"/>
    <w:rsid w:val="0BAE3A23"/>
    <w:rsid w:val="0CCB9D37"/>
    <w:rsid w:val="0D734A5B"/>
    <w:rsid w:val="0D7AB5F0"/>
    <w:rsid w:val="0DBA826B"/>
    <w:rsid w:val="0EE5DAE5"/>
    <w:rsid w:val="0F052A60"/>
    <w:rsid w:val="0F190B18"/>
    <w:rsid w:val="0FD3DB76"/>
    <w:rsid w:val="0FD65AE6"/>
    <w:rsid w:val="1035AEE4"/>
    <w:rsid w:val="10876058"/>
    <w:rsid w:val="10B30B8C"/>
    <w:rsid w:val="114027C9"/>
    <w:rsid w:val="1173A7D1"/>
    <w:rsid w:val="121DFF11"/>
    <w:rsid w:val="143FE893"/>
    <w:rsid w:val="15897820"/>
    <w:rsid w:val="15938462"/>
    <w:rsid w:val="15BE42CC"/>
    <w:rsid w:val="15E04A3C"/>
    <w:rsid w:val="15FA9068"/>
    <w:rsid w:val="164718F4"/>
    <w:rsid w:val="16AFD626"/>
    <w:rsid w:val="16C5C785"/>
    <w:rsid w:val="18391B1B"/>
    <w:rsid w:val="1BF3A823"/>
    <w:rsid w:val="1D18E743"/>
    <w:rsid w:val="20DDC21E"/>
    <w:rsid w:val="223B8CF7"/>
    <w:rsid w:val="2262E9A7"/>
    <w:rsid w:val="237BCDC2"/>
    <w:rsid w:val="23A753B7"/>
    <w:rsid w:val="247315FE"/>
    <w:rsid w:val="24957E4E"/>
    <w:rsid w:val="24DD2F08"/>
    <w:rsid w:val="250C1EC9"/>
    <w:rsid w:val="25732DB9"/>
    <w:rsid w:val="25A13226"/>
    <w:rsid w:val="265D3853"/>
    <w:rsid w:val="26890AC4"/>
    <w:rsid w:val="27A1E222"/>
    <w:rsid w:val="29C81CBC"/>
    <w:rsid w:val="2A57D9D5"/>
    <w:rsid w:val="2A5D1C56"/>
    <w:rsid w:val="2B3178E6"/>
    <w:rsid w:val="2B57F47F"/>
    <w:rsid w:val="2BC852A0"/>
    <w:rsid w:val="2BE7DF20"/>
    <w:rsid w:val="2D9E6BA8"/>
    <w:rsid w:val="2E703C29"/>
    <w:rsid w:val="2E9F64BA"/>
    <w:rsid w:val="2FF60B5B"/>
    <w:rsid w:val="303B351B"/>
    <w:rsid w:val="30A7CD14"/>
    <w:rsid w:val="31D7057C"/>
    <w:rsid w:val="31F771C0"/>
    <w:rsid w:val="3241D063"/>
    <w:rsid w:val="326E5EEE"/>
    <w:rsid w:val="333691A9"/>
    <w:rsid w:val="3399DF12"/>
    <w:rsid w:val="35BA03C3"/>
    <w:rsid w:val="36A423C2"/>
    <w:rsid w:val="36DC6C4F"/>
    <w:rsid w:val="38C0F15E"/>
    <w:rsid w:val="39B8F053"/>
    <w:rsid w:val="3A463D43"/>
    <w:rsid w:val="3A72E47F"/>
    <w:rsid w:val="3B484007"/>
    <w:rsid w:val="3B6A81DC"/>
    <w:rsid w:val="3BA35826"/>
    <w:rsid w:val="3D2798FB"/>
    <w:rsid w:val="3D59CA28"/>
    <w:rsid w:val="3DE109F0"/>
    <w:rsid w:val="3E2DE75A"/>
    <w:rsid w:val="3E529DA2"/>
    <w:rsid w:val="3EAD2115"/>
    <w:rsid w:val="3EF366CE"/>
    <w:rsid w:val="3EF59A89"/>
    <w:rsid w:val="3F247416"/>
    <w:rsid w:val="3FDB4127"/>
    <w:rsid w:val="400A5810"/>
    <w:rsid w:val="402748FC"/>
    <w:rsid w:val="40322B0F"/>
    <w:rsid w:val="40969149"/>
    <w:rsid w:val="40FE1404"/>
    <w:rsid w:val="4159BB46"/>
    <w:rsid w:val="41771188"/>
    <w:rsid w:val="419B76DB"/>
    <w:rsid w:val="4369CBD1"/>
    <w:rsid w:val="448A9D72"/>
    <w:rsid w:val="44B93406"/>
    <w:rsid w:val="44F2146E"/>
    <w:rsid w:val="45ECBC52"/>
    <w:rsid w:val="47DA9BB3"/>
    <w:rsid w:val="4907DCCF"/>
    <w:rsid w:val="4928D0B0"/>
    <w:rsid w:val="4A4F1999"/>
    <w:rsid w:val="4BEAE9FA"/>
    <w:rsid w:val="4C6EA622"/>
    <w:rsid w:val="4C712B6D"/>
    <w:rsid w:val="4CF5192B"/>
    <w:rsid w:val="4DD60007"/>
    <w:rsid w:val="4E317FB8"/>
    <w:rsid w:val="4EB46BFE"/>
    <w:rsid w:val="4F1FCCEF"/>
    <w:rsid w:val="4FB78D4E"/>
    <w:rsid w:val="51C16A8F"/>
    <w:rsid w:val="524918E0"/>
    <w:rsid w:val="52538FAF"/>
    <w:rsid w:val="52D6DA06"/>
    <w:rsid w:val="5304F0DB"/>
    <w:rsid w:val="5321B7AD"/>
    <w:rsid w:val="543096F5"/>
    <w:rsid w:val="54423BF8"/>
    <w:rsid w:val="54A0C13C"/>
    <w:rsid w:val="55328A79"/>
    <w:rsid w:val="55701EB7"/>
    <w:rsid w:val="5580B9A2"/>
    <w:rsid w:val="5594842F"/>
    <w:rsid w:val="561F57B0"/>
    <w:rsid w:val="562D1855"/>
    <w:rsid w:val="56C0FA6D"/>
    <w:rsid w:val="571C8A03"/>
    <w:rsid w:val="5777088E"/>
    <w:rsid w:val="57922AF3"/>
    <w:rsid w:val="588ED56A"/>
    <w:rsid w:val="59053C30"/>
    <w:rsid w:val="5921F210"/>
    <w:rsid w:val="5AA8D25C"/>
    <w:rsid w:val="5B9D6121"/>
    <w:rsid w:val="5BB84D97"/>
    <w:rsid w:val="5BDB4312"/>
    <w:rsid w:val="5BEFFB26"/>
    <w:rsid w:val="5C230E15"/>
    <w:rsid w:val="5DE274DF"/>
    <w:rsid w:val="5E1EA0C6"/>
    <w:rsid w:val="5FE35456"/>
    <w:rsid w:val="60AD3213"/>
    <w:rsid w:val="60CA697E"/>
    <w:rsid w:val="61690013"/>
    <w:rsid w:val="617A56AE"/>
    <w:rsid w:val="6202004D"/>
    <w:rsid w:val="621413A2"/>
    <w:rsid w:val="626639DF"/>
    <w:rsid w:val="6289D198"/>
    <w:rsid w:val="62CA3C8A"/>
    <w:rsid w:val="64AEA30B"/>
    <w:rsid w:val="64B6C579"/>
    <w:rsid w:val="669A49B9"/>
    <w:rsid w:val="66AA2F72"/>
    <w:rsid w:val="6719D591"/>
    <w:rsid w:val="6726B30C"/>
    <w:rsid w:val="67383C78"/>
    <w:rsid w:val="6775CE60"/>
    <w:rsid w:val="68C9205E"/>
    <w:rsid w:val="68E9C22E"/>
    <w:rsid w:val="68F4D27C"/>
    <w:rsid w:val="6A14A015"/>
    <w:rsid w:val="6A9588A8"/>
    <w:rsid w:val="6AF3DD8B"/>
    <w:rsid w:val="6B309F2D"/>
    <w:rsid w:val="6BB07076"/>
    <w:rsid w:val="6D13B110"/>
    <w:rsid w:val="6D236D6E"/>
    <w:rsid w:val="6EF98676"/>
    <w:rsid w:val="6FA225CB"/>
    <w:rsid w:val="7081F1F4"/>
    <w:rsid w:val="70A5471B"/>
    <w:rsid w:val="70A6073B"/>
    <w:rsid w:val="73B254A9"/>
    <w:rsid w:val="752EB3DA"/>
    <w:rsid w:val="75675660"/>
    <w:rsid w:val="761F58BD"/>
    <w:rsid w:val="769F2589"/>
    <w:rsid w:val="796BC52C"/>
    <w:rsid w:val="7A1D9848"/>
    <w:rsid w:val="7A7C651E"/>
    <w:rsid w:val="7B740D13"/>
    <w:rsid w:val="7BAF784D"/>
    <w:rsid w:val="7BEE6598"/>
    <w:rsid w:val="7C15F890"/>
    <w:rsid w:val="7CDDB4F3"/>
    <w:rsid w:val="7E25B12B"/>
    <w:rsid w:val="7EFA1B69"/>
    <w:rsid w:val="7F31DD0D"/>
    <w:rsid w:val="7F4FD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D27C"/>
  <w15:chartTrackingRefBased/>
  <w15:docId w15:val="{6AC87B7B-FCC7-4DC9-9BD8-26BD2003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8E9"/>
    <w:rPr>
      <w:sz w:val="24"/>
    </w:rPr>
  </w:style>
  <w:style w:type="paragraph" w:styleId="Heading1">
    <w:name w:val="heading 1"/>
    <w:basedOn w:val="Normal"/>
    <w:next w:val="Normal"/>
    <w:link w:val="Heading1Char"/>
    <w:uiPriority w:val="9"/>
    <w:qFormat/>
    <w:rsid w:val="00553AB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AB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53ABC"/>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553AB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53AB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53AB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53AB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53AB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53AB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553A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AB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53AB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53AB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53AB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53AB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53AB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53AB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53AB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53AB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53AB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53AB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53ABC"/>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553ABC"/>
    <w:rPr>
      <w:rFonts w:asciiTheme="majorHAnsi" w:eastAsiaTheme="majorEastAsia" w:hAnsiTheme="majorHAnsi" w:cstheme="majorBidi"/>
      <w:sz w:val="24"/>
      <w:szCs w:val="24"/>
    </w:rPr>
  </w:style>
  <w:style w:type="character" w:styleId="Strong">
    <w:name w:val="Strong"/>
    <w:basedOn w:val="DefaultParagraphFont"/>
    <w:uiPriority w:val="22"/>
    <w:qFormat/>
    <w:rsid w:val="00553ABC"/>
    <w:rPr>
      <w:b/>
      <w:bCs/>
    </w:rPr>
  </w:style>
  <w:style w:type="character" w:styleId="Emphasis">
    <w:name w:val="Emphasis"/>
    <w:basedOn w:val="DefaultParagraphFont"/>
    <w:uiPriority w:val="20"/>
    <w:qFormat/>
    <w:rsid w:val="00553ABC"/>
    <w:rPr>
      <w:i/>
      <w:iCs/>
    </w:rPr>
  </w:style>
  <w:style w:type="paragraph" w:styleId="NoSpacing">
    <w:name w:val="No Spacing"/>
    <w:link w:val="NoSpacingChar"/>
    <w:uiPriority w:val="1"/>
    <w:qFormat/>
    <w:rsid w:val="00553ABC"/>
    <w:pPr>
      <w:spacing w:after="0" w:line="240" w:lineRule="auto"/>
    </w:pPr>
  </w:style>
  <w:style w:type="paragraph" w:styleId="Quote">
    <w:name w:val="Quote"/>
    <w:basedOn w:val="Normal"/>
    <w:next w:val="Normal"/>
    <w:link w:val="QuoteChar"/>
    <w:uiPriority w:val="29"/>
    <w:qFormat/>
    <w:rsid w:val="00553AB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53ABC"/>
    <w:rPr>
      <w:i/>
      <w:iCs/>
      <w:color w:val="404040" w:themeColor="text1" w:themeTint="BF"/>
    </w:rPr>
  </w:style>
  <w:style w:type="paragraph" w:styleId="IntenseQuote">
    <w:name w:val="Intense Quote"/>
    <w:basedOn w:val="Normal"/>
    <w:next w:val="Normal"/>
    <w:link w:val="IntenseQuoteChar"/>
    <w:uiPriority w:val="30"/>
    <w:qFormat/>
    <w:rsid w:val="00553AB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53AB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53ABC"/>
    <w:rPr>
      <w:i/>
      <w:iCs/>
      <w:color w:val="404040" w:themeColor="text1" w:themeTint="BF"/>
    </w:rPr>
  </w:style>
  <w:style w:type="character" w:styleId="IntenseEmphasis">
    <w:name w:val="Intense Emphasis"/>
    <w:basedOn w:val="DefaultParagraphFont"/>
    <w:uiPriority w:val="21"/>
    <w:qFormat/>
    <w:rsid w:val="00553ABC"/>
    <w:rPr>
      <w:b/>
      <w:bCs/>
      <w:i/>
      <w:iCs/>
    </w:rPr>
  </w:style>
  <w:style w:type="character" w:styleId="SubtleReference">
    <w:name w:val="Subtle Reference"/>
    <w:basedOn w:val="DefaultParagraphFont"/>
    <w:uiPriority w:val="31"/>
    <w:qFormat/>
    <w:rsid w:val="00553AB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53ABC"/>
    <w:rPr>
      <w:b/>
      <w:bCs/>
      <w:smallCaps/>
      <w:spacing w:val="5"/>
      <w:u w:val="single"/>
    </w:rPr>
  </w:style>
  <w:style w:type="character" w:styleId="BookTitle">
    <w:name w:val="Book Title"/>
    <w:basedOn w:val="DefaultParagraphFont"/>
    <w:uiPriority w:val="33"/>
    <w:qFormat/>
    <w:rsid w:val="00553ABC"/>
    <w:rPr>
      <w:b/>
      <w:bCs/>
      <w:smallCaps/>
    </w:rPr>
  </w:style>
  <w:style w:type="paragraph" w:styleId="TOCHeading">
    <w:name w:val="TOC Heading"/>
    <w:basedOn w:val="Heading1"/>
    <w:next w:val="Normal"/>
    <w:uiPriority w:val="39"/>
    <w:unhideWhenUsed/>
    <w:qFormat/>
    <w:rsid w:val="00553ABC"/>
    <w:pPr>
      <w:outlineLvl w:val="9"/>
    </w:pPr>
  </w:style>
  <w:style w:type="character" w:customStyle="1" w:styleId="NoSpacingChar">
    <w:name w:val="No Spacing Char"/>
    <w:basedOn w:val="DefaultParagraphFont"/>
    <w:link w:val="NoSpacing"/>
    <w:uiPriority w:val="1"/>
    <w:rsid w:val="00CC609E"/>
  </w:style>
  <w:style w:type="paragraph" w:styleId="ListParagraph">
    <w:name w:val="List Paragraph"/>
    <w:basedOn w:val="Normal"/>
    <w:uiPriority w:val="34"/>
    <w:qFormat/>
    <w:rsid w:val="00AC34E2"/>
    <w:pPr>
      <w:ind w:left="720"/>
      <w:contextualSpacing/>
    </w:pPr>
  </w:style>
  <w:style w:type="paragraph" w:styleId="TOC1">
    <w:name w:val="toc 1"/>
    <w:basedOn w:val="Normal"/>
    <w:next w:val="Normal"/>
    <w:autoRedefine/>
    <w:uiPriority w:val="39"/>
    <w:unhideWhenUsed/>
    <w:rsid w:val="003B5FFA"/>
    <w:pPr>
      <w:spacing w:after="100"/>
    </w:pPr>
  </w:style>
  <w:style w:type="character" w:styleId="Hyperlink">
    <w:name w:val="Hyperlink"/>
    <w:basedOn w:val="DefaultParagraphFont"/>
    <w:uiPriority w:val="99"/>
    <w:unhideWhenUsed/>
    <w:rsid w:val="003B5FFA"/>
    <w:rPr>
      <w:color w:val="0563C1" w:themeColor="hyperlink"/>
      <w:u w:val="single"/>
    </w:rPr>
  </w:style>
  <w:style w:type="paragraph" w:styleId="TOC2">
    <w:name w:val="toc 2"/>
    <w:basedOn w:val="Normal"/>
    <w:next w:val="Normal"/>
    <w:autoRedefine/>
    <w:uiPriority w:val="39"/>
    <w:unhideWhenUsed/>
    <w:rsid w:val="009F7F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D3A00-7012-463F-86BF-2F0B6C44B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1752</Words>
  <Characters>9989</Characters>
  <Application>Microsoft Office Word</Application>
  <DocSecurity>0</DocSecurity>
  <Lines>83</Lines>
  <Paragraphs>23</Paragraphs>
  <ScaleCrop>false</ScaleCrop>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 group</dc:title>
  <dc:subject>NoSQL Project</dc:subject>
  <dc:creator>Petros Simonyan 69815                           Anthony Shoshi Gomes 695220               Stepan Shupletsov 697570                          Maike Pierick 699725</dc:creator>
  <cp:keywords/>
  <dc:description/>
  <cp:lastModifiedBy>Shupletsov, Stepan</cp:lastModifiedBy>
  <cp:revision>117</cp:revision>
  <dcterms:created xsi:type="dcterms:W3CDTF">2023-10-20T03:38:00Z</dcterms:created>
  <dcterms:modified xsi:type="dcterms:W3CDTF">2024-01-07T22:37:00Z</dcterms:modified>
  <cp:category>IT2A</cp:category>
</cp:coreProperties>
</file>