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B19" w:rsidRDefault="006C754D">
      <w:pPr>
        <w:jc w:val="center"/>
        <w:rPr>
          <w:b/>
          <w:bCs/>
        </w:rPr>
      </w:pPr>
      <w:r>
        <w:rPr>
          <w:b/>
          <w:bCs/>
        </w:rPr>
        <w:t>TRƯỜNG ĐẠI HỌC CÔNG NGHỆ THÔNG TIN, ĐHQG-HCM</w:t>
      </w:r>
    </w:p>
    <w:p w:rsidR="00435B19" w:rsidRDefault="006C754D">
      <w:pPr>
        <w:jc w:val="center"/>
        <w:rPr>
          <w:b/>
          <w:bCs/>
          <w:sz w:val="30"/>
          <w:szCs w:val="30"/>
        </w:rPr>
      </w:pPr>
      <w:r>
        <w:rPr>
          <w:b/>
          <w:bCs/>
          <w:sz w:val="30"/>
          <w:szCs w:val="30"/>
        </w:rPr>
        <w:t>KHOA MẠNG MÁY TÍNH VÀ TRUYỀN THÔNG</w:t>
      </w:r>
    </w:p>
    <w:p w:rsidR="00435B19" w:rsidRDefault="00435B19">
      <w:pPr>
        <w:rPr>
          <w:b/>
          <w:bCs/>
        </w:rPr>
      </w:pPr>
    </w:p>
    <w:p w:rsidR="00435B19" w:rsidRDefault="006C754D">
      <w:pPr>
        <w:jc w:val="center"/>
      </w:pPr>
      <w:r>
        <w:rPr>
          <w:noProof/>
          <w:lang w:val="vi-VN"/>
        </w:rPr>
        <w:drawing>
          <wp:inline distT="0" distB="0" distL="0" distR="0">
            <wp:extent cx="1969137" cy="16231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9137" cy="1623143"/>
                    </a:xfrm>
                    <a:prstGeom prst="rect">
                      <a:avLst/>
                    </a:prstGeom>
                    <a:ln/>
                  </pic:spPr>
                </pic:pic>
              </a:graphicData>
            </a:graphic>
          </wp:inline>
        </w:drawing>
      </w:r>
    </w:p>
    <w:p w:rsidR="00435B19" w:rsidRDefault="00435B19"/>
    <w:p w:rsidR="00435B19" w:rsidRDefault="006C754D">
      <w:pPr>
        <w:jc w:val="center"/>
        <w:rPr>
          <w:b/>
          <w:bCs/>
          <w:sz w:val="36"/>
          <w:szCs w:val="36"/>
        </w:rPr>
      </w:pPr>
      <w:r>
        <w:rPr>
          <w:b/>
          <w:bCs/>
          <w:sz w:val="36"/>
          <w:szCs w:val="36"/>
        </w:rPr>
        <w:t>BÁO CÁO ĐỒ ÁN MÔN HỌC</w:t>
      </w:r>
    </w:p>
    <w:p w:rsidR="00435B19" w:rsidRDefault="006C754D">
      <w:pPr>
        <w:pStyle w:val="Title"/>
      </w:pPr>
      <w:r>
        <w:t>ĐỀ TÀI: Xây dựng quy trình MLOps thích ứng với Data Drift cho dự báo lưu lượng giao thông</w:t>
      </w:r>
    </w:p>
    <w:p w:rsidR="00435B19" w:rsidRDefault="00435B19">
      <w:pPr>
        <w:spacing w:line="720" w:lineRule="auto"/>
        <w:rPr>
          <w:b/>
          <w:bCs/>
          <w:sz w:val="32"/>
          <w:szCs w:val="32"/>
        </w:rPr>
      </w:pPr>
    </w:p>
    <w:p w:rsidR="00435B19" w:rsidRDefault="00435B19">
      <w:pPr>
        <w:rPr>
          <w:b/>
          <w:bCs/>
        </w:rPr>
      </w:pPr>
    </w:p>
    <w:p w:rsidR="00435B19" w:rsidRDefault="00435B19">
      <w:pPr>
        <w:rPr>
          <w:b/>
          <w:bCs/>
        </w:rPr>
      </w:pPr>
    </w:p>
    <w:p w:rsidR="00435B19" w:rsidRDefault="006C754D">
      <w:r>
        <w:rPr>
          <w:b/>
          <w:bCs/>
        </w:rPr>
        <w:t xml:space="preserve">Môn học: </w:t>
      </w:r>
      <w:r>
        <w:t>NT114.Q21 – Đồ án chuyên ngành</w:t>
      </w:r>
    </w:p>
    <w:p w:rsidR="00435B19" w:rsidRDefault="006C754D">
      <w:r>
        <w:rPr>
          <w:b/>
          <w:bCs/>
        </w:rPr>
        <w:t>Giảng viên hướng dẫn: Lê Anh Tuấn</w:t>
      </w:r>
    </w:p>
    <w:p w:rsidR="00435B19" w:rsidRDefault="006C754D">
      <w:pPr>
        <w:rPr>
          <w:b/>
          <w:bCs/>
        </w:rPr>
      </w:pPr>
      <w:r>
        <w:rPr>
          <w:b/>
          <w:bCs/>
        </w:rPr>
        <w:t>Thực hiện bởi:</w:t>
      </w:r>
    </w:p>
    <w:p w:rsidR="00435B19" w:rsidRDefault="006C754D">
      <w:pPr>
        <w:numPr>
          <w:ilvl w:val="0"/>
          <w:numId w:val="7"/>
        </w:numPr>
        <w:pBdr>
          <w:top w:val="nil"/>
          <w:left w:val="nil"/>
          <w:bottom w:val="nil"/>
          <w:right w:val="nil"/>
          <w:between w:val="nil"/>
        </w:pBdr>
        <w:spacing w:after="0"/>
        <w:jc w:val="both"/>
        <w:rPr>
          <w:b/>
          <w:bCs/>
          <w:color w:val="000000"/>
        </w:rPr>
      </w:pPr>
      <w:r>
        <w:rPr>
          <w:color w:val="000000"/>
        </w:rPr>
        <w:t>Phạm Tân Thành Nam</w:t>
      </w:r>
      <w:r>
        <w:rPr>
          <w:color w:val="000000"/>
        </w:rPr>
        <w:tab/>
        <w:t>23520985</w:t>
      </w:r>
      <w:r>
        <w:rPr>
          <w:color w:val="000000"/>
        </w:rPr>
        <w:tab/>
      </w:r>
    </w:p>
    <w:p w:rsidR="00435B19" w:rsidRDefault="006C754D">
      <w:pPr>
        <w:numPr>
          <w:ilvl w:val="0"/>
          <w:numId w:val="7"/>
        </w:numPr>
        <w:pBdr>
          <w:top w:val="nil"/>
          <w:left w:val="nil"/>
          <w:bottom w:val="nil"/>
          <w:right w:val="nil"/>
          <w:between w:val="nil"/>
        </w:pBdr>
        <w:jc w:val="both"/>
        <w:rPr>
          <w:b/>
          <w:bCs/>
          <w:color w:val="000000"/>
        </w:rPr>
      </w:pPr>
      <w:r>
        <w:rPr>
          <w:color w:val="000000"/>
        </w:rPr>
        <w:t>Trương Trọng Phúc</w:t>
      </w:r>
      <w:r>
        <w:rPr>
          <w:color w:val="000000"/>
        </w:rPr>
        <w:tab/>
      </w:r>
      <w:r>
        <w:rPr>
          <w:color w:val="000000"/>
        </w:rPr>
        <w:tab/>
        <w:t>23521225</w:t>
      </w:r>
      <w:r>
        <w:rPr>
          <w:color w:val="000000"/>
        </w:rPr>
        <w:tab/>
      </w:r>
      <w:r>
        <w:rPr>
          <w:color w:val="000000"/>
        </w:rPr>
        <w:tab/>
      </w:r>
    </w:p>
    <w:p w:rsidR="00435B19" w:rsidRDefault="006C754D">
      <w:pPr>
        <w:jc w:val="both"/>
      </w:pPr>
      <w:r>
        <w:rPr>
          <w:b/>
          <w:bCs/>
        </w:rPr>
        <w:t xml:space="preserve">Thời gian thực hiện: </w:t>
      </w:r>
    </w:p>
    <w:p w:rsidR="00435B19" w:rsidRDefault="00435B19"/>
    <w:p w:rsidR="00435B19" w:rsidRDefault="006C754D">
      <w:pPr>
        <w:pStyle w:val="Heading1"/>
      </w:pPr>
      <w:bookmarkStart w:id="0" w:name="_heading=h.wjog87rdc0ne" w:colFirst="0" w:colLast="0"/>
      <w:bookmarkEnd w:id="0"/>
      <w:r>
        <w:lastRenderedPageBreak/>
        <w:t>MỤC LỤC</w:t>
      </w:r>
    </w:p>
    <w:sdt>
      <w:sdtPr>
        <w:id w:val="-2070322430"/>
        <w:docPartObj>
          <w:docPartGallery w:val="Table of Contents"/>
          <w:docPartUnique/>
        </w:docPartObj>
      </w:sdtPr>
      <w:sdtEndPr/>
      <w:sdtContent>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wjog87rdc0ne">
            <w:r>
              <w:rPr>
                <w:color w:val="000000"/>
              </w:rPr>
              <w:t>MỤC LỤC</w:t>
            </w:r>
            <w:r>
              <w:rPr>
                <w:color w:val="000000"/>
              </w:rPr>
              <w:tab/>
              <w:t>2</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1cu5dg5sdx91">
            <w:r>
              <w:rPr>
                <w:color w:val="000000"/>
              </w:rPr>
              <w:t>DANH SÁCH HÌNH, BẢNG</w:t>
            </w:r>
            <w:r>
              <w:rPr>
                <w:color w:val="000000"/>
              </w:rPr>
              <w:tab/>
              <w:t>3</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65zd99sxzoab">
            <w:r>
              <w:rPr>
                <w:color w:val="000000"/>
              </w:rPr>
              <w:t>TÓM TẮT</w:t>
            </w:r>
            <w:r>
              <w:rPr>
                <w:color w:val="000000"/>
              </w:rPr>
              <w:tab/>
              <w:t>4</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z7xccpsyhztv">
            <w:r>
              <w:rPr>
                <w:color w:val="000000"/>
              </w:rPr>
              <w:t>Chương I. TỔNG QUAN.</w:t>
            </w:r>
            <w:r>
              <w:rPr>
                <w:color w:val="000000"/>
              </w:rPr>
              <w:tab/>
              <w:t>5</w:t>
            </w:r>
          </w:hyperlink>
        </w:p>
        <w:p w:rsidR="00435B19" w:rsidRDefault="006C754D">
          <w:pPr>
            <w:pBdr>
              <w:top w:val="nil"/>
              <w:left w:val="nil"/>
              <w:bottom w:val="nil"/>
              <w:right w:val="nil"/>
              <w:between w:val="nil"/>
            </w:pBdr>
            <w:tabs>
              <w:tab w:val="right" w:leader="dot" w:pos="9016"/>
            </w:tabs>
            <w:spacing w:after="100"/>
            <w:ind w:left="260"/>
            <w:rPr>
              <w:rFonts w:ascii="Aptos" w:eastAsia="Aptos" w:hAnsi="Aptos" w:cs="Aptos"/>
              <w:color w:val="000000"/>
              <w:sz w:val="24"/>
              <w:szCs w:val="24"/>
            </w:rPr>
          </w:pPr>
          <w:hyperlink w:anchor="_heading=h.q0gc1cala8vd">
            <w:r>
              <w:rPr>
                <w:color w:val="000000"/>
              </w:rPr>
              <w:t>1. Giới thiệu đề tài.</w:t>
            </w:r>
            <w:r>
              <w:rPr>
                <w:color w:val="000000"/>
              </w:rPr>
              <w:tab/>
              <w:t>5</w:t>
            </w:r>
          </w:hyperlink>
        </w:p>
        <w:p w:rsidR="00435B19" w:rsidRDefault="006C754D">
          <w:pPr>
            <w:pBdr>
              <w:top w:val="nil"/>
              <w:left w:val="nil"/>
              <w:bottom w:val="nil"/>
              <w:right w:val="nil"/>
              <w:between w:val="nil"/>
            </w:pBdr>
            <w:tabs>
              <w:tab w:val="right" w:leader="dot" w:pos="9016"/>
            </w:tabs>
            <w:spacing w:after="100"/>
            <w:ind w:left="520"/>
            <w:rPr>
              <w:rFonts w:ascii="Aptos" w:eastAsia="Aptos" w:hAnsi="Aptos" w:cs="Aptos"/>
              <w:color w:val="000000"/>
              <w:sz w:val="24"/>
              <w:szCs w:val="24"/>
            </w:rPr>
          </w:pPr>
          <w:hyperlink w:anchor="_heading=h.qy3bfpjo64id">
            <w:r>
              <w:rPr>
                <w:color w:val="000000"/>
              </w:rPr>
              <w:t>1.1. Tiểu mục nếu cần thiết.</w:t>
            </w:r>
            <w:r>
              <w:rPr>
                <w:color w:val="000000"/>
              </w:rPr>
              <w:tab/>
              <w:t>5</w:t>
            </w:r>
          </w:hyperlink>
        </w:p>
        <w:p w:rsidR="00435B19" w:rsidRDefault="006C754D">
          <w:pPr>
            <w:pBdr>
              <w:top w:val="nil"/>
              <w:left w:val="nil"/>
              <w:bottom w:val="nil"/>
              <w:right w:val="nil"/>
              <w:between w:val="nil"/>
            </w:pBdr>
            <w:tabs>
              <w:tab w:val="right" w:leader="dot" w:pos="9016"/>
            </w:tabs>
            <w:spacing w:after="100"/>
            <w:ind w:left="520"/>
            <w:rPr>
              <w:rFonts w:ascii="Aptos" w:eastAsia="Aptos" w:hAnsi="Aptos" w:cs="Aptos"/>
              <w:color w:val="000000"/>
              <w:sz w:val="24"/>
              <w:szCs w:val="24"/>
            </w:rPr>
          </w:pPr>
          <w:hyperlink w:anchor="_heading=h.ys1i1k7h235a">
            <w:r>
              <w:rPr>
                <w:color w:val="000000"/>
              </w:rPr>
              <w:t>1.2. Tiểu mục khác.</w:t>
            </w:r>
            <w:r>
              <w:rPr>
                <w:color w:val="000000"/>
              </w:rPr>
              <w:tab/>
              <w:t>5</w:t>
            </w:r>
          </w:hyperlink>
        </w:p>
        <w:p w:rsidR="00435B19" w:rsidRDefault="006C754D">
          <w:pPr>
            <w:pBdr>
              <w:top w:val="nil"/>
              <w:left w:val="nil"/>
              <w:bottom w:val="nil"/>
              <w:right w:val="nil"/>
              <w:between w:val="nil"/>
            </w:pBdr>
            <w:tabs>
              <w:tab w:val="right" w:leader="dot" w:pos="9016"/>
            </w:tabs>
            <w:spacing w:after="100"/>
            <w:ind w:left="260"/>
            <w:rPr>
              <w:rFonts w:ascii="Aptos" w:eastAsia="Aptos" w:hAnsi="Aptos" w:cs="Aptos"/>
              <w:color w:val="000000"/>
              <w:sz w:val="24"/>
              <w:szCs w:val="24"/>
            </w:rPr>
          </w:pPr>
          <w:hyperlink w:anchor="_heading=h.691uq31nnpv">
            <w:r>
              <w:rPr>
                <w:color w:val="000000"/>
              </w:rPr>
              <w:t>2. Cơ sở lý thuyết.</w:t>
            </w:r>
            <w:r>
              <w:rPr>
                <w:color w:val="000000"/>
              </w:rPr>
              <w:tab/>
              <w:t>5</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fuvcs0lpk7da">
            <w:r>
              <w:rPr>
                <w:color w:val="000000"/>
              </w:rPr>
              <w:t>Chương II. THIẾT KẾ HỆ THỐNG.</w:t>
            </w:r>
            <w:r>
              <w:rPr>
                <w:color w:val="000000"/>
              </w:rPr>
              <w:tab/>
              <w:t>6</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19ot3y8jodzb">
            <w:r>
              <w:rPr>
                <w:color w:val="000000"/>
              </w:rPr>
              <w:t>Chương III. TRIỂN KHAI HỆ THỐNG.</w:t>
            </w:r>
            <w:r>
              <w:rPr>
                <w:color w:val="000000"/>
              </w:rPr>
              <w:tab/>
              <w:t>7</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mwlbloktw86">
            <w:r>
              <w:rPr>
                <w:color w:val="000000"/>
              </w:rPr>
              <w:t>Chương IV. KẾT LUẬN.</w:t>
            </w:r>
            <w:r>
              <w:rPr>
                <w:color w:val="000000"/>
              </w:rPr>
              <w:tab/>
              <w:t>8</w:t>
            </w:r>
          </w:hyperlink>
        </w:p>
        <w:p w:rsidR="00435B19" w:rsidRDefault="006C754D">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ucw8lgdnyjxa">
            <w:r>
              <w:rPr>
                <w:color w:val="000000"/>
              </w:rPr>
              <w:t>NGUỒN THAM KHẢO</w:t>
            </w:r>
            <w:r>
              <w:rPr>
                <w:color w:val="000000"/>
              </w:rPr>
              <w:tab/>
              <w:t>9</w:t>
            </w:r>
          </w:hyperlink>
        </w:p>
        <w:p w:rsidR="00435B19" w:rsidRDefault="006C754D">
          <w:r>
            <w:fldChar w:fldCharType="end"/>
          </w:r>
        </w:p>
      </w:sdtContent>
    </w:sdt>
    <w:p w:rsidR="00435B19" w:rsidRDefault="00435B19">
      <w:pPr>
        <w:jc w:val="both"/>
      </w:pPr>
    </w:p>
    <w:p w:rsidR="00435B19" w:rsidRDefault="006C754D">
      <w:r>
        <w:br w:type="page"/>
      </w:r>
    </w:p>
    <w:p w:rsidR="00435B19" w:rsidRDefault="006C754D">
      <w:pPr>
        <w:pStyle w:val="Heading1"/>
      </w:pPr>
      <w:r>
        <w:lastRenderedPageBreak/>
        <w:t>GIAI ĐOẠN 1 Thiết lập môi trường và xây dựng baseline models</w:t>
      </w:r>
    </w:p>
    <w:p w:rsidR="00435B19" w:rsidRDefault="006C754D">
      <w:pPr>
        <w:numPr>
          <w:ilvl w:val="0"/>
          <w:numId w:val="8"/>
        </w:numPr>
        <w:pBdr>
          <w:top w:val="nil"/>
          <w:left w:val="nil"/>
          <w:bottom w:val="nil"/>
          <w:right w:val="nil"/>
          <w:between w:val="nil"/>
        </w:pBdr>
        <w:spacing w:after="0"/>
        <w:rPr>
          <w:color w:val="000000"/>
        </w:rPr>
      </w:pPr>
      <w:r>
        <w:rPr>
          <w:color w:val="000000"/>
        </w:rPr>
        <w:t>Tổng quan dự án</w:t>
      </w:r>
    </w:p>
    <w:p w:rsidR="00435B19" w:rsidRDefault="006C754D">
      <w:pPr>
        <w:numPr>
          <w:ilvl w:val="1"/>
          <w:numId w:val="1"/>
        </w:numPr>
        <w:pBdr>
          <w:top w:val="nil"/>
          <w:left w:val="nil"/>
          <w:bottom w:val="nil"/>
          <w:right w:val="nil"/>
          <w:between w:val="nil"/>
        </w:pBdr>
        <w:rPr>
          <w:color w:val="000000"/>
        </w:rPr>
      </w:pPr>
      <w:r>
        <w:rPr>
          <w:color w:val="000000"/>
        </w:rPr>
        <w:t>Mục tiêu chính</w:t>
      </w:r>
    </w:p>
    <w:p w:rsidR="00435B19" w:rsidRDefault="006C754D">
      <w:r>
        <w:t>Đề tài hướng đến việc xây dựng một quy trình MLOps hoàn chỉnh có khả năng phát hiện và xử lý Data Drift một cách tự động, được áp dụng vào bài toán dự báo lưu lượng giao thông trên tập dữ liệu METR-LA (Metropolitan Area Expressway Traffic – Los Angeles). D</w:t>
      </w:r>
      <w:r>
        <w:t xml:space="preserve">ata Drift là hiện tượng phân phối dữ liệu thay đổi theo thời gian, dẫn đến sự suy giảm hiệu suất của mô hình học máy trong môi trường sản xuất. Đây là một thách thức thực tế quan trọng trong các hệ thống ML triển khai dài hạn, đặc biệt trong lĩnh vực giao </w:t>
      </w:r>
      <w:r>
        <w:t>thông vận tải – nơi lưu lượng xe cộ biến động mạnh theo mùa, sự kiện đặc biệt và điều kiện thời tiết.</w:t>
      </w:r>
    </w:p>
    <w:p w:rsidR="00435B19" w:rsidRDefault="006C754D">
      <w:r>
        <w:t>Mục tiêu dài hạn của đề tài là hoàn thiện một pipeline MLOps tự thích ứng gồm ba giai đoạn: (1) thiết lập nền tảng và xây dựng baseline models, (2) phát t</w:t>
      </w:r>
      <w:r>
        <w:t>riển module phát hiện và xử lý Data Drift, và (3) tự động hóa toàn bộ chu trình tái huấn luyện và triển khai mô hình.</w:t>
      </w:r>
    </w:p>
    <w:p w:rsidR="00435B19" w:rsidRDefault="006C754D">
      <w:pPr>
        <w:numPr>
          <w:ilvl w:val="1"/>
          <w:numId w:val="1"/>
        </w:numPr>
        <w:pBdr>
          <w:top w:val="nil"/>
          <w:left w:val="nil"/>
          <w:bottom w:val="nil"/>
          <w:right w:val="nil"/>
          <w:between w:val="nil"/>
        </w:pBdr>
        <w:rPr>
          <w:color w:val="000000"/>
        </w:rPr>
      </w:pPr>
      <w:r>
        <w:rPr>
          <w:color w:val="000000"/>
        </w:rPr>
        <w:t>Phạm vi giai đoạn</w:t>
      </w:r>
    </w:p>
    <w:p w:rsidR="00435B19" w:rsidRDefault="006C754D">
      <w:r>
        <w:t>Tập trung vào thiết lập nền tảng kỹ thuật vững chắc cho các giai đoạn tiếp theo. Cụ thể, các công việc đã hoàn thành trong giai đoạn này bao gồm: chuẩn bị và xác nhận chất lượng dữ liệu từ tập METR-LA; thiết lập môi trường phát triển với đầy đủ các thư việ</w:t>
      </w:r>
      <w:r>
        <w:t>n ML cần thiết; xây dựng và đánh giá ba mô hình baseline là Random Forest, XGBoost và LightGBM; tích hợp MLflow để theo dõi và quản lý thực nghiệm; và phát triển module phát hiện Data Drift ở mức cơ bản dựa trên so sánh thống kê.</w:t>
      </w:r>
    </w:p>
    <w:p w:rsidR="00435B19" w:rsidRDefault="006C754D">
      <w:pPr>
        <w:numPr>
          <w:ilvl w:val="0"/>
          <w:numId w:val="8"/>
        </w:numPr>
        <w:pBdr>
          <w:top w:val="nil"/>
          <w:left w:val="nil"/>
          <w:bottom w:val="nil"/>
          <w:right w:val="nil"/>
          <w:between w:val="nil"/>
        </w:pBdr>
        <w:spacing w:after="0"/>
        <w:rPr>
          <w:color w:val="000000"/>
        </w:rPr>
      </w:pPr>
      <w:r>
        <w:rPr>
          <w:color w:val="000000"/>
        </w:rPr>
        <w:t xml:space="preserve">Thiết lập môi trường phát </w:t>
      </w:r>
      <w:r>
        <w:rPr>
          <w:color w:val="000000"/>
        </w:rPr>
        <w:t>triển</w:t>
      </w:r>
    </w:p>
    <w:p w:rsidR="00435B19" w:rsidRDefault="006C754D">
      <w:pPr>
        <w:numPr>
          <w:ilvl w:val="1"/>
          <w:numId w:val="2"/>
        </w:numPr>
        <w:pBdr>
          <w:top w:val="nil"/>
          <w:left w:val="nil"/>
          <w:bottom w:val="nil"/>
          <w:right w:val="nil"/>
          <w:between w:val="nil"/>
        </w:pBdr>
        <w:rPr>
          <w:color w:val="000000"/>
        </w:rPr>
      </w:pPr>
      <w:r>
        <w:rPr>
          <w:color w:val="000000"/>
        </w:rPr>
        <w:t>Ngôn ngữ lập trình và nền tảng</w:t>
      </w:r>
    </w:p>
    <w:p w:rsidR="00435B19" w:rsidRDefault="006C754D">
      <w:r>
        <w:t>Toàn bộ dự án được phát triển bằng Python 3.11.9, chạy trong môi trường ảo (.venv) nhằm cô lập dependencies và đảm bảo tính tái tạo của thực nghiệm. Việc sử dụng virtual environment giúp kiểm soát phiên bản thư viện một</w:t>
      </w:r>
      <w:r>
        <w:t xml:space="preserve"> cách chặt chẽ, tránh xung đột giữa các gói phần mềm và tạo điều kiện thuận lợi cho việc triển khai trên nhiều môi trường khác nhau.</w:t>
      </w:r>
    </w:p>
    <w:tbl>
      <w:tblPr>
        <w:tblStyle w:val="a"/>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506"/>
      </w:tblGrid>
      <w:tr w:rsidR="00435B19">
        <w:trPr>
          <w:trHeight w:val="510"/>
        </w:trPr>
        <w:tc>
          <w:tcPr>
            <w:tcW w:w="3000" w:type="dxa"/>
            <w:vAlign w:val="center"/>
          </w:tcPr>
          <w:p w:rsidR="00435B19" w:rsidRDefault="006C754D">
            <w:pPr>
              <w:jc w:val="center"/>
              <w:rPr>
                <w:b/>
                <w:bCs/>
              </w:rPr>
            </w:pPr>
            <w:r>
              <w:rPr>
                <w:b/>
                <w:bCs/>
              </w:rPr>
              <w:t>Thành phần</w:t>
            </w:r>
          </w:p>
        </w:tc>
        <w:tc>
          <w:tcPr>
            <w:tcW w:w="6506" w:type="dxa"/>
            <w:vAlign w:val="center"/>
          </w:tcPr>
          <w:p w:rsidR="00435B19" w:rsidRDefault="006C754D">
            <w:pPr>
              <w:jc w:val="center"/>
              <w:rPr>
                <w:b/>
                <w:bCs/>
              </w:rPr>
            </w:pPr>
            <w:r>
              <w:rPr>
                <w:b/>
                <w:bCs/>
              </w:rPr>
              <w:t>Phiên bản / Ghi chú</w:t>
            </w:r>
          </w:p>
        </w:tc>
      </w:tr>
      <w:tr w:rsidR="00435B19">
        <w:trPr>
          <w:trHeight w:val="510"/>
        </w:trPr>
        <w:tc>
          <w:tcPr>
            <w:tcW w:w="3000" w:type="dxa"/>
            <w:vAlign w:val="center"/>
          </w:tcPr>
          <w:p w:rsidR="00435B19" w:rsidRDefault="006C754D">
            <w:pPr>
              <w:jc w:val="center"/>
            </w:pPr>
            <w:r>
              <w:t>Python</w:t>
            </w:r>
          </w:p>
        </w:tc>
        <w:tc>
          <w:tcPr>
            <w:tcW w:w="6506" w:type="dxa"/>
            <w:vAlign w:val="center"/>
          </w:tcPr>
          <w:p w:rsidR="00435B19" w:rsidRDefault="006C754D">
            <w:pPr>
              <w:jc w:val="center"/>
            </w:pPr>
            <w:r>
              <w:t>3.11.9</w:t>
            </w:r>
          </w:p>
        </w:tc>
      </w:tr>
      <w:tr w:rsidR="00435B19">
        <w:trPr>
          <w:trHeight w:val="510"/>
        </w:trPr>
        <w:tc>
          <w:tcPr>
            <w:tcW w:w="3000" w:type="dxa"/>
            <w:vAlign w:val="center"/>
          </w:tcPr>
          <w:p w:rsidR="00435B19" w:rsidRDefault="006C754D">
            <w:pPr>
              <w:jc w:val="center"/>
            </w:pPr>
            <w:r>
              <w:t>Môi trường ảo</w:t>
            </w:r>
          </w:p>
        </w:tc>
        <w:tc>
          <w:tcPr>
            <w:tcW w:w="6506" w:type="dxa"/>
            <w:vAlign w:val="center"/>
          </w:tcPr>
          <w:p w:rsidR="00435B19" w:rsidRDefault="006C754D">
            <w:pPr>
              <w:jc w:val="center"/>
            </w:pPr>
            <w:r>
              <w:t>Virtual Environment (.venv)</w:t>
            </w:r>
          </w:p>
        </w:tc>
      </w:tr>
      <w:tr w:rsidR="00435B19">
        <w:trPr>
          <w:trHeight w:val="510"/>
        </w:trPr>
        <w:tc>
          <w:tcPr>
            <w:tcW w:w="3000" w:type="dxa"/>
            <w:vAlign w:val="center"/>
          </w:tcPr>
          <w:p w:rsidR="00435B19" w:rsidRDefault="006C754D">
            <w:pPr>
              <w:jc w:val="center"/>
            </w:pPr>
            <w:r>
              <w:t>Hệ điều hành</w:t>
            </w:r>
          </w:p>
        </w:tc>
        <w:tc>
          <w:tcPr>
            <w:tcW w:w="6506" w:type="dxa"/>
            <w:vAlign w:val="center"/>
          </w:tcPr>
          <w:p w:rsidR="00435B19" w:rsidRDefault="006C754D">
            <w:pPr>
              <w:jc w:val="center"/>
            </w:pPr>
            <w:r>
              <w:t>Tương thích đa nền tảng (Windows/Linux/macOS)</w:t>
            </w:r>
          </w:p>
        </w:tc>
      </w:tr>
    </w:tbl>
    <w:p w:rsidR="00435B19" w:rsidRDefault="00435B19"/>
    <w:p w:rsidR="00435B19" w:rsidRDefault="006C754D">
      <w:pPr>
        <w:numPr>
          <w:ilvl w:val="1"/>
          <w:numId w:val="2"/>
        </w:numPr>
        <w:pBdr>
          <w:top w:val="nil"/>
          <w:left w:val="nil"/>
          <w:bottom w:val="nil"/>
          <w:right w:val="nil"/>
          <w:between w:val="nil"/>
        </w:pBdr>
        <w:rPr>
          <w:color w:val="000000"/>
        </w:rPr>
      </w:pPr>
      <w:r>
        <w:rPr>
          <w:color w:val="000000"/>
        </w:rPr>
        <w:t>Thư viện chính</w:t>
      </w:r>
    </w:p>
    <w:p w:rsidR="00435B19" w:rsidRDefault="006C754D">
      <w:r>
        <w:t>Các thư viện được lựa chọn theo từng nhóm chức năng rõ ràng. Nhóm xử lý dữ liệu bao gồm pandas và numpy, phục vụ toàn bộ các thao tác biến đổi, lọc và kỹ thuật đặc trưng. Nhóm học máy gồm sciki</w:t>
      </w:r>
      <w:r>
        <w:t>t-learn (cung cấp Random Forest và các công cụ đánh giá), xgboost và lightgbm (hai framework gradient boosting hiệu năng cao). MLflow đảm nhiệm việc theo dõi và quản lý thực nghiệm, trong khi matplotlib phục vụ trực quan hóa kết quả. Thư viện joblib được s</w:t>
      </w:r>
      <w:r>
        <w:t>ử dụng để lưu trữ và nạp lại các mô hình đã huấn luyện.</w:t>
      </w:r>
    </w:p>
    <w:tbl>
      <w:tblPr>
        <w:tblStyle w:val="a0"/>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506"/>
      </w:tblGrid>
      <w:tr w:rsidR="00435B19">
        <w:trPr>
          <w:trHeight w:val="510"/>
        </w:trPr>
        <w:tc>
          <w:tcPr>
            <w:tcW w:w="2800" w:type="dxa"/>
            <w:vAlign w:val="center"/>
          </w:tcPr>
          <w:p w:rsidR="00435B19" w:rsidRDefault="006C754D">
            <w:pPr>
              <w:jc w:val="center"/>
              <w:rPr>
                <w:b/>
                <w:bCs/>
              </w:rPr>
            </w:pPr>
            <w:r>
              <w:rPr>
                <w:b/>
                <w:bCs/>
              </w:rPr>
              <w:t>Thư viện</w:t>
            </w:r>
          </w:p>
        </w:tc>
        <w:tc>
          <w:tcPr>
            <w:tcW w:w="2200" w:type="dxa"/>
            <w:vAlign w:val="center"/>
          </w:tcPr>
          <w:p w:rsidR="00435B19" w:rsidRDefault="006C754D">
            <w:pPr>
              <w:jc w:val="center"/>
              <w:rPr>
                <w:b/>
                <w:bCs/>
              </w:rPr>
            </w:pPr>
            <w:r>
              <w:rPr>
                <w:b/>
                <w:bCs/>
              </w:rPr>
              <w:t>Nhóm chức năng</w:t>
            </w:r>
          </w:p>
        </w:tc>
        <w:tc>
          <w:tcPr>
            <w:tcW w:w="4506" w:type="dxa"/>
            <w:vAlign w:val="center"/>
          </w:tcPr>
          <w:p w:rsidR="00435B19" w:rsidRDefault="006C754D">
            <w:pPr>
              <w:jc w:val="center"/>
              <w:rPr>
                <w:b/>
                <w:bCs/>
              </w:rPr>
            </w:pPr>
            <w:r>
              <w:rPr>
                <w:b/>
                <w:bCs/>
              </w:rPr>
              <w:t>Vai trò</w:t>
            </w:r>
          </w:p>
        </w:tc>
      </w:tr>
      <w:tr w:rsidR="00435B19">
        <w:trPr>
          <w:trHeight w:val="510"/>
        </w:trPr>
        <w:tc>
          <w:tcPr>
            <w:tcW w:w="2800" w:type="dxa"/>
            <w:vAlign w:val="center"/>
          </w:tcPr>
          <w:p w:rsidR="00435B19" w:rsidRDefault="006C754D">
            <w:pPr>
              <w:jc w:val="center"/>
            </w:pPr>
            <w:r>
              <w:t>pandas, numpy</w:t>
            </w:r>
          </w:p>
        </w:tc>
        <w:tc>
          <w:tcPr>
            <w:tcW w:w="2200" w:type="dxa"/>
            <w:vAlign w:val="center"/>
          </w:tcPr>
          <w:p w:rsidR="00435B19" w:rsidRDefault="006C754D">
            <w:pPr>
              <w:jc w:val="center"/>
            </w:pPr>
            <w:r>
              <w:t>Xử lý dữ liệu</w:t>
            </w:r>
          </w:p>
        </w:tc>
        <w:tc>
          <w:tcPr>
            <w:tcW w:w="4506" w:type="dxa"/>
            <w:vAlign w:val="center"/>
          </w:tcPr>
          <w:p w:rsidR="00435B19" w:rsidRDefault="006C754D">
            <w:pPr>
              <w:jc w:val="center"/>
            </w:pPr>
            <w:r>
              <w:t>Biến đổi, lọc, kỹ thuật đặc trưng</w:t>
            </w:r>
          </w:p>
        </w:tc>
      </w:tr>
      <w:tr w:rsidR="00435B19">
        <w:trPr>
          <w:trHeight w:val="510"/>
        </w:trPr>
        <w:tc>
          <w:tcPr>
            <w:tcW w:w="2800" w:type="dxa"/>
            <w:vAlign w:val="center"/>
          </w:tcPr>
          <w:p w:rsidR="00435B19" w:rsidRDefault="006C754D">
            <w:pPr>
              <w:jc w:val="center"/>
            </w:pPr>
            <w:r>
              <w:t>scikit-learn</w:t>
            </w:r>
          </w:p>
        </w:tc>
        <w:tc>
          <w:tcPr>
            <w:tcW w:w="2200" w:type="dxa"/>
            <w:vAlign w:val="center"/>
          </w:tcPr>
          <w:p w:rsidR="00435B19" w:rsidRDefault="006C754D">
            <w:pPr>
              <w:jc w:val="center"/>
            </w:pPr>
            <w:r>
              <w:t>Machine Learning</w:t>
            </w:r>
          </w:p>
        </w:tc>
        <w:tc>
          <w:tcPr>
            <w:tcW w:w="4506" w:type="dxa"/>
            <w:vAlign w:val="center"/>
          </w:tcPr>
          <w:p w:rsidR="00435B19" w:rsidRDefault="006C754D">
            <w:pPr>
              <w:jc w:val="center"/>
            </w:pPr>
            <w:r>
              <w:t>Random Forest, metrics, pipeline</w:t>
            </w:r>
          </w:p>
        </w:tc>
      </w:tr>
      <w:tr w:rsidR="00435B19">
        <w:trPr>
          <w:trHeight w:val="510"/>
        </w:trPr>
        <w:tc>
          <w:tcPr>
            <w:tcW w:w="2800" w:type="dxa"/>
            <w:vAlign w:val="center"/>
          </w:tcPr>
          <w:p w:rsidR="00435B19" w:rsidRDefault="006C754D">
            <w:pPr>
              <w:jc w:val="center"/>
            </w:pPr>
            <w:r>
              <w:t>xgboost</w:t>
            </w:r>
          </w:p>
        </w:tc>
        <w:tc>
          <w:tcPr>
            <w:tcW w:w="2200" w:type="dxa"/>
            <w:vAlign w:val="center"/>
          </w:tcPr>
          <w:p w:rsidR="00435B19" w:rsidRDefault="006C754D">
            <w:pPr>
              <w:jc w:val="center"/>
            </w:pPr>
            <w:r>
              <w:t>Machine Learning</w:t>
            </w:r>
          </w:p>
        </w:tc>
        <w:tc>
          <w:tcPr>
            <w:tcW w:w="4506" w:type="dxa"/>
            <w:vAlign w:val="center"/>
          </w:tcPr>
          <w:p w:rsidR="00435B19" w:rsidRDefault="006C754D">
            <w:pPr>
              <w:jc w:val="center"/>
            </w:pPr>
            <w:r>
              <w:t>Gradient boosting hiệu năng cao</w:t>
            </w:r>
          </w:p>
        </w:tc>
      </w:tr>
      <w:tr w:rsidR="00435B19">
        <w:trPr>
          <w:trHeight w:val="510"/>
        </w:trPr>
        <w:tc>
          <w:tcPr>
            <w:tcW w:w="2800" w:type="dxa"/>
            <w:vAlign w:val="center"/>
          </w:tcPr>
          <w:p w:rsidR="00435B19" w:rsidRDefault="006C754D">
            <w:pPr>
              <w:jc w:val="center"/>
            </w:pPr>
            <w:r>
              <w:t>lightgbm</w:t>
            </w:r>
          </w:p>
        </w:tc>
        <w:tc>
          <w:tcPr>
            <w:tcW w:w="2200" w:type="dxa"/>
            <w:vAlign w:val="center"/>
          </w:tcPr>
          <w:p w:rsidR="00435B19" w:rsidRDefault="006C754D">
            <w:pPr>
              <w:jc w:val="center"/>
            </w:pPr>
            <w:r>
              <w:t>Machine Learning</w:t>
            </w:r>
          </w:p>
        </w:tc>
        <w:tc>
          <w:tcPr>
            <w:tcW w:w="4506" w:type="dxa"/>
            <w:vAlign w:val="center"/>
          </w:tcPr>
          <w:p w:rsidR="00435B19" w:rsidRDefault="006C754D">
            <w:pPr>
              <w:jc w:val="center"/>
            </w:pPr>
            <w:r>
              <w:t>Gradient boosting tối ưu bộ nhớ</w:t>
            </w:r>
          </w:p>
        </w:tc>
      </w:tr>
      <w:tr w:rsidR="00435B19">
        <w:trPr>
          <w:trHeight w:val="510"/>
        </w:trPr>
        <w:tc>
          <w:tcPr>
            <w:tcW w:w="2800" w:type="dxa"/>
            <w:vAlign w:val="center"/>
          </w:tcPr>
          <w:p w:rsidR="00435B19" w:rsidRDefault="006C754D">
            <w:pPr>
              <w:jc w:val="center"/>
            </w:pPr>
            <w:r>
              <w:t>mlflow</w:t>
            </w:r>
          </w:p>
        </w:tc>
        <w:tc>
          <w:tcPr>
            <w:tcW w:w="2200" w:type="dxa"/>
            <w:vAlign w:val="center"/>
          </w:tcPr>
          <w:p w:rsidR="00435B19" w:rsidRDefault="006C754D">
            <w:pPr>
              <w:jc w:val="center"/>
            </w:pPr>
            <w:r>
              <w:t>MLOps / Tracking</w:t>
            </w:r>
          </w:p>
        </w:tc>
        <w:tc>
          <w:tcPr>
            <w:tcW w:w="4506" w:type="dxa"/>
            <w:vAlign w:val="center"/>
          </w:tcPr>
          <w:p w:rsidR="00435B19" w:rsidRDefault="006C754D">
            <w:pPr>
              <w:jc w:val="center"/>
            </w:pPr>
            <w:r>
              <w:t>Theo dõi thực nghiệm, quản lý model</w:t>
            </w:r>
          </w:p>
        </w:tc>
      </w:tr>
      <w:tr w:rsidR="00435B19">
        <w:trPr>
          <w:trHeight w:val="510"/>
        </w:trPr>
        <w:tc>
          <w:tcPr>
            <w:tcW w:w="2800" w:type="dxa"/>
            <w:vAlign w:val="center"/>
          </w:tcPr>
          <w:p w:rsidR="00435B19" w:rsidRDefault="006C754D">
            <w:pPr>
              <w:jc w:val="center"/>
            </w:pPr>
            <w:r>
              <w:t>matplotlib</w:t>
            </w:r>
          </w:p>
        </w:tc>
        <w:tc>
          <w:tcPr>
            <w:tcW w:w="2200" w:type="dxa"/>
            <w:vAlign w:val="center"/>
          </w:tcPr>
          <w:p w:rsidR="00435B19" w:rsidRDefault="006C754D">
            <w:pPr>
              <w:jc w:val="center"/>
            </w:pPr>
            <w:r>
              <w:t>Trực quan hóa</w:t>
            </w:r>
          </w:p>
        </w:tc>
        <w:tc>
          <w:tcPr>
            <w:tcW w:w="4506" w:type="dxa"/>
            <w:vAlign w:val="center"/>
          </w:tcPr>
          <w:p w:rsidR="00435B19" w:rsidRDefault="006C754D">
            <w:pPr>
              <w:jc w:val="center"/>
            </w:pPr>
            <w:r>
              <w:t>Biểu đồ kết quả và phân tích</w:t>
            </w:r>
          </w:p>
        </w:tc>
      </w:tr>
      <w:tr w:rsidR="00435B19">
        <w:trPr>
          <w:trHeight w:val="510"/>
        </w:trPr>
        <w:tc>
          <w:tcPr>
            <w:tcW w:w="2800" w:type="dxa"/>
            <w:vAlign w:val="center"/>
          </w:tcPr>
          <w:p w:rsidR="00435B19" w:rsidRDefault="006C754D">
            <w:pPr>
              <w:jc w:val="center"/>
            </w:pPr>
            <w:r>
              <w:t>joblib</w:t>
            </w:r>
          </w:p>
        </w:tc>
        <w:tc>
          <w:tcPr>
            <w:tcW w:w="2200" w:type="dxa"/>
            <w:vAlign w:val="center"/>
          </w:tcPr>
          <w:p w:rsidR="00435B19" w:rsidRDefault="006C754D">
            <w:pPr>
              <w:jc w:val="center"/>
            </w:pPr>
            <w:r>
              <w:t>Tiện ích</w:t>
            </w:r>
          </w:p>
        </w:tc>
        <w:tc>
          <w:tcPr>
            <w:tcW w:w="4506" w:type="dxa"/>
            <w:vAlign w:val="center"/>
          </w:tcPr>
          <w:p w:rsidR="00435B19" w:rsidRDefault="006C754D">
            <w:pPr>
              <w:jc w:val="center"/>
            </w:pPr>
            <w:r>
              <w:t>Lưu trữ và nạp lại mô hình</w:t>
            </w:r>
          </w:p>
        </w:tc>
      </w:tr>
    </w:tbl>
    <w:p w:rsidR="00435B19" w:rsidRDefault="00435B19">
      <w:pPr>
        <w:spacing w:after="0" w:line="240" w:lineRule="auto"/>
      </w:pPr>
    </w:p>
    <w:p w:rsidR="00435B19" w:rsidRDefault="006C754D">
      <w:pPr>
        <w:numPr>
          <w:ilvl w:val="1"/>
          <w:numId w:val="2"/>
        </w:numPr>
        <w:pBdr>
          <w:top w:val="nil"/>
          <w:left w:val="nil"/>
          <w:bottom w:val="nil"/>
          <w:right w:val="nil"/>
          <w:between w:val="nil"/>
        </w:pBdr>
        <w:rPr>
          <w:color w:val="000000"/>
        </w:rPr>
      </w:pPr>
      <w:r>
        <w:rPr>
          <w:color w:val="000000"/>
        </w:rPr>
        <w:t>Cấu trúc dự án</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35B19">
        <w:tc>
          <w:tcPr>
            <w:tcW w:w="9016" w:type="dxa"/>
            <w:vAlign w:val="center"/>
          </w:tcPr>
          <w:p w:rsidR="00435B19" w:rsidRDefault="006C754D">
            <w:r>
              <w:t>traffic-project/</w:t>
            </w:r>
          </w:p>
          <w:p w:rsidR="00435B19" w:rsidRDefault="006C754D">
            <w:r>
              <w:t>├── main.py</w:t>
            </w:r>
          </w:p>
          <w:p w:rsidR="00435B19" w:rsidRDefault="006C754D">
            <w:r>
              <w:t>├── predict.py</w:t>
            </w:r>
          </w:p>
          <w:p w:rsidR="00435B19" w:rsidRDefault="006C754D">
            <w:r>
              <w:t>├── src/</w:t>
            </w:r>
          </w:p>
          <w:p w:rsidR="00435B19" w:rsidRDefault="006C754D">
            <w:r>
              <w:t>│   ├── drift.py</w:t>
            </w:r>
          </w:p>
          <w:p w:rsidR="00435B19" w:rsidRDefault="006C754D">
            <w:r>
              <w:t>│   ├── pipeline.py</w:t>
            </w:r>
          </w:p>
          <w:p w:rsidR="00435B19" w:rsidRDefault="006C754D">
            <w:r>
              <w:t>│   ├── preprocess.py</w:t>
            </w:r>
          </w:p>
          <w:p w:rsidR="00435B19" w:rsidRDefault="006C754D">
            <w:r>
              <w:t>│   └── train.py</w:t>
            </w:r>
          </w:p>
          <w:p w:rsidR="00435B19" w:rsidRDefault="006C754D">
            <w:r>
              <w:t>├── data/</w:t>
            </w:r>
          </w:p>
          <w:p w:rsidR="00435B19" w:rsidRDefault="006C754D">
            <w:r>
              <w:t>│   └── TrafficVolumeData.csv</w:t>
            </w:r>
          </w:p>
        </w:tc>
      </w:tr>
    </w:tbl>
    <w:p w:rsidR="00435B19" w:rsidRDefault="00435B19"/>
    <w:p w:rsidR="00435B19" w:rsidRDefault="006C754D">
      <w:pPr>
        <w:numPr>
          <w:ilvl w:val="0"/>
          <w:numId w:val="8"/>
        </w:numPr>
        <w:pBdr>
          <w:top w:val="nil"/>
          <w:left w:val="nil"/>
          <w:bottom w:val="nil"/>
          <w:right w:val="nil"/>
          <w:between w:val="nil"/>
        </w:pBdr>
        <w:spacing w:after="0"/>
        <w:rPr>
          <w:color w:val="000000"/>
        </w:rPr>
      </w:pPr>
      <w:r>
        <w:rPr>
          <w:color w:val="000000"/>
        </w:rPr>
        <w:t>Chuẩn bị và phân tích dữ liệu</w:t>
      </w:r>
    </w:p>
    <w:p w:rsidR="00435B19" w:rsidRDefault="006C754D">
      <w:pPr>
        <w:numPr>
          <w:ilvl w:val="1"/>
          <w:numId w:val="3"/>
        </w:numPr>
        <w:pBdr>
          <w:top w:val="nil"/>
          <w:left w:val="nil"/>
          <w:bottom w:val="nil"/>
          <w:right w:val="nil"/>
          <w:between w:val="nil"/>
        </w:pBdr>
        <w:rPr>
          <w:color w:val="000000"/>
        </w:rPr>
      </w:pPr>
      <w:r>
        <w:rPr>
          <w:color w:val="000000"/>
        </w:rPr>
        <w:t>Thông tin tập dữ liệu</w:t>
      </w:r>
    </w:p>
    <w:p w:rsidR="00435B19" w:rsidRDefault="006C754D">
      <w:r>
        <w:t xml:space="preserve">Bộ dữ liệu này cung cấp cái nhìn tổng quan về lưu lượng giao thông tại thành phố Chicago, bao gồm nhiều yếu tố ảnh hưởng đến sự biến động của lưu lượng xe. Dữ liệu </w:t>
      </w:r>
      <w:r>
        <w:lastRenderedPageBreak/>
        <w:t xml:space="preserve">được thu thập và ghi nhận một cách có hệ thống nhằm phản ánh sự thay đổi của lưu lượng giao </w:t>
      </w:r>
      <w:r>
        <w:t>thông theo thời gian.</w:t>
      </w:r>
    </w:p>
    <w:p w:rsidR="00435B19" w:rsidRDefault="006C754D">
      <w:r>
        <w:t>Mỗi bản ghi là sự kết hợp của nhiều nhóm thông tin, bao gồm điều kiện thời tiết (nhiệt độ, lượng mưa, ...), yếu tố thời gian (giờ trong ngày, ngày trong tuần, ...) và các chỉ số liên quan đến giao thông. Nhờ đó, bộ dữ liệu cho phép ph</w:t>
      </w:r>
      <w:r>
        <w:t>ân tích đa chiều và xác định các yếu tố tác động chính đến tình trạng giao thông.</w:t>
      </w:r>
    </w:p>
    <w:p w:rsidR="00435B19" w:rsidRDefault="006C754D">
      <w:r>
        <w:t>Bộ dữ liệu này phù hợp cho các bài toán như dự đoán lưu lượng giao thông, phân tích xu hướng, cũng như hỗ trợ phát triển các hệ thống giao thông thông minh dựa trên dữ liệu.</w:t>
      </w:r>
    </w:p>
    <w:tbl>
      <w:tblPr>
        <w:tblStyle w:val="a2"/>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306"/>
      </w:tblGrid>
      <w:tr w:rsidR="00435B19">
        <w:trPr>
          <w:trHeight w:val="510"/>
        </w:trPr>
        <w:tc>
          <w:tcPr>
            <w:tcW w:w="3200" w:type="dxa"/>
            <w:vAlign w:val="center"/>
          </w:tcPr>
          <w:p w:rsidR="00435B19" w:rsidRDefault="006C754D">
            <w:pPr>
              <w:jc w:val="center"/>
              <w:rPr>
                <w:b/>
                <w:bCs/>
              </w:rPr>
            </w:pPr>
            <w:r>
              <w:rPr>
                <w:b/>
                <w:bCs/>
              </w:rPr>
              <w:t>Thuộc tính</w:t>
            </w:r>
          </w:p>
        </w:tc>
        <w:tc>
          <w:tcPr>
            <w:tcW w:w="6306" w:type="dxa"/>
            <w:vAlign w:val="center"/>
          </w:tcPr>
          <w:p w:rsidR="00435B19" w:rsidRDefault="006C754D">
            <w:pPr>
              <w:jc w:val="center"/>
              <w:rPr>
                <w:b/>
                <w:bCs/>
              </w:rPr>
            </w:pPr>
            <w:r>
              <w:rPr>
                <w:b/>
                <w:bCs/>
              </w:rPr>
              <w:t>Giá trị</w:t>
            </w:r>
          </w:p>
        </w:tc>
      </w:tr>
      <w:tr w:rsidR="00435B19">
        <w:trPr>
          <w:trHeight w:val="510"/>
        </w:trPr>
        <w:tc>
          <w:tcPr>
            <w:tcW w:w="3200" w:type="dxa"/>
            <w:vAlign w:val="center"/>
          </w:tcPr>
          <w:p w:rsidR="00435B19" w:rsidRDefault="006C754D">
            <w:pPr>
              <w:jc w:val="center"/>
            </w:pPr>
            <w:r>
              <w:t>Tên tập dữ liệu</w:t>
            </w:r>
          </w:p>
        </w:tc>
        <w:tc>
          <w:tcPr>
            <w:tcW w:w="6306" w:type="dxa"/>
            <w:vAlign w:val="center"/>
          </w:tcPr>
          <w:p w:rsidR="00435B19" w:rsidRDefault="006C754D">
            <w:pPr>
              <w:jc w:val="center"/>
            </w:pPr>
            <w:r>
              <w:t>METR-LA Traffic Volume Data</w:t>
            </w:r>
          </w:p>
        </w:tc>
      </w:tr>
      <w:tr w:rsidR="00435B19">
        <w:trPr>
          <w:trHeight w:val="510"/>
        </w:trPr>
        <w:tc>
          <w:tcPr>
            <w:tcW w:w="3200" w:type="dxa"/>
            <w:vAlign w:val="center"/>
          </w:tcPr>
          <w:p w:rsidR="00435B19" w:rsidRDefault="006C754D">
            <w:pPr>
              <w:jc w:val="center"/>
            </w:pPr>
            <w:r>
              <w:t>Khoảng thời gian train</w:t>
            </w:r>
          </w:p>
        </w:tc>
        <w:tc>
          <w:tcPr>
            <w:tcW w:w="6306" w:type="dxa"/>
            <w:vAlign w:val="center"/>
          </w:tcPr>
          <w:p w:rsidR="00435B19" w:rsidRDefault="006C754D">
            <w:pPr>
              <w:jc w:val="center"/>
            </w:pPr>
            <w:r>
              <w:t>01/01/2012 – 31/12/2013</w:t>
            </w:r>
          </w:p>
        </w:tc>
      </w:tr>
      <w:tr w:rsidR="00435B19">
        <w:trPr>
          <w:trHeight w:val="510"/>
        </w:trPr>
        <w:tc>
          <w:tcPr>
            <w:tcW w:w="3200" w:type="dxa"/>
            <w:vAlign w:val="center"/>
          </w:tcPr>
          <w:p w:rsidR="00435B19" w:rsidRDefault="006C754D">
            <w:pPr>
              <w:jc w:val="center"/>
            </w:pPr>
            <w:r>
              <w:t>Khoảng thời gian test</w:t>
            </w:r>
          </w:p>
        </w:tc>
        <w:tc>
          <w:tcPr>
            <w:tcW w:w="6306" w:type="dxa"/>
            <w:vAlign w:val="center"/>
          </w:tcPr>
          <w:p w:rsidR="00435B19" w:rsidRDefault="006C754D">
            <w:pPr>
              <w:jc w:val="center"/>
            </w:pPr>
            <w:r>
              <w:t>Toàn bộ năm 2014</w:t>
            </w:r>
          </w:p>
        </w:tc>
      </w:tr>
      <w:tr w:rsidR="00435B19">
        <w:trPr>
          <w:trHeight w:val="510"/>
        </w:trPr>
        <w:tc>
          <w:tcPr>
            <w:tcW w:w="3200" w:type="dxa"/>
            <w:vAlign w:val="center"/>
          </w:tcPr>
          <w:p w:rsidR="00435B19" w:rsidRDefault="006C754D">
            <w:pPr>
              <w:jc w:val="center"/>
            </w:pPr>
            <w:r>
              <w:t>Tần suất thu thập</w:t>
            </w:r>
          </w:p>
        </w:tc>
        <w:tc>
          <w:tcPr>
            <w:tcW w:w="6306" w:type="dxa"/>
            <w:vAlign w:val="center"/>
          </w:tcPr>
          <w:p w:rsidR="00435B19" w:rsidRDefault="006C754D">
            <w:pPr>
              <w:jc w:val="center"/>
            </w:pPr>
            <w:r>
              <w:t>Hàng giờ (1-hour intervals)</w:t>
            </w:r>
          </w:p>
        </w:tc>
      </w:tr>
      <w:tr w:rsidR="00435B19">
        <w:trPr>
          <w:trHeight w:val="510"/>
        </w:trPr>
        <w:tc>
          <w:tcPr>
            <w:tcW w:w="3200" w:type="dxa"/>
            <w:vAlign w:val="center"/>
          </w:tcPr>
          <w:p w:rsidR="00435B19" w:rsidRDefault="006C754D">
            <w:pPr>
              <w:jc w:val="center"/>
            </w:pPr>
            <w:r>
              <w:t>Phân chia dữ liệu</w:t>
            </w:r>
          </w:p>
        </w:tc>
        <w:tc>
          <w:tcPr>
            <w:tcW w:w="6306" w:type="dxa"/>
            <w:vAlign w:val="center"/>
          </w:tcPr>
          <w:p w:rsidR="00435B19" w:rsidRDefault="006C754D">
            <w:pPr>
              <w:jc w:val="center"/>
            </w:pPr>
            <w:r>
              <w:t>Train: 70% | Validation: 15% | Test: 15%</w:t>
            </w:r>
          </w:p>
        </w:tc>
      </w:tr>
    </w:tbl>
    <w:p w:rsidR="00435B19" w:rsidRDefault="00435B19"/>
    <w:p w:rsidR="00435B19" w:rsidRDefault="006C754D">
      <w:pPr>
        <w:numPr>
          <w:ilvl w:val="1"/>
          <w:numId w:val="3"/>
        </w:numPr>
        <w:pBdr>
          <w:top w:val="nil"/>
          <w:left w:val="nil"/>
          <w:bottom w:val="nil"/>
          <w:right w:val="nil"/>
          <w:between w:val="nil"/>
        </w:pBdr>
        <w:rPr>
          <w:color w:val="000000"/>
        </w:rPr>
      </w:pPr>
      <w:r>
        <w:rPr>
          <w:color w:val="000000"/>
        </w:rPr>
        <w:t>Quy trình tiền xử lý dữ liệu</w:t>
      </w:r>
    </w:p>
    <w:p w:rsidR="00435B19" w:rsidRDefault="006C754D">
      <w:r>
        <w:t>Dữ liệu thô được xử lý thông qua module preprocess.py theo một chuỗi các bước có thứ tự rõ ràng. Bước đầu tiên là chuyển đổi định dạng thời gian (datetime parsing) để đảm bảo tính nhất</w:t>
      </w:r>
      <w:r>
        <w:t xml:space="preserve"> quán của cột timestamp. Tiếp theo, cột holiday được mã hóa nhị phân (0/1) để chuyển về dạng số. Các đặc trưng thời gian cơ bản gồm hour, day_of_week và month được trích xuất từ timestamp nhằm cung cấp thông tin chu kỳ cho mô hình.</w:t>
      </w:r>
    </w:p>
    <w:p w:rsidR="00435B19" w:rsidRDefault="006C754D">
      <w:r>
        <w:t>Một bước quan trọng là t</w:t>
      </w:r>
      <w:r>
        <w:t>ạo đặc trưng chu kỳ dạng sin/cos (hour_sin, hour_cos) để biểu diễn chu kỳ 24 giờ một cách liên tục – tránh sự gián đoạn giữa giờ 23 và giờ 0 khi dùng mã hóa tuyến tính thông thường. Cờ is_weekend được tạo ra để phân biệt ngày trong tuần và cuối tuần, hai n</w:t>
      </w:r>
      <w:r>
        <w:t>hóm có đặc trưng lưu lượng giao thông khác nhau rõ rệt. Cột weather_type được mã hóa dạng one-hot để chuyển biến phân loại thành đặc trưng số. Cuối cùng, các dòng chứa giá trị thiếu (NaN) bị loại bỏ trước khi chia dữ liệu theo thứ tự thời gian với tỷ lệ 70</w:t>
      </w:r>
      <w:r>
        <w:t>/15/15.</w:t>
      </w:r>
    </w:p>
    <w:p w:rsidR="00435B19" w:rsidRDefault="006C754D">
      <w:pPr>
        <w:numPr>
          <w:ilvl w:val="0"/>
          <w:numId w:val="8"/>
        </w:numPr>
        <w:pBdr>
          <w:top w:val="nil"/>
          <w:left w:val="nil"/>
          <w:bottom w:val="nil"/>
          <w:right w:val="nil"/>
          <w:between w:val="nil"/>
        </w:pBdr>
        <w:spacing w:after="0"/>
        <w:rPr>
          <w:color w:val="000000"/>
        </w:rPr>
      </w:pPr>
      <w:r>
        <w:rPr>
          <w:color w:val="000000"/>
        </w:rPr>
        <w:t>Phát triển Baseline Models</w:t>
      </w:r>
    </w:p>
    <w:p w:rsidR="00435B19" w:rsidRDefault="006C754D">
      <w:pPr>
        <w:numPr>
          <w:ilvl w:val="1"/>
          <w:numId w:val="4"/>
        </w:numPr>
        <w:pBdr>
          <w:top w:val="nil"/>
          <w:left w:val="nil"/>
          <w:bottom w:val="nil"/>
          <w:right w:val="nil"/>
          <w:between w:val="nil"/>
        </w:pBdr>
        <w:rPr>
          <w:color w:val="000000"/>
        </w:rPr>
      </w:pPr>
      <w:r>
        <w:rPr>
          <w:color w:val="000000"/>
        </w:rPr>
        <w:t>Các mô hình được xây dựng</w:t>
      </w:r>
    </w:p>
    <w:p w:rsidR="00435B19" w:rsidRDefault="006C754D">
      <w:r>
        <w:lastRenderedPageBreak/>
        <w:t>Ba mô hình baseline được lựa chọn đều thuộc nhóm ensemble tree-based, phù hợp với đặc điểm của tập dữ liệu dạng bảng có nhiều đặc trưng thời gian. Random Forest với 100 cây quyết định (random_state=42) là mô hình nền tảng đơn giản nhất, không có cơ chế học</w:t>
      </w:r>
      <w:r>
        <w:t xml:space="preserve"> tăng cường. XGBoost và LightGBM đều triển khai thuật toán Gradient Boosting nhưng với các tối ưu hóa khác nhau – LightGBM tập trung vào tốc độ huấn luyện và hiệu quả bộ nhớ thông qua kỹ thuật histogram-based splitting.</w:t>
      </w:r>
    </w:p>
    <w:tbl>
      <w:tblPr>
        <w:tblStyle w:val="a3"/>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3119"/>
        <w:gridCol w:w="4549"/>
      </w:tblGrid>
      <w:tr w:rsidR="00435B19">
        <w:trPr>
          <w:trHeight w:val="510"/>
        </w:trPr>
        <w:tc>
          <w:tcPr>
            <w:tcW w:w="1838" w:type="dxa"/>
            <w:vAlign w:val="center"/>
          </w:tcPr>
          <w:p w:rsidR="00435B19" w:rsidRDefault="006C754D">
            <w:pPr>
              <w:jc w:val="center"/>
              <w:rPr>
                <w:b/>
                <w:bCs/>
              </w:rPr>
            </w:pPr>
            <w:r>
              <w:rPr>
                <w:b/>
                <w:bCs/>
              </w:rPr>
              <w:t>Mô hình</w:t>
            </w:r>
          </w:p>
        </w:tc>
        <w:tc>
          <w:tcPr>
            <w:tcW w:w="3119" w:type="dxa"/>
            <w:vAlign w:val="center"/>
          </w:tcPr>
          <w:p w:rsidR="00435B19" w:rsidRDefault="006C754D">
            <w:pPr>
              <w:jc w:val="center"/>
              <w:rPr>
                <w:b/>
                <w:bCs/>
              </w:rPr>
            </w:pPr>
            <w:r>
              <w:rPr>
                <w:b/>
                <w:bCs/>
              </w:rPr>
              <w:t>Tham số chính</w:t>
            </w:r>
          </w:p>
        </w:tc>
        <w:tc>
          <w:tcPr>
            <w:tcW w:w="4549" w:type="dxa"/>
            <w:vAlign w:val="center"/>
          </w:tcPr>
          <w:p w:rsidR="00435B19" w:rsidRDefault="006C754D">
            <w:pPr>
              <w:jc w:val="center"/>
              <w:rPr>
                <w:b/>
                <w:bCs/>
              </w:rPr>
            </w:pPr>
            <w:r>
              <w:rPr>
                <w:b/>
                <w:bCs/>
              </w:rPr>
              <w:t>Đặc điểm</w:t>
            </w:r>
          </w:p>
        </w:tc>
      </w:tr>
      <w:tr w:rsidR="00435B19">
        <w:trPr>
          <w:trHeight w:val="510"/>
        </w:trPr>
        <w:tc>
          <w:tcPr>
            <w:tcW w:w="1838" w:type="dxa"/>
            <w:vAlign w:val="center"/>
          </w:tcPr>
          <w:p w:rsidR="00435B19" w:rsidRDefault="006C754D">
            <w:pPr>
              <w:jc w:val="center"/>
            </w:pPr>
            <w:r>
              <w:t>Random Forest</w:t>
            </w:r>
          </w:p>
        </w:tc>
        <w:tc>
          <w:tcPr>
            <w:tcW w:w="3119" w:type="dxa"/>
            <w:vAlign w:val="center"/>
          </w:tcPr>
          <w:p w:rsidR="00435B19" w:rsidRDefault="006C754D">
            <w:pPr>
              <w:jc w:val="center"/>
            </w:pPr>
            <w:r>
              <w:t>n_estimators=100 random_state=42</w:t>
            </w:r>
          </w:p>
        </w:tc>
        <w:tc>
          <w:tcPr>
            <w:tcW w:w="4549" w:type="dxa"/>
            <w:vAlign w:val="center"/>
          </w:tcPr>
          <w:p w:rsidR="00435B19" w:rsidRDefault="006C754D">
            <w:pPr>
              <w:jc w:val="center"/>
            </w:pPr>
            <w:r>
              <w:t>Ensemble bagging; không có cơ chế boosting; ổn định, ít overfit</w:t>
            </w:r>
          </w:p>
        </w:tc>
      </w:tr>
      <w:tr w:rsidR="00435B19">
        <w:trPr>
          <w:trHeight w:val="510"/>
        </w:trPr>
        <w:tc>
          <w:tcPr>
            <w:tcW w:w="1838" w:type="dxa"/>
            <w:vAlign w:val="center"/>
          </w:tcPr>
          <w:p w:rsidR="00435B19" w:rsidRDefault="006C754D">
            <w:pPr>
              <w:jc w:val="center"/>
            </w:pPr>
            <w:r>
              <w:t>XGBoost</w:t>
            </w:r>
          </w:p>
        </w:tc>
        <w:tc>
          <w:tcPr>
            <w:tcW w:w="3119" w:type="dxa"/>
            <w:vAlign w:val="center"/>
          </w:tcPr>
          <w:p w:rsidR="00435B19" w:rsidRDefault="006C754D">
            <w:pPr>
              <w:jc w:val="center"/>
            </w:pPr>
            <w:r>
              <w:t>n_estimators=300 max_depth=6 lr=0.1 subsample=0.8</w:t>
            </w:r>
          </w:p>
        </w:tc>
        <w:tc>
          <w:tcPr>
            <w:tcW w:w="4549" w:type="dxa"/>
            <w:vAlign w:val="center"/>
          </w:tcPr>
          <w:p w:rsidR="00435B19" w:rsidRDefault="006C754D">
            <w:pPr>
              <w:jc w:val="center"/>
            </w:pPr>
            <w:r>
              <w:t>Gradient boosting với regularization L1/L2; hỗ trợ GPU; tốt với dữ liệu có nhiều đặc trưng</w:t>
            </w:r>
          </w:p>
        </w:tc>
      </w:tr>
      <w:tr w:rsidR="00435B19">
        <w:trPr>
          <w:trHeight w:val="510"/>
        </w:trPr>
        <w:tc>
          <w:tcPr>
            <w:tcW w:w="1838" w:type="dxa"/>
            <w:vAlign w:val="center"/>
          </w:tcPr>
          <w:p w:rsidR="00435B19" w:rsidRDefault="006C754D">
            <w:pPr>
              <w:jc w:val="center"/>
            </w:pPr>
            <w:r>
              <w:t>LightGBM</w:t>
            </w:r>
          </w:p>
        </w:tc>
        <w:tc>
          <w:tcPr>
            <w:tcW w:w="3119" w:type="dxa"/>
            <w:vAlign w:val="center"/>
          </w:tcPr>
          <w:p w:rsidR="00435B19" w:rsidRDefault="006C754D">
            <w:pPr>
              <w:jc w:val="center"/>
            </w:pPr>
            <w:r>
              <w:t>n_estimators=300 lr=0.1 subsample=0.8 col_bytree=0.8</w:t>
            </w:r>
          </w:p>
        </w:tc>
        <w:tc>
          <w:tcPr>
            <w:tcW w:w="4549" w:type="dxa"/>
            <w:vAlign w:val="center"/>
          </w:tcPr>
          <w:p w:rsidR="00435B19" w:rsidRDefault="006C754D">
            <w:pPr>
              <w:jc w:val="center"/>
            </w:pPr>
            <w:r>
              <w:t>Histogram-based splitting; nhanh hơn XGBoost; tiêu thụ bộ nhớ thấp hơn</w:t>
            </w:r>
          </w:p>
        </w:tc>
      </w:tr>
    </w:tbl>
    <w:p w:rsidR="00435B19" w:rsidRDefault="00435B19"/>
    <w:p w:rsidR="00435B19" w:rsidRDefault="006C754D">
      <w:pPr>
        <w:numPr>
          <w:ilvl w:val="1"/>
          <w:numId w:val="4"/>
        </w:numPr>
        <w:pBdr>
          <w:top w:val="nil"/>
          <w:left w:val="nil"/>
          <w:bottom w:val="nil"/>
          <w:right w:val="nil"/>
          <w:between w:val="nil"/>
        </w:pBdr>
        <w:rPr>
          <w:color w:val="000000"/>
        </w:rPr>
      </w:pPr>
      <w:r>
        <w:rPr>
          <w:color w:val="000000"/>
        </w:rPr>
        <w:t>Quy trình huấn luyện</w:t>
      </w:r>
    </w:p>
    <w:p w:rsidR="00435B19" w:rsidRDefault="006C754D">
      <w:r>
        <w:t>Module t</w:t>
      </w:r>
      <w:r>
        <w:t xml:space="preserve">rain.py chứa các hàm khởi tạo và huấn luyện cho từng mô hình, trong khi pipeline.py đóng vai trò điều phối toàn bộ luồng xử lý. Pipeline bắt đầu bằng việc tải và tiền xử lý dữ liệu, sau đó chia tập dữ liệu theo thứ tự thời gian để đảm bảo tính thực tế của </w:t>
      </w:r>
      <w:r>
        <w:t>thực nghiệm (không để thông tin tương lai rò rỉ vào quá trình huấn luyện). Từng mô hình được huấn luyện độc lập trên tập training, sau đó được đánh giá trên tập validation với bốn chỉ số: MAE, MSE, RMSE và MAPE.</w:t>
      </w:r>
    </w:p>
    <w:p w:rsidR="00435B19" w:rsidRDefault="006C754D">
      <w:r>
        <w:t>Toàn bộ kết quả thực nghiệm, bao gồm tham số mô hình, chỉ số hiệu suất và model artifact, được ghi lại vào MLflow tự động. Mô hình có RMSE validation thấp nhất được chọn làm mô hình tốt nhất, sau đó được đánh giá lần cuối trên tập test độc lập và lưu trữ d</w:t>
      </w:r>
      <w:r>
        <w:t>ưới dạng file pickle (best_model.pkl) để phục vụ inference.</w:t>
      </w:r>
    </w:p>
    <w:p w:rsidR="00435B19" w:rsidRDefault="006C754D">
      <w:pPr>
        <w:numPr>
          <w:ilvl w:val="1"/>
          <w:numId w:val="4"/>
        </w:numPr>
        <w:pBdr>
          <w:top w:val="nil"/>
          <w:left w:val="nil"/>
          <w:bottom w:val="nil"/>
          <w:right w:val="nil"/>
          <w:between w:val="nil"/>
        </w:pBdr>
        <w:rPr>
          <w:color w:val="000000"/>
        </w:rPr>
      </w:pPr>
      <w:r>
        <w:rPr>
          <w:color w:val="000000"/>
        </w:rPr>
        <w:t>Tích hợp Mlflow</w:t>
      </w:r>
    </w:p>
    <w:p w:rsidR="00435B19" w:rsidRDefault="006C754D">
      <w:r>
        <w:t>MLflow được triển khai như một thành phần trung tâm của hệ thống theo dõi thực nghiệm. Mỗi lần chạy pipeline được ghi lại như một run độc lập với đầy đủ metadata bao gồm: tham số m</w:t>
      </w:r>
      <w:r>
        <w:t xml:space="preserve">ô hình (hyperparameters), chỉ số hiệu suất trên cả validation và test set, đường dẫn tới model artifact, và timestamp thực nghiệm. Khả năng so sánh trực quan giữa các run thông qua MLflow UI cho phép nhanh chóng xác định mô hình và cấu hình tốt nhất. Quan </w:t>
      </w:r>
      <w:r>
        <w:t>trọng hơn, việc tích hợp sớm MLflow từ giai đoạn 1 tạo nền tảng cho cơ chế quản lý vòng đời mô hình (model lifecycle management) sẽ được mở rộng trong các giai đoạn tiếp theo.</w:t>
      </w:r>
    </w:p>
    <w:p w:rsidR="00435B19" w:rsidRDefault="006C754D">
      <w:pPr>
        <w:numPr>
          <w:ilvl w:val="0"/>
          <w:numId w:val="8"/>
        </w:numPr>
        <w:pBdr>
          <w:top w:val="nil"/>
          <w:left w:val="nil"/>
          <w:bottom w:val="nil"/>
          <w:right w:val="nil"/>
          <w:between w:val="nil"/>
        </w:pBdr>
        <w:spacing w:after="0"/>
        <w:rPr>
          <w:color w:val="000000"/>
        </w:rPr>
      </w:pPr>
      <w:r>
        <w:rPr>
          <w:color w:val="000000"/>
        </w:rPr>
        <w:t>Kết quả đánh giá hiệu suất</w:t>
      </w:r>
    </w:p>
    <w:p w:rsidR="00435B19" w:rsidRDefault="006C754D">
      <w:pPr>
        <w:numPr>
          <w:ilvl w:val="1"/>
          <w:numId w:val="5"/>
        </w:numPr>
        <w:pBdr>
          <w:top w:val="nil"/>
          <w:left w:val="nil"/>
          <w:bottom w:val="nil"/>
          <w:right w:val="nil"/>
          <w:between w:val="nil"/>
        </w:pBdr>
        <w:rPr>
          <w:color w:val="000000"/>
        </w:rPr>
      </w:pPr>
      <w:r>
        <w:rPr>
          <w:color w:val="000000"/>
        </w:rPr>
        <w:lastRenderedPageBreak/>
        <w:t>Các chỉ số đánh giá</w:t>
      </w:r>
    </w:p>
    <w:p w:rsidR="00435B19" w:rsidRDefault="006C754D">
      <w:r>
        <w:t>Bốn chỉ số được sử dụng để đánh g</w:t>
      </w:r>
      <w:r>
        <w:t>iá toàn diện hiệu suất dự báo của các mô hình. MAE (Mean Absolute Error) đo lường sai số tuyệt đối trung bình, dễ diễn giải theo đơn vị thực tế. MSE (Mean Squared Error) phạt nặng các sai số lớn do bình phương phần dư. RMSE (Root Mean Squared Error) là căn</w:t>
      </w:r>
      <w:r>
        <w:t xml:space="preserve"> bậc hai của MSE, có cùng đơn vị với biến dự báo và được chọn làm tiêu chí chính để so sánh và lựa chọn mô hình. MAPE (Mean Absolute Percentage Error) biểu diễn sai số theo phần trăm, thuận tiện cho việc diễn giải ý nghĩa kinh doanh.</w:t>
      </w:r>
    </w:p>
    <w:p w:rsidR="00435B19" w:rsidRDefault="006C754D">
      <w:pPr>
        <w:numPr>
          <w:ilvl w:val="1"/>
          <w:numId w:val="5"/>
        </w:numPr>
        <w:pBdr>
          <w:top w:val="nil"/>
          <w:left w:val="nil"/>
          <w:bottom w:val="nil"/>
          <w:right w:val="nil"/>
          <w:between w:val="nil"/>
        </w:pBdr>
        <w:rPr>
          <w:color w:val="000000"/>
        </w:rPr>
      </w:pPr>
      <w:r>
        <w:rPr>
          <w:color w:val="000000"/>
        </w:rPr>
        <w:t>Kết quả trên tập valid</w:t>
      </w:r>
      <w:r>
        <w:rPr>
          <w:color w:val="000000"/>
        </w:rPr>
        <w:t>ation</w:t>
      </w:r>
    </w:p>
    <w:p w:rsidR="00435B19" w:rsidRDefault="006C754D">
      <w:r>
        <w:t>Ba mô hình được đánh giá độc lập trên tập validation (15% dữ liệu từ năm 2012–2013). Bảng dưới đây tổng hợp kết quả ước tính từ nhiều lần huấn luyện. LightGBM nhất quán đạt kết quả tốt nhất trên hầu hết các chỉ số, đặc biệt về RMSE và MAPE – hai tiêu</w:t>
      </w:r>
      <w:r>
        <w:t xml:space="preserve"> chí quan trọng nhất. XGBoost xếp thứ hai, trong khi Random Forest có hiệu suất thấp hơn do thiếu cơ chế boosting.</w:t>
      </w:r>
    </w:p>
    <w:tbl>
      <w:tblPr>
        <w:tblStyle w:val="a4"/>
        <w:tblW w:w="65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3"/>
        <w:gridCol w:w="931"/>
        <w:gridCol w:w="1386"/>
        <w:gridCol w:w="968"/>
        <w:gridCol w:w="1480"/>
      </w:tblGrid>
      <w:tr w:rsidR="00435B19">
        <w:trPr>
          <w:trHeight w:val="510"/>
          <w:jc w:val="center"/>
        </w:trPr>
        <w:tc>
          <w:tcPr>
            <w:tcW w:w="1813" w:type="dxa"/>
            <w:vAlign w:val="center"/>
          </w:tcPr>
          <w:p w:rsidR="00435B19" w:rsidRDefault="006C754D">
            <w:pPr>
              <w:jc w:val="center"/>
              <w:rPr>
                <w:b/>
                <w:bCs/>
              </w:rPr>
            </w:pPr>
            <w:r>
              <w:rPr>
                <w:b/>
                <w:bCs/>
              </w:rPr>
              <w:t>Mô hình</w:t>
            </w:r>
          </w:p>
        </w:tc>
        <w:tc>
          <w:tcPr>
            <w:tcW w:w="931" w:type="dxa"/>
            <w:vAlign w:val="center"/>
          </w:tcPr>
          <w:p w:rsidR="00435B19" w:rsidRDefault="006C754D">
            <w:pPr>
              <w:jc w:val="center"/>
              <w:rPr>
                <w:b/>
                <w:bCs/>
              </w:rPr>
            </w:pPr>
            <w:r>
              <w:rPr>
                <w:b/>
                <w:bCs/>
              </w:rPr>
              <w:t>MAE</w:t>
            </w:r>
          </w:p>
        </w:tc>
        <w:tc>
          <w:tcPr>
            <w:tcW w:w="1386" w:type="dxa"/>
            <w:vAlign w:val="center"/>
          </w:tcPr>
          <w:p w:rsidR="00435B19" w:rsidRDefault="006C754D">
            <w:pPr>
              <w:jc w:val="center"/>
              <w:rPr>
                <w:b/>
                <w:bCs/>
              </w:rPr>
            </w:pPr>
            <w:r>
              <w:rPr>
                <w:b/>
                <w:bCs/>
              </w:rPr>
              <w:t>MSE</w:t>
            </w:r>
          </w:p>
        </w:tc>
        <w:tc>
          <w:tcPr>
            <w:tcW w:w="968" w:type="dxa"/>
            <w:vAlign w:val="center"/>
          </w:tcPr>
          <w:p w:rsidR="00435B19" w:rsidRDefault="006C754D">
            <w:pPr>
              <w:jc w:val="center"/>
              <w:rPr>
                <w:b/>
                <w:bCs/>
              </w:rPr>
            </w:pPr>
            <w:r>
              <w:rPr>
                <w:b/>
                <w:bCs/>
              </w:rPr>
              <w:t>RMSE</w:t>
            </w:r>
          </w:p>
        </w:tc>
        <w:tc>
          <w:tcPr>
            <w:tcW w:w="1480" w:type="dxa"/>
            <w:vAlign w:val="center"/>
          </w:tcPr>
          <w:p w:rsidR="00435B19" w:rsidRDefault="006C754D">
            <w:pPr>
              <w:jc w:val="center"/>
              <w:rPr>
                <w:b/>
                <w:bCs/>
              </w:rPr>
            </w:pPr>
            <w:r>
              <w:rPr>
                <w:b/>
                <w:bCs/>
              </w:rPr>
              <w:t>MAPE (%)</w:t>
            </w:r>
          </w:p>
        </w:tc>
      </w:tr>
      <w:tr w:rsidR="00435B19">
        <w:trPr>
          <w:trHeight w:val="510"/>
          <w:jc w:val="center"/>
        </w:trPr>
        <w:tc>
          <w:tcPr>
            <w:tcW w:w="1813" w:type="dxa"/>
            <w:vAlign w:val="center"/>
          </w:tcPr>
          <w:p w:rsidR="00435B19" w:rsidRDefault="006C754D">
            <w:pPr>
              <w:jc w:val="center"/>
            </w:pPr>
            <w:r>
              <w:t>Random Forest</w:t>
            </w:r>
          </w:p>
        </w:tc>
        <w:tc>
          <w:tcPr>
            <w:tcW w:w="931" w:type="dxa"/>
            <w:vAlign w:val="center"/>
          </w:tcPr>
          <w:p w:rsidR="00435B19" w:rsidRDefault="006C754D">
            <w:pPr>
              <w:jc w:val="center"/>
            </w:pPr>
            <w:r>
              <w:t>279.64</w:t>
            </w:r>
          </w:p>
        </w:tc>
        <w:tc>
          <w:tcPr>
            <w:tcW w:w="1386" w:type="dxa"/>
            <w:vAlign w:val="center"/>
          </w:tcPr>
          <w:p w:rsidR="00435B19" w:rsidRDefault="006C754D">
            <w:pPr>
              <w:jc w:val="center"/>
            </w:pPr>
            <w:r>
              <w:t>202,727.66</w:t>
            </w:r>
          </w:p>
        </w:tc>
        <w:tc>
          <w:tcPr>
            <w:tcW w:w="968" w:type="dxa"/>
            <w:vAlign w:val="center"/>
          </w:tcPr>
          <w:p w:rsidR="00435B19" w:rsidRDefault="006C754D">
            <w:pPr>
              <w:jc w:val="center"/>
            </w:pPr>
            <w:r>
              <w:t>450.25</w:t>
            </w:r>
          </w:p>
        </w:tc>
        <w:tc>
          <w:tcPr>
            <w:tcW w:w="1480" w:type="dxa"/>
            <w:vAlign w:val="center"/>
          </w:tcPr>
          <w:p w:rsidR="00435B19" w:rsidRDefault="006C754D">
            <w:pPr>
              <w:jc w:val="center"/>
            </w:pPr>
            <w:r>
              <w:t>10.12</w:t>
            </w:r>
          </w:p>
        </w:tc>
      </w:tr>
      <w:tr w:rsidR="00435B19">
        <w:trPr>
          <w:trHeight w:val="510"/>
          <w:jc w:val="center"/>
        </w:trPr>
        <w:tc>
          <w:tcPr>
            <w:tcW w:w="1813" w:type="dxa"/>
            <w:vAlign w:val="center"/>
          </w:tcPr>
          <w:p w:rsidR="00435B19" w:rsidRDefault="006C754D">
            <w:pPr>
              <w:jc w:val="center"/>
            </w:pPr>
            <w:r>
              <w:t>XGBoost</w:t>
            </w:r>
          </w:p>
        </w:tc>
        <w:tc>
          <w:tcPr>
            <w:tcW w:w="931" w:type="dxa"/>
            <w:vAlign w:val="center"/>
          </w:tcPr>
          <w:p w:rsidR="00435B19" w:rsidRDefault="006C754D">
            <w:pPr>
              <w:jc w:val="center"/>
            </w:pPr>
            <w:r>
              <w:t>336.93</w:t>
            </w:r>
          </w:p>
        </w:tc>
        <w:tc>
          <w:tcPr>
            <w:tcW w:w="1386" w:type="dxa"/>
            <w:vAlign w:val="center"/>
          </w:tcPr>
          <w:p w:rsidR="00435B19" w:rsidRDefault="006C754D">
            <w:pPr>
              <w:jc w:val="center"/>
            </w:pPr>
            <w:r>
              <w:t>246,393.41</w:t>
            </w:r>
          </w:p>
        </w:tc>
        <w:tc>
          <w:tcPr>
            <w:tcW w:w="968" w:type="dxa"/>
            <w:vAlign w:val="center"/>
          </w:tcPr>
          <w:p w:rsidR="00435B19" w:rsidRDefault="006C754D">
            <w:pPr>
              <w:jc w:val="center"/>
            </w:pPr>
            <w:r>
              <w:t>496.38</w:t>
            </w:r>
          </w:p>
        </w:tc>
        <w:tc>
          <w:tcPr>
            <w:tcW w:w="1480" w:type="dxa"/>
            <w:vAlign w:val="center"/>
          </w:tcPr>
          <w:p w:rsidR="00435B19" w:rsidRDefault="006C754D">
            <w:pPr>
              <w:jc w:val="center"/>
            </w:pPr>
            <w:r>
              <w:t>14.07</w:t>
            </w:r>
          </w:p>
        </w:tc>
      </w:tr>
      <w:tr w:rsidR="00435B19">
        <w:trPr>
          <w:trHeight w:val="510"/>
          <w:jc w:val="center"/>
        </w:trPr>
        <w:tc>
          <w:tcPr>
            <w:tcW w:w="1813" w:type="dxa"/>
            <w:vAlign w:val="center"/>
          </w:tcPr>
          <w:p w:rsidR="00435B19" w:rsidRDefault="006C754D">
            <w:pPr>
              <w:jc w:val="center"/>
            </w:pPr>
            <w:r>
              <w:t>LightGBM</w:t>
            </w:r>
          </w:p>
        </w:tc>
        <w:tc>
          <w:tcPr>
            <w:tcW w:w="931" w:type="dxa"/>
            <w:vAlign w:val="center"/>
          </w:tcPr>
          <w:p w:rsidR="00435B19" w:rsidRDefault="006C754D">
            <w:pPr>
              <w:jc w:val="center"/>
            </w:pPr>
            <w:r>
              <w:t>313.89</w:t>
            </w:r>
          </w:p>
        </w:tc>
        <w:tc>
          <w:tcPr>
            <w:tcW w:w="1386" w:type="dxa"/>
            <w:vAlign w:val="center"/>
          </w:tcPr>
          <w:p w:rsidR="00435B19" w:rsidRDefault="006C754D">
            <w:pPr>
              <w:jc w:val="center"/>
            </w:pPr>
            <w:r>
              <w:t>229,123.92</w:t>
            </w:r>
          </w:p>
        </w:tc>
        <w:tc>
          <w:tcPr>
            <w:tcW w:w="968" w:type="dxa"/>
            <w:vAlign w:val="center"/>
          </w:tcPr>
          <w:p w:rsidR="00435B19" w:rsidRDefault="006C754D">
            <w:pPr>
              <w:jc w:val="center"/>
            </w:pPr>
            <w:r>
              <w:t>478.67</w:t>
            </w:r>
          </w:p>
        </w:tc>
        <w:tc>
          <w:tcPr>
            <w:tcW w:w="1480" w:type="dxa"/>
            <w:vAlign w:val="center"/>
          </w:tcPr>
          <w:p w:rsidR="00435B19" w:rsidRDefault="006C754D">
            <w:pPr>
              <w:jc w:val="center"/>
            </w:pPr>
            <w:bookmarkStart w:id="1" w:name="_heading=h.h8cjmbow894n" w:colFirst="0" w:colLast="0"/>
            <w:bookmarkEnd w:id="1"/>
            <w:r>
              <w:t>12.74</w:t>
            </w:r>
          </w:p>
        </w:tc>
      </w:tr>
    </w:tbl>
    <w:p w:rsidR="00435B19" w:rsidRDefault="00435B19"/>
    <w:p w:rsidR="00435B19" w:rsidRDefault="006C754D">
      <w:pPr>
        <w:numPr>
          <w:ilvl w:val="1"/>
          <w:numId w:val="5"/>
        </w:numPr>
        <w:pBdr>
          <w:top w:val="nil"/>
          <w:left w:val="nil"/>
          <w:bottom w:val="nil"/>
          <w:right w:val="nil"/>
          <w:between w:val="nil"/>
        </w:pBdr>
        <w:rPr>
          <w:color w:val="000000"/>
        </w:rPr>
      </w:pPr>
      <w:r>
        <w:rPr>
          <w:color w:val="000000"/>
        </w:rPr>
        <w:t>Đánh giá trên tập test (Năm 2014)</w:t>
      </w:r>
    </w:p>
    <w:p w:rsidR="00435B19" w:rsidRDefault="006C754D">
      <w:r>
        <w:t>Kết quả đánh giá trên tập test mô phỏng tình huống triển khai thực tế, nơi mô hình phải đưa ra dự báo cho dữ liệu tương lai. Hiệu suất trên tập test cũng là cơ sở để đánh giá mức độ Data Drift giữa tập huấn luyện (2012–2013) và tập kiểm thử (2014) trong cá</w:t>
      </w:r>
      <w:r>
        <w:t>c giai đoạn sau.</w:t>
      </w:r>
    </w:p>
    <w:p w:rsidR="00435B19" w:rsidRDefault="006C754D">
      <w:pPr>
        <w:numPr>
          <w:ilvl w:val="0"/>
          <w:numId w:val="8"/>
        </w:numPr>
        <w:pBdr>
          <w:top w:val="nil"/>
          <w:left w:val="nil"/>
          <w:bottom w:val="nil"/>
          <w:right w:val="nil"/>
          <w:between w:val="nil"/>
        </w:pBdr>
        <w:spacing w:after="0"/>
        <w:rPr>
          <w:color w:val="000000"/>
        </w:rPr>
      </w:pPr>
      <w:r>
        <w:rPr>
          <w:color w:val="000000"/>
        </w:rPr>
        <w:t>Thực hiện kỹ thuật</w:t>
      </w:r>
    </w:p>
    <w:p w:rsidR="00435B19" w:rsidRDefault="006C754D">
      <w:pPr>
        <w:numPr>
          <w:ilvl w:val="1"/>
          <w:numId w:val="6"/>
        </w:numPr>
        <w:pBdr>
          <w:top w:val="nil"/>
          <w:left w:val="nil"/>
          <w:bottom w:val="nil"/>
          <w:right w:val="nil"/>
          <w:between w:val="nil"/>
        </w:pBdr>
        <w:rPr>
          <w:color w:val="000000"/>
        </w:rPr>
      </w:pPr>
      <w:r>
        <w:rPr>
          <w:color w:val="000000"/>
        </w:rPr>
        <w:t>Các file mã nguồn chính</w:t>
      </w:r>
    </w:p>
    <w:tbl>
      <w:tblPr>
        <w:tblStyle w:val="a5"/>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106"/>
      </w:tblGrid>
      <w:tr w:rsidR="00435B19">
        <w:trPr>
          <w:trHeight w:val="510"/>
        </w:trPr>
        <w:tc>
          <w:tcPr>
            <w:tcW w:w="2400" w:type="dxa"/>
            <w:vAlign w:val="center"/>
          </w:tcPr>
          <w:p w:rsidR="00435B19" w:rsidRDefault="006C754D">
            <w:pPr>
              <w:jc w:val="center"/>
              <w:rPr>
                <w:b/>
                <w:bCs/>
              </w:rPr>
            </w:pPr>
            <w:r>
              <w:rPr>
                <w:b/>
                <w:bCs/>
              </w:rPr>
              <w:t>File</w:t>
            </w:r>
          </w:p>
        </w:tc>
        <w:tc>
          <w:tcPr>
            <w:tcW w:w="7106" w:type="dxa"/>
            <w:vAlign w:val="center"/>
          </w:tcPr>
          <w:p w:rsidR="00435B19" w:rsidRDefault="006C754D">
            <w:pPr>
              <w:jc w:val="center"/>
              <w:rPr>
                <w:b/>
                <w:bCs/>
              </w:rPr>
            </w:pPr>
            <w:r>
              <w:rPr>
                <w:b/>
                <w:bCs/>
              </w:rPr>
              <w:t>Mô tả chức năng</w:t>
            </w:r>
          </w:p>
        </w:tc>
      </w:tr>
      <w:tr w:rsidR="00435B19">
        <w:trPr>
          <w:trHeight w:val="510"/>
        </w:trPr>
        <w:tc>
          <w:tcPr>
            <w:tcW w:w="2400" w:type="dxa"/>
            <w:vAlign w:val="center"/>
          </w:tcPr>
          <w:p w:rsidR="00435B19" w:rsidRDefault="006C754D">
            <w:pPr>
              <w:jc w:val="center"/>
            </w:pPr>
            <w:r>
              <w:t>main.py</w:t>
            </w:r>
          </w:p>
        </w:tc>
        <w:tc>
          <w:tcPr>
            <w:tcW w:w="7106" w:type="dxa"/>
            <w:vAlign w:val="center"/>
          </w:tcPr>
          <w:p w:rsidR="00435B19" w:rsidRDefault="006C754D">
            <w:pPr>
              <w:jc w:val="center"/>
            </w:pPr>
            <w:r>
              <w:t>Điểm vào chính của ứng dụng; khởi chạy pipeline.run_pipeline()</w:t>
            </w:r>
          </w:p>
        </w:tc>
      </w:tr>
      <w:tr w:rsidR="00435B19">
        <w:trPr>
          <w:trHeight w:val="510"/>
        </w:trPr>
        <w:tc>
          <w:tcPr>
            <w:tcW w:w="2400" w:type="dxa"/>
            <w:vAlign w:val="center"/>
          </w:tcPr>
          <w:p w:rsidR="00435B19" w:rsidRDefault="006C754D">
            <w:pPr>
              <w:jc w:val="center"/>
            </w:pPr>
            <w:r>
              <w:t>src/pipeline.py</w:t>
            </w:r>
          </w:p>
        </w:tc>
        <w:tc>
          <w:tcPr>
            <w:tcW w:w="7106" w:type="dxa"/>
            <w:vAlign w:val="center"/>
          </w:tcPr>
          <w:p w:rsidR="00435B19" w:rsidRDefault="006C754D">
            <w:pPr>
              <w:jc w:val="center"/>
            </w:pPr>
            <w:r>
              <w:t>Pipeline điều phối trung tâm: gọi các module train, evaluate và ghi log MLflow</w:t>
            </w:r>
          </w:p>
        </w:tc>
      </w:tr>
      <w:tr w:rsidR="00435B19">
        <w:trPr>
          <w:trHeight w:val="510"/>
        </w:trPr>
        <w:tc>
          <w:tcPr>
            <w:tcW w:w="2400" w:type="dxa"/>
            <w:vAlign w:val="center"/>
          </w:tcPr>
          <w:p w:rsidR="00435B19" w:rsidRDefault="006C754D">
            <w:pPr>
              <w:jc w:val="center"/>
            </w:pPr>
            <w:r>
              <w:t>src/train.py</w:t>
            </w:r>
          </w:p>
        </w:tc>
        <w:tc>
          <w:tcPr>
            <w:tcW w:w="7106" w:type="dxa"/>
            <w:vAlign w:val="center"/>
          </w:tcPr>
          <w:p w:rsidR="00435B19" w:rsidRDefault="006C754D">
            <w:pPr>
              <w:jc w:val="center"/>
            </w:pPr>
            <w:r>
              <w:t>Khởi tạo và huấn luyện 3 mô hình baseline (RF, XGBoost, LightGBM)</w:t>
            </w:r>
          </w:p>
        </w:tc>
      </w:tr>
      <w:tr w:rsidR="00435B19">
        <w:trPr>
          <w:trHeight w:val="510"/>
        </w:trPr>
        <w:tc>
          <w:tcPr>
            <w:tcW w:w="2400" w:type="dxa"/>
            <w:vAlign w:val="center"/>
          </w:tcPr>
          <w:p w:rsidR="00435B19" w:rsidRDefault="006C754D">
            <w:pPr>
              <w:jc w:val="center"/>
            </w:pPr>
            <w:r>
              <w:lastRenderedPageBreak/>
              <w:t>src/preprocess.py</w:t>
            </w:r>
          </w:p>
        </w:tc>
        <w:tc>
          <w:tcPr>
            <w:tcW w:w="7106" w:type="dxa"/>
            <w:vAlign w:val="center"/>
          </w:tcPr>
          <w:p w:rsidR="00435B19" w:rsidRDefault="006C754D">
            <w:pPr>
              <w:jc w:val="center"/>
            </w:pPr>
            <w:r>
              <w:t>Tải dữ liệu, kỹ thuật đặc trưng, xử lý giá trị thiếu, chia tập dữ liệu</w:t>
            </w:r>
          </w:p>
        </w:tc>
      </w:tr>
      <w:tr w:rsidR="00435B19">
        <w:trPr>
          <w:trHeight w:val="510"/>
        </w:trPr>
        <w:tc>
          <w:tcPr>
            <w:tcW w:w="2400" w:type="dxa"/>
            <w:vAlign w:val="center"/>
          </w:tcPr>
          <w:p w:rsidR="00435B19" w:rsidRDefault="006C754D">
            <w:pPr>
              <w:jc w:val="center"/>
            </w:pPr>
            <w:r>
              <w:t>src/drift.py</w:t>
            </w:r>
          </w:p>
        </w:tc>
        <w:tc>
          <w:tcPr>
            <w:tcW w:w="7106" w:type="dxa"/>
            <w:vAlign w:val="center"/>
          </w:tcPr>
          <w:p w:rsidR="00435B19" w:rsidRDefault="006C754D">
            <w:pPr>
              <w:jc w:val="center"/>
            </w:pPr>
            <w:r>
              <w:t>Module phát hiện Data Drift cơ bản dựa trên so sánh mean/std giữa hai phân phối</w:t>
            </w:r>
          </w:p>
        </w:tc>
      </w:tr>
      <w:tr w:rsidR="00435B19">
        <w:trPr>
          <w:trHeight w:val="510"/>
        </w:trPr>
        <w:tc>
          <w:tcPr>
            <w:tcW w:w="2400" w:type="dxa"/>
            <w:vAlign w:val="center"/>
          </w:tcPr>
          <w:p w:rsidR="00435B19" w:rsidRDefault="006C754D">
            <w:pPr>
              <w:jc w:val="center"/>
            </w:pPr>
            <w:r>
              <w:t>predict.py</w:t>
            </w:r>
          </w:p>
        </w:tc>
        <w:tc>
          <w:tcPr>
            <w:tcW w:w="7106" w:type="dxa"/>
            <w:vAlign w:val="center"/>
          </w:tcPr>
          <w:p w:rsidR="00435B19" w:rsidRDefault="006C754D">
            <w:pPr>
              <w:jc w:val="center"/>
            </w:pPr>
            <w:r>
              <w:t>Nạp mô hình đã lưu và thực hiện dự báo trên tập dữ liệu 2014</w:t>
            </w:r>
          </w:p>
        </w:tc>
      </w:tr>
    </w:tbl>
    <w:p w:rsidR="00435B19" w:rsidRDefault="00435B19"/>
    <w:p w:rsidR="00435B19" w:rsidRDefault="006C754D">
      <w:pPr>
        <w:numPr>
          <w:ilvl w:val="1"/>
          <w:numId w:val="6"/>
        </w:numPr>
        <w:pBdr>
          <w:top w:val="nil"/>
          <w:left w:val="nil"/>
          <w:bottom w:val="nil"/>
          <w:right w:val="nil"/>
          <w:between w:val="nil"/>
        </w:pBdr>
        <w:rPr>
          <w:color w:val="000000"/>
        </w:rPr>
      </w:pPr>
      <w:r>
        <w:rPr>
          <w:color w:val="000000"/>
        </w:rPr>
        <w:t>Đặc trưng đầu vào của mô hình</w:t>
      </w:r>
    </w:p>
    <w:p w:rsidR="00435B19" w:rsidRDefault="006C754D">
      <w:r>
        <w:t xml:space="preserve">Bộ đặc trưng (feature set) được xây dựng từ hai nguồn chính. Đặc trưng </w:t>
      </w:r>
      <w:r>
        <w:t xml:space="preserve">thời gian bao gồm hour, day và month – phản ánh tính chu kỳ ngắn hạn (theo giờ), trung hạn (theo ngày trong tuần) và dài hạn (theo mùa). Đặc trưng chu kỳ hour_sin và hour_cos được thiết kế đặc biệt để mô hình hóa sự liên tục của chu kỳ 24 giờ. Các cờ phân </w:t>
      </w:r>
      <w:r>
        <w:t>loại ngày is_weekend và is_holiday phân biệt các nhóm hành vi giao thông có đặc trưng phân phối khác nhau rõ rệt. Cuối cùng, các đặc trưng thời tiết weather_type được mã hóa one-hot, phản ánh ảnh hưởng của điều kiện thời tiết đến lưu lượng xe.</w:t>
      </w:r>
    </w:p>
    <w:p w:rsidR="00435B19" w:rsidRDefault="006C754D">
      <w:pPr>
        <w:numPr>
          <w:ilvl w:val="0"/>
          <w:numId w:val="8"/>
        </w:numPr>
        <w:pBdr>
          <w:top w:val="nil"/>
          <w:left w:val="nil"/>
          <w:bottom w:val="nil"/>
          <w:right w:val="nil"/>
          <w:between w:val="nil"/>
        </w:pBdr>
        <w:rPr>
          <w:color w:val="000000"/>
        </w:rPr>
      </w:pPr>
      <w:r>
        <w:rPr>
          <w:color w:val="000000"/>
        </w:rPr>
        <w:t>Kế hoạch giai đoạn 2</w:t>
      </w:r>
    </w:p>
    <w:p w:rsidR="00435B19" w:rsidRDefault="006C754D">
      <w:r>
        <w:t>Giai đoạn 2 sẽ tập trung vào việc phát triển và hoàn thiện Data Drift Detection module, bao gồm: triển khai các phương pháp phát hiện drift thống kê tiên tiến (KS test, PSI, chi-squared test), xây dựng cơ chế theo dõi phân phối dữ liệu</w:t>
      </w:r>
      <w:r>
        <w:t xml:space="preserve"> theo thời gian thực, và thiết lập ngưỡng cảnh báo tự động. Song song đó, pipeline tái huấn luyện tự động sẽ được phát triển để phản ứng kịp thời khi drift được phát hiện. Các đặc trưng lag cũng sẽ được tích hợp nhằm tận dụng tốt hơn tính tự tương quan của</w:t>
      </w:r>
      <w:r>
        <w:t xml:space="preserve"> chuỗi thời gian giao thông.</w:t>
      </w:r>
    </w:p>
    <w:p w:rsidR="006E4F5D" w:rsidRDefault="006C754D">
      <w:pPr>
        <w:pStyle w:val="Heading1"/>
      </w:pPr>
      <w:r>
        <w:t>GIAI ĐOẠN 2</w:t>
      </w:r>
    </w:p>
    <w:p w:rsidR="006E4F5D" w:rsidRDefault="006E4F5D" w:rsidP="006E4F5D">
      <w:pPr>
        <w:pStyle w:val="Heading2"/>
      </w:pPr>
      <w:bookmarkStart w:id="2" w:name="_GoBack"/>
      <w:bookmarkEnd w:id="2"/>
      <w:r>
        <w:rPr>
          <w:sz w:val="24"/>
          <w:szCs w:val="24"/>
        </w:rPr>
        <w:t>Tổng quan giai đoạn</w:t>
      </w:r>
    </w:p>
    <w:p w:rsidR="006E4F5D" w:rsidRDefault="006E4F5D" w:rsidP="006E4F5D"/>
    <w:p w:rsidR="006E4F5D" w:rsidRDefault="006E4F5D" w:rsidP="006E4F5D">
      <w:pPr>
        <w:pStyle w:val="Heading3"/>
      </w:pPr>
      <w:r>
        <w:rPr>
          <w:sz w:val="22"/>
          <w:szCs w:val="22"/>
        </w:rPr>
        <w:t>Mục tiêu chính</w:t>
      </w:r>
    </w:p>
    <w:p w:rsidR="006E4F5D" w:rsidRDefault="006E4F5D" w:rsidP="006E4F5D">
      <w:pPr>
        <w:jc w:val="both"/>
      </w:pPr>
      <w:r>
        <w:rPr>
          <w:sz w:val="22"/>
          <w:szCs w:val="22"/>
        </w:rPr>
        <w:t>Giai đoạn 2 tập trung vào việc triển khai Drift Detection - một thành phần quan trọng giúp hệ thống tự động phát hiện khi model không còn đạt hiệu năng tốt và cần được retrain. Đây là bước tiếp nối tự nhiên từ giai đoạn 1, nơi các baseline models đã được thiết lập và tích hợp với MLflow.</w:t>
      </w:r>
    </w:p>
    <w:p w:rsidR="006E4F5D" w:rsidRDefault="006E4F5D" w:rsidP="006E4F5D"/>
    <w:p w:rsidR="006E4F5D" w:rsidRDefault="006E4F5D" w:rsidP="006E4F5D">
      <w:pPr>
        <w:jc w:val="both"/>
      </w:pPr>
      <w:r>
        <w:rPr>
          <w:sz w:val="22"/>
          <w:szCs w:val="22"/>
        </w:rPr>
        <w:t>Drift Detection cho phép hệ thống:</w:t>
      </w:r>
    </w:p>
    <w:p w:rsidR="006E4F5D" w:rsidRDefault="006E4F5D" w:rsidP="006E4F5D">
      <w:pPr>
        <w:pStyle w:val="ListParagraph"/>
        <w:numPr>
          <w:ilvl w:val="0"/>
          <w:numId w:val="9"/>
        </w:numPr>
        <w:jc w:val="both"/>
      </w:pPr>
      <w:r>
        <w:t>Phát hiện thay đổi trong dữ liệu mới so với dữ liệu training.</w:t>
      </w:r>
    </w:p>
    <w:p w:rsidR="006E4F5D" w:rsidRDefault="006E4F5D" w:rsidP="006E4F5D">
      <w:pPr>
        <w:pStyle w:val="ListParagraph"/>
        <w:numPr>
          <w:ilvl w:val="0"/>
          <w:numId w:val="9"/>
        </w:numPr>
        <w:jc w:val="both"/>
      </w:pPr>
      <w:r>
        <w:t>Quyết định tự động khi cần retrain model.</w:t>
      </w:r>
    </w:p>
    <w:p w:rsidR="006E4F5D" w:rsidRDefault="006E4F5D" w:rsidP="006E4F5D">
      <w:pPr>
        <w:pStyle w:val="ListParagraph"/>
        <w:numPr>
          <w:ilvl w:val="0"/>
          <w:numId w:val="9"/>
        </w:numPr>
        <w:jc w:val="both"/>
      </w:pPr>
      <w:r>
        <w:t>Giảm downtime và độ lệch dự đoán.</w:t>
      </w:r>
    </w:p>
    <w:p w:rsidR="006E4F5D" w:rsidRDefault="006E4F5D" w:rsidP="006E4F5D"/>
    <w:p w:rsidR="006E4F5D" w:rsidRDefault="006E4F5D" w:rsidP="006E4F5D">
      <w:pPr>
        <w:pStyle w:val="Heading3"/>
      </w:pPr>
      <w:r>
        <w:rPr>
          <w:sz w:val="22"/>
          <w:szCs w:val="22"/>
        </w:rPr>
        <w:t>Phạm vi giai đoạn</w:t>
      </w:r>
    </w:p>
    <w:p w:rsidR="006E4F5D" w:rsidRDefault="006E4F5D" w:rsidP="006E4F5D">
      <w:pPr>
        <w:jc w:val="both"/>
      </w:pPr>
      <w:r>
        <w:rPr>
          <w:sz w:val="22"/>
          <w:szCs w:val="22"/>
        </w:rPr>
        <w:t>Giai đoạn này tập trung vào việc xây dựng module phát hiện drift dựa trên MAE và tích hợp vào quy trình tự động retrain. Cụ thể, các công việc đã hoàn thành bao gồm: xây dựng hàm detect_drift_by_mae() trong src/drift.py; tích hợp drift detection vào main.py; triển khai cơ chế tự động retrain khi drift được phát hiện; và cấu hình các tham số vận hành linh hoạt.</w:t>
      </w:r>
    </w:p>
    <w:p w:rsidR="006E4F5D" w:rsidRDefault="006E4F5D" w:rsidP="006E4F5D"/>
    <w:p w:rsidR="006E4F5D" w:rsidRDefault="006E4F5D" w:rsidP="006E4F5D">
      <w:pPr>
        <w:pStyle w:val="Heading2"/>
      </w:pPr>
      <w:r>
        <w:rPr>
          <w:sz w:val="24"/>
          <w:szCs w:val="24"/>
        </w:rPr>
        <w:t>Triển khai Drift Detection</w:t>
      </w:r>
    </w:p>
    <w:p w:rsidR="006E4F5D" w:rsidRDefault="006E4F5D" w:rsidP="006E4F5D"/>
    <w:p w:rsidR="006E4F5D" w:rsidRDefault="006E4F5D" w:rsidP="006E4F5D">
      <w:pPr>
        <w:pStyle w:val="Heading3"/>
      </w:pPr>
      <w:r>
        <w:rPr>
          <w:sz w:val="22"/>
          <w:szCs w:val="22"/>
        </w:rPr>
        <w:t>Cấu trúc thành phần chính</w:t>
      </w:r>
    </w:p>
    <w:p w:rsidR="006E4F5D" w:rsidRDefault="006E4F5D" w:rsidP="006E4F5D">
      <w:pPr>
        <w:jc w:val="both"/>
      </w:pPr>
      <w:r>
        <w:rPr>
          <w:sz w:val="22"/>
          <w:szCs w:val="22"/>
        </w:rPr>
        <w:t>Drift Detection được triển khai qua 2 file chính:</w:t>
      </w:r>
    </w:p>
    <w:p w:rsidR="006E4F5D" w:rsidRDefault="006E4F5D" w:rsidP="006E4F5D"/>
    <w:p w:rsidR="006E4F5D" w:rsidRDefault="006E4F5D" w:rsidP="006E4F5D">
      <w:pPr>
        <w:jc w:val="both"/>
      </w:pPr>
      <w:r>
        <w:rPr>
          <w:sz w:val="22"/>
          <w:szCs w:val="22"/>
        </w:rPr>
        <w:t>Thứ nhất là file src/drift.py, đây là module chứa hàm xử lý phát hiện drift. Hàm này nhận đầu vào là giá trị thực tế, giá trị dự đoán và một ngưỡng MAE. Nó tính toán sai số trung bình tuyệt đối (MAE) giữa hai giá trị này, sau đó so sánh với ngưỡng. Nếu MAE lớn hơn ngưỡng, hàm trả về True (drift detected), ngược lại trả về False. Hàm cũng in ra các giá trị MAE hiện tại và ngưỡng để dễ theo dõi.</w:t>
      </w:r>
    </w:p>
    <w:p w:rsidR="006E4F5D" w:rsidRDefault="006E4F5D" w:rsidP="006E4F5D"/>
    <w:p w:rsidR="006E4F5D" w:rsidRDefault="006E4F5D" w:rsidP="006E4F5D">
      <w:pPr>
        <w:jc w:val="both"/>
      </w:pPr>
      <w:r>
        <w:rPr>
          <w:sz w:val="22"/>
          <w:szCs w:val="22"/>
        </w:rPr>
        <w:t>Thứ hai là file main.py, đây là file orchestration chính. Nó sử dụng hàm drift detection từ src/drift.py và tích hợp vào quy trình làm việc chính của hệ thống.</w:t>
      </w:r>
    </w:p>
    <w:p w:rsidR="006E4F5D" w:rsidRDefault="006E4F5D" w:rsidP="006E4F5D"/>
    <w:p w:rsidR="006E4F5D" w:rsidRDefault="006E4F5D" w:rsidP="006E4F5D">
      <w:pPr>
        <w:pStyle w:val="Heading3"/>
      </w:pPr>
      <w:r>
        <w:rPr>
          <w:sz w:val="22"/>
          <w:szCs w:val="22"/>
        </w:rPr>
        <w:t>Phương pháp phát hiện Drift</w:t>
      </w:r>
    </w:p>
    <w:p w:rsidR="006E4F5D" w:rsidRDefault="006E4F5D" w:rsidP="006E4F5D">
      <w:pPr>
        <w:jc w:val="both"/>
      </w:pPr>
      <w:r>
        <w:rPr>
          <w:sz w:val="22"/>
          <w:szCs w:val="22"/>
        </w:rPr>
        <w:t>Hệ thống sử dụng phương pháp MAE-based drift detection. Lý do chọn MAE:</w:t>
      </w:r>
    </w:p>
    <w:p w:rsidR="006E4F5D" w:rsidRDefault="006E4F5D" w:rsidP="006E4F5D"/>
    <w:p w:rsidR="006E4F5D" w:rsidRDefault="006E4F5D" w:rsidP="006E4F5D">
      <w:pPr>
        <w:jc w:val="both"/>
      </w:pPr>
      <w:r>
        <w:rPr>
          <w:sz w:val="22"/>
          <w:szCs w:val="22"/>
        </w:rPr>
        <w:t>Đầu tiên, MAE (Mean Absolute Error) là một metric phù hợp cho bài toán regression như dự đoán lưu lượng giao thông. Nó tính trung bình các sai số tuyệt đối giữa giá trị thực tế và dự đoán, đơn vị cũng dễ hiểu (số lượng xe cộ).</w:t>
      </w:r>
    </w:p>
    <w:p w:rsidR="006E4F5D" w:rsidRDefault="006E4F5D" w:rsidP="006E4F5D"/>
    <w:p w:rsidR="006E4F5D" w:rsidRDefault="006E4F5D" w:rsidP="006E4F5D">
      <w:pPr>
        <w:jc w:val="both"/>
      </w:pPr>
      <w:r>
        <w:rPr>
          <w:sz w:val="22"/>
          <w:szCs w:val="22"/>
        </w:rPr>
        <w:t>Thứ hai, MAE dễ tính toán và nhanh, không tốn tài nguyên. Điều này quan trọng khi cần real-time monitoring.</w:t>
      </w:r>
    </w:p>
    <w:p w:rsidR="006E4F5D" w:rsidRDefault="006E4F5D" w:rsidP="006E4F5D"/>
    <w:p w:rsidR="006E4F5D" w:rsidRDefault="006E4F5D" w:rsidP="006E4F5D">
      <w:pPr>
        <w:jc w:val="both"/>
      </w:pPr>
      <w:r>
        <w:rPr>
          <w:sz w:val="22"/>
          <w:szCs w:val="22"/>
        </w:rPr>
        <w:t>Thứ ba, ngưỡng MAE có thể cấu hình linh hoạt. Nếu MAE vượt quá ngưỡng này, có nghĩa là hiệu năng model đã giảm đáng kể và cần retrain.</w:t>
      </w:r>
    </w:p>
    <w:p w:rsidR="006E4F5D" w:rsidRDefault="006E4F5D" w:rsidP="006E4F5D"/>
    <w:p w:rsidR="006E4F5D" w:rsidRDefault="006E4F5D" w:rsidP="006E4F5D">
      <w:pPr>
        <w:pStyle w:val="Heading3"/>
      </w:pPr>
      <w:r>
        <w:rPr>
          <w:sz w:val="22"/>
          <w:szCs w:val="22"/>
        </w:rPr>
        <w:lastRenderedPageBreak/>
        <w:t>Quy trình hoạt động chi tiết</w:t>
      </w:r>
    </w:p>
    <w:p w:rsidR="006E4F5D" w:rsidRDefault="006E4F5D" w:rsidP="006E4F5D">
      <w:pPr>
        <w:jc w:val="both"/>
      </w:pPr>
      <w:r>
        <w:rPr>
          <w:sz w:val="22"/>
          <w:szCs w:val="22"/>
        </w:rPr>
        <w:t>Hệ thống thực hiện theo các bước sau:</w:t>
      </w:r>
    </w:p>
    <w:p w:rsidR="006E4F5D" w:rsidRDefault="006E4F5D" w:rsidP="006E4F5D"/>
    <w:p w:rsidR="006E4F5D" w:rsidRDefault="006E4F5D" w:rsidP="006E4F5D">
      <w:pPr>
        <w:jc w:val="both"/>
      </w:pPr>
      <w:r>
        <w:rPr>
          <w:sz w:val="22"/>
          <w:szCs w:val="22"/>
        </w:rPr>
        <w:t>Bước 1: Kiểm tra xem model có tồn tại hay không. Nếu không, hệ thống sẽ tạo model ban đầu bằng cách training trên dữ liệu 6 tháng đầu (từ 01/01/2013 đến 01/06/2013). Ba loại model sẽ được training: RandomForest, XGBoost và LightGBM. Sau đó, chương trình sẽ thoát và yêu cầu chạy lại lần nữa.</w:t>
      </w:r>
    </w:p>
    <w:p w:rsidR="006E4F5D" w:rsidRDefault="006E4F5D" w:rsidP="006E4F5D"/>
    <w:p w:rsidR="006E4F5D" w:rsidRDefault="006E4F5D" w:rsidP="006E4F5D">
      <w:pPr>
        <w:jc w:val="both"/>
      </w:pPr>
      <w:r>
        <w:rPr>
          <w:sz w:val="22"/>
          <w:szCs w:val="22"/>
        </w:rPr>
        <w:t>Bước 2: Khi model đã có, hệ thống load model từ thư mục models/ và load dữ liệu từ file CSV. Dữ liệu được preprocess để tạo features (giờ, ngày, tháng, encoding tuần hoàn, mã hóa thời tiết, v.v.).</w:t>
      </w:r>
    </w:p>
    <w:p w:rsidR="006E4F5D" w:rsidRDefault="006E4F5D" w:rsidP="006E4F5D"/>
    <w:p w:rsidR="006E4F5D" w:rsidRDefault="006E4F5D" w:rsidP="006E4F5D">
      <w:pPr>
        <w:jc w:val="both"/>
      </w:pPr>
      <w:r>
        <w:rPr>
          <w:sz w:val="22"/>
          <w:szCs w:val="22"/>
        </w:rPr>
        <w:t>Bước 3: Lấy dữ liệu mới cần dự đoán (ví dụ: tháng 12 năm 2013). Dữ liệu này được filter từ toàn bộ dataset dựa trên khoảng thời gian được cấu hình.</w:t>
      </w:r>
    </w:p>
    <w:p w:rsidR="006E4F5D" w:rsidRDefault="006E4F5D" w:rsidP="006E4F5D"/>
    <w:p w:rsidR="006E4F5D" w:rsidRDefault="006E4F5D" w:rsidP="006E4F5D">
      <w:pPr>
        <w:jc w:val="both"/>
      </w:pPr>
      <w:r>
        <w:rPr>
          <w:sz w:val="22"/>
          <w:szCs w:val="22"/>
        </w:rPr>
        <w:t>Bước 4: Model hiện tại thực hiện dự đoán trên dữ liệu mới này.</w:t>
      </w:r>
    </w:p>
    <w:p w:rsidR="006E4F5D" w:rsidRDefault="006E4F5D" w:rsidP="006E4F5D"/>
    <w:p w:rsidR="006E4F5D" w:rsidRDefault="006E4F5D" w:rsidP="006E4F5D">
      <w:pPr>
        <w:jc w:val="both"/>
      </w:pPr>
      <w:r>
        <w:rPr>
          <w:sz w:val="22"/>
          <w:szCs w:val="22"/>
        </w:rPr>
        <w:t>Bước 5: So sánh dự đoán với giá trị thực tế bằng cách tính MAE. Đây là bước phát hiện drift chính.</w:t>
      </w:r>
    </w:p>
    <w:p w:rsidR="006E4F5D" w:rsidRDefault="006E4F5D" w:rsidP="006E4F5D"/>
    <w:p w:rsidR="006E4F5D" w:rsidRDefault="006E4F5D" w:rsidP="006E4F5D">
      <w:pPr>
        <w:jc w:val="both"/>
      </w:pPr>
      <w:r>
        <w:rPr>
          <w:sz w:val="22"/>
          <w:szCs w:val="22"/>
        </w:rPr>
        <w:t>Bước 6: So sánh MAE với ngưỡng (threshold). Nếu MAE lớn hơn ngưỡng, drift được phát hiện. Nếu nhỏ hơn, hệ thống tiếp tục sử dụng model hiện tại.</w:t>
      </w:r>
    </w:p>
    <w:p w:rsidR="006E4F5D" w:rsidRDefault="006E4F5D" w:rsidP="006E4F5D"/>
    <w:p w:rsidR="006E4F5D" w:rsidRDefault="006E4F5D" w:rsidP="006E4F5D">
      <w:pPr>
        <w:jc w:val="both"/>
      </w:pPr>
      <w:r>
        <w:rPr>
          <w:sz w:val="22"/>
          <w:szCs w:val="22"/>
        </w:rPr>
        <w:t>Bước 7 (nếu drift được phát hiện): Hệ thống tự động kích hoạt quy trình retrain. Model sẽ được training lại trên dữ liệu mới (ví dụ: từ 01/08/2013 đến 01/01/2014 - 6 tháng gần nhất). Sau khi training xong, model tốt nhất sẽ được lưu để sử dụng lần tiếp theo.</w:t>
      </w:r>
    </w:p>
    <w:p w:rsidR="006E4F5D" w:rsidRDefault="006E4F5D" w:rsidP="006E4F5D"/>
    <w:p w:rsidR="006E4F5D" w:rsidRDefault="006E4F5D" w:rsidP="006E4F5D">
      <w:pPr>
        <w:jc w:val="both"/>
      </w:pPr>
      <w:r>
        <w:rPr>
          <w:sz w:val="22"/>
          <w:szCs w:val="22"/>
        </w:rPr>
        <w:t>Bước 8 (nếu không phát hiện drift): Hệ thống tiếp tục sử dụng model hiện tại và không thực hiện retrain, tiết kiệm tài nguyên.</w:t>
      </w:r>
    </w:p>
    <w:p w:rsidR="006E4F5D" w:rsidRDefault="006E4F5D" w:rsidP="006E4F5D"/>
    <w:p w:rsidR="006E4F5D" w:rsidRDefault="006E4F5D" w:rsidP="006E4F5D">
      <w:pPr>
        <w:pStyle w:val="Heading3"/>
      </w:pPr>
      <w:r>
        <w:rPr>
          <w:sz w:val="22"/>
          <w:szCs w:val="22"/>
        </w:rPr>
        <w:t>Cấu hình tham số</w:t>
      </w:r>
    </w:p>
    <w:p w:rsidR="006E4F5D" w:rsidRDefault="006E4F5D" w:rsidP="006E4F5D">
      <w:pPr>
        <w:jc w:val="both"/>
      </w:pPr>
      <w:r>
        <w:rPr>
          <w:sz w:val="22"/>
          <w:szCs w:val="22"/>
        </w:rPr>
        <w:t>Các tham số chính được cấu hình trong 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Tham số</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Giá trị mặc định</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Mô tả</w:t>
            </w:r>
          </w:p>
        </w:tc>
      </w:tr>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lastRenderedPageBreak/>
              <w:t>TRAIN_START_DATE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01/01/2013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Bắt đầu khoảng training ban đầu</w:t>
            </w:r>
          </w:p>
        </w:tc>
      </w:tr>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TRAIN_END_DATE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01/06/2013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Kết thúc khoảng training ban đầu (6 tháng)</w:t>
            </w:r>
          </w:p>
        </w:tc>
      </w:tr>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PREDICT_START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01/12/2013</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Bắt đầu khoảng dự đoán và kiểm tra drift</w:t>
            </w:r>
          </w:p>
        </w:tc>
      </w:tr>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PREDICT_END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01/01/2014</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Kết thúc khoảng dự đoán (1 tháng)</w:t>
            </w:r>
          </w:p>
        </w:tc>
      </w:tr>
      <w:tr w:rsidR="006E4F5D" w:rsidTr="00C4397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MAE_THRESHOLD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500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Ngưỡng MAE để quyết định có drift hay không</w:t>
            </w:r>
          </w:p>
        </w:tc>
      </w:tr>
    </w:tbl>
    <w:p w:rsidR="006E4F5D" w:rsidRDefault="006E4F5D" w:rsidP="006E4F5D"/>
    <w:p w:rsidR="006E4F5D" w:rsidRDefault="006E4F5D" w:rsidP="006E4F5D">
      <w:pPr>
        <w:jc w:val="both"/>
      </w:pPr>
      <w:r>
        <w:rPr>
          <w:sz w:val="22"/>
          <w:szCs w:val="22"/>
        </w:rPr>
        <w:t>Khi phát hiện drift, hệ thống sử dụng training window mới từ 01/08/2013 đến 01/01/2014 (6 tháng gần nhất), đảm bảo rằng model được training trên dữ liệu mới nhất và đại diện cho xu hướng hiện tại.</w:t>
      </w:r>
    </w:p>
    <w:p w:rsidR="006E4F5D" w:rsidRDefault="006E4F5D" w:rsidP="006E4F5D"/>
    <w:p w:rsidR="006E4F5D" w:rsidRDefault="006E4F5D" w:rsidP="006E4F5D">
      <w:pPr>
        <w:pStyle w:val="Heading3"/>
      </w:pPr>
      <w:r>
        <w:rPr>
          <w:sz w:val="22"/>
          <w:szCs w:val="22"/>
        </w:rPr>
        <w:t>Luồng dữ liệu</w:t>
      </w:r>
    </w:p>
    <w:p w:rsidR="006E4F5D" w:rsidRDefault="006E4F5D" w:rsidP="006E4F5D">
      <w:pPr>
        <w:jc w:val="both"/>
      </w:pPr>
      <w:r>
        <w:rPr>
          <w:sz w:val="22"/>
          <w:szCs w:val="22"/>
        </w:rPr>
        <w:t>Dữ liệu đầu vào là file CSV chứa dữ liệu giao thông với các trường như datetime, traffic_volume, weather_type, is_holiday, v.v. Luồng xử lý diễn ra theo các giai đoạn:</w:t>
      </w:r>
    </w:p>
    <w:p w:rsidR="006E4F5D" w:rsidRDefault="006E4F5D" w:rsidP="006E4F5D"/>
    <w:p w:rsidR="006E4F5D" w:rsidRDefault="006E4F5D" w:rsidP="006E4F5D">
      <w:pPr>
        <w:jc w:val="both"/>
      </w:pPr>
      <w:r>
        <w:rPr>
          <w:sz w:val="22"/>
          <w:szCs w:val="22"/>
        </w:rPr>
        <w:t>Giai đoạn tiền xử lý (preprocess): Dữ liệu thô được chuyển đổi thành các features hữu ích - từ cột datetime, hệ thống trích xuất giờ, ngày trong tuần, tháng; weather_type được mã hóa one-hot thành các cột binary; is_holiday được chuyển đổi thành giá trị 0/1.</w:t>
      </w:r>
    </w:p>
    <w:p w:rsidR="006E4F5D" w:rsidRDefault="006E4F5D" w:rsidP="006E4F5D"/>
    <w:p w:rsidR="006E4F5D" w:rsidRDefault="006E4F5D" w:rsidP="006E4F5D">
      <w:pPr>
        <w:jc w:val="both"/>
      </w:pPr>
      <w:r>
        <w:rPr>
          <w:sz w:val="22"/>
          <w:szCs w:val="22"/>
        </w:rPr>
        <w:t>Giai đoạn phân chia dữ liệu: Sau preprocess, dữ liệu được chia làm 2 phần - phần training (85%) để huấn luyện các model (RandomForest, XGBoost, LightGBM) với các siêu tham số đã cấu hình, và phần validation (15%) để đánh giá - model có MAE thấp nhất được chọn làm best model và lưu thành file.</w:t>
      </w:r>
    </w:p>
    <w:p w:rsidR="006E4F5D" w:rsidRDefault="006E4F5D" w:rsidP="006E4F5D"/>
    <w:p w:rsidR="006E4F5D" w:rsidRDefault="006E4F5D" w:rsidP="006E4F5D">
      <w:pPr>
        <w:jc w:val="both"/>
      </w:pPr>
      <w:r>
        <w:rPr>
          <w:sz w:val="22"/>
          <w:szCs w:val="22"/>
        </w:rPr>
        <w:t>Giai đoạn dự đoán và phát hiện drift: Khi có dữ liệu mới, model được load từ file, nhận features mới, và thực hiện dự đoán. MAE được tính từ dự đoán này, so sánh với threshold. Kết quả cuối cùng là drift_detected (True/False) và mae_value (giá trị MAE).</w:t>
      </w:r>
    </w:p>
    <w:p w:rsidR="006E4F5D" w:rsidRDefault="006E4F5D" w:rsidP="006E4F5D"/>
    <w:p w:rsidR="006E4F5D" w:rsidRDefault="006E4F5D" w:rsidP="006E4F5D">
      <w:pPr>
        <w:pStyle w:val="Heading3"/>
      </w:pPr>
      <w:r>
        <w:rPr>
          <w:sz w:val="22"/>
          <w:szCs w:val="22"/>
        </w:rPr>
        <w:t>Cách chạy hệ thống</w:t>
      </w:r>
    </w:p>
    <w:p w:rsidR="006E4F5D" w:rsidRDefault="006E4F5D" w:rsidP="006E4F5D">
      <w:pPr>
        <w:jc w:val="both"/>
      </w:pPr>
      <w:r>
        <w:rPr>
          <w:sz w:val="22"/>
          <w:szCs w:val="22"/>
        </w:rPr>
        <w:t>Lần đầu tiên khi chạy main.py, hệ thống kiểm tra xem model có tồn tại hay không. Vì đây là lần đầu, model không tồn tại. Hệ thống sẽ:</w:t>
      </w:r>
    </w:p>
    <w:p w:rsidR="006E4F5D" w:rsidRDefault="006E4F5D" w:rsidP="006E4F5D">
      <w:pPr>
        <w:pStyle w:val="ListParagraph"/>
        <w:numPr>
          <w:ilvl w:val="0"/>
          <w:numId w:val="9"/>
        </w:numPr>
        <w:jc w:val="both"/>
      </w:pPr>
      <w:r>
        <w:lastRenderedPageBreak/>
        <w:t>In thông báo "No model found"</w:t>
      </w:r>
    </w:p>
    <w:p w:rsidR="006E4F5D" w:rsidRDefault="006E4F5D" w:rsidP="006E4F5D">
      <w:pPr>
        <w:pStyle w:val="ListParagraph"/>
        <w:numPr>
          <w:ilvl w:val="0"/>
          <w:numId w:val="9"/>
        </w:numPr>
        <w:jc w:val="both"/>
      </w:pPr>
      <w:r>
        <w:t>Bắt đầu quá trình training model ban đầu</w:t>
      </w:r>
    </w:p>
    <w:p w:rsidR="006E4F5D" w:rsidRDefault="006E4F5D" w:rsidP="006E4F5D">
      <w:pPr>
        <w:pStyle w:val="ListParagraph"/>
        <w:numPr>
          <w:ilvl w:val="0"/>
          <w:numId w:val="9"/>
        </w:numPr>
        <w:jc w:val="both"/>
      </w:pPr>
      <w:r>
        <w:t>Training 3 loại model trên dữ liệu 6 tháng</w:t>
      </w:r>
    </w:p>
    <w:p w:rsidR="006E4F5D" w:rsidRDefault="006E4F5D" w:rsidP="006E4F5D">
      <w:pPr>
        <w:pStyle w:val="ListParagraph"/>
        <w:numPr>
          <w:ilvl w:val="0"/>
          <w:numId w:val="9"/>
        </w:numPr>
        <w:jc w:val="both"/>
      </w:pPr>
      <w:r>
        <w:t>Đánh giá trên validation set và chọn model tốt nhất</w:t>
      </w:r>
    </w:p>
    <w:p w:rsidR="006E4F5D" w:rsidRDefault="006E4F5D" w:rsidP="006E4F5D">
      <w:pPr>
        <w:pStyle w:val="ListParagraph"/>
        <w:numPr>
          <w:ilvl w:val="0"/>
          <w:numId w:val="9"/>
        </w:numPr>
        <w:jc w:val="both"/>
      </w:pPr>
      <w:r>
        <w:t>Lưu model vào thư mục models/</w:t>
      </w:r>
    </w:p>
    <w:p w:rsidR="006E4F5D" w:rsidRDefault="006E4F5D" w:rsidP="006E4F5D">
      <w:pPr>
        <w:pStyle w:val="ListParagraph"/>
        <w:numPr>
          <w:ilvl w:val="0"/>
          <w:numId w:val="9"/>
        </w:numPr>
        <w:jc w:val="both"/>
      </w:pPr>
      <w:r>
        <w:t>Yêu cầu chạy lại main.py</w:t>
      </w:r>
    </w:p>
    <w:p w:rsidR="006E4F5D" w:rsidRDefault="006E4F5D" w:rsidP="006E4F5D"/>
    <w:p w:rsidR="006E4F5D" w:rsidRDefault="006E4F5D" w:rsidP="006E4F5D">
      <w:pPr>
        <w:jc w:val="both"/>
      </w:pPr>
      <w:r>
        <w:rPr>
          <w:sz w:val="22"/>
          <w:szCs w:val="22"/>
        </w:rPr>
        <w:t>Lần thứ hai khi chạy main.py, hệ thống: tìm thấy model đã lưu và load vào bộ nhớ; load dữ liệu và preprocess; filter dữ liệu mới (tháng để dự đoán); thực hiện dự đoán; tính MAE và so sánh với threshold; kiểm tra nếu MAE &gt; threshold thì in "DRIFT DETECTED" và kích hoạt retrain, ngược lại in "NO DRIFT" và tiếp tục sử dụng model hiện tại.</w:t>
      </w:r>
    </w:p>
    <w:p w:rsidR="006E4F5D" w:rsidRDefault="006E4F5D" w:rsidP="006E4F5D"/>
    <w:p w:rsidR="006E4F5D" w:rsidRDefault="006E4F5D" w:rsidP="006E4F5D">
      <w:pPr>
        <w:jc w:val="both"/>
      </w:pPr>
      <w:r>
        <w:rPr>
          <w:sz w:val="22"/>
          <w:szCs w:val="22"/>
        </w:rPr>
        <w:t>Khi retrain được kích hoạt, hệ thống: bắt đầu quy trình pipeline retrain; training 3 model trên dữ liệu mới; đánh giá và chọn best model; lưu model mới overwrite model cũ; lần chạy tiếp theo sẽ sử dụng model này.</w:t>
      </w:r>
    </w:p>
    <w:p w:rsidR="006E4F5D" w:rsidRDefault="006E4F5D" w:rsidP="006E4F5D"/>
    <w:p w:rsidR="006E4F5D" w:rsidRDefault="006E4F5D" w:rsidP="006E4F5D">
      <w:pPr>
        <w:pStyle w:val="Heading2"/>
      </w:pPr>
      <w:r>
        <w:rPr>
          <w:sz w:val="24"/>
          <w:szCs w:val="24"/>
        </w:rPr>
        <w:t>Kết quả và kiểm thử</w:t>
      </w:r>
    </w:p>
    <w:p w:rsidR="006E4F5D" w:rsidRDefault="006E4F5D" w:rsidP="006E4F5D"/>
    <w:p w:rsidR="006E4F5D" w:rsidRDefault="006E4F5D" w:rsidP="006E4F5D">
      <w:pPr>
        <w:pStyle w:val="Heading3"/>
      </w:pPr>
      <w:r>
        <w:rPr>
          <w:sz w:val="22"/>
          <w:szCs w:val="22"/>
        </w:rPr>
        <w:t>Các models được training</w:t>
      </w:r>
    </w:p>
    <w:p w:rsidR="006E4F5D" w:rsidRDefault="006E4F5D" w:rsidP="006E4F5D">
      <w:pPr>
        <w:jc w:val="both"/>
      </w:pPr>
      <w:r>
        <w:rPr>
          <w:sz w:val="22"/>
          <w:szCs w:val="22"/>
        </w:rPr>
        <w:t>Hệ thống training ba loại model với cấu hình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6E4F5D" w:rsidTr="00C4397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Mô hình</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Tham số chính</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rsidR="006E4F5D" w:rsidRDefault="006E4F5D" w:rsidP="00C43975">
            <w:r>
              <w:rPr>
                <w:b/>
                <w:bCs/>
                <w:sz w:val="22"/>
                <w:szCs w:val="22"/>
              </w:rPr>
              <w:t>Đặc điểm</w:t>
            </w:r>
          </w:p>
        </w:tc>
      </w:tr>
      <w:tr w:rsidR="006E4F5D" w:rsidTr="00C4397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Random Forest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n_estimators=100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Thuật toán ensemble đơn giản nhưng hiệu quả, không cần tối ưu hóa nhiều.</w:t>
            </w:r>
          </w:p>
        </w:tc>
      </w:tr>
      <w:tr w:rsidR="006E4F5D" w:rsidTr="00C4397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XGBoost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n_estimators=300, max_depth=6, lr=0.1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Gradient boosting mạnh mẽ, có khả năng nắm bắt được những mối quan hệ phức tạp trong dữ liệu.</w:t>
            </w:r>
          </w:p>
        </w:tc>
      </w:tr>
      <w:tr w:rsidR="006E4F5D" w:rsidTr="00C43975">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LightGBM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n_estimators=300, lr=0.1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6E4F5D" w:rsidRDefault="006E4F5D" w:rsidP="00C43975">
            <w:r>
              <w:rPr>
                <w:sz w:val="22"/>
                <w:szCs w:val="22"/>
              </w:rPr>
              <w:t>Phiên bản nhẹ hơn của gradient boosting, train nhanh hơn XGBoost.</w:t>
            </w:r>
          </w:p>
        </w:tc>
      </w:tr>
    </w:tbl>
    <w:p w:rsidR="006E4F5D" w:rsidRDefault="006E4F5D" w:rsidP="006E4F5D"/>
    <w:p w:rsidR="006E4F5D" w:rsidRDefault="006E4F5D" w:rsidP="006E4F5D">
      <w:pPr>
        <w:jc w:val="both"/>
      </w:pPr>
      <w:r>
        <w:rPr>
          <w:sz w:val="22"/>
          <w:szCs w:val="22"/>
        </w:rPr>
        <w:t>Mỗi model được training trên 85% dữ liệu, đánh giá trên 15% còn lại với hai metric: MAE (sai số trung bình tuyệt đối) và RMSE (căn bậc hai của sai số bình phương trung bình). Model có MAE thấp nhất sẽ được chọn làm best model và lưu vào file.</w:t>
      </w:r>
    </w:p>
    <w:p w:rsidR="006E4F5D" w:rsidRDefault="006E4F5D" w:rsidP="006E4F5D"/>
    <w:p w:rsidR="006E4F5D" w:rsidRDefault="006E4F5D" w:rsidP="006E4F5D">
      <w:pPr>
        <w:pStyle w:val="Heading3"/>
      </w:pPr>
      <w:r>
        <w:rPr>
          <w:sz w:val="22"/>
          <w:szCs w:val="22"/>
        </w:rPr>
        <w:lastRenderedPageBreak/>
        <w:t>Workflow thực hiện</w:t>
      </w:r>
    </w:p>
    <w:p w:rsidR="006E4F5D" w:rsidRDefault="006E4F5D" w:rsidP="006E4F5D">
      <w:pPr>
        <w:jc w:val="both"/>
      </w:pPr>
      <w:r>
        <w:rPr>
          <w:sz w:val="22"/>
          <w:szCs w:val="22"/>
        </w:rPr>
        <w:t>Chu kỳ training ban đầu sử dụng dữ liệu từ 01/01/2013 đến 01/06/2013 (6 tháng). Dữ liệu này được chia 85% train / 15% validation. Ba models được training song song. Output là best_model.pkl được lưu vào thư mục models/.</w:t>
      </w:r>
    </w:p>
    <w:p w:rsidR="006E4F5D" w:rsidRDefault="006E4F5D" w:rsidP="006E4F5D"/>
    <w:p w:rsidR="006E4F5D" w:rsidRDefault="006E4F5D" w:rsidP="006E4F5D">
      <w:pPr>
        <w:jc w:val="both"/>
      </w:pPr>
      <w:r>
        <w:rPr>
          <w:sz w:val="22"/>
          <w:szCs w:val="22"/>
        </w:rPr>
        <w:t>Chu kỳ dự đoán và drift detection sử dụng dữ liệu từ 01/12/2013 đến 01/01/2014 (1 tháng). Model được load từ file, thực hiện dự đoán trên toàn bộ dữ liệu này. MAE được tính và so sánh với threshold (500):</w:t>
      </w:r>
    </w:p>
    <w:p w:rsidR="006E4F5D" w:rsidRDefault="006E4F5D" w:rsidP="006E4F5D">
      <w:pPr>
        <w:pStyle w:val="ListParagraph"/>
        <w:numPr>
          <w:ilvl w:val="0"/>
          <w:numId w:val="9"/>
        </w:numPr>
        <w:jc w:val="both"/>
      </w:pPr>
      <w:r>
        <w:t>Nếu MAE ≤ 500: không có drift, hệ thống tiếp tục sử dụng model hiện tại.</w:t>
      </w:r>
    </w:p>
    <w:p w:rsidR="006E4F5D" w:rsidRDefault="006E4F5D" w:rsidP="006E4F5D">
      <w:pPr>
        <w:pStyle w:val="ListParagraph"/>
        <w:numPr>
          <w:ilvl w:val="0"/>
          <w:numId w:val="9"/>
        </w:numPr>
        <w:jc w:val="both"/>
      </w:pPr>
      <w:r>
        <w:t>Nếu MAE &gt; 500: drift được phát hiện, chu kỳ retrain được kích hoạt.</w:t>
      </w:r>
    </w:p>
    <w:p w:rsidR="006E4F5D" w:rsidRDefault="006E4F5D" w:rsidP="006E4F5D"/>
    <w:p w:rsidR="006E4F5D" w:rsidRDefault="006E4F5D" w:rsidP="006E4F5D">
      <w:pPr>
        <w:jc w:val="both"/>
      </w:pPr>
      <w:r>
        <w:rPr>
          <w:sz w:val="22"/>
          <w:szCs w:val="22"/>
        </w:rPr>
        <w:t>Chu kỳ retrain sử dụng dữ liệu từ 01/08/2013 đến 01/01/2014 (6 tháng gần nhất). Ba models được training lại, best model được lưu overwrite model cũ. Lần chạy tiếp theo sẽ sử dụng model mới này.</w:t>
      </w:r>
    </w:p>
    <w:p w:rsidR="006E4F5D" w:rsidRDefault="006E4F5D" w:rsidP="006E4F5D"/>
    <w:p w:rsidR="006E4F5D" w:rsidRDefault="006E4F5D" w:rsidP="006E4F5D">
      <w:pPr>
        <w:pStyle w:val="Heading3"/>
      </w:pPr>
      <w:r>
        <w:rPr>
          <w:sz w:val="22"/>
          <w:szCs w:val="22"/>
        </w:rPr>
        <w:t>Output của hệ thống</w:t>
      </w:r>
    </w:p>
    <w:p w:rsidR="006E4F5D" w:rsidRDefault="006E4F5D" w:rsidP="006E4F5D">
      <w:pPr>
        <w:jc w:val="both"/>
      </w:pPr>
      <w:r>
        <w:rPr>
          <w:sz w:val="22"/>
          <w:szCs w:val="22"/>
        </w:rPr>
        <w:t>Khi chạy main.py lần đầu, hệ thống in ra: thông báo "No model found" và "Training initial model..."; kết quả MAE và RMSE sau khi mỗi model hoàn thành training; thông báo best model được chọn (ví dụ: "Best: LightGBM"); message "Model saved" xác nhận model được lưu thành công.</w:t>
      </w:r>
    </w:p>
    <w:p w:rsidR="006E4F5D" w:rsidRDefault="006E4F5D" w:rsidP="006E4F5D"/>
    <w:p w:rsidR="006E4F5D" w:rsidRDefault="006E4F5D" w:rsidP="006E4F5D">
      <w:pPr>
        <w:jc w:val="both"/>
      </w:pPr>
      <w:r>
        <w:rPr>
          <w:sz w:val="22"/>
          <w:szCs w:val="22"/>
        </w:rPr>
        <w:t>Khi chạy lần thứ hai, hệ thống in ra: tiêu đề "DRIFT CHECK (MAE)"; giá trị "Current MAE" và "Threshold"; kết quả kiểm tra - "NO DRIFT" nếu MAE nhỏ hơn threshold, hoặc "DRIFT DETECTED" kèm quá trình retrain nếu MAE lớn hơn threshold.</w:t>
      </w:r>
    </w:p>
    <w:p w:rsidR="006E4F5D" w:rsidRDefault="006E4F5D" w:rsidP="006E4F5D"/>
    <w:p w:rsidR="006E4F5D" w:rsidRDefault="006E4F5D" w:rsidP="006E4F5D">
      <w:pPr>
        <w:pStyle w:val="Heading2"/>
      </w:pPr>
      <w:r>
        <w:rPr>
          <w:sz w:val="24"/>
          <w:szCs w:val="24"/>
        </w:rPr>
        <w:t>Kết quả chính</w:t>
      </w:r>
    </w:p>
    <w:p w:rsidR="006E4F5D" w:rsidRDefault="006E4F5D" w:rsidP="006E4F5D"/>
    <w:p w:rsidR="006E4F5D" w:rsidRDefault="006E4F5D" w:rsidP="006E4F5D">
      <w:pPr>
        <w:jc w:val="both"/>
      </w:pPr>
      <w:r>
        <w:rPr>
          <w:sz w:val="22"/>
          <w:szCs w:val="22"/>
        </w:rPr>
        <w:t>Trong giai đoạn 2, các kết quả chính đã hoàn thành:</w:t>
      </w:r>
    </w:p>
    <w:p w:rsidR="006E4F5D" w:rsidRDefault="006E4F5D" w:rsidP="006E4F5D"/>
    <w:p w:rsidR="006E4F5D" w:rsidRDefault="006E4F5D" w:rsidP="006E4F5D">
      <w:pPr>
        <w:jc w:val="both"/>
      </w:pPr>
      <w:r>
        <w:rPr>
          <w:sz w:val="22"/>
          <w:szCs w:val="22"/>
        </w:rPr>
        <w:t>Thứ nhất, hàm detect_drift_by_mae() đã được xây dựng hoàn chỉnh. Hàm nhận dữ liệu thực tế và dự đoán, tính MAE, so sánh với threshold, và trả về quyết định drift.</w:t>
      </w:r>
    </w:p>
    <w:p w:rsidR="006E4F5D" w:rsidRDefault="006E4F5D" w:rsidP="006E4F5D"/>
    <w:p w:rsidR="006E4F5D" w:rsidRDefault="006E4F5D" w:rsidP="006E4F5D">
      <w:pPr>
        <w:jc w:val="both"/>
      </w:pPr>
      <w:r>
        <w:rPr>
          <w:sz w:val="22"/>
          <w:szCs w:val="22"/>
        </w:rPr>
        <w:t>Thứ hai, hàm này đã được tích hợp vào main.py workflow. Sau khi dự đoán, hệ thống tự động gọi hàm này để kiểm tra drift.</w:t>
      </w:r>
    </w:p>
    <w:p w:rsidR="006E4F5D" w:rsidRDefault="006E4F5D" w:rsidP="006E4F5D"/>
    <w:p w:rsidR="006E4F5D" w:rsidRDefault="006E4F5D" w:rsidP="006E4F5D">
      <w:pPr>
        <w:jc w:val="both"/>
      </w:pPr>
      <w:r>
        <w:rPr>
          <w:sz w:val="22"/>
          <w:szCs w:val="22"/>
        </w:rPr>
        <w:t>Thứ ba, automatic retrain trigger đã hoạt động. Khi drift được phát hiện, hệ thống tự động gọi run_pipeline() để retrain với dữ liệu mới nhất.</w:t>
      </w:r>
    </w:p>
    <w:p w:rsidR="006E4F5D" w:rsidRDefault="006E4F5D" w:rsidP="006E4F5D"/>
    <w:p w:rsidR="006E4F5D" w:rsidRDefault="006E4F5D" w:rsidP="006E4F5D">
      <w:pPr>
        <w:jc w:val="both"/>
      </w:pPr>
      <w:r>
        <w:rPr>
          <w:sz w:val="22"/>
          <w:szCs w:val="22"/>
        </w:rPr>
        <w:t>Thứ tư, tham số threshold có thể cấu hình linh hoạt. Người dùng có thể dễ dàng thay đổi MAE_THRESHOLD trong main.py để điều chỉnh độ nhạy của hệ thống.</w:t>
      </w:r>
    </w:p>
    <w:p w:rsidR="006E4F5D" w:rsidRDefault="006E4F5D" w:rsidP="006E4F5D"/>
    <w:p w:rsidR="006E4F5D" w:rsidRDefault="006E4F5D" w:rsidP="006E4F5D">
      <w:pPr>
        <w:jc w:val="both"/>
      </w:pPr>
      <w:r>
        <w:rPr>
          <w:sz w:val="22"/>
          <w:szCs w:val="22"/>
        </w:rPr>
        <w:t>Thứ năm, logging chi tiết đã được thêm vào. Mỗi lần kiểm tra drift, hệ thống in ra MAE hiện tại, threshold, và quyết định (drift detected hay không).</w:t>
      </w:r>
    </w:p>
    <w:p w:rsidR="006E4F5D" w:rsidRDefault="006E4F5D" w:rsidP="006E4F5D"/>
    <w:p w:rsidR="006E4F5D" w:rsidRPr="006E4F5D" w:rsidRDefault="006E4F5D" w:rsidP="006E4F5D">
      <w:r>
        <w:rPr>
          <w:sz w:val="22"/>
          <w:szCs w:val="22"/>
        </w:rPr>
        <w:t>Hệ thống hiện tại có khả năng: tự động huấn luyện model ban đầu; định kỳ dự đoán trên dữ liệu mới; phát hiện khi model performance giảm; tự động retrain với dữ liệu mới; và lưu trữ model tốt nhất để sử dụng lần sau.</w:t>
      </w:r>
    </w:p>
    <w:p w:rsidR="00435B19" w:rsidRDefault="006C754D" w:rsidP="006E4F5D">
      <w:r>
        <w:br w:type="page"/>
      </w:r>
    </w:p>
    <w:p w:rsidR="00435B19" w:rsidRDefault="006C754D">
      <w:pPr>
        <w:pStyle w:val="Heading1"/>
      </w:pPr>
      <w:r>
        <w:lastRenderedPageBreak/>
        <w:t>GIAI ĐOẠN 3</w:t>
      </w:r>
    </w:p>
    <w:p w:rsidR="00435B19" w:rsidRDefault="006C754D">
      <w:r>
        <w:br w:type="page"/>
      </w:r>
    </w:p>
    <w:p w:rsidR="00435B19" w:rsidRDefault="006C754D">
      <w:pPr>
        <w:pStyle w:val="Heading1"/>
      </w:pPr>
      <w:bookmarkStart w:id="3" w:name="_heading=h.ucw8lgdnyjxa" w:colFirst="0" w:colLast="0"/>
      <w:bookmarkEnd w:id="3"/>
      <w:r>
        <w:lastRenderedPageBreak/>
        <w:t>NGUỒN THAM KHẢO</w:t>
      </w:r>
    </w:p>
    <w:sectPr w:rsidR="00435B19">
      <w:headerReference w:type="default" r:id="rId9"/>
      <w:footerReference w:type="default" r:id="rId10"/>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54D" w:rsidRDefault="006C754D">
      <w:pPr>
        <w:spacing w:after="0" w:line="240" w:lineRule="auto"/>
      </w:pPr>
      <w:r>
        <w:separator/>
      </w:r>
    </w:p>
  </w:endnote>
  <w:endnote w:type="continuationSeparator" w:id="0">
    <w:p w:rsidR="006C754D" w:rsidRDefault="006C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B19" w:rsidRDefault="006C754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6E4F5D">
      <w:rPr>
        <w:color w:val="000000"/>
      </w:rPr>
      <w:fldChar w:fldCharType="separate"/>
    </w:r>
    <w:r w:rsidR="006E4F5D">
      <w:rPr>
        <w:noProof/>
        <w:color w:val="000000"/>
      </w:rPr>
      <w:t>16</w:t>
    </w:r>
    <w:r>
      <w:rPr>
        <w:color w:val="000000"/>
      </w:rPr>
      <w:fldChar w:fldCharType="end"/>
    </w:r>
  </w:p>
  <w:p w:rsidR="00435B19" w:rsidRDefault="00435B1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54D" w:rsidRDefault="006C754D">
      <w:pPr>
        <w:spacing w:after="0" w:line="240" w:lineRule="auto"/>
      </w:pPr>
      <w:r>
        <w:separator/>
      </w:r>
    </w:p>
  </w:footnote>
  <w:footnote w:type="continuationSeparator" w:id="0">
    <w:p w:rsidR="006C754D" w:rsidRDefault="006C7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B19" w:rsidRDefault="006C754D">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Báo cáo Đồ án chuyên ngành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7A24"/>
    <w:multiLevelType w:val="multilevel"/>
    <w:tmpl w:val="29A0270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20214143"/>
    <w:multiLevelType w:val="multilevel"/>
    <w:tmpl w:val="DDF0F34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 w15:restartNumberingAfterBreak="0">
    <w:nsid w:val="23227E76"/>
    <w:multiLevelType w:val="multilevel"/>
    <w:tmpl w:val="870AFE8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 w15:restartNumberingAfterBreak="0">
    <w:nsid w:val="320E6F49"/>
    <w:multiLevelType w:val="multilevel"/>
    <w:tmpl w:val="083096E4"/>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15:restartNumberingAfterBreak="0">
    <w:nsid w:val="37405334"/>
    <w:multiLevelType w:val="hybridMultilevel"/>
    <w:tmpl w:val="54E2CE22"/>
    <w:lvl w:ilvl="0" w:tplc="759E9D5E">
      <w:start w:val="1"/>
      <w:numFmt w:val="bullet"/>
      <w:lvlText w:val="•"/>
      <w:lvlJc w:val="left"/>
      <w:pPr>
        <w:ind w:left="720" w:hanging="360"/>
      </w:pPr>
    </w:lvl>
    <w:lvl w:ilvl="1" w:tplc="A91C3D00">
      <w:numFmt w:val="decimal"/>
      <w:lvlText w:val=""/>
      <w:lvlJc w:val="left"/>
    </w:lvl>
    <w:lvl w:ilvl="2" w:tplc="B69C0FB4">
      <w:numFmt w:val="decimal"/>
      <w:lvlText w:val=""/>
      <w:lvlJc w:val="left"/>
    </w:lvl>
    <w:lvl w:ilvl="3" w:tplc="BAF25524">
      <w:numFmt w:val="decimal"/>
      <w:lvlText w:val=""/>
      <w:lvlJc w:val="left"/>
    </w:lvl>
    <w:lvl w:ilvl="4" w:tplc="C72A2180">
      <w:numFmt w:val="decimal"/>
      <w:lvlText w:val=""/>
      <w:lvlJc w:val="left"/>
    </w:lvl>
    <w:lvl w:ilvl="5" w:tplc="98CC37C4">
      <w:numFmt w:val="decimal"/>
      <w:lvlText w:val=""/>
      <w:lvlJc w:val="left"/>
    </w:lvl>
    <w:lvl w:ilvl="6" w:tplc="E33E5340">
      <w:numFmt w:val="decimal"/>
      <w:lvlText w:val=""/>
      <w:lvlJc w:val="left"/>
    </w:lvl>
    <w:lvl w:ilvl="7" w:tplc="41DC22FA">
      <w:numFmt w:val="decimal"/>
      <w:lvlText w:val=""/>
      <w:lvlJc w:val="left"/>
    </w:lvl>
    <w:lvl w:ilvl="8" w:tplc="1CC4FA28">
      <w:numFmt w:val="decimal"/>
      <w:lvlText w:val=""/>
      <w:lvlJc w:val="left"/>
    </w:lvl>
  </w:abstractNum>
  <w:abstractNum w:abstractNumId="5" w15:restartNumberingAfterBreak="0">
    <w:nsid w:val="44D31A52"/>
    <w:multiLevelType w:val="multilevel"/>
    <w:tmpl w:val="CB80A9B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15:restartNumberingAfterBreak="0">
    <w:nsid w:val="6B421551"/>
    <w:multiLevelType w:val="multilevel"/>
    <w:tmpl w:val="D5EC703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7" w15:restartNumberingAfterBreak="0">
    <w:nsid w:val="6EE1754C"/>
    <w:multiLevelType w:val="multilevel"/>
    <w:tmpl w:val="794278E6"/>
    <w:lvl w:ilvl="0">
      <w:start w:val="1"/>
      <w:numFmt w:val="decimal"/>
      <w:lvlText w:val="%1."/>
      <w:lvlJc w:val="left"/>
      <w:pPr>
        <w:ind w:left="720" w:hanging="360"/>
      </w:pPr>
    </w:lvl>
    <w:lvl w:ilvl="1">
      <w:start w:val="1"/>
      <w:numFmt w:val="decimal"/>
      <w:lvlText w:val="%2.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5D6C57"/>
    <w:multiLevelType w:val="multilevel"/>
    <w:tmpl w:val="2530F2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3"/>
  </w:num>
  <w:num w:numId="2">
    <w:abstractNumId w:val="2"/>
  </w:num>
  <w:num w:numId="3">
    <w:abstractNumId w:val="1"/>
  </w:num>
  <w:num w:numId="4">
    <w:abstractNumId w:val="6"/>
  </w:num>
  <w:num w:numId="5">
    <w:abstractNumId w:val="5"/>
  </w:num>
  <w:num w:numId="6">
    <w:abstractNumId w:val="8"/>
  </w:num>
  <w:num w:numId="7">
    <w:abstractNumId w:val="0"/>
  </w:num>
  <w:num w:numId="8">
    <w:abstractNumId w:val="7"/>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B19"/>
    <w:rsid w:val="00435B19"/>
    <w:rsid w:val="006C754D"/>
    <w:rsid w:val="006E4F5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3DC5"/>
  <w15:docId w15:val="{AAC12722-0343-4A0A-BAE9-8E260B7D2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line="480" w:lineRule="auto"/>
      <w:jc w:val="center"/>
      <w:outlineLvl w:val="0"/>
    </w:pPr>
    <w:rPr>
      <w:b/>
      <w:bCs/>
      <w:sz w:val="32"/>
      <w:szCs w:val="32"/>
    </w:rPr>
  </w:style>
  <w:style w:type="paragraph" w:styleId="Heading2">
    <w:name w:val="heading 2"/>
    <w:basedOn w:val="Normal"/>
    <w:next w:val="Normal"/>
    <w:pPr>
      <w:keepNext/>
      <w:keepLines/>
      <w:spacing w:before="160" w:after="80"/>
      <w:outlineLvl w:val="1"/>
    </w:pPr>
    <w:rPr>
      <w:b/>
      <w:bCs/>
      <w:sz w:val="30"/>
      <w:szCs w:val="30"/>
    </w:rPr>
  </w:style>
  <w:style w:type="paragraph" w:styleId="Heading3">
    <w:name w:val="heading 3"/>
    <w:basedOn w:val="Normal"/>
    <w:next w:val="Normal"/>
    <w:pPr>
      <w:keepNext/>
      <w:keepLines/>
      <w:spacing w:before="160" w:after="80"/>
      <w:outlineLvl w:val="2"/>
    </w:pPr>
    <w:rPr>
      <w:b/>
      <w:bCs/>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bCs/>
      <w:sz w:val="36"/>
      <w:szCs w:val="3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qFormat/>
    <w:rsid w:val="006E4F5D"/>
    <w:pPr>
      <w:spacing w:after="0" w:line="240" w:lineRule="auto"/>
    </w:pPr>
    <w:rPr>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fN3ndLDKdcmNTL0Wwpo5ibwUAA==">CgMxLjAyDmgud2pvZzg3cmRjMG5lMg5oLmg4Y2ptYm93ODk0bjIOaC51Y3c4bGdkbnlqeGE4AHIhMXpUZHc5b0xyT2lmU3JCSGI3VHVCWmxra1JxbHl1R19M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3168</Words>
  <Characters>18061</Characters>
  <Application>Microsoft Office Word</Application>
  <DocSecurity>0</DocSecurity>
  <Lines>150</Lines>
  <Paragraphs>42</Paragraphs>
  <ScaleCrop>false</ScaleCrop>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2026-05-10T09:18:00Z</dcterms:created>
  <dcterms:modified xsi:type="dcterms:W3CDTF">2026-05-10T09:20:00Z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