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TRƯỜNG ĐẠI HỌC CÔNG NGHỆ TP. HỒ CHÍ MINH</w:t>
        <w:br/>
        <w:t>VIỆN KỸ THUẬT HUTECH</w:t>
      </w:r>
    </w:p>
    <w:p>
      <w:r>
        <w:br/>
      </w:r>
    </w:p>
    <w:p>
      <w:pPr>
        <w:jc w:val="center"/>
      </w:pPr>
      <w:r>
        <w:rPr>
          <w:rFonts w:ascii="Times New Roman" w:hAnsi="Times New Roman" w:eastAsia="Times New Roman"/>
          <w:b/>
          <w:color w:val="1F4E79"/>
          <w:sz w:val="36"/>
        </w:rPr>
        <w:t>BẢN TỔNG HỢP BỐ CỤC, DÀN Ý VÀ HÌNH ẢNH CẦN THIẾT</w:t>
      </w:r>
    </w:p>
    <w:p>
      <w:pPr>
        <w:jc w:val="center"/>
      </w:pPr>
      <w:r>
        <w:rPr>
          <w:rFonts w:ascii="Times New Roman" w:hAnsi="Times New Roman" w:eastAsia="Times New Roman"/>
          <w:b/>
          <w:color w:val="1F4E79"/>
          <w:sz w:val="40"/>
        </w:rPr>
        <w:t>ĐỒ ÁN TỐT NGHIỆP ROBOT MONE</w:t>
      </w:r>
    </w:p>
    <w:p>
      <w:r>
        <w:br/>
      </w:r>
    </w:p>
    <w:p>
      <w:pPr>
        <w:spacing w:line="360" w:lineRule="auto"/>
      </w:pPr>
      <w:r>
        <w:rPr>
          <w:rFonts w:ascii="Times New Roman" w:hAnsi="Times New Roman" w:eastAsia="Times New Roman"/>
          <w:sz w:val="26"/>
        </w:rPr>
        <w:t>Tên đề tài dự kiến: Thiết kế và chế tạo robot tương tác MONE ứng dụng trí tuệ nhân tạo trong nhận diện cảm xúc và giao tiếp với người dùng.</w:t>
      </w:r>
    </w:p>
    <w:p>
      <w:pPr>
        <w:pStyle w:val="MONENote"/>
        <w:spacing w:line="360" w:lineRule="auto"/>
      </w:pPr>
      <w:r>
        <w:rPr>
          <w:rFonts w:ascii="Times New Roman" w:hAnsi="Times New Roman" w:eastAsia="Times New Roman"/>
          <w:sz w:val="26"/>
        </w:rPr>
        <w:t>Ghi chú: Tên đề tài cần thay bằng đúng tên đã đăng ký trong phiếu đăng ký ĐATN nếu có khác biệt.</w:t>
      </w:r>
    </w:p>
    <w:p>
      <w:r>
        <w:br/>
        <w:br/>
      </w:r>
    </w:p>
    <w:p>
      <w:pPr>
        <w:jc w:val="center"/>
      </w:pPr>
      <w:r>
        <w:rPr>
          <w:rFonts w:ascii="Times New Roman" w:hAnsi="Times New Roman" w:eastAsia="Times New Roman"/>
          <w:sz w:val="26"/>
        </w:rPr>
        <w:t>TP. Hồ Chí Minh, 2026</w:t>
      </w:r>
    </w:p>
    <w:p>
      <w:r>
        <w:br w:type="page"/>
      </w:r>
    </w:p>
    <w:p>
      <w:pPr>
        <w:pStyle w:val="Heading1"/>
      </w:pPr>
      <w:r>
        <w:t>MỤC ĐÍCH CỦA FILE NÀY</w:t>
      </w:r>
    </w:p>
    <w:p>
      <w:pPr>
        <w:spacing w:line="360" w:lineRule="auto"/>
      </w:pPr>
      <w:r>
        <w:rPr>
          <w:rFonts w:ascii="Times New Roman" w:hAnsi="Times New Roman" w:eastAsia="Times New Roman"/>
          <w:sz w:val="26"/>
        </w:rPr>
        <w:t>File này tổng hợp bố cục báo cáo, dàn ý chi tiết từng chương và danh sách hình ảnh cần chuẩn bị cho đồ án tốt nghiệp robot MONE. Nội dung được bám theo bố cục 6 chương của hướng dẫn trình bày ĐATN Viện Kỹ thuật HUTECH, đồng thời điều chỉnh theo đặc thù đề tài gồm cơ khí, phần cứng, phần mềm, Jetson Nano, nhận diện cảm xúc, chatbot, giọng nói và chuyển động robot.</w:t>
      </w:r>
    </w:p>
    <w:p>
      <w:pPr>
        <w:spacing w:line="360" w:lineRule="auto"/>
      </w:pPr>
      <w:r>
        <w:rPr>
          <w:rFonts w:ascii="Times New Roman" w:hAnsi="Times New Roman" w:eastAsia="Times New Roman"/>
          <w:sz w:val="26"/>
        </w:rPr>
        <w:t>File này không thay thế báo cáo chính thức. Đây là bản khung để dùng khi viết, chia việc, gom số liệu và kiểm tra thiếu sót trước khi nộp.</w:t>
      </w:r>
    </w:p>
    <w:p>
      <w:pPr>
        <w:pStyle w:val="Heading1"/>
      </w:pPr>
      <w:r>
        <w:t>I. BỐ CỤC CHUNG THEO YÊU CẦU CỦA TRƯỜNG</w:t>
      </w:r>
    </w:p>
    <w:p>
      <w:pPr>
        <w:spacing w:line="360" w:lineRule="auto"/>
      </w:pPr>
      <w:r>
        <w:rPr>
          <w:rFonts w:ascii="Times New Roman" w:hAnsi="Times New Roman" w:eastAsia="Times New Roman"/>
          <w:sz w:val="26"/>
        </w:rPr>
        <w:t>Thứ tự phần đầu và phần chính của báo cáo nên trình bày như sau:</w:t>
      </w:r>
    </w:p>
    <w:p>
      <w:pPr>
        <w:pStyle w:val="ListNumber"/>
        <w:spacing w:line="360" w:lineRule="auto"/>
      </w:pPr>
      <w:r>
        <w:rPr>
          <w:rFonts w:ascii="Times New Roman" w:hAnsi="Times New Roman" w:eastAsia="Times New Roman"/>
          <w:sz w:val="26"/>
        </w:rPr>
        <w:t>Trang bìa cứng.</w:t>
      </w:r>
    </w:p>
    <w:p>
      <w:pPr>
        <w:pStyle w:val="ListNumber"/>
        <w:spacing w:line="360" w:lineRule="auto"/>
      </w:pPr>
      <w:r>
        <w:rPr>
          <w:rFonts w:ascii="Times New Roman" w:hAnsi="Times New Roman" w:eastAsia="Times New Roman"/>
          <w:sz w:val="26"/>
        </w:rPr>
        <w:t>Trang bìa phụ.</w:t>
      </w:r>
    </w:p>
    <w:p>
      <w:pPr>
        <w:pStyle w:val="ListNumber"/>
        <w:spacing w:line="360" w:lineRule="auto"/>
      </w:pPr>
      <w:r>
        <w:rPr>
          <w:rFonts w:ascii="Times New Roman" w:hAnsi="Times New Roman" w:eastAsia="Times New Roman"/>
          <w:sz w:val="26"/>
        </w:rPr>
        <w:t>Phiếu đăng ký tên đề tài ĐATN.</w:t>
      </w:r>
    </w:p>
    <w:p>
      <w:pPr>
        <w:pStyle w:val="ListNumber"/>
        <w:spacing w:line="360" w:lineRule="auto"/>
      </w:pPr>
      <w:r>
        <w:rPr>
          <w:rFonts w:ascii="Times New Roman" w:hAnsi="Times New Roman" w:eastAsia="Times New Roman"/>
          <w:sz w:val="26"/>
        </w:rPr>
        <w:t>Phiếu giao nhiệm vụ đề tài ĐATN.</w:t>
      </w:r>
    </w:p>
    <w:p>
      <w:pPr>
        <w:pStyle w:val="ListNumber"/>
        <w:spacing w:line="360" w:lineRule="auto"/>
      </w:pPr>
      <w:r>
        <w:rPr>
          <w:rFonts w:ascii="Times New Roman" w:hAnsi="Times New Roman" w:eastAsia="Times New Roman"/>
          <w:sz w:val="26"/>
        </w:rPr>
        <w:t>Phiếu theo dõi tiến độ thực hiện ĐATN.</w:t>
      </w:r>
    </w:p>
    <w:p>
      <w:pPr>
        <w:pStyle w:val="ListNumber"/>
        <w:spacing w:line="360" w:lineRule="auto"/>
      </w:pPr>
      <w:r>
        <w:rPr>
          <w:rFonts w:ascii="Times New Roman" w:hAnsi="Times New Roman" w:eastAsia="Times New Roman"/>
          <w:sz w:val="26"/>
        </w:rPr>
        <w:t>Biên bản nhận xét, góp ý của hội đồng bảo vệ ĐATN.</w:t>
      </w:r>
    </w:p>
    <w:p>
      <w:pPr>
        <w:pStyle w:val="ListNumber"/>
        <w:spacing w:line="360" w:lineRule="auto"/>
      </w:pPr>
      <w:r>
        <w:rPr>
          <w:rFonts w:ascii="Times New Roman" w:hAnsi="Times New Roman" w:eastAsia="Times New Roman"/>
          <w:sz w:val="26"/>
        </w:rPr>
        <w:t>Biên bản xác nhận kết quả chỉnh sửa sau hội đồng.</w:t>
      </w:r>
    </w:p>
    <w:p>
      <w:pPr>
        <w:pStyle w:val="ListNumber"/>
        <w:spacing w:line="360" w:lineRule="auto"/>
      </w:pPr>
      <w:r>
        <w:rPr>
          <w:rFonts w:ascii="Times New Roman" w:hAnsi="Times New Roman" w:eastAsia="Times New Roman"/>
          <w:sz w:val="26"/>
        </w:rPr>
        <w:t>Lời cam đoan.</w:t>
      </w:r>
    </w:p>
    <w:p>
      <w:pPr>
        <w:pStyle w:val="ListNumber"/>
        <w:spacing w:line="360" w:lineRule="auto"/>
      </w:pPr>
      <w:r>
        <w:rPr>
          <w:rFonts w:ascii="Times New Roman" w:hAnsi="Times New Roman" w:eastAsia="Times New Roman"/>
          <w:sz w:val="26"/>
        </w:rPr>
        <w:t>Lời cảm ơn.</w:t>
      </w:r>
    </w:p>
    <w:p>
      <w:pPr>
        <w:pStyle w:val="ListNumber"/>
        <w:spacing w:line="360" w:lineRule="auto"/>
      </w:pPr>
      <w:r>
        <w:rPr>
          <w:rFonts w:ascii="Times New Roman" w:hAnsi="Times New Roman" w:eastAsia="Times New Roman"/>
          <w:sz w:val="26"/>
        </w:rPr>
        <w:t>Tóm tắt bằng tiếng Việt.</w:t>
      </w:r>
    </w:p>
    <w:p>
      <w:pPr>
        <w:pStyle w:val="ListNumber"/>
        <w:spacing w:line="360" w:lineRule="auto"/>
      </w:pPr>
      <w:r>
        <w:rPr>
          <w:rFonts w:ascii="Times New Roman" w:hAnsi="Times New Roman" w:eastAsia="Times New Roman"/>
          <w:sz w:val="26"/>
        </w:rPr>
        <w:t>Abstract bằng tiếng Anh.</w:t>
      </w:r>
    </w:p>
    <w:p>
      <w:pPr>
        <w:pStyle w:val="ListNumber"/>
        <w:spacing w:line="360" w:lineRule="auto"/>
      </w:pPr>
      <w:r>
        <w:rPr>
          <w:rFonts w:ascii="Times New Roman" w:hAnsi="Times New Roman" w:eastAsia="Times New Roman"/>
          <w:sz w:val="26"/>
        </w:rPr>
        <w:t>Mục lục.</w:t>
      </w:r>
    </w:p>
    <w:p>
      <w:pPr>
        <w:pStyle w:val="ListNumber"/>
        <w:spacing w:line="360" w:lineRule="auto"/>
      </w:pPr>
      <w:r>
        <w:rPr>
          <w:rFonts w:ascii="Times New Roman" w:hAnsi="Times New Roman" w:eastAsia="Times New Roman"/>
          <w:sz w:val="26"/>
        </w:rPr>
        <w:t>Danh mục các từ viết tắt và ký hiệu.</w:t>
      </w:r>
    </w:p>
    <w:p>
      <w:pPr>
        <w:pStyle w:val="ListNumber"/>
        <w:spacing w:line="360" w:lineRule="auto"/>
      </w:pPr>
      <w:r>
        <w:rPr>
          <w:rFonts w:ascii="Times New Roman" w:hAnsi="Times New Roman" w:eastAsia="Times New Roman"/>
          <w:sz w:val="26"/>
        </w:rPr>
        <w:t>Danh mục bảng, biểu đồ, đồ thị, sơ đồ và hình ảnh.</w:t>
      </w:r>
    </w:p>
    <w:p>
      <w:pPr>
        <w:pStyle w:val="ListNumber"/>
        <w:spacing w:line="360" w:lineRule="auto"/>
      </w:pPr>
      <w:r>
        <w:rPr>
          <w:rFonts w:ascii="Times New Roman" w:hAnsi="Times New Roman" w:eastAsia="Times New Roman"/>
          <w:sz w:val="26"/>
        </w:rPr>
        <w:t>Nội dung chính các chương.</w:t>
      </w:r>
    </w:p>
    <w:p>
      <w:pPr>
        <w:pStyle w:val="ListNumber"/>
        <w:spacing w:line="360" w:lineRule="auto"/>
      </w:pPr>
      <w:r>
        <w:rPr>
          <w:rFonts w:ascii="Times New Roman" w:hAnsi="Times New Roman" w:eastAsia="Times New Roman"/>
          <w:sz w:val="26"/>
        </w:rPr>
        <w:t>Tài liệu tham khảo.</w:t>
      </w:r>
    </w:p>
    <w:p>
      <w:pPr>
        <w:pStyle w:val="ListNumber"/>
        <w:spacing w:line="360" w:lineRule="auto"/>
      </w:pPr>
      <w:r>
        <w:rPr>
          <w:rFonts w:ascii="Times New Roman" w:hAnsi="Times New Roman" w:eastAsia="Times New Roman"/>
          <w:sz w:val="26"/>
        </w:rPr>
        <w:t>Phụ lục.</w:t>
      </w:r>
    </w:p>
    <w:p>
      <w:pPr>
        <w:spacing w:line="360" w:lineRule="auto"/>
      </w:pPr>
      <w:r>
        <w:rPr>
          <w:rFonts w:ascii="Times New Roman" w:hAnsi="Times New Roman" w:eastAsia="Times New Roman"/>
          <w:sz w:val="26"/>
        </w:rPr>
        <w:t>Định dạng khuyến nghị: Times New Roman cỡ 13, giãn dòng 1,5; lề trái 3 cm, lề phải 2 cm, lề trên 3 cm, lề dưới 3 cm. Số hình, bảng phải đánh theo chương, ví dụ Hình 4.1, Bảng 5.2.</w:t>
      </w:r>
    </w:p>
    <w:p>
      <w:pPr>
        <w:pStyle w:val="Heading1"/>
      </w:pPr>
      <w:r>
        <w:t>II. BỐ CỤC 6 CHƯƠNG CHỐT CHO MONE</w:t>
      </w:r>
    </w:p>
    <w:tbl>
      <w:tblPr>
        <w:tblStyle w:val="TableGrid"/>
        <w:tblW w:type="auto" w:w="0"/>
        <w:jc w:val="center"/>
        <w:tblLook w:firstColumn="1" w:firstRow="1" w:lastColumn="0" w:lastRow="0" w:noHBand="0" w:noVBand="1" w:val="04A0"/>
      </w:tblPr>
      <w:tblGrid>
        <w:gridCol w:w="3135"/>
        <w:gridCol w:w="3135"/>
        <w:gridCol w:w="3135"/>
      </w:tblGrid>
      <w:tr>
        <w:trPr>
          <w:cantSplit/>
          <w:tblHeader w:val="true"/>
        </w:trPr>
        <w:tc>
          <w:tcPr>
            <w:tcW w:type="dxa" w:w="1247"/>
            <w:vAlign w:val="center"/>
            <w:shd w:fill="D9EAF7"/>
          </w:tcPr>
          <w:p>
            <w:pPr>
              <w:spacing w:line="276" w:lineRule="auto"/>
            </w:pPr>
            <w:r/>
            <w:r>
              <w:rPr>
                <w:rFonts w:ascii="Times New Roman" w:hAnsi="Times New Roman" w:eastAsia="Times New Roman"/>
                <w:b/>
                <w:sz w:val="23"/>
              </w:rPr>
              <w:t>Chương</w:t>
            </w:r>
          </w:p>
        </w:tc>
        <w:tc>
          <w:tcPr>
            <w:tcW w:type="dxa" w:w="2948"/>
            <w:vAlign w:val="center"/>
            <w:shd w:fill="D9EAF7"/>
          </w:tcPr>
          <w:p>
            <w:pPr>
              <w:spacing w:line="276" w:lineRule="auto"/>
            </w:pPr>
            <w:r/>
            <w:r>
              <w:rPr>
                <w:rFonts w:ascii="Times New Roman" w:hAnsi="Times New Roman" w:eastAsia="Times New Roman"/>
                <w:b/>
                <w:sz w:val="23"/>
              </w:rPr>
              <w:t>Tên chương</w:t>
            </w:r>
          </w:p>
        </w:tc>
        <w:tc>
          <w:tcPr>
            <w:tcW w:type="dxa" w:w="5216"/>
            <w:vAlign w:val="center"/>
            <w:shd w:fill="D9EAF7"/>
          </w:tcPr>
          <w:p>
            <w:pPr>
              <w:spacing w:line="276" w:lineRule="auto"/>
            </w:pPr>
            <w:r/>
            <w:r>
              <w:rPr>
                <w:rFonts w:ascii="Times New Roman" w:hAnsi="Times New Roman" w:eastAsia="Times New Roman"/>
                <w:b/>
                <w:sz w:val="23"/>
              </w:rPr>
              <w:t>Vai trò chính</w:t>
            </w:r>
          </w:p>
        </w:tc>
      </w:tr>
      <w:tr>
        <w:trPr>
          <w:cantSplit/>
        </w:trPr>
        <w:tc>
          <w:tcPr>
            <w:tcW w:type="dxa" w:w="1247"/>
            <w:vAlign w:val="center"/>
          </w:tcPr>
          <w:p>
            <w:pPr>
              <w:spacing w:line="276" w:lineRule="auto"/>
            </w:pPr>
            <w:r/>
            <w:r>
              <w:rPr>
                <w:rFonts w:ascii="Times New Roman" w:hAnsi="Times New Roman" w:eastAsia="Times New Roman"/>
                <w:b w:val="0"/>
                <w:sz w:val="23"/>
              </w:rPr>
              <w:t>Chương 1</w:t>
            </w:r>
          </w:p>
        </w:tc>
        <w:tc>
          <w:tcPr>
            <w:tcW w:type="dxa" w:w="2948"/>
            <w:vAlign w:val="center"/>
          </w:tcPr>
          <w:p>
            <w:pPr>
              <w:spacing w:line="276" w:lineRule="auto"/>
            </w:pPr>
            <w:r/>
            <w:r>
              <w:rPr>
                <w:rFonts w:ascii="Times New Roman" w:hAnsi="Times New Roman" w:eastAsia="Times New Roman"/>
                <w:b w:val="0"/>
                <w:sz w:val="23"/>
              </w:rPr>
              <w:t>Giới thiệu đề tài</w:t>
            </w:r>
          </w:p>
        </w:tc>
        <w:tc>
          <w:tcPr>
            <w:tcW w:type="dxa" w:w="5216"/>
            <w:vAlign w:val="center"/>
          </w:tcPr>
          <w:p>
            <w:pPr>
              <w:spacing w:line="276" w:lineRule="auto"/>
            </w:pPr>
            <w:r/>
            <w:r>
              <w:rPr>
                <w:rFonts w:ascii="Times New Roman" w:hAnsi="Times New Roman" w:eastAsia="Times New Roman"/>
                <w:b w:val="0"/>
                <w:sz w:val="23"/>
              </w:rPr>
              <w:t>Lý do làm, tình hình nghiên cứu, mục tiêu, nhiệm vụ, phương pháp, phạm vi, kết quả dự kiến và kết cấu báo cáo.</w:t>
            </w:r>
          </w:p>
        </w:tc>
      </w:tr>
      <w:tr>
        <w:trPr>
          <w:cantSplit/>
        </w:trPr>
        <w:tc>
          <w:tcPr>
            <w:tcW w:type="dxa" w:w="1247"/>
            <w:vAlign w:val="center"/>
          </w:tcPr>
          <w:p>
            <w:pPr>
              <w:spacing w:line="276" w:lineRule="auto"/>
            </w:pPr>
            <w:r/>
            <w:r>
              <w:rPr>
                <w:rFonts w:ascii="Times New Roman" w:hAnsi="Times New Roman" w:eastAsia="Times New Roman"/>
                <w:b w:val="0"/>
                <w:sz w:val="23"/>
              </w:rPr>
              <w:t>Chương 2</w:t>
            </w:r>
          </w:p>
        </w:tc>
        <w:tc>
          <w:tcPr>
            <w:tcW w:type="dxa" w:w="2948"/>
            <w:vAlign w:val="center"/>
          </w:tcPr>
          <w:p>
            <w:pPr>
              <w:spacing w:line="276" w:lineRule="auto"/>
            </w:pPr>
            <w:r/>
            <w:r>
              <w:rPr>
                <w:rFonts w:ascii="Times New Roman" w:hAnsi="Times New Roman" w:eastAsia="Times New Roman"/>
                <w:b w:val="0"/>
                <w:sz w:val="23"/>
              </w:rPr>
              <w:t>Tổng quan các công trình nghiên cứu liên quan</w:t>
            </w:r>
          </w:p>
        </w:tc>
        <w:tc>
          <w:tcPr>
            <w:tcW w:type="dxa" w:w="5216"/>
            <w:vAlign w:val="center"/>
          </w:tcPr>
          <w:p>
            <w:pPr>
              <w:spacing w:line="276" w:lineRule="auto"/>
            </w:pPr>
            <w:r/>
            <w:r>
              <w:rPr>
                <w:rFonts w:ascii="Times New Roman" w:hAnsi="Times New Roman" w:eastAsia="Times New Roman"/>
                <w:b w:val="0"/>
                <w:sz w:val="23"/>
              </w:rPr>
              <w:t>Tóm tắt và phân tích các bài báo, công trình đã công bố; chỉ ra khoảng trống nghiên cứu và hướng MONE kế thừa.</w:t>
            </w:r>
          </w:p>
        </w:tc>
      </w:tr>
      <w:tr>
        <w:trPr>
          <w:cantSplit/>
        </w:trPr>
        <w:tc>
          <w:tcPr>
            <w:tcW w:type="dxa" w:w="1247"/>
            <w:vAlign w:val="center"/>
          </w:tcPr>
          <w:p>
            <w:pPr>
              <w:spacing w:line="276" w:lineRule="auto"/>
            </w:pPr>
            <w:r/>
            <w:r>
              <w:rPr>
                <w:rFonts w:ascii="Times New Roman" w:hAnsi="Times New Roman" w:eastAsia="Times New Roman"/>
                <w:b w:val="0"/>
                <w:sz w:val="23"/>
              </w:rPr>
              <w:t>Chương 3</w:t>
            </w:r>
          </w:p>
        </w:tc>
        <w:tc>
          <w:tcPr>
            <w:tcW w:type="dxa" w:w="2948"/>
            <w:vAlign w:val="center"/>
          </w:tcPr>
          <w:p>
            <w:pPr>
              <w:spacing w:line="276" w:lineRule="auto"/>
            </w:pPr>
            <w:r/>
            <w:r>
              <w:rPr>
                <w:rFonts w:ascii="Times New Roman" w:hAnsi="Times New Roman" w:eastAsia="Times New Roman"/>
                <w:b w:val="0"/>
                <w:sz w:val="23"/>
              </w:rPr>
              <w:t>Cơ sở lý thuyết</w:t>
            </w:r>
          </w:p>
        </w:tc>
        <w:tc>
          <w:tcPr>
            <w:tcW w:type="dxa" w:w="5216"/>
            <w:vAlign w:val="center"/>
          </w:tcPr>
          <w:p>
            <w:pPr>
              <w:spacing w:line="276" w:lineRule="auto"/>
            </w:pPr>
            <w:r/>
            <w:r>
              <w:rPr>
                <w:rFonts w:ascii="Times New Roman" w:hAnsi="Times New Roman" w:eastAsia="Times New Roman"/>
                <w:b w:val="0"/>
                <w:sz w:val="23"/>
              </w:rPr>
              <w:t>Giải thích các nguyên lý nền: robot tương tác, AI, xử lý ảnh, cảm xúc, âm thanh, chatbot, Jetson, điều khiển, nguồn và in 3D.</w:t>
            </w:r>
          </w:p>
        </w:tc>
      </w:tr>
      <w:tr>
        <w:trPr>
          <w:cantSplit/>
        </w:trPr>
        <w:tc>
          <w:tcPr>
            <w:tcW w:type="dxa" w:w="1247"/>
            <w:vAlign w:val="center"/>
          </w:tcPr>
          <w:p>
            <w:pPr>
              <w:spacing w:line="276" w:lineRule="auto"/>
            </w:pPr>
            <w:r/>
            <w:r>
              <w:rPr>
                <w:rFonts w:ascii="Times New Roman" w:hAnsi="Times New Roman" w:eastAsia="Times New Roman"/>
                <w:b w:val="0"/>
                <w:sz w:val="23"/>
              </w:rPr>
              <w:t>Chương 4</w:t>
            </w:r>
          </w:p>
        </w:tc>
        <w:tc>
          <w:tcPr>
            <w:tcW w:type="dxa" w:w="2948"/>
            <w:vAlign w:val="center"/>
          </w:tcPr>
          <w:p>
            <w:pPr>
              <w:spacing w:line="276" w:lineRule="auto"/>
            </w:pPr>
            <w:r/>
            <w:r>
              <w:rPr>
                <w:rFonts w:ascii="Times New Roman" w:hAnsi="Times New Roman" w:eastAsia="Times New Roman"/>
                <w:b w:val="0"/>
                <w:sz w:val="23"/>
              </w:rPr>
              <w:t>Quy trình thiết kế phần cứng và phần mềm</w:t>
            </w:r>
          </w:p>
        </w:tc>
        <w:tc>
          <w:tcPr>
            <w:tcW w:type="dxa" w:w="5216"/>
            <w:vAlign w:val="center"/>
          </w:tcPr>
          <w:p>
            <w:pPr>
              <w:spacing w:line="276" w:lineRule="auto"/>
            </w:pPr>
            <w:r/>
            <w:r>
              <w:rPr>
                <w:rFonts w:ascii="Times New Roman" w:hAnsi="Times New Roman" w:eastAsia="Times New Roman"/>
                <w:b w:val="0"/>
                <w:sz w:val="23"/>
              </w:rPr>
              <w:t>Trình bày thiết kế cụ thể của MONE: mô hình vật lý, sơ đồ khối, sơ đồ nguồn, kết nối, kiến trúc phần mềm và lưu đồ giải thuật.</w:t>
            </w:r>
          </w:p>
        </w:tc>
      </w:tr>
      <w:tr>
        <w:trPr>
          <w:cantSplit/>
        </w:trPr>
        <w:tc>
          <w:tcPr>
            <w:tcW w:type="dxa" w:w="1247"/>
            <w:vAlign w:val="center"/>
          </w:tcPr>
          <w:p>
            <w:pPr>
              <w:spacing w:line="276" w:lineRule="auto"/>
            </w:pPr>
            <w:r/>
            <w:r>
              <w:rPr>
                <w:rFonts w:ascii="Times New Roman" w:hAnsi="Times New Roman" w:eastAsia="Times New Roman"/>
                <w:b w:val="0"/>
                <w:sz w:val="23"/>
              </w:rPr>
              <w:t>Chương 5</w:t>
            </w:r>
          </w:p>
        </w:tc>
        <w:tc>
          <w:tcPr>
            <w:tcW w:type="dxa" w:w="2948"/>
            <w:vAlign w:val="center"/>
          </w:tcPr>
          <w:p>
            <w:pPr>
              <w:spacing w:line="276" w:lineRule="auto"/>
            </w:pPr>
            <w:r/>
            <w:r>
              <w:rPr>
                <w:rFonts w:ascii="Times New Roman" w:hAnsi="Times New Roman" w:eastAsia="Times New Roman"/>
                <w:b w:val="0"/>
                <w:sz w:val="23"/>
              </w:rPr>
              <w:t>Thi công mô hình thực nghiệm và đánh giá kết quả</w:t>
            </w:r>
          </w:p>
        </w:tc>
        <w:tc>
          <w:tcPr>
            <w:tcW w:type="dxa" w:w="5216"/>
            <w:vAlign w:val="center"/>
          </w:tcPr>
          <w:p>
            <w:pPr>
              <w:spacing w:line="276" w:lineRule="auto"/>
            </w:pPr>
            <w:r/>
            <w:r>
              <w:rPr>
                <w:rFonts w:ascii="Times New Roman" w:hAnsi="Times New Roman" w:eastAsia="Times New Roman"/>
                <w:b w:val="0"/>
                <w:sz w:val="23"/>
              </w:rPr>
              <w:t>Trình bày quá trình in, lắp ráp, cài đặt, chạy thử, đo số liệu, biểu đồ, hình ảnh thực nghiệm và đánh giá đạt/chưa đạt.</w:t>
            </w:r>
          </w:p>
        </w:tc>
      </w:tr>
      <w:tr>
        <w:trPr>
          <w:cantSplit/>
        </w:trPr>
        <w:tc>
          <w:tcPr>
            <w:tcW w:type="dxa" w:w="1247"/>
            <w:vAlign w:val="center"/>
          </w:tcPr>
          <w:p>
            <w:pPr>
              <w:spacing w:line="276" w:lineRule="auto"/>
            </w:pPr>
            <w:r/>
            <w:r>
              <w:rPr>
                <w:rFonts w:ascii="Times New Roman" w:hAnsi="Times New Roman" w:eastAsia="Times New Roman"/>
                <w:b w:val="0"/>
                <w:sz w:val="23"/>
              </w:rPr>
              <w:t>Chương 6</w:t>
            </w:r>
          </w:p>
        </w:tc>
        <w:tc>
          <w:tcPr>
            <w:tcW w:type="dxa" w:w="2948"/>
            <w:vAlign w:val="center"/>
          </w:tcPr>
          <w:p>
            <w:pPr>
              <w:spacing w:line="276" w:lineRule="auto"/>
            </w:pPr>
            <w:r/>
            <w:r>
              <w:rPr>
                <w:rFonts w:ascii="Times New Roman" w:hAnsi="Times New Roman" w:eastAsia="Times New Roman"/>
                <w:b w:val="0"/>
                <w:sz w:val="23"/>
              </w:rPr>
              <w:t>Kết luận và hướng phát triển đề tài</w:t>
            </w:r>
          </w:p>
        </w:tc>
        <w:tc>
          <w:tcPr>
            <w:tcW w:type="dxa" w:w="5216"/>
            <w:vAlign w:val="center"/>
          </w:tcPr>
          <w:p>
            <w:pPr>
              <w:spacing w:line="276" w:lineRule="auto"/>
            </w:pPr>
            <w:r/>
            <w:r>
              <w:rPr>
                <w:rFonts w:ascii="Times New Roman" w:hAnsi="Times New Roman" w:eastAsia="Times New Roman"/>
                <w:b w:val="0"/>
                <w:sz w:val="23"/>
              </w:rPr>
              <w:t>Tổng kết kết quả đạt được, đóng góp, tồn tại, khuyến nghị và hướng phát triển đến đầu tháng 8 và dài hạn.</w:t>
            </w:r>
          </w:p>
        </w:tc>
      </w:tr>
    </w:tbl>
    <w:p/>
    <w:p>
      <w:pPr>
        <w:pStyle w:val="Heading1"/>
      </w:pPr>
      <w:r>
        <w:t>III. DÀN Ý CHI TIẾT CÁC CHƯƠNG</w:t>
      </w:r>
    </w:p>
    <w:p>
      <w:pPr>
        <w:pStyle w:val="Heading1"/>
      </w:pPr>
      <w:r>
        <w:t>CHƯƠNG 1. GIỚI THIỆU ĐỀ TÀI</w:t>
      </w:r>
    </w:p>
    <w:p>
      <w:pPr>
        <w:spacing w:line="360" w:lineRule="auto"/>
      </w:pPr>
      <w:r>
        <w:rPr>
          <w:rFonts w:ascii="Times New Roman" w:hAnsi="Times New Roman" w:eastAsia="Times New Roman"/>
          <w:sz w:val="26"/>
        </w:rPr>
        <w:t>Dự kiến 7–10 trang. Chương này phải đi thẳng vào lý do chọn đề tài, tình hình nghiên cứu, mục tiêu, nhiệm vụ, phương pháp, phạm vi, kết quả đạt được và kết cấu báo cáo.</w:t>
      </w:r>
    </w:p>
    <w:p>
      <w:pPr>
        <w:pStyle w:val="Heading2"/>
      </w:pPr>
      <w:r>
        <w:t>1.1. Tính cấp thiết của đề tài</w:t>
      </w:r>
    </w:p>
    <w:p>
      <w:pPr>
        <w:pStyle w:val="ListBullet"/>
        <w:spacing w:line="360" w:lineRule="auto"/>
      </w:pPr>
      <w:r>
        <w:rPr>
          <w:rFonts w:ascii="Times New Roman" w:hAnsi="Times New Roman" w:eastAsia="Times New Roman"/>
          <w:sz w:val="26"/>
        </w:rPr>
        <w:t>Sự phát triển của trí tuệ nhân tạo, robot dịch vụ và robot tương tác xã hội.</w:t>
      </w:r>
    </w:p>
    <w:p>
      <w:pPr>
        <w:pStyle w:val="ListBullet"/>
        <w:spacing w:line="360" w:lineRule="auto"/>
      </w:pPr>
      <w:r>
        <w:rPr>
          <w:rFonts w:ascii="Times New Roman" w:hAnsi="Times New Roman" w:eastAsia="Times New Roman"/>
          <w:sz w:val="26"/>
        </w:rPr>
        <w:t>Nhu cầu giao tiếp tự nhiên giữa con người và robot bằng hình ảnh, giọng nói và chuyển động.</w:t>
      </w:r>
    </w:p>
    <w:p>
      <w:pPr>
        <w:pStyle w:val="ListBullet"/>
        <w:spacing w:line="360" w:lineRule="auto"/>
      </w:pPr>
      <w:r>
        <w:rPr>
          <w:rFonts w:ascii="Times New Roman" w:hAnsi="Times New Roman" w:eastAsia="Times New Roman"/>
          <w:sz w:val="26"/>
        </w:rPr>
        <w:t>Hạn chế của chatbot chỉ tồn tại trên phần mềm và robot chỉ làm theo lệnh cứng.</w:t>
      </w:r>
    </w:p>
    <w:p>
      <w:pPr>
        <w:pStyle w:val="ListBullet"/>
        <w:spacing w:line="360" w:lineRule="auto"/>
      </w:pPr>
      <w:r>
        <w:rPr>
          <w:rFonts w:ascii="Times New Roman" w:hAnsi="Times New Roman" w:eastAsia="Times New Roman"/>
          <w:sz w:val="26"/>
        </w:rPr>
        <w:t>Lý do cần robot có khả năng nhận diện cảm xúc và phản hồi phù hợp.</w:t>
      </w:r>
    </w:p>
    <w:p>
      <w:pPr>
        <w:pStyle w:val="ListBullet"/>
        <w:spacing w:line="360" w:lineRule="auto"/>
      </w:pPr>
      <w:r>
        <w:rPr>
          <w:rFonts w:ascii="Times New Roman" w:hAnsi="Times New Roman" w:eastAsia="Times New Roman"/>
          <w:sz w:val="26"/>
        </w:rPr>
        <w:t>Lý do chọn đề tài MONE và ý nghĩa với chuyên ngành Robotics &amp; AI.</w:t>
      </w:r>
    </w:p>
    <w:p>
      <w:pPr>
        <w:pStyle w:val="Heading2"/>
      </w:pPr>
      <w:r>
        <w:t>1.2. Tình hình nghiên cứu</w:t>
      </w:r>
    </w:p>
    <w:p>
      <w:pPr>
        <w:pStyle w:val="ListBullet"/>
        <w:spacing w:line="360" w:lineRule="auto"/>
      </w:pPr>
      <w:r>
        <w:rPr>
          <w:rFonts w:ascii="Times New Roman" w:hAnsi="Times New Roman" w:eastAsia="Times New Roman"/>
          <w:sz w:val="26"/>
        </w:rPr>
        <w:t>Tóm tắt nghiên cứu ngoài nước: robot tương tác xã hội, robot đồng hành, nhận diện cảm xúc, chatbot, robot dùng AI tại biên.</w:t>
      </w:r>
    </w:p>
    <w:p>
      <w:pPr>
        <w:pStyle w:val="ListBullet"/>
        <w:spacing w:line="360" w:lineRule="auto"/>
      </w:pPr>
      <w:r>
        <w:rPr>
          <w:rFonts w:ascii="Times New Roman" w:hAnsi="Times New Roman" w:eastAsia="Times New Roman"/>
          <w:sz w:val="26"/>
        </w:rPr>
        <w:t>Tóm tắt nghiên cứu trong nước: robot lễ tân, robot giáo dục, robot điều khiển giọng nói, chatbot tiếng Việt, ứng dụng Jetson.</w:t>
      </w:r>
    </w:p>
    <w:p>
      <w:pPr>
        <w:pStyle w:val="ListBullet"/>
        <w:spacing w:line="360" w:lineRule="auto"/>
      </w:pPr>
      <w:r>
        <w:rPr>
          <w:rFonts w:ascii="Times New Roman" w:hAnsi="Times New Roman" w:eastAsia="Times New Roman"/>
          <w:sz w:val="26"/>
        </w:rPr>
        <w:t>Bảng tổng hợp tác giả, năm, nội dung, công nghệ, kết quả, hạn chế.</w:t>
      </w:r>
    </w:p>
    <w:p>
      <w:pPr>
        <w:pStyle w:val="ListBullet"/>
        <w:spacing w:line="360" w:lineRule="auto"/>
      </w:pPr>
      <w:r>
        <w:rPr>
          <w:rFonts w:ascii="Times New Roman" w:hAnsi="Times New Roman" w:eastAsia="Times New Roman"/>
          <w:sz w:val="26"/>
        </w:rPr>
        <w:t>Nhận xét khoảng trống: nhiều hệ thống chỉ giải quyết một chức năng; ít hệ thống tích hợp cảm xúc, hội thoại, giọng nói và chuyển động trên một robot nguyên mẫu nhỏ gọn.</w:t>
      </w:r>
    </w:p>
    <w:p>
      <w:pPr>
        <w:pStyle w:val="Heading2"/>
      </w:pPr>
      <w:r>
        <w:t>1.3. Mục đích nghiên cứu</w:t>
      </w:r>
    </w:p>
    <w:p>
      <w:pPr>
        <w:pStyle w:val="ListBullet"/>
        <w:spacing w:line="360" w:lineRule="auto"/>
      </w:pPr>
      <w:r>
        <w:rPr>
          <w:rFonts w:ascii="Times New Roman" w:hAnsi="Times New Roman" w:eastAsia="Times New Roman"/>
          <w:sz w:val="26"/>
        </w:rPr>
        <w:t>Mục đích tổng quát: thiết kế và chế tạo robot tương tác MONE có nhận diện cảm xúc, giao tiếp bằng giọng nói và chuyển động phản hồi.</w:t>
      </w:r>
    </w:p>
    <w:p>
      <w:pPr>
        <w:pStyle w:val="ListBullet"/>
        <w:spacing w:line="360" w:lineRule="auto"/>
      </w:pPr>
      <w:r>
        <w:rPr>
          <w:rFonts w:ascii="Times New Roman" w:hAnsi="Times New Roman" w:eastAsia="Times New Roman"/>
          <w:sz w:val="26"/>
        </w:rPr>
        <w:t>Mục đích cụ thể: cơ khí, phần cứng, nguồn, Jetson, AI, chatbot, STT/TTS, điều khiển và tích hợp.</w:t>
      </w:r>
    </w:p>
    <w:p>
      <w:pPr>
        <w:pStyle w:val="Heading2"/>
      </w:pPr>
      <w:r>
        <w:t>1.4. Nhiệm vụ nghiên cứu</w:t>
      </w:r>
    </w:p>
    <w:p>
      <w:pPr>
        <w:pStyle w:val="ListBullet"/>
        <w:spacing w:line="360" w:lineRule="auto"/>
      </w:pPr>
      <w:r>
        <w:rPr>
          <w:rFonts w:ascii="Times New Roman" w:hAnsi="Times New Roman" w:eastAsia="Times New Roman"/>
          <w:sz w:val="26"/>
        </w:rPr>
        <w:t>Khảo sát công trình liên quan.</w:t>
      </w:r>
    </w:p>
    <w:p>
      <w:pPr>
        <w:pStyle w:val="ListBullet"/>
        <w:spacing w:line="360" w:lineRule="auto"/>
      </w:pPr>
      <w:r>
        <w:rPr>
          <w:rFonts w:ascii="Times New Roman" w:hAnsi="Times New Roman" w:eastAsia="Times New Roman"/>
          <w:sz w:val="26"/>
        </w:rPr>
        <w:t>Phân tích yêu cầu hệ thống.</w:t>
      </w:r>
    </w:p>
    <w:p>
      <w:pPr>
        <w:pStyle w:val="ListBullet"/>
        <w:spacing w:line="360" w:lineRule="auto"/>
      </w:pPr>
      <w:r>
        <w:rPr>
          <w:rFonts w:ascii="Times New Roman" w:hAnsi="Times New Roman" w:eastAsia="Times New Roman"/>
          <w:sz w:val="26"/>
        </w:rPr>
        <w:t>Thiết kế cơ khí và phần cứng.</w:t>
      </w:r>
    </w:p>
    <w:p>
      <w:pPr>
        <w:pStyle w:val="ListBullet"/>
        <w:spacing w:line="360" w:lineRule="auto"/>
      </w:pPr>
      <w:r>
        <w:rPr>
          <w:rFonts w:ascii="Times New Roman" w:hAnsi="Times New Roman" w:eastAsia="Times New Roman"/>
          <w:sz w:val="26"/>
        </w:rPr>
        <w:t>Triển khai model cảm xúc.</w:t>
      </w:r>
    </w:p>
    <w:p>
      <w:pPr>
        <w:pStyle w:val="ListBullet"/>
        <w:spacing w:line="360" w:lineRule="auto"/>
      </w:pPr>
      <w:r>
        <w:rPr>
          <w:rFonts w:ascii="Times New Roman" w:hAnsi="Times New Roman" w:eastAsia="Times New Roman"/>
          <w:sz w:val="26"/>
        </w:rPr>
        <w:t>Xây dựng chatbot và giọng nói.</w:t>
      </w:r>
    </w:p>
    <w:p>
      <w:pPr>
        <w:pStyle w:val="ListBullet"/>
        <w:spacing w:line="360" w:lineRule="auto"/>
      </w:pPr>
      <w:r>
        <w:rPr>
          <w:rFonts w:ascii="Times New Roman" w:hAnsi="Times New Roman" w:eastAsia="Times New Roman"/>
          <w:sz w:val="26"/>
        </w:rPr>
        <w:t>Điều khiển chuyển động.</w:t>
      </w:r>
    </w:p>
    <w:p>
      <w:pPr>
        <w:pStyle w:val="ListBullet"/>
        <w:spacing w:line="360" w:lineRule="auto"/>
      </w:pPr>
      <w:r>
        <w:rPr>
          <w:rFonts w:ascii="Times New Roman" w:hAnsi="Times New Roman" w:eastAsia="Times New Roman"/>
          <w:sz w:val="26"/>
        </w:rPr>
        <w:t>Tích hợp, chạy thử và đánh giá.</w:t>
      </w:r>
    </w:p>
    <w:p>
      <w:pPr>
        <w:pStyle w:val="Heading2"/>
      </w:pPr>
      <w:r>
        <w:t>1.5. Phương pháp nghiên cứu</w:t>
      </w:r>
    </w:p>
    <w:p>
      <w:pPr>
        <w:pStyle w:val="ListBullet"/>
        <w:spacing w:line="360" w:lineRule="auto"/>
      </w:pPr>
      <w:r>
        <w:rPr>
          <w:rFonts w:ascii="Times New Roman" w:hAnsi="Times New Roman" w:eastAsia="Times New Roman"/>
          <w:sz w:val="26"/>
        </w:rPr>
        <w:t>Nghiên cứu tài liệu.</w:t>
      </w:r>
    </w:p>
    <w:p>
      <w:pPr>
        <w:pStyle w:val="ListBullet"/>
        <w:spacing w:line="360" w:lineRule="auto"/>
      </w:pPr>
      <w:r>
        <w:rPr>
          <w:rFonts w:ascii="Times New Roman" w:hAnsi="Times New Roman" w:eastAsia="Times New Roman"/>
          <w:sz w:val="26"/>
        </w:rPr>
        <w:t>Phân tích và thiết kế kỹ thuật.</w:t>
      </w:r>
    </w:p>
    <w:p>
      <w:pPr>
        <w:pStyle w:val="ListBullet"/>
        <w:spacing w:line="360" w:lineRule="auto"/>
      </w:pPr>
      <w:r>
        <w:rPr>
          <w:rFonts w:ascii="Times New Roman" w:hAnsi="Times New Roman" w:eastAsia="Times New Roman"/>
          <w:sz w:val="26"/>
        </w:rPr>
        <w:t>Xây dựng và triển khai mô hình AI.</w:t>
      </w:r>
    </w:p>
    <w:p>
      <w:pPr>
        <w:pStyle w:val="ListBullet"/>
        <w:spacing w:line="360" w:lineRule="auto"/>
      </w:pPr>
      <w:r>
        <w:rPr>
          <w:rFonts w:ascii="Times New Roman" w:hAnsi="Times New Roman" w:eastAsia="Times New Roman"/>
          <w:sz w:val="26"/>
        </w:rPr>
        <w:t>Thực nghiệm và đánh giá định lượng.</w:t>
      </w:r>
    </w:p>
    <w:p>
      <w:pPr>
        <w:pStyle w:val="ListBullet"/>
        <w:spacing w:line="360" w:lineRule="auto"/>
      </w:pPr>
      <w:r>
        <w:rPr>
          <w:rFonts w:ascii="Times New Roman" w:hAnsi="Times New Roman" w:eastAsia="Times New Roman"/>
          <w:sz w:val="26"/>
        </w:rPr>
        <w:t>Công cụ phần mềm hỗ trợ.</w:t>
      </w:r>
    </w:p>
    <w:p>
      <w:pPr>
        <w:pStyle w:val="Heading2"/>
      </w:pPr>
      <w:r>
        <w:t>1.6. Phạm vi nghiên cứu</w:t>
      </w:r>
    </w:p>
    <w:p>
      <w:pPr>
        <w:pStyle w:val="ListBullet"/>
        <w:spacing w:line="360" w:lineRule="auto"/>
      </w:pPr>
      <w:r>
        <w:rPr>
          <w:rFonts w:ascii="Times New Roman" w:hAnsi="Times New Roman" w:eastAsia="Times New Roman"/>
          <w:sz w:val="26"/>
        </w:rPr>
        <w:t>Mô hình nguyên mẫu robot tương tác MONE phục vụ học tập, nghiên cứu và trình diễn.</w:t>
      </w:r>
    </w:p>
    <w:p>
      <w:pPr>
        <w:pStyle w:val="ListBullet"/>
        <w:spacing w:line="360" w:lineRule="auto"/>
      </w:pPr>
      <w:r>
        <w:rPr>
          <w:rFonts w:ascii="Times New Roman" w:hAnsi="Times New Roman" w:eastAsia="Times New Roman"/>
          <w:sz w:val="26"/>
        </w:rPr>
        <w:t>Giới hạn chức năng: wake word, camera, cảm xúc, STT, chatbot, TTS, chuyển động cơ bản.</w:t>
      </w:r>
    </w:p>
    <w:p>
      <w:pPr>
        <w:pStyle w:val="ListBullet"/>
        <w:spacing w:line="360" w:lineRule="auto"/>
      </w:pPr>
      <w:r>
        <w:rPr>
          <w:rFonts w:ascii="Times New Roman" w:hAnsi="Times New Roman" w:eastAsia="Times New Roman"/>
          <w:sz w:val="26"/>
        </w:rPr>
        <w:t>Giới hạn môi trường: trong nhà, bề mặt phẳng, ánh sáng và tiếng ồn tương đối ổn định.</w:t>
      </w:r>
    </w:p>
    <w:p>
      <w:pPr>
        <w:pStyle w:val="ListBullet"/>
        <w:spacing w:line="360" w:lineRule="auto"/>
      </w:pPr>
      <w:r>
        <w:rPr>
          <w:rFonts w:ascii="Times New Roman" w:hAnsi="Times New Roman" w:eastAsia="Times New Roman"/>
          <w:sz w:val="26"/>
        </w:rPr>
        <w:t>Giới hạn thử nghiệm: số người và số lần thử trong phạm vi đồ án; không phải thử nghiệm lâm sàng.</w:t>
      </w:r>
    </w:p>
    <w:p>
      <w:pPr>
        <w:pStyle w:val="Heading2"/>
      </w:pPr>
      <w:r>
        <w:t>1.7. Các kết quả đạt được của đề tài</w:t>
      </w:r>
    </w:p>
    <w:p>
      <w:pPr>
        <w:pStyle w:val="ListBullet"/>
        <w:spacing w:line="360" w:lineRule="auto"/>
      </w:pPr>
      <w:r>
        <w:rPr>
          <w:rFonts w:ascii="Times New Roman" w:hAnsi="Times New Roman" w:eastAsia="Times New Roman"/>
          <w:sz w:val="26"/>
        </w:rPr>
        <w:t>Nêu sản phẩm, module và chức năng đã đạt được; số liệu chi tiết để Chương 5.</w:t>
      </w:r>
    </w:p>
    <w:p>
      <w:pPr>
        <w:pStyle w:val="ListBullet"/>
        <w:spacing w:line="360" w:lineRule="auto"/>
      </w:pPr>
      <w:r>
        <w:rPr>
          <w:rFonts w:ascii="Times New Roman" w:hAnsi="Times New Roman" w:eastAsia="Times New Roman"/>
          <w:sz w:val="26"/>
        </w:rPr>
        <w:t>Không ghi số liệu chưa đo. Dùng ô trống [..] cho accuracy, thời gian phản hồi, FPS, thời gian chạy liên tục nếu chưa có dữ liệu.</w:t>
      </w:r>
    </w:p>
    <w:p>
      <w:pPr>
        <w:pStyle w:val="Heading2"/>
      </w:pPr>
      <w:r>
        <w:t>1.8. Kết cấu của đề tài</w:t>
      </w:r>
    </w:p>
    <w:p>
      <w:pPr>
        <w:pStyle w:val="ListBullet"/>
        <w:spacing w:line="360" w:lineRule="auto"/>
      </w:pPr>
      <w:r>
        <w:rPr>
          <w:rFonts w:ascii="Times New Roman" w:hAnsi="Times New Roman" w:eastAsia="Times New Roman"/>
          <w:sz w:val="26"/>
        </w:rPr>
        <w:t>Giới thiệu ngắn nội dung sáu chương của báo cáo.</w:t>
      </w:r>
    </w:p>
    <w:p>
      <w:pPr>
        <w:pStyle w:val="Heading1"/>
      </w:pPr>
      <w:r>
        <w:t>CHƯƠNG 2. TỔNG QUAN CÁC CÔNG TRÌNH NGHIÊN CỨU LIÊN QUAN</w:t>
      </w:r>
    </w:p>
    <w:p>
      <w:pPr>
        <w:spacing w:line="360" w:lineRule="auto"/>
      </w:pPr>
      <w:r>
        <w:rPr>
          <w:rFonts w:ascii="Times New Roman" w:hAnsi="Times New Roman" w:eastAsia="Times New Roman"/>
          <w:sz w:val="26"/>
        </w:rPr>
        <w:t>Dự kiến 10–15 trang. Chương này là phần các bài báo/công trình nghiên cứu trước, không viết lý thuyết dài. Mỗi công trình cần có mục tiêu, phương pháp, công nghệ, kết quả, hạn chế và liên hệ với MONE.</w:t>
      </w:r>
    </w:p>
    <w:p>
      <w:pPr>
        <w:pStyle w:val="Heading2"/>
      </w:pPr>
      <w:r>
        <w:t>2.1. Giới thiệu chương</w:t>
      </w:r>
    </w:p>
    <w:p>
      <w:pPr>
        <w:pStyle w:val="ListBullet"/>
        <w:spacing w:line="360" w:lineRule="auto"/>
      </w:pPr>
      <w:r>
        <w:rPr>
          <w:rFonts w:ascii="Times New Roman" w:hAnsi="Times New Roman" w:eastAsia="Times New Roman"/>
          <w:sz w:val="26"/>
        </w:rPr>
        <w:t>Nêu mục đích tổng quan tài liệu và phạm vi tài liệu được khảo sát.</w:t>
      </w:r>
    </w:p>
    <w:p>
      <w:pPr>
        <w:pStyle w:val="Heading2"/>
      </w:pPr>
      <w:r>
        <w:t>2.2. Nhóm nghiên cứu về robot tương tác xã hội</w:t>
      </w:r>
    </w:p>
    <w:p>
      <w:pPr>
        <w:pStyle w:val="ListBullet"/>
        <w:spacing w:line="360" w:lineRule="auto"/>
      </w:pPr>
      <w:r>
        <w:rPr>
          <w:rFonts w:ascii="Times New Roman" w:hAnsi="Times New Roman" w:eastAsia="Times New Roman"/>
          <w:sz w:val="26"/>
        </w:rPr>
        <w:t>Robot đồng hành, robot lễ tân, robot giáo dục, robot hỗ trợ giao tiếp.</w:t>
      </w:r>
    </w:p>
    <w:p>
      <w:pPr>
        <w:pStyle w:val="ListBullet"/>
        <w:spacing w:line="360" w:lineRule="auto"/>
      </w:pPr>
      <w:r>
        <w:rPr>
          <w:rFonts w:ascii="Times New Roman" w:hAnsi="Times New Roman" w:eastAsia="Times New Roman"/>
          <w:sz w:val="26"/>
        </w:rPr>
        <w:t>Tập trung vào chức năng tương tác, thiết bị cảm biến, kết quả HRI và hạn chế.</w:t>
      </w:r>
    </w:p>
    <w:p>
      <w:pPr>
        <w:pStyle w:val="Heading2"/>
      </w:pPr>
      <w:r>
        <w:t>2.3. Nhóm nghiên cứu về nhận diện cảm xúc khuôn mặt</w:t>
      </w:r>
    </w:p>
    <w:p>
      <w:pPr>
        <w:pStyle w:val="ListBullet"/>
        <w:spacing w:line="360" w:lineRule="auto"/>
      </w:pPr>
      <w:r>
        <w:rPr>
          <w:rFonts w:ascii="Times New Roman" w:hAnsi="Times New Roman" w:eastAsia="Times New Roman"/>
          <w:sz w:val="26"/>
        </w:rPr>
        <w:t>Các mô hình CNN, ResNet, VGG, MobileNet, EfficientNet hoặc mô hình tự xây dựng.</w:t>
      </w:r>
    </w:p>
    <w:p>
      <w:pPr>
        <w:pStyle w:val="ListBullet"/>
        <w:spacing w:line="360" w:lineRule="auto"/>
      </w:pPr>
      <w:r>
        <w:rPr>
          <w:rFonts w:ascii="Times New Roman" w:hAnsi="Times New Roman" w:eastAsia="Times New Roman"/>
          <w:sz w:val="26"/>
        </w:rPr>
        <w:t>Nêu dataset, số lớp cảm xúc, độ chính xác, hạn chế do ánh sáng, góc mặt, che khuất.</w:t>
      </w:r>
    </w:p>
    <w:p>
      <w:pPr>
        <w:pStyle w:val="Heading2"/>
      </w:pPr>
      <w:r>
        <w:t>2.4. Nhóm nghiên cứu về cảm xúc giọng nói và âm thanh</w:t>
      </w:r>
    </w:p>
    <w:p>
      <w:pPr>
        <w:pStyle w:val="ListBullet"/>
        <w:spacing w:line="360" w:lineRule="auto"/>
      </w:pPr>
      <w:r>
        <w:rPr>
          <w:rFonts w:ascii="Times New Roman" w:hAnsi="Times New Roman" w:eastAsia="Times New Roman"/>
          <w:sz w:val="26"/>
        </w:rPr>
        <w:t>Các đặc trưng MFCC, Mel-spectrogram, CNN, LSTM, CNN-LSTM.</w:t>
      </w:r>
    </w:p>
    <w:p>
      <w:pPr>
        <w:pStyle w:val="ListBullet"/>
        <w:spacing w:line="360" w:lineRule="auto"/>
      </w:pPr>
      <w:r>
        <w:rPr>
          <w:rFonts w:ascii="Times New Roman" w:hAnsi="Times New Roman" w:eastAsia="Times New Roman"/>
          <w:sz w:val="26"/>
        </w:rPr>
        <w:t>Nêu cách đánh giá và hạn chế do tiếng ồn, giọng vùng miền, chất lượng micro.</w:t>
      </w:r>
    </w:p>
    <w:p>
      <w:pPr>
        <w:pStyle w:val="Heading2"/>
      </w:pPr>
      <w:r>
        <w:t>2.5. Nhóm nghiên cứu về chatbot và tương tác bằng giọng nói</w:t>
      </w:r>
    </w:p>
    <w:p>
      <w:pPr>
        <w:pStyle w:val="ListBullet"/>
        <w:spacing w:line="360" w:lineRule="auto"/>
      </w:pPr>
      <w:r>
        <w:rPr>
          <w:rFonts w:ascii="Times New Roman" w:hAnsi="Times New Roman" w:eastAsia="Times New Roman"/>
          <w:sz w:val="26"/>
        </w:rPr>
        <w:t>STT, TTS, wake word, intent, rule-based chatbot hoặc mô hình ngôn ngữ.</w:t>
      </w:r>
    </w:p>
    <w:p>
      <w:pPr>
        <w:pStyle w:val="ListBullet"/>
        <w:spacing w:line="360" w:lineRule="auto"/>
      </w:pPr>
      <w:r>
        <w:rPr>
          <w:rFonts w:ascii="Times New Roman" w:hAnsi="Times New Roman" w:eastAsia="Times New Roman"/>
          <w:sz w:val="26"/>
        </w:rPr>
        <w:t>Nêu ưu điểm giao tiếp tự nhiên và hạn chế do dữ liệu/Internet.</w:t>
      </w:r>
    </w:p>
    <w:p>
      <w:pPr>
        <w:pStyle w:val="Heading2"/>
      </w:pPr>
      <w:r>
        <w:t>2.6. Nhóm nghiên cứu tích hợp đa phương thức</w:t>
      </w:r>
    </w:p>
    <w:p>
      <w:pPr>
        <w:pStyle w:val="ListBullet"/>
        <w:spacing w:line="360" w:lineRule="auto"/>
      </w:pPr>
      <w:r>
        <w:rPr>
          <w:rFonts w:ascii="Times New Roman" w:hAnsi="Times New Roman" w:eastAsia="Times New Roman"/>
          <w:sz w:val="26"/>
        </w:rPr>
        <w:t>Kết hợp khuôn mặt, giọng nói, văn bản và chuyển động.</w:t>
      </w:r>
    </w:p>
    <w:p>
      <w:pPr>
        <w:pStyle w:val="ListBullet"/>
        <w:spacing w:line="360" w:lineRule="auto"/>
      </w:pPr>
      <w:r>
        <w:rPr>
          <w:rFonts w:ascii="Times New Roman" w:hAnsi="Times New Roman" w:eastAsia="Times New Roman"/>
          <w:sz w:val="26"/>
        </w:rPr>
        <w:t>Phân tích cách kết hợp cảm xúc với phản hồi robot.</w:t>
      </w:r>
    </w:p>
    <w:p>
      <w:pPr>
        <w:pStyle w:val="Heading2"/>
      </w:pPr>
      <w:r>
        <w:t>2.7. Nhóm nghiên cứu triển khai AI trên thiết bị nhúng</w:t>
      </w:r>
    </w:p>
    <w:p>
      <w:pPr>
        <w:pStyle w:val="ListBullet"/>
        <w:spacing w:line="360" w:lineRule="auto"/>
      </w:pPr>
      <w:r>
        <w:rPr>
          <w:rFonts w:ascii="Times New Roman" w:hAnsi="Times New Roman" w:eastAsia="Times New Roman"/>
          <w:sz w:val="26"/>
        </w:rPr>
        <w:t>Raspberry Pi, Jetson Nano, Jetson Xavier, Edge AI.</w:t>
      </w:r>
    </w:p>
    <w:p>
      <w:pPr>
        <w:pStyle w:val="ListBullet"/>
        <w:spacing w:line="360" w:lineRule="auto"/>
      </w:pPr>
      <w:r>
        <w:rPr>
          <w:rFonts w:ascii="Times New Roman" w:hAnsi="Times New Roman" w:eastAsia="Times New Roman"/>
          <w:sz w:val="26"/>
        </w:rPr>
        <w:t>Nêu FPS, RAM, nhiệt độ, độ trễ, tối ưu model.</w:t>
      </w:r>
    </w:p>
    <w:p>
      <w:pPr>
        <w:pStyle w:val="Heading2"/>
      </w:pPr>
      <w:r>
        <w:t>2.8. Nhóm nghiên cứu trong nước</w:t>
      </w:r>
    </w:p>
    <w:p>
      <w:pPr>
        <w:pStyle w:val="ListBullet"/>
        <w:spacing w:line="360" w:lineRule="auto"/>
      </w:pPr>
      <w:r>
        <w:rPr>
          <w:rFonts w:ascii="Times New Roman" w:hAnsi="Times New Roman" w:eastAsia="Times New Roman"/>
          <w:sz w:val="26"/>
        </w:rPr>
        <w:t>Robot phục vụ, robot giáo dục, nhận diện cảm xúc, chatbot tiếng Việt, Jetson Nano tại Việt Nam.</w:t>
      </w:r>
    </w:p>
    <w:p>
      <w:pPr>
        <w:pStyle w:val="Heading2"/>
      </w:pPr>
      <w:r>
        <w:t>2.9. Bảng tổng hợp các công trình</w:t>
      </w:r>
    </w:p>
    <w:p>
      <w:pPr>
        <w:pStyle w:val="ListBullet"/>
        <w:spacing w:line="360" w:lineRule="auto"/>
      </w:pPr>
      <w:r>
        <w:rPr>
          <w:rFonts w:ascii="Times New Roman" w:hAnsi="Times New Roman" w:eastAsia="Times New Roman"/>
          <w:sz w:val="26"/>
        </w:rPr>
        <w:t>Bảng gồm STT, tác giả, năm, nội dung, công nghệ, kết quả, hạn chế, liên hệ với MONE.</w:t>
      </w:r>
    </w:p>
    <w:p>
      <w:pPr>
        <w:pStyle w:val="Heading2"/>
      </w:pPr>
      <w:r>
        <w:t>2.10. Nhận xét chung và khoảng trống nghiên cứu</w:t>
      </w:r>
    </w:p>
    <w:p>
      <w:pPr>
        <w:pStyle w:val="ListBullet"/>
        <w:spacing w:line="360" w:lineRule="auto"/>
      </w:pPr>
      <w:r>
        <w:rPr>
          <w:rFonts w:ascii="Times New Roman" w:hAnsi="Times New Roman" w:eastAsia="Times New Roman"/>
          <w:sz w:val="26"/>
        </w:rPr>
        <w:t>Chỉ ra MONE kế thừa gì và cải tiến ở đâu: tích hợp cảm xúc đa nguồn, hội thoại, giọng nói và chuyển động trên robot in 3D dùng Jetson Nano.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blHeader w:val="true"/>
        </w:trPr>
        <w:tc>
          <w:tcPr>
            <w:tcW w:type="dxa" w:w="567"/>
            <w:vAlign w:val="center"/>
            <w:shd w:fill="D9EAF7"/>
          </w:tcPr>
          <w:p>
            <w:pPr>
              <w:spacing w:line="276" w:lineRule="auto"/>
            </w:pPr>
            <w:r/>
            <w:r>
              <w:rPr>
                <w:rFonts w:ascii="Times New Roman" w:hAnsi="Times New Roman" w:eastAsia="Times New Roman"/>
                <w:b/>
                <w:sz w:val="23"/>
              </w:rPr>
              <w:t>STT</w:t>
            </w:r>
          </w:p>
        </w:tc>
        <w:tc>
          <w:tcPr>
            <w:tcW w:type="dxa" w:w="1474"/>
            <w:vAlign w:val="center"/>
            <w:shd w:fill="D9EAF7"/>
          </w:tcPr>
          <w:p>
            <w:pPr>
              <w:spacing w:line="276" w:lineRule="auto"/>
            </w:pPr>
            <w:r/>
            <w:r>
              <w:rPr>
                <w:rFonts w:ascii="Times New Roman" w:hAnsi="Times New Roman" w:eastAsia="Times New Roman"/>
                <w:b/>
                <w:sz w:val="23"/>
              </w:rPr>
              <w:t>Tác giả, năm</w:t>
            </w:r>
          </w:p>
        </w:tc>
        <w:tc>
          <w:tcPr>
            <w:tcW w:type="dxa" w:w="1701"/>
            <w:vAlign w:val="center"/>
            <w:shd w:fill="D9EAF7"/>
          </w:tcPr>
          <w:p>
            <w:pPr>
              <w:spacing w:line="276" w:lineRule="auto"/>
            </w:pPr>
            <w:r/>
            <w:r>
              <w:rPr>
                <w:rFonts w:ascii="Times New Roman" w:hAnsi="Times New Roman" w:eastAsia="Times New Roman"/>
                <w:b/>
                <w:sz w:val="23"/>
              </w:rPr>
              <w:t>Nội dung</w:t>
            </w:r>
          </w:p>
        </w:tc>
        <w:tc>
          <w:tcPr>
            <w:tcW w:type="dxa" w:w="1474"/>
            <w:vAlign w:val="center"/>
            <w:shd w:fill="D9EAF7"/>
          </w:tcPr>
          <w:p>
            <w:pPr>
              <w:spacing w:line="276" w:lineRule="auto"/>
            </w:pPr>
            <w:r/>
            <w:r>
              <w:rPr>
                <w:rFonts w:ascii="Times New Roman" w:hAnsi="Times New Roman" w:eastAsia="Times New Roman"/>
                <w:b/>
                <w:sz w:val="23"/>
              </w:rPr>
              <w:t>Công nghệ</w:t>
            </w:r>
          </w:p>
        </w:tc>
        <w:tc>
          <w:tcPr>
            <w:tcW w:type="dxa" w:w="1361"/>
            <w:vAlign w:val="center"/>
            <w:shd w:fill="D9EAF7"/>
          </w:tcPr>
          <w:p>
            <w:pPr>
              <w:spacing w:line="276" w:lineRule="auto"/>
            </w:pPr>
            <w:r/>
            <w:r>
              <w:rPr>
                <w:rFonts w:ascii="Times New Roman" w:hAnsi="Times New Roman" w:eastAsia="Times New Roman"/>
                <w:b/>
                <w:sz w:val="23"/>
              </w:rPr>
              <w:t>Kết quả</w:t>
            </w:r>
          </w:p>
        </w:tc>
        <w:tc>
          <w:tcPr>
            <w:tcW w:type="dxa" w:w="1417"/>
            <w:vAlign w:val="center"/>
            <w:shd w:fill="D9EAF7"/>
          </w:tcPr>
          <w:p>
            <w:pPr>
              <w:spacing w:line="276" w:lineRule="auto"/>
            </w:pPr>
            <w:r/>
            <w:r>
              <w:rPr>
                <w:rFonts w:ascii="Times New Roman" w:hAnsi="Times New Roman" w:eastAsia="Times New Roman"/>
                <w:b/>
                <w:sz w:val="23"/>
              </w:rPr>
              <w:t>Hạn chế</w:t>
            </w:r>
          </w:p>
        </w:tc>
        <w:tc>
          <w:tcPr>
            <w:tcW w:type="dxa" w:w="1701"/>
            <w:vAlign w:val="center"/>
            <w:shd w:fill="D9EAF7"/>
          </w:tcPr>
          <w:p>
            <w:pPr>
              <w:spacing w:line="276" w:lineRule="auto"/>
            </w:pPr>
            <w:r/>
            <w:r>
              <w:rPr>
                <w:rFonts w:ascii="Times New Roman" w:hAnsi="Times New Roman" w:eastAsia="Times New Roman"/>
                <w:b/>
                <w:sz w:val="23"/>
              </w:rPr>
              <w:t>Liên hệ MONE</w:t>
            </w:r>
          </w:p>
        </w:tc>
      </w:tr>
      <w:tr>
        <w:trPr>
          <w:cantSplit/>
        </w:trPr>
        <w:tc>
          <w:tcPr>
            <w:tcW w:type="dxa" w:w="567"/>
            <w:vAlign w:val="center"/>
          </w:tcPr>
          <w:p>
            <w:pPr>
              <w:spacing w:line="276" w:lineRule="auto"/>
            </w:pPr>
            <w:r/>
            <w:r>
              <w:rPr>
                <w:rFonts w:ascii="Times New Roman" w:hAnsi="Times New Roman" w:eastAsia="Times New Roman"/>
                <w:b w:val="0"/>
                <w:sz w:val="23"/>
              </w:rPr>
              <w:t>1</w:t>
            </w:r>
          </w:p>
        </w:tc>
        <w:tc>
          <w:tcPr>
            <w:tcW w:type="dxa" w:w="1474"/>
            <w:vAlign w:val="center"/>
          </w:tcPr>
          <w:p>
            <w:pPr>
              <w:spacing w:line="276" w:lineRule="auto"/>
            </w:pPr>
            <w:r/>
            <w:r>
              <w:rPr>
                <w:rFonts w:ascii="Times New Roman" w:hAnsi="Times New Roman" w:eastAsia="Times New Roman"/>
                <w:b w:val="0"/>
                <w:sz w:val="23"/>
              </w:rPr>
              <w:t>[...]</w:t>
            </w:r>
          </w:p>
        </w:tc>
        <w:tc>
          <w:tcPr>
            <w:tcW w:type="dxa" w:w="1701"/>
            <w:vAlign w:val="center"/>
          </w:tcPr>
          <w:p>
            <w:pPr>
              <w:spacing w:line="276" w:lineRule="auto"/>
            </w:pPr>
            <w:r/>
            <w:r>
              <w:rPr>
                <w:rFonts w:ascii="Times New Roman" w:hAnsi="Times New Roman" w:eastAsia="Times New Roman"/>
                <w:b w:val="0"/>
                <w:sz w:val="23"/>
              </w:rPr>
              <w:t>Robot tương tác xã hội</w:t>
            </w:r>
          </w:p>
        </w:tc>
        <w:tc>
          <w:tcPr>
            <w:tcW w:type="dxa" w:w="1474"/>
            <w:vAlign w:val="center"/>
          </w:tcPr>
          <w:p>
            <w:pPr>
              <w:spacing w:line="276" w:lineRule="auto"/>
            </w:pPr>
            <w:r/>
            <w:r>
              <w:rPr>
                <w:rFonts w:ascii="Times New Roman" w:hAnsi="Times New Roman" w:eastAsia="Times New Roman"/>
                <w:b w:val="0"/>
                <w:sz w:val="23"/>
              </w:rPr>
              <w:t>Camera, micro, chatbot</w:t>
            </w:r>
          </w:p>
        </w:tc>
        <w:tc>
          <w:tcPr>
            <w:tcW w:type="dxa" w:w="1361"/>
            <w:vAlign w:val="center"/>
          </w:tcPr>
          <w:p>
            <w:pPr>
              <w:spacing w:line="276" w:lineRule="auto"/>
            </w:pPr>
            <w:r/>
            <w:r>
              <w:rPr>
                <w:rFonts w:ascii="Times New Roman" w:hAnsi="Times New Roman" w:eastAsia="Times New Roman"/>
                <w:b w:val="0"/>
                <w:sz w:val="23"/>
              </w:rPr>
              <w:t>[...]</w:t>
            </w:r>
          </w:p>
        </w:tc>
        <w:tc>
          <w:tcPr>
            <w:tcW w:type="dxa" w:w="1417"/>
            <w:vAlign w:val="center"/>
          </w:tcPr>
          <w:p>
            <w:pPr>
              <w:spacing w:line="276" w:lineRule="auto"/>
            </w:pPr>
            <w:r/>
            <w:r>
              <w:rPr>
                <w:rFonts w:ascii="Times New Roman" w:hAnsi="Times New Roman" w:eastAsia="Times New Roman"/>
                <w:b w:val="0"/>
                <w:sz w:val="23"/>
              </w:rPr>
              <w:t>Chưa cá nhân hóa/cảm xúc</w:t>
            </w:r>
          </w:p>
        </w:tc>
        <w:tc>
          <w:tcPr>
            <w:tcW w:type="dxa" w:w="1701"/>
            <w:vAlign w:val="center"/>
          </w:tcPr>
          <w:p>
            <w:pPr>
              <w:spacing w:line="276" w:lineRule="auto"/>
            </w:pPr>
            <w:r/>
            <w:r>
              <w:rPr>
                <w:rFonts w:ascii="Times New Roman" w:hAnsi="Times New Roman" w:eastAsia="Times New Roman"/>
                <w:b w:val="0"/>
                <w:sz w:val="23"/>
              </w:rPr>
              <w:t>Tham khảo kiến trúc tương tác</w:t>
            </w:r>
          </w:p>
        </w:tc>
      </w:tr>
      <w:tr>
        <w:trPr>
          <w:cantSplit/>
        </w:trPr>
        <w:tc>
          <w:tcPr>
            <w:tcW w:type="dxa" w:w="567"/>
            <w:vAlign w:val="center"/>
          </w:tcPr>
          <w:p>
            <w:pPr>
              <w:spacing w:line="276" w:lineRule="auto"/>
            </w:pPr>
            <w:r/>
            <w:r>
              <w:rPr>
                <w:rFonts w:ascii="Times New Roman" w:hAnsi="Times New Roman" w:eastAsia="Times New Roman"/>
                <w:b w:val="0"/>
                <w:sz w:val="23"/>
              </w:rPr>
              <w:t>2</w:t>
            </w:r>
          </w:p>
        </w:tc>
        <w:tc>
          <w:tcPr>
            <w:tcW w:type="dxa" w:w="1474"/>
            <w:vAlign w:val="center"/>
          </w:tcPr>
          <w:p>
            <w:pPr>
              <w:spacing w:line="276" w:lineRule="auto"/>
            </w:pPr>
            <w:r/>
            <w:r>
              <w:rPr>
                <w:rFonts w:ascii="Times New Roman" w:hAnsi="Times New Roman" w:eastAsia="Times New Roman"/>
                <w:b w:val="0"/>
                <w:sz w:val="23"/>
              </w:rPr>
              <w:t>[...]</w:t>
            </w:r>
          </w:p>
        </w:tc>
        <w:tc>
          <w:tcPr>
            <w:tcW w:type="dxa" w:w="1701"/>
            <w:vAlign w:val="center"/>
          </w:tcPr>
          <w:p>
            <w:pPr>
              <w:spacing w:line="276" w:lineRule="auto"/>
            </w:pPr>
            <w:r/>
            <w:r>
              <w:rPr>
                <w:rFonts w:ascii="Times New Roman" w:hAnsi="Times New Roman" w:eastAsia="Times New Roman"/>
                <w:b w:val="0"/>
                <w:sz w:val="23"/>
              </w:rPr>
              <w:t>Nhận diện cảm xúc khuôn mặt</w:t>
            </w:r>
          </w:p>
        </w:tc>
        <w:tc>
          <w:tcPr>
            <w:tcW w:type="dxa" w:w="1474"/>
            <w:vAlign w:val="center"/>
          </w:tcPr>
          <w:p>
            <w:pPr>
              <w:spacing w:line="276" w:lineRule="auto"/>
            </w:pPr>
            <w:r/>
            <w:r>
              <w:rPr>
                <w:rFonts w:ascii="Times New Roman" w:hAnsi="Times New Roman" w:eastAsia="Times New Roman"/>
                <w:b w:val="0"/>
                <w:sz w:val="23"/>
              </w:rPr>
              <w:t>CNN/Transfer Learning</w:t>
            </w:r>
          </w:p>
        </w:tc>
        <w:tc>
          <w:tcPr>
            <w:tcW w:type="dxa" w:w="1361"/>
            <w:vAlign w:val="center"/>
          </w:tcPr>
          <w:p>
            <w:pPr>
              <w:spacing w:line="276" w:lineRule="auto"/>
            </w:pPr>
            <w:r/>
            <w:r>
              <w:rPr>
                <w:rFonts w:ascii="Times New Roman" w:hAnsi="Times New Roman" w:eastAsia="Times New Roman"/>
                <w:b w:val="0"/>
                <w:sz w:val="23"/>
              </w:rPr>
              <w:t>[...]</w:t>
            </w:r>
          </w:p>
        </w:tc>
        <w:tc>
          <w:tcPr>
            <w:tcW w:type="dxa" w:w="1417"/>
            <w:vAlign w:val="center"/>
          </w:tcPr>
          <w:p>
            <w:pPr>
              <w:spacing w:line="276" w:lineRule="auto"/>
            </w:pPr>
            <w:r/>
            <w:r>
              <w:rPr>
                <w:rFonts w:ascii="Times New Roman" w:hAnsi="Times New Roman" w:eastAsia="Times New Roman"/>
                <w:b w:val="0"/>
                <w:sz w:val="23"/>
              </w:rPr>
              <w:t>Nhạy với ánh sáng</w:t>
            </w:r>
          </w:p>
        </w:tc>
        <w:tc>
          <w:tcPr>
            <w:tcW w:type="dxa" w:w="1701"/>
            <w:vAlign w:val="center"/>
          </w:tcPr>
          <w:p>
            <w:pPr>
              <w:spacing w:line="276" w:lineRule="auto"/>
            </w:pPr>
            <w:r/>
            <w:r>
              <w:rPr>
                <w:rFonts w:ascii="Times New Roman" w:hAnsi="Times New Roman" w:eastAsia="Times New Roman"/>
                <w:b w:val="0"/>
                <w:sz w:val="23"/>
              </w:rPr>
              <w:t>Tham khảo pipeline cảm xúc</w:t>
            </w:r>
          </w:p>
        </w:tc>
      </w:tr>
      <w:tr>
        <w:trPr>
          <w:cantSplit/>
        </w:trPr>
        <w:tc>
          <w:tcPr>
            <w:tcW w:type="dxa" w:w="567"/>
            <w:vAlign w:val="center"/>
          </w:tcPr>
          <w:p>
            <w:pPr>
              <w:spacing w:line="276" w:lineRule="auto"/>
            </w:pPr>
            <w:r/>
            <w:r>
              <w:rPr>
                <w:rFonts w:ascii="Times New Roman" w:hAnsi="Times New Roman" w:eastAsia="Times New Roman"/>
                <w:b w:val="0"/>
                <w:sz w:val="23"/>
              </w:rPr>
              <w:t>3</w:t>
            </w:r>
          </w:p>
        </w:tc>
        <w:tc>
          <w:tcPr>
            <w:tcW w:type="dxa" w:w="1474"/>
            <w:vAlign w:val="center"/>
          </w:tcPr>
          <w:p>
            <w:pPr>
              <w:spacing w:line="276" w:lineRule="auto"/>
            </w:pPr>
            <w:r/>
            <w:r>
              <w:rPr>
                <w:rFonts w:ascii="Times New Roman" w:hAnsi="Times New Roman" w:eastAsia="Times New Roman"/>
                <w:b w:val="0"/>
                <w:sz w:val="23"/>
              </w:rPr>
              <w:t>[...]</w:t>
            </w:r>
          </w:p>
        </w:tc>
        <w:tc>
          <w:tcPr>
            <w:tcW w:type="dxa" w:w="1701"/>
            <w:vAlign w:val="center"/>
          </w:tcPr>
          <w:p>
            <w:pPr>
              <w:spacing w:line="276" w:lineRule="auto"/>
            </w:pPr>
            <w:r/>
            <w:r>
              <w:rPr>
                <w:rFonts w:ascii="Times New Roman" w:hAnsi="Times New Roman" w:eastAsia="Times New Roman"/>
                <w:b w:val="0"/>
                <w:sz w:val="23"/>
              </w:rPr>
              <w:t>Cảm xúc giọng nói</w:t>
            </w:r>
          </w:p>
        </w:tc>
        <w:tc>
          <w:tcPr>
            <w:tcW w:type="dxa" w:w="1474"/>
            <w:vAlign w:val="center"/>
          </w:tcPr>
          <w:p>
            <w:pPr>
              <w:spacing w:line="276" w:lineRule="auto"/>
            </w:pPr>
            <w:r/>
            <w:r>
              <w:rPr>
                <w:rFonts w:ascii="Times New Roman" w:hAnsi="Times New Roman" w:eastAsia="Times New Roman"/>
                <w:b w:val="0"/>
                <w:sz w:val="23"/>
              </w:rPr>
              <w:t>MFCC/Mel, CNN/LSTM</w:t>
            </w:r>
          </w:p>
        </w:tc>
        <w:tc>
          <w:tcPr>
            <w:tcW w:type="dxa" w:w="1361"/>
            <w:vAlign w:val="center"/>
          </w:tcPr>
          <w:p>
            <w:pPr>
              <w:spacing w:line="276" w:lineRule="auto"/>
            </w:pPr>
            <w:r/>
            <w:r>
              <w:rPr>
                <w:rFonts w:ascii="Times New Roman" w:hAnsi="Times New Roman" w:eastAsia="Times New Roman"/>
                <w:b w:val="0"/>
                <w:sz w:val="23"/>
              </w:rPr>
              <w:t>[...]</w:t>
            </w:r>
          </w:p>
        </w:tc>
        <w:tc>
          <w:tcPr>
            <w:tcW w:type="dxa" w:w="1417"/>
            <w:vAlign w:val="center"/>
          </w:tcPr>
          <w:p>
            <w:pPr>
              <w:spacing w:line="276" w:lineRule="auto"/>
            </w:pPr>
            <w:r/>
            <w:r>
              <w:rPr>
                <w:rFonts w:ascii="Times New Roman" w:hAnsi="Times New Roman" w:eastAsia="Times New Roman"/>
                <w:b w:val="0"/>
                <w:sz w:val="23"/>
              </w:rPr>
              <w:t>Phụ thuộc tiếng ồn</w:t>
            </w:r>
          </w:p>
        </w:tc>
        <w:tc>
          <w:tcPr>
            <w:tcW w:type="dxa" w:w="1701"/>
            <w:vAlign w:val="center"/>
          </w:tcPr>
          <w:p>
            <w:pPr>
              <w:spacing w:line="276" w:lineRule="auto"/>
            </w:pPr>
            <w:r/>
            <w:r>
              <w:rPr>
                <w:rFonts w:ascii="Times New Roman" w:hAnsi="Times New Roman" w:eastAsia="Times New Roman"/>
                <w:b w:val="0"/>
                <w:sz w:val="23"/>
              </w:rPr>
              <w:t>Tham khảo model âm thanh</w:t>
            </w:r>
          </w:p>
        </w:tc>
      </w:tr>
      <w:tr>
        <w:trPr>
          <w:cantSplit/>
        </w:trPr>
        <w:tc>
          <w:tcPr>
            <w:tcW w:type="dxa" w:w="567"/>
            <w:vAlign w:val="center"/>
          </w:tcPr>
          <w:p>
            <w:pPr>
              <w:spacing w:line="276" w:lineRule="auto"/>
            </w:pPr>
            <w:r/>
            <w:r>
              <w:rPr>
                <w:rFonts w:ascii="Times New Roman" w:hAnsi="Times New Roman" w:eastAsia="Times New Roman"/>
                <w:b w:val="0"/>
                <w:sz w:val="23"/>
              </w:rPr>
              <w:t>4</w:t>
            </w:r>
          </w:p>
        </w:tc>
        <w:tc>
          <w:tcPr>
            <w:tcW w:type="dxa" w:w="1474"/>
            <w:vAlign w:val="center"/>
          </w:tcPr>
          <w:p>
            <w:pPr>
              <w:spacing w:line="276" w:lineRule="auto"/>
            </w:pPr>
            <w:r/>
            <w:r>
              <w:rPr>
                <w:rFonts w:ascii="Times New Roman" w:hAnsi="Times New Roman" w:eastAsia="Times New Roman"/>
                <w:b w:val="0"/>
                <w:sz w:val="23"/>
              </w:rPr>
              <w:t>[...]</w:t>
            </w:r>
          </w:p>
        </w:tc>
        <w:tc>
          <w:tcPr>
            <w:tcW w:type="dxa" w:w="1701"/>
            <w:vAlign w:val="center"/>
          </w:tcPr>
          <w:p>
            <w:pPr>
              <w:spacing w:line="276" w:lineRule="auto"/>
            </w:pPr>
            <w:r/>
            <w:r>
              <w:rPr>
                <w:rFonts w:ascii="Times New Roman" w:hAnsi="Times New Roman" w:eastAsia="Times New Roman"/>
                <w:b w:val="0"/>
                <w:sz w:val="23"/>
              </w:rPr>
              <w:t>Robot dùng AI nhúng</w:t>
            </w:r>
          </w:p>
        </w:tc>
        <w:tc>
          <w:tcPr>
            <w:tcW w:type="dxa" w:w="1474"/>
            <w:vAlign w:val="center"/>
          </w:tcPr>
          <w:p>
            <w:pPr>
              <w:spacing w:line="276" w:lineRule="auto"/>
            </w:pPr>
            <w:r/>
            <w:r>
              <w:rPr>
                <w:rFonts w:ascii="Times New Roman" w:hAnsi="Times New Roman" w:eastAsia="Times New Roman"/>
                <w:b w:val="0"/>
                <w:sz w:val="23"/>
              </w:rPr>
              <w:t>Jetson Nano</w:t>
            </w:r>
          </w:p>
        </w:tc>
        <w:tc>
          <w:tcPr>
            <w:tcW w:type="dxa" w:w="1361"/>
            <w:vAlign w:val="center"/>
          </w:tcPr>
          <w:p>
            <w:pPr>
              <w:spacing w:line="276" w:lineRule="auto"/>
            </w:pPr>
            <w:r/>
            <w:r>
              <w:rPr>
                <w:rFonts w:ascii="Times New Roman" w:hAnsi="Times New Roman" w:eastAsia="Times New Roman"/>
                <w:b w:val="0"/>
                <w:sz w:val="23"/>
              </w:rPr>
              <w:t>[...]</w:t>
            </w:r>
          </w:p>
        </w:tc>
        <w:tc>
          <w:tcPr>
            <w:tcW w:type="dxa" w:w="1417"/>
            <w:vAlign w:val="center"/>
          </w:tcPr>
          <w:p>
            <w:pPr>
              <w:spacing w:line="276" w:lineRule="auto"/>
            </w:pPr>
            <w:r/>
            <w:r>
              <w:rPr>
                <w:rFonts w:ascii="Times New Roman" w:hAnsi="Times New Roman" w:eastAsia="Times New Roman"/>
                <w:b w:val="0"/>
                <w:sz w:val="23"/>
              </w:rPr>
              <w:t>FPS/RAM hạn chế</w:t>
            </w:r>
          </w:p>
        </w:tc>
        <w:tc>
          <w:tcPr>
            <w:tcW w:type="dxa" w:w="1701"/>
            <w:vAlign w:val="center"/>
          </w:tcPr>
          <w:p>
            <w:pPr>
              <w:spacing w:line="276" w:lineRule="auto"/>
            </w:pPr>
            <w:r/>
            <w:r>
              <w:rPr>
                <w:rFonts w:ascii="Times New Roman" w:hAnsi="Times New Roman" w:eastAsia="Times New Roman"/>
                <w:b w:val="0"/>
                <w:sz w:val="23"/>
              </w:rPr>
              <w:t>Tham khảo triển khai trên MONE</w:t>
            </w:r>
          </w:p>
        </w:tc>
      </w:tr>
    </w:tbl>
    <w:p/>
    <w:p>
      <w:pPr>
        <w:pStyle w:val="Heading1"/>
      </w:pPr>
      <w:r>
        <w:t>CHƯƠNG 3. CƠ SỞ LÝ THUYẾT</w:t>
      </w:r>
    </w:p>
    <w:p>
      <w:pPr>
        <w:spacing w:line="360" w:lineRule="auto"/>
      </w:pPr>
      <w:r>
        <w:rPr>
          <w:rFonts w:ascii="Times New Roman" w:hAnsi="Times New Roman" w:eastAsia="Times New Roman"/>
          <w:sz w:val="26"/>
        </w:rPr>
        <w:t>Dự kiến 25–35 trang. Chương này thuần túy lý thuyết, không đưa sơ đồ nối dây, code, ảnh thi công hay kết quả thực nghiệm. Mục tiêu là giải thích các nguyên lý nền cho thiết kế ở Chương 4.</w:t>
      </w:r>
    </w:p>
    <w:p>
      <w:pPr>
        <w:pStyle w:val="Heading2"/>
      </w:pPr>
      <w:r>
        <w:t>3.1. Giới thiệu chương</w:t>
      </w:r>
    </w:p>
    <w:p>
      <w:pPr>
        <w:pStyle w:val="ListBullet"/>
        <w:spacing w:line="360" w:lineRule="auto"/>
      </w:pPr>
      <w:r>
        <w:rPr>
          <w:rFonts w:ascii="Times New Roman" w:hAnsi="Times New Roman" w:eastAsia="Times New Roman"/>
          <w:sz w:val="26"/>
        </w:rPr>
        <w:t>Tóm tắt các nhóm lý thuyết: HRI, AI, xử lý ảnh, cảm xúc, âm thanh, chatbot, nhúng, điều khiển, nguồn và in 3D.</w:t>
      </w:r>
    </w:p>
    <w:p>
      <w:pPr>
        <w:pStyle w:val="Heading2"/>
      </w:pPr>
      <w:r>
        <w:t>3.2. Tổng quan về robot tương tác xã hội</w:t>
      </w:r>
    </w:p>
    <w:p>
      <w:pPr>
        <w:pStyle w:val="ListBullet"/>
        <w:spacing w:line="360" w:lineRule="auto"/>
      </w:pPr>
      <w:r>
        <w:rPr>
          <w:rFonts w:ascii="Times New Roman" w:hAnsi="Times New Roman" w:eastAsia="Times New Roman"/>
          <w:sz w:val="26"/>
        </w:rPr>
        <w:t>Khái niệm robot, phân loại robot, robot tương tác xã hội, chu trình nhận biết – xử lý – phản hồi.</w:t>
      </w:r>
    </w:p>
    <w:p>
      <w:pPr>
        <w:pStyle w:val="Heading2"/>
      </w:pPr>
      <w:r>
        <w:t>3.3. Tương tác người – robot</w:t>
      </w:r>
    </w:p>
    <w:p>
      <w:pPr>
        <w:pStyle w:val="ListBullet"/>
        <w:spacing w:line="360" w:lineRule="auto"/>
      </w:pPr>
      <w:r>
        <w:rPr>
          <w:rFonts w:ascii="Times New Roman" w:hAnsi="Times New Roman" w:eastAsia="Times New Roman"/>
          <w:sz w:val="26"/>
        </w:rPr>
        <w:t>HRI, tương tác bằng hình ảnh, âm thanh, văn bản, chuyển động, tương tác đa phương thức.</w:t>
      </w:r>
    </w:p>
    <w:p>
      <w:pPr>
        <w:pStyle w:val="Heading2"/>
      </w:pPr>
      <w:r>
        <w:t>3.4. Trí tuệ nhân tạo, học máy và học sâu</w:t>
      </w:r>
    </w:p>
    <w:p>
      <w:pPr>
        <w:pStyle w:val="ListBullet"/>
        <w:spacing w:line="360" w:lineRule="auto"/>
      </w:pPr>
      <w:r>
        <w:rPr>
          <w:rFonts w:ascii="Times New Roman" w:hAnsi="Times New Roman" w:eastAsia="Times New Roman"/>
          <w:sz w:val="26"/>
        </w:rPr>
        <w:t>AI, Machine Learning, Deep Learning, huấn luyện, xác thực, kiểm tra, suy luận, overfitting/underfitting.</w:t>
      </w:r>
    </w:p>
    <w:p>
      <w:pPr>
        <w:pStyle w:val="Heading2"/>
      </w:pPr>
      <w:r>
        <w:t>3.5. Xử lý hình ảnh</w:t>
      </w:r>
    </w:p>
    <w:p>
      <w:pPr>
        <w:pStyle w:val="ListBullet"/>
        <w:spacing w:line="360" w:lineRule="auto"/>
      </w:pPr>
      <w:r>
        <w:rPr>
          <w:rFonts w:ascii="Times New Roman" w:hAnsi="Times New Roman" w:eastAsia="Times New Roman"/>
          <w:sz w:val="26"/>
        </w:rPr>
        <w:t>Ảnh số, RGB, grayscale, độ phân giải, FPS, tiền xử lý ảnh, chuẩn hóa pixel, OpenCV.</w:t>
      </w:r>
    </w:p>
    <w:p>
      <w:pPr>
        <w:pStyle w:val="Heading2"/>
      </w:pPr>
      <w:r>
        <w:t>3.6. Phát hiện và nhận diện khuôn mặt</w:t>
      </w:r>
    </w:p>
    <w:p>
      <w:pPr>
        <w:pStyle w:val="ListBullet"/>
        <w:spacing w:line="360" w:lineRule="auto"/>
      </w:pPr>
      <w:r>
        <w:rPr>
          <w:rFonts w:ascii="Times New Roman" w:hAnsi="Times New Roman" w:eastAsia="Times New Roman"/>
          <w:sz w:val="26"/>
        </w:rPr>
        <w:t>Phát hiện khuôn mặt, nhận diện danh tính, phân biệt phát hiện/nhận diện/cảm xúc, Haar, HOG, deep learning.</w:t>
      </w:r>
    </w:p>
    <w:p>
      <w:pPr>
        <w:pStyle w:val="Heading2"/>
      </w:pPr>
      <w:r>
        <w:t>3.7. Nhận diện cảm xúc khuôn mặt</w:t>
      </w:r>
    </w:p>
    <w:p>
      <w:pPr>
        <w:pStyle w:val="ListBullet"/>
        <w:spacing w:line="360" w:lineRule="auto"/>
      </w:pPr>
      <w:r>
        <w:rPr>
          <w:rFonts w:ascii="Times New Roman" w:hAnsi="Times New Roman" w:eastAsia="Times New Roman"/>
          <w:sz w:val="26"/>
        </w:rPr>
        <w:t>Biểu cảm khuôn mặt, các lớp cảm xúc, phân loại cảm xúc, LBP/HOG/SVM/KNN, CNN, ReLU, Pooling, BatchNorm, Dropout, Softmax, Transfer Learning, H5.</w:t>
      </w:r>
    </w:p>
    <w:p>
      <w:pPr>
        <w:pStyle w:val="Heading2"/>
      </w:pPr>
      <w:r>
        <w:t>3.8. Xử lý âm thanh</w:t>
      </w:r>
    </w:p>
    <w:p>
      <w:pPr>
        <w:pStyle w:val="ListBullet"/>
        <w:spacing w:line="360" w:lineRule="auto"/>
      </w:pPr>
      <w:r>
        <w:rPr>
          <w:rFonts w:ascii="Times New Roman" w:hAnsi="Times New Roman" w:eastAsia="Times New Roman"/>
          <w:sz w:val="26"/>
        </w:rPr>
        <w:t>Tín hiệu âm thanh, số hóa, sampling rate, bit depth, waveform, Fourier, spectrogram, Mel-spectrogram, MFCC, nhiễu âm thanh.</w:t>
      </w:r>
    </w:p>
    <w:p>
      <w:pPr>
        <w:pStyle w:val="Heading2"/>
      </w:pPr>
      <w:r>
        <w:t>3.9. Nhận diện cảm xúc từ giọng nói</w:t>
      </w:r>
    </w:p>
    <w:p>
      <w:pPr>
        <w:pStyle w:val="ListBullet"/>
        <w:spacing w:line="360" w:lineRule="auto"/>
      </w:pPr>
      <w:r>
        <w:rPr>
          <w:rFonts w:ascii="Times New Roman" w:hAnsi="Times New Roman" w:eastAsia="Times New Roman"/>
          <w:sz w:val="26"/>
        </w:rPr>
        <w:t>Cao độ, cường độ, nhịp điệu, quy trình thu âm – trích xuất đặc trưng – phân loại, CNN, LSTM, CNN-LSTM, yếu tố ảnh hưởng.</w:t>
      </w:r>
    </w:p>
    <w:p>
      <w:pPr>
        <w:pStyle w:val="Heading2"/>
      </w:pPr>
      <w:r>
        <w:t>3.10. Kết hợp cảm xúc đa nguồn</w:t>
      </w:r>
    </w:p>
    <w:p>
      <w:pPr>
        <w:pStyle w:val="ListBullet"/>
        <w:spacing w:line="360" w:lineRule="auto"/>
      </w:pPr>
      <w:r>
        <w:rPr>
          <w:rFonts w:ascii="Times New Roman" w:hAnsi="Times New Roman" w:eastAsia="Times New Roman"/>
          <w:sz w:val="26"/>
        </w:rPr>
        <w:t>Early fusion, late fusion, hybrid fusion, trung bình xác suất, kết hợp theo trọng số, dựa trên confidence, xử lý mâu thuẫn/thiếu dữ liệu.</w:t>
      </w:r>
    </w:p>
    <w:p>
      <w:pPr>
        <w:pStyle w:val="Heading2"/>
      </w:pPr>
      <w:r>
        <w:t>3.11. Các chỉ số đánh giá mô hình phân loại</w:t>
      </w:r>
    </w:p>
    <w:p>
      <w:pPr>
        <w:pStyle w:val="ListBullet"/>
        <w:spacing w:line="360" w:lineRule="auto"/>
      </w:pPr>
      <w:r>
        <w:rPr>
          <w:rFonts w:ascii="Times New Roman" w:hAnsi="Times New Roman" w:eastAsia="Times New Roman"/>
          <w:sz w:val="26"/>
        </w:rPr>
        <w:t>Confusion matrix, TP, FP, FN, Accuracy, Precision, Recall, F1-score, Macro/Weighted average, confidence, thời gian suy luận, FPS.</w:t>
      </w:r>
    </w:p>
    <w:p>
      <w:pPr>
        <w:pStyle w:val="Heading2"/>
      </w:pPr>
      <w:r>
        <w:t>3.12. Nhận dạng giọng nói</w:t>
      </w:r>
    </w:p>
    <w:p>
      <w:pPr>
        <w:pStyle w:val="ListBullet"/>
        <w:spacing w:line="360" w:lineRule="auto"/>
      </w:pPr>
      <w:r>
        <w:rPr>
          <w:rFonts w:ascii="Times New Roman" w:hAnsi="Times New Roman" w:eastAsia="Times New Roman"/>
          <w:sz w:val="26"/>
        </w:rPr>
        <w:t>STT, quy trình STT, trực tuyến, ngoại tuyến, yếu tố ảnh hưởng.</w:t>
      </w:r>
    </w:p>
    <w:p>
      <w:pPr>
        <w:pStyle w:val="Heading2"/>
      </w:pPr>
      <w:r>
        <w:t>3.13. Từ khóa đánh thức</w:t>
      </w:r>
    </w:p>
    <w:p>
      <w:pPr>
        <w:pStyle w:val="ListBullet"/>
        <w:spacing w:line="360" w:lineRule="auto"/>
      </w:pPr>
      <w:r>
        <w:rPr>
          <w:rFonts w:ascii="Times New Roman" w:hAnsi="Times New Roman" w:eastAsia="Times New Roman"/>
          <w:sz w:val="26"/>
        </w:rPr>
        <w:t>Wake word, vai trò, phát hiện qua STT, phát hiện trực tiếp âm thanh, kích hoạt nhầm và bỏ sót.</w:t>
      </w:r>
    </w:p>
    <w:p>
      <w:pPr>
        <w:pStyle w:val="Heading2"/>
      </w:pPr>
      <w:r>
        <w:t>3.14. Chatbot và xử lý ngôn ngữ tự nhiên</w:t>
      </w:r>
    </w:p>
    <w:p>
      <w:pPr>
        <w:pStyle w:val="ListBullet"/>
        <w:spacing w:line="360" w:lineRule="auto"/>
      </w:pPr>
      <w:r>
        <w:rPr>
          <w:rFonts w:ascii="Times New Roman" w:hAnsi="Times New Roman" w:eastAsia="Times New Roman"/>
          <w:sz w:val="26"/>
        </w:rPr>
        <w:t>Khái niệm chatbot, rule-based, intent-based, generative chatbot, tiền xử lý tiếng Việt, ngữ cảnh hội thoại, chatbot nhận biết cảm xúc.</w:t>
      </w:r>
    </w:p>
    <w:p>
      <w:pPr>
        <w:pStyle w:val="Heading2"/>
      </w:pPr>
      <w:r>
        <w:t>3.15. Tổng hợp giọng nói</w:t>
      </w:r>
    </w:p>
    <w:p>
      <w:pPr>
        <w:pStyle w:val="ListBullet"/>
        <w:spacing w:line="360" w:lineRule="auto"/>
      </w:pPr>
      <w:r>
        <w:rPr>
          <w:rFonts w:ascii="Times New Roman" w:hAnsi="Times New Roman" w:eastAsia="Times New Roman"/>
          <w:sz w:val="26"/>
        </w:rPr>
        <w:t>TTS, quy trình tổng hợp, trực tuyến/ngoại tuyến, yêu cầu giọng robot.</w:t>
      </w:r>
    </w:p>
    <w:p>
      <w:pPr>
        <w:pStyle w:val="Heading2"/>
      </w:pPr>
      <w:r>
        <w:t>3.16. Cá nhân hóa người dùng</w:t>
      </w:r>
    </w:p>
    <w:p>
      <w:pPr>
        <w:pStyle w:val="ListBullet"/>
        <w:spacing w:line="360" w:lineRule="auto"/>
      </w:pPr>
      <w:r>
        <w:rPr>
          <w:rFonts w:ascii="Times New Roman" w:hAnsi="Times New Roman" w:eastAsia="Times New Roman"/>
          <w:sz w:val="26"/>
        </w:rPr>
        <w:t>Hồ sơ người dùng, lịch sử hội thoại, tóm tắt hồ sơ, nhận diện lại người dùng, quyền riêng tư.</w:t>
      </w:r>
    </w:p>
    <w:p>
      <w:pPr>
        <w:pStyle w:val="Heading2"/>
      </w:pPr>
      <w:r>
        <w:t>3.17. Máy tính nhúng và điện toán biên</w:t>
      </w:r>
    </w:p>
    <w:p>
      <w:pPr>
        <w:pStyle w:val="ListBullet"/>
        <w:spacing w:line="360" w:lineRule="auto"/>
      </w:pPr>
      <w:r>
        <w:rPr>
          <w:rFonts w:ascii="Times New Roman" w:hAnsi="Times New Roman" w:eastAsia="Times New Roman"/>
          <w:sz w:val="26"/>
        </w:rPr>
        <w:t>Embedded computer, edge AI, CPU/GPU, Jetson Nano, CUDA, cuDNN, TensorRT, giới hạn tài nguyên.</w:t>
      </w:r>
    </w:p>
    <w:p>
      <w:pPr>
        <w:pStyle w:val="Heading2"/>
      </w:pPr>
      <w:r>
        <w:t>3.18. Vi điều khiển và điều khiển ngoại vi</w:t>
      </w:r>
    </w:p>
    <w:p>
      <w:pPr>
        <w:pStyle w:val="ListBullet"/>
        <w:spacing w:line="360" w:lineRule="auto"/>
      </w:pPr>
      <w:r>
        <w:rPr>
          <w:rFonts w:ascii="Times New Roman" w:hAnsi="Times New Roman" w:eastAsia="Times New Roman"/>
          <w:sz w:val="26"/>
        </w:rPr>
        <w:t>Vi điều khiển, ESP32, vai trò điều khiển ngoại vi, phân chia nhiệm vụ Jetson–ESP32.</w:t>
      </w:r>
    </w:p>
    <w:p>
      <w:pPr>
        <w:pStyle w:val="Heading2"/>
      </w:pPr>
      <w:r>
        <w:t>3.19. Servo và PCA9685</w:t>
      </w:r>
    </w:p>
    <w:p>
      <w:pPr>
        <w:pStyle w:val="ListBullet"/>
        <w:spacing w:line="360" w:lineRule="auto"/>
      </w:pPr>
      <w:r>
        <w:rPr>
          <w:rFonts w:ascii="Times New Roman" w:hAnsi="Times New Roman" w:eastAsia="Times New Roman"/>
          <w:sz w:val="26"/>
        </w:rPr>
        <w:t>Cấu tạo servo, PWM, mô-men xoắn, PCA9685, nguồn riêng cho servo.</w:t>
      </w:r>
    </w:p>
    <w:p>
      <w:pPr>
        <w:pStyle w:val="Heading2"/>
      </w:pPr>
      <w:r>
        <w:t>3.20. Động cơ DC và cơ cấu di chuyển</w:t>
      </w:r>
    </w:p>
    <w:p>
      <w:pPr>
        <w:pStyle w:val="ListBullet"/>
        <w:spacing w:line="360" w:lineRule="auto"/>
      </w:pPr>
      <w:r>
        <w:rPr>
          <w:rFonts w:ascii="Times New Roman" w:hAnsi="Times New Roman" w:eastAsia="Times New Roman"/>
          <w:sz w:val="26"/>
        </w:rPr>
        <w:t>DC motor, hộp số, driver, cầu H, PWM tốc độ, truyền động vi sai.</w:t>
      </w:r>
    </w:p>
    <w:p>
      <w:pPr>
        <w:pStyle w:val="Heading2"/>
      </w:pPr>
      <w:r>
        <w:t>3.21. Chuẩn giao tiếp</w:t>
      </w:r>
    </w:p>
    <w:p>
      <w:pPr>
        <w:pStyle w:val="ListBullet"/>
        <w:spacing w:line="360" w:lineRule="auto"/>
      </w:pPr>
      <w:r>
        <w:rPr>
          <w:rFonts w:ascii="Times New Roman" w:hAnsi="Times New Roman" w:eastAsia="Times New Roman"/>
          <w:sz w:val="26"/>
        </w:rPr>
        <w:t>USB, UART, I2C, GPIO, PWM, giao tiếp theo gói lệnh.</w:t>
      </w:r>
    </w:p>
    <w:p>
      <w:pPr>
        <w:pStyle w:val="Heading2"/>
      </w:pPr>
      <w:r>
        <w:t>3.22. Hệ thống nguồn</w:t>
      </w:r>
    </w:p>
    <w:p>
      <w:pPr>
        <w:pStyle w:val="ListBullet"/>
        <w:spacing w:line="360" w:lineRule="auto"/>
      </w:pPr>
      <w:r>
        <w:rPr>
          <w:rFonts w:ascii="Times New Roman" w:hAnsi="Times New Roman" w:eastAsia="Times New Roman"/>
          <w:sz w:val="26"/>
        </w:rPr>
        <w:t>Điện áp, dòng, công suất, năng lượng pin, Li-ion, LiPo, BMS, buck/boost, sụt áp, nhiễu, tụ, cầu chì, thời gian pin.</w:t>
      </w:r>
    </w:p>
    <w:p>
      <w:pPr>
        <w:pStyle w:val="Heading2"/>
      </w:pPr>
      <w:r>
        <w:t>3.23. Thiết kế và in 3D</w:t>
      </w:r>
    </w:p>
    <w:p>
      <w:pPr>
        <w:pStyle w:val="ListBullet"/>
        <w:spacing w:line="360" w:lineRule="auto"/>
      </w:pPr>
      <w:r>
        <w:rPr>
          <w:rFonts w:ascii="Times New Roman" w:hAnsi="Times New Roman" w:eastAsia="Times New Roman"/>
          <w:sz w:val="26"/>
        </w:rPr>
        <w:t>CAD, STL, shell, non-manifold, pháp tuyến, FDM, PLA+, layer height, walls, infill, support, hướng in, dung sai.</w:t>
      </w:r>
    </w:p>
    <w:p>
      <w:pPr>
        <w:pStyle w:val="Heading2"/>
      </w:pPr>
      <w:r>
        <w:t>3.24. Cơ sở lý thuyết về đánh giá hệ thống robot</w:t>
      </w:r>
    </w:p>
    <w:p>
      <w:pPr>
        <w:pStyle w:val="ListBullet"/>
        <w:spacing w:line="360" w:lineRule="auto"/>
      </w:pPr>
      <w:r>
        <w:rPr>
          <w:rFonts w:ascii="Times New Roman" w:hAnsi="Times New Roman" w:eastAsia="Times New Roman"/>
          <w:sz w:val="26"/>
        </w:rPr>
        <w:t>Đánh giá chức năng, độ chính xác, thời gian đáp ứng, độ ổn định, tài nguyên, cơ khí và nguồn.</w:t>
      </w:r>
    </w:p>
    <w:p>
      <w:pPr>
        <w:pStyle w:val="Heading2"/>
      </w:pPr>
      <w:r>
        <w:t>3.25. Kết luận chương</w:t>
      </w:r>
    </w:p>
    <w:p>
      <w:pPr>
        <w:pStyle w:val="ListBullet"/>
        <w:spacing w:line="360" w:lineRule="auto"/>
      </w:pPr>
      <w:r>
        <w:rPr>
          <w:rFonts w:ascii="Times New Roman" w:hAnsi="Times New Roman" w:eastAsia="Times New Roman"/>
          <w:sz w:val="26"/>
        </w:rPr>
        <w:t>Tổng kết lý thuyết và dẫn sang thiết kế chi tiết ở Chương 4.</w:t>
      </w:r>
    </w:p>
    <w:p>
      <w:pPr>
        <w:pStyle w:val="Heading1"/>
      </w:pPr>
      <w:r>
        <w:t>CHƯƠNG 4. QUY TRÌNH THIẾT KẾ PHẦN CỨNG VÀ PHẦN MỀM</w:t>
      </w:r>
    </w:p>
    <w:p>
      <w:pPr>
        <w:spacing w:line="360" w:lineRule="auto"/>
      </w:pPr>
      <w:r>
        <w:rPr>
          <w:rFonts w:ascii="Times New Roman" w:hAnsi="Times New Roman" w:eastAsia="Times New Roman"/>
          <w:sz w:val="26"/>
        </w:rPr>
        <w:t>Dự kiến 25–32 trang. Chương này là thiết kế cụ thể của MONE, gồm mô hình vật lý, sơ đồ, lưu đồ giải thuật, kiến trúc phần mềm và lựa chọn linh kiện. Không đưa kết quả đo thực tế vào chương này.</w:t>
      </w:r>
    </w:p>
    <w:p>
      <w:pPr>
        <w:pStyle w:val="Heading2"/>
      </w:pPr>
      <w:r>
        <w:t>4.1. Kiến trúc tổng thể robot MONE</w:t>
      </w:r>
    </w:p>
    <w:p>
      <w:pPr>
        <w:pStyle w:val="ListBullet"/>
        <w:spacing w:line="360" w:lineRule="auto"/>
      </w:pPr>
      <w:r>
        <w:rPr>
          <w:rFonts w:ascii="Times New Roman" w:hAnsi="Times New Roman" w:eastAsia="Times New Roman"/>
          <w:sz w:val="26"/>
        </w:rPr>
        <w:t>Sơ đồ khối toàn hệ thống: người dùng, camera, micro, Jetson, model cảm xúc, chatbot, TTS, loa, ESP32, PCA9685, servo, driver, động cơ, nguồn.</w:t>
      </w:r>
    </w:p>
    <w:p>
      <w:pPr>
        <w:pStyle w:val="Heading2"/>
      </w:pPr>
      <w:r>
        <w:t>4.2. Nguyên lý hoạt động tổng thể</w:t>
      </w:r>
    </w:p>
    <w:p>
      <w:pPr>
        <w:pStyle w:val="ListBullet"/>
        <w:spacing w:line="360" w:lineRule="auto"/>
      </w:pPr>
      <w:r>
        <w:rPr>
          <w:rFonts w:ascii="Times New Roman" w:hAnsi="Times New Roman" w:eastAsia="Times New Roman"/>
          <w:sz w:val="26"/>
        </w:rPr>
        <w:t>Kịch bản bật robot, nạp model, chờ wake word, nhận diện cảm xúc, xử lý hội thoại, phát âm thanh, gửi lệnh chuyển động, quay về trạng thái chờ.</w:t>
      </w:r>
    </w:p>
    <w:p>
      <w:pPr>
        <w:pStyle w:val="Heading2"/>
      </w:pPr>
      <w:r>
        <w:t>4.3. Thiết kế cơ khí</w:t>
      </w:r>
    </w:p>
    <w:p>
      <w:pPr>
        <w:pStyle w:val="ListBullet"/>
        <w:spacing w:line="360" w:lineRule="auto"/>
      </w:pPr>
      <w:r>
        <w:rPr>
          <w:rFonts w:ascii="Times New Roman" w:hAnsi="Times New Roman" w:eastAsia="Times New Roman"/>
          <w:sz w:val="26"/>
        </w:rPr>
        <w:t>Yêu cầu thiết kế, kích thước tổng thể, cụm đầu, cổ, vai, tay, thân, balo, đế, bánh xe, kiểm tra STL, thông số in.</w:t>
      </w:r>
    </w:p>
    <w:p>
      <w:pPr>
        <w:pStyle w:val="Heading2"/>
      </w:pPr>
      <w:r>
        <w:t>4.4. Thiết kế phần cứng điện tử</w:t>
      </w:r>
    </w:p>
    <w:p>
      <w:pPr>
        <w:pStyle w:val="ListBullet"/>
        <w:spacing w:line="360" w:lineRule="auto"/>
      </w:pPr>
      <w:r>
        <w:rPr>
          <w:rFonts w:ascii="Times New Roman" w:hAnsi="Times New Roman" w:eastAsia="Times New Roman"/>
          <w:sz w:val="26"/>
        </w:rPr>
        <w:t>Danh sách linh kiện, Jetson, ESP32, camera/audio, nguồn, sơ đồ kết nối, an toàn điện.</w:t>
      </w:r>
    </w:p>
    <w:p>
      <w:pPr>
        <w:pStyle w:val="Heading2"/>
      </w:pPr>
      <w:r>
        <w:t>4.5. Thiết kế phần mềm</w:t>
      </w:r>
    </w:p>
    <w:p>
      <w:pPr>
        <w:pStyle w:val="ListBullet"/>
        <w:spacing w:line="360" w:lineRule="auto"/>
      </w:pPr>
      <w:r>
        <w:rPr>
          <w:rFonts w:ascii="Times New Roman" w:hAnsi="Times New Roman" w:eastAsia="Times New Roman"/>
          <w:sz w:val="26"/>
        </w:rPr>
        <w:t>Kiến trúc module, cấu trúc thư mục, camera, cảm xúc, wake word, STT, chatbot, TTS, giao tiếp Jetson–ESP32, điều khiển servo/DC, trạng thái hệ thống, xử lý lỗi.</w:t>
      </w:r>
    </w:p>
    <w:p>
      <w:pPr>
        <w:pStyle w:val="Heading2"/>
      </w:pPr>
      <w:r>
        <w:t>4.6. Thiết kế kịch bản vận hành</w:t>
      </w:r>
    </w:p>
    <w:p>
      <w:pPr>
        <w:pStyle w:val="ListBullet"/>
        <w:spacing w:line="360" w:lineRule="auto"/>
      </w:pPr>
      <w:r>
        <w:rPr>
          <w:rFonts w:ascii="Times New Roman" w:hAnsi="Times New Roman" w:eastAsia="Times New Roman"/>
          <w:sz w:val="26"/>
        </w:rPr>
        <w:t>Mô tả kịch bản tương tác từ lúc gọi “MONE ơi” đến lúc robot trả lời và chuyển động.</w:t>
      </w:r>
    </w:p>
    <w:p>
      <w:pPr>
        <w:pStyle w:val="Heading2"/>
      </w:pPr>
      <w:r>
        <w:t>4.7. Kết luận chương</w:t>
      </w:r>
    </w:p>
    <w:p>
      <w:pPr>
        <w:pStyle w:val="ListBullet"/>
        <w:spacing w:line="360" w:lineRule="auto"/>
      </w:pPr>
      <w:r>
        <w:rPr>
          <w:rFonts w:ascii="Times New Roman" w:hAnsi="Times New Roman" w:eastAsia="Times New Roman"/>
          <w:sz w:val="26"/>
        </w:rPr>
        <w:t>Tóm tắt thiết kế và chuẩn bị chuyển sang thi công/chạy thử.</w:t>
      </w:r>
    </w:p>
    <w:p>
      <w:pPr>
        <w:pStyle w:val="Heading1"/>
      </w:pPr>
      <w:r>
        <w:t>CHƯƠNG 5. THI CÔNG MÔ HÌNH THỰC NGHIỆM VÀ ĐÁNH GIÁ KẾT QUẢ</w:t>
      </w:r>
    </w:p>
    <w:p>
      <w:pPr>
        <w:spacing w:line="360" w:lineRule="auto"/>
      </w:pPr>
      <w:r>
        <w:rPr>
          <w:rFonts w:ascii="Times New Roman" w:hAnsi="Times New Roman" w:eastAsia="Times New Roman"/>
          <w:sz w:val="26"/>
        </w:rPr>
        <w:t>Dự kiến 20–28 trang. Chương này chỉ dùng dữ liệu thực tế: ảnh thi công, ảnh robot chạy, bảng đo, biểu đồ, log, lỗi và cách khắc phục. Không tự điền số liệu chưa đo.</w:t>
      </w:r>
    </w:p>
    <w:p>
      <w:pPr>
        <w:pStyle w:val="Heading2"/>
      </w:pPr>
      <w:r>
        <w:t>5.1. Quy trình thi công</w:t>
      </w:r>
    </w:p>
    <w:p>
      <w:pPr>
        <w:pStyle w:val="ListBullet"/>
        <w:spacing w:line="360" w:lineRule="auto"/>
      </w:pPr>
      <w:r>
        <w:rPr>
          <w:rFonts w:ascii="Times New Roman" w:hAnsi="Times New Roman" w:eastAsia="Times New Roman"/>
          <w:sz w:val="26"/>
        </w:rPr>
        <w:t>Kiểm tra STL, slice, in chi tiết, tháo support, đo kích thước, lắp cụm, gắn thiết bị, đi dây, cài phần mềm, chạy thử.</w:t>
      </w:r>
    </w:p>
    <w:p>
      <w:pPr>
        <w:pStyle w:val="Heading2"/>
      </w:pPr>
      <w:r>
        <w:t>5.2. Thi công cơ khí</w:t>
      </w:r>
    </w:p>
    <w:p>
      <w:pPr>
        <w:pStyle w:val="ListBullet"/>
        <w:spacing w:line="360" w:lineRule="auto"/>
      </w:pPr>
      <w:r>
        <w:rPr>
          <w:rFonts w:ascii="Times New Roman" w:hAnsi="Times New Roman" w:eastAsia="Times New Roman"/>
          <w:sz w:val="26"/>
        </w:rPr>
        <w:t>Kết quả in 3D, lỗi in và khắc phục, lắp đầu, cổ, vai, tay, thân, balo, đế và bánh xe.</w:t>
      </w:r>
    </w:p>
    <w:p>
      <w:pPr>
        <w:pStyle w:val="Heading2"/>
      </w:pPr>
      <w:r>
        <w:t>5.3. Thi công phần cứng điện tử</w:t>
      </w:r>
    </w:p>
    <w:p>
      <w:pPr>
        <w:pStyle w:val="ListBullet"/>
        <w:spacing w:line="360" w:lineRule="auto"/>
      </w:pPr>
      <w:r>
        <w:rPr>
          <w:rFonts w:ascii="Times New Roman" w:hAnsi="Times New Roman" w:eastAsia="Times New Roman"/>
          <w:sz w:val="26"/>
        </w:rPr>
        <w:t>Bố trí Jetson, ESP32, PCA9685, driver, nguồn, pin, hạ áp, camera, micro, loa, màn hình; đi dây và hoàn thiện nguồn.</w:t>
      </w:r>
    </w:p>
    <w:p>
      <w:pPr>
        <w:pStyle w:val="Heading2"/>
      </w:pPr>
      <w:r>
        <w:t>5.4. Triển khai phần mềm</w:t>
      </w:r>
    </w:p>
    <w:p>
      <w:pPr>
        <w:pStyle w:val="ListBullet"/>
        <w:spacing w:line="360" w:lineRule="auto"/>
      </w:pPr>
      <w:r>
        <w:rPr>
          <w:rFonts w:ascii="Times New Roman" w:hAnsi="Times New Roman" w:eastAsia="Times New Roman"/>
          <w:sz w:val="26"/>
        </w:rPr>
        <w:t>Cấu hình Jetson, môi trường Python, kiểm tra TensorFlow/OpenCV/camera/audio/ESP32, triển khai model, chatbot, điều khiển và lỗi phần mềm.</w:t>
      </w:r>
    </w:p>
    <w:p>
      <w:pPr>
        <w:pStyle w:val="Heading2"/>
      </w:pPr>
      <w:r>
        <w:t>5.5. Điều kiện thử nghiệm</w:t>
      </w:r>
    </w:p>
    <w:p>
      <w:pPr>
        <w:pStyle w:val="ListBullet"/>
        <w:spacing w:line="360" w:lineRule="auto"/>
      </w:pPr>
      <w:r>
        <w:rPr>
          <w:rFonts w:ascii="Times New Roman" w:hAnsi="Times New Roman" w:eastAsia="Times New Roman"/>
          <w:sz w:val="26"/>
        </w:rPr>
        <w:t>Địa điểm, ánh sáng, tiếng ồn, khoảng cách camera, nguồn, phiên bản phần mềm/model, số người thử nghiệm.</w:t>
      </w:r>
    </w:p>
    <w:p>
      <w:pPr>
        <w:pStyle w:val="Heading2"/>
      </w:pPr>
      <w:r>
        <w:t>5.6. Thử nghiệm từng module</w:t>
      </w:r>
    </w:p>
    <w:p>
      <w:pPr>
        <w:pStyle w:val="ListBullet"/>
        <w:spacing w:line="360" w:lineRule="auto"/>
      </w:pPr>
      <w:r>
        <w:rPr>
          <w:rFonts w:ascii="Times New Roman" w:hAnsi="Times New Roman" w:eastAsia="Times New Roman"/>
          <w:sz w:val="26"/>
        </w:rPr>
        <w:t>Khởi động, camera, cảm xúc, wake word, STT, chatbot, phản hồi theo cảm xúc, TTS, servo, tay, di chuyển, nguồn, Jetson, độ ổn định.</w:t>
      </w:r>
    </w:p>
    <w:p>
      <w:pPr>
        <w:pStyle w:val="Heading2"/>
      </w:pPr>
      <w:r>
        <w:t>5.7. Thử nghiệm tích hợp toàn hệ thống</w:t>
      </w:r>
    </w:p>
    <w:p>
      <w:pPr>
        <w:pStyle w:val="ListBullet"/>
        <w:spacing w:line="360" w:lineRule="auto"/>
      </w:pPr>
      <w:r>
        <w:rPr>
          <w:rFonts w:ascii="Times New Roman" w:hAnsi="Times New Roman" w:eastAsia="Times New Roman"/>
          <w:sz w:val="26"/>
        </w:rPr>
        <w:t>Chạy kịch bản hoàn chỉnh 10–20 lần: wake word, cảm xúc, STT, chatbot, TTS, chuyển động, kết quả.</w:t>
      </w:r>
    </w:p>
    <w:p>
      <w:pPr>
        <w:pStyle w:val="Heading2"/>
      </w:pPr>
      <w:r>
        <w:t>5.8. Tổng hợp kết quả</w:t>
      </w:r>
    </w:p>
    <w:p>
      <w:pPr>
        <w:pStyle w:val="ListBullet"/>
        <w:spacing w:line="360" w:lineRule="auto"/>
      </w:pPr>
      <w:r>
        <w:rPr>
          <w:rFonts w:ascii="Times New Roman" w:hAnsi="Times New Roman" w:eastAsia="Times New Roman"/>
          <w:sz w:val="26"/>
        </w:rPr>
        <w:t>Bảng mục tiêu – kết quả thực tế – đánh giá đạt/chưa đạt.</w:t>
      </w:r>
    </w:p>
    <w:p>
      <w:pPr>
        <w:pStyle w:val="Heading2"/>
      </w:pPr>
      <w:r>
        <w:t>5.9. Đánh giá ưu điểm</w:t>
      </w:r>
    </w:p>
    <w:p>
      <w:pPr>
        <w:pStyle w:val="ListBullet"/>
        <w:spacing w:line="360" w:lineRule="auto"/>
      </w:pPr>
      <w:r>
        <w:rPr>
          <w:rFonts w:ascii="Times New Roman" w:hAnsi="Times New Roman" w:eastAsia="Times New Roman"/>
          <w:sz w:val="26"/>
        </w:rPr>
        <w:t>Tích hợp nhiều lĩnh vực, có mô hình vật lý, chủ động cơ khí, có cảm xúc, giọng nói, chuyển động, phần mềm module.</w:t>
      </w:r>
    </w:p>
    <w:p>
      <w:pPr>
        <w:pStyle w:val="Heading2"/>
      </w:pPr>
      <w:r>
        <w:t>5.10. Đánh giá hạn chế</w:t>
      </w:r>
    </w:p>
    <w:p>
      <w:pPr>
        <w:pStyle w:val="ListBullet"/>
        <w:spacing w:line="360" w:lineRule="auto"/>
      </w:pPr>
      <w:r>
        <w:rPr>
          <w:rFonts w:ascii="Times New Roman" w:hAnsi="Times New Roman" w:eastAsia="Times New Roman"/>
          <w:sz w:val="26"/>
        </w:rPr>
        <w:t>Jetson hạn chế tài nguyên, STT phụ thuộc tiếng ồn/mạng, cảm xúc phụ thuộc ánh sáng, cơ khí in 3D có sai số, nguồn có thể sụt áp.</w:t>
      </w:r>
    </w:p>
    <w:p>
      <w:pPr>
        <w:pStyle w:val="Heading2"/>
      </w:pPr>
      <w:r>
        <w:t>5.11. Chi phí thực hiện</w:t>
      </w:r>
    </w:p>
    <w:p>
      <w:pPr>
        <w:pStyle w:val="ListBullet"/>
        <w:spacing w:line="360" w:lineRule="auto"/>
      </w:pPr>
      <w:r>
        <w:rPr>
          <w:rFonts w:ascii="Times New Roman" w:hAnsi="Times New Roman" w:eastAsia="Times New Roman"/>
          <w:sz w:val="26"/>
        </w:rPr>
        <w:t>Bảng chi phí: xử lý, điện tử, động cơ, nguồn, in 3D, phụ kiện, phát sinh.</w:t>
      </w:r>
    </w:p>
    <w:p>
      <w:pPr>
        <w:pStyle w:val="Heading2"/>
      </w:pPr>
      <w:r>
        <w:t>5.12. Kết luận chương</w:t>
      </w:r>
    </w:p>
    <w:p>
      <w:pPr>
        <w:pStyle w:val="ListBullet"/>
        <w:spacing w:line="360" w:lineRule="auto"/>
      </w:pPr>
      <w:r>
        <w:rPr>
          <w:rFonts w:ascii="Times New Roman" w:hAnsi="Times New Roman" w:eastAsia="Times New Roman"/>
          <w:sz w:val="26"/>
        </w:rPr>
        <w:t>Tóm tắt kết quả chính và vấn đề còn tồn tại.</w:t>
      </w:r>
    </w:p>
    <w:p>
      <w:pPr>
        <w:pStyle w:val="Heading1"/>
      </w:pPr>
      <w:r>
        <w:t>CHƯƠNG 6. KẾT LUẬN VÀ HƯỚNG PHÁT TRIỂN ĐỀ TÀI</w:t>
      </w:r>
    </w:p>
    <w:p>
      <w:pPr>
        <w:spacing w:line="360" w:lineRule="auto"/>
      </w:pPr>
      <w:r>
        <w:rPr>
          <w:rFonts w:ascii="Times New Roman" w:hAnsi="Times New Roman" w:eastAsia="Times New Roman"/>
          <w:sz w:val="26"/>
        </w:rPr>
        <w:t>Dự kiến 4–6 trang. Kết luận ngắn gọn, nêu kết quả, đóng góp, tồn tại, khuyến nghị và hướng phát triển.</w:t>
      </w:r>
    </w:p>
    <w:p>
      <w:pPr>
        <w:pStyle w:val="Heading2"/>
      </w:pPr>
      <w:r>
        <w:t>6.1. Kết luận</w:t>
      </w:r>
    </w:p>
    <w:p>
      <w:pPr>
        <w:pStyle w:val="ListBullet"/>
        <w:spacing w:line="360" w:lineRule="auto"/>
      </w:pPr>
      <w:r>
        <w:rPr>
          <w:rFonts w:ascii="Times New Roman" w:hAnsi="Times New Roman" w:eastAsia="Times New Roman"/>
          <w:sz w:val="26"/>
        </w:rPr>
        <w:t>Đề tài đã giải quyết vấn đề gì; đã thiết kế, chế tạo, lập trình và thử nghiệm được gì; mức độ hoàn thành mục tiêu.</w:t>
      </w:r>
    </w:p>
    <w:p>
      <w:pPr>
        <w:pStyle w:val="Heading2"/>
      </w:pPr>
      <w:r>
        <w:t>6.2. Kết quả đạt được</w:t>
      </w:r>
    </w:p>
    <w:p>
      <w:pPr>
        <w:pStyle w:val="ListBullet"/>
        <w:spacing w:line="360" w:lineRule="auto"/>
      </w:pPr>
      <w:r>
        <w:rPr>
          <w:rFonts w:ascii="Times New Roman" w:hAnsi="Times New Roman" w:eastAsia="Times New Roman"/>
          <w:sz w:val="26"/>
        </w:rPr>
        <w:t>Bảng tổng hợp: cơ khí, in 3D, nguồn, nhận diện cảm xúc, chatbot, giọng nói, chuyển động, tích hợp.</w:t>
      </w:r>
    </w:p>
    <w:p>
      <w:pPr>
        <w:pStyle w:val="Heading2"/>
      </w:pPr>
      <w:r>
        <w:t>6.3. Đóng góp và điểm cải tiến</w:t>
      </w:r>
    </w:p>
    <w:p>
      <w:pPr>
        <w:pStyle w:val="ListBullet"/>
        <w:spacing w:line="360" w:lineRule="auto"/>
      </w:pPr>
      <w:r>
        <w:rPr>
          <w:rFonts w:ascii="Times New Roman" w:hAnsi="Times New Roman" w:eastAsia="Times New Roman"/>
          <w:sz w:val="26"/>
        </w:rPr>
        <w:t>Tích hợp cảm xúc với phản hồi, robot vật lý tự thiết kế, xử lý AI trên Jetson, phần mềm module, nền tảng cá nhân hóa.</w:t>
      </w:r>
    </w:p>
    <w:p>
      <w:pPr>
        <w:pStyle w:val="Heading2"/>
      </w:pPr>
      <w:r>
        <w:t>6.4. Tồn tại và khuyến nghị</w:t>
      </w:r>
    </w:p>
    <w:p>
      <w:pPr>
        <w:pStyle w:val="ListBullet"/>
        <w:spacing w:line="360" w:lineRule="auto"/>
      </w:pPr>
      <w:r>
        <w:rPr>
          <w:rFonts w:ascii="Times New Roman" w:hAnsi="Times New Roman" w:eastAsia="Times New Roman"/>
          <w:sz w:val="26"/>
        </w:rPr>
        <w:t>Nêu tồn tại cụ thể và khuyến nghị nâng cấp xử lý, nguồn, cảm biến, dữ liệu, dây điện, an toàn.</w:t>
      </w:r>
    </w:p>
    <w:p>
      <w:pPr>
        <w:pStyle w:val="Heading2"/>
      </w:pPr>
      <w:r>
        <w:t>6.5. Hướng phát triển gần đến đầu tháng 8</w:t>
      </w:r>
    </w:p>
    <w:p>
      <w:pPr>
        <w:pStyle w:val="ListBullet"/>
        <w:spacing w:line="360" w:lineRule="auto"/>
      </w:pPr>
      <w:r>
        <w:rPr>
          <w:rFonts w:ascii="Times New Roman" w:hAnsi="Times New Roman" w:eastAsia="Times New Roman"/>
          <w:sz w:val="26"/>
        </w:rPr>
        <w:t>Hoàn thiện cơ khí, khớp nối balo, nguồn di động, dây điện, model, wake word, cổ/tay/bánh xe, tự chạy chương trình, demo dự phòng.</w:t>
      </w:r>
    </w:p>
    <w:p>
      <w:pPr>
        <w:pStyle w:val="Heading2"/>
      </w:pPr>
      <w:r>
        <w:t>6.6. Hướng phát triển dài hạn</w:t>
      </w:r>
    </w:p>
    <w:p>
      <w:pPr>
        <w:pStyle w:val="ListBullet"/>
        <w:spacing w:line="360" w:lineRule="auto"/>
      </w:pPr>
      <w:r>
        <w:rPr>
          <w:rFonts w:ascii="Times New Roman" w:hAnsi="Times New Roman" w:eastAsia="Times New Roman"/>
          <w:sz w:val="26"/>
        </w:rPr>
        <w:t>Nhận diện danh tính, ghi nhớ lịch sử, cá nhân hóa tính cách, theo dõi người dùng, tránh vật cản, bản đồ, trạm sạc, app, gia đình MONE.</w:t>
      </w:r>
    </w:p>
    <w:p>
      <w:r>
        <w:br w:type="page"/>
      </w:r>
    </w:p>
    <w:p>
      <w:pPr>
        <w:pStyle w:val="Heading1"/>
      </w:pPr>
      <w:r>
        <w:t>IV. HÌNH ẢNH CẦN CHUẨN BỊ CHO CHƯƠNG 4 VÀ CHƯƠNG 5</w:t>
      </w:r>
    </w:p>
    <w:p>
      <w:pPr>
        <w:spacing w:line="360" w:lineRule="auto"/>
      </w:pPr>
      <w:r>
        <w:rPr>
          <w:rFonts w:ascii="Times New Roman" w:hAnsi="Times New Roman" w:eastAsia="Times New Roman"/>
          <w:sz w:val="26"/>
        </w:rPr>
        <w:t>Nguyên tắc: Chương 4 dùng hình thiết kế, sơ đồ và lưu đồ; Chương 5 dùng ảnh thi công, ảnh chạy thử, biểu đồ và kết quả đo thực tế.</w:t>
      </w:r>
    </w:p>
    <w:p>
      <w:pPr>
        <w:pStyle w:val="Heading2"/>
      </w:pPr>
      <w:r>
        <w:t>A. Hình ảnh cần cho Chương 4 – Thiết kế</w:t>
      </w:r>
    </w:p>
    <w:tbl>
      <w:tblPr>
        <w:tblStyle w:val="TableGrid"/>
        <w:tblW w:type="auto" w:w="0"/>
        <w:jc w:val="center"/>
        <w:tblLook w:firstColumn="1" w:firstRow="1" w:lastColumn="0" w:lastRow="0" w:noHBand="0" w:noVBand="1" w:val="04A0"/>
      </w:tblPr>
      <w:tblGrid>
        <w:gridCol w:w="3135"/>
        <w:gridCol w:w="3135"/>
        <w:gridCol w:w="3135"/>
      </w:tblGrid>
      <w:tr>
        <w:trPr>
          <w:cantSplit/>
          <w:tblHeader w:val="true"/>
        </w:trPr>
        <w:tc>
          <w:tcPr>
            <w:tcW w:type="dxa" w:w="1247"/>
            <w:vAlign w:val="center"/>
            <w:shd w:fill="D9EAF7"/>
          </w:tcPr>
          <w:p>
            <w:pPr>
              <w:spacing w:line="276" w:lineRule="auto"/>
            </w:pPr>
            <w:r/>
            <w:r>
              <w:rPr>
                <w:rFonts w:ascii="Times New Roman" w:hAnsi="Times New Roman" w:eastAsia="Times New Roman"/>
                <w:b/>
                <w:sz w:val="23"/>
              </w:rPr>
              <w:t>Mã hình gợi ý</w:t>
            </w:r>
          </w:p>
        </w:tc>
        <w:tc>
          <w:tcPr>
            <w:tcW w:type="dxa" w:w="3118"/>
            <w:vAlign w:val="center"/>
            <w:shd w:fill="D9EAF7"/>
          </w:tcPr>
          <w:p>
            <w:pPr>
              <w:spacing w:line="276" w:lineRule="auto"/>
            </w:pPr>
            <w:r/>
            <w:r>
              <w:rPr>
                <w:rFonts w:ascii="Times New Roman" w:hAnsi="Times New Roman" w:eastAsia="Times New Roman"/>
                <w:b/>
                <w:sz w:val="23"/>
              </w:rPr>
              <w:t>Tên hình</w:t>
            </w:r>
          </w:p>
        </w:tc>
        <w:tc>
          <w:tcPr>
            <w:tcW w:type="dxa" w:w="5102"/>
            <w:vAlign w:val="center"/>
            <w:shd w:fill="D9EAF7"/>
          </w:tcPr>
          <w:p>
            <w:pPr>
              <w:spacing w:line="276" w:lineRule="auto"/>
            </w:pPr>
            <w:r/>
            <w:r>
              <w:rPr>
                <w:rFonts w:ascii="Times New Roman" w:hAnsi="Times New Roman" w:eastAsia="Times New Roman"/>
                <w:b/>
                <w:sz w:val="23"/>
              </w:rPr>
              <w:t>Nội dung cần thể hiện</w:t>
            </w:r>
          </w:p>
        </w:tc>
      </w:tr>
      <w:tr>
        <w:trPr>
          <w:cantSplit/>
        </w:trPr>
        <w:tc>
          <w:tcPr>
            <w:tcW w:type="dxa" w:w="1247"/>
            <w:vAlign w:val="center"/>
          </w:tcPr>
          <w:p>
            <w:pPr>
              <w:spacing w:line="276" w:lineRule="auto"/>
            </w:pPr>
            <w:r/>
            <w:r>
              <w:rPr>
                <w:rFonts w:ascii="Times New Roman" w:hAnsi="Times New Roman" w:eastAsia="Times New Roman"/>
                <w:b w:val="0"/>
                <w:sz w:val="23"/>
              </w:rPr>
              <w:t>4.1</w:t>
            </w:r>
          </w:p>
        </w:tc>
        <w:tc>
          <w:tcPr>
            <w:tcW w:type="dxa" w:w="3118"/>
            <w:vAlign w:val="center"/>
          </w:tcPr>
          <w:p>
            <w:pPr>
              <w:spacing w:line="276" w:lineRule="auto"/>
            </w:pPr>
            <w:r/>
            <w:r>
              <w:rPr>
                <w:rFonts w:ascii="Times New Roman" w:hAnsi="Times New Roman" w:eastAsia="Times New Roman"/>
                <w:b w:val="0"/>
                <w:sz w:val="23"/>
              </w:rPr>
              <w:t>Sơ đồ khối tổng thể robot MONE</w:t>
            </w:r>
          </w:p>
        </w:tc>
        <w:tc>
          <w:tcPr>
            <w:tcW w:type="dxa" w:w="5102"/>
            <w:vAlign w:val="center"/>
          </w:tcPr>
          <w:p>
            <w:pPr>
              <w:spacing w:line="276" w:lineRule="auto"/>
            </w:pPr>
            <w:r/>
            <w:r>
              <w:rPr>
                <w:rFonts w:ascii="Times New Roman" w:hAnsi="Times New Roman" w:eastAsia="Times New Roman"/>
                <w:b w:val="0"/>
                <w:sz w:val="23"/>
              </w:rPr>
              <w:t>Camera, micro, Jetson, AI, chatbot, loa, ESP32, servo, động cơ, nguồn.</w:t>
            </w:r>
          </w:p>
        </w:tc>
      </w:tr>
      <w:tr>
        <w:trPr>
          <w:cantSplit/>
        </w:trPr>
        <w:tc>
          <w:tcPr>
            <w:tcW w:type="dxa" w:w="1247"/>
            <w:vAlign w:val="center"/>
          </w:tcPr>
          <w:p>
            <w:pPr>
              <w:spacing w:line="276" w:lineRule="auto"/>
            </w:pPr>
            <w:r/>
            <w:r>
              <w:rPr>
                <w:rFonts w:ascii="Times New Roman" w:hAnsi="Times New Roman" w:eastAsia="Times New Roman"/>
                <w:b w:val="0"/>
                <w:sz w:val="23"/>
              </w:rPr>
              <w:t>4.2</w:t>
            </w:r>
          </w:p>
        </w:tc>
        <w:tc>
          <w:tcPr>
            <w:tcW w:type="dxa" w:w="3118"/>
            <w:vAlign w:val="center"/>
          </w:tcPr>
          <w:p>
            <w:pPr>
              <w:spacing w:line="276" w:lineRule="auto"/>
            </w:pPr>
            <w:r/>
            <w:r>
              <w:rPr>
                <w:rFonts w:ascii="Times New Roman" w:hAnsi="Times New Roman" w:eastAsia="Times New Roman"/>
                <w:b w:val="0"/>
                <w:sz w:val="23"/>
              </w:rPr>
              <w:t>Sơ đồ nguyên lý hoạt động</w:t>
            </w:r>
          </w:p>
        </w:tc>
        <w:tc>
          <w:tcPr>
            <w:tcW w:type="dxa" w:w="5102"/>
            <w:vAlign w:val="center"/>
          </w:tcPr>
          <w:p>
            <w:pPr>
              <w:spacing w:line="276" w:lineRule="auto"/>
            </w:pPr>
            <w:r/>
            <w:r>
              <w:rPr>
                <w:rFonts w:ascii="Times New Roman" w:hAnsi="Times New Roman" w:eastAsia="Times New Roman"/>
                <w:b w:val="0"/>
                <w:sz w:val="23"/>
              </w:rPr>
              <w:t>Luồng từ người dùng → xử lý → phản hồi.</w:t>
            </w:r>
          </w:p>
        </w:tc>
      </w:tr>
      <w:tr>
        <w:trPr>
          <w:cantSplit/>
        </w:trPr>
        <w:tc>
          <w:tcPr>
            <w:tcW w:type="dxa" w:w="1247"/>
            <w:vAlign w:val="center"/>
          </w:tcPr>
          <w:p>
            <w:pPr>
              <w:spacing w:line="276" w:lineRule="auto"/>
            </w:pPr>
            <w:r/>
            <w:r>
              <w:rPr>
                <w:rFonts w:ascii="Times New Roman" w:hAnsi="Times New Roman" w:eastAsia="Times New Roman"/>
                <w:b w:val="0"/>
                <w:sz w:val="23"/>
              </w:rPr>
              <w:t>4.3</w:t>
            </w:r>
          </w:p>
        </w:tc>
        <w:tc>
          <w:tcPr>
            <w:tcW w:type="dxa" w:w="3118"/>
            <w:vAlign w:val="center"/>
          </w:tcPr>
          <w:p>
            <w:pPr>
              <w:spacing w:line="276" w:lineRule="auto"/>
            </w:pPr>
            <w:r/>
            <w:r>
              <w:rPr>
                <w:rFonts w:ascii="Times New Roman" w:hAnsi="Times New Roman" w:eastAsia="Times New Roman"/>
                <w:b w:val="0"/>
                <w:sz w:val="23"/>
              </w:rPr>
              <w:t>Lưu đồ hoạt động tổng thể</w:t>
            </w:r>
          </w:p>
        </w:tc>
        <w:tc>
          <w:tcPr>
            <w:tcW w:type="dxa" w:w="5102"/>
            <w:vAlign w:val="center"/>
          </w:tcPr>
          <w:p>
            <w:pPr>
              <w:spacing w:line="276" w:lineRule="auto"/>
            </w:pPr>
            <w:r/>
            <w:r>
              <w:rPr>
                <w:rFonts w:ascii="Times New Roman" w:hAnsi="Times New Roman" w:eastAsia="Times New Roman"/>
                <w:b w:val="0"/>
                <w:sz w:val="23"/>
              </w:rPr>
              <w:t>Khởi động, load model, wake word, cảm xúc, chatbot, chuyển động.</w:t>
            </w:r>
          </w:p>
        </w:tc>
      </w:tr>
      <w:tr>
        <w:trPr>
          <w:cantSplit/>
        </w:trPr>
        <w:tc>
          <w:tcPr>
            <w:tcW w:type="dxa" w:w="1247"/>
            <w:vAlign w:val="center"/>
          </w:tcPr>
          <w:p>
            <w:pPr>
              <w:spacing w:line="276" w:lineRule="auto"/>
            </w:pPr>
            <w:r/>
            <w:r>
              <w:rPr>
                <w:rFonts w:ascii="Times New Roman" w:hAnsi="Times New Roman" w:eastAsia="Times New Roman"/>
                <w:b w:val="0"/>
                <w:sz w:val="23"/>
              </w:rPr>
              <w:t>4.4</w:t>
            </w:r>
          </w:p>
        </w:tc>
        <w:tc>
          <w:tcPr>
            <w:tcW w:type="dxa" w:w="3118"/>
            <w:vAlign w:val="center"/>
          </w:tcPr>
          <w:p>
            <w:pPr>
              <w:spacing w:line="276" w:lineRule="auto"/>
            </w:pPr>
            <w:r/>
            <w:r>
              <w:rPr>
                <w:rFonts w:ascii="Times New Roman" w:hAnsi="Times New Roman" w:eastAsia="Times New Roman"/>
                <w:b w:val="0"/>
                <w:sz w:val="23"/>
              </w:rPr>
              <w:t>Sơ đồ trạng thái robot</w:t>
            </w:r>
          </w:p>
        </w:tc>
        <w:tc>
          <w:tcPr>
            <w:tcW w:type="dxa" w:w="5102"/>
            <w:vAlign w:val="center"/>
          </w:tcPr>
          <w:p>
            <w:pPr>
              <w:spacing w:line="276" w:lineRule="auto"/>
            </w:pPr>
            <w:r/>
            <w:r>
              <w:rPr>
                <w:rFonts w:ascii="Times New Roman" w:hAnsi="Times New Roman" w:eastAsia="Times New Roman"/>
                <w:b w:val="0"/>
                <w:sz w:val="23"/>
              </w:rPr>
              <w:t>Chờ, nghe, xử lý, trả lời, chuyển động, lỗi.</w:t>
            </w:r>
          </w:p>
        </w:tc>
      </w:tr>
      <w:tr>
        <w:trPr>
          <w:cantSplit/>
        </w:trPr>
        <w:tc>
          <w:tcPr>
            <w:tcW w:type="dxa" w:w="1247"/>
            <w:vAlign w:val="center"/>
          </w:tcPr>
          <w:p>
            <w:pPr>
              <w:spacing w:line="276" w:lineRule="auto"/>
            </w:pPr>
            <w:r/>
            <w:r>
              <w:rPr>
                <w:rFonts w:ascii="Times New Roman" w:hAnsi="Times New Roman" w:eastAsia="Times New Roman"/>
                <w:b w:val="0"/>
                <w:sz w:val="23"/>
              </w:rPr>
              <w:t>4.5</w:t>
            </w:r>
          </w:p>
        </w:tc>
        <w:tc>
          <w:tcPr>
            <w:tcW w:type="dxa" w:w="3118"/>
            <w:vAlign w:val="center"/>
          </w:tcPr>
          <w:p>
            <w:pPr>
              <w:spacing w:line="276" w:lineRule="auto"/>
            </w:pPr>
            <w:r/>
            <w:r>
              <w:rPr>
                <w:rFonts w:ascii="Times New Roman" w:hAnsi="Times New Roman" w:eastAsia="Times New Roman"/>
                <w:b w:val="0"/>
                <w:sz w:val="23"/>
              </w:rPr>
              <w:t>Mô hình 3D tổng thể</w:t>
            </w:r>
          </w:p>
        </w:tc>
        <w:tc>
          <w:tcPr>
            <w:tcW w:type="dxa" w:w="5102"/>
            <w:vAlign w:val="center"/>
          </w:tcPr>
          <w:p>
            <w:pPr>
              <w:spacing w:line="276" w:lineRule="auto"/>
            </w:pPr>
            <w:r/>
            <w:r>
              <w:rPr>
                <w:rFonts w:ascii="Times New Roman" w:hAnsi="Times New Roman" w:eastAsia="Times New Roman"/>
                <w:b w:val="0"/>
                <w:sz w:val="23"/>
              </w:rPr>
              <w:t>Góc trước, sau, nghiêng, phối cảnh.</w:t>
            </w:r>
          </w:p>
        </w:tc>
      </w:tr>
      <w:tr>
        <w:trPr>
          <w:cantSplit/>
        </w:trPr>
        <w:tc>
          <w:tcPr>
            <w:tcW w:type="dxa" w:w="1247"/>
            <w:vAlign w:val="center"/>
          </w:tcPr>
          <w:p>
            <w:pPr>
              <w:spacing w:line="276" w:lineRule="auto"/>
            </w:pPr>
            <w:r/>
            <w:r>
              <w:rPr>
                <w:rFonts w:ascii="Times New Roman" w:hAnsi="Times New Roman" w:eastAsia="Times New Roman"/>
                <w:b w:val="0"/>
                <w:sz w:val="23"/>
              </w:rPr>
              <w:t>4.6</w:t>
            </w:r>
          </w:p>
        </w:tc>
        <w:tc>
          <w:tcPr>
            <w:tcW w:type="dxa" w:w="3118"/>
            <w:vAlign w:val="center"/>
          </w:tcPr>
          <w:p>
            <w:pPr>
              <w:spacing w:line="276" w:lineRule="auto"/>
            </w:pPr>
            <w:r/>
            <w:r>
              <w:rPr>
                <w:rFonts w:ascii="Times New Roman" w:hAnsi="Times New Roman" w:eastAsia="Times New Roman"/>
                <w:b w:val="0"/>
                <w:sz w:val="23"/>
              </w:rPr>
              <w:t>Hình tách cụm cơ khí</w:t>
            </w:r>
          </w:p>
        </w:tc>
        <w:tc>
          <w:tcPr>
            <w:tcW w:type="dxa" w:w="5102"/>
            <w:vAlign w:val="center"/>
          </w:tcPr>
          <w:p>
            <w:pPr>
              <w:spacing w:line="276" w:lineRule="auto"/>
            </w:pPr>
            <w:r/>
            <w:r>
              <w:rPr>
                <w:rFonts w:ascii="Times New Roman" w:hAnsi="Times New Roman" w:eastAsia="Times New Roman"/>
                <w:b w:val="0"/>
                <w:sz w:val="23"/>
              </w:rPr>
              <w:t>Đầu, cổ, thân, tay, balo, đế, bánh.</w:t>
            </w:r>
          </w:p>
        </w:tc>
      </w:tr>
      <w:tr>
        <w:trPr>
          <w:cantSplit/>
        </w:trPr>
        <w:tc>
          <w:tcPr>
            <w:tcW w:type="dxa" w:w="1247"/>
            <w:vAlign w:val="center"/>
          </w:tcPr>
          <w:p>
            <w:pPr>
              <w:spacing w:line="276" w:lineRule="auto"/>
            </w:pPr>
            <w:r/>
            <w:r>
              <w:rPr>
                <w:rFonts w:ascii="Times New Roman" w:hAnsi="Times New Roman" w:eastAsia="Times New Roman"/>
                <w:b w:val="0"/>
                <w:sz w:val="23"/>
              </w:rPr>
              <w:t>4.7</w:t>
            </w:r>
          </w:p>
        </w:tc>
        <w:tc>
          <w:tcPr>
            <w:tcW w:type="dxa" w:w="3118"/>
            <w:vAlign w:val="center"/>
          </w:tcPr>
          <w:p>
            <w:pPr>
              <w:spacing w:line="276" w:lineRule="auto"/>
            </w:pPr>
            <w:r/>
            <w:r>
              <w:rPr>
                <w:rFonts w:ascii="Times New Roman" w:hAnsi="Times New Roman" w:eastAsia="Times New Roman"/>
                <w:b w:val="0"/>
                <w:sz w:val="23"/>
              </w:rPr>
              <w:t>Hình chiếu kích thước tổng thể</w:t>
            </w:r>
          </w:p>
        </w:tc>
        <w:tc>
          <w:tcPr>
            <w:tcW w:type="dxa" w:w="5102"/>
            <w:vAlign w:val="center"/>
          </w:tcPr>
          <w:p>
            <w:pPr>
              <w:spacing w:line="276" w:lineRule="auto"/>
            </w:pPr>
            <w:r/>
            <w:r>
              <w:rPr>
                <w:rFonts w:ascii="Times New Roman" w:hAnsi="Times New Roman" w:eastAsia="Times New Roman"/>
                <w:b w:val="0"/>
                <w:sz w:val="23"/>
              </w:rPr>
              <w:t>Cao, rộng, sâu, bánh, khoảng cách bánh.</w:t>
            </w:r>
          </w:p>
        </w:tc>
      </w:tr>
      <w:tr>
        <w:trPr>
          <w:cantSplit/>
        </w:trPr>
        <w:tc>
          <w:tcPr>
            <w:tcW w:type="dxa" w:w="1247"/>
            <w:vAlign w:val="center"/>
          </w:tcPr>
          <w:p>
            <w:pPr>
              <w:spacing w:line="276" w:lineRule="auto"/>
            </w:pPr>
            <w:r/>
            <w:r>
              <w:rPr>
                <w:rFonts w:ascii="Times New Roman" w:hAnsi="Times New Roman" w:eastAsia="Times New Roman"/>
                <w:b w:val="0"/>
                <w:sz w:val="23"/>
              </w:rPr>
              <w:t>4.8</w:t>
            </w:r>
          </w:p>
        </w:tc>
        <w:tc>
          <w:tcPr>
            <w:tcW w:type="dxa" w:w="3118"/>
            <w:vAlign w:val="center"/>
          </w:tcPr>
          <w:p>
            <w:pPr>
              <w:spacing w:line="276" w:lineRule="auto"/>
            </w:pPr>
            <w:r/>
            <w:r>
              <w:rPr>
                <w:rFonts w:ascii="Times New Roman" w:hAnsi="Times New Roman" w:eastAsia="Times New Roman"/>
                <w:b w:val="0"/>
                <w:sz w:val="23"/>
              </w:rPr>
              <w:t>Thiết kế cụm đầu</w:t>
            </w:r>
          </w:p>
        </w:tc>
        <w:tc>
          <w:tcPr>
            <w:tcW w:type="dxa" w:w="5102"/>
            <w:vAlign w:val="center"/>
          </w:tcPr>
          <w:p>
            <w:pPr>
              <w:spacing w:line="276" w:lineRule="auto"/>
            </w:pPr>
            <w:r/>
            <w:r>
              <w:rPr>
                <w:rFonts w:ascii="Times New Roman" w:hAnsi="Times New Roman" w:eastAsia="Times New Roman"/>
                <w:b w:val="0"/>
                <w:sz w:val="23"/>
              </w:rPr>
              <w:t>Camera, màn hình, micro, loa, vít.</w:t>
            </w:r>
          </w:p>
        </w:tc>
      </w:tr>
      <w:tr>
        <w:trPr>
          <w:cantSplit/>
        </w:trPr>
        <w:tc>
          <w:tcPr>
            <w:tcW w:type="dxa" w:w="1247"/>
            <w:vAlign w:val="center"/>
          </w:tcPr>
          <w:p>
            <w:pPr>
              <w:spacing w:line="276" w:lineRule="auto"/>
            </w:pPr>
            <w:r/>
            <w:r>
              <w:rPr>
                <w:rFonts w:ascii="Times New Roman" w:hAnsi="Times New Roman" w:eastAsia="Times New Roman"/>
                <w:b w:val="0"/>
                <w:sz w:val="23"/>
              </w:rPr>
              <w:t>4.9</w:t>
            </w:r>
          </w:p>
        </w:tc>
        <w:tc>
          <w:tcPr>
            <w:tcW w:type="dxa" w:w="3118"/>
            <w:vAlign w:val="center"/>
          </w:tcPr>
          <w:p>
            <w:pPr>
              <w:spacing w:line="276" w:lineRule="auto"/>
            </w:pPr>
            <w:r/>
            <w:r>
              <w:rPr>
                <w:rFonts w:ascii="Times New Roman" w:hAnsi="Times New Roman" w:eastAsia="Times New Roman"/>
                <w:b w:val="0"/>
                <w:sz w:val="23"/>
              </w:rPr>
              <w:t>Thiết kế cụm cổ</w:t>
            </w:r>
          </w:p>
        </w:tc>
        <w:tc>
          <w:tcPr>
            <w:tcW w:type="dxa" w:w="5102"/>
            <w:vAlign w:val="center"/>
          </w:tcPr>
          <w:p>
            <w:pPr>
              <w:spacing w:line="276" w:lineRule="auto"/>
            </w:pPr>
            <w:r/>
            <w:r>
              <w:rPr>
                <w:rFonts w:ascii="Times New Roman" w:hAnsi="Times New Roman" w:eastAsia="Times New Roman"/>
                <w:b w:val="0"/>
                <w:sz w:val="23"/>
              </w:rPr>
              <w:t>Servo, trục quay, giới hạn góc, đường dây.</w:t>
            </w:r>
          </w:p>
        </w:tc>
      </w:tr>
      <w:tr>
        <w:trPr>
          <w:cantSplit/>
        </w:trPr>
        <w:tc>
          <w:tcPr>
            <w:tcW w:type="dxa" w:w="1247"/>
            <w:vAlign w:val="center"/>
          </w:tcPr>
          <w:p>
            <w:pPr>
              <w:spacing w:line="276" w:lineRule="auto"/>
            </w:pPr>
            <w:r/>
            <w:r>
              <w:rPr>
                <w:rFonts w:ascii="Times New Roman" w:hAnsi="Times New Roman" w:eastAsia="Times New Roman"/>
                <w:b w:val="0"/>
                <w:sz w:val="23"/>
              </w:rPr>
              <w:t>4.10</w:t>
            </w:r>
          </w:p>
        </w:tc>
        <w:tc>
          <w:tcPr>
            <w:tcW w:type="dxa" w:w="3118"/>
            <w:vAlign w:val="center"/>
          </w:tcPr>
          <w:p>
            <w:pPr>
              <w:spacing w:line="276" w:lineRule="auto"/>
            </w:pPr>
            <w:r/>
            <w:r>
              <w:rPr>
                <w:rFonts w:ascii="Times New Roman" w:hAnsi="Times New Roman" w:eastAsia="Times New Roman"/>
                <w:b w:val="0"/>
                <w:sz w:val="23"/>
              </w:rPr>
              <w:t>Thiết kế thân và balo</w:t>
            </w:r>
          </w:p>
        </w:tc>
        <w:tc>
          <w:tcPr>
            <w:tcW w:type="dxa" w:w="5102"/>
            <w:vAlign w:val="center"/>
          </w:tcPr>
          <w:p>
            <w:pPr>
              <w:spacing w:line="276" w:lineRule="auto"/>
            </w:pPr>
            <w:r/>
            <w:r>
              <w:rPr>
                <w:rFonts w:ascii="Times New Roman" w:hAnsi="Times New Roman" w:eastAsia="Times New Roman"/>
                <w:b w:val="0"/>
                <w:sz w:val="23"/>
              </w:rPr>
              <w:t>Vị trí Jetson, quạt, USB, khe đi dây, khớp gắn.</w:t>
            </w:r>
          </w:p>
        </w:tc>
      </w:tr>
      <w:tr>
        <w:trPr>
          <w:cantSplit/>
        </w:trPr>
        <w:tc>
          <w:tcPr>
            <w:tcW w:type="dxa" w:w="1247"/>
            <w:vAlign w:val="center"/>
          </w:tcPr>
          <w:p>
            <w:pPr>
              <w:spacing w:line="276" w:lineRule="auto"/>
            </w:pPr>
            <w:r/>
            <w:r>
              <w:rPr>
                <w:rFonts w:ascii="Times New Roman" w:hAnsi="Times New Roman" w:eastAsia="Times New Roman"/>
                <w:b w:val="0"/>
                <w:sz w:val="23"/>
              </w:rPr>
              <w:t>4.11</w:t>
            </w:r>
          </w:p>
        </w:tc>
        <w:tc>
          <w:tcPr>
            <w:tcW w:type="dxa" w:w="3118"/>
            <w:vAlign w:val="center"/>
          </w:tcPr>
          <w:p>
            <w:pPr>
              <w:spacing w:line="276" w:lineRule="auto"/>
            </w:pPr>
            <w:r/>
            <w:r>
              <w:rPr>
                <w:rFonts w:ascii="Times New Roman" w:hAnsi="Times New Roman" w:eastAsia="Times New Roman"/>
                <w:b w:val="0"/>
                <w:sz w:val="23"/>
              </w:rPr>
              <w:t>Thiết kế đế và bánh xe</w:t>
            </w:r>
          </w:p>
        </w:tc>
        <w:tc>
          <w:tcPr>
            <w:tcW w:type="dxa" w:w="5102"/>
            <w:vAlign w:val="center"/>
          </w:tcPr>
          <w:p>
            <w:pPr>
              <w:spacing w:line="276" w:lineRule="auto"/>
            </w:pPr>
            <w:r/>
            <w:r>
              <w:rPr>
                <w:rFonts w:ascii="Times New Roman" w:hAnsi="Times New Roman" w:eastAsia="Times New Roman"/>
                <w:b w:val="0"/>
                <w:sz w:val="23"/>
              </w:rPr>
              <w:t>Động cơ, trục, driver, pin, bánh phụ nếu có.</w:t>
            </w:r>
          </w:p>
        </w:tc>
      </w:tr>
      <w:tr>
        <w:trPr>
          <w:cantSplit/>
        </w:trPr>
        <w:tc>
          <w:tcPr>
            <w:tcW w:type="dxa" w:w="1247"/>
            <w:vAlign w:val="center"/>
          </w:tcPr>
          <w:p>
            <w:pPr>
              <w:spacing w:line="276" w:lineRule="auto"/>
            </w:pPr>
            <w:r/>
            <w:r>
              <w:rPr>
                <w:rFonts w:ascii="Times New Roman" w:hAnsi="Times New Roman" w:eastAsia="Times New Roman"/>
                <w:b w:val="0"/>
                <w:sz w:val="23"/>
              </w:rPr>
              <w:t>4.12</w:t>
            </w:r>
          </w:p>
        </w:tc>
        <w:tc>
          <w:tcPr>
            <w:tcW w:type="dxa" w:w="3118"/>
            <w:vAlign w:val="center"/>
          </w:tcPr>
          <w:p>
            <w:pPr>
              <w:spacing w:line="276" w:lineRule="auto"/>
            </w:pPr>
            <w:r/>
            <w:r>
              <w:rPr>
                <w:rFonts w:ascii="Times New Roman" w:hAnsi="Times New Roman" w:eastAsia="Times New Roman"/>
                <w:b w:val="0"/>
                <w:sz w:val="23"/>
              </w:rPr>
              <w:t>Preview slicer</w:t>
            </w:r>
          </w:p>
        </w:tc>
        <w:tc>
          <w:tcPr>
            <w:tcW w:type="dxa" w:w="5102"/>
            <w:vAlign w:val="center"/>
          </w:tcPr>
          <w:p>
            <w:pPr>
              <w:spacing w:line="276" w:lineRule="auto"/>
            </w:pPr>
            <w:r/>
            <w:r>
              <w:rPr>
                <w:rFonts w:ascii="Times New Roman" w:hAnsi="Times New Roman" w:eastAsia="Times New Roman"/>
                <w:b w:val="0"/>
                <w:sz w:val="23"/>
              </w:rPr>
              <w:t>Hướng in, support, infill, layer preview.</w:t>
            </w:r>
          </w:p>
        </w:tc>
      </w:tr>
      <w:tr>
        <w:trPr>
          <w:cantSplit/>
        </w:trPr>
        <w:tc>
          <w:tcPr>
            <w:tcW w:type="dxa" w:w="1247"/>
            <w:vAlign w:val="center"/>
          </w:tcPr>
          <w:p>
            <w:pPr>
              <w:spacing w:line="276" w:lineRule="auto"/>
            </w:pPr>
            <w:r/>
            <w:r>
              <w:rPr>
                <w:rFonts w:ascii="Times New Roman" w:hAnsi="Times New Roman" w:eastAsia="Times New Roman"/>
                <w:b w:val="0"/>
                <w:sz w:val="23"/>
              </w:rPr>
              <w:t>4.13</w:t>
            </w:r>
          </w:p>
        </w:tc>
        <w:tc>
          <w:tcPr>
            <w:tcW w:type="dxa" w:w="3118"/>
            <w:vAlign w:val="center"/>
          </w:tcPr>
          <w:p>
            <w:pPr>
              <w:spacing w:line="276" w:lineRule="auto"/>
            </w:pPr>
            <w:r/>
            <w:r>
              <w:rPr>
                <w:rFonts w:ascii="Times New Roman" w:hAnsi="Times New Roman" w:eastAsia="Times New Roman"/>
                <w:b w:val="0"/>
                <w:sz w:val="23"/>
              </w:rPr>
              <w:t>Sơ đồ nguồn</w:t>
            </w:r>
          </w:p>
        </w:tc>
        <w:tc>
          <w:tcPr>
            <w:tcW w:type="dxa" w:w="5102"/>
            <w:vAlign w:val="center"/>
          </w:tcPr>
          <w:p>
            <w:pPr>
              <w:spacing w:line="276" w:lineRule="auto"/>
            </w:pPr>
            <w:r/>
            <w:r>
              <w:rPr>
                <w:rFonts w:ascii="Times New Roman" w:hAnsi="Times New Roman" w:eastAsia="Times New Roman"/>
                <w:b w:val="0"/>
                <w:sz w:val="23"/>
              </w:rPr>
              <w:t>Pin, BMS, công tắc, cầu chì, hạ áp, các nhánh tải.</w:t>
            </w:r>
          </w:p>
        </w:tc>
      </w:tr>
      <w:tr>
        <w:trPr>
          <w:cantSplit/>
        </w:trPr>
        <w:tc>
          <w:tcPr>
            <w:tcW w:type="dxa" w:w="1247"/>
            <w:vAlign w:val="center"/>
          </w:tcPr>
          <w:p>
            <w:pPr>
              <w:spacing w:line="276" w:lineRule="auto"/>
            </w:pPr>
            <w:r/>
            <w:r>
              <w:rPr>
                <w:rFonts w:ascii="Times New Roman" w:hAnsi="Times New Roman" w:eastAsia="Times New Roman"/>
                <w:b w:val="0"/>
                <w:sz w:val="23"/>
              </w:rPr>
              <w:t>4.14</w:t>
            </w:r>
          </w:p>
        </w:tc>
        <w:tc>
          <w:tcPr>
            <w:tcW w:type="dxa" w:w="3118"/>
            <w:vAlign w:val="center"/>
          </w:tcPr>
          <w:p>
            <w:pPr>
              <w:spacing w:line="276" w:lineRule="auto"/>
            </w:pPr>
            <w:r/>
            <w:r>
              <w:rPr>
                <w:rFonts w:ascii="Times New Roman" w:hAnsi="Times New Roman" w:eastAsia="Times New Roman"/>
                <w:b w:val="0"/>
                <w:sz w:val="23"/>
              </w:rPr>
              <w:t>Sơ đồ kết nối phần cứng</w:t>
            </w:r>
          </w:p>
        </w:tc>
        <w:tc>
          <w:tcPr>
            <w:tcW w:type="dxa" w:w="5102"/>
            <w:vAlign w:val="center"/>
          </w:tcPr>
          <w:p>
            <w:pPr>
              <w:spacing w:line="276" w:lineRule="auto"/>
            </w:pPr>
            <w:r/>
            <w:r>
              <w:rPr>
                <w:rFonts w:ascii="Times New Roman" w:hAnsi="Times New Roman" w:eastAsia="Times New Roman"/>
                <w:b w:val="0"/>
                <w:sz w:val="23"/>
              </w:rPr>
              <w:t>Jetson–ESP32, ESP32–PCA9685, driver, camera/audio.</w:t>
            </w:r>
          </w:p>
        </w:tc>
      </w:tr>
      <w:tr>
        <w:trPr>
          <w:cantSplit/>
        </w:trPr>
        <w:tc>
          <w:tcPr>
            <w:tcW w:type="dxa" w:w="1247"/>
            <w:vAlign w:val="center"/>
          </w:tcPr>
          <w:p>
            <w:pPr>
              <w:spacing w:line="276" w:lineRule="auto"/>
            </w:pPr>
            <w:r/>
            <w:r>
              <w:rPr>
                <w:rFonts w:ascii="Times New Roman" w:hAnsi="Times New Roman" w:eastAsia="Times New Roman"/>
                <w:b w:val="0"/>
                <w:sz w:val="23"/>
              </w:rPr>
              <w:t>4.15</w:t>
            </w:r>
          </w:p>
        </w:tc>
        <w:tc>
          <w:tcPr>
            <w:tcW w:type="dxa" w:w="3118"/>
            <w:vAlign w:val="center"/>
          </w:tcPr>
          <w:p>
            <w:pPr>
              <w:spacing w:line="276" w:lineRule="auto"/>
            </w:pPr>
            <w:r/>
            <w:r>
              <w:rPr>
                <w:rFonts w:ascii="Times New Roman" w:hAnsi="Times New Roman" w:eastAsia="Times New Roman"/>
                <w:b w:val="0"/>
                <w:sz w:val="23"/>
              </w:rPr>
              <w:t>Sơ đồ kiến trúc phần mềm</w:t>
            </w:r>
          </w:p>
        </w:tc>
        <w:tc>
          <w:tcPr>
            <w:tcW w:type="dxa" w:w="5102"/>
            <w:vAlign w:val="center"/>
          </w:tcPr>
          <w:p>
            <w:pPr>
              <w:spacing w:line="276" w:lineRule="auto"/>
            </w:pPr>
            <w:r/>
            <w:r>
              <w:rPr>
                <w:rFonts w:ascii="Times New Roman" w:hAnsi="Times New Roman" w:eastAsia="Times New Roman"/>
                <w:b w:val="0"/>
                <w:sz w:val="23"/>
              </w:rPr>
              <w:t>Module camera, emotion, fusion, STT, chatbot, TTS, control, log.</w:t>
            </w:r>
          </w:p>
        </w:tc>
      </w:tr>
      <w:tr>
        <w:trPr>
          <w:cantSplit/>
        </w:trPr>
        <w:tc>
          <w:tcPr>
            <w:tcW w:type="dxa" w:w="1247"/>
            <w:vAlign w:val="center"/>
          </w:tcPr>
          <w:p>
            <w:pPr>
              <w:spacing w:line="276" w:lineRule="auto"/>
            </w:pPr>
            <w:r/>
            <w:r>
              <w:rPr>
                <w:rFonts w:ascii="Times New Roman" w:hAnsi="Times New Roman" w:eastAsia="Times New Roman"/>
                <w:b w:val="0"/>
                <w:sz w:val="23"/>
              </w:rPr>
              <w:t>4.16</w:t>
            </w:r>
          </w:p>
        </w:tc>
        <w:tc>
          <w:tcPr>
            <w:tcW w:type="dxa" w:w="3118"/>
            <w:vAlign w:val="center"/>
          </w:tcPr>
          <w:p>
            <w:pPr>
              <w:spacing w:line="276" w:lineRule="auto"/>
            </w:pPr>
            <w:r/>
            <w:r>
              <w:rPr>
                <w:rFonts w:ascii="Times New Roman" w:hAnsi="Times New Roman" w:eastAsia="Times New Roman"/>
                <w:b w:val="0"/>
                <w:sz w:val="23"/>
              </w:rPr>
              <w:t>Lưu đồ nhận diện cảm xúc</w:t>
            </w:r>
          </w:p>
        </w:tc>
        <w:tc>
          <w:tcPr>
            <w:tcW w:type="dxa" w:w="5102"/>
            <w:vAlign w:val="center"/>
          </w:tcPr>
          <w:p>
            <w:pPr>
              <w:spacing w:line="276" w:lineRule="auto"/>
            </w:pPr>
            <w:r/>
            <w:r>
              <w:rPr>
                <w:rFonts w:ascii="Times New Roman" w:hAnsi="Times New Roman" w:eastAsia="Times New Roman"/>
                <w:b w:val="0"/>
                <w:sz w:val="23"/>
              </w:rPr>
              <w:t>Camera → mặt → tiền xử lý → model → nhãn.</w:t>
            </w:r>
          </w:p>
        </w:tc>
      </w:tr>
      <w:tr>
        <w:trPr>
          <w:cantSplit/>
        </w:trPr>
        <w:tc>
          <w:tcPr>
            <w:tcW w:type="dxa" w:w="1247"/>
            <w:vAlign w:val="center"/>
          </w:tcPr>
          <w:p>
            <w:pPr>
              <w:spacing w:line="276" w:lineRule="auto"/>
            </w:pPr>
            <w:r/>
            <w:r>
              <w:rPr>
                <w:rFonts w:ascii="Times New Roman" w:hAnsi="Times New Roman" w:eastAsia="Times New Roman"/>
                <w:b w:val="0"/>
                <w:sz w:val="23"/>
              </w:rPr>
              <w:t>4.17</w:t>
            </w:r>
          </w:p>
        </w:tc>
        <w:tc>
          <w:tcPr>
            <w:tcW w:type="dxa" w:w="3118"/>
            <w:vAlign w:val="center"/>
          </w:tcPr>
          <w:p>
            <w:pPr>
              <w:spacing w:line="276" w:lineRule="auto"/>
            </w:pPr>
            <w:r/>
            <w:r>
              <w:rPr>
                <w:rFonts w:ascii="Times New Roman" w:hAnsi="Times New Roman" w:eastAsia="Times New Roman"/>
                <w:b w:val="0"/>
                <w:sz w:val="23"/>
              </w:rPr>
              <w:t>Lưu đồ kết hợp cảm xúc đa nguồn</w:t>
            </w:r>
          </w:p>
        </w:tc>
        <w:tc>
          <w:tcPr>
            <w:tcW w:type="dxa" w:w="5102"/>
            <w:vAlign w:val="center"/>
          </w:tcPr>
          <w:p>
            <w:pPr>
              <w:spacing w:line="276" w:lineRule="auto"/>
            </w:pPr>
            <w:r/>
            <w:r>
              <w:rPr>
                <w:rFonts w:ascii="Times New Roman" w:hAnsi="Times New Roman" w:eastAsia="Times New Roman"/>
                <w:b w:val="0"/>
                <w:sz w:val="23"/>
              </w:rPr>
              <w:t>Khuôn mặt + giọng nói → confidence/trọng số → kết quả cuối.</w:t>
            </w:r>
          </w:p>
        </w:tc>
      </w:tr>
      <w:tr>
        <w:trPr>
          <w:cantSplit/>
        </w:trPr>
        <w:tc>
          <w:tcPr>
            <w:tcW w:type="dxa" w:w="1247"/>
            <w:vAlign w:val="center"/>
          </w:tcPr>
          <w:p>
            <w:pPr>
              <w:spacing w:line="276" w:lineRule="auto"/>
            </w:pPr>
            <w:r/>
            <w:r>
              <w:rPr>
                <w:rFonts w:ascii="Times New Roman" w:hAnsi="Times New Roman" w:eastAsia="Times New Roman"/>
                <w:b w:val="0"/>
                <w:sz w:val="23"/>
              </w:rPr>
              <w:t>4.18</w:t>
            </w:r>
          </w:p>
        </w:tc>
        <w:tc>
          <w:tcPr>
            <w:tcW w:type="dxa" w:w="3118"/>
            <w:vAlign w:val="center"/>
          </w:tcPr>
          <w:p>
            <w:pPr>
              <w:spacing w:line="276" w:lineRule="auto"/>
            </w:pPr>
            <w:r/>
            <w:r>
              <w:rPr>
                <w:rFonts w:ascii="Times New Roman" w:hAnsi="Times New Roman" w:eastAsia="Times New Roman"/>
                <w:b w:val="0"/>
                <w:sz w:val="23"/>
              </w:rPr>
              <w:t>Lưu đồ chatbot và TTS</w:t>
            </w:r>
          </w:p>
        </w:tc>
        <w:tc>
          <w:tcPr>
            <w:tcW w:type="dxa" w:w="5102"/>
            <w:vAlign w:val="center"/>
          </w:tcPr>
          <w:p>
            <w:pPr>
              <w:spacing w:line="276" w:lineRule="auto"/>
            </w:pPr>
            <w:r/>
            <w:r>
              <w:rPr>
                <w:rFonts w:ascii="Times New Roman" w:hAnsi="Times New Roman" w:eastAsia="Times New Roman"/>
                <w:b w:val="0"/>
                <w:sz w:val="23"/>
              </w:rPr>
              <w:t>Văn bản → xử lý → phản hồi → giọng nói.</w:t>
            </w:r>
          </w:p>
        </w:tc>
      </w:tr>
      <w:tr>
        <w:trPr>
          <w:cantSplit/>
        </w:trPr>
        <w:tc>
          <w:tcPr>
            <w:tcW w:type="dxa" w:w="1247"/>
            <w:vAlign w:val="center"/>
          </w:tcPr>
          <w:p>
            <w:pPr>
              <w:spacing w:line="276" w:lineRule="auto"/>
            </w:pPr>
            <w:r/>
            <w:r>
              <w:rPr>
                <w:rFonts w:ascii="Times New Roman" w:hAnsi="Times New Roman" w:eastAsia="Times New Roman"/>
                <w:b w:val="0"/>
                <w:sz w:val="23"/>
              </w:rPr>
              <w:t>4.19</w:t>
            </w:r>
          </w:p>
        </w:tc>
        <w:tc>
          <w:tcPr>
            <w:tcW w:type="dxa" w:w="3118"/>
            <w:vAlign w:val="center"/>
          </w:tcPr>
          <w:p>
            <w:pPr>
              <w:spacing w:line="276" w:lineRule="auto"/>
            </w:pPr>
            <w:r/>
            <w:r>
              <w:rPr>
                <w:rFonts w:ascii="Times New Roman" w:hAnsi="Times New Roman" w:eastAsia="Times New Roman"/>
                <w:b w:val="0"/>
                <w:sz w:val="23"/>
              </w:rPr>
              <w:t>Lưu đồ giao tiếp Jetson–ESP32</w:t>
            </w:r>
          </w:p>
        </w:tc>
        <w:tc>
          <w:tcPr>
            <w:tcW w:type="dxa" w:w="5102"/>
            <w:vAlign w:val="center"/>
          </w:tcPr>
          <w:p>
            <w:pPr>
              <w:spacing w:line="276" w:lineRule="auto"/>
            </w:pPr>
            <w:r/>
            <w:r>
              <w:rPr>
                <w:rFonts w:ascii="Times New Roman" w:hAnsi="Times New Roman" w:eastAsia="Times New Roman"/>
                <w:b w:val="0"/>
                <w:sz w:val="23"/>
              </w:rPr>
              <w:t>Gửi lệnh, ACK, timeout, STOP.</w:t>
            </w:r>
          </w:p>
        </w:tc>
      </w:tr>
      <w:tr>
        <w:trPr>
          <w:cantSplit/>
        </w:trPr>
        <w:tc>
          <w:tcPr>
            <w:tcW w:type="dxa" w:w="1247"/>
            <w:vAlign w:val="center"/>
          </w:tcPr>
          <w:p>
            <w:pPr>
              <w:spacing w:line="276" w:lineRule="auto"/>
            </w:pPr>
            <w:r/>
            <w:r>
              <w:rPr>
                <w:rFonts w:ascii="Times New Roman" w:hAnsi="Times New Roman" w:eastAsia="Times New Roman"/>
                <w:b w:val="0"/>
                <w:sz w:val="23"/>
              </w:rPr>
              <w:t>4.20</w:t>
            </w:r>
          </w:p>
        </w:tc>
        <w:tc>
          <w:tcPr>
            <w:tcW w:type="dxa" w:w="3118"/>
            <w:vAlign w:val="center"/>
          </w:tcPr>
          <w:p>
            <w:pPr>
              <w:spacing w:line="276" w:lineRule="auto"/>
            </w:pPr>
            <w:r/>
            <w:r>
              <w:rPr>
                <w:rFonts w:ascii="Times New Roman" w:hAnsi="Times New Roman" w:eastAsia="Times New Roman"/>
                <w:b w:val="0"/>
                <w:sz w:val="23"/>
              </w:rPr>
              <w:t>Sơ đồ hồ sơ cá nhân hóa</w:t>
            </w:r>
          </w:p>
        </w:tc>
        <w:tc>
          <w:tcPr>
            <w:tcW w:type="dxa" w:w="5102"/>
            <w:vAlign w:val="center"/>
          </w:tcPr>
          <w:p>
            <w:pPr>
              <w:spacing w:line="276" w:lineRule="auto"/>
            </w:pPr>
            <w:r/>
            <w:r>
              <w:rPr>
                <w:rFonts w:ascii="Times New Roman" w:hAnsi="Times New Roman" w:eastAsia="Times New Roman"/>
                <w:b w:val="0"/>
                <w:sz w:val="23"/>
              </w:rPr>
              <w:t>Profile, face data, history, summary.</w:t>
            </w:r>
          </w:p>
        </w:tc>
      </w:tr>
    </w:tbl>
    <w:p/>
    <w:p>
      <w:pPr>
        <w:pStyle w:val="Heading2"/>
      </w:pPr>
      <w:r>
        <w:t>B. Hình ảnh và biểu đồ cần cho Chương 5 – Thi công, chạy thử, đánh giá</w:t>
      </w:r>
    </w:p>
    <w:tbl>
      <w:tblPr>
        <w:tblStyle w:val="TableGrid"/>
        <w:tblW w:type="auto" w:w="0"/>
        <w:jc w:val="center"/>
        <w:tblLook w:firstColumn="1" w:firstRow="1" w:lastColumn="0" w:lastRow="0" w:noHBand="0" w:noVBand="1" w:val="04A0"/>
      </w:tblPr>
      <w:tblGrid>
        <w:gridCol w:w="3135"/>
        <w:gridCol w:w="3135"/>
        <w:gridCol w:w="3135"/>
      </w:tblGrid>
      <w:tr>
        <w:trPr>
          <w:cantSplit/>
          <w:tblHeader w:val="true"/>
        </w:trPr>
        <w:tc>
          <w:tcPr>
            <w:tcW w:type="dxa" w:w="1247"/>
            <w:vAlign w:val="center"/>
            <w:shd w:fill="D9EAF7"/>
          </w:tcPr>
          <w:p>
            <w:pPr>
              <w:spacing w:line="276" w:lineRule="auto"/>
            </w:pPr>
            <w:r/>
            <w:r>
              <w:rPr>
                <w:rFonts w:ascii="Times New Roman" w:hAnsi="Times New Roman" w:eastAsia="Times New Roman"/>
                <w:b/>
                <w:sz w:val="23"/>
              </w:rPr>
              <w:t>Mã hình gợi ý</w:t>
            </w:r>
          </w:p>
        </w:tc>
        <w:tc>
          <w:tcPr>
            <w:tcW w:type="dxa" w:w="3118"/>
            <w:vAlign w:val="center"/>
            <w:shd w:fill="D9EAF7"/>
          </w:tcPr>
          <w:p>
            <w:pPr>
              <w:spacing w:line="276" w:lineRule="auto"/>
            </w:pPr>
            <w:r/>
            <w:r>
              <w:rPr>
                <w:rFonts w:ascii="Times New Roman" w:hAnsi="Times New Roman" w:eastAsia="Times New Roman"/>
                <w:b/>
                <w:sz w:val="23"/>
              </w:rPr>
              <w:t>Tên hình/biểu đồ</w:t>
            </w:r>
          </w:p>
        </w:tc>
        <w:tc>
          <w:tcPr>
            <w:tcW w:type="dxa" w:w="5102"/>
            <w:vAlign w:val="center"/>
            <w:shd w:fill="D9EAF7"/>
          </w:tcPr>
          <w:p>
            <w:pPr>
              <w:spacing w:line="276" w:lineRule="auto"/>
            </w:pPr>
            <w:r/>
            <w:r>
              <w:rPr>
                <w:rFonts w:ascii="Times New Roman" w:hAnsi="Times New Roman" w:eastAsia="Times New Roman"/>
                <w:b/>
                <w:sz w:val="23"/>
              </w:rPr>
              <w:t>Nội dung cần thể hiện</w:t>
            </w:r>
          </w:p>
        </w:tc>
      </w:tr>
      <w:tr>
        <w:trPr>
          <w:cantSplit/>
        </w:trPr>
        <w:tc>
          <w:tcPr>
            <w:tcW w:type="dxa" w:w="1247"/>
            <w:vAlign w:val="center"/>
          </w:tcPr>
          <w:p>
            <w:pPr>
              <w:spacing w:line="276" w:lineRule="auto"/>
            </w:pPr>
            <w:r/>
            <w:r>
              <w:rPr>
                <w:rFonts w:ascii="Times New Roman" w:hAnsi="Times New Roman" w:eastAsia="Times New Roman"/>
                <w:b w:val="0"/>
                <w:sz w:val="23"/>
              </w:rPr>
              <w:t>5.1</w:t>
            </w:r>
          </w:p>
        </w:tc>
        <w:tc>
          <w:tcPr>
            <w:tcW w:type="dxa" w:w="3118"/>
            <w:vAlign w:val="center"/>
          </w:tcPr>
          <w:p>
            <w:pPr>
              <w:spacing w:line="276" w:lineRule="auto"/>
            </w:pPr>
            <w:r/>
            <w:r>
              <w:rPr>
                <w:rFonts w:ascii="Times New Roman" w:hAnsi="Times New Roman" w:eastAsia="Times New Roman"/>
                <w:b w:val="0"/>
                <w:sz w:val="23"/>
              </w:rPr>
              <w:t>Ảnh in 3D</w:t>
            </w:r>
          </w:p>
        </w:tc>
        <w:tc>
          <w:tcPr>
            <w:tcW w:type="dxa" w:w="5102"/>
            <w:vAlign w:val="center"/>
          </w:tcPr>
          <w:p>
            <w:pPr>
              <w:spacing w:line="276" w:lineRule="auto"/>
            </w:pPr>
            <w:r/>
            <w:r>
              <w:rPr>
                <w:rFonts w:ascii="Times New Roman" w:hAnsi="Times New Roman" w:eastAsia="Times New Roman"/>
                <w:b w:val="0"/>
                <w:sz w:val="23"/>
              </w:rPr>
              <w:t>Máy đang in, chi tiết vừa in, tháo support, chi tiết theo cụm.</w:t>
            </w:r>
          </w:p>
        </w:tc>
      </w:tr>
      <w:tr>
        <w:trPr>
          <w:cantSplit/>
        </w:trPr>
        <w:tc>
          <w:tcPr>
            <w:tcW w:type="dxa" w:w="1247"/>
            <w:vAlign w:val="center"/>
          </w:tcPr>
          <w:p>
            <w:pPr>
              <w:spacing w:line="276" w:lineRule="auto"/>
            </w:pPr>
            <w:r/>
            <w:r>
              <w:rPr>
                <w:rFonts w:ascii="Times New Roman" w:hAnsi="Times New Roman" w:eastAsia="Times New Roman"/>
                <w:b w:val="0"/>
                <w:sz w:val="23"/>
              </w:rPr>
              <w:t>5.2</w:t>
            </w:r>
          </w:p>
        </w:tc>
        <w:tc>
          <w:tcPr>
            <w:tcW w:type="dxa" w:w="3118"/>
            <w:vAlign w:val="center"/>
          </w:tcPr>
          <w:p>
            <w:pPr>
              <w:spacing w:line="276" w:lineRule="auto"/>
            </w:pPr>
            <w:r/>
            <w:r>
              <w:rPr>
                <w:rFonts w:ascii="Times New Roman" w:hAnsi="Times New Roman" w:eastAsia="Times New Roman"/>
                <w:b w:val="0"/>
                <w:sz w:val="23"/>
              </w:rPr>
              <w:t>Ảnh lỗi in và sửa lỗi</w:t>
            </w:r>
          </w:p>
        </w:tc>
        <w:tc>
          <w:tcPr>
            <w:tcW w:type="dxa" w:w="5102"/>
            <w:vAlign w:val="center"/>
          </w:tcPr>
          <w:p>
            <w:pPr>
              <w:spacing w:line="276" w:lineRule="auto"/>
            </w:pPr>
            <w:r/>
            <w:r>
              <w:rPr>
                <w:rFonts w:ascii="Times New Roman" w:hAnsi="Times New Roman" w:eastAsia="Times New Roman"/>
                <w:b w:val="0"/>
                <w:sz w:val="23"/>
              </w:rPr>
              <w:t>Cong vênh, shell tách, lỗ nhỏ, khớp chặt, chi tiết sau sửa.</w:t>
            </w:r>
          </w:p>
        </w:tc>
      </w:tr>
      <w:tr>
        <w:trPr>
          <w:cantSplit/>
        </w:trPr>
        <w:tc>
          <w:tcPr>
            <w:tcW w:type="dxa" w:w="1247"/>
            <w:vAlign w:val="center"/>
          </w:tcPr>
          <w:p>
            <w:pPr>
              <w:spacing w:line="276" w:lineRule="auto"/>
            </w:pPr>
            <w:r/>
            <w:r>
              <w:rPr>
                <w:rFonts w:ascii="Times New Roman" w:hAnsi="Times New Roman" w:eastAsia="Times New Roman"/>
                <w:b w:val="0"/>
                <w:sz w:val="23"/>
              </w:rPr>
              <w:t>5.3</w:t>
            </w:r>
          </w:p>
        </w:tc>
        <w:tc>
          <w:tcPr>
            <w:tcW w:type="dxa" w:w="3118"/>
            <w:vAlign w:val="center"/>
          </w:tcPr>
          <w:p>
            <w:pPr>
              <w:spacing w:line="276" w:lineRule="auto"/>
            </w:pPr>
            <w:r/>
            <w:r>
              <w:rPr>
                <w:rFonts w:ascii="Times New Roman" w:hAnsi="Times New Roman" w:eastAsia="Times New Roman"/>
                <w:b w:val="0"/>
                <w:sz w:val="23"/>
              </w:rPr>
              <w:t>Ảnh lắp cơ khí</w:t>
            </w:r>
          </w:p>
        </w:tc>
        <w:tc>
          <w:tcPr>
            <w:tcW w:type="dxa" w:w="5102"/>
            <w:vAlign w:val="center"/>
          </w:tcPr>
          <w:p>
            <w:pPr>
              <w:spacing w:line="276" w:lineRule="auto"/>
            </w:pPr>
            <w:r/>
            <w:r>
              <w:rPr>
                <w:rFonts w:ascii="Times New Roman" w:hAnsi="Times New Roman" w:eastAsia="Times New Roman"/>
                <w:b w:val="0"/>
                <w:sz w:val="23"/>
              </w:rPr>
              <w:t>Đầu, cổ, tay, thân, balo, bánh xe, robot hoàn thiện cơ khí.</w:t>
            </w:r>
          </w:p>
        </w:tc>
      </w:tr>
      <w:tr>
        <w:trPr>
          <w:cantSplit/>
        </w:trPr>
        <w:tc>
          <w:tcPr>
            <w:tcW w:type="dxa" w:w="1247"/>
            <w:vAlign w:val="center"/>
          </w:tcPr>
          <w:p>
            <w:pPr>
              <w:spacing w:line="276" w:lineRule="auto"/>
            </w:pPr>
            <w:r/>
            <w:r>
              <w:rPr>
                <w:rFonts w:ascii="Times New Roman" w:hAnsi="Times New Roman" w:eastAsia="Times New Roman"/>
                <w:b w:val="0"/>
                <w:sz w:val="23"/>
              </w:rPr>
              <w:t>5.4</w:t>
            </w:r>
          </w:p>
        </w:tc>
        <w:tc>
          <w:tcPr>
            <w:tcW w:type="dxa" w:w="3118"/>
            <w:vAlign w:val="center"/>
          </w:tcPr>
          <w:p>
            <w:pPr>
              <w:spacing w:line="276" w:lineRule="auto"/>
            </w:pPr>
            <w:r/>
            <w:r>
              <w:rPr>
                <w:rFonts w:ascii="Times New Roman" w:hAnsi="Times New Roman" w:eastAsia="Times New Roman"/>
                <w:b w:val="0"/>
                <w:sz w:val="23"/>
              </w:rPr>
              <w:t>Ảnh lắp điện tử</w:t>
            </w:r>
          </w:p>
        </w:tc>
        <w:tc>
          <w:tcPr>
            <w:tcW w:type="dxa" w:w="5102"/>
            <w:vAlign w:val="center"/>
          </w:tcPr>
          <w:p>
            <w:pPr>
              <w:spacing w:line="276" w:lineRule="auto"/>
            </w:pPr>
            <w:r/>
            <w:r>
              <w:rPr>
                <w:rFonts w:ascii="Times New Roman" w:hAnsi="Times New Roman" w:eastAsia="Times New Roman"/>
                <w:b w:val="0"/>
                <w:sz w:val="23"/>
              </w:rPr>
              <w:t>Jetson, ESP32, PCA9685, driver, pin, hạ áp, dây nguồn, dây tín hiệu.</w:t>
            </w:r>
          </w:p>
        </w:tc>
      </w:tr>
      <w:tr>
        <w:trPr>
          <w:cantSplit/>
        </w:trPr>
        <w:tc>
          <w:tcPr>
            <w:tcW w:type="dxa" w:w="1247"/>
            <w:vAlign w:val="center"/>
          </w:tcPr>
          <w:p>
            <w:pPr>
              <w:spacing w:line="276" w:lineRule="auto"/>
            </w:pPr>
            <w:r/>
            <w:r>
              <w:rPr>
                <w:rFonts w:ascii="Times New Roman" w:hAnsi="Times New Roman" w:eastAsia="Times New Roman"/>
                <w:b w:val="0"/>
                <w:sz w:val="23"/>
              </w:rPr>
              <w:t>5.5</w:t>
            </w:r>
          </w:p>
        </w:tc>
        <w:tc>
          <w:tcPr>
            <w:tcW w:type="dxa" w:w="3118"/>
            <w:vAlign w:val="center"/>
          </w:tcPr>
          <w:p>
            <w:pPr>
              <w:spacing w:line="276" w:lineRule="auto"/>
            </w:pPr>
            <w:r/>
            <w:r>
              <w:rPr>
                <w:rFonts w:ascii="Times New Roman" w:hAnsi="Times New Roman" w:eastAsia="Times New Roman"/>
                <w:b w:val="0"/>
                <w:sz w:val="23"/>
              </w:rPr>
              <w:t>Ảnh triển khai Jetson</w:t>
            </w:r>
          </w:p>
        </w:tc>
        <w:tc>
          <w:tcPr>
            <w:tcW w:type="dxa" w:w="5102"/>
            <w:vAlign w:val="center"/>
          </w:tcPr>
          <w:p>
            <w:pPr>
              <w:spacing w:line="276" w:lineRule="auto"/>
            </w:pPr>
            <w:r/>
            <w:r>
              <w:rPr>
                <w:rFonts w:ascii="Times New Roman" w:hAnsi="Times New Roman" w:eastAsia="Times New Roman"/>
                <w:b w:val="0"/>
                <w:sz w:val="23"/>
              </w:rPr>
              <w:t>Thông tin Jetson, USB mount, cấu trúc thư mục, môi trường Python.</w:t>
            </w:r>
          </w:p>
        </w:tc>
      </w:tr>
      <w:tr>
        <w:trPr>
          <w:cantSplit/>
        </w:trPr>
        <w:tc>
          <w:tcPr>
            <w:tcW w:type="dxa" w:w="1247"/>
            <w:vAlign w:val="center"/>
          </w:tcPr>
          <w:p>
            <w:pPr>
              <w:spacing w:line="276" w:lineRule="auto"/>
            </w:pPr>
            <w:r/>
            <w:r>
              <w:rPr>
                <w:rFonts w:ascii="Times New Roman" w:hAnsi="Times New Roman" w:eastAsia="Times New Roman"/>
                <w:b w:val="0"/>
                <w:sz w:val="23"/>
              </w:rPr>
              <w:t>5.6</w:t>
            </w:r>
          </w:p>
        </w:tc>
        <w:tc>
          <w:tcPr>
            <w:tcW w:type="dxa" w:w="3118"/>
            <w:vAlign w:val="center"/>
          </w:tcPr>
          <w:p>
            <w:pPr>
              <w:spacing w:line="276" w:lineRule="auto"/>
            </w:pPr>
            <w:r/>
            <w:r>
              <w:rPr>
                <w:rFonts w:ascii="Times New Roman" w:hAnsi="Times New Roman" w:eastAsia="Times New Roman"/>
                <w:b w:val="0"/>
                <w:sz w:val="23"/>
              </w:rPr>
              <w:t>Ảnh chương trình khởi động</w:t>
            </w:r>
          </w:p>
        </w:tc>
        <w:tc>
          <w:tcPr>
            <w:tcW w:type="dxa" w:w="5102"/>
            <w:vAlign w:val="center"/>
          </w:tcPr>
          <w:p>
            <w:pPr>
              <w:spacing w:line="276" w:lineRule="auto"/>
            </w:pPr>
            <w:r/>
            <w:r>
              <w:rPr>
                <w:rFonts w:ascii="Times New Roman" w:hAnsi="Times New Roman" w:eastAsia="Times New Roman"/>
                <w:b w:val="0"/>
                <w:sz w:val="23"/>
              </w:rPr>
              <w:t>Load model, camera/audio, chờ wake word.</w:t>
            </w:r>
          </w:p>
        </w:tc>
      </w:tr>
      <w:tr>
        <w:trPr>
          <w:cantSplit/>
        </w:trPr>
        <w:tc>
          <w:tcPr>
            <w:tcW w:type="dxa" w:w="1247"/>
            <w:vAlign w:val="center"/>
          </w:tcPr>
          <w:p>
            <w:pPr>
              <w:spacing w:line="276" w:lineRule="auto"/>
            </w:pPr>
            <w:r/>
            <w:r>
              <w:rPr>
                <w:rFonts w:ascii="Times New Roman" w:hAnsi="Times New Roman" w:eastAsia="Times New Roman"/>
                <w:b w:val="0"/>
                <w:sz w:val="23"/>
              </w:rPr>
              <w:t>5.7</w:t>
            </w:r>
          </w:p>
        </w:tc>
        <w:tc>
          <w:tcPr>
            <w:tcW w:type="dxa" w:w="3118"/>
            <w:vAlign w:val="center"/>
          </w:tcPr>
          <w:p>
            <w:pPr>
              <w:spacing w:line="276" w:lineRule="auto"/>
            </w:pPr>
            <w:r/>
            <w:r>
              <w:rPr>
                <w:rFonts w:ascii="Times New Roman" w:hAnsi="Times New Roman" w:eastAsia="Times New Roman"/>
                <w:b w:val="0"/>
                <w:sz w:val="23"/>
              </w:rPr>
              <w:t>Ảnh nhận diện khuôn mặt</w:t>
            </w:r>
          </w:p>
        </w:tc>
        <w:tc>
          <w:tcPr>
            <w:tcW w:type="dxa" w:w="5102"/>
            <w:vAlign w:val="center"/>
          </w:tcPr>
          <w:p>
            <w:pPr>
              <w:spacing w:line="276" w:lineRule="auto"/>
            </w:pPr>
            <w:r/>
            <w:r>
              <w:rPr>
                <w:rFonts w:ascii="Times New Roman" w:hAnsi="Times New Roman" w:eastAsia="Times New Roman"/>
                <w:b w:val="0"/>
                <w:sz w:val="23"/>
              </w:rPr>
              <w:t>Bounding box, tên người dùng nếu có.</w:t>
            </w:r>
          </w:p>
        </w:tc>
      </w:tr>
      <w:tr>
        <w:trPr>
          <w:cantSplit/>
        </w:trPr>
        <w:tc>
          <w:tcPr>
            <w:tcW w:type="dxa" w:w="1247"/>
            <w:vAlign w:val="center"/>
          </w:tcPr>
          <w:p>
            <w:pPr>
              <w:spacing w:line="276" w:lineRule="auto"/>
            </w:pPr>
            <w:r/>
            <w:r>
              <w:rPr>
                <w:rFonts w:ascii="Times New Roman" w:hAnsi="Times New Roman" w:eastAsia="Times New Roman"/>
                <w:b w:val="0"/>
                <w:sz w:val="23"/>
              </w:rPr>
              <w:t>5.8</w:t>
            </w:r>
          </w:p>
        </w:tc>
        <w:tc>
          <w:tcPr>
            <w:tcW w:type="dxa" w:w="3118"/>
            <w:vAlign w:val="center"/>
          </w:tcPr>
          <w:p>
            <w:pPr>
              <w:spacing w:line="276" w:lineRule="auto"/>
            </w:pPr>
            <w:r/>
            <w:r>
              <w:rPr>
                <w:rFonts w:ascii="Times New Roman" w:hAnsi="Times New Roman" w:eastAsia="Times New Roman"/>
                <w:b w:val="0"/>
                <w:sz w:val="23"/>
              </w:rPr>
              <w:t>Ảnh nhận diện cảm xúc</w:t>
            </w:r>
          </w:p>
        </w:tc>
        <w:tc>
          <w:tcPr>
            <w:tcW w:type="dxa" w:w="5102"/>
            <w:vAlign w:val="center"/>
          </w:tcPr>
          <w:p>
            <w:pPr>
              <w:spacing w:line="276" w:lineRule="auto"/>
            </w:pPr>
            <w:r/>
            <w:r>
              <w:rPr>
                <w:rFonts w:ascii="Times New Roman" w:hAnsi="Times New Roman" w:eastAsia="Times New Roman"/>
                <w:b w:val="0"/>
                <w:sz w:val="23"/>
              </w:rPr>
              <w:t>Nhãn cảm xúc và confidence.</w:t>
            </w:r>
          </w:p>
        </w:tc>
      </w:tr>
      <w:tr>
        <w:trPr>
          <w:cantSplit/>
        </w:trPr>
        <w:tc>
          <w:tcPr>
            <w:tcW w:type="dxa" w:w="1247"/>
            <w:vAlign w:val="center"/>
          </w:tcPr>
          <w:p>
            <w:pPr>
              <w:spacing w:line="276" w:lineRule="auto"/>
            </w:pPr>
            <w:r/>
            <w:r>
              <w:rPr>
                <w:rFonts w:ascii="Times New Roman" w:hAnsi="Times New Roman" w:eastAsia="Times New Roman"/>
                <w:b w:val="0"/>
                <w:sz w:val="23"/>
              </w:rPr>
              <w:t>5.9</w:t>
            </w:r>
          </w:p>
        </w:tc>
        <w:tc>
          <w:tcPr>
            <w:tcW w:type="dxa" w:w="3118"/>
            <w:vAlign w:val="center"/>
          </w:tcPr>
          <w:p>
            <w:pPr>
              <w:spacing w:line="276" w:lineRule="auto"/>
            </w:pPr>
            <w:r/>
            <w:r>
              <w:rPr>
                <w:rFonts w:ascii="Times New Roman" w:hAnsi="Times New Roman" w:eastAsia="Times New Roman"/>
                <w:b w:val="0"/>
                <w:sz w:val="23"/>
              </w:rPr>
              <w:t>Ảnh cảm xúc đa nguồn</w:t>
            </w:r>
          </w:p>
        </w:tc>
        <w:tc>
          <w:tcPr>
            <w:tcW w:type="dxa" w:w="5102"/>
            <w:vAlign w:val="center"/>
          </w:tcPr>
          <w:p>
            <w:pPr>
              <w:spacing w:line="276" w:lineRule="auto"/>
            </w:pPr>
            <w:r/>
            <w:r>
              <w:rPr>
                <w:rFonts w:ascii="Times New Roman" w:hAnsi="Times New Roman" w:eastAsia="Times New Roman"/>
                <w:b w:val="0"/>
                <w:sz w:val="23"/>
              </w:rPr>
              <w:t>Kết quả mặt, giọng nói và kết quả cuối.</w:t>
            </w:r>
          </w:p>
        </w:tc>
      </w:tr>
      <w:tr>
        <w:trPr>
          <w:cantSplit/>
        </w:trPr>
        <w:tc>
          <w:tcPr>
            <w:tcW w:type="dxa" w:w="1247"/>
            <w:vAlign w:val="center"/>
          </w:tcPr>
          <w:p>
            <w:pPr>
              <w:spacing w:line="276" w:lineRule="auto"/>
            </w:pPr>
            <w:r/>
            <w:r>
              <w:rPr>
                <w:rFonts w:ascii="Times New Roman" w:hAnsi="Times New Roman" w:eastAsia="Times New Roman"/>
                <w:b w:val="0"/>
                <w:sz w:val="23"/>
              </w:rPr>
              <w:t>5.10</w:t>
            </w:r>
          </w:p>
        </w:tc>
        <w:tc>
          <w:tcPr>
            <w:tcW w:type="dxa" w:w="3118"/>
            <w:vAlign w:val="center"/>
          </w:tcPr>
          <w:p>
            <w:pPr>
              <w:spacing w:line="276" w:lineRule="auto"/>
            </w:pPr>
            <w:r/>
            <w:r>
              <w:rPr>
                <w:rFonts w:ascii="Times New Roman" w:hAnsi="Times New Roman" w:eastAsia="Times New Roman"/>
                <w:b w:val="0"/>
                <w:sz w:val="23"/>
              </w:rPr>
              <w:t>Confusion matrix</w:t>
            </w:r>
          </w:p>
        </w:tc>
        <w:tc>
          <w:tcPr>
            <w:tcW w:type="dxa" w:w="5102"/>
            <w:vAlign w:val="center"/>
          </w:tcPr>
          <w:p>
            <w:pPr>
              <w:spacing w:line="276" w:lineRule="auto"/>
            </w:pPr>
            <w:r/>
            <w:r>
              <w:rPr>
                <w:rFonts w:ascii="Times New Roman" w:hAnsi="Times New Roman" w:eastAsia="Times New Roman"/>
                <w:b w:val="0"/>
                <w:sz w:val="23"/>
              </w:rPr>
              <w:t>Ma trận nhầm lẫn cho cảm xúc mặt/giọng nói.</w:t>
            </w:r>
          </w:p>
        </w:tc>
      </w:tr>
      <w:tr>
        <w:trPr>
          <w:cantSplit/>
        </w:trPr>
        <w:tc>
          <w:tcPr>
            <w:tcW w:type="dxa" w:w="1247"/>
            <w:vAlign w:val="center"/>
          </w:tcPr>
          <w:p>
            <w:pPr>
              <w:spacing w:line="276" w:lineRule="auto"/>
            </w:pPr>
            <w:r/>
            <w:r>
              <w:rPr>
                <w:rFonts w:ascii="Times New Roman" w:hAnsi="Times New Roman" w:eastAsia="Times New Roman"/>
                <w:b w:val="0"/>
                <w:sz w:val="23"/>
              </w:rPr>
              <w:t>5.11</w:t>
            </w:r>
          </w:p>
        </w:tc>
        <w:tc>
          <w:tcPr>
            <w:tcW w:type="dxa" w:w="3118"/>
            <w:vAlign w:val="center"/>
          </w:tcPr>
          <w:p>
            <w:pPr>
              <w:spacing w:line="276" w:lineRule="auto"/>
            </w:pPr>
            <w:r/>
            <w:r>
              <w:rPr>
                <w:rFonts w:ascii="Times New Roman" w:hAnsi="Times New Roman" w:eastAsia="Times New Roman"/>
                <w:b w:val="0"/>
                <w:sz w:val="23"/>
              </w:rPr>
              <w:t>Biểu đồ Accuracy/Precision/Recall/F1</w:t>
            </w:r>
          </w:p>
        </w:tc>
        <w:tc>
          <w:tcPr>
            <w:tcW w:type="dxa" w:w="5102"/>
            <w:vAlign w:val="center"/>
          </w:tcPr>
          <w:p>
            <w:pPr>
              <w:spacing w:line="276" w:lineRule="auto"/>
            </w:pPr>
            <w:r/>
            <w:r>
              <w:rPr>
                <w:rFonts w:ascii="Times New Roman" w:hAnsi="Times New Roman" w:eastAsia="Times New Roman"/>
                <w:b w:val="0"/>
                <w:sz w:val="23"/>
              </w:rPr>
              <w:t>Đánh giá từng lớp.</w:t>
            </w:r>
          </w:p>
        </w:tc>
      </w:tr>
      <w:tr>
        <w:trPr>
          <w:cantSplit/>
        </w:trPr>
        <w:tc>
          <w:tcPr>
            <w:tcW w:type="dxa" w:w="1247"/>
            <w:vAlign w:val="center"/>
          </w:tcPr>
          <w:p>
            <w:pPr>
              <w:spacing w:line="276" w:lineRule="auto"/>
            </w:pPr>
            <w:r/>
            <w:r>
              <w:rPr>
                <w:rFonts w:ascii="Times New Roman" w:hAnsi="Times New Roman" w:eastAsia="Times New Roman"/>
                <w:b w:val="0"/>
                <w:sz w:val="23"/>
              </w:rPr>
              <w:t>5.12</w:t>
            </w:r>
          </w:p>
        </w:tc>
        <w:tc>
          <w:tcPr>
            <w:tcW w:type="dxa" w:w="3118"/>
            <w:vAlign w:val="center"/>
          </w:tcPr>
          <w:p>
            <w:pPr>
              <w:spacing w:line="276" w:lineRule="auto"/>
            </w:pPr>
            <w:r/>
            <w:r>
              <w:rPr>
                <w:rFonts w:ascii="Times New Roman" w:hAnsi="Times New Roman" w:eastAsia="Times New Roman"/>
                <w:b w:val="0"/>
                <w:sz w:val="23"/>
              </w:rPr>
              <w:t>Ảnh wake word và STT</w:t>
            </w:r>
          </w:p>
        </w:tc>
        <w:tc>
          <w:tcPr>
            <w:tcW w:type="dxa" w:w="5102"/>
            <w:vAlign w:val="center"/>
          </w:tcPr>
          <w:p>
            <w:pPr>
              <w:spacing w:line="276" w:lineRule="auto"/>
            </w:pPr>
            <w:r/>
            <w:r>
              <w:rPr>
                <w:rFonts w:ascii="Times New Roman" w:hAnsi="Times New Roman" w:eastAsia="Times New Roman"/>
                <w:b w:val="0"/>
                <w:sz w:val="23"/>
              </w:rPr>
              <w:t>MONE/MONE ơi/Aura/Aura ơi, câu nói và văn bản nhận được.</w:t>
            </w:r>
          </w:p>
        </w:tc>
      </w:tr>
      <w:tr>
        <w:trPr>
          <w:cantSplit/>
        </w:trPr>
        <w:tc>
          <w:tcPr>
            <w:tcW w:type="dxa" w:w="1247"/>
            <w:vAlign w:val="center"/>
          </w:tcPr>
          <w:p>
            <w:pPr>
              <w:spacing w:line="276" w:lineRule="auto"/>
            </w:pPr>
            <w:r/>
            <w:r>
              <w:rPr>
                <w:rFonts w:ascii="Times New Roman" w:hAnsi="Times New Roman" w:eastAsia="Times New Roman"/>
                <w:b w:val="0"/>
                <w:sz w:val="23"/>
              </w:rPr>
              <w:t>5.13</w:t>
            </w:r>
          </w:p>
        </w:tc>
        <w:tc>
          <w:tcPr>
            <w:tcW w:type="dxa" w:w="3118"/>
            <w:vAlign w:val="center"/>
          </w:tcPr>
          <w:p>
            <w:pPr>
              <w:spacing w:line="276" w:lineRule="auto"/>
            </w:pPr>
            <w:r/>
            <w:r>
              <w:rPr>
                <w:rFonts w:ascii="Times New Roman" w:hAnsi="Times New Roman" w:eastAsia="Times New Roman"/>
                <w:b w:val="0"/>
                <w:sz w:val="23"/>
              </w:rPr>
              <w:t>Ảnh chatbot</w:t>
            </w:r>
          </w:p>
        </w:tc>
        <w:tc>
          <w:tcPr>
            <w:tcW w:type="dxa" w:w="5102"/>
            <w:vAlign w:val="center"/>
          </w:tcPr>
          <w:p>
            <w:pPr>
              <w:spacing w:line="276" w:lineRule="auto"/>
            </w:pPr>
            <w:r/>
            <w:r>
              <w:rPr>
                <w:rFonts w:ascii="Times New Roman" w:hAnsi="Times New Roman" w:eastAsia="Times New Roman"/>
                <w:b w:val="0"/>
                <w:sz w:val="23"/>
              </w:rPr>
              <w:t>Đoạn hội thoại, phản hồi theo cảm xúc, lệnh thoát.</w:t>
            </w:r>
          </w:p>
        </w:tc>
      </w:tr>
      <w:tr>
        <w:trPr>
          <w:cantSplit/>
        </w:trPr>
        <w:tc>
          <w:tcPr>
            <w:tcW w:type="dxa" w:w="1247"/>
            <w:vAlign w:val="center"/>
          </w:tcPr>
          <w:p>
            <w:pPr>
              <w:spacing w:line="276" w:lineRule="auto"/>
            </w:pPr>
            <w:r/>
            <w:r>
              <w:rPr>
                <w:rFonts w:ascii="Times New Roman" w:hAnsi="Times New Roman" w:eastAsia="Times New Roman"/>
                <w:b w:val="0"/>
                <w:sz w:val="23"/>
              </w:rPr>
              <w:t>5.14</w:t>
            </w:r>
          </w:p>
        </w:tc>
        <w:tc>
          <w:tcPr>
            <w:tcW w:type="dxa" w:w="3118"/>
            <w:vAlign w:val="center"/>
          </w:tcPr>
          <w:p>
            <w:pPr>
              <w:spacing w:line="276" w:lineRule="auto"/>
            </w:pPr>
            <w:r/>
            <w:r>
              <w:rPr>
                <w:rFonts w:ascii="Times New Roman" w:hAnsi="Times New Roman" w:eastAsia="Times New Roman"/>
                <w:b w:val="0"/>
                <w:sz w:val="23"/>
              </w:rPr>
              <w:t>Ảnh chuyển động robot</w:t>
            </w:r>
          </w:p>
        </w:tc>
        <w:tc>
          <w:tcPr>
            <w:tcW w:type="dxa" w:w="5102"/>
            <w:vAlign w:val="center"/>
          </w:tcPr>
          <w:p>
            <w:pPr>
              <w:spacing w:line="276" w:lineRule="auto"/>
            </w:pPr>
            <w:r/>
            <w:r>
              <w:rPr>
                <w:rFonts w:ascii="Times New Roman" w:hAnsi="Times New Roman" w:eastAsia="Times New Roman"/>
                <w:b w:val="0"/>
                <w:sz w:val="23"/>
              </w:rPr>
              <w:t>Quay đầu, gật đầu, vẫy tay, đi thẳng, quay, dừng.</w:t>
            </w:r>
          </w:p>
        </w:tc>
      </w:tr>
      <w:tr>
        <w:trPr>
          <w:cantSplit/>
        </w:trPr>
        <w:tc>
          <w:tcPr>
            <w:tcW w:type="dxa" w:w="1247"/>
            <w:vAlign w:val="center"/>
          </w:tcPr>
          <w:p>
            <w:pPr>
              <w:spacing w:line="276" w:lineRule="auto"/>
            </w:pPr>
            <w:r/>
            <w:r>
              <w:rPr>
                <w:rFonts w:ascii="Times New Roman" w:hAnsi="Times New Roman" w:eastAsia="Times New Roman"/>
                <w:b w:val="0"/>
                <w:sz w:val="23"/>
              </w:rPr>
              <w:t>5.15</w:t>
            </w:r>
          </w:p>
        </w:tc>
        <w:tc>
          <w:tcPr>
            <w:tcW w:type="dxa" w:w="3118"/>
            <w:vAlign w:val="center"/>
          </w:tcPr>
          <w:p>
            <w:pPr>
              <w:spacing w:line="276" w:lineRule="auto"/>
            </w:pPr>
            <w:r/>
            <w:r>
              <w:rPr>
                <w:rFonts w:ascii="Times New Roman" w:hAnsi="Times New Roman" w:eastAsia="Times New Roman"/>
                <w:b w:val="0"/>
                <w:sz w:val="23"/>
              </w:rPr>
              <w:t>Biểu đồ sai số servo</w:t>
            </w:r>
          </w:p>
        </w:tc>
        <w:tc>
          <w:tcPr>
            <w:tcW w:type="dxa" w:w="5102"/>
            <w:vAlign w:val="center"/>
          </w:tcPr>
          <w:p>
            <w:pPr>
              <w:spacing w:line="276" w:lineRule="auto"/>
            </w:pPr>
            <w:r/>
            <w:r>
              <w:rPr>
                <w:rFonts w:ascii="Times New Roman" w:hAnsi="Times New Roman" w:eastAsia="Times New Roman"/>
                <w:b w:val="0"/>
                <w:sz w:val="23"/>
              </w:rPr>
              <w:t>Góc đặt, góc thực tế, sai số, thời gian đáp ứng.</w:t>
            </w:r>
          </w:p>
        </w:tc>
      </w:tr>
      <w:tr>
        <w:trPr>
          <w:cantSplit/>
        </w:trPr>
        <w:tc>
          <w:tcPr>
            <w:tcW w:type="dxa" w:w="1247"/>
            <w:vAlign w:val="center"/>
          </w:tcPr>
          <w:p>
            <w:pPr>
              <w:spacing w:line="276" w:lineRule="auto"/>
            </w:pPr>
            <w:r/>
            <w:r>
              <w:rPr>
                <w:rFonts w:ascii="Times New Roman" w:hAnsi="Times New Roman" w:eastAsia="Times New Roman"/>
                <w:b w:val="0"/>
                <w:sz w:val="23"/>
              </w:rPr>
              <w:t>5.16</w:t>
            </w:r>
          </w:p>
        </w:tc>
        <w:tc>
          <w:tcPr>
            <w:tcW w:type="dxa" w:w="3118"/>
            <w:vAlign w:val="center"/>
          </w:tcPr>
          <w:p>
            <w:pPr>
              <w:spacing w:line="276" w:lineRule="auto"/>
            </w:pPr>
            <w:r/>
            <w:r>
              <w:rPr>
                <w:rFonts w:ascii="Times New Roman" w:hAnsi="Times New Roman" w:eastAsia="Times New Roman"/>
                <w:b w:val="0"/>
                <w:sz w:val="23"/>
              </w:rPr>
              <w:t>Biểu đồ di chuyển</w:t>
            </w:r>
          </w:p>
        </w:tc>
        <w:tc>
          <w:tcPr>
            <w:tcW w:type="dxa" w:w="5102"/>
            <w:vAlign w:val="center"/>
          </w:tcPr>
          <w:p>
            <w:pPr>
              <w:spacing w:line="276" w:lineRule="auto"/>
            </w:pPr>
            <w:r/>
            <w:r>
              <w:rPr>
                <w:rFonts w:ascii="Times New Roman" w:hAnsi="Times New Roman" w:eastAsia="Times New Roman"/>
                <w:b w:val="0"/>
                <w:sz w:val="23"/>
              </w:rPr>
              <w:t>Quãng đường đặt/thực, sai số, lệch hướng.</w:t>
            </w:r>
          </w:p>
        </w:tc>
      </w:tr>
      <w:tr>
        <w:trPr>
          <w:cantSplit/>
        </w:trPr>
        <w:tc>
          <w:tcPr>
            <w:tcW w:type="dxa" w:w="1247"/>
            <w:vAlign w:val="center"/>
          </w:tcPr>
          <w:p>
            <w:pPr>
              <w:spacing w:line="276" w:lineRule="auto"/>
            </w:pPr>
            <w:r/>
            <w:r>
              <w:rPr>
                <w:rFonts w:ascii="Times New Roman" w:hAnsi="Times New Roman" w:eastAsia="Times New Roman"/>
                <w:b w:val="0"/>
                <w:sz w:val="23"/>
              </w:rPr>
              <w:t>5.17</w:t>
            </w:r>
          </w:p>
        </w:tc>
        <w:tc>
          <w:tcPr>
            <w:tcW w:type="dxa" w:w="3118"/>
            <w:vAlign w:val="center"/>
          </w:tcPr>
          <w:p>
            <w:pPr>
              <w:spacing w:line="276" w:lineRule="auto"/>
            </w:pPr>
            <w:r/>
            <w:r>
              <w:rPr>
                <w:rFonts w:ascii="Times New Roman" w:hAnsi="Times New Roman" w:eastAsia="Times New Roman"/>
                <w:b w:val="0"/>
                <w:sz w:val="23"/>
              </w:rPr>
              <w:t>Ảnh đo nguồn</w:t>
            </w:r>
          </w:p>
        </w:tc>
        <w:tc>
          <w:tcPr>
            <w:tcW w:type="dxa" w:w="5102"/>
            <w:vAlign w:val="center"/>
          </w:tcPr>
          <w:p>
            <w:pPr>
              <w:spacing w:line="276" w:lineRule="auto"/>
            </w:pPr>
            <w:r/>
            <w:r>
              <w:rPr>
                <w:rFonts w:ascii="Times New Roman" w:hAnsi="Times New Roman" w:eastAsia="Times New Roman"/>
                <w:b w:val="0"/>
                <w:sz w:val="23"/>
              </w:rPr>
              <w:t>Điện áp pin, hạ áp Jetson, nguồn servo, dòng tải.</w:t>
            </w:r>
          </w:p>
        </w:tc>
      </w:tr>
      <w:tr>
        <w:trPr>
          <w:cantSplit/>
        </w:trPr>
        <w:tc>
          <w:tcPr>
            <w:tcW w:type="dxa" w:w="1247"/>
            <w:vAlign w:val="center"/>
          </w:tcPr>
          <w:p>
            <w:pPr>
              <w:spacing w:line="276" w:lineRule="auto"/>
            </w:pPr>
            <w:r/>
            <w:r>
              <w:rPr>
                <w:rFonts w:ascii="Times New Roman" w:hAnsi="Times New Roman" w:eastAsia="Times New Roman"/>
                <w:b w:val="0"/>
                <w:sz w:val="23"/>
              </w:rPr>
              <w:t>5.18</w:t>
            </w:r>
          </w:p>
        </w:tc>
        <w:tc>
          <w:tcPr>
            <w:tcW w:type="dxa" w:w="3118"/>
            <w:vAlign w:val="center"/>
          </w:tcPr>
          <w:p>
            <w:pPr>
              <w:spacing w:line="276" w:lineRule="auto"/>
            </w:pPr>
            <w:r/>
            <w:r>
              <w:rPr>
                <w:rFonts w:ascii="Times New Roman" w:hAnsi="Times New Roman" w:eastAsia="Times New Roman"/>
                <w:b w:val="0"/>
                <w:sz w:val="23"/>
              </w:rPr>
              <w:t>Biểu đồ nguồn</w:t>
            </w:r>
          </w:p>
        </w:tc>
        <w:tc>
          <w:tcPr>
            <w:tcW w:type="dxa" w:w="5102"/>
            <w:vAlign w:val="center"/>
          </w:tcPr>
          <w:p>
            <w:pPr>
              <w:spacing w:line="276" w:lineRule="auto"/>
            </w:pPr>
            <w:r/>
            <w:r>
              <w:rPr>
                <w:rFonts w:ascii="Times New Roman" w:hAnsi="Times New Roman" w:eastAsia="Times New Roman"/>
                <w:b w:val="0"/>
                <w:sz w:val="23"/>
              </w:rPr>
              <w:t>Điện áp, dòng, công suất, thời gian pin.</w:t>
            </w:r>
          </w:p>
        </w:tc>
      </w:tr>
      <w:tr>
        <w:trPr>
          <w:cantSplit/>
        </w:trPr>
        <w:tc>
          <w:tcPr>
            <w:tcW w:type="dxa" w:w="1247"/>
            <w:vAlign w:val="center"/>
          </w:tcPr>
          <w:p>
            <w:pPr>
              <w:spacing w:line="276" w:lineRule="auto"/>
            </w:pPr>
            <w:r/>
            <w:r>
              <w:rPr>
                <w:rFonts w:ascii="Times New Roman" w:hAnsi="Times New Roman" w:eastAsia="Times New Roman"/>
                <w:b w:val="0"/>
                <w:sz w:val="23"/>
              </w:rPr>
              <w:t>5.19</w:t>
            </w:r>
          </w:p>
        </w:tc>
        <w:tc>
          <w:tcPr>
            <w:tcW w:type="dxa" w:w="3118"/>
            <w:vAlign w:val="center"/>
          </w:tcPr>
          <w:p>
            <w:pPr>
              <w:spacing w:line="276" w:lineRule="auto"/>
            </w:pPr>
            <w:r/>
            <w:r>
              <w:rPr>
                <w:rFonts w:ascii="Times New Roman" w:hAnsi="Times New Roman" w:eastAsia="Times New Roman"/>
                <w:b w:val="0"/>
                <w:sz w:val="23"/>
              </w:rPr>
              <w:t>Biểu đồ hiệu năng Jetson</w:t>
            </w:r>
          </w:p>
        </w:tc>
        <w:tc>
          <w:tcPr>
            <w:tcW w:type="dxa" w:w="5102"/>
            <w:vAlign w:val="center"/>
          </w:tcPr>
          <w:p>
            <w:pPr>
              <w:spacing w:line="276" w:lineRule="auto"/>
            </w:pPr>
            <w:r/>
            <w:r>
              <w:rPr>
                <w:rFonts w:ascii="Times New Roman" w:hAnsi="Times New Roman" w:eastAsia="Times New Roman"/>
                <w:b w:val="0"/>
                <w:sz w:val="23"/>
              </w:rPr>
              <w:t>CPU, RAM, nhiệt độ, FPS theo thời gian.</w:t>
            </w:r>
          </w:p>
        </w:tc>
      </w:tr>
      <w:tr>
        <w:trPr>
          <w:cantSplit/>
        </w:trPr>
        <w:tc>
          <w:tcPr>
            <w:tcW w:type="dxa" w:w="1247"/>
            <w:vAlign w:val="center"/>
          </w:tcPr>
          <w:p>
            <w:pPr>
              <w:spacing w:line="276" w:lineRule="auto"/>
            </w:pPr>
            <w:r/>
            <w:r>
              <w:rPr>
                <w:rFonts w:ascii="Times New Roman" w:hAnsi="Times New Roman" w:eastAsia="Times New Roman"/>
                <w:b w:val="0"/>
                <w:sz w:val="23"/>
              </w:rPr>
              <w:t>5.20</w:t>
            </w:r>
          </w:p>
        </w:tc>
        <w:tc>
          <w:tcPr>
            <w:tcW w:type="dxa" w:w="3118"/>
            <w:vAlign w:val="center"/>
          </w:tcPr>
          <w:p>
            <w:pPr>
              <w:spacing w:line="276" w:lineRule="auto"/>
            </w:pPr>
            <w:r/>
            <w:r>
              <w:rPr>
                <w:rFonts w:ascii="Times New Roman" w:hAnsi="Times New Roman" w:eastAsia="Times New Roman"/>
                <w:b w:val="0"/>
                <w:sz w:val="23"/>
              </w:rPr>
              <w:t>Chuỗi ảnh pipeline toàn hệ thống</w:t>
            </w:r>
          </w:p>
        </w:tc>
        <w:tc>
          <w:tcPr>
            <w:tcW w:type="dxa" w:w="5102"/>
            <w:vAlign w:val="center"/>
          </w:tcPr>
          <w:p>
            <w:pPr>
              <w:spacing w:line="276" w:lineRule="auto"/>
            </w:pPr>
            <w:r/>
            <w:r>
              <w:rPr>
                <w:rFonts w:ascii="Times New Roman" w:hAnsi="Times New Roman" w:eastAsia="Times New Roman"/>
                <w:b w:val="0"/>
                <w:sz w:val="23"/>
              </w:rPr>
              <w:t>Chờ → gọi → cảm xúc → hỏi → trả lời → chuyển động → chờ.</w:t>
            </w:r>
          </w:p>
        </w:tc>
      </w:tr>
      <w:tr>
        <w:trPr>
          <w:cantSplit/>
        </w:trPr>
        <w:tc>
          <w:tcPr>
            <w:tcW w:type="dxa" w:w="1247"/>
            <w:vAlign w:val="center"/>
          </w:tcPr>
          <w:p>
            <w:pPr>
              <w:spacing w:line="276" w:lineRule="auto"/>
            </w:pPr>
            <w:r/>
            <w:r>
              <w:rPr>
                <w:rFonts w:ascii="Times New Roman" w:hAnsi="Times New Roman" w:eastAsia="Times New Roman"/>
                <w:b w:val="0"/>
                <w:sz w:val="23"/>
              </w:rPr>
              <w:t>5.21</w:t>
            </w:r>
          </w:p>
        </w:tc>
        <w:tc>
          <w:tcPr>
            <w:tcW w:type="dxa" w:w="3118"/>
            <w:vAlign w:val="center"/>
          </w:tcPr>
          <w:p>
            <w:pPr>
              <w:spacing w:line="276" w:lineRule="auto"/>
            </w:pPr>
            <w:r/>
            <w:r>
              <w:rPr>
                <w:rFonts w:ascii="Times New Roman" w:hAnsi="Times New Roman" w:eastAsia="Times New Roman"/>
                <w:b w:val="0"/>
                <w:sz w:val="23"/>
              </w:rPr>
              <w:t>Mã QR video demo</w:t>
            </w:r>
          </w:p>
        </w:tc>
        <w:tc>
          <w:tcPr>
            <w:tcW w:type="dxa" w:w="5102"/>
            <w:vAlign w:val="center"/>
          </w:tcPr>
          <w:p>
            <w:pPr>
              <w:spacing w:line="276" w:lineRule="auto"/>
            </w:pPr>
            <w:r/>
            <w:r>
              <w:rPr>
                <w:rFonts w:ascii="Times New Roman" w:hAnsi="Times New Roman" w:eastAsia="Times New Roman"/>
                <w:b w:val="0"/>
                <w:sz w:val="23"/>
              </w:rPr>
              <w:t>Dẫn đến video robot chạy thực tế nếu được phép.</w:t>
            </w:r>
          </w:p>
        </w:tc>
      </w:tr>
    </w:tbl>
    <w:p/>
    <w:p>
      <w:pPr>
        <w:pStyle w:val="Heading1"/>
      </w:pPr>
      <w:r>
        <w:t>V. DỮ LIỆU PHẢI THU THẬP ĐỂ VIẾT BÁO CÁO</w:t>
      </w:r>
    </w:p>
    <w:tbl>
      <w:tblPr>
        <w:tblStyle w:val="TableGrid"/>
        <w:tblW w:type="auto" w:w="0"/>
        <w:jc w:val="center"/>
        <w:tblLook w:firstColumn="1" w:firstRow="1" w:lastColumn="0" w:lastRow="0" w:noHBand="0" w:noVBand="1" w:val="04A0"/>
      </w:tblPr>
      <w:tblGrid>
        <w:gridCol w:w="4702"/>
        <w:gridCol w:w="4702"/>
      </w:tblGrid>
      <w:tr>
        <w:trPr>
          <w:cantSplit/>
          <w:tblHeader w:val="true"/>
        </w:trPr>
        <w:tc>
          <w:tcPr>
            <w:tcW w:type="dxa" w:w="1701"/>
            <w:vAlign w:val="center"/>
            <w:shd w:fill="D9EAF7"/>
          </w:tcPr>
          <w:p>
            <w:pPr>
              <w:spacing w:line="276" w:lineRule="auto"/>
            </w:pPr>
            <w:r/>
            <w:r>
              <w:rPr>
                <w:rFonts w:ascii="Times New Roman" w:hAnsi="Times New Roman" w:eastAsia="Times New Roman"/>
                <w:b/>
                <w:sz w:val="23"/>
              </w:rPr>
              <w:t>Nhóm dữ liệu</w:t>
            </w:r>
          </w:p>
        </w:tc>
        <w:tc>
          <w:tcPr>
            <w:tcW w:type="dxa" w:w="7654"/>
            <w:vAlign w:val="center"/>
            <w:shd w:fill="D9EAF7"/>
          </w:tcPr>
          <w:p>
            <w:pPr>
              <w:spacing w:line="276" w:lineRule="auto"/>
            </w:pPr>
            <w:r/>
            <w:r>
              <w:rPr>
                <w:rFonts w:ascii="Times New Roman" w:hAnsi="Times New Roman" w:eastAsia="Times New Roman"/>
                <w:b/>
                <w:sz w:val="23"/>
              </w:rPr>
              <w:t>Cần thu thập</w:t>
            </w:r>
          </w:p>
        </w:tc>
      </w:tr>
      <w:tr>
        <w:trPr>
          <w:cantSplit/>
        </w:trPr>
        <w:tc>
          <w:tcPr>
            <w:tcW w:type="dxa" w:w="1701"/>
            <w:vAlign w:val="center"/>
          </w:tcPr>
          <w:p>
            <w:pPr>
              <w:spacing w:line="276" w:lineRule="auto"/>
            </w:pPr>
            <w:r/>
            <w:r>
              <w:rPr>
                <w:rFonts w:ascii="Times New Roman" w:hAnsi="Times New Roman" w:eastAsia="Times New Roman"/>
                <w:b w:val="0"/>
                <w:sz w:val="23"/>
              </w:rPr>
              <w:t>Cơ khí</w:t>
            </w:r>
          </w:p>
        </w:tc>
        <w:tc>
          <w:tcPr>
            <w:tcW w:type="dxa" w:w="7654"/>
            <w:vAlign w:val="center"/>
          </w:tcPr>
          <w:p>
            <w:pPr>
              <w:spacing w:line="276" w:lineRule="auto"/>
            </w:pPr>
            <w:r/>
            <w:r>
              <w:rPr>
                <w:rFonts w:ascii="Times New Roman" w:hAnsi="Times New Roman" w:eastAsia="Times New Roman"/>
                <w:b w:val="0"/>
                <w:sz w:val="23"/>
              </w:rPr>
              <w:t>Kích thước tổng thể, khối lượng, danh sách STL, ảnh CAD, ảnh slicer, thông số in, thời gian in, khối lượng nhựa, ảnh lắp ráp, lỗi và cách sửa.</w:t>
            </w:r>
          </w:p>
        </w:tc>
      </w:tr>
      <w:tr>
        <w:trPr>
          <w:cantSplit/>
        </w:trPr>
        <w:tc>
          <w:tcPr>
            <w:tcW w:type="dxa" w:w="1701"/>
            <w:vAlign w:val="center"/>
          </w:tcPr>
          <w:p>
            <w:pPr>
              <w:spacing w:line="276" w:lineRule="auto"/>
            </w:pPr>
            <w:r/>
            <w:r>
              <w:rPr>
                <w:rFonts w:ascii="Times New Roman" w:hAnsi="Times New Roman" w:eastAsia="Times New Roman"/>
                <w:b w:val="0"/>
                <w:sz w:val="23"/>
              </w:rPr>
              <w:t>Điện tử</w:t>
            </w:r>
          </w:p>
        </w:tc>
        <w:tc>
          <w:tcPr>
            <w:tcW w:type="dxa" w:w="7654"/>
            <w:vAlign w:val="center"/>
          </w:tcPr>
          <w:p>
            <w:pPr>
              <w:spacing w:line="276" w:lineRule="auto"/>
            </w:pPr>
            <w:r/>
            <w:r>
              <w:rPr>
                <w:rFonts w:ascii="Times New Roman" w:hAnsi="Times New Roman" w:eastAsia="Times New Roman"/>
                <w:b w:val="0"/>
                <w:sz w:val="23"/>
              </w:rPr>
              <w:t>Model linh kiện, số lượng, điện áp, dòng, sơ đồ nguồn, bảng chân, ảnh đi dây, chi phí.</w:t>
            </w:r>
          </w:p>
        </w:tc>
      </w:tr>
      <w:tr>
        <w:trPr>
          <w:cantSplit/>
        </w:trPr>
        <w:tc>
          <w:tcPr>
            <w:tcW w:type="dxa" w:w="1701"/>
            <w:vAlign w:val="center"/>
          </w:tcPr>
          <w:p>
            <w:pPr>
              <w:spacing w:line="276" w:lineRule="auto"/>
            </w:pPr>
            <w:r/>
            <w:r>
              <w:rPr>
                <w:rFonts w:ascii="Times New Roman" w:hAnsi="Times New Roman" w:eastAsia="Times New Roman"/>
                <w:b w:val="0"/>
                <w:sz w:val="23"/>
              </w:rPr>
              <w:t>Phần mềm</w:t>
            </w:r>
          </w:p>
        </w:tc>
        <w:tc>
          <w:tcPr>
            <w:tcW w:type="dxa" w:w="7654"/>
            <w:vAlign w:val="center"/>
          </w:tcPr>
          <w:p>
            <w:pPr>
              <w:spacing w:line="276" w:lineRule="auto"/>
            </w:pPr>
            <w:r/>
            <w:r>
              <w:rPr>
                <w:rFonts w:ascii="Times New Roman" w:hAnsi="Times New Roman" w:eastAsia="Times New Roman"/>
                <w:b w:val="0"/>
                <w:sz w:val="23"/>
              </w:rPr>
              <w:t>Cấu trúc source, thư viện, phiên bản Jetson/Python/TensorFlow/OpenCV, log, ảnh terminal, lưu đồ, lỗi và cách khắc phục.</w:t>
            </w:r>
          </w:p>
        </w:tc>
      </w:tr>
      <w:tr>
        <w:trPr>
          <w:cantSplit/>
        </w:trPr>
        <w:tc>
          <w:tcPr>
            <w:tcW w:type="dxa" w:w="1701"/>
            <w:vAlign w:val="center"/>
          </w:tcPr>
          <w:p>
            <w:pPr>
              <w:spacing w:line="276" w:lineRule="auto"/>
            </w:pPr>
            <w:r/>
            <w:r>
              <w:rPr>
                <w:rFonts w:ascii="Times New Roman" w:hAnsi="Times New Roman" w:eastAsia="Times New Roman"/>
                <w:b w:val="0"/>
                <w:sz w:val="23"/>
              </w:rPr>
              <w:t>AI</w:t>
            </w:r>
          </w:p>
        </w:tc>
        <w:tc>
          <w:tcPr>
            <w:tcW w:type="dxa" w:w="7654"/>
            <w:vAlign w:val="center"/>
          </w:tcPr>
          <w:p>
            <w:pPr>
              <w:spacing w:line="276" w:lineRule="auto"/>
            </w:pPr>
            <w:r/>
            <w:r>
              <w:rPr>
                <w:rFonts w:ascii="Times New Roman" w:hAnsi="Times New Roman" w:eastAsia="Times New Roman"/>
                <w:b w:val="0"/>
                <w:sz w:val="23"/>
              </w:rPr>
              <w:t>Dataset, số lớp, tên lớp, input/output shape, model summary, accuracy, confusion matrix, FPS, thời gian suy luận.</w:t>
            </w:r>
          </w:p>
        </w:tc>
      </w:tr>
      <w:tr>
        <w:trPr>
          <w:cantSplit/>
        </w:trPr>
        <w:tc>
          <w:tcPr>
            <w:tcW w:type="dxa" w:w="1701"/>
            <w:vAlign w:val="center"/>
          </w:tcPr>
          <w:p>
            <w:pPr>
              <w:spacing w:line="276" w:lineRule="auto"/>
            </w:pPr>
            <w:r/>
            <w:r>
              <w:rPr>
                <w:rFonts w:ascii="Times New Roman" w:hAnsi="Times New Roman" w:eastAsia="Times New Roman"/>
                <w:b w:val="0"/>
                <w:sz w:val="23"/>
              </w:rPr>
              <w:t>Thử nghiệm</w:t>
            </w:r>
          </w:p>
        </w:tc>
        <w:tc>
          <w:tcPr>
            <w:tcW w:type="dxa" w:w="7654"/>
            <w:vAlign w:val="center"/>
          </w:tcPr>
          <w:p>
            <w:pPr>
              <w:spacing w:line="276" w:lineRule="auto"/>
            </w:pPr>
            <w:r/>
            <w:r>
              <w:rPr>
                <w:rFonts w:ascii="Times New Roman" w:hAnsi="Times New Roman" w:eastAsia="Times New Roman"/>
                <w:b w:val="0"/>
                <w:sz w:val="23"/>
              </w:rPr>
              <w:t>20–30 mẫu mỗi cảm xúc, 30–50 câu chatbot, wake word, STT, góc servo, quãng đường, điện áp, dòng, nhiệt độ, thời gian chạy liên tục, pipeline tổng thể.</w:t>
            </w:r>
          </w:p>
        </w:tc>
      </w:tr>
    </w:tbl>
    <w:p/>
    <w:p>
      <w:pPr>
        <w:pStyle w:val="Heading1"/>
      </w:pPr>
      <w:r>
        <w:t>VI. PHÂN BỔ SỐ TRANG ĐỀ XUẤT</w:t>
      </w:r>
    </w:p>
    <w:tbl>
      <w:tblPr>
        <w:tblStyle w:val="TableGrid"/>
        <w:tblW w:type="auto" w:w="0"/>
        <w:jc w:val="center"/>
        <w:tblLook w:firstColumn="1" w:firstRow="1" w:lastColumn="0" w:lastRow="0" w:noHBand="0" w:noVBand="1" w:val="04A0"/>
      </w:tblPr>
      <w:tblGrid>
        <w:gridCol w:w="4702"/>
        <w:gridCol w:w="4702"/>
      </w:tblGrid>
      <w:tr>
        <w:trPr>
          <w:cantSplit/>
          <w:tblHeader w:val="true"/>
        </w:trPr>
        <w:tc>
          <w:tcPr>
            <w:tcW w:type="dxa" w:w="4535"/>
            <w:vAlign w:val="center"/>
            <w:shd w:fill="D9EAF7"/>
          </w:tcPr>
          <w:p>
            <w:pPr>
              <w:spacing w:line="276" w:lineRule="auto"/>
            </w:pPr>
            <w:r/>
            <w:r>
              <w:rPr>
                <w:rFonts w:ascii="Times New Roman" w:hAnsi="Times New Roman" w:eastAsia="Times New Roman"/>
                <w:b/>
                <w:sz w:val="23"/>
              </w:rPr>
              <w:t>Phần</w:t>
            </w:r>
          </w:p>
        </w:tc>
        <w:tc>
          <w:tcPr>
            <w:tcW w:type="dxa" w:w="2835"/>
            <w:vAlign w:val="center"/>
            <w:shd w:fill="D9EAF7"/>
          </w:tcPr>
          <w:p>
            <w:pPr>
              <w:spacing w:line="276" w:lineRule="auto"/>
            </w:pPr>
            <w:r/>
            <w:r>
              <w:rPr>
                <w:rFonts w:ascii="Times New Roman" w:hAnsi="Times New Roman" w:eastAsia="Times New Roman"/>
                <w:b/>
                <w:sz w:val="23"/>
              </w:rPr>
              <w:t>Số trang dự kiến</w:t>
            </w:r>
          </w:p>
        </w:tc>
      </w:tr>
      <w:tr>
        <w:trPr>
          <w:cantSplit/>
        </w:trPr>
        <w:tc>
          <w:tcPr>
            <w:tcW w:type="dxa" w:w="4535"/>
            <w:vAlign w:val="center"/>
          </w:tcPr>
          <w:p>
            <w:pPr>
              <w:spacing w:line="276" w:lineRule="auto"/>
            </w:pPr>
            <w:r/>
            <w:r>
              <w:rPr>
                <w:rFonts w:ascii="Times New Roman" w:hAnsi="Times New Roman" w:eastAsia="Times New Roman"/>
                <w:b w:val="0"/>
                <w:sz w:val="23"/>
              </w:rPr>
              <w:t>Phần đầu báo cáo</w:t>
            </w:r>
          </w:p>
        </w:tc>
        <w:tc>
          <w:tcPr>
            <w:tcW w:type="dxa" w:w="2835"/>
            <w:vAlign w:val="center"/>
          </w:tcPr>
          <w:p>
            <w:pPr>
              <w:spacing w:line="276" w:lineRule="auto"/>
            </w:pPr>
            <w:r/>
            <w:r>
              <w:rPr>
                <w:rFonts w:ascii="Times New Roman" w:hAnsi="Times New Roman" w:eastAsia="Times New Roman"/>
                <w:b w:val="0"/>
                <w:sz w:val="23"/>
              </w:rPr>
              <w:t>8–12</w:t>
            </w:r>
          </w:p>
        </w:tc>
      </w:tr>
      <w:tr>
        <w:trPr>
          <w:cantSplit/>
        </w:trPr>
        <w:tc>
          <w:tcPr>
            <w:tcW w:type="dxa" w:w="4535"/>
            <w:vAlign w:val="center"/>
          </w:tcPr>
          <w:p>
            <w:pPr>
              <w:spacing w:line="276" w:lineRule="auto"/>
            </w:pPr>
            <w:r/>
            <w:r>
              <w:rPr>
                <w:rFonts w:ascii="Times New Roman" w:hAnsi="Times New Roman" w:eastAsia="Times New Roman"/>
                <w:b w:val="0"/>
                <w:sz w:val="23"/>
              </w:rPr>
              <w:t>Chương 1</w:t>
            </w:r>
          </w:p>
        </w:tc>
        <w:tc>
          <w:tcPr>
            <w:tcW w:type="dxa" w:w="2835"/>
            <w:vAlign w:val="center"/>
          </w:tcPr>
          <w:p>
            <w:pPr>
              <w:spacing w:line="276" w:lineRule="auto"/>
            </w:pPr>
            <w:r/>
            <w:r>
              <w:rPr>
                <w:rFonts w:ascii="Times New Roman" w:hAnsi="Times New Roman" w:eastAsia="Times New Roman"/>
                <w:b w:val="0"/>
                <w:sz w:val="23"/>
              </w:rPr>
              <w:t>7–10</w:t>
            </w:r>
          </w:p>
        </w:tc>
      </w:tr>
      <w:tr>
        <w:trPr>
          <w:cantSplit/>
        </w:trPr>
        <w:tc>
          <w:tcPr>
            <w:tcW w:type="dxa" w:w="4535"/>
            <w:vAlign w:val="center"/>
          </w:tcPr>
          <w:p>
            <w:pPr>
              <w:spacing w:line="276" w:lineRule="auto"/>
            </w:pPr>
            <w:r/>
            <w:r>
              <w:rPr>
                <w:rFonts w:ascii="Times New Roman" w:hAnsi="Times New Roman" w:eastAsia="Times New Roman"/>
                <w:b w:val="0"/>
                <w:sz w:val="23"/>
              </w:rPr>
              <w:t>Chương 2</w:t>
            </w:r>
          </w:p>
        </w:tc>
        <w:tc>
          <w:tcPr>
            <w:tcW w:type="dxa" w:w="2835"/>
            <w:vAlign w:val="center"/>
          </w:tcPr>
          <w:p>
            <w:pPr>
              <w:spacing w:line="276" w:lineRule="auto"/>
            </w:pPr>
            <w:r/>
            <w:r>
              <w:rPr>
                <w:rFonts w:ascii="Times New Roman" w:hAnsi="Times New Roman" w:eastAsia="Times New Roman"/>
                <w:b w:val="0"/>
                <w:sz w:val="23"/>
              </w:rPr>
              <w:t>10–15</w:t>
            </w:r>
          </w:p>
        </w:tc>
      </w:tr>
      <w:tr>
        <w:trPr>
          <w:cantSplit/>
        </w:trPr>
        <w:tc>
          <w:tcPr>
            <w:tcW w:type="dxa" w:w="4535"/>
            <w:vAlign w:val="center"/>
          </w:tcPr>
          <w:p>
            <w:pPr>
              <w:spacing w:line="276" w:lineRule="auto"/>
            </w:pPr>
            <w:r/>
            <w:r>
              <w:rPr>
                <w:rFonts w:ascii="Times New Roman" w:hAnsi="Times New Roman" w:eastAsia="Times New Roman"/>
                <w:b w:val="0"/>
                <w:sz w:val="23"/>
              </w:rPr>
              <w:t>Chương 3</w:t>
            </w:r>
          </w:p>
        </w:tc>
        <w:tc>
          <w:tcPr>
            <w:tcW w:type="dxa" w:w="2835"/>
            <w:vAlign w:val="center"/>
          </w:tcPr>
          <w:p>
            <w:pPr>
              <w:spacing w:line="276" w:lineRule="auto"/>
            </w:pPr>
            <w:r/>
            <w:r>
              <w:rPr>
                <w:rFonts w:ascii="Times New Roman" w:hAnsi="Times New Roman" w:eastAsia="Times New Roman"/>
                <w:b w:val="0"/>
                <w:sz w:val="23"/>
              </w:rPr>
              <w:t>25–35</w:t>
            </w:r>
          </w:p>
        </w:tc>
      </w:tr>
      <w:tr>
        <w:trPr>
          <w:cantSplit/>
        </w:trPr>
        <w:tc>
          <w:tcPr>
            <w:tcW w:type="dxa" w:w="4535"/>
            <w:vAlign w:val="center"/>
          </w:tcPr>
          <w:p>
            <w:pPr>
              <w:spacing w:line="276" w:lineRule="auto"/>
            </w:pPr>
            <w:r/>
            <w:r>
              <w:rPr>
                <w:rFonts w:ascii="Times New Roman" w:hAnsi="Times New Roman" w:eastAsia="Times New Roman"/>
                <w:b w:val="0"/>
                <w:sz w:val="23"/>
              </w:rPr>
              <w:t>Chương 4</w:t>
            </w:r>
          </w:p>
        </w:tc>
        <w:tc>
          <w:tcPr>
            <w:tcW w:type="dxa" w:w="2835"/>
            <w:vAlign w:val="center"/>
          </w:tcPr>
          <w:p>
            <w:pPr>
              <w:spacing w:line="276" w:lineRule="auto"/>
            </w:pPr>
            <w:r/>
            <w:r>
              <w:rPr>
                <w:rFonts w:ascii="Times New Roman" w:hAnsi="Times New Roman" w:eastAsia="Times New Roman"/>
                <w:b w:val="0"/>
                <w:sz w:val="23"/>
              </w:rPr>
              <w:t>25–32</w:t>
            </w:r>
          </w:p>
        </w:tc>
      </w:tr>
      <w:tr>
        <w:trPr>
          <w:cantSplit/>
        </w:trPr>
        <w:tc>
          <w:tcPr>
            <w:tcW w:type="dxa" w:w="4535"/>
            <w:vAlign w:val="center"/>
          </w:tcPr>
          <w:p>
            <w:pPr>
              <w:spacing w:line="276" w:lineRule="auto"/>
            </w:pPr>
            <w:r/>
            <w:r>
              <w:rPr>
                <w:rFonts w:ascii="Times New Roman" w:hAnsi="Times New Roman" w:eastAsia="Times New Roman"/>
                <w:b w:val="0"/>
                <w:sz w:val="23"/>
              </w:rPr>
              <w:t>Chương 5</w:t>
            </w:r>
          </w:p>
        </w:tc>
        <w:tc>
          <w:tcPr>
            <w:tcW w:type="dxa" w:w="2835"/>
            <w:vAlign w:val="center"/>
          </w:tcPr>
          <w:p>
            <w:pPr>
              <w:spacing w:line="276" w:lineRule="auto"/>
            </w:pPr>
            <w:r/>
            <w:r>
              <w:rPr>
                <w:rFonts w:ascii="Times New Roman" w:hAnsi="Times New Roman" w:eastAsia="Times New Roman"/>
                <w:b w:val="0"/>
                <w:sz w:val="23"/>
              </w:rPr>
              <w:t>20–28</w:t>
            </w:r>
          </w:p>
        </w:tc>
      </w:tr>
      <w:tr>
        <w:trPr>
          <w:cantSplit/>
        </w:trPr>
        <w:tc>
          <w:tcPr>
            <w:tcW w:type="dxa" w:w="4535"/>
            <w:vAlign w:val="center"/>
          </w:tcPr>
          <w:p>
            <w:pPr>
              <w:spacing w:line="276" w:lineRule="auto"/>
            </w:pPr>
            <w:r/>
            <w:r>
              <w:rPr>
                <w:rFonts w:ascii="Times New Roman" w:hAnsi="Times New Roman" w:eastAsia="Times New Roman"/>
                <w:b w:val="0"/>
                <w:sz w:val="23"/>
              </w:rPr>
              <w:t>Chương 6</w:t>
            </w:r>
          </w:p>
        </w:tc>
        <w:tc>
          <w:tcPr>
            <w:tcW w:type="dxa" w:w="2835"/>
            <w:vAlign w:val="center"/>
          </w:tcPr>
          <w:p>
            <w:pPr>
              <w:spacing w:line="276" w:lineRule="auto"/>
            </w:pPr>
            <w:r/>
            <w:r>
              <w:rPr>
                <w:rFonts w:ascii="Times New Roman" w:hAnsi="Times New Roman" w:eastAsia="Times New Roman"/>
                <w:b w:val="0"/>
                <w:sz w:val="23"/>
              </w:rPr>
              <w:t>4–6</w:t>
            </w:r>
          </w:p>
        </w:tc>
      </w:tr>
      <w:tr>
        <w:trPr>
          <w:cantSplit/>
        </w:trPr>
        <w:tc>
          <w:tcPr>
            <w:tcW w:type="dxa" w:w="4535"/>
            <w:vAlign w:val="center"/>
          </w:tcPr>
          <w:p>
            <w:pPr>
              <w:spacing w:line="276" w:lineRule="auto"/>
            </w:pPr>
            <w:r/>
            <w:r>
              <w:rPr>
                <w:rFonts w:ascii="Times New Roman" w:hAnsi="Times New Roman" w:eastAsia="Times New Roman"/>
                <w:b w:val="0"/>
                <w:sz w:val="23"/>
              </w:rPr>
              <w:t>Tài liệu tham khảo</w:t>
            </w:r>
          </w:p>
        </w:tc>
        <w:tc>
          <w:tcPr>
            <w:tcW w:type="dxa" w:w="2835"/>
            <w:vAlign w:val="center"/>
          </w:tcPr>
          <w:p>
            <w:pPr>
              <w:spacing w:line="276" w:lineRule="auto"/>
            </w:pPr>
            <w:r/>
            <w:r>
              <w:rPr>
                <w:rFonts w:ascii="Times New Roman" w:hAnsi="Times New Roman" w:eastAsia="Times New Roman"/>
                <w:b w:val="0"/>
                <w:sz w:val="23"/>
              </w:rPr>
              <w:t>3–5</w:t>
            </w:r>
          </w:p>
        </w:tc>
      </w:tr>
      <w:tr>
        <w:trPr>
          <w:cantSplit/>
        </w:trPr>
        <w:tc>
          <w:tcPr>
            <w:tcW w:type="dxa" w:w="4535"/>
            <w:vAlign w:val="center"/>
          </w:tcPr>
          <w:p>
            <w:pPr>
              <w:spacing w:line="276" w:lineRule="auto"/>
            </w:pPr>
            <w:r/>
            <w:r>
              <w:rPr>
                <w:rFonts w:ascii="Times New Roman" w:hAnsi="Times New Roman" w:eastAsia="Times New Roman"/>
                <w:b w:val="0"/>
                <w:sz w:val="23"/>
              </w:rPr>
              <w:t>Tổng nội dung chính</w:t>
            </w:r>
          </w:p>
        </w:tc>
        <w:tc>
          <w:tcPr>
            <w:tcW w:type="dxa" w:w="2835"/>
            <w:vAlign w:val="center"/>
          </w:tcPr>
          <w:p>
            <w:pPr>
              <w:spacing w:line="276" w:lineRule="auto"/>
            </w:pPr>
            <w:r/>
            <w:r>
              <w:rPr>
                <w:rFonts w:ascii="Times New Roman" w:hAnsi="Times New Roman" w:eastAsia="Times New Roman"/>
                <w:b w:val="0"/>
                <w:sz w:val="23"/>
              </w:rPr>
              <w:t>Khoảng 94–143</w:t>
            </w:r>
          </w:p>
        </w:tc>
      </w:tr>
      <w:tr>
        <w:trPr>
          <w:cantSplit/>
        </w:trPr>
        <w:tc>
          <w:tcPr>
            <w:tcW w:type="dxa" w:w="4535"/>
            <w:vAlign w:val="center"/>
          </w:tcPr>
          <w:p>
            <w:pPr>
              <w:spacing w:line="276" w:lineRule="auto"/>
            </w:pPr>
            <w:r/>
            <w:r>
              <w:rPr>
                <w:rFonts w:ascii="Times New Roman" w:hAnsi="Times New Roman" w:eastAsia="Times New Roman"/>
                <w:b w:val="0"/>
                <w:sz w:val="23"/>
              </w:rPr>
              <w:t>Phụ lục</w:t>
            </w:r>
          </w:p>
        </w:tc>
        <w:tc>
          <w:tcPr>
            <w:tcW w:type="dxa" w:w="2835"/>
            <w:vAlign w:val="center"/>
          </w:tcPr>
          <w:p>
            <w:pPr>
              <w:spacing w:line="276" w:lineRule="auto"/>
            </w:pPr>
            <w:r/>
            <w:r>
              <w:rPr>
                <w:rFonts w:ascii="Times New Roman" w:hAnsi="Times New Roman" w:eastAsia="Times New Roman"/>
                <w:b w:val="0"/>
                <w:sz w:val="23"/>
              </w:rPr>
              <w:t>15–30</w:t>
            </w:r>
          </w:p>
        </w:tc>
      </w:tr>
    </w:tbl>
    <w:p/>
    <w:p>
      <w:pPr>
        <w:pStyle w:val="Heading1"/>
      </w:pPr>
      <w:r>
        <w:t>VII. QUY TẮC KHÔNG NHẦM GIỮA CÁC CHƯƠNG</w:t>
      </w:r>
    </w:p>
    <w:tbl>
      <w:tblPr>
        <w:tblStyle w:val="TableGrid"/>
        <w:tblW w:type="auto" w:w="0"/>
        <w:jc w:val="center"/>
        <w:tblLook w:firstColumn="1" w:firstRow="1" w:lastColumn="0" w:lastRow="0" w:noHBand="0" w:noVBand="1" w:val="04A0"/>
      </w:tblPr>
      <w:tblGrid>
        <w:gridCol w:w="3135"/>
        <w:gridCol w:w="3135"/>
        <w:gridCol w:w="3135"/>
      </w:tblGrid>
      <w:tr>
        <w:trPr>
          <w:cantSplit/>
          <w:tblHeader w:val="true"/>
        </w:trPr>
        <w:tc>
          <w:tcPr>
            <w:tcW w:type="dxa" w:w="1417"/>
            <w:vAlign w:val="center"/>
            <w:shd w:fill="D9EAF7"/>
          </w:tcPr>
          <w:p>
            <w:pPr>
              <w:spacing w:line="276" w:lineRule="auto"/>
            </w:pPr>
            <w:r/>
            <w:r>
              <w:rPr>
                <w:rFonts w:ascii="Times New Roman" w:hAnsi="Times New Roman" w:eastAsia="Times New Roman"/>
                <w:b/>
                <w:sz w:val="23"/>
              </w:rPr>
              <w:t>Chương</w:t>
            </w:r>
          </w:p>
        </w:tc>
        <w:tc>
          <w:tcPr>
            <w:tcW w:type="dxa" w:w="3969"/>
            <w:vAlign w:val="center"/>
            <w:shd w:fill="D9EAF7"/>
          </w:tcPr>
          <w:p>
            <w:pPr>
              <w:spacing w:line="276" w:lineRule="auto"/>
            </w:pPr>
            <w:r/>
            <w:r>
              <w:rPr>
                <w:rFonts w:ascii="Times New Roman" w:hAnsi="Times New Roman" w:eastAsia="Times New Roman"/>
                <w:b/>
                <w:sz w:val="23"/>
              </w:rPr>
              <w:t>Được viết</w:t>
            </w:r>
          </w:p>
        </w:tc>
        <w:tc>
          <w:tcPr>
            <w:tcW w:type="dxa" w:w="3969"/>
            <w:vAlign w:val="center"/>
            <w:shd w:fill="D9EAF7"/>
          </w:tcPr>
          <w:p>
            <w:pPr>
              <w:spacing w:line="276" w:lineRule="auto"/>
            </w:pPr>
            <w:r/>
            <w:r>
              <w:rPr>
                <w:rFonts w:ascii="Times New Roman" w:hAnsi="Times New Roman" w:eastAsia="Times New Roman"/>
                <w:b/>
                <w:sz w:val="23"/>
              </w:rPr>
              <w:t>Không viết</w:t>
            </w:r>
          </w:p>
        </w:tc>
      </w:tr>
      <w:tr>
        <w:trPr>
          <w:cantSplit/>
        </w:trPr>
        <w:tc>
          <w:tcPr>
            <w:tcW w:type="dxa" w:w="1417"/>
            <w:vAlign w:val="center"/>
          </w:tcPr>
          <w:p>
            <w:pPr>
              <w:spacing w:line="276" w:lineRule="auto"/>
            </w:pPr>
            <w:r/>
            <w:r>
              <w:rPr>
                <w:rFonts w:ascii="Times New Roman" w:hAnsi="Times New Roman" w:eastAsia="Times New Roman"/>
                <w:b w:val="0"/>
                <w:sz w:val="23"/>
              </w:rPr>
              <w:t>Chương 1</w:t>
            </w:r>
          </w:p>
        </w:tc>
        <w:tc>
          <w:tcPr>
            <w:tcW w:type="dxa" w:w="3969"/>
            <w:vAlign w:val="center"/>
          </w:tcPr>
          <w:p>
            <w:pPr>
              <w:spacing w:line="276" w:lineRule="auto"/>
            </w:pPr>
            <w:r/>
            <w:r>
              <w:rPr>
                <w:rFonts w:ascii="Times New Roman" w:hAnsi="Times New Roman" w:eastAsia="Times New Roman"/>
                <w:b w:val="0"/>
                <w:sz w:val="23"/>
              </w:rPr>
              <w:t>Lý do, mục tiêu, nhiệm vụ, phương pháp, phạm vi, kết quả tổng quát.</w:t>
            </w:r>
          </w:p>
        </w:tc>
        <w:tc>
          <w:tcPr>
            <w:tcW w:type="dxa" w:w="3969"/>
            <w:vAlign w:val="center"/>
          </w:tcPr>
          <w:p>
            <w:pPr>
              <w:spacing w:line="276" w:lineRule="auto"/>
            </w:pPr>
            <w:r/>
            <w:r>
              <w:rPr>
                <w:rFonts w:ascii="Times New Roman" w:hAnsi="Times New Roman" w:eastAsia="Times New Roman"/>
                <w:b w:val="0"/>
                <w:sz w:val="23"/>
              </w:rPr>
              <w:t>Không viết kỹ thuật chi tiết hoặc số liệu test dài.</w:t>
            </w:r>
          </w:p>
        </w:tc>
      </w:tr>
      <w:tr>
        <w:trPr>
          <w:cantSplit/>
        </w:trPr>
        <w:tc>
          <w:tcPr>
            <w:tcW w:type="dxa" w:w="1417"/>
            <w:vAlign w:val="center"/>
          </w:tcPr>
          <w:p>
            <w:pPr>
              <w:spacing w:line="276" w:lineRule="auto"/>
            </w:pPr>
            <w:r/>
            <w:r>
              <w:rPr>
                <w:rFonts w:ascii="Times New Roman" w:hAnsi="Times New Roman" w:eastAsia="Times New Roman"/>
                <w:b w:val="0"/>
                <w:sz w:val="23"/>
              </w:rPr>
              <w:t>Chương 2</w:t>
            </w:r>
          </w:p>
        </w:tc>
        <w:tc>
          <w:tcPr>
            <w:tcW w:type="dxa" w:w="3969"/>
            <w:vAlign w:val="center"/>
          </w:tcPr>
          <w:p>
            <w:pPr>
              <w:spacing w:line="276" w:lineRule="auto"/>
            </w:pPr>
            <w:r/>
            <w:r>
              <w:rPr>
                <w:rFonts w:ascii="Times New Roman" w:hAnsi="Times New Roman" w:eastAsia="Times New Roman"/>
                <w:b w:val="0"/>
                <w:sz w:val="23"/>
              </w:rPr>
              <w:t>Bài báo, công trình nghiên cứu, so sánh, khoảng trống nghiên cứu.</w:t>
            </w:r>
          </w:p>
        </w:tc>
        <w:tc>
          <w:tcPr>
            <w:tcW w:type="dxa" w:w="3969"/>
            <w:vAlign w:val="center"/>
          </w:tcPr>
          <w:p>
            <w:pPr>
              <w:spacing w:line="276" w:lineRule="auto"/>
            </w:pPr>
            <w:r/>
            <w:r>
              <w:rPr>
                <w:rFonts w:ascii="Times New Roman" w:hAnsi="Times New Roman" w:eastAsia="Times New Roman"/>
                <w:b w:val="0"/>
                <w:sz w:val="23"/>
              </w:rPr>
              <w:t>Không giải thích lý thuyết CNN, MFCC, UART quá dài.</w:t>
            </w:r>
          </w:p>
        </w:tc>
      </w:tr>
      <w:tr>
        <w:trPr>
          <w:cantSplit/>
        </w:trPr>
        <w:tc>
          <w:tcPr>
            <w:tcW w:type="dxa" w:w="1417"/>
            <w:vAlign w:val="center"/>
          </w:tcPr>
          <w:p>
            <w:pPr>
              <w:spacing w:line="276" w:lineRule="auto"/>
            </w:pPr>
            <w:r/>
            <w:r>
              <w:rPr>
                <w:rFonts w:ascii="Times New Roman" w:hAnsi="Times New Roman" w:eastAsia="Times New Roman"/>
                <w:b w:val="0"/>
                <w:sz w:val="23"/>
              </w:rPr>
              <w:t>Chương 3</w:t>
            </w:r>
          </w:p>
        </w:tc>
        <w:tc>
          <w:tcPr>
            <w:tcW w:type="dxa" w:w="3969"/>
            <w:vAlign w:val="center"/>
          </w:tcPr>
          <w:p>
            <w:pPr>
              <w:spacing w:line="276" w:lineRule="auto"/>
            </w:pPr>
            <w:r/>
            <w:r>
              <w:rPr>
                <w:rFonts w:ascii="Times New Roman" w:hAnsi="Times New Roman" w:eastAsia="Times New Roman"/>
                <w:b w:val="0"/>
                <w:sz w:val="23"/>
              </w:rPr>
              <w:t>Cơ sở lý thuyết: nguyên lý, khái niệm, chỉ số đánh giá.</w:t>
            </w:r>
          </w:p>
        </w:tc>
        <w:tc>
          <w:tcPr>
            <w:tcW w:type="dxa" w:w="3969"/>
            <w:vAlign w:val="center"/>
          </w:tcPr>
          <w:p>
            <w:pPr>
              <w:spacing w:line="276" w:lineRule="auto"/>
            </w:pPr>
            <w:r/>
            <w:r>
              <w:rPr>
                <w:rFonts w:ascii="Times New Roman" w:hAnsi="Times New Roman" w:eastAsia="Times New Roman"/>
                <w:b w:val="0"/>
                <w:sz w:val="23"/>
              </w:rPr>
              <w:t>Không đưa sơ đồ MONE cụ thể, code, đường dẫn file.</w:t>
            </w:r>
          </w:p>
        </w:tc>
      </w:tr>
      <w:tr>
        <w:trPr>
          <w:cantSplit/>
        </w:trPr>
        <w:tc>
          <w:tcPr>
            <w:tcW w:type="dxa" w:w="1417"/>
            <w:vAlign w:val="center"/>
          </w:tcPr>
          <w:p>
            <w:pPr>
              <w:spacing w:line="276" w:lineRule="auto"/>
            </w:pPr>
            <w:r/>
            <w:r>
              <w:rPr>
                <w:rFonts w:ascii="Times New Roman" w:hAnsi="Times New Roman" w:eastAsia="Times New Roman"/>
                <w:b w:val="0"/>
                <w:sz w:val="23"/>
              </w:rPr>
              <w:t>Chương 4</w:t>
            </w:r>
          </w:p>
        </w:tc>
        <w:tc>
          <w:tcPr>
            <w:tcW w:type="dxa" w:w="3969"/>
            <w:vAlign w:val="center"/>
          </w:tcPr>
          <w:p>
            <w:pPr>
              <w:spacing w:line="276" w:lineRule="auto"/>
            </w:pPr>
            <w:r/>
            <w:r>
              <w:rPr>
                <w:rFonts w:ascii="Times New Roman" w:hAnsi="Times New Roman" w:eastAsia="Times New Roman"/>
                <w:b w:val="0"/>
                <w:sz w:val="23"/>
              </w:rPr>
              <w:t>Thiết kế MONE cụ thể: sơ đồ, mô hình, lưu đồ, chọn linh kiện.</w:t>
            </w:r>
          </w:p>
        </w:tc>
        <w:tc>
          <w:tcPr>
            <w:tcW w:type="dxa" w:w="3969"/>
            <w:vAlign w:val="center"/>
          </w:tcPr>
          <w:p>
            <w:pPr>
              <w:spacing w:line="276" w:lineRule="auto"/>
            </w:pPr>
            <w:r/>
            <w:r>
              <w:rPr>
                <w:rFonts w:ascii="Times New Roman" w:hAnsi="Times New Roman" w:eastAsia="Times New Roman"/>
                <w:b w:val="0"/>
                <w:sz w:val="23"/>
              </w:rPr>
              <w:t>Không đưa kết quả đo thực tế hoặc ảnh thi công.</w:t>
            </w:r>
          </w:p>
        </w:tc>
      </w:tr>
      <w:tr>
        <w:trPr>
          <w:cantSplit/>
        </w:trPr>
        <w:tc>
          <w:tcPr>
            <w:tcW w:type="dxa" w:w="1417"/>
            <w:vAlign w:val="center"/>
          </w:tcPr>
          <w:p>
            <w:pPr>
              <w:spacing w:line="276" w:lineRule="auto"/>
            </w:pPr>
            <w:r/>
            <w:r>
              <w:rPr>
                <w:rFonts w:ascii="Times New Roman" w:hAnsi="Times New Roman" w:eastAsia="Times New Roman"/>
                <w:b w:val="0"/>
                <w:sz w:val="23"/>
              </w:rPr>
              <w:t>Chương 5</w:t>
            </w:r>
          </w:p>
        </w:tc>
        <w:tc>
          <w:tcPr>
            <w:tcW w:type="dxa" w:w="3969"/>
            <w:vAlign w:val="center"/>
          </w:tcPr>
          <w:p>
            <w:pPr>
              <w:spacing w:line="276" w:lineRule="auto"/>
            </w:pPr>
            <w:r/>
            <w:r>
              <w:rPr>
                <w:rFonts w:ascii="Times New Roman" w:hAnsi="Times New Roman" w:eastAsia="Times New Roman"/>
                <w:b w:val="0"/>
                <w:sz w:val="23"/>
              </w:rPr>
              <w:t>Thi công, ảnh thật, đo đạc, biểu đồ, đánh giá đạt/chưa đạt.</w:t>
            </w:r>
          </w:p>
        </w:tc>
        <w:tc>
          <w:tcPr>
            <w:tcW w:type="dxa" w:w="3969"/>
            <w:vAlign w:val="center"/>
          </w:tcPr>
          <w:p>
            <w:pPr>
              <w:spacing w:line="276" w:lineRule="auto"/>
            </w:pPr>
            <w:r/>
            <w:r>
              <w:rPr>
                <w:rFonts w:ascii="Times New Roman" w:hAnsi="Times New Roman" w:eastAsia="Times New Roman"/>
                <w:b w:val="0"/>
                <w:sz w:val="23"/>
              </w:rPr>
              <w:t>Không viết lại lý thuyết dài.</w:t>
            </w:r>
          </w:p>
        </w:tc>
      </w:tr>
      <w:tr>
        <w:trPr>
          <w:cantSplit/>
        </w:trPr>
        <w:tc>
          <w:tcPr>
            <w:tcW w:type="dxa" w:w="1417"/>
            <w:vAlign w:val="center"/>
          </w:tcPr>
          <w:p>
            <w:pPr>
              <w:spacing w:line="276" w:lineRule="auto"/>
            </w:pPr>
            <w:r/>
            <w:r>
              <w:rPr>
                <w:rFonts w:ascii="Times New Roman" w:hAnsi="Times New Roman" w:eastAsia="Times New Roman"/>
                <w:b w:val="0"/>
                <w:sz w:val="23"/>
              </w:rPr>
              <w:t>Chương 6</w:t>
            </w:r>
          </w:p>
        </w:tc>
        <w:tc>
          <w:tcPr>
            <w:tcW w:type="dxa" w:w="3969"/>
            <w:vAlign w:val="center"/>
          </w:tcPr>
          <w:p>
            <w:pPr>
              <w:spacing w:line="276" w:lineRule="auto"/>
            </w:pPr>
            <w:r/>
            <w:r>
              <w:rPr>
                <w:rFonts w:ascii="Times New Roman" w:hAnsi="Times New Roman" w:eastAsia="Times New Roman"/>
                <w:b w:val="0"/>
                <w:sz w:val="23"/>
              </w:rPr>
              <w:t>Tổng kết, đóng góp, tồn tại, hướng phát triển.</w:t>
            </w:r>
          </w:p>
        </w:tc>
        <w:tc>
          <w:tcPr>
            <w:tcW w:type="dxa" w:w="3969"/>
            <w:vAlign w:val="center"/>
          </w:tcPr>
          <w:p>
            <w:pPr>
              <w:spacing w:line="276" w:lineRule="auto"/>
            </w:pPr>
            <w:r/>
            <w:r>
              <w:rPr>
                <w:rFonts w:ascii="Times New Roman" w:hAnsi="Times New Roman" w:eastAsia="Times New Roman"/>
                <w:b w:val="0"/>
                <w:sz w:val="23"/>
              </w:rPr>
              <w:t>Không lặp toàn bộ Chương 5.</w:t>
            </w:r>
          </w:p>
        </w:tc>
      </w:tr>
    </w:tbl>
    <w:p/>
    <w:p>
      <w:pPr>
        <w:pStyle w:val="Heading1"/>
      </w:pPr>
      <w:r>
        <w:t>VIII. QUY TẮC TRÌNH BÀY HÌNH VÀ BẢNG</w:t>
      </w:r>
    </w:p>
    <w:p>
      <w:pPr>
        <w:pStyle w:val="ListBullet"/>
        <w:spacing w:line="360" w:lineRule="auto"/>
      </w:pPr>
      <w:r>
        <w:rPr>
          <w:rFonts w:ascii="Times New Roman" w:hAnsi="Times New Roman" w:eastAsia="Times New Roman"/>
          <w:sz w:val="26"/>
        </w:rPr>
        <w:t>Tên hình đặt bên dưới hình, ví dụ: Hình 4.1: Sơ đồ khối tổng thể robot MONE.</w:t>
      </w:r>
    </w:p>
    <w:p>
      <w:pPr>
        <w:pStyle w:val="ListBullet"/>
        <w:spacing w:line="360" w:lineRule="auto"/>
      </w:pPr>
      <w:r>
        <w:rPr>
          <w:rFonts w:ascii="Times New Roman" w:hAnsi="Times New Roman" w:eastAsia="Times New Roman"/>
          <w:sz w:val="26"/>
        </w:rPr>
        <w:t>Tên bảng đặt phía trên bảng, ví dụ: Bảng 5.2: Kết quả thử nghiệm nhận diện cảm xúc.</w:t>
      </w:r>
    </w:p>
    <w:p>
      <w:pPr>
        <w:pStyle w:val="ListBullet"/>
        <w:spacing w:line="360" w:lineRule="auto"/>
      </w:pPr>
      <w:r>
        <w:rPr>
          <w:rFonts w:ascii="Times New Roman" w:hAnsi="Times New Roman" w:eastAsia="Times New Roman"/>
          <w:sz w:val="26"/>
        </w:rPr>
        <w:t>Số hình/bảng phải phản ánh số chương.</w:t>
      </w:r>
    </w:p>
    <w:p>
      <w:pPr>
        <w:pStyle w:val="ListBullet"/>
        <w:spacing w:line="360" w:lineRule="auto"/>
      </w:pPr>
      <w:r>
        <w:rPr>
          <w:rFonts w:ascii="Times New Roman" w:hAnsi="Times New Roman" w:eastAsia="Times New Roman"/>
          <w:sz w:val="26"/>
        </w:rPr>
        <w:t>Ảnh tự chụp ghi “Nguồn: Tác giả thực hiện” nếu cần.</w:t>
      </w:r>
    </w:p>
    <w:p>
      <w:pPr>
        <w:pStyle w:val="ListBullet"/>
        <w:spacing w:line="360" w:lineRule="auto"/>
      </w:pPr>
      <w:r>
        <w:rPr>
          <w:rFonts w:ascii="Times New Roman" w:hAnsi="Times New Roman" w:eastAsia="Times New Roman"/>
          <w:sz w:val="26"/>
        </w:rPr>
        <w:t>Ảnh lấy từ nguồn khác phải trích dẫn tài liệu tham khảo.</w:t>
      </w:r>
    </w:p>
    <w:p>
      <w:pPr>
        <w:pStyle w:val="ListBullet"/>
        <w:spacing w:line="360" w:lineRule="auto"/>
      </w:pPr>
      <w:r>
        <w:rPr>
          <w:rFonts w:ascii="Times New Roman" w:hAnsi="Times New Roman" w:eastAsia="Times New Roman"/>
          <w:sz w:val="26"/>
        </w:rPr>
        <w:t>Mỗi hình phải được nhắc trong đoạn văn, không chèn hình rồi bỏ trống.</w:t>
      </w:r>
    </w:p>
    <w:p>
      <w:pPr>
        <w:pStyle w:val="ListBullet"/>
        <w:spacing w:line="360" w:lineRule="auto"/>
      </w:pPr>
      <w:r>
        <w:rPr>
          <w:rFonts w:ascii="Times New Roman" w:hAnsi="Times New Roman" w:eastAsia="Times New Roman"/>
          <w:sz w:val="26"/>
        </w:rPr>
        <w:t>Terminal cần cắt gọn, chữ đủ lớn, không chèn ảnh mờ hoặc quá nhiều nền thừa.</w:t>
      </w:r>
    </w:p>
    <w:p>
      <w:pPr>
        <w:pStyle w:val="ListBullet"/>
        <w:spacing w:line="360" w:lineRule="auto"/>
      </w:pPr>
      <w:r>
        <w:rPr>
          <w:rFonts w:ascii="Times New Roman" w:hAnsi="Times New Roman" w:eastAsia="Times New Roman"/>
          <w:sz w:val="26"/>
        </w:rPr>
        <w:t>Biểu đồ nên xuất sạch từ Excel/Python, không chụp màn hình bảng Excel thô.</w:t>
      </w:r>
    </w:p>
    <w:p>
      <w:pPr>
        <w:pStyle w:val="Heading1"/>
      </w:pPr>
      <w:r>
        <w:t>IX. PHỤ LỤC NÊN CÓ</w:t>
      </w:r>
    </w:p>
    <w:p>
      <w:pPr>
        <w:pStyle w:val="ListBullet"/>
        <w:spacing w:line="360" w:lineRule="auto"/>
      </w:pPr>
      <w:r>
        <w:rPr>
          <w:rFonts w:ascii="Times New Roman" w:hAnsi="Times New Roman" w:eastAsia="Times New Roman"/>
          <w:sz w:val="26"/>
        </w:rPr>
        <w:t>Phụ lục A: Mã nguồn chương trình chính.</w:t>
      </w:r>
    </w:p>
    <w:p>
      <w:pPr>
        <w:pStyle w:val="ListBullet"/>
        <w:spacing w:line="360" w:lineRule="auto"/>
      </w:pPr>
      <w:r>
        <w:rPr>
          <w:rFonts w:ascii="Times New Roman" w:hAnsi="Times New Roman" w:eastAsia="Times New Roman"/>
          <w:sz w:val="26"/>
        </w:rPr>
        <w:t>Phụ lục B: Cấu trúc thư mục dự án.</w:t>
      </w:r>
    </w:p>
    <w:p>
      <w:pPr>
        <w:pStyle w:val="ListBullet"/>
        <w:spacing w:line="360" w:lineRule="auto"/>
      </w:pPr>
      <w:r>
        <w:rPr>
          <w:rFonts w:ascii="Times New Roman" w:hAnsi="Times New Roman" w:eastAsia="Times New Roman"/>
          <w:sz w:val="26"/>
        </w:rPr>
        <w:t>Phụ lục C: Danh sách file STL.</w:t>
      </w:r>
    </w:p>
    <w:p>
      <w:pPr>
        <w:pStyle w:val="ListBullet"/>
        <w:spacing w:line="360" w:lineRule="auto"/>
      </w:pPr>
      <w:r>
        <w:rPr>
          <w:rFonts w:ascii="Times New Roman" w:hAnsi="Times New Roman" w:eastAsia="Times New Roman"/>
          <w:sz w:val="26"/>
        </w:rPr>
        <w:t>Phụ lục D: Bản vẽ cơ khí.</w:t>
      </w:r>
    </w:p>
    <w:p>
      <w:pPr>
        <w:pStyle w:val="ListBullet"/>
        <w:spacing w:line="360" w:lineRule="auto"/>
      </w:pPr>
      <w:r>
        <w:rPr>
          <w:rFonts w:ascii="Times New Roman" w:hAnsi="Times New Roman" w:eastAsia="Times New Roman"/>
          <w:sz w:val="26"/>
        </w:rPr>
        <w:t>Phụ lục E: Sơ đồ điện và bảng chân kết nối.</w:t>
      </w:r>
    </w:p>
    <w:p>
      <w:pPr>
        <w:pStyle w:val="ListBullet"/>
        <w:spacing w:line="360" w:lineRule="auto"/>
      </w:pPr>
      <w:r>
        <w:rPr>
          <w:rFonts w:ascii="Times New Roman" w:hAnsi="Times New Roman" w:eastAsia="Times New Roman"/>
          <w:sz w:val="26"/>
        </w:rPr>
        <w:t>Phụ lục F: Dữ liệu thử nghiệm đầy đủ.</w:t>
      </w:r>
    </w:p>
    <w:p>
      <w:pPr>
        <w:pStyle w:val="ListBullet"/>
        <w:spacing w:line="360" w:lineRule="auto"/>
      </w:pPr>
      <w:r>
        <w:rPr>
          <w:rFonts w:ascii="Times New Roman" w:hAnsi="Times New Roman" w:eastAsia="Times New Roman"/>
          <w:sz w:val="26"/>
        </w:rPr>
        <w:t>Phụ lục G: Nhật ký thực hiện.</w:t>
      </w:r>
    </w:p>
    <w:p>
      <w:pPr>
        <w:pStyle w:val="ListBullet"/>
        <w:spacing w:line="360" w:lineRule="auto"/>
      </w:pPr>
      <w:r>
        <w:rPr>
          <w:rFonts w:ascii="Times New Roman" w:hAnsi="Times New Roman" w:eastAsia="Times New Roman"/>
          <w:sz w:val="26"/>
        </w:rPr>
        <w:t>Phụ lục H: Chi phí thực hiện.</w:t>
      </w:r>
    </w:p>
    <w:p>
      <w:pPr>
        <w:pStyle w:val="Heading1"/>
      </w:pPr>
      <w:r>
        <w:t>X. GHI CHÚ KHI CẬP NHẬT BÁO CÁO</w:t>
      </w:r>
    </w:p>
    <w:p>
      <w:pPr>
        <w:pStyle w:val="ListBullet"/>
        <w:spacing w:line="360" w:lineRule="auto"/>
      </w:pPr>
      <w:r>
        <w:rPr>
          <w:rFonts w:ascii="Times New Roman" w:hAnsi="Times New Roman" w:eastAsia="Times New Roman"/>
          <w:sz w:val="26"/>
        </w:rPr>
        <w:t>Chức năng nào chưa chạy thật thì không ghi là “đã hoàn thiện”, chỉ ghi “đã thiết kế/đang tích hợp/định hướng phát triển”.</w:t>
      </w:r>
    </w:p>
    <w:p>
      <w:pPr>
        <w:pStyle w:val="ListBullet"/>
        <w:spacing w:line="360" w:lineRule="auto"/>
      </w:pPr>
      <w:r>
        <w:rPr>
          <w:rFonts w:ascii="Times New Roman" w:hAnsi="Times New Roman" w:eastAsia="Times New Roman"/>
          <w:sz w:val="26"/>
        </w:rPr>
        <w:t>Không tự tạo số liệu đẹp nếu chưa đo.</w:t>
      </w:r>
    </w:p>
    <w:p>
      <w:pPr>
        <w:pStyle w:val="ListBullet"/>
        <w:spacing w:line="360" w:lineRule="auto"/>
      </w:pPr>
      <w:r>
        <w:rPr>
          <w:rFonts w:ascii="Times New Roman" w:hAnsi="Times New Roman" w:eastAsia="Times New Roman"/>
          <w:sz w:val="26"/>
        </w:rPr>
        <w:t>Các thông số như loại servo, động cơ, pin, driver, kích thước robot phải cập nhật theo linh kiện cuối cùng.</w:t>
      </w:r>
    </w:p>
    <w:p>
      <w:pPr>
        <w:pStyle w:val="ListBullet"/>
        <w:spacing w:line="360" w:lineRule="auto"/>
      </w:pPr>
      <w:r>
        <w:rPr>
          <w:rFonts w:ascii="Times New Roman" w:hAnsi="Times New Roman" w:eastAsia="Times New Roman"/>
          <w:sz w:val="26"/>
        </w:rPr>
        <w:t>Chương 5 phải ưu tiên số liệu thật và ảnh thật; Chương 4 ưu tiên sơ đồ và thiết kế sạch.</w:t>
      </w:r>
    </w:p>
    <w:p>
      <w:pPr>
        <w:pStyle w:val="ListBullet"/>
        <w:spacing w:line="360" w:lineRule="auto"/>
      </w:pPr>
      <w:r>
        <w:rPr>
          <w:rFonts w:ascii="Times New Roman" w:hAnsi="Times New Roman" w:eastAsia="Times New Roman"/>
          <w:sz w:val="26"/>
        </w:rPr>
        <w:t>Nên lưu video demo và mã QR dự phòng cho ngày bảo vệ.</w:t>
      </w:r>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Times New Roman" w:hAnsi="Times New Roman" w:eastAsia="Times New Roman"/>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NENote">
    <w:name w:val="MONE Note"/>
    <w:pPr>
      <w:spacing w:after="120" w:line="360" w:lineRule="auto"/>
      <w:ind w:left="283"/>
    </w:pPr>
    <w:rPr>
      <w:rFonts w:ascii="Times New Roman" w:hAnsi="Times New Roman" w:eastAsia="Times New Roman"/>
      <w:i/>
      <w:color w:val="5A5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Dàn ý báo cáo ĐATN Robot MONE</dc:title>
  <dc:subject>Bố cục chương, dàn ý và hình ảnh cần thiết</dc:subject>
  <dc:creator>OpenAI</dc:creator>
  <cp:keywords/>
  <dc:description>Generated for MONE project</dc:description>
  <cp:lastModifiedBy/>
  <cp:revision>1</cp:revision>
  <dcterms:created xsi:type="dcterms:W3CDTF">2013-12-23T23:15:00Z</dcterms:created>
  <dcterms:modified xsi:type="dcterms:W3CDTF">2013-12-23T23:15:00Z</dcterms:modified>
  <cp:category/>
</cp:coreProperties>
</file>