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8429" w14:textId="77777777" w:rsidR="005B3702" w:rsidRPr="005B3702" w:rsidRDefault="005B3702" w:rsidP="005B3702">
      <w:pPr>
        <w:spacing w:line="360" w:lineRule="auto"/>
        <w:jc w:val="center"/>
        <w:rPr>
          <w:rFonts w:ascii="Times New Roman" w:hAnsi="Times New Roman" w:cs="Times New Roman"/>
          <w:b/>
          <w:bCs/>
          <w:sz w:val="32"/>
          <w:szCs w:val="32"/>
        </w:rPr>
      </w:pPr>
      <w:r w:rsidRPr="005B3702">
        <w:rPr>
          <w:rFonts w:ascii="Times New Roman" w:hAnsi="Times New Roman" w:cs="Times New Roman"/>
          <w:b/>
          <w:bCs/>
          <w:sz w:val="32"/>
          <w:szCs w:val="32"/>
        </w:rPr>
        <w:t>Projektanalys – Motorcycle Match</w:t>
      </w:r>
    </w:p>
    <w:p w14:paraId="3B4ADD61" w14:textId="77777777" w:rsidR="005B3702" w:rsidRPr="005B3702" w:rsidRDefault="005B3702" w:rsidP="005B3702">
      <w:pPr>
        <w:spacing w:line="276" w:lineRule="auto"/>
        <w:rPr>
          <w:rFonts w:ascii="Times New Roman" w:hAnsi="Times New Roman" w:cs="Times New Roman"/>
          <w:b/>
          <w:bCs/>
        </w:rPr>
      </w:pPr>
      <w:r w:rsidRPr="005B3702">
        <w:rPr>
          <w:rFonts w:ascii="Times New Roman" w:hAnsi="Times New Roman" w:cs="Times New Roman"/>
          <w:b/>
          <w:bCs/>
        </w:rPr>
        <w:t>Bakgrund</w:t>
      </w:r>
    </w:p>
    <w:p w14:paraId="421BACD4" w14:textId="4C73FA26"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Vi valde att utveckla </w:t>
      </w:r>
      <w:r>
        <w:rPr>
          <w:rFonts w:ascii="Times New Roman" w:hAnsi="Times New Roman" w:cs="Times New Roman"/>
        </w:rPr>
        <w:t>”</w:t>
      </w:r>
      <w:r w:rsidRPr="005B3702">
        <w:rPr>
          <w:rFonts w:ascii="Times New Roman" w:hAnsi="Times New Roman" w:cs="Times New Roman"/>
        </w:rPr>
        <w:t>Motorcycle Match</w:t>
      </w:r>
      <w:r>
        <w:rPr>
          <w:rFonts w:ascii="Times New Roman" w:hAnsi="Times New Roman" w:cs="Times New Roman"/>
        </w:rPr>
        <w:t>”</w:t>
      </w:r>
      <w:r w:rsidRPr="005B3702">
        <w:rPr>
          <w:rFonts w:ascii="Times New Roman" w:hAnsi="Times New Roman" w:cs="Times New Roman"/>
        </w:rPr>
        <w:t xml:space="preserve"> utifrån vårt gemensamma intresse för motorcyklar. Målet var att skapa ett projekt där vi kunde kombinera flera delar av kursen, framför allt regression och klassificering, och samtidigt bygga något som hade en tydlig praktisk användning. Tanken var att användaren skulle kunna få hjälp både med att hitta en motorcykel som passar deras önskemål och att uppskatta värdet på en motorcykel de redan äger.</w:t>
      </w:r>
    </w:p>
    <w:p w14:paraId="3AC20BA5"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En av de största utmaningarna i början av projektet var att hitta ett dataset som passade vårt syfte. Det dataset vi till slut valde var relativt litet, vilket är en begränsning eftersom mindre mängder träningsdata kan göra det svårare för en modell att generalisera till nya exempel. Samtidigt hade det en fördel för vårt projekt eftersom vi kunde gå igenom en stor del av datan manuellt och identifiera problem i datasetet.</w:t>
      </w:r>
    </w:p>
    <w:p w14:paraId="41458F7C"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Datakvaliteten visade sig vara en viktig del av arbetet. Datasetet innehöll bland annat orimliga priser, inkonsekventa kategorinamn och stavnings- och formateringsfel. Variabler som egentligen representerade samma kategori kunde exempelvis förekomma med olika stora och små bokstäver, vilket skapade onödigt många klasser. Vi lade därför mycket tid på datarensning och standardisering. Priserna konverterades från INR till SEK och justerades även när vi identifierade uppenbart orimliga värden. Kategoriska variabler slogs samman till större och mer användbara grupper för att skapa ett dataset som var lättare att analysera och använda i modellerna.</w:t>
      </w:r>
    </w:p>
    <w:p w14:paraId="249E5A05" w14:textId="64368FDA"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Regression var relativt enkelt att koppla till projektets syfte. Vi kunde använda en regressionsmodell för att uppskatta ett rimligt pris på en motorcykel baserat på dess egenskaper. Klassificeringen var däremot mer utmanande eftersom vi först behövde identifiera ett användbart mål för modellen. Vi valde därför att skapa variabeln </w:t>
      </w:r>
      <w:r>
        <w:rPr>
          <w:rFonts w:ascii="Times New Roman" w:hAnsi="Times New Roman" w:cs="Times New Roman"/>
        </w:rPr>
        <w:t>”</w:t>
      </w:r>
      <w:r w:rsidRPr="005B3702">
        <w:rPr>
          <w:rFonts w:ascii="Times New Roman" w:hAnsi="Times New Roman" w:cs="Times New Roman"/>
        </w:rPr>
        <w:t>Usage Type</w:t>
      </w:r>
      <w:r>
        <w:rPr>
          <w:rFonts w:ascii="Times New Roman" w:hAnsi="Times New Roman" w:cs="Times New Roman"/>
          <w:i/>
          <w:iCs/>
        </w:rPr>
        <w:t>”</w:t>
      </w:r>
      <w:r w:rsidRPr="005B3702">
        <w:rPr>
          <w:rFonts w:ascii="Times New Roman" w:hAnsi="Times New Roman" w:cs="Times New Roman"/>
        </w:rPr>
        <w:t>, där motorcyklarna kategoriserades efter användningsområde, exempelvis Street, Cruise, Touring, Race och Off-road.</w:t>
      </w:r>
    </w:p>
    <w:p w14:paraId="69F040B7"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Vi jämförde flera klassificeringsmodeller och undersökte även vilka features som hade betydelse för resultatet. Till slut valde vi Random Forest som klassificeringsmodell. Ett problem vi identifierade var att modellen hade lättare att förutsäga den största klassen, Street, medan mindre klasser hade betydligt sämre resultat. För att hantera obalansen använde vi class_weight="balanced", vilket gav modellen större möjlighet att ta hänsyn till de mindre klasserna. Detta innebar att resultatet inte enbart optimerades för den största klassen, utan att vi försökte få en bättre balans mellan klasserna.</w:t>
      </w:r>
    </w:p>
    <w:p w14:paraId="40EF9096" w14:textId="6B26A250"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Under utvecklingen insåg vi dock en viktig sak: klassificeringsmodellen behövdes egentligen inte för att skapa själva matchningen. En vanlig matchningsfunktion hade kunnat jämföra användarens krav med motorcyklarnas egenskaper och sedan rangordna resultaten. Detta blev en viktig diskussion i gruppen kring skillnaden mellan att använda </w:t>
      </w:r>
      <w:proofErr w:type="gramStart"/>
      <w:r w:rsidRPr="005B3702">
        <w:rPr>
          <w:rFonts w:ascii="Times New Roman" w:hAnsi="Times New Roman" w:cs="Times New Roman"/>
        </w:rPr>
        <w:t>ma</w:t>
      </w:r>
      <w:r>
        <w:rPr>
          <w:rFonts w:ascii="Times New Roman" w:hAnsi="Times New Roman" w:cs="Times New Roman"/>
        </w:rPr>
        <w:t>skin inlärning</w:t>
      </w:r>
      <w:proofErr w:type="gramEnd"/>
      <w:r w:rsidRPr="005B3702">
        <w:rPr>
          <w:rFonts w:ascii="Times New Roman" w:hAnsi="Times New Roman" w:cs="Times New Roman"/>
        </w:rPr>
        <w:t xml:space="preserve"> för att lösa ett problem och att använda </w:t>
      </w:r>
      <w:proofErr w:type="gramStart"/>
      <w:r w:rsidRPr="005B3702">
        <w:rPr>
          <w:rFonts w:ascii="Times New Roman" w:hAnsi="Times New Roman" w:cs="Times New Roman"/>
        </w:rPr>
        <w:t>ma</w:t>
      </w:r>
      <w:r>
        <w:rPr>
          <w:rFonts w:ascii="Times New Roman" w:hAnsi="Times New Roman" w:cs="Times New Roman"/>
        </w:rPr>
        <w:t>skin inlärning</w:t>
      </w:r>
      <w:proofErr w:type="gramEnd"/>
      <w:r w:rsidRPr="005B3702">
        <w:rPr>
          <w:rFonts w:ascii="Times New Roman" w:hAnsi="Times New Roman" w:cs="Times New Roman"/>
        </w:rPr>
        <w:t xml:space="preserve"> bara för att projektet ska innehålla en modell.</w:t>
      </w:r>
    </w:p>
    <w:p w14:paraId="418A97BE" w14:textId="0D82DFAA" w:rsidR="005B3702" w:rsidRDefault="005B3702" w:rsidP="005B3702">
      <w:pPr>
        <w:spacing w:line="276" w:lineRule="auto"/>
        <w:rPr>
          <w:rFonts w:ascii="Times New Roman" w:hAnsi="Times New Roman" w:cs="Times New Roman"/>
        </w:rPr>
      </w:pPr>
      <w:r w:rsidRPr="005B3702">
        <w:rPr>
          <w:rFonts w:ascii="Times New Roman" w:hAnsi="Times New Roman" w:cs="Times New Roman"/>
        </w:rPr>
        <w:lastRenderedPageBreak/>
        <w:t xml:space="preserve">Vi valde därför att behålla klassificeringsmodellen, men ge den en tydligare roll i systemet. Den färdiga lösningen använder först användarens val av bland annat utseende, pris, motorstorlek, hästkrafter, antal cylindrar och antal säten för att prediktera vilket </w:t>
      </w:r>
      <w:r w:rsidRPr="005B3702">
        <w:rPr>
          <w:rFonts w:ascii="Times New Roman" w:hAnsi="Times New Roman" w:cs="Times New Roman"/>
          <w:i/>
          <w:iCs/>
        </w:rPr>
        <w:t>Usage Type</w:t>
      </w:r>
      <w:r w:rsidRPr="005B3702">
        <w:rPr>
          <w:rFonts w:ascii="Times New Roman" w:hAnsi="Times New Roman" w:cs="Times New Roman"/>
        </w:rPr>
        <w:t xml:space="preserve"> som bäst passar användarens önskemål. Därefter används hårda krav för exempelvis budget och antal säten, medan egenskaper som motorstorlek, hästkrafter, utseende och antal cylindrar används för att beräkna ett separat </w:t>
      </w:r>
      <w:r w:rsidRPr="005B3702">
        <w:rPr>
          <w:rFonts w:ascii="Times New Roman" w:hAnsi="Times New Roman" w:cs="Times New Roman"/>
          <w:i/>
          <w:iCs/>
        </w:rPr>
        <w:t>Match Score</w:t>
      </w:r>
      <w:r w:rsidRPr="005B3702">
        <w:rPr>
          <w:rFonts w:ascii="Times New Roman" w:hAnsi="Times New Roman" w:cs="Times New Roman"/>
        </w:rPr>
        <w:t xml:space="preserve">. På så sätt används </w:t>
      </w:r>
      <w:r>
        <w:rPr>
          <w:rFonts w:ascii="Times New Roman" w:hAnsi="Times New Roman" w:cs="Times New Roman"/>
        </w:rPr>
        <w:t>ML</w:t>
      </w:r>
      <w:r w:rsidRPr="005B3702">
        <w:rPr>
          <w:rFonts w:ascii="Times New Roman" w:hAnsi="Times New Roman" w:cs="Times New Roman"/>
        </w:rPr>
        <w:t>-modellen för att ge en övergripande klassificering, medan en regelbaserad matchning används för att hitta och rangordna de konkreta motorcyklarna.</w:t>
      </w:r>
    </w:p>
    <w:p w14:paraId="3975D498" w14:textId="77777777" w:rsidR="00F247C0" w:rsidRPr="005B3702" w:rsidRDefault="00F247C0" w:rsidP="005B3702">
      <w:pPr>
        <w:spacing w:line="276" w:lineRule="auto"/>
        <w:rPr>
          <w:rFonts w:ascii="Times New Roman" w:hAnsi="Times New Roman" w:cs="Times New Roman"/>
        </w:rPr>
      </w:pPr>
    </w:p>
    <w:p w14:paraId="7CEC3846" w14:textId="77777777" w:rsidR="005B3702" w:rsidRPr="005B3702" w:rsidRDefault="005B3702" w:rsidP="005B3702">
      <w:pPr>
        <w:spacing w:line="276" w:lineRule="auto"/>
        <w:rPr>
          <w:rFonts w:ascii="Times New Roman" w:hAnsi="Times New Roman" w:cs="Times New Roman"/>
          <w:b/>
          <w:bCs/>
        </w:rPr>
      </w:pPr>
      <w:r w:rsidRPr="005B3702">
        <w:rPr>
          <w:rFonts w:ascii="Times New Roman" w:hAnsi="Times New Roman" w:cs="Times New Roman"/>
          <w:b/>
          <w:bCs/>
        </w:rPr>
        <w:t>Huvudresultat</w:t>
      </w:r>
    </w:p>
    <w:p w14:paraId="0D37D6FC"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Projektets slutresultat består av två delar. Den första är en regressionslösning där användaren kan mata in information om en motorcykel i Streamlit och få ett uppskattat pris.</w:t>
      </w:r>
    </w:p>
    <w:p w14:paraId="323F3746" w14:textId="77777777" w:rsid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Den andra delen är </w:t>
      </w:r>
      <w:r w:rsidRPr="005B3702">
        <w:rPr>
          <w:rFonts w:ascii="Times New Roman" w:hAnsi="Times New Roman" w:cs="Times New Roman"/>
          <w:i/>
          <w:iCs/>
        </w:rPr>
        <w:t>Motorcycle Match</w:t>
      </w:r>
      <w:r w:rsidRPr="005B3702">
        <w:rPr>
          <w:rFonts w:ascii="Times New Roman" w:hAnsi="Times New Roman" w:cs="Times New Roman"/>
        </w:rPr>
        <w:t xml:space="preserve">. Användaren anger sina preferenser och Random Forest-modellen predikterar ett </w:t>
      </w:r>
      <w:r w:rsidRPr="005B3702">
        <w:rPr>
          <w:rFonts w:ascii="Times New Roman" w:hAnsi="Times New Roman" w:cs="Times New Roman"/>
          <w:i/>
          <w:iCs/>
        </w:rPr>
        <w:t>Usage Type</w:t>
      </w:r>
      <w:r w:rsidRPr="005B3702">
        <w:rPr>
          <w:rFonts w:ascii="Times New Roman" w:hAnsi="Times New Roman" w:cs="Times New Roman"/>
        </w:rPr>
        <w:t>. Därefter filtreras och rangordnas motorcyklarna i datasetet utifrån användarens krav och preferenser. Resultatet presenteras som de fem motorcyklar som har högst Match Score.</w:t>
      </w:r>
    </w:p>
    <w:p w14:paraId="5C317686" w14:textId="095F582B" w:rsidR="00F247C0" w:rsidRDefault="00F247C0" w:rsidP="005B3702">
      <w:pPr>
        <w:spacing w:line="276" w:lineRule="auto"/>
        <w:rPr>
          <w:rFonts w:ascii="Times New Roman" w:hAnsi="Times New Roman" w:cs="Times New Roman"/>
        </w:rPr>
      </w:pPr>
      <w:r w:rsidRPr="00F247C0">
        <w:rPr>
          <w:rFonts w:ascii="Times New Roman" w:hAnsi="Times New Roman" w:cs="Times New Roman"/>
        </w:rPr>
        <w:t>En viktig del av den slutliga lösningen är att klassificeringsmodellen och matchningsfunktionen har olika roller. Klassificeringsmodellen används för att identifiera vilket användningsområde som bäst motsvarar användarens angivna preferenser. Därefter används matchningsfunktionen för att hitta och rangordna de konkreta motorcyklar i datasetet som bäst överensstämmer med dessa preferenser.</w:t>
      </w:r>
    </w:p>
    <w:p w14:paraId="344FB56C" w14:textId="77777777" w:rsidR="00F247C0" w:rsidRPr="005B3702" w:rsidRDefault="00F247C0" w:rsidP="005B3702">
      <w:pPr>
        <w:spacing w:line="276" w:lineRule="auto"/>
        <w:rPr>
          <w:rFonts w:ascii="Times New Roman" w:hAnsi="Times New Roman" w:cs="Times New Roman"/>
        </w:rPr>
      </w:pPr>
    </w:p>
    <w:p w14:paraId="0D55054F" w14:textId="77777777" w:rsidR="005B3702" w:rsidRPr="005B3702" w:rsidRDefault="005B3702" w:rsidP="005B3702">
      <w:pPr>
        <w:spacing w:line="276" w:lineRule="auto"/>
        <w:rPr>
          <w:rFonts w:ascii="Times New Roman" w:hAnsi="Times New Roman" w:cs="Times New Roman"/>
          <w:b/>
          <w:bCs/>
        </w:rPr>
      </w:pPr>
      <w:r w:rsidRPr="005B3702">
        <w:rPr>
          <w:rFonts w:ascii="Times New Roman" w:hAnsi="Times New Roman" w:cs="Times New Roman"/>
          <w:b/>
          <w:bCs/>
        </w:rPr>
        <w:t>Teknisk specifikation</w:t>
      </w:r>
    </w:p>
    <w:p w14:paraId="11B95ACE" w14:textId="5D0095CF"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Projektet utvecklades med </w:t>
      </w:r>
      <w:proofErr w:type="spellStart"/>
      <w:r w:rsidRPr="005B3702">
        <w:rPr>
          <w:rFonts w:ascii="Times New Roman" w:hAnsi="Times New Roman" w:cs="Times New Roman"/>
        </w:rPr>
        <w:t>Python</w:t>
      </w:r>
      <w:proofErr w:type="spellEnd"/>
      <w:r w:rsidRPr="005B3702">
        <w:rPr>
          <w:rFonts w:ascii="Times New Roman" w:hAnsi="Times New Roman" w:cs="Times New Roman"/>
        </w:rPr>
        <w:t xml:space="preserve"> och Streamlit som huvudsakliga tekniker. Pandas användes för databehandling och analys, medan </w:t>
      </w:r>
      <w:proofErr w:type="spellStart"/>
      <w:r w:rsidRPr="005B3702">
        <w:rPr>
          <w:rFonts w:ascii="Times New Roman" w:hAnsi="Times New Roman" w:cs="Times New Roman"/>
        </w:rPr>
        <w:t>Scikit-learn</w:t>
      </w:r>
      <w:proofErr w:type="spellEnd"/>
      <w:r w:rsidRPr="005B3702">
        <w:rPr>
          <w:rFonts w:ascii="Times New Roman" w:hAnsi="Times New Roman" w:cs="Times New Roman"/>
        </w:rPr>
        <w:t xml:space="preserve"> användes för </w:t>
      </w:r>
      <w:r w:rsidR="0056639C">
        <w:rPr>
          <w:rFonts w:ascii="Times New Roman" w:hAnsi="Times New Roman" w:cs="Times New Roman"/>
        </w:rPr>
        <w:t>ML</w:t>
      </w:r>
      <w:r w:rsidRPr="005B3702">
        <w:rPr>
          <w:rFonts w:ascii="Times New Roman" w:hAnsi="Times New Roman" w:cs="Times New Roman"/>
        </w:rPr>
        <w:t xml:space="preserve">-modellerna. Random Forest användes för klassificeringen och en regressionsmodell användes för prisestimeringen. </w:t>
      </w:r>
      <w:proofErr w:type="spellStart"/>
      <w:r w:rsidRPr="005B3702">
        <w:rPr>
          <w:rFonts w:ascii="Times New Roman" w:hAnsi="Times New Roman" w:cs="Times New Roman"/>
        </w:rPr>
        <w:t>Joblib</w:t>
      </w:r>
      <w:proofErr w:type="spellEnd"/>
      <w:r w:rsidRPr="005B3702">
        <w:rPr>
          <w:rFonts w:ascii="Times New Roman" w:hAnsi="Times New Roman" w:cs="Times New Roman"/>
        </w:rPr>
        <w:t xml:space="preserve"> användes för att spara de färdigtränade modellerna så att de kunde användas av Streamlit-applikationen.</w:t>
      </w:r>
    </w:p>
    <w:p w14:paraId="0EDD3FAB" w14:textId="77777777" w:rsid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Projektet använder även Git och </w:t>
      </w:r>
      <w:proofErr w:type="spellStart"/>
      <w:r w:rsidRPr="005B3702">
        <w:rPr>
          <w:rFonts w:ascii="Times New Roman" w:hAnsi="Times New Roman" w:cs="Times New Roman"/>
        </w:rPr>
        <w:t>GitHub</w:t>
      </w:r>
      <w:proofErr w:type="spellEnd"/>
      <w:r w:rsidRPr="005B3702">
        <w:rPr>
          <w:rFonts w:ascii="Times New Roman" w:hAnsi="Times New Roman" w:cs="Times New Roman"/>
        </w:rPr>
        <w:t xml:space="preserve"> för versionshantering och samarbete. Applikationen är uppdelad i olika delar för </w:t>
      </w:r>
      <w:proofErr w:type="spellStart"/>
      <w:r w:rsidRPr="005B3702">
        <w:rPr>
          <w:rFonts w:ascii="Times New Roman" w:hAnsi="Times New Roman" w:cs="Times New Roman"/>
        </w:rPr>
        <w:t>frontend</w:t>
      </w:r>
      <w:proofErr w:type="spellEnd"/>
      <w:r w:rsidRPr="005B3702">
        <w:rPr>
          <w:rFonts w:ascii="Times New Roman" w:hAnsi="Times New Roman" w:cs="Times New Roman"/>
        </w:rPr>
        <w:t>, modeller, dataset och matchningslogik. Streamlit används som gränssnitt där användaren matar in sina preferenser och får resultaten presenterade.</w:t>
      </w:r>
    </w:p>
    <w:p w14:paraId="05E89967" w14:textId="77777777" w:rsidR="00F247C0" w:rsidRPr="005B3702" w:rsidRDefault="00F247C0" w:rsidP="005B3702">
      <w:pPr>
        <w:spacing w:line="276" w:lineRule="auto"/>
        <w:rPr>
          <w:rFonts w:ascii="Times New Roman" w:hAnsi="Times New Roman" w:cs="Times New Roman"/>
        </w:rPr>
      </w:pPr>
    </w:p>
    <w:p w14:paraId="58E04AC0" w14:textId="77777777" w:rsidR="005B3702" w:rsidRPr="005B3702" w:rsidRDefault="005B3702" w:rsidP="005B3702">
      <w:pPr>
        <w:spacing w:line="276" w:lineRule="auto"/>
        <w:rPr>
          <w:rFonts w:ascii="Times New Roman" w:hAnsi="Times New Roman" w:cs="Times New Roman"/>
          <w:b/>
          <w:bCs/>
        </w:rPr>
      </w:pPr>
      <w:r w:rsidRPr="005B3702">
        <w:rPr>
          <w:rFonts w:ascii="Times New Roman" w:hAnsi="Times New Roman" w:cs="Times New Roman"/>
          <w:b/>
          <w:bCs/>
        </w:rPr>
        <w:t>Utvärdering av gruppens arbete</w:t>
      </w:r>
    </w:p>
    <w:p w14:paraId="2FA09A77"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Samarbetet i gruppen har fungerat bra. Git och </w:t>
      </w:r>
      <w:proofErr w:type="spellStart"/>
      <w:r w:rsidRPr="005B3702">
        <w:rPr>
          <w:rFonts w:ascii="Times New Roman" w:hAnsi="Times New Roman" w:cs="Times New Roman"/>
        </w:rPr>
        <w:t>GitHub</w:t>
      </w:r>
      <w:proofErr w:type="spellEnd"/>
      <w:r w:rsidRPr="005B3702">
        <w:rPr>
          <w:rFonts w:ascii="Times New Roman" w:hAnsi="Times New Roman" w:cs="Times New Roman"/>
        </w:rPr>
        <w:t xml:space="preserve"> har varit en tydlig del av arbetsprocessen, där vi arbetat med separata och beskrivande </w:t>
      </w:r>
      <w:proofErr w:type="spellStart"/>
      <w:r w:rsidRPr="005B3702">
        <w:rPr>
          <w:rFonts w:ascii="Times New Roman" w:hAnsi="Times New Roman" w:cs="Times New Roman"/>
        </w:rPr>
        <w:t>branches</w:t>
      </w:r>
      <w:proofErr w:type="spellEnd"/>
      <w:r w:rsidRPr="005B3702">
        <w:rPr>
          <w:rFonts w:ascii="Times New Roman" w:hAnsi="Times New Roman" w:cs="Times New Roman"/>
        </w:rPr>
        <w:t xml:space="preserve">, gjort regelbundna </w:t>
      </w:r>
      <w:proofErr w:type="spellStart"/>
      <w:r w:rsidRPr="005B3702">
        <w:rPr>
          <w:rFonts w:ascii="Times New Roman" w:hAnsi="Times New Roman" w:cs="Times New Roman"/>
        </w:rPr>
        <w:t>pulls</w:t>
      </w:r>
      <w:proofErr w:type="spellEnd"/>
      <w:r w:rsidRPr="005B3702">
        <w:rPr>
          <w:rFonts w:ascii="Times New Roman" w:hAnsi="Times New Roman" w:cs="Times New Roman"/>
        </w:rPr>
        <w:t xml:space="preserve"> och </w:t>
      </w:r>
      <w:proofErr w:type="spellStart"/>
      <w:r w:rsidRPr="005B3702">
        <w:rPr>
          <w:rFonts w:ascii="Times New Roman" w:hAnsi="Times New Roman" w:cs="Times New Roman"/>
        </w:rPr>
        <w:t>pushes</w:t>
      </w:r>
      <w:proofErr w:type="spellEnd"/>
      <w:r w:rsidRPr="005B3702">
        <w:rPr>
          <w:rFonts w:ascii="Times New Roman" w:hAnsi="Times New Roman" w:cs="Times New Roman"/>
        </w:rPr>
        <w:t xml:space="preserve"> samt genomfört </w:t>
      </w:r>
      <w:proofErr w:type="spellStart"/>
      <w:r w:rsidRPr="005B3702">
        <w:rPr>
          <w:rFonts w:ascii="Times New Roman" w:hAnsi="Times New Roman" w:cs="Times New Roman"/>
        </w:rPr>
        <w:t>code</w:t>
      </w:r>
      <w:proofErr w:type="spellEnd"/>
      <w:r w:rsidRPr="005B3702">
        <w:rPr>
          <w:rFonts w:ascii="Times New Roman" w:hAnsi="Times New Roman" w:cs="Times New Roman"/>
        </w:rPr>
        <w:t xml:space="preserve"> </w:t>
      </w:r>
      <w:proofErr w:type="spellStart"/>
      <w:r w:rsidRPr="005B3702">
        <w:rPr>
          <w:rFonts w:ascii="Times New Roman" w:hAnsi="Times New Roman" w:cs="Times New Roman"/>
        </w:rPr>
        <w:t>reviews</w:t>
      </w:r>
      <w:proofErr w:type="spellEnd"/>
      <w:r w:rsidRPr="005B3702">
        <w:rPr>
          <w:rFonts w:ascii="Times New Roman" w:hAnsi="Times New Roman" w:cs="Times New Roman"/>
        </w:rPr>
        <w:t>. Det har gjort det möjligt för oss att arbeta parallellt utan att tappa kontrollen över förändringarna i projektet.</w:t>
      </w:r>
    </w:p>
    <w:p w14:paraId="3F52A497"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lastRenderedPageBreak/>
        <w:t xml:space="preserve">Vi har även haft dagliga </w:t>
      </w:r>
      <w:proofErr w:type="spellStart"/>
      <w:r w:rsidRPr="005B3702">
        <w:rPr>
          <w:rFonts w:ascii="Times New Roman" w:hAnsi="Times New Roman" w:cs="Times New Roman"/>
        </w:rPr>
        <w:t>stand-ups</w:t>
      </w:r>
      <w:proofErr w:type="spellEnd"/>
      <w:r w:rsidRPr="005B3702">
        <w:rPr>
          <w:rFonts w:ascii="Times New Roman" w:hAnsi="Times New Roman" w:cs="Times New Roman"/>
        </w:rPr>
        <w:t xml:space="preserve"> och </w:t>
      </w:r>
      <w:proofErr w:type="spellStart"/>
      <w:r w:rsidRPr="005B3702">
        <w:rPr>
          <w:rFonts w:ascii="Times New Roman" w:hAnsi="Times New Roman" w:cs="Times New Roman"/>
        </w:rPr>
        <w:t>code-alongs</w:t>
      </w:r>
      <w:proofErr w:type="spellEnd"/>
      <w:r w:rsidRPr="005B3702">
        <w:rPr>
          <w:rFonts w:ascii="Times New Roman" w:hAnsi="Times New Roman" w:cs="Times New Roman"/>
        </w:rPr>
        <w:t xml:space="preserve"> där vi tillsammans har gått igenom problem och hjälpt varandra att hitta lösningar. Detta har varit särskilt värdefullt när vi stött på problem med exempelvis datarensning, modellering och integrationen mellan machine </w:t>
      </w:r>
      <w:proofErr w:type="spellStart"/>
      <w:r w:rsidRPr="005B3702">
        <w:rPr>
          <w:rFonts w:ascii="Times New Roman" w:hAnsi="Times New Roman" w:cs="Times New Roman"/>
        </w:rPr>
        <w:t>learning</w:t>
      </w:r>
      <w:proofErr w:type="spellEnd"/>
      <w:r w:rsidRPr="005B3702">
        <w:rPr>
          <w:rFonts w:ascii="Times New Roman" w:hAnsi="Times New Roman" w:cs="Times New Roman"/>
        </w:rPr>
        <w:t>-koden och Streamlit.</w:t>
      </w:r>
    </w:p>
    <w:p w14:paraId="60811B22"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En av våra viktigaste lärdomar från projektet är att man bör börja med </w:t>
      </w:r>
      <w:r w:rsidRPr="005B3702">
        <w:rPr>
          <w:rFonts w:ascii="Times New Roman" w:hAnsi="Times New Roman" w:cs="Times New Roman"/>
          <w:b/>
          <w:bCs/>
        </w:rPr>
        <w:t>problemet och syftet</w:t>
      </w:r>
      <w:r w:rsidRPr="005B3702">
        <w:rPr>
          <w:rFonts w:ascii="Times New Roman" w:hAnsi="Times New Roman" w:cs="Times New Roman"/>
        </w:rPr>
        <w:t xml:space="preserve">, och därefter bestämma hur machine </w:t>
      </w:r>
      <w:proofErr w:type="spellStart"/>
      <w:r w:rsidRPr="005B3702">
        <w:rPr>
          <w:rFonts w:ascii="Times New Roman" w:hAnsi="Times New Roman" w:cs="Times New Roman"/>
        </w:rPr>
        <w:t>learning</w:t>
      </w:r>
      <w:proofErr w:type="spellEnd"/>
      <w:r w:rsidRPr="005B3702">
        <w:rPr>
          <w:rFonts w:ascii="Times New Roman" w:hAnsi="Times New Roman" w:cs="Times New Roman"/>
        </w:rPr>
        <w:t xml:space="preserve"> kan användas. I början fokuserade vi mycket på att träna en klassificeringsmodell och utvärdera dess resultat. När modellen väl var färdig blev det tydligt att det var svårare att koppla den till den faktiska användningen i applikationen. Detta fick oss att tänka om kring modellens roll och ledde till den slutliga lösningen där Random Forest används tillsammans med en separat matchningsfunktion.</w:t>
      </w:r>
    </w:p>
    <w:p w14:paraId="53FABEDE" w14:textId="77777777" w:rsidR="005B3702" w:rsidRPr="005B3702" w:rsidRDefault="005B3702" w:rsidP="005B3702">
      <w:pPr>
        <w:spacing w:line="276" w:lineRule="auto"/>
        <w:rPr>
          <w:rFonts w:ascii="Times New Roman" w:hAnsi="Times New Roman" w:cs="Times New Roman"/>
        </w:rPr>
      </w:pPr>
      <w:r w:rsidRPr="005B3702">
        <w:rPr>
          <w:rFonts w:ascii="Times New Roman" w:hAnsi="Times New Roman" w:cs="Times New Roman"/>
        </w:rPr>
        <w:t xml:space="preserve">Om vi skulle göra projektet igen hade vi därför lagt ännu mer tid på att definiera användningsområdet och den tekniska lösningen innan vi började träna modellerna. Vi hade också velat ha ett större och mer konsekvent dataset. Det hade sannolikt gett bättre förutsättningar för modellerna och gjort det möjligt att dra säkrare slutsatser. Samtidigt har arbetet med det begränsade datasetet gett oss en viktig förståelse för hur stor påverkan datakvalitet, datarensning och val av features har på en machine </w:t>
      </w:r>
      <w:proofErr w:type="spellStart"/>
      <w:r w:rsidRPr="005B3702">
        <w:rPr>
          <w:rFonts w:ascii="Times New Roman" w:hAnsi="Times New Roman" w:cs="Times New Roman"/>
        </w:rPr>
        <w:t>learning</w:t>
      </w:r>
      <w:proofErr w:type="spellEnd"/>
      <w:r w:rsidRPr="005B3702">
        <w:rPr>
          <w:rFonts w:ascii="Times New Roman" w:hAnsi="Times New Roman" w:cs="Times New Roman"/>
        </w:rPr>
        <w:t>-lösning.</w:t>
      </w:r>
    </w:p>
    <w:p w14:paraId="283A5584" w14:textId="7A6413E6" w:rsidR="007070F4" w:rsidRPr="0058422B" w:rsidRDefault="007070F4" w:rsidP="0058422B">
      <w:pPr>
        <w:spacing w:line="276" w:lineRule="auto"/>
        <w:rPr>
          <w:rFonts w:ascii="Times New Roman" w:hAnsi="Times New Roman" w:cs="Times New Roman"/>
        </w:rPr>
      </w:pPr>
      <w:r>
        <w:rPr>
          <w:rFonts w:ascii="Times New Roman" w:hAnsi="Times New Roman" w:cs="Times New Roman"/>
        </w:rPr>
        <w:t xml:space="preserve"> </w:t>
      </w:r>
    </w:p>
    <w:sectPr w:rsidR="007070F4" w:rsidRPr="005842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2B"/>
    <w:rsid w:val="0056639C"/>
    <w:rsid w:val="0058422B"/>
    <w:rsid w:val="005A245C"/>
    <w:rsid w:val="005B3702"/>
    <w:rsid w:val="007070F4"/>
    <w:rsid w:val="00D57721"/>
    <w:rsid w:val="00DF0B75"/>
    <w:rsid w:val="00F247C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5D7A"/>
  <w15:chartTrackingRefBased/>
  <w15:docId w15:val="{50F5AE31-74EA-4B19-AFD4-57F074AA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2B"/>
    <w:rPr>
      <w:rFonts w:eastAsiaTheme="majorEastAsia" w:cstheme="majorBidi"/>
      <w:color w:val="272727" w:themeColor="text1" w:themeTint="D8"/>
    </w:rPr>
  </w:style>
  <w:style w:type="paragraph" w:styleId="Title">
    <w:name w:val="Title"/>
    <w:basedOn w:val="Normal"/>
    <w:next w:val="Normal"/>
    <w:link w:val="TitleChar"/>
    <w:uiPriority w:val="10"/>
    <w:qFormat/>
    <w:rsid w:val="0058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2B"/>
    <w:pPr>
      <w:spacing w:before="160"/>
      <w:jc w:val="center"/>
    </w:pPr>
    <w:rPr>
      <w:i/>
      <w:iCs/>
      <w:color w:val="404040" w:themeColor="text1" w:themeTint="BF"/>
    </w:rPr>
  </w:style>
  <w:style w:type="character" w:customStyle="1" w:styleId="QuoteChar">
    <w:name w:val="Quote Char"/>
    <w:basedOn w:val="DefaultParagraphFont"/>
    <w:link w:val="Quote"/>
    <w:uiPriority w:val="29"/>
    <w:rsid w:val="0058422B"/>
    <w:rPr>
      <w:i/>
      <w:iCs/>
      <w:color w:val="404040" w:themeColor="text1" w:themeTint="BF"/>
    </w:rPr>
  </w:style>
  <w:style w:type="paragraph" w:styleId="ListParagraph">
    <w:name w:val="List Paragraph"/>
    <w:basedOn w:val="Normal"/>
    <w:uiPriority w:val="34"/>
    <w:qFormat/>
    <w:rsid w:val="0058422B"/>
    <w:pPr>
      <w:ind w:left="720"/>
      <w:contextualSpacing/>
    </w:pPr>
  </w:style>
  <w:style w:type="character" w:styleId="IntenseEmphasis">
    <w:name w:val="Intense Emphasis"/>
    <w:basedOn w:val="DefaultParagraphFont"/>
    <w:uiPriority w:val="21"/>
    <w:qFormat/>
    <w:rsid w:val="0058422B"/>
    <w:rPr>
      <w:i/>
      <w:iCs/>
      <w:color w:val="0F4761" w:themeColor="accent1" w:themeShade="BF"/>
    </w:rPr>
  </w:style>
  <w:style w:type="paragraph" w:styleId="IntenseQuote">
    <w:name w:val="Intense Quote"/>
    <w:basedOn w:val="Normal"/>
    <w:next w:val="Normal"/>
    <w:link w:val="IntenseQuoteChar"/>
    <w:uiPriority w:val="30"/>
    <w:qFormat/>
    <w:rsid w:val="0058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22B"/>
    <w:rPr>
      <w:i/>
      <w:iCs/>
      <w:color w:val="0F4761" w:themeColor="accent1" w:themeShade="BF"/>
    </w:rPr>
  </w:style>
  <w:style w:type="character" w:styleId="IntenseReference">
    <w:name w:val="Intense Reference"/>
    <w:basedOn w:val="DefaultParagraphFont"/>
    <w:uiPriority w:val="32"/>
    <w:qFormat/>
    <w:rsid w:val="00584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1118</Words>
  <Characters>5927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Hallergren</dc:creator>
  <cp:keywords/>
  <dc:description/>
  <cp:lastModifiedBy>Lina Hallergren</cp:lastModifiedBy>
  <cp:revision>1</cp:revision>
  <dcterms:created xsi:type="dcterms:W3CDTF">2026-09-17T07:20:00Z</dcterms:created>
  <dcterms:modified xsi:type="dcterms:W3CDTF">2026-09-17T08:32:00Z</dcterms:modified>
</cp:coreProperties>
</file>