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97F9F" w14:textId="77777777" w:rsidR="00044023" w:rsidRDefault="00A24952">
      <w:pPr>
        <w:spacing w:before="240" w:after="240"/>
        <w:jc w:val="center"/>
        <w:rPr>
          <w:b/>
          <w:sz w:val="30"/>
          <w:szCs w:val="30"/>
        </w:rPr>
      </w:pPr>
      <w:r>
        <w:rPr>
          <w:b/>
          <w:sz w:val="30"/>
          <w:szCs w:val="30"/>
        </w:rPr>
        <w:t>ĐẠI HỌC QUỐC GIA THÀNH PHỐ HỒ CHÍ MINH</w:t>
      </w:r>
    </w:p>
    <w:p w14:paraId="4061AFA2" w14:textId="77777777" w:rsidR="00044023" w:rsidRDefault="00A24952">
      <w:pPr>
        <w:spacing w:before="240" w:after="240"/>
        <w:jc w:val="center"/>
        <w:rPr>
          <w:b/>
          <w:sz w:val="30"/>
          <w:szCs w:val="30"/>
        </w:rPr>
      </w:pPr>
      <w:r>
        <w:rPr>
          <w:b/>
          <w:sz w:val="30"/>
          <w:szCs w:val="30"/>
        </w:rPr>
        <w:t>ĐẠI HỌC KHOA HỌC TỰ NHIÊN</w:t>
      </w:r>
    </w:p>
    <w:p w14:paraId="7E9BAE84" w14:textId="77777777" w:rsidR="00044023" w:rsidRDefault="00A24952">
      <w:pPr>
        <w:spacing w:before="240" w:after="240"/>
        <w:jc w:val="center"/>
        <w:rPr>
          <w:b/>
          <w:sz w:val="30"/>
          <w:szCs w:val="30"/>
        </w:rPr>
      </w:pPr>
      <w:r>
        <w:rPr>
          <w:b/>
          <w:sz w:val="30"/>
          <w:szCs w:val="30"/>
        </w:rPr>
        <w:t>NGÀNH CÔNG NGHỆ THÔNG TIN</w:t>
      </w:r>
    </w:p>
    <w:p w14:paraId="358307E6" w14:textId="77777777" w:rsidR="00044023" w:rsidRDefault="00044023">
      <w:pPr>
        <w:spacing w:before="240" w:after="240"/>
        <w:rPr>
          <w:b/>
          <w:sz w:val="30"/>
          <w:szCs w:val="30"/>
        </w:rPr>
      </w:pPr>
    </w:p>
    <w:p w14:paraId="7ED2C576" w14:textId="77777777" w:rsidR="00044023" w:rsidRDefault="00A24952">
      <w:pPr>
        <w:spacing w:before="240" w:after="240"/>
        <w:jc w:val="center"/>
        <w:rPr>
          <w:b/>
          <w:sz w:val="30"/>
          <w:szCs w:val="30"/>
        </w:rPr>
      </w:pPr>
      <w:r>
        <w:rPr>
          <w:b/>
          <w:noProof/>
          <w:sz w:val="30"/>
          <w:szCs w:val="30"/>
        </w:rPr>
        <w:drawing>
          <wp:inline distT="114300" distB="114300" distL="114300" distR="114300" wp14:anchorId="17CB9CB5" wp14:editId="79478C6A">
            <wp:extent cx="1800225" cy="1409700"/>
            <wp:effectExtent l="0" t="0" r="0" b="0"/>
            <wp:docPr id="9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225" cy="1409700"/>
                    </a:xfrm>
                    <a:prstGeom prst="rect">
                      <a:avLst/>
                    </a:prstGeom>
                    <a:ln/>
                  </pic:spPr>
                </pic:pic>
              </a:graphicData>
            </a:graphic>
          </wp:inline>
        </w:drawing>
      </w:r>
    </w:p>
    <w:p w14:paraId="76EE47EF" w14:textId="77777777" w:rsidR="00044023" w:rsidRDefault="00044023">
      <w:pPr>
        <w:spacing w:before="240" w:after="240"/>
        <w:jc w:val="center"/>
        <w:rPr>
          <w:b/>
          <w:sz w:val="30"/>
          <w:szCs w:val="30"/>
        </w:rPr>
      </w:pPr>
    </w:p>
    <w:p w14:paraId="2E4A96A2" w14:textId="601802FE" w:rsidR="00044023" w:rsidRPr="005626DF" w:rsidRDefault="005626DF">
      <w:pPr>
        <w:spacing w:before="240" w:after="240"/>
        <w:jc w:val="center"/>
        <w:rPr>
          <w:b/>
          <w:color w:val="244061"/>
          <w:sz w:val="46"/>
          <w:szCs w:val="46"/>
          <w:lang w:val="vi-VN"/>
        </w:rPr>
      </w:pPr>
      <w:r>
        <w:rPr>
          <w:b/>
          <w:color w:val="244061"/>
          <w:sz w:val="58"/>
          <w:szCs w:val="58"/>
          <w:lang w:val="vi-VN"/>
        </w:rPr>
        <w:t>PROJECT SUBMISSION 1</w:t>
      </w:r>
    </w:p>
    <w:p w14:paraId="7E819399" w14:textId="77777777" w:rsidR="00044023" w:rsidRDefault="00044023">
      <w:pPr>
        <w:spacing w:before="240" w:after="240"/>
        <w:jc w:val="center"/>
        <w:rPr>
          <w:b/>
          <w:color w:val="244061"/>
          <w:sz w:val="58"/>
          <w:szCs w:val="58"/>
        </w:rPr>
      </w:pPr>
    </w:p>
    <w:p w14:paraId="4C08511D" w14:textId="77777777" w:rsidR="00044023" w:rsidRDefault="00A24952">
      <w:pPr>
        <w:spacing w:before="120" w:after="240"/>
        <w:jc w:val="center"/>
        <w:rPr>
          <w:color w:val="548DD4"/>
          <w:sz w:val="40"/>
          <w:szCs w:val="40"/>
        </w:rPr>
      </w:pPr>
      <w:r>
        <w:rPr>
          <w:color w:val="548DD4"/>
          <w:sz w:val="40"/>
          <w:szCs w:val="40"/>
        </w:rPr>
        <w:t xml:space="preserve">Phạm Ngọc Thùy Trang  </w:t>
      </w:r>
      <w:r>
        <w:rPr>
          <w:color w:val="548DD4"/>
          <w:sz w:val="40"/>
          <w:szCs w:val="40"/>
        </w:rPr>
        <w:tab/>
      </w:r>
      <w:r>
        <w:rPr>
          <w:color w:val="548DD4"/>
          <w:sz w:val="40"/>
          <w:szCs w:val="40"/>
        </w:rPr>
        <w:tab/>
      </w:r>
      <w:r>
        <w:rPr>
          <w:color w:val="548DD4"/>
          <w:sz w:val="40"/>
          <w:szCs w:val="40"/>
        </w:rPr>
        <w:tab/>
      </w:r>
      <w:r>
        <w:rPr>
          <w:color w:val="548DD4"/>
          <w:sz w:val="40"/>
          <w:szCs w:val="40"/>
        </w:rPr>
        <w:tab/>
        <w:t>18127022</w:t>
      </w:r>
    </w:p>
    <w:p w14:paraId="761C9B2D" w14:textId="77777777" w:rsidR="00044023" w:rsidRDefault="00A24952">
      <w:pPr>
        <w:spacing w:before="120" w:after="240"/>
        <w:jc w:val="center"/>
        <w:rPr>
          <w:color w:val="548DD4"/>
          <w:sz w:val="40"/>
          <w:szCs w:val="40"/>
        </w:rPr>
      </w:pPr>
      <w:r>
        <w:rPr>
          <w:color w:val="548DD4"/>
          <w:sz w:val="40"/>
          <w:szCs w:val="40"/>
        </w:rPr>
        <w:t>Ngô Thị Thanh Thảo</w:t>
      </w:r>
      <w:r>
        <w:rPr>
          <w:color w:val="548DD4"/>
          <w:sz w:val="40"/>
          <w:szCs w:val="40"/>
        </w:rPr>
        <w:tab/>
        <w:t xml:space="preserve">  </w:t>
      </w:r>
      <w:r>
        <w:rPr>
          <w:color w:val="548DD4"/>
          <w:sz w:val="40"/>
          <w:szCs w:val="40"/>
        </w:rPr>
        <w:tab/>
      </w:r>
      <w:r>
        <w:rPr>
          <w:color w:val="548DD4"/>
          <w:sz w:val="40"/>
          <w:szCs w:val="40"/>
        </w:rPr>
        <w:tab/>
      </w:r>
      <w:r>
        <w:rPr>
          <w:color w:val="548DD4"/>
          <w:sz w:val="40"/>
          <w:szCs w:val="40"/>
        </w:rPr>
        <w:tab/>
      </w:r>
      <w:r>
        <w:rPr>
          <w:color w:val="548DD4"/>
          <w:sz w:val="40"/>
          <w:szCs w:val="40"/>
        </w:rPr>
        <w:tab/>
        <w:t>18127053</w:t>
      </w:r>
    </w:p>
    <w:p w14:paraId="4279FECA" w14:textId="77777777" w:rsidR="00044023" w:rsidRDefault="00A24952">
      <w:pPr>
        <w:spacing w:before="120" w:after="240"/>
        <w:jc w:val="center"/>
        <w:rPr>
          <w:color w:val="548DD4"/>
          <w:sz w:val="40"/>
          <w:szCs w:val="40"/>
        </w:rPr>
      </w:pPr>
      <w:r>
        <w:rPr>
          <w:color w:val="548DD4"/>
          <w:sz w:val="40"/>
          <w:szCs w:val="40"/>
        </w:rPr>
        <w:t>Hoàng Nguyên Trúc</w:t>
      </w:r>
      <w:r>
        <w:rPr>
          <w:color w:val="548DD4"/>
          <w:sz w:val="40"/>
          <w:szCs w:val="40"/>
        </w:rPr>
        <w:tab/>
        <w:t xml:space="preserve">  </w:t>
      </w:r>
      <w:r>
        <w:rPr>
          <w:color w:val="548DD4"/>
          <w:sz w:val="40"/>
          <w:szCs w:val="40"/>
        </w:rPr>
        <w:tab/>
      </w:r>
      <w:r>
        <w:rPr>
          <w:color w:val="548DD4"/>
          <w:sz w:val="40"/>
          <w:szCs w:val="40"/>
        </w:rPr>
        <w:tab/>
      </w:r>
      <w:r>
        <w:rPr>
          <w:color w:val="548DD4"/>
          <w:sz w:val="40"/>
          <w:szCs w:val="40"/>
        </w:rPr>
        <w:tab/>
      </w:r>
      <w:r>
        <w:rPr>
          <w:color w:val="548DD4"/>
          <w:sz w:val="40"/>
          <w:szCs w:val="40"/>
        </w:rPr>
        <w:tab/>
        <w:t>18127055</w:t>
      </w:r>
    </w:p>
    <w:p w14:paraId="5D306585" w14:textId="77777777" w:rsidR="00044023" w:rsidRDefault="00044023">
      <w:pPr>
        <w:spacing w:before="120" w:after="240"/>
        <w:jc w:val="center"/>
        <w:rPr>
          <w:color w:val="548DD4"/>
          <w:sz w:val="40"/>
          <w:szCs w:val="40"/>
        </w:rPr>
      </w:pPr>
    </w:p>
    <w:p w14:paraId="24B38CDD" w14:textId="77777777" w:rsidR="00044023" w:rsidRDefault="00A24952">
      <w:pPr>
        <w:spacing w:before="120" w:after="240"/>
        <w:jc w:val="center"/>
        <w:rPr>
          <w:b/>
          <w:color w:val="808080"/>
          <w:sz w:val="34"/>
          <w:szCs w:val="34"/>
        </w:rPr>
      </w:pPr>
      <w:r>
        <w:rPr>
          <w:b/>
          <w:color w:val="808080"/>
          <w:sz w:val="34"/>
          <w:szCs w:val="34"/>
        </w:rPr>
        <w:t>Môn học: Hệ thống thông tin phục vụ trí tuệ kinh doanh</w:t>
      </w:r>
    </w:p>
    <w:p w14:paraId="172FC331" w14:textId="77777777" w:rsidR="00044023" w:rsidRDefault="00A24952">
      <w:pPr>
        <w:spacing w:before="120"/>
        <w:jc w:val="center"/>
        <w:rPr>
          <w:b/>
          <w:color w:val="808080"/>
          <w:sz w:val="30"/>
          <w:szCs w:val="30"/>
        </w:rPr>
      </w:pPr>
      <w:r>
        <w:rPr>
          <w:b/>
          <w:color w:val="808080"/>
          <w:sz w:val="30"/>
          <w:szCs w:val="30"/>
        </w:rPr>
        <w:t>Thành phố Hồ Chí Minh</w:t>
      </w:r>
    </w:p>
    <w:p w14:paraId="1E5FFE87" w14:textId="6C9A9609" w:rsidR="00044023" w:rsidRDefault="00044023">
      <w:pPr>
        <w:tabs>
          <w:tab w:val="left" w:pos="3588"/>
        </w:tabs>
        <w:spacing w:before="120"/>
        <w:rPr>
          <w:b/>
          <w:color w:val="808080"/>
          <w:sz w:val="30"/>
          <w:szCs w:val="30"/>
        </w:rPr>
      </w:pPr>
    </w:p>
    <w:p w14:paraId="017AC93D" w14:textId="5E86E746" w:rsidR="00907FE4" w:rsidRDefault="00907FE4">
      <w:pPr>
        <w:tabs>
          <w:tab w:val="left" w:pos="3588"/>
        </w:tabs>
        <w:spacing w:before="120"/>
        <w:rPr>
          <w:b/>
          <w:color w:val="808080"/>
          <w:sz w:val="30"/>
          <w:szCs w:val="30"/>
        </w:rPr>
      </w:pPr>
    </w:p>
    <w:p w14:paraId="78635885" w14:textId="77777777" w:rsidR="00907FE4" w:rsidRDefault="00907FE4">
      <w:pPr>
        <w:tabs>
          <w:tab w:val="left" w:pos="3588"/>
        </w:tabs>
        <w:spacing w:before="120"/>
        <w:rPr>
          <w:b/>
          <w:color w:val="808080"/>
          <w:sz w:val="30"/>
          <w:szCs w:val="30"/>
        </w:rPr>
      </w:pPr>
    </w:p>
    <w:p w14:paraId="63B43EB5" w14:textId="77777777" w:rsidR="00044023" w:rsidRDefault="00A24952">
      <w:pPr>
        <w:tabs>
          <w:tab w:val="left" w:pos="3588"/>
        </w:tabs>
        <w:spacing w:before="120"/>
      </w:pPr>
      <w:r>
        <w:rPr>
          <w:b/>
          <w:color w:val="FFFFFF"/>
        </w:rPr>
        <w:lastRenderedPageBreak/>
        <w:t xml:space="preserve">Ộ MÔN HỆ </w:t>
      </w:r>
    </w:p>
    <w:p w14:paraId="06BB3B6F" w14:textId="1B29721B" w:rsidR="00044023" w:rsidRDefault="00A24952" w:rsidP="00907FE4">
      <w:pPr>
        <w:pStyle w:val="Heading1"/>
        <w:rPr>
          <w:lang w:val="vi-VN"/>
        </w:rPr>
      </w:pPr>
      <w:bookmarkStart w:id="0" w:name="_Toc85261529"/>
      <w:r w:rsidRPr="00907FE4">
        <w:t>M</w:t>
      </w:r>
      <w:r w:rsidR="00907FE4">
        <w:rPr>
          <w:lang w:val="vi-VN"/>
        </w:rPr>
        <w:t>ục lục</w:t>
      </w:r>
      <w:bookmarkEnd w:id="0"/>
    </w:p>
    <w:p w14:paraId="200B282A" w14:textId="77777777" w:rsidR="0089481D" w:rsidRPr="0089481D" w:rsidRDefault="0089481D" w:rsidP="0089481D">
      <w:pPr>
        <w:rPr>
          <w:lang w:val="vi-VN"/>
        </w:rPr>
      </w:pPr>
    </w:p>
    <w:sdt>
      <w:sdtPr>
        <w:rPr>
          <w:rFonts w:cs="Times New Roman"/>
          <w:b w:val="0"/>
          <w:bCs w:val="0"/>
          <w:iCs w:val="0"/>
        </w:rPr>
        <w:id w:val="946208859"/>
        <w:docPartObj>
          <w:docPartGallery w:val="Table of Contents"/>
          <w:docPartUnique/>
        </w:docPartObj>
      </w:sdtPr>
      <w:sdtEndPr/>
      <w:sdtContent>
        <w:p w14:paraId="4BE08050" w14:textId="77A18A61" w:rsidR="0036521D" w:rsidRDefault="00A24952">
          <w:pPr>
            <w:pStyle w:val="TOC1"/>
            <w:rPr>
              <w:rFonts w:asciiTheme="minorHAnsi" w:eastAsiaTheme="minorEastAsia" w:hAnsiTheme="minorHAnsi" w:cstheme="minorBidi"/>
              <w:b w:val="0"/>
              <w:bCs w:val="0"/>
              <w:iCs w:val="0"/>
              <w:noProof/>
              <w:sz w:val="22"/>
              <w:szCs w:val="22"/>
            </w:rPr>
          </w:pPr>
          <w:r>
            <w:fldChar w:fldCharType="begin"/>
          </w:r>
          <w:r>
            <w:instrText xml:space="preserve"> TOC \h \u \z </w:instrText>
          </w:r>
          <w:r>
            <w:fldChar w:fldCharType="separate"/>
          </w:r>
          <w:hyperlink w:anchor="_Toc85261529" w:history="1">
            <w:r w:rsidR="0036521D" w:rsidRPr="00D06B82">
              <w:rPr>
                <w:rStyle w:val="Hyperlink"/>
                <w:noProof/>
                <w:lang w:val="vi-VN"/>
              </w:rPr>
              <w:t>I.</w:t>
            </w:r>
            <w:r w:rsidR="0036521D">
              <w:rPr>
                <w:rFonts w:asciiTheme="minorHAnsi" w:eastAsiaTheme="minorEastAsia" w:hAnsiTheme="minorHAnsi" w:cstheme="minorBidi"/>
                <w:b w:val="0"/>
                <w:bCs w:val="0"/>
                <w:iCs w:val="0"/>
                <w:noProof/>
                <w:sz w:val="22"/>
                <w:szCs w:val="22"/>
              </w:rPr>
              <w:tab/>
            </w:r>
            <w:r w:rsidR="0036521D" w:rsidRPr="00D06B82">
              <w:rPr>
                <w:rStyle w:val="Hyperlink"/>
                <w:noProof/>
              </w:rPr>
              <w:t>M</w:t>
            </w:r>
            <w:r w:rsidR="0036521D" w:rsidRPr="00D06B82">
              <w:rPr>
                <w:rStyle w:val="Hyperlink"/>
                <w:noProof/>
                <w:lang w:val="vi-VN"/>
              </w:rPr>
              <w:t>ục lục</w:t>
            </w:r>
            <w:r w:rsidR="0036521D">
              <w:rPr>
                <w:noProof/>
                <w:webHidden/>
              </w:rPr>
              <w:tab/>
            </w:r>
            <w:r w:rsidR="0036521D">
              <w:rPr>
                <w:noProof/>
                <w:webHidden/>
              </w:rPr>
              <w:fldChar w:fldCharType="begin"/>
            </w:r>
            <w:r w:rsidR="0036521D">
              <w:rPr>
                <w:noProof/>
                <w:webHidden/>
              </w:rPr>
              <w:instrText xml:space="preserve"> PAGEREF _Toc85261529 \h </w:instrText>
            </w:r>
            <w:r w:rsidR="0036521D">
              <w:rPr>
                <w:noProof/>
                <w:webHidden/>
              </w:rPr>
            </w:r>
            <w:r w:rsidR="0036521D">
              <w:rPr>
                <w:noProof/>
                <w:webHidden/>
              </w:rPr>
              <w:fldChar w:fldCharType="separate"/>
            </w:r>
            <w:r w:rsidR="0036521D">
              <w:rPr>
                <w:noProof/>
                <w:webHidden/>
              </w:rPr>
              <w:t>1</w:t>
            </w:r>
            <w:r w:rsidR="0036521D">
              <w:rPr>
                <w:noProof/>
                <w:webHidden/>
              </w:rPr>
              <w:fldChar w:fldCharType="end"/>
            </w:r>
          </w:hyperlink>
        </w:p>
        <w:p w14:paraId="7EA753FA" w14:textId="25E2D4D1" w:rsidR="0036521D" w:rsidRDefault="0036521D">
          <w:pPr>
            <w:pStyle w:val="TOC1"/>
            <w:rPr>
              <w:rFonts w:asciiTheme="minorHAnsi" w:eastAsiaTheme="minorEastAsia" w:hAnsiTheme="minorHAnsi" w:cstheme="minorBidi"/>
              <w:b w:val="0"/>
              <w:bCs w:val="0"/>
              <w:iCs w:val="0"/>
              <w:noProof/>
              <w:sz w:val="22"/>
              <w:szCs w:val="22"/>
            </w:rPr>
          </w:pPr>
          <w:hyperlink w:anchor="_Toc85261530" w:history="1">
            <w:r w:rsidRPr="00D06B82">
              <w:rPr>
                <w:rStyle w:val="Hyperlink"/>
                <w:noProof/>
              </w:rPr>
              <w:t>II.</w:t>
            </w:r>
            <w:r>
              <w:rPr>
                <w:rFonts w:asciiTheme="minorHAnsi" w:eastAsiaTheme="minorEastAsia" w:hAnsiTheme="minorHAnsi" w:cstheme="minorBidi"/>
                <w:b w:val="0"/>
                <w:bCs w:val="0"/>
                <w:iCs w:val="0"/>
                <w:noProof/>
                <w:sz w:val="22"/>
                <w:szCs w:val="22"/>
              </w:rPr>
              <w:tab/>
            </w:r>
            <w:r w:rsidRPr="00D06B82">
              <w:rPr>
                <w:rStyle w:val="Hyperlink"/>
                <w:noProof/>
              </w:rPr>
              <w:t>Bảng thông tin chi tiết nhóm</w:t>
            </w:r>
            <w:r>
              <w:rPr>
                <w:noProof/>
                <w:webHidden/>
              </w:rPr>
              <w:tab/>
            </w:r>
            <w:r>
              <w:rPr>
                <w:noProof/>
                <w:webHidden/>
              </w:rPr>
              <w:fldChar w:fldCharType="begin"/>
            </w:r>
            <w:r>
              <w:rPr>
                <w:noProof/>
                <w:webHidden/>
              </w:rPr>
              <w:instrText xml:space="preserve"> PAGEREF _Toc85261530 \h </w:instrText>
            </w:r>
            <w:r>
              <w:rPr>
                <w:noProof/>
                <w:webHidden/>
              </w:rPr>
            </w:r>
            <w:r>
              <w:rPr>
                <w:noProof/>
                <w:webHidden/>
              </w:rPr>
              <w:fldChar w:fldCharType="separate"/>
            </w:r>
            <w:r>
              <w:rPr>
                <w:noProof/>
                <w:webHidden/>
              </w:rPr>
              <w:t>2</w:t>
            </w:r>
            <w:r>
              <w:rPr>
                <w:noProof/>
                <w:webHidden/>
              </w:rPr>
              <w:fldChar w:fldCharType="end"/>
            </w:r>
          </w:hyperlink>
        </w:p>
        <w:p w14:paraId="744D92A1" w14:textId="7596DB34" w:rsidR="0036521D" w:rsidRDefault="0036521D">
          <w:pPr>
            <w:pStyle w:val="TOC1"/>
            <w:rPr>
              <w:rFonts w:asciiTheme="minorHAnsi" w:eastAsiaTheme="minorEastAsia" w:hAnsiTheme="minorHAnsi" w:cstheme="minorBidi"/>
              <w:b w:val="0"/>
              <w:bCs w:val="0"/>
              <w:iCs w:val="0"/>
              <w:noProof/>
              <w:sz w:val="22"/>
              <w:szCs w:val="22"/>
            </w:rPr>
          </w:pPr>
          <w:hyperlink w:anchor="_Toc85261531" w:history="1">
            <w:r w:rsidRPr="00D06B82">
              <w:rPr>
                <w:rStyle w:val="Hyperlink"/>
                <w:noProof/>
              </w:rPr>
              <w:t>III.</w:t>
            </w:r>
            <w:r>
              <w:rPr>
                <w:rFonts w:asciiTheme="minorHAnsi" w:eastAsiaTheme="minorEastAsia" w:hAnsiTheme="minorHAnsi" w:cstheme="minorBidi"/>
                <w:b w:val="0"/>
                <w:bCs w:val="0"/>
                <w:iCs w:val="0"/>
                <w:noProof/>
                <w:sz w:val="22"/>
                <w:szCs w:val="22"/>
              </w:rPr>
              <w:tab/>
            </w:r>
            <w:r w:rsidRPr="00D06B82">
              <w:rPr>
                <w:rStyle w:val="Hyperlink"/>
                <w:noProof/>
              </w:rPr>
              <w:t>Phân công công việc</w:t>
            </w:r>
            <w:r>
              <w:rPr>
                <w:noProof/>
                <w:webHidden/>
              </w:rPr>
              <w:tab/>
            </w:r>
            <w:r>
              <w:rPr>
                <w:noProof/>
                <w:webHidden/>
              </w:rPr>
              <w:fldChar w:fldCharType="begin"/>
            </w:r>
            <w:r>
              <w:rPr>
                <w:noProof/>
                <w:webHidden/>
              </w:rPr>
              <w:instrText xml:space="preserve"> PAGEREF _Toc85261531 \h </w:instrText>
            </w:r>
            <w:r>
              <w:rPr>
                <w:noProof/>
                <w:webHidden/>
              </w:rPr>
            </w:r>
            <w:r>
              <w:rPr>
                <w:noProof/>
                <w:webHidden/>
              </w:rPr>
              <w:fldChar w:fldCharType="separate"/>
            </w:r>
            <w:r>
              <w:rPr>
                <w:noProof/>
                <w:webHidden/>
              </w:rPr>
              <w:t>3</w:t>
            </w:r>
            <w:r>
              <w:rPr>
                <w:noProof/>
                <w:webHidden/>
              </w:rPr>
              <w:fldChar w:fldCharType="end"/>
            </w:r>
          </w:hyperlink>
        </w:p>
        <w:p w14:paraId="5EFF3195" w14:textId="43E879F3" w:rsidR="0036521D" w:rsidRDefault="0036521D">
          <w:pPr>
            <w:pStyle w:val="TOC1"/>
            <w:rPr>
              <w:rFonts w:asciiTheme="minorHAnsi" w:eastAsiaTheme="minorEastAsia" w:hAnsiTheme="minorHAnsi" w:cstheme="minorBidi"/>
              <w:b w:val="0"/>
              <w:bCs w:val="0"/>
              <w:iCs w:val="0"/>
              <w:noProof/>
              <w:sz w:val="22"/>
              <w:szCs w:val="22"/>
            </w:rPr>
          </w:pPr>
          <w:hyperlink w:anchor="_Toc85261532" w:history="1">
            <w:r w:rsidRPr="00D06B82">
              <w:rPr>
                <w:rStyle w:val="Hyperlink"/>
                <w:noProof/>
              </w:rPr>
              <w:t>IV.</w:t>
            </w:r>
            <w:r>
              <w:rPr>
                <w:rFonts w:asciiTheme="minorHAnsi" w:eastAsiaTheme="minorEastAsia" w:hAnsiTheme="minorHAnsi" w:cstheme="minorBidi"/>
                <w:b w:val="0"/>
                <w:bCs w:val="0"/>
                <w:iCs w:val="0"/>
                <w:noProof/>
                <w:sz w:val="22"/>
                <w:szCs w:val="22"/>
              </w:rPr>
              <w:tab/>
            </w:r>
            <w:r w:rsidRPr="00D06B82">
              <w:rPr>
                <w:rStyle w:val="Hyperlink"/>
                <w:noProof/>
              </w:rPr>
              <w:t>Mô tả ý nghĩa các thuộc tính của nguồn dữ liệu</w:t>
            </w:r>
            <w:r>
              <w:rPr>
                <w:noProof/>
                <w:webHidden/>
              </w:rPr>
              <w:tab/>
            </w:r>
            <w:r>
              <w:rPr>
                <w:noProof/>
                <w:webHidden/>
              </w:rPr>
              <w:fldChar w:fldCharType="begin"/>
            </w:r>
            <w:r>
              <w:rPr>
                <w:noProof/>
                <w:webHidden/>
              </w:rPr>
              <w:instrText xml:space="preserve"> PAGEREF _Toc85261532 \h </w:instrText>
            </w:r>
            <w:r>
              <w:rPr>
                <w:noProof/>
                <w:webHidden/>
              </w:rPr>
            </w:r>
            <w:r>
              <w:rPr>
                <w:noProof/>
                <w:webHidden/>
              </w:rPr>
              <w:fldChar w:fldCharType="separate"/>
            </w:r>
            <w:r>
              <w:rPr>
                <w:noProof/>
                <w:webHidden/>
              </w:rPr>
              <w:t>4</w:t>
            </w:r>
            <w:r>
              <w:rPr>
                <w:noProof/>
                <w:webHidden/>
              </w:rPr>
              <w:fldChar w:fldCharType="end"/>
            </w:r>
          </w:hyperlink>
        </w:p>
        <w:p w14:paraId="7F1E0E25" w14:textId="58569801" w:rsidR="0036521D" w:rsidRDefault="0036521D">
          <w:pPr>
            <w:pStyle w:val="TOC2"/>
            <w:tabs>
              <w:tab w:val="left" w:pos="720"/>
              <w:tab w:val="right" w:pos="9350"/>
            </w:tabs>
            <w:rPr>
              <w:rFonts w:asciiTheme="minorHAnsi" w:eastAsiaTheme="minorEastAsia" w:hAnsiTheme="minorHAnsi" w:cstheme="minorBidi"/>
              <w:b w:val="0"/>
              <w:bCs w:val="0"/>
              <w:noProof/>
            </w:rPr>
          </w:pPr>
          <w:hyperlink w:anchor="_Toc85261533" w:history="1">
            <w:r w:rsidRPr="00D06B82">
              <w:rPr>
                <w:rStyle w:val="Hyperlink"/>
                <w:noProof/>
              </w:rPr>
              <w:t>1.</w:t>
            </w:r>
            <w:r>
              <w:rPr>
                <w:rFonts w:asciiTheme="minorHAnsi" w:eastAsiaTheme="minorEastAsia" w:hAnsiTheme="minorHAnsi" w:cstheme="minorBidi"/>
                <w:b w:val="0"/>
                <w:bCs w:val="0"/>
                <w:noProof/>
              </w:rPr>
              <w:tab/>
            </w:r>
            <w:r w:rsidRPr="00D06B82">
              <w:rPr>
                <w:rStyle w:val="Hyperlink"/>
                <w:noProof/>
              </w:rPr>
              <w:t>Postcode</w:t>
            </w:r>
            <w:r>
              <w:rPr>
                <w:noProof/>
                <w:webHidden/>
              </w:rPr>
              <w:tab/>
            </w:r>
            <w:r>
              <w:rPr>
                <w:noProof/>
                <w:webHidden/>
              </w:rPr>
              <w:fldChar w:fldCharType="begin"/>
            </w:r>
            <w:r>
              <w:rPr>
                <w:noProof/>
                <w:webHidden/>
              </w:rPr>
              <w:instrText xml:space="preserve"> PAGEREF _Toc85261533 \h </w:instrText>
            </w:r>
            <w:r>
              <w:rPr>
                <w:noProof/>
                <w:webHidden/>
              </w:rPr>
            </w:r>
            <w:r>
              <w:rPr>
                <w:noProof/>
                <w:webHidden/>
              </w:rPr>
              <w:fldChar w:fldCharType="separate"/>
            </w:r>
            <w:r>
              <w:rPr>
                <w:noProof/>
                <w:webHidden/>
              </w:rPr>
              <w:t>4</w:t>
            </w:r>
            <w:r>
              <w:rPr>
                <w:noProof/>
                <w:webHidden/>
              </w:rPr>
              <w:fldChar w:fldCharType="end"/>
            </w:r>
          </w:hyperlink>
        </w:p>
        <w:p w14:paraId="3F11ACA9" w14:textId="37D867AB" w:rsidR="0036521D" w:rsidRDefault="0036521D">
          <w:pPr>
            <w:pStyle w:val="TOC2"/>
            <w:tabs>
              <w:tab w:val="left" w:pos="720"/>
              <w:tab w:val="right" w:pos="9350"/>
            </w:tabs>
            <w:rPr>
              <w:rFonts w:asciiTheme="minorHAnsi" w:eastAsiaTheme="minorEastAsia" w:hAnsiTheme="minorHAnsi" w:cstheme="minorBidi"/>
              <w:b w:val="0"/>
              <w:bCs w:val="0"/>
              <w:noProof/>
            </w:rPr>
          </w:pPr>
          <w:hyperlink w:anchor="_Toc85261534" w:history="1">
            <w:r w:rsidRPr="00D06B82">
              <w:rPr>
                <w:rStyle w:val="Hyperlink"/>
                <w:noProof/>
              </w:rPr>
              <w:t>2.</w:t>
            </w:r>
            <w:r>
              <w:rPr>
                <w:rFonts w:asciiTheme="minorHAnsi" w:eastAsiaTheme="minorEastAsia" w:hAnsiTheme="minorHAnsi" w:cstheme="minorBidi"/>
                <w:b w:val="0"/>
                <w:bCs w:val="0"/>
                <w:noProof/>
              </w:rPr>
              <w:tab/>
            </w:r>
            <w:r w:rsidRPr="00D06B82">
              <w:rPr>
                <w:rStyle w:val="Hyperlink"/>
                <w:noProof/>
              </w:rPr>
              <w:t>LSOA</w:t>
            </w:r>
            <w:r>
              <w:rPr>
                <w:noProof/>
                <w:webHidden/>
              </w:rPr>
              <w:tab/>
            </w:r>
            <w:r>
              <w:rPr>
                <w:noProof/>
                <w:webHidden/>
              </w:rPr>
              <w:fldChar w:fldCharType="begin"/>
            </w:r>
            <w:r>
              <w:rPr>
                <w:noProof/>
                <w:webHidden/>
              </w:rPr>
              <w:instrText xml:space="preserve"> PAGEREF _Toc85261534 \h </w:instrText>
            </w:r>
            <w:r>
              <w:rPr>
                <w:noProof/>
                <w:webHidden/>
              </w:rPr>
            </w:r>
            <w:r>
              <w:rPr>
                <w:noProof/>
                <w:webHidden/>
              </w:rPr>
              <w:fldChar w:fldCharType="separate"/>
            </w:r>
            <w:r>
              <w:rPr>
                <w:noProof/>
                <w:webHidden/>
              </w:rPr>
              <w:t>4</w:t>
            </w:r>
            <w:r>
              <w:rPr>
                <w:noProof/>
                <w:webHidden/>
              </w:rPr>
              <w:fldChar w:fldCharType="end"/>
            </w:r>
          </w:hyperlink>
        </w:p>
        <w:p w14:paraId="241995C1" w14:textId="30FC00F0" w:rsidR="0036521D" w:rsidRDefault="0036521D">
          <w:pPr>
            <w:pStyle w:val="TOC2"/>
            <w:tabs>
              <w:tab w:val="left" w:pos="720"/>
              <w:tab w:val="right" w:pos="9350"/>
            </w:tabs>
            <w:rPr>
              <w:rFonts w:asciiTheme="minorHAnsi" w:eastAsiaTheme="minorEastAsia" w:hAnsiTheme="minorHAnsi" w:cstheme="minorBidi"/>
              <w:b w:val="0"/>
              <w:bCs w:val="0"/>
              <w:noProof/>
            </w:rPr>
          </w:pPr>
          <w:hyperlink w:anchor="_Toc85261535" w:history="1">
            <w:r w:rsidRPr="00D06B82">
              <w:rPr>
                <w:rStyle w:val="Hyperlink"/>
                <w:noProof/>
              </w:rPr>
              <w:t>3.</w:t>
            </w:r>
            <w:r>
              <w:rPr>
                <w:rFonts w:asciiTheme="minorHAnsi" w:eastAsiaTheme="minorEastAsia" w:hAnsiTheme="minorHAnsi" w:cstheme="minorBidi"/>
                <w:b w:val="0"/>
                <w:bCs w:val="0"/>
                <w:noProof/>
              </w:rPr>
              <w:tab/>
            </w:r>
            <w:r w:rsidRPr="00D06B82">
              <w:rPr>
                <w:rStyle w:val="Hyperlink"/>
                <w:noProof/>
              </w:rPr>
              <w:t>Bảng Casualties:</w:t>
            </w:r>
            <w:r>
              <w:rPr>
                <w:noProof/>
                <w:webHidden/>
              </w:rPr>
              <w:tab/>
            </w:r>
            <w:r>
              <w:rPr>
                <w:noProof/>
                <w:webHidden/>
              </w:rPr>
              <w:fldChar w:fldCharType="begin"/>
            </w:r>
            <w:r>
              <w:rPr>
                <w:noProof/>
                <w:webHidden/>
              </w:rPr>
              <w:instrText xml:space="preserve"> PAGEREF _Toc85261535 \h </w:instrText>
            </w:r>
            <w:r>
              <w:rPr>
                <w:noProof/>
                <w:webHidden/>
              </w:rPr>
            </w:r>
            <w:r>
              <w:rPr>
                <w:noProof/>
                <w:webHidden/>
              </w:rPr>
              <w:fldChar w:fldCharType="separate"/>
            </w:r>
            <w:r>
              <w:rPr>
                <w:noProof/>
                <w:webHidden/>
              </w:rPr>
              <w:t>10</w:t>
            </w:r>
            <w:r>
              <w:rPr>
                <w:noProof/>
                <w:webHidden/>
              </w:rPr>
              <w:fldChar w:fldCharType="end"/>
            </w:r>
          </w:hyperlink>
        </w:p>
        <w:p w14:paraId="0492D619" w14:textId="5DB7845E" w:rsidR="0036521D" w:rsidRDefault="0036521D">
          <w:pPr>
            <w:pStyle w:val="TOC2"/>
            <w:tabs>
              <w:tab w:val="left" w:pos="720"/>
              <w:tab w:val="right" w:pos="9350"/>
            </w:tabs>
            <w:rPr>
              <w:rFonts w:asciiTheme="minorHAnsi" w:eastAsiaTheme="minorEastAsia" w:hAnsiTheme="minorHAnsi" w:cstheme="minorBidi"/>
              <w:b w:val="0"/>
              <w:bCs w:val="0"/>
              <w:noProof/>
            </w:rPr>
          </w:pPr>
          <w:hyperlink w:anchor="_Toc85261536" w:history="1">
            <w:r w:rsidRPr="00D06B82">
              <w:rPr>
                <w:rStyle w:val="Hyperlink"/>
                <w:noProof/>
              </w:rPr>
              <w:t>4.</w:t>
            </w:r>
            <w:r>
              <w:rPr>
                <w:rFonts w:asciiTheme="minorHAnsi" w:eastAsiaTheme="minorEastAsia" w:hAnsiTheme="minorHAnsi" w:cstheme="minorBidi"/>
                <w:b w:val="0"/>
                <w:bCs w:val="0"/>
                <w:noProof/>
              </w:rPr>
              <w:tab/>
            </w:r>
            <w:r w:rsidRPr="00D06B82">
              <w:rPr>
                <w:rStyle w:val="Hyperlink"/>
                <w:noProof/>
              </w:rPr>
              <w:t>Bảng Accidents:</w:t>
            </w:r>
            <w:r>
              <w:rPr>
                <w:noProof/>
                <w:webHidden/>
              </w:rPr>
              <w:tab/>
            </w:r>
            <w:r>
              <w:rPr>
                <w:noProof/>
                <w:webHidden/>
              </w:rPr>
              <w:fldChar w:fldCharType="begin"/>
            </w:r>
            <w:r>
              <w:rPr>
                <w:noProof/>
                <w:webHidden/>
              </w:rPr>
              <w:instrText xml:space="preserve"> PAGEREF _Toc85261536 \h </w:instrText>
            </w:r>
            <w:r>
              <w:rPr>
                <w:noProof/>
                <w:webHidden/>
              </w:rPr>
            </w:r>
            <w:r>
              <w:rPr>
                <w:noProof/>
                <w:webHidden/>
              </w:rPr>
              <w:fldChar w:fldCharType="separate"/>
            </w:r>
            <w:r>
              <w:rPr>
                <w:noProof/>
                <w:webHidden/>
              </w:rPr>
              <w:t>14</w:t>
            </w:r>
            <w:r>
              <w:rPr>
                <w:noProof/>
                <w:webHidden/>
              </w:rPr>
              <w:fldChar w:fldCharType="end"/>
            </w:r>
          </w:hyperlink>
        </w:p>
        <w:p w14:paraId="102C2D6A" w14:textId="352A8790" w:rsidR="0036521D" w:rsidRDefault="0036521D">
          <w:pPr>
            <w:pStyle w:val="TOC2"/>
            <w:tabs>
              <w:tab w:val="left" w:pos="720"/>
              <w:tab w:val="right" w:pos="9350"/>
            </w:tabs>
            <w:rPr>
              <w:rFonts w:asciiTheme="minorHAnsi" w:eastAsiaTheme="minorEastAsia" w:hAnsiTheme="minorHAnsi" w:cstheme="minorBidi"/>
              <w:b w:val="0"/>
              <w:bCs w:val="0"/>
              <w:noProof/>
            </w:rPr>
          </w:pPr>
          <w:hyperlink w:anchor="_Toc85261537" w:history="1">
            <w:r w:rsidRPr="00D06B82">
              <w:rPr>
                <w:rStyle w:val="Hyperlink"/>
                <w:noProof/>
              </w:rPr>
              <w:t>5.</w:t>
            </w:r>
            <w:r>
              <w:rPr>
                <w:rFonts w:asciiTheme="minorHAnsi" w:eastAsiaTheme="minorEastAsia" w:hAnsiTheme="minorHAnsi" w:cstheme="minorBidi"/>
                <w:b w:val="0"/>
                <w:bCs w:val="0"/>
                <w:noProof/>
              </w:rPr>
              <w:tab/>
            </w:r>
            <w:r w:rsidRPr="00D06B82">
              <w:rPr>
                <w:rStyle w:val="Hyperlink"/>
                <w:noProof/>
              </w:rPr>
              <w:t>Bảng Vehicles:</w:t>
            </w:r>
            <w:r>
              <w:rPr>
                <w:noProof/>
                <w:webHidden/>
              </w:rPr>
              <w:tab/>
            </w:r>
            <w:r>
              <w:rPr>
                <w:noProof/>
                <w:webHidden/>
              </w:rPr>
              <w:fldChar w:fldCharType="begin"/>
            </w:r>
            <w:r>
              <w:rPr>
                <w:noProof/>
                <w:webHidden/>
              </w:rPr>
              <w:instrText xml:space="preserve"> PAGEREF _Toc85261537 \h </w:instrText>
            </w:r>
            <w:r>
              <w:rPr>
                <w:noProof/>
                <w:webHidden/>
              </w:rPr>
            </w:r>
            <w:r>
              <w:rPr>
                <w:noProof/>
                <w:webHidden/>
              </w:rPr>
              <w:fldChar w:fldCharType="separate"/>
            </w:r>
            <w:r>
              <w:rPr>
                <w:noProof/>
                <w:webHidden/>
              </w:rPr>
              <w:t>18</w:t>
            </w:r>
            <w:r>
              <w:rPr>
                <w:noProof/>
                <w:webHidden/>
              </w:rPr>
              <w:fldChar w:fldCharType="end"/>
            </w:r>
          </w:hyperlink>
        </w:p>
        <w:p w14:paraId="09D6F50E" w14:textId="31EFE050" w:rsidR="0036521D" w:rsidRDefault="0036521D">
          <w:pPr>
            <w:pStyle w:val="TOC1"/>
            <w:rPr>
              <w:rFonts w:asciiTheme="minorHAnsi" w:eastAsiaTheme="minorEastAsia" w:hAnsiTheme="minorHAnsi" w:cstheme="minorBidi"/>
              <w:b w:val="0"/>
              <w:bCs w:val="0"/>
              <w:iCs w:val="0"/>
              <w:noProof/>
              <w:sz w:val="22"/>
              <w:szCs w:val="22"/>
            </w:rPr>
          </w:pPr>
          <w:hyperlink w:anchor="_Toc85261538" w:history="1">
            <w:r w:rsidRPr="00D06B82">
              <w:rPr>
                <w:rStyle w:val="Hyperlink"/>
                <w:noProof/>
                <w:lang w:val="vi-VN"/>
              </w:rPr>
              <w:t>V.</w:t>
            </w:r>
            <w:r>
              <w:rPr>
                <w:rFonts w:asciiTheme="minorHAnsi" w:eastAsiaTheme="minorEastAsia" w:hAnsiTheme="minorHAnsi" w:cstheme="minorBidi"/>
                <w:b w:val="0"/>
                <w:bCs w:val="0"/>
                <w:iCs w:val="0"/>
                <w:noProof/>
                <w:sz w:val="22"/>
                <w:szCs w:val="22"/>
              </w:rPr>
              <w:tab/>
            </w:r>
            <w:r w:rsidRPr="00D06B82">
              <w:rPr>
                <w:rStyle w:val="Hyperlink"/>
                <w:noProof/>
                <w:lang w:val="vi-VN"/>
              </w:rPr>
              <w:t>References</w:t>
            </w:r>
            <w:r>
              <w:rPr>
                <w:noProof/>
                <w:webHidden/>
              </w:rPr>
              <w:tab/>
            </w:r>
            <w:r>
              <w:rPr>
                <w:noProof/>
                <w:webHidden/>
              </w:rPr>
              <w:fldChar w:fldCharType="begin"/>
            </w:r>
            <w:r>
              <w:rPr>
                <w:noProof/>
                <w:webHidden/>
              </w:rPr>
              <w:instrText xml:space="preserve"> PAGEREF _Toc85261538 \h </w:instrText>
            </w:r>
            <w:r>
              <w:rPr>
                <w:noProof/>
                <w:webHidden/>
              </w:rPr>
            </w:r>
            <w:r>
              <w:rPr>
                <w:noProof/>
                <w:webHidden/>
              </w:rPr>
              <w:fldChar w:fldCharType="separate"/>
            </w:r>
            <w:r>
              <w:rPr>
                <w:noProof/>
                <w:webHidden/>
              </w:rPr>
              <w:t>21</w:t>
            </w:r>
            <w:r>
              <w:rPr>
                <w:noProof/>
                <w:webHidden/>
              </w:rPr>
              <w:fldChar w:fldCharType="end"/>
            </w:r>
          </w:hyperlink>
        </w:p>
        <w:p w14:paraId="1683E0BF" w14:textId="48A35B92" w:rsidR="0036521D" w:rsidRDefault="0036521D">
          <w:pPr>
            <w:pStyle w:val="TOC2"/>
            <w:tabs>
              <w:tab w:val="left" w:pos="720"/>
              <w:tab w:val="right" w:pos="9350"/>
            </w:tabs>
            <w:rPr>
              <w:rFonts w:asciiTheme="minorHAnsi" w:eastAsiaTheme="minorEastAsia" w:hAnsiTheme="minorHAnsi" w:cstheme="minorBidi"/>
              <w:b w:val="0"/>
              <w:bCs w:val="0"/>
              <w:noProof/>
            </w:rPr>
          </w:pPr>
          <w:hyperlink w:anchor="_Toc85261539" w:history="1">
            <w:r w:rsidRPr="00D06B82">
              <w:rPr>
                <w:rStyle w:val="Hyperlink"/>
                <w:rFonts w:ascii="Symbol" w:hAnsi="Symbol"/>
                <w:noProof/>
              </w:rPr>
              <w:t></w:t>
            </w:r>
            <w:r>
              <w:rPr>
                <w:rFonts w:asciiTheme="minorHAnsi" w:eastAsiaTheme="minorEastAsia" w:hAnsiTheme="minorHAnsi" w:cstheme="minorBidi"/>
                <w:b w:val="0"/>
                <w:bCs w:val="0"/>
                <w:noProof/>
              </w:rPr>
              <w:tab/>
            </w:r>
            <w:r w:rsidRPr="00D06B82">
              <w:rPr>
                <w:rStyle w:val="Hyperlink"/>
                <w:noProof/>
              </w:rPr>
              <w:t>http://doc.ukdataservice.ac.uk/doc/7961/mrdoc/pdf/7961_nspl_user_guide_2011.pdf</w:t>
            </w:r>
            <w:r>
              <w:rPr>
                <w:noProof/>
                <w:webHidden/>
              </w:rPr>
              <w:tab/>
            </w:r>
            <w:r>
              <w:rPr>
                <w:noProof/>
                <w:webHidden/>
              </w:rPr>
              <w:fldChar w:fldCharType="begin"/>
            </w:r>
            <w:r>
              <w:rPr>
                <w:noProof/>
                <w:webHidden/>
              </w:rPr>
              <w:instrText xml:space="preserve"> PAGEREF _Toc85261539 \h </w:instrText>
            </w:r>
            <w:r>
              <w:rPr>
                <w:noProof/>
                <w:webHidden/>
              </w:rPr>
            </w:r>
            <w:r>
              <w:rPr>
                <w:noProof/>
                <w:webHidden/>
              </w:rPr>
              <w:fldChar w:fldCharType="separate"/>
            </w:r>
            <w:r>
              <w:rPr>
                <w:noProof/>
                <w:webHidden/>
              </w:rPr>
              <w:t>21</w:t>
            </w:r>
            <w:r>
              <w:rPr>
                <w:noProof/>
                <w:webHidden/>
              </w:rPr>
              <w:fldChar w:fldCharType="end"/>
            </w:r>
          </w:hyperlink>
        </w:p>
        <w:p w14:paraId="5C51BDE0" w14:textId="3F91E3F4" w:rsidR="0036521D" w:rsidRDefault="0036521D">
          <w:pPr>
            <w:pStyle w:val="TOC2"/>
            <w:tabs>
              <w:tab w:val="left" w:pos="720"/>
              <w:tab w:val="right" w:pos="9350"/>
            </w:tabs>
            <w:rPr>
              <w:rFonts w:asciiTheme="minorHAnsi" w:eastAsiaTheme="minorEastAsia" w:hAnsiTheme="minorHAnsi" w:cstheme="minorBidi"/>
              <w:b w:val="0"/>
              <w:bCs w:val="0"/>
              <w:noProof/>
            </w:rPr>
          </w:pPr>
          <w:hyperlink w:anchor="_Toc85261540" w:history="1">
            <w:r w:rsidRPr="00D06B82">
              <w:rPr>
                <w:rStyle w:val="Hyperlink"/>
                <w:rFonts w:ascii="Symbol" w:hAnsi="Symbol"/>
                <w:noProof/>
              </w:rPr>
              <w:t></w:t>
            </w:r>
            <w:r>
              <w:rPr>
                <w:rFonts w:asciiTheme="minorHAnsi" w:eastAsiaTheme="minorEastAsia" w:hAnsiTheme="minorHAnsi" w:cstheme="minorBidi"/>
                <w:b w:val="0"/>
                <w:bCs w:val="0"/>
                <w:noProof/>
              </w:rPr>
              <w:tab/>
            </w:r>
            <w:r w:rsidRPr="00D06B82">
              <w:rPr>
                <w:rStyle w:val="Hyperlink"/>
                <w:noProof/>
              </w:rPr>
              <w:t>Lower Super Output Area - Area (findthatpostcode.uk) (lsoa)</w:t>
            </w:r>
            <w:r>
              <w:rPr>
                <w:noProof/>
                <w:webHidden/>
              </w:rPr>
              <w:tab/>
            </w:r>
            <w:r>
              <w:rPr>
                <w:noProof/>
                <w:webHidden/>
              </w:rPr>
              <w:fldChar w:fldCharType="begin"/>
            </w:r>
            <w:r>
              <w:rPr>
                <w:noProof/>
                <w:webHidden/>
              </w:rPr>
              <w:instrText xml:space="preserve"> PAGEREF _Toc85261540 \h </w:instrText>
            </w:r>
            <w:r>
              <w:rPr>
                <w:noProof/>
                <w:webHidden/>
              </w:rPr>
            </w:r>
            <w:r>
              <w:rPr>
                <w:noProof/>
                <w:webHidden/>
              </w:rPr>
              <w:fldChar w:fldCharType="separate"/>
            </w:r>
            <w:r>
              <w:rPr>
                <w:noProof/>
                <w:webHidden/>
              </w:rPr>
              <w:t>21</w:t>
            </w:r>
            <w:r>
              <w:rPr>
                <w:noProof/>
                <w:webHidden/>
              </w:rPr>
              <w:fldChar w:fldCharType="end"/>
            </w:r>
          </w:hyperlink>
        </w:p>
        <w:p w14:paraId="46EE26F2" w14:textId="1966F113" w:rsidR="0036521D" w:rsidRDefault="0036521D">
          <w:pPr>
            <w:pStyle w:val="TOC2"/>
            <w:tabs>
              <w:tab w:val="left" w:pos="720"/>
              <w:tab w:val="right" w:pos="9350"/>
            </w:tabs>
            <w:rPr>
              <w:rFonts w:asciiTheme="minorHAnsi" w:eastAsiaTheme="minorEastAsia" w:hAnsiTheme="minorHAnsi" w:cstheme="minorBidi"/>
              <w:b w:val="0"/>
              <w:bCs w:val="0"/>
              <w:noProof/>
            </w:rPr>
          </w:pPr>
          <w:hyperlink w:anchor="_Toc85261541" w:history="1">
            <w:r w:rsidRPr="00D06B82">
              <w:rPr>
                <w:rStyle w:val="Hyperlink"/>
                <w:rFonts w:ascii="Symbol" w:hAnsi="Symbol"/>
                <w:noProof/>
              </w:rPr>
              <w:t></w:t>
            </w:r>
            <w:r>
              <w:rPr>
                <w:rFonts w:asciiTheme="minorHAnsi" w:eastAsiaTheme="minorEastAsia" w:hAnsiTheme="minorHAnsi" w:cstheme="minorBidi"/>
                <w:b w:val="0"/>
                <w:bCs w:val="0"/>
                <w:noProof/>
              </w:rPr>
              <w:tab/>
            </w:r>
            <w:r w:rsidRPr="00D06B82">
              <w:rPr>
                <w:rStyle w:val="Hyperlink"/>
                <w:noProof/>
              </w:rPr>
              <w:t>Output area - Area (findthatpostcode.uk) (oa)</w:t>
            </w:r>
            <w:r>
              <w:rPr>
                <w:noProof/>
                <w:webHidden/>
              </w:rPr>
              <w:tab/>
            </w:r>
            <w:r>
              <w:rPr>
                <w:noProof/>
                <w:webHidden/>
              </w:rPr>
              <w:fldChar w:fldCharType="begin"/>
            </w:r>
            <w:r>
              <w:rPr>
                <w:noProof/>
                <w:webHidden/>
              </w:rPr>
              <w:instrText xml:space="preserve"> PAGEREF _Toc85261541 \h </w:instrText>
            </w:r>
            <w:r>
              <w:rPr>
                <w:noProof/>
                <w:webHidden/>
              </w:rPr>
            </w:r>
            <w:r>
              <w:rPr>
                <w:noProof/>
                <w:webHidden/>
              </w:rPr>
              <w:fldChar w:fldCharType="separate"/>
            </w:r>
            <w:r>
              <w:rPr>
                <w:noProof/>
                <w:webHidden/>
              </w:rPr>
              <w:t>21</w:t>
            </w:r>
            <w:r>
              <w:rPr>
                <w:noProof/>
                <w:webHidden/>
              </w:rPr>
              <w:fldChar w:fldCharType="end"/>
            </w:r>
          </w:hyperlink>
        </w:p>
        <w:p w14:paraId="3958F352" w14:textId="55B0AFF9" w:rsidR="0036521D" w:rsidRDefault="0036521D">
          <w:pPr>
            <w:pStyle w:val="TOC2"/>
            <w:tabs>
              <w:tab w:val="left" w:pos="720"/>
              <w:tab w:val="right" w:pos="9350"/>
            </w:tabs>
            <w:rPr>
              <w:rFonts w:asciiTheme="minorHAnsi" w:eastAsiaTheme="minorEastAsia" w:hAnsiTheme="minorHAnsi" w:cstheme="minorBidi"/>
              <w:b w:val="0"/>
              <w:bCs w:val="0"/>
              <w:noProof/>
            </w:rPr>
          </w:pPr>
          <w:hyperlink w:anchor="_Toc85261542" w:history="1">
            <w:r w:rsidRPr="00D06B82">
              <w:rPr>
                <w:rStyle w:val="Hyperlink"/>
                <w:rFonts w:ascii="Symbol" w:hAnsi="Symbol"/>
                <w:noProof/>
              </w:rPr>
              <w:t></w:t>
            </w:r>
            <w:r>
              <w:rPr>
                <w:rFonts w:asciiTheme="minorHAnsi" w:eastAsiaTheme="minorEastAsia" w:hAnsiTheme="minorHAnsi" w:cstheme="minorBidi"/>
                <w:b w:val="0"/>
                <w:bCs w:val="0"/>
                <w:noProof/>
              </w:rPr>
              <w:tab/>
            </w:r>
            <w:r w:rsidRPr="00D06B82">
              <w:rPr>
                <w:rStyle w:val="Hyperlink"/>
                <w:noProof/>
              </w:rPr>
              <w:t>Middle Super Output Area - Area (findthatpostcode.uk) (msoa)</w:t>
            </w:r>
            <w:r>
              <w:rPr>
                <w:noProof/>
                <w:webHidden/>
              </w:rPr>
              <w:tab/>
            </w:r>
            <w:r>
              <w:rPr>
                <w:noProof/>
                <w:webHidden/>
              </w:rPr>
              <w:fldChar w:fldCharType="begin"/>
            </w:r>
            <w:r>
              <w:rPr>
                <w:noProof/>
                <w:webHidden/>
              </w:rPr>
              <w:instrText xml:space="preserve"> PAGEREF _Toc85261542 \h </w:instrText>
            </w:r>
            <w:r>
              <w:rPr>
                <w:noProof/>
                <w:webHidden/>
              </w:rPr>
            </w:r>
            <w:r>
              <w:rPr>
                <w:noProof/>
                <w:webHidden/>
              </w:rPr>
              <w:fldChar w:fldCharType="separate"/>
            </w:r>
            <w:r>
              <w:rPr>
                <w:noProof/>
                <w:webHidden/>
              </w:rPr>
              <w:t>21</w:t>
            </w:r>
            <w:r>
              <w:rPr>
                <w:noProof/>
                <w:webHidden/>
              </w:rPr>
              <w:fldChar w:fldCharType="end"/>
            </w:r>
          </w:hyperlink>
        </w:p>
        <w:p w14:paraId="247B6FBA" w14:textId="25390D84" w:rsidR="0036521D" w:rsidRDefault="0036521D">
          <w:pPr>
            <w:pStyle w:val="TOC2"/>
            <w:tabs>
              <w:tab w:val="left" w:pos="720"/>
              <w:tab w:val="right" w:pos="9350"/>
            </w:tabs>
            <w:rPr>
              <w:rFonts w:asciiTheme="minorHAnsi" w:eastAsiaTheme="minorEastAsia" w:hAnsiTheme="minorHAnsi" w:cstheme="minorBidi"/>
              <w:b w:val="0"/>
              <w:bCs w:val="0"/>
              <w:noProof/>
            </w:rPr>
          </w:pPr>
          <w:hyperlink w:anchor="_Toc85261543" w:history="1">
            <w:r w:rsidRPr="00D06B82">
              <w:rPr>
                <w:rStyle w:val="Hyperlink"/>
                <w:rFonts w:ascii="Symbol" w:hAnsi="Symbol"/>
                <w:noProof/>
              </w:rPr>
              <w:t></w:t>
            </w:r>
            <w:r>
              <w:rPr>
                <w:rFonts w:asciiTheme="minorHAnsi" w:eastAsiaTheme="minorEastAsia" w:hAnsiTheme="minorHAnsi" w:cstheme="minorBidi"/>
                <w:b w:val="0"/>
                <w:bCs w:val="0"/>
                <w:noProof/>
              </w:rPr>
              <w:tab/>
            </w:r>
            <w:r w:rsidRPr="00D06B82">
              <w:rPr>
                <w:rStyle w:val="Hyperlink"/>
                <w:noProof/>
              </w:rPr>
              <w:t>Local Authority - Area (findthatpostcode.uk) (ladcd)</w:t>
            </w:r>
            <w:r>
              <w:rPr>
                <w:noProof/>
                <w:webHidden/>
              </w:rPr>
              <w:tab/>
            </w:r>
            <w:r>
              <w:rPr>
                <w:noProof/>
                <w:webHidden/>
              </w:rPr>
              <w:fldChar w:fldCharType="begin"/>
            </w:r>
            <w:r>
              <w:rPr>
                <w:noProof/>
                <w:webHidden/>
              </w:rPr>
              <w:instrText xml:space="preserve"> PAGEREF _Toc85261543 \h </w:instrText>
            </w:r>
            <w:r>
              <w:rPr>
                <w:noProof/>
                <w:webHidden/>
              </w:rPr>
            </w:r>
            <w:r>
              <w:rPr>
                <w:noProof/>
                <w:webHidden/>
              </w:rPr>
              <w:fldChar w:fldCharType="separate"/>
            </w:r>
            <w:r>
              <w:rPr>
                <w:noProof/>
                <w:webHidden/>
              </w:rPr>
              <w:t>21</w:t>
            </w:r>
            <w:r>
              <w:rPr>
                <w:noProof/>
                <w:webHidden/>
              </w:rPr>
              <w:fldChar w:fldCharType="end"/>
            </w:r>
          </w:hyperlink>
        </w:p>
        <w:p w14:paraId="2E79EB5E" w14:textId="31E877BF" w:rsidR="0036521D" w:rsidRDefault="0036521D">
          <w:pPr>
            <w:pStyle w:val="TOC2"/>
            <w:tabs>
              <w:tab w:val="left" w:pos="720"/>
              <w:tab w:val="right" w:pos="9350"/>
            </w:tabs>
            <w:rPr>
              <w:rFonts w:asciiTheme="minorHAnsi" w:eastAsiaTheme="minorEastAsia" w:hAnsiTheme="minorHAnsi" w:cstheme="minorBidi"/>
              <w:b w:val="0"/>
              <w:bCs w:val="0"/>
              <w:noProof/>
            </w:rPr>
          </w:pPr>
          <w:hyperlink w:anchor="_Toc85261544" w:history="1">
            <w:r w:rsidRPr="00D06B82">
              <w:rPr>
                <w:rStyle w:val="Hyperlink"/>
                <w:rFonts w:ascii="Symbol" w:hAnsi="Symbol"/>
                <w:noProof/>
              </w:rPr>
              <w:t></w:t>
            </w:r>
            <w:r>
              <w:rPr>
                <w:rFonts w:asciiTheme="minorHAnsi" w:eastAsiaTheme="minorEastAsia" w:hAnsiTheme="minorHAnsi" w:cstheme="minorBidi"/>
                <w:b w:val="0"/>
                <w:bCs w:val="0"/>
                <w:noProof/>
              </w:rPr>
              <w:tab/>
            </w:r>
            <w:r w:rsidRPr="00D06B82">
              <w:rPr>
                <w:rStyle w:val="Hyperlink"/>
                <w:noProof/>
              </w:rPr>
              <w:t>Postcode to Output Area to Lower Layer Super Output Area to Middle Layer Super Output Area to Local Authority District (February 2018) Lookup in the UK - data.gov.uk</w:t>
            </w:r>
            <w:r>
              <w:rPr>
                <w:noProof/>
                <w:webHidden/>
              </w:rPr>
              <w:tab/>
            </w:r>
            <w:r>
              <w:rPr>
                <w:noProof/>
                <w:webHidden/>
              </w:rPr>
              <w:fldChar w:fldCharType="begin"/>
            </w:r>
            <w:r>
              <w:rPr>
                <w:noProof/>
                <w:webHidden/>
              </w:rPr>
              <w:instrText xml:space="preserve"> PAGEREF _Toc85261544 \h </w:instrText>
            </w:r>
            <w:r>
              <w:rPr>
                <w:noProof/>
                <w:webHidden/>
              </w:rPr>
            </w:r>
            <w:r>
              <w:rPr>
                <w:noProof/>
                <w:webHidden/>
              </w:rPr>
              <w:fldChar w:fldCharType="separate"/>
            </w:r>
            <w:r>
              <w:rPr>
                <w:noProof/>
                <w:webHidden/>
              </w:rPr>
              <w:t>21</w:t>
            </w:r>
            <w:r>
              <w:rPr>
                <w:noProof/>
                <w:webHidden/>
              </w:rPr>
              <w:fldChar w:fldCharType="end"/>
            </w:r>
          </w:hyperlink>
        </w:p>
        <w:p w14:paraId="7B374E3D" w14:textId="164742DA" w:rsidR="00044023" w:rsidRDefault="00A24952">
          <w:pPr>
            <w:rPr>
              <w:sz w:val="30"/>
              <w:szCs w:val="30"/>
            </w:rPr>
          </w:pPr>
          <w:r>
            <w:fldChar w:fldCharType="end"/>
          </w:r>
        </w:p>
      </w:sdtContent>
    </w:sdt>
    <w:p w14:paraId="13C164F0" w14:textId="77777777" w:rsidR="00044023" w:rsidRDefault="00044023"/>
    <w:p w14:paraId="7D49F884" w14:textId="77777777" w:rsidR="00044023" w:rsidRDefault="00044023"/>
    <w:p w14:paraId="19CFDC09" w14:textId="77777777" w:rsidR="00044023" w:rsidRDefault="00044023"/>
    <w:p w14:paraId="56391751" w14:textId="77777777" w:rsidR="00044023" w:rsidRDefault="00044023"/>
    <w:p w14:paraId="6740544B" w14:textId="77777777" w:rsidR="00044023" w:rsidRDefault="00044023"/>
    <w:p w14:paraId="29EEA13B" w14:textId="77777777" w:rsidR="00044023" w:rsidRDefault="00044023"/>
    <w:p w14:paraId="42AC220F" w14:textId="77777777" w:rsidR="00044023" w:rsidRDefault="00044023"/>
    <w:p w14:paraId="60A37A2E" w14:textId="77777777" w:rsidR="00044023" w:rsidRDefault="00044023"/>
    <w:p w14:paraId="7A9323A7" w14:textId="77777777" w:rsidR="00044023" w:rsidRDefault="00044023"/>
    <w:p w14:paraId="79CBC1EA" w14:textId="77777777" w:rsidR="00044023" w:rsidRDefault="00044023"/>
    <w:p w14:paraId="18DB1EC7" w14:textId="77777777" w:rsidR="00044023" w:rsidRDefault="00044023"/>
    <w:p w14:paraId="29387A02" w14:textId="77777777" w:rsidR="00044023" w:rsidRDefault="00044023"/>
    <w:p w14:paraId="76AD5DAA" w14:textId="77777777" w:rsidR="00044023" w:rsidRDefault="00044023"/>
    <w:p w14:paraId="73EF32C6" w14:textId="77777777" w:rsidR="00044023" w:rsidRDefault="00044023"/>
    <w:p w14:paraId="3A7BC50D" w14:textId="77777777" w:rsidR="00044023" w:rsidRDefault="00044023"/>
    <w:p w14:paraId="10D30D09" w14:textId="77777777" w:rsidR="00907FE4" w:rsidRDefault="00907FE4"/>
    <w:p w14:paraId="76DA1214" w14:textId="77777777" w:rsidR="00044023" w:rsidRDefault="00A24952">
      <w:pPr>
        <w:pStyle w:val="Heading1"/>
      </w:pPr>
      <w:bookmarkStart w:id="1" w:name="_Toc85261530"/>
      <w:r>
        <w:t>Bảng thông tin chi tiết nhóm</w:t>
      </w:r>
      <w:bookmarkEnd w:id="1"/>
    </w:p>
    <w:p w14:paraId="26F47EAE" w14:textId="77777777" w:rsidR="00044023" w:rsidRDefault="00044023"/>
    <w:tbl>
      <w:tblPr>
        <w:tblStyle w:val="a8"/>
        <w:tblW w:w="10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3330"/>
        <w:gridCol w:w="3060"/>
        <w:gridCol w:w="2271"/>
      </w:tblGrid>
      <w:tr w:rsidR="00044023" w14:paraId="259AF7A3" w14:textId="77777777">
        <w:trPr>
          <w:trHeight w:val="514"/>
        </w:trPr>
        <w:tc>
          <w:tcPr>
            <w:tcW w:w="1525" w:type="dxa"/>
            <w:vAlign w:val="center"/>
          </w:tcPr>
          <w:p w14:paraId="0CACA4F8" w14:textId="77777777" w:rsidR="00044023" w:rsidRDefault="00A24952">
            <w:pPr>
              <w:rPr>
                <w:b/>
                <w:sz w:val="26"/>
                <w:szCs w:val="26"/>
              </w:rPr>
            </w:pPr>
            <w:r>
              <w:rPr>
                <w:b/>
                <w:sz w:val="26"/>
                <w:szCs w:val="26"/>
              </w:rPr>
              <w:t>Mã nhóm:</w:t>
            </w:r>
          </w:p>
        </w:tc>
        <w:tc>
          <w:tcPr>
            <w:tcW w:w="8661" w:type="dxa"/>
            <w:gridSpan w:val="3"/>
            <w:vAlign w:val="center"/>
          </w:tcPr>
          <w:p w14:paraId="564163B5" w14:textId="77777777" w:rsidR="00044023" w:rsidRDefault="00A24952">
            <w:pPr>
              <w:rPr>
                <w:sz w:val="26"/>
                <w:szCs w:val="26"/>
              </w:rPr>
            </w:pPr>
            <w:r>
              <w:rPr>
                <w:sz w:val="26"/>
                <w:szCs w:val="26"/>
              </w:rPr>
              <w:t>Nhóm 2</w:t>
            </w:r>
          </w:p>
        </w:tc>
      </w:tr>
      <w:tr w:rsidR="00044023" w14:paraId="417821A1" w14:textId="77777777">
        <w:trPr>
          <w:trHeight w:val="514"/>
        </w:trPr>
        <w:tc>
          <w:tcPr>
            <w:tcW w:w="1525" w:type="dxa"/>
            <w:vAlign w:val="center"/>
          </w:tcPr>
          <w:p w14:paraId="451AFCBC" w14:textId="77777777" w:rsidR="00044023" w:rsidRDefault="00A24952">
            <w:pPr>
              <w:rPr>
                <w:b/>
                <w:sz w:val="26"/>
                <w:szCs w:val="26"/>
              </w:rPr>
            </w:pPr>
            <w:r>
              <w:rPr>
                <w:b/>
                <w:sz w:val="26"/>
                <w:szCs w:val="26"/>
              </w:rPr>
              <w:t>Số lượng:</w:t>
            </w:r>
          </w:p>
        </w:tc>
        <w:tc>
          <w:tcPr>
            <w:tcW w:w="8661" w:type="dxa"/>
            <w:gridSpan w:val="3"/>
            <w:vAlign w:val="center"/>
          </w:tcPr>
          <w:p w14:paraId="375E8DF1" w14:textId="77777777" w:rsidR="00044023" w:rsidRDefault="00A24952">
            <w:pPr>
              <w:rPr>
                <w:sz w:val="26"/>
                <w:szCs w:val="26"/>
              </w:rPr>
            </w:pPr>
            <w:r>
              <w:rPr>
                <w:sz w:val="26"/>
                <w:szCs w:val="26"/>
              </w:rPr>
              <w:t>3</w:t>
            </w:r>
          </w:p>
        </w:tc>
      </w:tr>
      <w:tr w:rsidR="00044023" w14:paraId="4E70B503" w14:textId="77777777">
        <w:trPr>
          <w:trHeight w:val="259"/>
        </w:trPr>
        <w:tc>
          <w:tcPr>
            <w:tcW w:w="1525" w:type="dxa"/>
            <w:vAlign w:val="center"/>
          </w:tcPr>
          <w:p w14:paraId="38AEF77A" w14:textId="77777777" w:rsidR="00044023" w:rsidRDefault="00A24952">
            <w:pPr>
              <w:jc w:val="center"/>
              <w:rPr>
                <w:b/>
                <w:sz w:val="26"/>
                <w:szCs w:val="26"/>
              </w:rPr>
            </w:pPr>
            <w:r>
              <w:rPr>
                <w:b/>
                <w:sz w:val="26"/>
                <w:szCs w:val="26"/>
              </w:rPr>
              <w:t>MSSV</w:t>
            </w:r>
          </w:p>
        </w:tc>
        <w:tc>
          <w:tcPr>
            <w:tcW w:w="3330" w:type="dxa"/>
            <w:vAlign w:val="center"/>
          </w:tcPr>
          <w:p w14:paraId="2B58E2EE" w14:textId="77777777" w:rsidR="00044023" w:rsidRDefault="00A24952">
            <w:pPr>
              <w:jc w:val="center"/>
              <w:rPr>
                <w:b/>
                <w:sz w:val="26"/>
                <w:szCs w:val="26"/>
              </w:rPr>
            </w:pPr>
            <w:r>
              <w:rPr>
                <w:b/>
                <w:sz w:val="26"/>
                <w:szCs w:val="26"/>
              </w:rPr>
              <w:t>Họ tên</w:t>
            </w:r>
          </w:p>
        </w:tc>
        <w:tc>
          <w:tcPr>
            <w:tcW w:w="3060" w:type="dxa"/>
            <w:vAlign w:val="center"/>
          </w:tcPr>
          <w:p w14:paraId="0C06959D" w14:textId="77777777" w:rsidR="00044023" w:rsidRDefault="00A24952">
            <w:pPr>
              <w:jc w:val="center"/>
              <w:rPr>
                <w:b/>
                <w:sz w:val="26"/>
                <w:szCs w:val="26"/>
              </w:rPr>
            </w:pPr>
            <w:r>
              <w:rPr>
                <w:b/>
                <w:sz w:val="26"/>
                <w:szCs w:val="26"/>
              </w:rPr>
              <w:t>Email</w:t>
            </w:r>
          </w:p>
        </w:tc>
        <w:tc>
          <w:tcPr>
            <w:tcW w:w="2271" w:type="dxa"/>
          </w:tcPr>
          <w:p w14:paraId="73A650A5" w14:textId="77777777" w:rsidR="00044023" w:rsidRDefault="00A24952">
            <w:pPr>
              <w:jc w:val="center"/>
              <w:rPr>
                <w:b/>
                <w:sz w:val="26"/>
                <w:szCs w:val="26"/>
              </w:rPr>
            </w:pPr>
            <w:r>
              <w:rPr>
                <w:b/>
                <w:sz w:val="26"/>
                <w:szCs w:val="26"/>
              </w:rPr>
              <w:t>SĐT</w:t>
            </w:r>
          </w:p>
        </w:tc>
      </w:tr>
      <w:tr w:rsidR="00044023" w14:paraId="2DD86D36" w14:textId="77777777">
        <w:trPr>
          <w:trHeight w:val="259"/>
        </w:trPr>
        <w:tc>
          <w:tcPr>
            <w:tcW w:w="1525" w:type="dxa"/>
            <w:vAlign w:val="center"/>
          </w:tcPr>
          <w:p w14:paraId="54DD23A8" w14:textId="77777777" w:rsidR="00044023" w:rsidRDefault="00A24952">
            <w:pPr>
              <w:rPr>
                <w:sz w:val="26"/>
                <w:szCs w:val="26"/>
              </w:rPr>
            </w:pPr>
            <w:r>
              <w:rPr>
                <w:sz w:val="26"/>
                <w:szCs w:val="26"/>
              </w:rPr>
              <w:t>18127022</w:t>
            </w:r>
          </w:p>
        </w:tc>
        <w:tc>
          <w:tcPr>
            <w:tcW w:w="3330" w:type="dxa"/>
            <w:vAlign w:val="center"/>
          </w:tcPr>
          <w:p w14:paraId="42ADCFA1" w14:textId="77777777" w:rsidR="00044023" w:rsidRDefault="00A24952">
            <w:pPr>
              <w:rPr>
                <w:sz w:val="26"/>
                <w:szCs w:val="26"/>
              </w:rPr>
            </w:pPr>
            <w:r>
              <w:rPr>
                <w:sz w:val="26"/>
                <w:szCs w:val="26"/>
              </w:rPr>
              <w:t>Phạm Ngọc Thùy Trang</w:t>
            </w:r>
          </w:p>
        </w:tc>
        <w:tc>
          <w:tcPr>
            <w:tcW w:w="3060" w:type="dxa"/>
            <w:vAlign w:val="center"/>
          </w:tcPr>
          <w:p w14:paraId="21032709" w14:textId="77777777" w:rsidR="00044023" w:rsidRDefault="00A24952">
            <w:pPr>
              <w:rPr>
                <w:sz w:val="26"/>
                <w:szCs w:val="26"/>
              </w:rPr>
            </w:pPr>
            <w:r>
              <w:rPr>
                <w:sz w:val="26"/>
                <w:szCs w:val="26"/>
              </w:rPr>
              <w:t>18127022@</w:t>
            </w:r>
          </w:p>
          <w:p w14:paraId="10FD4C0E" w14:textId="77777777" w:rsidR="00044023" w:rsidRDefault="00A24952">
            <w:pPr>
              <w:rPr>
                <w:sz w:val="26"/>
                <w:szCs w:val="26"/>
              </w:rPr>
            </w:pPr>
            <w:r>
              <w:rPr>
                <w:sz w:val="26"/>
                <w:szCs w:val="26"/>
              </w:rPr>
              <w:t>student.hcmus.edu.vn</w:t>
            </w:r>
          </w:p>
        </w:tc>
        <w:tc>
          <w:tcPr>
            <w:tcW w:w="2271" w:type="dxa"/>
          </w:tcPr>
          <w:p w14:paraId="605B6902" w14:textId="77777777" w:rsidR="00044023" w:rsidRDefault="00044023">
            <w:pPr>
              <w:rPr>
                <w:sz w:val="26"/>
                <w:szCs w:val="26"/>
              </w:rPr>
            </w:pPr>
          </w:p>
        </w:tc>
      </w:tr>
      <w:tr w:rsidR="00044023" w14:paraId="11123EC3" w14:textId="77777777">
        <w:trPr>
          <w:trHeight w:val="254"/>
        </w:trPr>
        <w:tc>
          <w:tcPr>
            <w:tcW w:w="1525" w:type="dxa"/>
            <w:vAlign w:val="center"/>
          </w:tcPr>
          <w:p w14:paraId="62E27147" w14:textId="77777777" w:rsidR="00044023" w:rsidRDefault="00A24952">
            <w:pPr>
              <w:rPr>
                <w:sz w:val="26"/>
                <w:szCs w:val="26"/>
              </w:rPr>
            </w:pPr>
            <w:r>
              <w:rPr>
                <w:sz w:val="26"/>
                <w:szCs w:val="26"/>
              </w:rPr>
              <w:t>18127053</w:t>
            </w:r>
          </w:p>
        </w:tc>
        <w:tc>
          <w:tcPr>
            <w:tcW w:w="3330" w:type="dxa"/>
            <w:vAlign w:val="center"/>
          </w:tcPr>
          <w:p w14:paraId="2420A7A2" w14:textId="77777777" w:rsidR="00044023" w:rsidRDefault="00A24952">
            <w:pPr>
              <w:rPr>
                <w:sz w:val="26"/>
                <w:szCs w:val="26"/>
              </w:rPr>
            </w:pPr>
            <w:r>
              <w:rPr>
                <w:sz w:val="26"/>
                <w:szCs w:val="26"/>
              </w:rPr>
              <w:t>Ngô Thị Thanh Thảo</w:t>
            </w:r>
          </w:p>
        </w:tc>
        <w:tc>
          <w:tcPr>
            <w:tcW w:w="3060" w:type="dxa"/>
            <w:vAlign w:val="center"/>
          </w:tcPr>
          <w:p w14:paraId="13CBA87A" w14:textId="77777777" w:rsidR="00044023" w:rsidRDefault="00A24952">
            <w:pPr>
              <w:rPr>
                <w:sz w:val="26"/>
                <w:szCs w:val="26"/>
              </w:rPr>
            </w:pPr>
            <w:r>
              <w:rPr>
                <w:sz w:val="26"/>
                <w:szCs w:val="26"/>
              </w:rPr>
              <w:t>18127053@</w:t>
            </w:r>
          </w:p>
          <w:p w14:paraId="070B13C2" w14:textId="77777777" w:rsidR="00044023" w:rsidRDefault="00A24952">
            <w:pPr>
              <w:rPr>
                <w:sz w:val="26"/>
                <w:szCs w:val="26"/>
              </w:rPr>
            </w:pPr>
            <w:r>
              <w:rPr>
                <w:sz w:val="26"/>
                <w:szCs w:val="26"/>
              </w:rPr>
              <w:t>student.hcmus.edu.vn</w:t>
            </w:r>
          </w:p>
        </w:tc>
        <w:tc>
          <w:tcPr>
            <w:tcW w:w="2271" w:type="dxa"/>
          </w:tcPr>
          <w:p w14:paraId="4F01BF3C" w14:textId="77777777" w:rsidR="00044023" w:rsidRDefault="00044023">
            <w:pPr>
              <w:rPr>
                <w:sz w:val="26"/>
                <w:szCs w:val="26"/>
              </w:rPr>
            </w:pPr>
          </w:p>
        </w:tc>
      </w:tr>
      <w:tr w:rsidR="00044023" w14:paraId="72637AA8" w14:textId="77777777">
        <w:trPr>
          <w:trHeight w:val="259"/>
        </w:trPr>
        <w:tc>
          <w:tcPr>
            <w:tcW w:w="1525" w:type="dxa"/>
            <w:vAlign w:val="center"/>
          </w:tcPr>
          <w:p w14:paraId="03FE69C7" w14:textId="77777777" w:rsidR="00044023" w:rsidRDefault="00A24952">
            <w:pPr>
              <w:rPr>
                <w:sz w:val="26"/>
                <w:szCs w:val="26"/>
              </w:rPr>
            </w:pPr>
            <w:r>
              <w:rPr>
                <w:sz w:val="26"/>
                <w:szCs w:val="26"/>
              </w:rPr>
              <w:t>18127055</w:t>
            </w:r>
          </w:p>
        </w:tc>
        <w:tc>
          <w:tcPr>
            <w:tcW w:w="3330" w:type="dxa"/>
            <w:vAlign w:val="center"/>
          </w:tcPr>
          <w:p w14:paraId="522CADD7" w14:textId="77777777" w:rsidR="00044023" w:rsidRDefault="00A24952">
            <w:pPr>
              <w:rPr>
                <w:sz w:val="26"/>
                <w:szCs w:val="26"/>
              </w:rPr>
            </w:pPr>
            <w:r>
              <w:rPr>
                <w:sz w:val="26"/>
                <w:szCs w:val="26"/>
              </w:rPr>
              <w:t>Hoàng Nguyên Trúc</w:t>
            </w:r>
          </w:p>
        </w:tc>
        <w:tc>
          <w:tcPr>
            <w:tcW w:w="3060" w:type="dxa"/>
            <w:vAlign w:val="center"/>
          </w:tcPr>
          <w:p w14:paraId="1715F3F0" w14:textId="77777777" w:rsidR="00044023" w:rsidRDefault="00A24952">
            <w:pPr>
              <w:rPr>
                <w:sz w:val="26"/>
                <w:szCs w:val="26"/>
              </w:rPr>
            </w:pPr>
            <w:r>
              <w:rPr>
                <w:sz w:val="26"/>
                <w:szCs w:val="26"/>
              </w:rPr>
              <w:t>18127055@</w:t>
            </w:r>
          </w:p>
          <w:p w14:paraId="403C0811" w14:textId="77777777" w:rsidR="00044023" w:rsidRDefault="00A24952">
            <w:pPr>
              <w:rPr>
                <w:sz w:val="26"/>
                <w:szCs w:val="26"/>
              </w:rPr>
            </w:pPr>
            <w:r>
              <w:rPr>
                <w:sz w:val="26"/>
                <w:szCs w:val="26"/>
              </w:rPr>
              <w:t>student.hcmus.edu.vn</w:t>
            </w:r>
          </w:p>
        </w:tc>
        <w:tc>
          <w:tcPr>
            <w:tcW w:w="2271" w:type="dxa"/>
          </w:tcPr>
          <w:p w14:paraId="5A0E51C3" w14:textId="77777777" w:rsidR="00044023" w:rsidRDefault="00044023">
            <w:pPr>
              <w:rPr>
                <w:sz w:val="26"/>
                <w:szCs w:val="26"/>
              </w:rPr>
            </w:pPr>
          </w:p>
        </w:tc>
      </w:tr>
    </w:tbl>
    <w:p w14:paraId="6D65708C" w14:textId="77777777" w:rsidR="00044023" w:rsidRDefault="00044023">
      <w:pPr>
        <w:rPr>
          <w:b/>
        </w:rPr>
      </w:pPr>
    </w:p>
    <w:p w14:paraId="679B8BE4" w14:textId="77777777" w:rsidR="00044023" w:rsidRDefault="00044023">
      <w:pPr>
        <w:rPr>
          <w:b/>
        </w:rPr>
      </w:pPr>
    </w:p>
    <w:p w14:paraId="55528C5C" w14:textId="77777777" w:rsidR="00044023" w:rsidRDefault="00044023">
      <w:pPr>
        <w:rPr>
          <w:b/>
        </w:rPr>
      </w:pPr>
    </w:p>
    <w:p w14:paraId="5ADF79CA" w14:textId="77777777" w:rsidR="00044023" w:rsidRDefault="00044023">
      <w:pPr>
        <w:rPr>
          <w:b/>
        </w:rPr>
      </w:pPr>
    </w:p>
    <w:p w14:paraId="4A502874" w14:textId="77777777" w:rsidR="00044023" w:rsidRDefault="00044023">
      <w:pPr>
        <w:rPr>
          <w:b/>
        </w:rPr>
      </w:pPr>
    </w:p>
    <w:p w14:paraId="002CBD77" w14:textId="77777777" w:rsidR="00044023" w:rsidRDefault="00044023">
      <w:pPr>
        <w:rPr>
          <w:b/>
        </w:rPr>
      </w:pPr>
    </w:p>
    <w:p w14:paraId="4F6D311B" w14:textId="77777777" w:rsidR="00044023" w:rsidRDefault="00044023">
      <w:pPr>
        <w:rPr>
          <w:b/>
        </w:rPr>
      </w:pPr>
    </w:p>
    <w:p w14:paraId="2B01BF77" w14:textId="77777777" w:rsidR="00044023" w:rsidRDefault="00044023">
      <w:pPr>
        <w:rPr>
          <w:b/>
        </w:rPr>
      </w:pPr>
    </w:p>
    <w:p w14:paraId="7D1AF43F" w14:textId="77777777" w:rsidR="00044023" w:rsidRDefault="00044023">
      <w:pPr>
        <w:rPr>
          <w:b/>
        </w:rPr>
      </w:pPr>
    </w:p>
    <w:p w14:paraId="0E1901B0" w14:textId="77777777" w:rsidR="00044023" w:rsidRDefault="00044023">
      <w:pPr>
        <w:rPr>
          <w:b/>
        </w:rPr>
      </w:pPr>
    </w:p>
    <w:p w14:paraId="70626685" w14:textId="77777777" w:rsidR="00044023" w:rsidRDefault="00044023">
      <w:pPr>
        <w:rPr>
          <w:b/>
        </w:rPr>
      </w:pPr>
    </w:p>
    <w:p w14:paraId="0A03F541" w14:textId="77777777" w:rsidR="00044023" w:rsidRDefault="00044023">
      <w:pPr>
        <w:rPr>
          <w:b/>
        </w:rPr>
      </w:pPr>
    </w:p>
    <w:p w14:paraId="305F6162" w14:textId="77777777" w:rsidR="00907FE4" w:rsidRDefault="00907FE4">
      <w:pPr>
        <w:rPr>
          <w:b/>
        </w:rPr>
      </w:pPr>
    </w:p>
    <w:p w14:paraId="5BF6A2A5" w14:textId="77777777" w:rsidR="00044023" w:rsidRDefault="00044023">
      <w:pPr>
        <w:rPr>
          <w:b/>
        </w:rPr>
      </w:pPr>
    </w:p>
    <w:p w14:paraId="1FCA8250" w14:textId="77777777" w:rsidR="00044023" w:rsidRDefault="00044023">
      <w:pPr>
        <w:rPr>
          <w:b/>
        </w:rPr>
      </w:pPr>
    </w:p>
    <w:p w14:paraId="36F5FFE5" w14:textId="77777777" w:rsidR="00044023" w:rsidRDefault="00044023">
      <w:pPr>
        <w:rPr>
          <w:b/>
        </w:rPr>
      </w:pPr>
    </w:p>
    <w:p w14:paraId="1666BCF3" w14:textId="77777777" w:rsidR="00044023" w:rsidRDefault="00044023">
      <w:pPr>
        <w:rPr>
          <w:b/>
        </w:rPr>
      </w:pPr>
    </w:p>
    <w:p w14:paraId="7E6B7810" w14:textId="77777777" w:rsidR="00044023" w:rsidRDefault="00044023">
      <w:pPr>
        <w:rPr>
          <w:sz w:val="22"/>
          <w:szCs w:val="22"/>
        </w:rPr>
      </w:pPr>
    </w:p>
    <w:p w14:paraId="7BE9EA15" w14:textId="77777777" w:rsidR="00044023" w:rsidRDefault="00044023">
      <w:pPr>
        <w:rPr>
          <w:sz w:val="22"/>
          <w:szCs w:val="22"/>
        </w:rPr>
      </w:pPr>
    </w:p>
    <w:p w14:paraId="57C61399" w14:textId="77777777" w:rsidR="00044023" w:rsidRDefault="00044023">
      <w:pPr>
        <w:rPr>
          <w:sz w:val="22"/>
          <w:szCs w:val="22"/>
        </w:rPr>
      </w:pPr>
    </w:p>
    <w:p w14:paraId="64EACB0B" w14:textId="77777777" w:rsidR="00044023" w:rsidRDefault="00044023">
      <w:pPr>
        <w:rPr>
          <w:sz w:val="22"/>
          <w:szCs w:val="22"/>
        </w:rPr>
      </w:pPr>
    </w:p>
    <w:p w14:paraId="1E7C4582" w14:textId="77777777" w:rsidR="00044023" w:rsidRDefault="00A24952">
      <w:pPr>
        <w:tabs>
          <w:tab w:val="left" w:pos="1050"/>
        </w:tabs>
        <w:rPr>
          <w:sz w:val="22"/>
          <w:szCs w:val="22"/>
        </w:rPr>
      </w:pPr>
      <w:r>
        <w:rPr>
          <w:sz w:val="22"/>
          <w:szCs w:val="22"/>
        </w:rPr>
        <w:tab/>
      </w:r>
    </w:p>
    <w:p w14:paraId="20833DE8" w14:textId="77777777" w:rsidR="00044023" w:rsidRDefault="00044023">
      <w:pPr>
        <w:tabs>
          <w:tab w:val="left" w:pos="1050"/>
        </w:tabs>
        <w:rPr>
          <w:sz w:val="22"/>
          <w:szCs w:val="22"/>
        </w:rPr>
      </w:pPr>
    </w:p>
    <w:p w14:paraId="65EAB12A" w14:textId="77777777" w:rsidR="00044023" w:rsidRDefault="00A24952">
      <w:pPr>
        <w:pStyle w:val="Heading1"/>
      </w:pPr>
      <w:bookmarkStart w:id="2" w:name="_Toc85261531"/>
      <w:r>
        <w:t>Phân công công việc</w:t>
      </w:r>
      <w:bookmarkEnd w:id="2"/>
    </w:p>
    <w:p w14:paraId="779B87D3" w14:textId="77777777" w:rsidR="00044023" w:rsidRDefault="00044023"/>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3448"/>
        <w:gridCol w:w="3117"/>
      </w:tblGrid>
      <w:tr w:rsidR="00044023" w14:paraId="7AF87D1D" w14:textId="77777777">
        <w:trPr>
          <w:trHeight w:val="557"/>
        </w:trPr>
        <w:tc>
          <w:tcPr>
            <w:tcW w:w="2785" w:type="dxa"/>
          </w:tcPr>
          <w:p w14:paraId="24B69540" w14:textId="77777777" w:rsidR="00044023" w:rsidRDefault="00A24952">
            <w:pPr>
              <w:rPr>
                <w:b/>
                <w:sz w:val="26"/>
                <w:szCs w:val="26"/>
              </w:rPr>
            </w:pPr>
            <w:r>
              <w:rPr>
                <w:b/>
                <w:sz w:val="26"/>
                <w:szCs w:val="26"/>
              </w:rPr>
              <w:t>Họ tên thành viên</w:t>
            </w:r>
          </w:p>
        </w:tc>
        <w:tc>
          <w:tcPr>
            <w:tcW w:w="3448" w:type="dxa"/>
          </w:tcPr>
          <w:p w14:paraId="0B888BCC" w14:textId="77777777" w:rsidR="00044023" w:rsidRDefault="00A24952">
            <w:pPr>
              <w:rPr>
                <w:b/>
                <w:sz w:val="26"/>
                <w:szCs w:val="26"/>
              </w:rPr>
            </w:pPr>
            <w:r>
              <w:rPr>
                <w:b/>
                <w:sz w:val="26"/>
                <w:szCs w:val="26"/>
              </w:rPr>
              <w:t>Nội dung công việc</w:t>
            </w:r>
          </w:p>
        </w:tc>
        <w:tc>
          <w:tcPr>
            <w:tcW w:w="3117" w:type="dxa"/>
          </w:tcPr>
          <w:p w14:paraId="1067D8E5" w14:textId="77777777" w:rsidR="00044023" w:rsidRDefault="00A24952">
            <w:pPr>
              <w:rPr>
                <w:b/>
                <w:sz w:val="26"/>
                <w:szCs w:val="26"/>
              </w:rPr>
            </w:pPr>
            <w:r>
              <w:rPr>
                <w:b/>
                <w:sz w:val="26"/>
                <w:szCs w:val="26"/>
              </w:rPr>
              <w:t>Phần trăm hoàn thành (%)</w:t>
            </w:r>
          </w:p>
        </w:tc>
      </w:tr>
      <w:tr w:rsidR="00044023" w14:paraId="19FFEF85" w14:textId="77777777">
        <w:tc>
          <w:tcPr>
            <w:tcW w:w="2785" w:type="dxa"/>
            <w:vAlign w:val="center"/>
          </w:tcPr>
          <w:p w14:paraId="29E4BD05" w14:textId="77777777" w:rsidR="00044023" w:rsidRDefault="00A24952">
            <w:pPr>
              <w:rPr>
                <w:sz w:val="26"/>
                <w:szCs w:val="26"/>
              </w:rPr>
            </w:pPr>
            <w:r>
              <w:rPr>
                <w:sz w:val="26"/>
                <w:szCs w:val="26"/>
              </w:rPr>
              <w:t>Phạm Ngọc Thùy Trang</w:t>
            </w:r>
          </w:p>
        </w:tc>
        <w:tc>
          <w:tcPr>
            <w:tcW w:w="3448" w:type="dxa"/>
          </w:tcPr>
          <w:p w14:paraId="4734297B" w14:textId="77777777" w:rsidR="00044023" w:rsidRDefault="00044023">
            <w:pPr>
              <w:rPr>
                <w:sz w:val="26"/>
                <w:szCs w:val="26"/>
              </w:rPr>
            </w:pPr>
          </w:p>
        </w:tc>
        <w:tc>
          <w:tcPr>
            <w:tcW w:w="3117" w:type="dxa"/>
          </w:tcPr>
          <w:p w14:paraId="37282428" w14:textId="77777777" w:rsidR="00044023" w:rsidRDefault="00044023">
            <w:pPr>
              <w:rPr>
                <w:sz w:val="26"/>
                <w:szCs w:val="26"/>
              </w:rPr>
            </w:pPr>
          </w:p>
        </w:tc>
      </w:tr>
      <w:tr w:rsidR="00044023" w14:paraId="0C21D6E8" w14:textId="77777777">
        <w:tc>
          <w:tcPr>
            <w:tcW w:w="2785" w:type="dxa"/>
            <w:vAlign w:val="center"/>
          </w:tcPr>
          <w:p w14:paraId="0A9484C1" w14:textId="77777777" w:rsidR="00044023" w:rsidRDefault="00A24952">
            <w:pPr>
              <w:rPr>
                <w:sz w:val="26"/>
                <w:szCs w:val="26"/>
              </w:rPr>
            </w:pPr>
            <w:r>
              <w:rPr>
                <w:sz w:val="26"/>
                <w:szCs w:val="26"/>
              </w:rPr>
              <w:t>Ngô Thị Thanh Thảo</w:t>
            </w:r>
          </w:p>
        </w:tc>
        <w:tc>
          <w:tcPr>
            <w:tcW w:w="3448" w:type="dxa"/>
          </w:tcPr>
          <w:p w14:paraId="7EB5A5DE" w14:textId="77777777" w:rsidR="00044023" w:rsidRDefault="00044023">
            <w:pPr>
              <w:rPr>
                <w:sz w:val="26"/>
                <w:szCs w:val="26"/>
              </w:rPr>
            </w:pPr>
          </w:p>
        </w:tc>
        <w:tc>
          <w:tcPr>
            <w:tcW w:w="3117" w:type="dxa"/>
          </w:tcPr>
          <w:p w14:paraId="19A939F9" w14:textId="77777777" w:rsidR="00044023" w:rsidRDefault="00044023">
            <w:pPr>
              <w:rPr>
                <w:sz w:val="26"/>
                <w:szCs w:val="26"/>
              </w:rPr>
            </w:pPr>
          </w:p>
        </w:tc>
      </w:tr>
      <w:tr w:rsidR="00044023" w14:paraId="71F4F66A" w14:textId="77777777">
        <w:tc>
          <w:tcPr>
            <w:tcW w:w="2785" w:type="dxa"/>
            <w:vAlign w:val="center"/>
          </w:tcPr>
          <w:p w14:paraId="093E46C5" w14:textId="77777777" w:rsidR="00044023" w:rsidRDefault="00A24952">
            <w:pPr>
              <w:rPr>
                <w:sz w:val="26"/>
                <w:szCs w:val="26"/>
              </w:rPr>
            </w:pPr>
            <w:r>
              <w:rPr>
                <w:sz w:val="26"/>
                <w:szCs w:val="26"/>
              </w:rPr>
              <w:t>Hoàng Nguyên Trúc</w:t>
            </w:r>
          </w:p>
        </w:tc>
        <w:tc>
          <w:tcPr>
            <w:tcW w:w="3448" w:type="dxa"/>
          </w:tcPr>
          <w:p w14:paraId="352DA7CB" w14:textId="77777777" w:rsidR="00044023" w:rsidRDefault="00044023">
            <w:pPr>
              <w:rPr>
                <w:sz w:val="26"/>
                <w:szCs w:val="26"/>
              </w:rPr>
            </w:pPr>
          </w:p>
        </w:tc>
        <w:tc>
          <w:tcPr>
            <w:tcW w:w="3117" w:type="dxa"/>
          </w:tcPr>
          <w:p w14:paraId="338AE160" w14:textId="77777777" w:rsidR="00044023" w:rsidRDefault="00044023">
            <w:pPr>
              <w:rPr>
                <w:sz w:val="26"/>
                <w:szCs w:val="26"/>
              </w:rPr>
            </w:pPr>
          </w:p>
        </w:tc>
      </w:tr>
    </w:tbl>
    <w:p w14:paraId="5D9E38D7" w14:textId="77777777" w:rsidR="00044023" w:rsidRDefault="00044023"/>
    <w:p w14:paraId="19F78585" w14:textId="77777777" w:rsidR="00044023" w:rsidRDefault="00044023"/>
    <w:p w14:paraId="47CA0AFE" w14:textId="77777777" w:rsidR="00044023" w:rsidRDefault="00044023"/>
    <w:p w14:paraId="2D149DA6" w14:textId="77777777" w:rsidR="00044023" w:rsidRDefault="00044023"/>
    <w:p w14:paraId="0AF0A7F3" w14:textId="77777777" w:rsidR="00044023" w:rsidRDefault="00044023"/>
    <w:p w14:paraId="4D67C30F" w14:textId="77777777" w:rsidR="00044023" w:rsidRDefault="00044023"/>
    <w:p w14:paraId="20B2EF9E" w14:textId="77777777" w:rsidR="00044023" w:rsidRDefault="00044023"/>
    <w:p w14:paraId="0B9F39B9" w14:textId="77777777" w:rsidR="00044023" w:rsidRDefault="00044023"/>
    <w:p w14:paraId="76761FF5" w14:textId="77777777" w:rsidR="00044023" w:rsidRDefault="00044023"/>
    <w:p w14:paraId="2CB4EB39" w14:textId="77777777" w:rsidR="00044023" w:rsidRDefault="00044023"/>
    <w:p w14:paraId="33B0AEDE" w14:textId="77777777" w:rsidR="00044023" w:rsidRDefault="00044023"/>
    <w:p w14:paraId="1C31473A" w14:textId="77777777" w:rsidR="00044023" w:rsidRDefault="00044023"/>
    <w:p w14:paraId="298647F9" w14:textId="77777777" w:rsidR="00044023" w:rsidRDefault="00044023"/>
    <w:p w14:paraId="1F83F560" w14:textId="77777777" w:rsidR="00044023" w:rsidRDefault="00044023"/>
    <w:p w14:paraId="24691627" w14:textId="77777777" w:rsidR="00044023" w:rsidRDefault="00044023"/>
    <w:p w14:paraId="6E83AB6F" w14:textId="77777777" w:rsidR="00044023" w:rsidRDefault="00044023"/>
    <w:p w14:paraId="4C54B649" w14:textId="77777777" w:rsidR="00044023" w:rsidRDefault="00044023"/>
    <w:p w14:paraId="68E1FD30" w14:textId="77777777" w:rsidR="00044023" w:rsidRDefault="00044023"/>
    <w:p w14:paraId="483A459E" w14:textId="40922599" w:rsidR="00044023" w:rsidRDefault="00044023"/>
    <w:p w14:paraId="41B934C0" w14:textId="79297F3D" w:rsidR="005626DF" w:rsidRDefault="005626DF"/>
    <w:p w14:paraId="48035107" w14:textId="718E4FE4" w:rsidR="005626DF" w:rsidRDefault="005626DF"/>
    <w:p w14:paraId="7B9BE299" w14:textId="265102B1" w:rsidR="009E3F8B" w:rsidRDefault="009E3F8B"/>
    <w:p w14:paraId="0CE10490" w14:textId="78D0A3E7" w:rsidR="009E3F8B" w:rsidRDefault="009E3F8B"/>
    <w:p w14:paraId="772CD7D1" w14:textId="321F2E45" w:rsidR="009E3F8B" w:rsidRDefault="009E3F8B"/>
    <w:p w14:paraId="713EC962" w14:textId="4E918E3E" w:rsidR="009E3F8B" w:rsidRDefault="009E3F8B"/>
    <w:p w14:paraId="410AB2B8" w14:textId="233A92BD" w:rsidR="009E3F8B" w:rsidRDefault="009E3F8B"/>
    <w:p w14:paraId="191C0FFD" w14:textId="2A9543E1" w:rsidR="009E3F8B" w:rsidRDefault="009E3F8B"/>
    <w:p w14:paraId="3B59E189" w14:textId="2898F36F" w:rsidR="009E3F8B" w:rsidRDefault="009E3F8B"/>
    <w:p w14:paraId="0EBFBDD9" w14:textId="59D89D2C" w:rsidR="009E3F8B" w:rsidRDefault="009E3F8B"/>
    <w:p w14:paraId="66128E87" w14:textId="77777777" w:rsidR="009E3F8B" w:rsidRDefault="009E3F8B"/>
    <w:p w14:paraId="6A39733F" w14:textId="40119461" w:rsidR="005626DF" w:rsidRDefault="00A24952" w:rsidP="005626DF">
      <w:pPr>
        <w:pStyle w:val="Heading1"/>
      </w:pPr>
      <w:bookmarkStart w:id="3" w:name="_Toc85261532"/>
      <w:r>
        <w:t>Mô tả ý nghĩa các thuộc tính của nguồn dữ liệu</w:t>
      </w:r>
      <w:bookmarkEnd w:id="3"/>
    </w:p>
    <w:p w14:paraId="7D761C6F" w14:textId="77777777" w:rsidR="005626DF" w:rsidRPr="005626DF" w:rsidRDefault="005626DF" w:rsidP="005626DF"/>
    <w:p w14:paraId="39073ACA" w14:textId="77777777" w:rsidR="005626DF" w:rsidRDefault="005626DF" w:rsidP="005626DF">
      <w:pPr>
        <w:pStyle w:val="Heading2"/>
        <w:rPr>
          <w:rFonts w:eastAsia="Times New Roman"/>
        </w:rPr>
      </w:pPr>
      <w:bookmarkStart w:id="4" w:name="_Toc85261533"/>
      <w:r>
        <w:rPr>
          <w:rFonts w:eastAsia="Times New Roman"/>
        </w:rPr>
        <w:t>Postcode</w:t>
      </w:r>
      <w:bookmarkEnd w:id="4"/>
    </w:p>
    <w:p w14:paraId="6567175F" w14:textId="77777777" w:rsidR="005626DF" w:rsidRDefault="005626DF" w:rsidP="005626DF">
      <w:pPr>
        <w:ind w:left="720" w:firstLine="720"/>
        <w:rPr>
          <w:b/>
          <w:color w:val="434343"/>
          <w:sz w:val="28"/>
          <w:szCs w:val="28"/>
        </w:rPr>
      </w:pPr>
      <w:r>
        <w:rPr>
          <w:b/>
          <w:color w:val="4A86E8"/>
          <w:sz w:val="26"/>
          <w:szCs w:val="26"/>
        </w:rPr>
        <w:t>Các thuộc tính sử dụng:</w:t>
      </w:r>
    </w:p>
    <w:p w14:paraId="3EF875FF" w14:textId="77777777" w:rsidR="005626DF" w:rsidRPr="005626DF" w:rsidRDefault="005626DF" w:rsidP="002B47AC">
      <w:pPr>
        <w:numPr>
          <w:ilvl w:val="0"/>
          <w:numId w:val="3"/>
        </w:numPr>
        <w:spacing w:line="276" w:lineRule="auto"/>
        <w:rPr>
          <w:b/>
          <w:color w:val="000000" w:themeColor="text1"/>
          <w:sz w:val="26"/>
          <w:szCs w:val="26"/>
        </w:rPr>
      </w:pPr>
      <w:r w:rsidRPr="005626DF">
        <w:rPr>
          <w:b/>
          <w:color w:val="000000" w:themeColor="text1"/>
          <w:sz w:val="26"/>
          <w:szCs w:val="26"/>
        </w:rPr>
        <w:t xml:space="preserve">Postcode (Mã bưu chính): </w:t>
      </w:r>
      <w:r w:rsidRPr="005626DF">
        <w:rPr>
          <w:color w:val="000000" w:themeColor="text1"/>
          <w:sz w:val="26"/>
          <w:szCs w:val="26"/>
        </w:rPr>
        <w:t>là mã được quy định bởi liên hiệp bưu chính toàn cầu giúp định vị khi chuyển thư, bưu phẩm. Hiểu đơn giản, mã bưu chính là một “tọa độ” của địa chỉ trên “bản đồ bưu chính”. Mỗi quốc gia có một hệ thống ký hiệu mã bưu chính riêng. Mỗi mã bưu chính trong một quốc gia, ký hiệu cho một địa phận bưu điện duy nhất. Địa phận bưu điện có thể là một làng nhỏ, một thành phố nhỏ, một quận của một thành phố lớn.</w:t>
      </w:r>
    </w:p>
    <w:p w14:paraId="5CD39359" w14:textId="77777777" w:rsidR="005626DF" w:rsidRPr="005626DF" w:rsidRDefault="005626DF" w:rsidP="002B47AC">
      <w:pPr>
        <w:numPr>
          <w:ilvl w:val="0"/>
          <w:numId w:val="3"/>
        </w:numPr>
        <w:spacing w:line="276" w:lineRule="auto"/>
        <w:rPr>
          <w:b/>
          <w:color w:val="000000" w:themeColor="text1"/>
          <w:sz w:val="26"/>
          <w:szCs w:val="26"/>
        </w:rPr>
      </w:pPr>
      <w:r w:rsidRPr="005626DF">
        <w:rPr>
          <w:b/>
          <w:color w:val="000000" w:themeColor="text1"/>
          <w:sz w:val="26"/>
          <w:szCs w:val="26"/>
        </w:rPr>
        <w:t xml:space="preserve">Latitude: </w:t>
      </w:r>
      <w:r w:rsidRPr="005626DF">
        <w:rPr>
          <w:color w:val="000000" w:themeColor="text1"/>
          <w:sz w:val="26"/>
          <w:szCs w:val="26"/>
        </w:rPr>
        <w:t xml:space="preserve">là vĩ độ - một </w:t>
      </w:r>
      <w:r w:rsidRPr="005626DF">
        <w:rPr>
          <w:color w:val="000000" w:themeColor="text1"/>
          <w:sz w:val="26"/>
          <w:szCs w:val="26"/>
          <w:highlight w:val="white"/>
        </w:rPr>
        <w:t>giá trị xác định vị trí của một điểm trên bề mặt Trái Đất ở phía bắc hay phía nam của xích đạo.</w:t>
      </w:r>
    </w:p>
    <w:p w14:paraId="3BC8A3C2" w14:textId="77777777" w:rsidR="005626DF" w:rsidRPr="005626DF" w:rsidRDefault="005626DF" w:rsidP="002B47AC">
      <w:pPr>
        <w:numPr>
          <w:ilvl w:val="0"/>
          <w:numId w:val="3"/>
        </w:numPr>
        <w:spacing w:line="276" w:lineRule="auto"/>
        <w:rPr>
          <w:b/>
          <w:color w:val="000000" w:themeColor="text1"/>
          <w:sz w:val="26"/>
          <w:szCs w:val="26"/>
        </w:rPr>
      </w:pPr>
      <w:r w:rsidRPr="005626DF">
        <w:rPr>
          <w:b/>
          <w:color w:val="000000" w:themeColor="text1"/>
          <w:sz w:val="26"/>
          <w:szCs w:val="26"/>
        </w:rPr>
        <w:t xml:space="preserve">Longitude: </w:t>
      </w:r>
      <w:r w:rsidRPr="005626DF">
        <w:rPr>
          <w:color w:val="000000" w:themeColor="text1"/>
          <w:sz w:val="26"/>
          <w:szCs w:val="26"/>
        </w:rPr>
        <w:t xml:space="preserve">là kinh độ - một </w:t>
      </w:r>
      <w:r w:rsidRPr="005626DF">
        <w:rPr>
          <w:color w:val="000000" w:themeColor="text1"/>
          <w:sz w:val="26"/>
          <w:szCs w:val="26"/>
          <w:highlight w:val="white"/>
        </w:rPr>
        <w:t>giá trị tọa độ địa lý theo hướng đông-tây, được sử dụng phổ biến nhất trong bản đồ học và hoa tiêu toàn cầu</w:t>
      </w:r>
    </w:p>
    <w:p w14:paraId="1B3F2EEF" w14:textId="77777777" w:rsidR="005626DF" w:rsidRPr="005626DF" w:rsidRDefault="005626DF" w:rsidP="002B47AC">
      <w:pPr>
        <w:numPr>
          <w:ilvl w:val="0"/>
          <w:numId w:val="3"/>
        </w:numPr>
        <w:spacing w:line="276" w:lineRule="auto"/>
        <w:rPr>
          <w:b/>
          <w:color w:val="000000" w:themeColor="text1"/>
          <w:sz w:val="26"/>
          <w:szCs w:val="26"/>
        </w:rPr>
      </w:pPr>
      <w:r w:rsidRPr="005626DF">
        <w:rPr>
          <w:b/>
          <w:color w:val="000000" w:themeColor="text1"/>
          <w:sz w:val="26"/>
          <w:szCs w:val="26"/>
        </w:rPr>
        <w:t xml:space="preserve">City: </w:t>
      </w:r>
      <w:r w:rsidRPr="005626DF">
        <w:rPr>
          <w:color w:val="000000" w:themeColor="text1"/>
          <w:sz w:val="26"/>
          <w:szCs w:val="26"/>
        </w:rPr>
        <w:t>Thành phố</w:t>
      </w:r>
    </w:p>
    <w:p w14:paraId="61F8380D" w14:textId="77777777" w:rsidR="005626DF" w:rsidRPr="005626DF" w:rsidRDefault="005626DF" w:rsidP="002B47AC">
      <w:pPr>
        <w:numPr>
          <w:ilvl w:val="0"/>
          <w:numId w:val="3"/>
        </w:numPr>
        <w:spacing w:line="276" w:lineRule="auto"/>
        <w:rPr>
          <w:b/>
          <w:color w:val="000000" w:themeColor="text1"/>
          <w:sz w:val="26"/>
          <w:szCs w:val="26"/>
        </w:rPr>
      </w:pPr>
      <w:r w:rsidRPr="005626DF">
        <w:rPr>
          <w:b/>
          <w:color w:val="000000" w:themeColor="text1"/>
          <w:sz w:val="26"/>
          <w:szCs w:val="26"/>
        </w:rPr>
        <w:t xml:space="preserve">County (Hạt): </w:t>
      </w:r>
      <w:r w:rsidRPr="005626DF">
        <w:rPr>
          <w:color w:val="000000" w:themeColor="text1"/>
          <w:sz w:val="26"/>
          <w:szCs w:val="26"/>
        </w:rPr>
        <w:t>Là một khu vực nằm trong một bang và lớn hơn thành phố, có chính quyền riêng để xử lý các công việc địa phương. Ví dụ, Hạt El Paso nằm trong bang Colorado, có thành phố Colorado Springs và các cộng đồng dân cư khác.</w:t>
      </w:r>
    </w:p>
    <w:p w14:paraId="0A8B3187" w14:textId="77777777" w:rsidR="005626DF" w:rsidRPr="005626DF" w:rsidRDefault="005626DF" w:rsidP="002B47AC">
      <w:pPr>
        <w:numPr>
          <w:ilvl w:val="0"/>
          <w:numId w:val="3"/>
        </w:numPr>
        <w:spacing w:line="276" w:lineRule="auto"/>
        <w:rPr>
          <w:b/>
          <w:color w:val="000000" w:themeColor="text1"/>
          <w:sz w:val="26"/>
          <w:szCs w:val="26"/>
        </w:rPr>
      </w:pPr>
      <w:r w:rsidRPr="005626DF">
        <w:rPr>
          <w:b/>
          <w:color w:val="000000" w:themeColor="text1"/>
          <w:sz w:val="26"/>
          <w:szCs w:val="26"/>
        </w:rPr>
        <w:t xml:space="preserve">Region_code: </w:t>
      </w:r>
      <w:r w:rsidRPr="005626DF">
        <w:rPr>
          <w:color w:val="000000" w:themeColor="text1"/>
          <w:sz w:val="26"/>
          <w:szCs w:val="26"/>
        </w:rPr>
        <w:t>mã vùng (mã khu vực địa lý). Thông thường, một khu vực địa lý có thể bao gồm nhiều quốc gia khác nhau.</w:t>
      </w:r>
    </w:p>
    <w:p w14:paraId="18F7C39D" w14:textId="77777777" w:rsidR="005626DF" w:rsidRPr="005626DF" w:rsidRDefault="005626DF" w:rsidP="002B47AC">
      <w:pPr>
        <w:numPr>
          <w:ilvl w:val="0"/>
          <w:numId w:val="3"/>
        </w:numPr>
        <w:spacing w:line="276" w:lineRule="auto"/>
        <w:rPr>
          <w:b/>
          <w:color w:val="000000" w:themeColor="text1"/>
          <w:sz w:val="26"/>
          <w:szCs w:val="26"/>
        </w:rPr>
      </w:pPr>
      <w:r w:rsidRPr="005626DF">
        <w:rPr>
          <w:b/>
          <w:color w:val="000000" w:themeColor="text1"/>
          <w:sz w:val="26"/>
          <w:szCs w:val="26"/>
        </w:rPr>
        <w:t xml:space="preserve">Region name: </w:t>
      </w:r>
      <w:r w:rsidRPr="005626DF">
        <w:rPr>
          <w:color w:val="000000" w:themeColor="text1"/>
          <w:sz w:val="26"/>
          <w:szCs w:val="26"/>
        </w:rPr>
        <w:t>Tên khu vực địa lý tương ứng với region_code</w:t>
      </w:r>
    </w:p>
    <w:p w14:paraId="74182105" w14:textId="77777777" w:rsidR="005626DF" w:rsidRPr="005626DF" w:rsidRDefault="005626DF" w:rsidP="002B47AC">
      <w:pPr>
        <w:numPr>
          <w:ilvl w:val="0"/>
          <w:numId w:val="3"/>
        </w:numPr>
        <w:spacing w:line="276" w:lineRule="auto"/>
        <w:rPr>
          <w:b/>
          <w:color w:val="000000" w:themeColor="text1"/>
          <w:sz w:val="26"/>
          <w:szCs w:val="26"/>
        </w:rPr>
      </w:pPr>
      <w:r w:rsidRPr="005626DF">
        <w:rPr>
          <w:b/>
          <w:color w:val="000000" w:themeColor="text1"/>
          <w:sz w:val="26"/>
          <w:szCs w:val="26"/>
        </w:rPr>
        <w:t xml:space="preserve">Country_code: </w:t>
      </w:r>
      <w:r w:rsidRPr="005626DF">
        <w:rPr>
          <w:color w:val="000000" w:themeColor="text1"/>
          <w:sz w:val="26"/>
          <w:szCs w:val="26"/>
        </w:rPr>
        <w:t>Mã quốc gia (một loại mã địa lý bằng chữ hoặc bằng số được dùng để đại diện cho một quốc gia hoặc một khu vực phụ thuộc)</w:t>
      </w:r>
    </w:p>
    <w:p w14:paraId="5CB7A57D" w14:textId="276A4E66" w:rsidR="005626DF" w:rsidRPr="005626DF" w:rsidRDefault="005626DF" w:rsidP="002B47AC">
      <w:pPr>
        <w:numPr>
          <w:ilvl w:val="0"/>
          <w:numId w:val="4"/>
        </w:numPr>
        <w:spacing w:line="276" w:lineRule="auto"/>
        <w:rPr>
          <w:b/>
          <w:color w:val="000000" w:themeColor="text1"/>
          <w:sz w:val="26"/>
          <w:szCs w:val="26"/>
        </w:rPr>
      </w:pPr>
      <w:r w:rsidRPr="005626DF">
        <w:rPr>
          <w:b/>
          <w:color w:val="000000" w:themeColor="text1"/>
          <w:sz w:val="26"/>
          <w:szCs w:val="26"/>
        </w:rPr>
        <w:t xml:space="preserve">Country_name: </w:t>
      </w:r>
      <w:r w:rsidRPr="005626DF">
        <w:rPr>
          <w:color w:val="000000" w:themeColor="text1"/>
          <w:sz w:val="26"/>
          <w:szCs w:val="26"/>
        </w:rPr>
        <w:t>Tên quốc gia tương ứng với country_code</w:t>
      </w:r>
    </w:p>
    <w:p w14:paraId="344E72AD" w14:textId="77777777" w:rsidR="005626DF" w:rsidRDefault="005626DF" w:rsidP="005626DF">
      <w:pPr>
        <w:spacing w:line="276" w:lineRule="auto"/>
        <w:ind w:left="1440"/>
        <w:rPr>
          <w:b/>
          <w:color w:val="434343"/>
          <w:sz w:val="26"/>
          <w:szCs w:val="26"/>
        </w:rPr>
      </w:pPr>
    </w:p>
    <w:p w14:paraId="0C54A32D" w14:textId="77777777" w:rsidR="005626DF" w:rsidRDefault="005626DF" w:rsidP="005626DF">
      <w:pPr>
        <w:pStyle w:val="Heading2"/>
        <w:rPr>
          <w:rFonts w:eastAsia="Times New Roman"/>
        </w:rPr>
      </w:pPr>
      <w:bookmarkStart w:id="5" w:name="_Toc85261534"/>
      <w:r>
        <w:rPr>
          <w:rFonts w:eastAsia="Times New Roman"/>
        </w:rPr>
        <w:t>LSOA</w:t>
      </w:r>
      <w:bookmarkEnd w:id="5"/>
    </w:p>
    <w:p w14:paraId="2604A501" w14:textId="77777777" w:rsidR="005626DF" w:rsidRDefault="005626DF" w:rsidP="005626DF">
      <w:pPr>
        <w:ind w:left="720"/>
        <w:rPr>
          <w:b/>
          <w:color w:val="980000"/>
          <w:sz w:val="28"/>
          <w:szCs w:val="28"/>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5626DF" w14:paraId="61B1E01D" w14:textId="77777777" w:rsidTr="005626DF">
        <w:tc>
          <w:tcPr>
            <w:tcW w:w="2160" w:type="dxa"/>
            <w:shd w:val="clear" w:color="auto" w:fill="FFFFFF" w:themeFill="background1"/>
            <w:tcMar>
              <w:top w:w="100" w:type="dxa"/>
              <w:left w:w="100" w:type="dxa"/>
              <w:bottom w:w="100" w:type="dxa"/>
              <w:right w:w="100" w:type="dxa"/>
            </w:tcMar>
          </w:tcPr>
          <w:p w14:paraId="1B3ADEEC" w14:textId="77777777" w:rsidR="005626DF" w:rsidRPr="005626DF" w:rsidRDefault="005626DF" w:rsidP="005F7F95">
            <w:pPr>
              <w:widowControl w:val="0"/>
              <w:pBdr>
                <w:top w:val="nil"/>
                <w:left w:val="nil"/>
                <w:bottom w:val="nil"/>
                <w:right w:val="nil"/>
                <w:between w:val="nil"/>
              </w:pBdr>
              <w:rPr>
                <w:b/>
                <w:color w:val="000000" w:themeColor="text1"/>
                <w:sz w:val="26"/>
                <w:szCs w:val="26"/>
              </w:rPr>
            </w:pPr>
            <w:r w:rsidRPr="005626DF">
              <w:rPr>
                <w:b/>
                <w:color w:val="000000" w:themeColor="text1"/>
                <w:sz w:val="26"/>
                <w:szCs w:val="26"/>
              </w:rPr>
              <w:t>Tên thuộc tính</w:t>
            </w:r>
          </w:p>
        </w:tc>
        <w:tc>
          <w:tcPr>
            <w:tcW w:w="2160" w:type="dxa"/>
            <w:tcBorders>
              <w:bottom w:val="single" w:sz="8" w:space="0" w:color="0A0A0A"/>
            </w:tcBorders>
            <w:shd w:val="clear" w:color="auto" w:fill="FFFFFF" w:themeFill="background1"/>
            <w:tcMar>
              <w:top w:w="100" w:type="dxa"/>
              <w:left w:w="100" w:type="dxa"/>
              <w:bottom w:w="100" w:type="dxa"/>
              <w:right w:w="100" w:type="dxa"/>
            </w:tcMar>
          </w:tcPr>
          <w:p w14:paraId="3C86C91E" w14:textId="77777777" w:rsidR="005626DF" w:rsidRPr="005626DF" w:rsidRDefault="005626DF" w:rsidP="005F7F95">
            <w:pPr>
              <w:widowControl w:val="0"/>
              <w:pBdr>
                <w:top w:val="nil"/>
                <w:left w:val="nil"/>
                <w:bottom w:val="nil"/>
                <w:right w:val="nil"/>
                <w:between w:val="nil"/>
              </w:pBdr>
              <w:rPr>
                <w:b/>
                <w:color w:val="000000" w:themeColor="text1"/>
                <w:sz w:val="26"/>
                <w:szCs w:val="26"/>
              </w:rPr>
            </w:pPr>
            <w:r w:rsidRPr="005626DF">
              <w:rPr>
                <w:b/>
                <w:color w:val="000000" w:themeColor="text1"/>
                <w:sz w:val="26"/>
                <w:szCs w:val="26"/>
              </w:rPr>
              <w:t>Ý nghĩa/Mô tả thuộc tính</w:t>
            </w:r>
          </w:p>
        </w:tc>
        <w:tc>
          <w:tcPr>
            <w:tcW w:w="2160" w:type="dxa"/>
            <w:shd w:val="clear" w:color="auto" w:fill="FFFFFF" w:themeFill="background1"/>
            <w:tcMar>
              <w:top w:w="100" w:type="dxa"/>
              <w:left w:w="100" w:type="dxa"/>
              <w:bottom w:w="100" w:type="dxa"/>
              <w:right w:w="100" w:type="dxa"/>
            </w:tcMar>
          </w:tcPr>
          <w:p w14:paraId="19DE6562" w14:textId="77777777" w:rsidR="005626DF" w:rsidRPr="005626DF" w:rsidRDefault="005626DF" w:rsidP="005F7F95">
            <w:pPr>
              <w:widowControl w:val="0"/>
              <w:pBdr>
                <w:top w:val="nil"/>
                <w:left w:val="nil"/>
                <w:bottom w:val="nil"/>
                <w:right w:val="nil"/>
                <w:between w:val="nil"/>
              </w:pBdr>
              <w:rPr>
                <w:b/>
                <w:color w:val="000000" w:themeColor="text1"/>
                <w:sz w:val="26"/>
                <w:szCs w:val="26"/>
              </w:rPr>
            </w:pPr>
            <w:r w:rsidRPr="005626DF">
              <w:rPr>
                <w:b/>
                <w:color w:val="000000" w:themeColor="text1"/>
                <w:sz w:val="26"/>
                <w:szCs w:val="26"/>
              </w:rPr>
              <w:t>Phạm vi giá trị của mã</w:t>
            </w:r>
          </w:p>
        </w:tc>
        <w:tc>
          <w:tcPr>
            <w:tcW w:w="2160" w:type="dxa"/>
            <w:shd w:val="clear" w:color="auto" w:fill="FFFFFF" w:themeFill="background1"/>
            <w:tcMar>
              <w:top w:w="100" w:type="dxa"/>
              <w:left w:w="100" w:type="dxa"/>
              <w:bottom w:w="100" w:type="dxa"/>
              <w:right w:w="100" w:type="dxa"/>
            </w:tcMar>
          </w:tcPr>
          <w:p w14:paraId="03E42025" w14:textId="77777777" w:rsidR="005626DF" w:rsidRPr="005626DF" w:rsidRDefault="005626DF" w:rsidP="005F7F95">
            <w:pPr>
              <w:widowControl w:val="0"/>
              <w:pBdr>
                <w:top w:val="nil"/>
                <w:left w:val="nil"/>
                <w:bottom w:val="nil"/>
                <w:right w:val="nil"/>
                <w:between w:val="nil"/>
              </w:pBdr>
              <w:rPr>
                <w:b/>
                <w:color w:val="000000" w:themeColor="text1"/>
                <w:sz w:val="26"/>
                <w:szCs w:val="26"/>
              </w:rPr>
            </w:pPr>
            <w:r w:rsidRPr="005626DF">
              <w:rPr>
                <w:b/>
                <w:color w:val="000000" w:themeColor="text1"/>
                <w:sz w:val="26"/>
                <w:szCs w:val="26"/>
              </w:rPr>
              <w:t>Độ dài thuộc tính</w:t>
            </w:r>
          </w:p>
        </w:tc>
      </w:tr>
      <w:tr w:rsidR="005626DF" w14:paraId="122080F6" w14:textId="77777777" w:rsidTr="005626DF">
        <w:tc>
          <w:tcPr>
            <w:tcW w:w="2160" w:type="dxa"/>
            <w:tcBorders>
              <w:right w:val="single" w:sz="8" w:space="0" w:color="0A0A0A"/>
            </w:tcBorders>
            <w:shd w:val="clear" w:color="auto" w:fill="FFFFFF" w:themeFill="background1"/>
            <w:tcMar>
              <w:top w:w="100" w:type="dxa"/>
              <w:left w:w="100" w:type="dxa"/>
              <w:bottom w:w="100" w:type="dxa"/>
              <w:right w:w="100" w:type="dxa"/>
            </w:tcMar>
          </w:tcPr>
          <w:p w14:paraId="7FEFACF8" w14:textId="77777777" w:rsidR="005626DF" w:rsidRPr="005626DF" w:rsidRDefault="005626DF" w:rsidP="005F7F95">
            <w:pPr>
              <w:widowControl w:val="0"/>
              <w:pBdr>
                <w:top w:val="nil"/>
                <w:left w:val="nil"/>
                <w:bottom w:val="nil"/>
                <w:right w:val="nil"/>
                <w:between w:val="nil"/>
              </w:pBdr>
              <w:rPr>
                <w:b/>
                <w:color w:val="000000" w:themeColor="text1"/>
                <w:sz w:val="26"/>
                <w:szCs w:val="26"/>
              </w:rPr>
            </w:pPr>
            <w:r w:rsidRPr="005626DF">
              <w:rPr>
                <w:b/>
                <w:color w:val="000000" w:themeColor="text1"/>
                <w:sz w:val="26"/>
                <w:szCs w:val="26"/>
              </w:rPr>
              <w:t>pcd7</w:t>
            </w:r>
          </w:p>
        </w:tc>
        <w:tc>
          <w:tcPr>
            <w:tcW w:w="2160" w:type="dxa"/>
            <w:tcBorders>
              <w:top w:val="single" w:sz="8" w:space="0" w:color="0A0A0A"/>
              <w:left w:val="single" w:sz="8" w:space="0" w:color="0A0A0A"/>
              <w:bottom w:val="single" w:sz="8" w:space="0" w:color="0A0A0A"/>
              <w:right w:val="single" w:sz="8" w:space="0" w:color="0A0A0A"/>
            </w:tcBorders>
            <w:shd w:val="clear" w:color="auto" w:fill="FFFFFF" w:themeFill="background1"/>
            <w:tcMar>
              <w:top w:w="100" w:type="dxa"/>
              <w:left w:w="100" w:type="dxa"/>
              <w:bottom w:w="100" w:type="dxa"/>
              <w:right w:w="100" w:type="dxa"/>
            </w:tcMar>
          </w:tcPr>
          <w:p w14:paraId="28CBB0A3"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 xml:space="preserve">Còn được gọi là </w:t>
            </w:r>
            <w:r w:rsidRPr="005626DF">
              <w:rPr>
                <w:color w:val="000000" w:themeColor="text1"/>
                <w:sz w:val="26"/>
                <w:szCs w:val="26"/>
              </w:rPr>
              <w:lastRenderedPageBreak/>
              <w:t xml:space="preserve">unit postcode (mã bưu chính độc nhất) phiên bản dài 7 ký tự. Pdc7 chính là những mã bưu chính còn hoạt động cho đến thời điểm hiện tại nằm trong vương quốc Anh, Channel Islands và Isle of Man có nhận thư hàng tháng từ Royal Mail - </w:t>
            </w:r>
            <w:r w:rsidRPr="005626DF">
              <w:rPr>
                <w:color w:val="000000" w:themeColor="text1"/>
                <w:sz w:val="26"/>
                <w:szCs w:val="26"/>
                <w:highlight w:val="white"/>
              </w:rPr>
              <w:t>công ty dịch vụ bưu chính và chuyển phát nhanh đa quốc gia của Anh, cũng như tất cả những mã bưu chính bị đóng và không được sử dụng lại bởi Royal Mail trong vương quốc Anh và bởi các cơ quan hành chính của Channel Island và Isle of Man</w:t>
            </w:r>
          </w:p>
        </w:tc>
        <w:tc>
          <w:tcPr>
            <w:tcW w:w="2160" w:type="dxa"/>
            <w:tcBorders>
              <w:left w:val="single" w:sz="8" w:space="0" w:color="0A0A0A"/>
            </w:tcBorders>
            <w:shd w:val="clear" w:color="auto" w:fill="FFFFFF" w:themeFill="background1"/>
            <w:tcMar>
              <w:top w:w="100" w:type="dxa"/>
              <w:left w:w="100" w:type="dxa"/>
              <w:bottom w:w="100" w:type="dxa"/>
              <w:right w:w="100" w:type="dxa"/>
            </w:tcMar>
          </w:tcPr>
          <w:p w14:paraId="29443183"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lastRenderedPageBreak/>
              <w:t>AB1Δ1AA-</w:t>
            </w:r>
            <w:r w:rsidRPr="005626DF">
              <w:rPr>
                <w:color w:val="000000" w:themeColor="text1"/>
                <w:sz w:val="26"/>
                <w:szCs w:val="26"/>
              </w:rPr>
              <w:lastRenderedPageBreak/>
              <w:t>ZE999ZZ (trong đó Δ đại diện cho ký tự khoảng trắng)</w:t>
            </w:r>
          </w:p>
        </w:tc>
        <w:tc>
          <w:tcPr>
            <w:tcW w:w="2160" w:type="dxa"/>
            <w:shd w:val="clear" w:color="auto" w:fill="FFFFFF" w:themeFill="background1"/>
            <w:tcMar>
              <w:top w:w="100" w:type="dxa"/>
              <w:left w:w="100" w:type="dxa"/>
              <w:bottom w:w="100" w:type="dxa"/>
              <w:right w:w="100" w:type="dxa"/>
            </w:tcMar>
          </w:tcPr>
          <w:p w14:paraId="382C2F54"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lastRenderedPageBreak/>
              <w:t xml:space="preserve">7 ký tự (bao gồm </w:t>
            </w:r>
            <w:r w:rsidRPr="005626DF">
              <w:rPr>
                <w:color w:val="000000" w:themeColor="text1"/>
                <w:sz w:val="26"/>
                <w:szCs w:val="26"/>
              </w:rPr>
              <w:lastRenderedPageBreak/>
              <w:t>ký tự khoảng trắng)</w:t>
            </w:r>
          </w:p>
        </w:tc>
      </w:tr>
      <w:tr w:rsidR="005626DF" w14:paraId="5BFE073E" w14:textId="77777777" w:rsidTr="005626DF">
        <w:tc>
          <w:tcPr>
            <w:tcW w:w="2160" w:type="dxa"/>
            <w:tcBorders>
              <w:right w:val="single" w:sz="8" w:space="0" w:color="0A0A0A"/>
            </w:tcBorders>
            <w:shd w:val="clear" w:color="auto" w:fill="FFFFFF" w:themeFill="background1"/>
            <w:tcMar>
              <w:top w:w="100" w:type="dxa"/>
              <w:left w:w="100" w:type="dxa"/>
              <w:bottom w:w="100" w:type="dxa"/>
              <w:right w:w="100" w:type="dxa"/>
            </w:tcMar>
          </w:tcPr>
          <w:p w14:paraId="04000FDF" w14:textId="77777777" w:rsidR="005626DF" w:rsidRPr="005626DF" w:rsidRDefault="005626DF" w:rsidP="005F7F95">
            <w:pPr>
              <w:widowControl w:val="0"/>
              <w:rPr>
                <w:b/>
                <w:color w:val="000000" w:themeColor="text1"/>
                <w:sz w:val="26"/>
                <w:szCs w:val="26"/>
              </w:rPr>
            </w:pPr>
            <w:r w:rsidRPr="005626DF">
              <w:rPr>
                <w:b/>
                <w:color w:val="000000" w:themeColor="text1"/>
                <w:sz w:val="26"/>
                <w:szCs w:val="26"/>
              </w:rPr>
              <w:lastRenderedPageBreak/>
              <w:t>pcd8</w:t>
            </w:r>
          </w:p>
        </w:tc>
        <w:tc>
          <w:tcPr>
            <w:tcW w:w="2160" w:type="dxa"/>
            <w:tcBorders>
              <w:top w:val="single" w:sz="8" w:space="0" w:color="0A0A0A"/>
            </w:tcBorders>
            <w:shd w:val="clear" w:color="auto" w:fill="FFFFFF" w:themeFill="background1"/>
            <w:tcMar>
              <w:top w:w="100" w:type="dxa"/>
              <w:left w:w="100" w:type="dxa"/>
              <w:bottom w:w="100" w:type="dxa"/>
              <w:right w:w="100" w:type="dxa"/>
            </w:tcMar>
          </w:tcPr>
          <w:p w14:paraId="116DA1D3"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Như trên, chỉ khác ở điểm đây là mã bưu chính độc nhất phiên bản 8 ký tự</w:t>
            </w:r>
          </w:p>
        </w:tc>
        <w:tc>
          <w:tcPr>
            <w:tcW w:w="2160" w:type="dxa"/>
            <w:shd w:val="clear" w:color="auto" w:fill="FFFFFF" w:themeFill="background1"/>
            <w:tcMar>
              <w:top w:w="100" w:type="dxa"/>
              <w:left w:w="100" w:type="dxa"/>
              <w:bottom w:w="100" w:type="dxa"/>
              <w:right w:w="100" w:type="dxa"/>
            </w:tcMar>
          </w:tcPr>
          <w:p w14:paraId="35E5DDE4"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AB1ΔΔ1AAZE99Δ9ZZ (trong đó Δ là ký tự khoảng trắng)</w:t>
            </w:r>
          </w:p>
        </w:tc>
        <w:tc>
          <w:tcPr>
            <w:tcW w:w="2160" w:type="dxa"/>
            <w:shd w:val="clear" w:color="auto" w:fill="FFFFFF" w:themeFill="background1"/>
            <w:tcMar>
              <w:top w:w="100" w:type="dxa"/>
              <w:left w:w="100" w:type="dxa"/>
              <w:bottom w:w="100" w:type="dxa"/>
              <w:right w:w="100" w:type="dxa"/>
            </w:tcMar>
          </w:tcPr>
          <w:p w14:paraId="4E7E3D2F" w14:textId="77777777" w:rsidR="005626DF" w:rsidRPr="005626DF" w:rsidRDefault="005626DF" w:rsidP="005F7F95">
            <w:pPr>
              <w:widowControl w:val="0"/>
              <w:pBdr>
                <w:top w:val="nil"/>
                <w:left w:val="nil"/>
                <w:bottom w:val="nil"/>
                <w:right w:val="nil"/>
                <w:between w:val="nil"/>
              </w:pBdr>
              <w:rPr>
                <w:b/>
                <w:color w:val="000000" w:themeColor="text1"/>
                <w:sz w:val="26"/>
                <w:szCs w:val="26"/>
              </w:rPr>
            </w:pPr>
            <w:r w:rsidRPr="005626DF">
              <w:rPr>
                <w:color w:val="000000" w:themeColor="text1"/>
                <w:sz w:val="26"/>
                <w:szCs w:val="26"/>
              </w:rPr>
              <w:t>8 ký tự (bao gồm ký tự khoảng trắng)</w:t>
            </w:r>
          </w:p>
        </w:tc>
      </w:tr>
      <w:tr w:rsidR="005626DF" w14:paraId="589D10A8" w14:textId="77777777" w:rsidTr="005626DF">
        <w:tc>
          <w:tcPr>
            <w:tcW w:w="2160" w:type="dxa"/>
            <w:shd w:val="clear" w:color="auto" w:fill="FFFFFF" w:themeFill="background1"/>
            <w:tcMar>
              <w:top w:w="100" w:type="dxa"/>
              <w:left w:w="100" w:type="dxa"/>
              <w:bottom w:w="100" w:type="dxa"/>
              <w:right w:w="100" w:type="dxa"/>
            </w:tcMar>
          </w:tcPr>
          <w:p w14:paraId="3B68C731" w14:textId="77777777" w:rsidR="005626DF" w:rsidRPr="005626DF" w:rsidRDefault="005626DF" w:rsidP="005F7F95">
            <w:pPr>
              <w:widowControl w:val="0"/>
              <w:pBdr>
                <w:top w:val="nil"/>
                <w:left w:val="nil"/>
                <w:bottom w:val="nil"/>
                <w:right w:val="nil"/>
                <w:between w:val="nil"/>
              </w:pBdr>
              <w:rPr>
                <w:b/>
                <w:color w:val="000000" w:themeColor="text1"/>
                <w:sz w:val="26"/>
                <w:szCs w:val="26"/>
              </w:rPr>
            </w:pPr>
            <w:r w:rsidRPr="005626DF">
              <w:rPr>
                <w:b/>
                <w:color w:val="000000" w:themeColor="text1"/>
                <w:sz w:val="26"/>
                <w:szCs w:val="26"/>
              </w:rPr>
              <w:t>oac11cd</w:t>
            </w:r>
          </w:p>
        </w:tc>
        <w:tc>
          <w:tcPr>
            <w:tcW w:w="2160" w:type="dxa"/>
            <w:shd w:val="clear" w:color="auto" w:fill="FFFFFF" w:themeFill="background1"/>
            <w:tcMar>
              <w:top w:w="100" w:type="dxa"/>
              <w:left w:w="100" w:type="dxa"/>
              <w:bottom w:w="100" w:type="dxa"/>
              <w:right w:w="100" w:type="dxa"/>
            </w:tcMar>
          </w:tcPr>
          <w:p w14:paraId="3DAE6B55"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 xml:space="preserve">Viết tắt của cụm từ Output Area và </w:t>
            </w:r>
            <w:r w:rsidRPr="005626DF">
              <w:rPr>
                <w:color w:val="000000" w:themeColor="text1"/>
                <w:sz w:val="26"/>
                <w:szCs w:val="26"/>
              </w:rPr>
              <w:lastRenderedPageBreak/>
              <w:t>có tên gọi đầy đủ là 2011 Census Output Area (hoặc là SA - Small Area - những khu vực nhỏ trong vương quốc Anh). Trong đó, pseudo oac11cd code sẽ được dùng cho Channel Islands và Isle of Man. oac11cd code sẽ để trống đối với các mã bưu chính không nằm trong hệ thống lưới. Oac11d được dùng để định nghĩa một cấp độ địa lý có cấp cao hơn unit postcode. Một output area sẽ có thể có hoặc không có khu vực kế vị (cũng là một output area), nhưng sẽ phải có một khu vực cha - hay còn gọi là SOA (Lower Super Output Area)</w:t>
            </w:r>
          </w:p>
        </w:tc>
        <w:tc>
          <w:tcPr>
            <w:tcW w:w="2160" w:type="dxa"/>
            <w:shd w:val="clear" w:color="auto" w:fill="FFFFFF" w:themeFill="background1"/>
            <w:tcMar>
              <w:top w:w="100" w:type="dxa"/>
              <w:left w:w="100" w:type="dxa"/>
              <w:bottom w:w="100" w:type="dxa"/>
              <w:right w:w="100" w:type="dxa"/>
            </w:tcMar>
          </w:tcPr>
          <w:p w14:paraId="67586F1F"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lastRenderedPageBreak/>
              <w:t>E00</w:t>
            </w:r>
            <w:r w:rsidRPr="005626DF">
              <w:rPr>
                <w:color w:val="000000" w:themeColor="text1"/>
                <w:sz w:val="26"/>
                <w:szCs w:val="26"/>
                <w:highlight w:val="white"/>
              </w:rPr>
              <w:t>XXXXXX</w:t>
            </w:r>
            <w:r w:rsidRPr="005626DF">
              <w:rPr>
                <w:color w:val="000000" w:themeColor="text1"/>
                <w:sz w:val="26"/>
                <w:szCs w:val="26"/>
              </w:rPr>
              <w:t>, W00</w:t>
            </w:r>
            <w:r w:rsidRPr="005626DF">
              <w:rPr>
                <w:color w:val="000000" w:themeColor="text1"/>
                <w:sz w:val="26"/>
                <w:szCs w:val="26"/>
                <w:highlight w:val="white"/>
              </w:rPr>
              <w:t>XXXXXX</w:t>
            </w:r>
            <w:r w:rsidRPr="005626DF">
              <w:rPr>
                <w:color w:val="000000" w:themeColor="text1"/>
                <w:sz w:val="26"/>
                <w:szCs w:val="26"/>
              </w:rPr>
              <w:t xml:space="preserve">, </w:t>
            </w:r>
            <w:r w:rsidRPr="005626DF">
              <w:rPr>
                <w:color w:val="000000" w:themeColor="text1"/>
                <w:sz w:val="26"/>
                <w:szCs w:val="26"/>
              </w:rPr>
              <w:lastRenderedPageBreak/>
              <w:t>S00</w:t>
            </w:r>
            <w:r w:rsidRPr="005626DF">
              <w:rPr>
                <w:color w:val="000000" w:themeColor="text1"/>
                <w:sz w:val="26"/>
                <w:szCs w:val="26"/>
                <w:highlight w:val="white"/>
              </w:rPr>
              <w:t>XXXXXX</w:t>
            </w:r>
            <w:r w:rsidRPr="005626DF">
              <w:rPr>
                <w:color w:val="000000" w:themeColor="text1"/>
                <w:sz w:val="26"/>
                <w:szCs w:val="26"/>
              </w:rPr>
              <w:t xml:space="preserve">, 95AA010001- 95ZZ519999, pseudo hoặc null (không có thông tin). </w:t>
            </w:r>
          </w:p>
          <w:p w14:paraId="46ABF0E5" w14:textId="77777777" w:rsidR="005626DF" w:rsidRPr="005626DF" w:rsidRDefault="005626DF" w:rsidP="005F7F95">
            <w:pPr>
              <w:widowControl w:val="0"/>
              <w:pBdr>
                <w:top w:val="nil"/>
                <w:left w:val="nil"/>
                <w:bottom w:val="nil"/>
                <w:right w:val="nil"/>
                <w:between w:val="nil"/>
              </w:pBdr>
              <w:rPr>
                <w:color w:val="000000" w:themeColor="text1"/>
                <w:sz w:val="26"/>
                <w:szCs w:val="26"/>
              </w:rPr>
            </w:pPr>
          </w:p>
          <w:p w14:paraId="4D456BF7"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Cụ thể hơn:</w:t>
            </w:r>
          </w:p>
          <w:p w14:paraId="7B4BB659"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E00000001 - E00165665 = England; W00000001 - W00009769 = Wales; S00000001 - S00042604 = Scotland; 95AA010001 - 95ZZ519999 = Northern Ireland; L99999999 (pseudo code) = Channel Islands; M99999999 (pseudo code) = Isle of Man</w:t>
            </w:r>
          </w:p>
        </w:tc>
        <w:tc>
          <w:tcPr>
            <w:tcW w:w="2160" w:type="dxa"/>
            <w:shd w:val="clear" w:color="auto" w:fill="FFFFFF" w:themeFill="background1"/>
            <w:tcMar>
              <w:top w:w="100" w:type="dxa"/>
              <w:left w:w="100" w:type="dxa"/>
              <w:bottom w:w="100" w:type="dxa"/>
              <w:right w:w="100" w:type="dxa"/>
            </w:tcMar>
          </w:tcPr>
          <w:p w14:paraId="229F6972"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lastRenderedPageBreak/>
              <w:t xml:space="preserve">9 - 10 ký tự (hoặc chỉ có 1 ký tự nào </w:t>
            </w:r>
            <w:r w:rsidRPr="005626DF">
              <w:rPr>
                <w:color w:val="000000" w:themeColor="text1"/>
                <w:sz w:val="26"/>
                <w:szCs w:val="26"/>
              </w:rPr>
              <w:lastRenderedPageBreak/>
              <w:t>trong trường hợp không có thông tin)</w:t>
            </w:r>
          </w:p>
        </w:tc>
      </w:tr>
      <w:tr w:rsidR="005626DF" w14:paraId="73A8E5AB" w14:textId="77777777" w:rsidTr="005626DF">
        <w:tc>
          <w:tcPr>
            <w:tcW w:w="2160" w:type="dxa"/>
            <w:shd w:val="clear" w:color="auto" w:fill="FFFFFF" w:themeFill="background1"/>
            <w:tcMar>
              <w:top w:w="100" w:type="dxa"/>
              <w:left w:w="100" w:type="dxa"/>
              <w:bottom w:w="100" w:type="dxa"/>
              <w:right w:w="100" w:type="dxa"/>
            </w:tcMar>
          </w:tcPr>
          <w:p w14:paraId="1C94D97F" w14:textId="77777777" w:rsidR="005626DF" w:rsidRPr="005626DF" w:rsidRDefault="005626DF" w:rsidP="005F7F95">
            <w:pPr>
              <w:widowControl w:val="0"/>
              <w:pBdr>
                <w:top w:val="nil"/>
                <w:left w:val="nil"/>
                <w:bottom w:val="nil"/>
                <w:right w:val="nil"/>
                <w:between w:val="nil"/>
              </w:pBdr>
              <w:rPr>
                <w:b/>
                <w:color w:val="000000" w:themeColor="text1"/>
                <w:sz w:val="26"/>
                <w:szCs w:val="26"/>
              </w:rPr>
            </w:pPr>
            <w:r w:rsidRPr="005626DF">
              <w:rPr>
                <w:b/>
                <w:color w:val="000000" w:themeColor="text1"/>
                <w:sz w:val="26"/>
                <w:szCs w:val="26"/>
              </w:rPr>
              <w:lastRenderedPageBreak/>
              <w:t>ladnmw</w:t>
            </w:r>
          </w:p>
        </w:tc>
        <w:tc>
          <w:tcPr>
            <w:tcW w:w="2160" w:type="dxa"/>
            <w:shd w:val="clear" w:color="auto" w:fill="FFFFFF" w:themeFill="background1"/>
            <w:tcMar>
              <w:top w:w="100" w:type="dxa"/>
              <w:left w:w="100" w:type="dxa"/>
              <w:bottom w:w="100" w:type="dxa"/>
              <w:right w:w="100" w:type="dxa"/>
            </w:tcMar>
          </w:tcPr>
          <w:p w14:paraId="15689629"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Tên khu vực tương ứng với mã oac11cd, nếu không có thì để trống</w:t>
            </w:r>
          </w:p>
        </w:tc>
        <w:tc>
          <w:tcPr>
            <w:tcW w:w="2160" w:type="dxa"/>
            <w:shd w:val="clear" w:color="auto" w:fill="FFFFFF" w:themeFill="background1"/>
            <w:tcMar>
              <w:top w:w="100" w:type="dxa"/>
              <w:left w:w="100" w:type="dxa"/>
              <w:bottom w:w="100" w:type="dxa"/>
              <w:right w:w="100" w:type="dxa"/>
            </w:tcMar>
          </w:tcPr>
          <w:p w14:paraId="68555F22" w14:textId="77777777" w:rsidR="005626DF" w:rsidRPr="005626DF" w:rsidRDefault="005626DF" w:rsidP="005F7F95">
            <w:pPr>
              <w:widowControl w:val="0"/>
              <w:pBdr>
                <w:top w:val="nil"/>
                <w:left w:val="nil"/>
                <w:bottom w:val="nil"/>
                <w:right w:val="nil"/>
                <w:between w:val="nil"/>
              </w:pBdr>
              <w:rPr>
                <w:b/>
                <w:color w:val="000000" w:themeColor="text1"/>
                <w:sz w:val="26"/>
                <w:szCs w:val="26"/>
              </w:rPr>
            </w:pPr>
          </w:p>
        </w:tc>
        <w:tc>
          <w:tcPr>
            <w:tcW w:w="2160" w:type="dxa"/>
            <w:shd w:val="clear" w:color="auto" w:fill="FFFFFF" w:themeFill="background1"/>
            <w:tcMar>
              <w:top w:w="100" w:type="dxa"/>
              <w:left w:w="100" w:type="dxa"/>
              <w:bottom w:w="100" w:type="dxa"/>
              <w:right w:w="100" w:type="dxa"/>
            </w:tcMar>
          </w:tcPr>
          <w:p w14:paraId="2E2F9D0E" w14:textId="77777777" w:rsidR="005626DF" w:rsidRPr="005626DF" w:rsidRDefault="005626DF" w:rsidP="005F7F95">
            <w:pPr>
              <w:widowControl w:val="0"/>
              <w:pBdr>
                <w:top w:val="nil"/>
                <w:left w:val="nil"/>
                <w:bottom w:val="nil"/>
                <w:right w:val="nil"/>
                <w:between w:val="nil"/>
              </w:pBdr>
              <w:rPr>
                <w:b/>
                <w:color w:val="000000" w:themeColor="text1"/>
                <w:sz w:val="26"/>
                <w:szCs w:val="26"/>
              </w:rPr>
            </w:pPr>
          </w:p>
        </w:tc>
      </w:tr>
      <w:tr w:rsidR="005626DF" w14:paraId="5730FF70" w14:textId="77777777" w:rsidTr="005626DF">
        <w:tc>
          <w:tcPr>
            <w:tcW w:w="2160" w:type="dxa"/>
            <w:shd w:val="clear" w:color="auto" w:fill="FFFFFF" w:themeFill="background1"/>
            <w:tcMar>
              <w:top w:w="100" w:type="dxa"/>
              <w:left w:w="100" w:type="dxa"/>
              <w:bottom w:w="100" w:type="dxa"/>
              <w:right w:w="100" w:type="dxa"/>
            </w:tcMar>
          </w:tcPr>
          <w:p w14:paraId="317FCB2E" w14:textId="77777777" w:rsidR="005626DF" w:rsidRPr="005626DF" w:rsidRDefault="005626DF" w:rsidP="005F7F95">
            <w:pPr>
              <w:widowControl w:val="0"/>
              <w:pBdr>
                <w:top w:val="nil"/>
                <w:left w:val="nil"/>
                <w:bottom w:val="nil"/>
                <w:right w:val="nil"/>
                <w:between w:val="nil"/>
              </w:pBdr>
              <w:rPr>
                <w:b/>
                <w:color w:val="000000" w:themeColor="text1"/>
                <w:sz w:val="26"/>
                <w:szCs w:val="26"/>
              </w:rPr>
            </w:pPr>
            <w:r w:rsidRPr="005626DF">
              <w:rPr>
                <w:b/>
                <w:color w:val="000000" w:themeColor="text1"/>
                <w:sz w:val="26"/>
                <w:szCs w:val="26"/>
              </w:rPr>
              <w:lastRenderedPageBreak/>
              <w:t>lsoa11cd</w:t>
            </w:r>
          </w:p>
        </w:tc>
        <w:tc>
          <w:tcPr>
            <w:tcW w:w="2160" w:type="dxa"/>
            <w:shd w:val="clear" w:color="auto" w:fill="FFFFFF" w:themeFill="background1"/>
            <w:tcMar>
              <w:top w:w="100" w:type="dxa"/>
              <w:left w:w="100" w:type="dxa"/>
              <w:bottom w:w="100" w:type="dxa"/>
              <w:right w:w="100" w:type="dxa"/>
            </w:tcMar>
          </w:tcPr>
          <w:p w14:paraId="0EA27982" w14:textId="77777777" w:rsidR="005626DF" w:rsidRPr="005626DF" w:rsidRDefault="005626DF" w:rsidP="005F7F95">
            <w:pPr>
              <w:widowControl w:val="0"/>
              <w:pBdr>
                <w:top w:val="nil"/>
                <w:left w:val="nil"/>
                <w:bottom w:val="nil"/>
                <w:right w:val="nil"/>
                <w:between w:val="nil"/>
              </w:pBdr>
              <w:rPr>
                <w:b/>
                <w:color w:val="000000" w:themeColor="text1"/>
                <w:sz w:val="26"/>
                <w:szCs w:val="26"/>
              </w:rPr>
            </w:pPr>
            <w:r w:rsidRPr="005626DF">
              <w:rPr>
                <w:color w:val="000000" w:themeColor="text1"/>
                <w:sz w:val="26"/>
                <w:szCs w:val="26"/>
              </w:rPr>
              <w:t xml:space="preserve">Viết tắt của cụm từ Lower Super Output Area và có tên gọi đầy đủ là 2011 </w:t>
            </w:r>
            <w:r w:rsidRPr="005626DF">
              <w:rPr>
                <w:color w:val="000000" w:themeColor="text1"/>
                <w:sz w:val="26"/>
                <w:szCs w:val="26"/>
                <w:highlight w:val="white"/>
              </w:rPr>
              <w:t>Census Lower Layer Super Output Area</w:t>
            </w:r>
            <w:r w:rsidRPr="005626DF">
              <w:rPr>
                <w:color w:val="000000" w:themeColor="text1"/>
                <w:sz w:val="26"/>
                <w:szCs w:val="26"/>
              </w:rPr>
              <w:t xml:space="preserve">, hoặc là </w:t>
            </w:r>
            <w:r w:rsidRPr="005626DF">
              <w:rPr>
                <w:color w:val="000000" w:themeColor="text1"/>
                <w:sz w:val="26"/>
                <w:szCs w:val="26"/>
                <w:highlight w:val="white"/>
              </w:rPr>
              <w:t xml:space="preserve">Data Zone (DZ). </w:t>
            </w:r>
            <w:r w:rsidRPr="005626DF">
              <w:rPr>
                <w:b/>
                <w:color w:val="000000" w:themeColor="text1"/>
                <w:sz w:val="26"/>
                <w:szCs w:val="26"/>
                <w:highlight w:val="white"/>
              </w:rPr>
              <w:t xml:space="preserve">lsoa11cd </w:t>
            </w:r>
            <w:r w:rsidRPr="005626DF">
              <w:rPr>
                <w:color w:val="000000" w:themeColor="text1"/>
                <w:sz w:val="26"/>
                <w:szCs w:val="26"/>
                <w:highlight w:val="white"/>
              </w:rPr>
              <w:t xml:space="preserve">đại diện cho mã 2011 LSOA của khu vực England và xứ Wales, đại diện cho mã SOA của khu vực Northern Ireland and DZ code cho Scotland. </w:t>
            </w:r>
            <w:r w:rsidRPr="005626DF">
              <w:rPr>
                <w:color w:val="000000" w:themeColor="text1"/>
                <w:sz w:val="26"/>
                <w:szCs w:val="26"/>
              </w:rPr>
              <w:t xml:space="preserve">Trong đó, pseudo </w:t>
            </w:r>
            <w:r w:rsidRPr="005626DF">
              <w:rPr>
                <w:b/>
                <w:color w:val="000000" w:themeColor="text1"/>
                <w:sz w:val="26"/>
                <w:szCs w:val="26"/>
              </w:rPr>
              <w:t>lsoa11cd</w:t>
            </w:r>
            <w:r w:rsidRPr="005626DF">
              <w:rPr>
                <w:color w:val="000000" w:themeColor="text1"/>
                <w:sz w:val="26"/>
                <w:szCs w:val="26"/>
              </w:rPr>
              <w:t xml:space="preserve"> code sẽ được dùng cho Channel Islands và Isle of Man. </w:t>
            </w:r>
            <w:r w:rsidRPr="005626DF">
              <w:rPr>
                <w:b/>
                <w:color w:val="000000" w:themeColor="text1"/>
                <w:sz w:val="26"/>
                <w:szCs w:val="26"/>
              </w:rPr>
              <w:t>lsoa11cd</w:t>
            </w:r>
            <w:r w:rsidRPr="005626DF">
              <w:rPr>
                <w:color w:val="000000" w:themeColor="text1"/>
                <w:sz w:val="26"/>
                <w:szCs w:val="26"/>
              </w:rPr>
              <w:t xml:space="preserve"> code sẽ để trống đối với các mã bưu chính không có mã OA. Một LSOA có thể có nhiều hoặc không có các output area. Thông thường, một LSOA sẽ phải có một MSOA (middle super output area). </w:t>
            </w:r>
            <w:r w:rsidRPr="005626DF">
              <w:rPr>
                <w:b/>
                <w:color w:val="000000" w:themeColor="text1"/>
                <w:sz w:val="26"/>
                <w:szCs w:val="26"/>
              </w:rPr>
              <w:t>lsoa11cd</w:t>
            </w:r>
            <w:r w:rsidRPr="005626DF">
              <w:rPr>
                <w:color w:val="000000" w:themeColor="text1"/>
                <w:sz w:val="26"/>
                <w:szCs w:val="26"/>
              </w:rPr>
              <w:t xml:space="preserve"> sẽ có tên gọi là DZONE1 </w:t>
            </w:r>
            <w:r w:rsidRPr="005626DF">
              <w:rPr>
                <w:color w:val="000000" w:themeColor="text1"/>
                <w:sz w:val="26"/>
                <w:szCs w:val="26"/>
              </w:rPr>
              <w:lastRenderedPageBreak/>
              <w:t>dùng để chỉ những mã bưu chính nằm trong Scotland, và sẽ được gọi là SOA1 khi nó đại diện cho những mã bưu chính nằm trong England và Wales.</w:t>
            </w:r>
          </w:p>
        </w:tc>
        <w:tc>
          <w:tcPr>
            <w:tcW w:w="2160" w:type="dxa"/>
            <w:shd w:val="clear" w:color="auto" w:fill="FFFFFF" w:themeFill="background1"/>
            <w:tcMar>
              <w:top w:w="100" w:type="dxa"/>
              <w:left w:w="100" w:type="dxa"/>
              <w:bottom w:w="100" w:type="dxa"/>
              <w:right w:w="100" w:type="dxa"/>
            </w:tcMar>
          </w:tcPr>
          <w:p w14:paraId="0A1C22E2" w14:textId="77777777" w:rsidR="005626DF" w:rsidRPr="005626DF" w:rsidRDefault="005626DF" w:rsidP="005F7F95">
            <w:pPr>
              <w:widowControl w:val="0"/>
              <w:shd w:val="clear" w:color="auto" w:fill="FFFFFF"/>
              <w:rPr>
                <w:color w:val="000000" w:themeColor="text1"/>
                <w:sz w:val="26"/>
                <w:szCs w:val="26"/>
              </w:rPr>
            </w:pPr>
            <w:r w:rsidRPr="005626DF">
              <w:rPr>
                <w:color w:val="000000" w:themeColor="text1"/>
                <w:sz w:val="26"/>
                <w:szCs w:val="26"/>
              </w:rPr>
              <w:lastRenderedPageBreak/>
              <w:t>E01XXXXXX</w:t>
            </w:r>
          </w:p>
          <w:p w14:paraId="7472E37B" w14:textId="77777777" w:rsidR="005626DF" w:rsidRPr="005626DF" w:rsidRDefault="005626DF" w:rsidP="005F7F95">
            <w:pPr>
              <w:widowControl w:val="0"/>
              <w:shd w:val="clear" w:color="auto" w:fill="FFFFFF"/>
              <w:rPr>
                <w:color w:val="000000" w:themeColor="text1"/>
                <w:sz w:val="26"/>
                <w:szCs w:val="26"/>
              </w:rPr>
            </w:pPr>
            <w:r w:rsidRPr="005626DF">
              <w:rPr>
                <w:color w:val="000000" w:themeColor="text1"/>
                <w:sz w:val="26"/>
                <w:szCs w:val="26"/>
              </w:rPr>
              <w:t>S01XXXXXX</w:t>
            </w:r>
          </w:p>
          <w:p w14:paraId="768DEC67" w14:textId="77777777" w:rsidR="005626DF" w:rsidRPr="005626DF" w:rsidRDefault="005626DF" w:rsidP="005F7F95">
            <w:pPr>
              <w:widowControl w:val="0"/>
              <w:shd w:val="clear" w:color="auto" w:fill="FFFFFF"/>
              <w:rPr>
                <w:color w:val="000000" w:themeColor="text1"/>
                <w:sz w:val="26"/>
                <w:szCs w:val="26"/>
              </w:rPr>
            </w:pPr>
            <w:r w:rsidRPr="005626DF">
              <w:rPr>
                <w:color w:val="000000" w:themeColor="text1"/>
                <w:sz w:val="26"/>
                <w:szCs w:val="26"/>
              </w:rPr>
              <w:t>W01XXXXXX</w:t>
            </w:r>
          </w:p>
          <w:p w14:paraId="3DB31C09" w14:textId="77777777" w:rsidR="005626DF" w:rsidRPr="005626DF" w:rsidRDefault="005626DF" w:rsidP="005F7F95">
            <w:pPr>
              <w:widowControl w:val="0"/>
              <w:shd w:val="clear" w:color="auto" w:fill="FFFFFF"/>
              <w:rPr>
                <w:color w:val="000000" w:themeColor="text1"/>
                <w:sz w:val="26"/>
                <w:szCs w:val="26"/>
              </w:rPr>
            </w:pPr>
            <w:r w:rsidRPr="005626DF">
              <w:rPr>
                <w:color w:val="000000" w:themeColor="text1"/>
                <w:sz w:val="26"/>
                <w:szCs w:val="26"/>
              </w:rPr>
              <w:t>Null (nếu không có thông tin hiển thị)</w:t>
            </w:r>
          </w:p>
          <w:p w14:paraId="1B475F69" w14:textId="77777777" w:rsidR="005626DF" w:rsidRPr="005626DF" w:rsidRDefault="005626DF" w:rsidP="005F7F95">
            <w:pPr>
              <w:widowControl w:val="0"/>
              <w:shd w:val="clear" w:color="auto" w:fill="FFFFFF"/>
              <w:rPr>
                <w:color w:val="000000" w:themeColor="text1"/>
                <w:sz w:val="26"/>
                <w:szCs w:val="26"/>
              </w:rPr>
            </w:pPr>
          </w:p>
          <w:p w14:paraId="1C240654" w14:textId="77777777" w:rsidR="005626DF" w:rsidRPr="005626DF" w:rsidRDefault="005626DF" w:rsidP="005F7F95">
            <w:pPr>
              <w:widowControl w:val="0"/>
              <w:shd w:val="clear" w:color="auto" w:fill="FFFFFF"/>
              <w:rPr>
                <w:color w:val="000000" w:themeColor="text1"/>
                <w:sz w:val="26"/>
                <w:szCs w:val="26"/>
              </w:rPr>
            </w:pPr>
            <w:r w:rsidRPr="005626DF">
              <w:rPr>
                <w:color w:val="000000" w:themeColor="text1"/>
                <w:sz w:val="26"/>
                <w:szCs w:val="26"/>
              </w:rPr>
              <w:t>Cụ thể hơn:</w:t>
            </w:r>
          </w:p>
          <w:p w14:paraId="2D138D6C" w14:textId="77777777" w:rsidR="005626DF" w:rsidRPr="005626DF" w:rsidRDefault="005626DF" w:rsidP="005F7F95">
            <w:pPr>
              <w:widowControl w:val="0"/>
              <w:shd w:val="clear" w:color="auto" w:fill="FFFFFF"/>
              <w:rPr>
                <w:color w:val="000000" w:themeColor="text1"/>
                <w:sz w:val="26"/>
                <w:szCs w:val="26"/>
              </w:rPr>
            </w:pPr>
            <w:r w:rsidRPr="005626DF">
              <w:rPr>
                <w:color w:val="000000" w:themeColor="text1"/>
                <w:sz w:val="26"/>
                <w:szCs w:val="26"/>
              </w:rPr>
              <w:t xml:space="preserve">E01000001- E01032482 = England; </w:t>
            </w:r>
          </w:p>
          <w:p w14:paraId="622537F5" w14:textId="77777777" w:rsidR="005626DF" w:rsidRPr="005626DF" w:rsidRDefault="005626DF" w:rsidP="005F7F95">
            <w:pPr>
              <w:widowControl w:val="0"/>
              <w:shd w:val="clear" w:color="auto" w:fill="FFFFFF"/>
              <w:rPr>
                <w:color w:val="000000" w:themeColor="text1"/>
                <w:sz w:val="26"/>
                <w:szCs w:val="26"/>
              </w:rPr>
            </w:pPr>
            <w:r w:rsidRPr="005626DF">
              <w:rPr>
                <w:color w:val="000000" w:themeColor="text1"/>
                <w:sz w:val="26"/>
                <w:szCs w:val="26"/>
              </w:rPr>
              <w:t xml:space="preserve">W01000001- W01001896 = Wales; </w:t>
            </w:r>
          </w:p>
          <w:p w14:paraId="48E09608" w14:textId="77777777" w:rsidR="005626DF" w:rsidRPr="005626DF" w:rsidRDefault="005626DF" w:rsidP="005F7F95">
            <w:pPr>
              <w:widowControl w:val="0"/>
              <w:shd w:val="clear" w:color="auto" w:fill="FFFFFF"/>
              <w:rPr>
                <w:color w:val="000000" w:themeColor="text1"/>
                <w:sz w:val="26"/>
                <w:szCs w:val="26"/>
              </w:rPr>
            </w:pPr>
            <w:r w:rsidRPr="005626DF">
              <w:rPr>
                <w:color w:val="000000" w:themeColor="text1"/>
                <w:sz w:val="26"/>
                <w:szCs w:val="26"/>
              </w:rPr>
              <w:t xml:space="preserve">S99999999 (pseudo) = Scotland; </w:t>
            </w:r>
          </w:p>
          <w:p w14:paraId="6AE89D8D" w14:textId="77777777" w:rsidR="005626DF" w:rsidRPr="005626DF" w:rsidRDefault="005626DF" w:rsidP="005F7F95">
            <w:pPr>
              <w:widowControl w:val="0"/>
              <w:shd w:val="clear" w:color="auto" w:fill="FFFFFF"/>
              <w:rPr>
                <w:color w:val="000000" w:themeColor="text1"/>
                <w:sz w:val="26"/>
                <w:szCs w:val="26"/>
              </w:rPr>
            </w:pPr>
            <w:r w:rsidRPr="005626DF">
              <w:rPr>
                <w:color w:val="000000" w:themeColor="text1"/>
                <w:sz w:val="26"/>
                <w:szCs w:val="26"/>
              </w:rPr>
              <w:t xml:space="preserve">N99999999 (pseudo) = Northern Ireland; </w:t>
            </w:r>
          </w:p>
          <w:p w14:paraId="78F11298" w14:textId="77777777" w:rsidR="005626DF" w:rsidRPr="005626DF" w:rsidRDefault="005626DF" w:rsidP="005F7F95">
            <w:pPr>
              <w:widowControl w:val="0"/>
              <w:shd w:val="clear" w:color="auto" w:fill="FFFFFF"/>
              <w:rPr>
                <w:color w:val="000000" w:themeColor="text1"/>
                <w:sz w:val="26"/>
                <w:szCs w:val="26"/>
              </w:rPr>
            </w:pPr>
            <w:r w:rsidRPr="005626DF">
              <w:rPr>
                <w:color w:val="000000" w:themeColor="text1"/>
                <w:sz w:val="26"/>
                <w:szCs w:val="26"/>
              </w:rPr>
              <w:t xml:space="preserve">L99999999 (pseudo) = Channel Islands; </w:t>
            </w:r>
          </w:p>
          <w:p w14:paraId="53635278" w14:textId="77777777" w:rsidR="005626DF" w:rsidRPr="005626DF" w:rsidRDefault="005626DF" w:rsidP="005F7F95">
            <w:pPr>
              <w:widowControl w:val="0"/>
              <w:shd w:val="clear" w:color="auto" w:fill="FFFFFF"/>
              <w:rPr>
                <w:color w:val="000000" w:themeColor="text1"/>
                <w:sz w:val="26"/>
                <w:szCs w:val="26"/>
              </w:rPr>
            </w:pPr>
            <w:r w:rsidRPr="005626DF">
              <w:rPr>
                <w:color w:val="000000" w:themeColor="text1"/>
                <w:sz w:val="26"/>
                <w:szCs w:val="26"/>
              </w:rPr>
              <w:t>M99999999 (pseudo) = Isle of Man</w:t>
            </w:r>
          </w:p>
          <w:p w14:paraId="245FAC2C" w14:textId="77777777" w:rsidR="005626DF" w:rsidRPr="005626DF" w:rsidRDefault="005626DF" w:rsidP="005F7F95">
            <w:pPr>
              <w:widowControl w:val="0"/>
              <w:pBdr>
                <w:top w:val="nil"/>
                <w:left w:val="nil"/>
                <w:bottom w:val="nil"/>
                <w:right w:val="nil"/>
                <w:between w:val="nil"/>
              </w:pBdr>
              <w:rPr>
                <w:b/>
                <w:color w:val="000000" w:themeColor="text1"/>
                <w:sz w:val="26"/>
                <w:szCs w:val="26"/>
              </w:rPr>
            </w:pPr>
          </w:p>
        </w:tc>
        <w:tc>
          <w:tcPr>
            <w:tcW w:w="2160" w:type="dxa"/>
            <w:shd w:val="clear" w:color="auto" w:fill="FFFFFF" w:themeFill="background1"/>
            <w:tcMar>
              <w:top w:w="100" w:type="dxa"/>
              <w:left w:w="100" w:type="dxa"/>
              <w:bottom w:w="100" w:type="dxa"/>
              <w:right w:w="100" w:type="dxa"/>
            </w:tcMar>
          </w:tcPr>
          <w:p w14:paraId="055CE104"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9 ký tự (hoặc chỉ 1 ký tự null nếu không có thông tin)</w:t>
            </w:r>
          </w:p>
        </w:tc>
      </w:tr>
      <w:tr w:rsidR="005626DF" w14:paraId="2EE45771" w14:textId="77777777" w:rsidTr="005626DF">
        <w:tc>
          <w:tcPr>
            <w:tcW w:w="2160" w:type="dxa"/>
            <w:shd w:val="clear" w:color="auto" w:fill="FFFFFF" w:themeFill="background1"/>
            <w:tcMar>
              <w:top w:w="100" w:type="dxa"/>
              <w:left w:w="100" w:type="dxa"/>
              <w:bottom w:w="100" w:type="dxa"/>
              <w:right w:w="100" w:type="dxa"/>
            </w:tcMar>
          </w:tcPr>
          <w:p w14:paraId="0DC4533E" w14:textId="77777777" w:rsidR="005626DF" w:rsidRPr="005626DF" w:rsidRDefault="005626DF" w:rsidP="005F7F95">
            <w:pPr>
              <w:widowControl w:val="0"/>
              <w:pBdr>
                <w:top w:val="nil"/>
                <w:left w:val="nil"/>
                <w:bottom w:val="nil"/>
                <w:right w:val="nil"/>
                <w:between w:val="nil"/>
              </w:pBdr>
              <w:rPr>
                <w:b/>
                <w:color w:val="000000" w:themeColor="text1"/>
                <w:sz w:val="26"/>
                <w:szCs w:val="26"/>
              </w:rPr>
            </w:pPr>
            <w:r w:rsidRPr="005626DF">
              <w:rPr>
                <w:b/>
                <w:color w:val="000000" w:themeColor="text1"/>
                <w:sz w:val="26"/>
                <w:szCs w:val="26"/>
              </w:rPr>
              <w:t>lsoa11nm</w:t>
            </w:r>
          </w:p>
        </w:tc>
        <w:tc>
          <w:tcPr>
            <w:tcW w:w="2160" w:type="dxa"/>
            <w:shd w:val="clear" w:color="auto" w:fill="FFFFFF" w:themeFill="background1"/>
            <w:tcMar>
              <w:top w:w="100" w:type="dxa"/>
              <w:left w:w="100" w:type="dxa"/>
              <w:bottom w:w="100" w:type="dxa"/>
              <w:right w:w="100" w:type="dxa"/>
            </w:tcMar>
          </w:tcPr>
          <w:p w14:paraId="3FBA260C" w14:textId="77777777" w:rsidR="005626DF" w:rsidRPr="005626DF" w:rsidRDefault="005626DF" w:rsidP="005F7F95">
            <w:pPr>
              <w:widowControl w:val="0"/>
              <w:pBdr>
                <w:top w:val="nil"/>
                <w:left w:val="nil"/>
                <w:bottom w:val="nil"/>
                <w:right w:val="nil"/>
                <w:between w:val="nil"/>
              </w:pBdr>
              <w:rPr>
                <w:b/>
                <w:color w:val="000000" w:themeColor="text1"/>
                <w:sz w:val="26"/>
                <w:szCs w:val="26"/>
              </w:rPr>
            </w:pPr>
            <w:r w:rsidRPr="005626DF">
              <w:rPr>
                <w:color w:val="000000" w:themeColor="text1"/>
                <w:sz w:val="26"/>
                <w:szCs w:val="26"/>
              </w:rPr>
              <w:t xml:space="preserve">Tên khu vực tương ứng với mã </w:t>
            </w:r>
            <w:r w:rsidRPr="005626DF">
              <w:rPr>
                <w:b/>
                <w:color w:val="000000" w:themeColor="text1"/>
                <w:sz w:val="26"/>
                <w:szCs w:val="26"/>
              </w:rPr>
              <w:t>lsoa11cd</w:t>
            </w:r>
            <w:r w:rsidRPr="005626DF">
              <w:rPr>
                <w:color w:val="000000" w:themeColor="text1"/>
                <w:sz w:val="26"/>
                <w:szCs w:val="26"/>
              </w:rPr>
              <w:t>, nếu không có thì để trống</w:t>
            </w:r>
          </w:p>
        </w:tc>
        <w:tc>
          <w:tcPr>
            <w:tcW w:w="2160" w:type="dxa"/>
            <w:shd w:val="clear" w:color="auto" w:fill="FFFFFF" w:themeFill="background1"/>
            <w:tcMar>
              <w:top w:w="100" w:type="dxa"/>
              <w:left w:w="100" w:type="dxa"/>
              <w:bottom w:w="100" w:type="dxa"/>
              <w:right w:w="100" w:type="dxa"/>
            </w:tcMar>
          </w:tcPr>
          <w:p w14:paraId="635280DC" w14:textId="77777777" w:rsidR="005626DF" w:rsidRPr="005626DF" w:rsidRDefault="005626DF" w:rsidP="005F7F95">
            <w:pPr>
              <w:widowControl w:val="0"/>
              <w:pBdr>
                <w:top w:val="nil"/>
                <w:left w:val="nil"/>
                <w:bottom w:val="nil"/>
                <w:right w:val="nil"/>
                <w:between w:val="nil"/>
              </w:pBdr>
              <w:rPr>
                <w:b/>
                <w:color w:val="000000" w:themeColor="text1"/>
                <w:sz w:val="26"/>
                <w:szCs w:val="26"/>
              </w:rPr>
            </w:pPr>
          </w:p>
        </w:tc>
        <w:tc>
          <w:tcPr>
            <w:tcW w:w="2160" w:type="dxa"/>
            <w:shd w:val="clear" w:color="auto" w:fill="FFFFFF" w:themeFill="background1"/>
            <w:tcMar>
              <w:top w:w="100" w:type="dxa"/>
              <w:left w:w="100" w:type="dxa"/>
              <w:bottom w:w="100" w:type="dxa"/>
              <w:right w:w="100" w:type="dxa"/>
            </w:tcMar>
          </w:tcPr>
          <w:p w14:paraId="6F266457" w14:textId="77777777" w:rsidR="005626DF" w:rsidRPr="005626DF" w:rsidRDefault="005626DF" w:rsidP="005F7F95">
            <w:pPr>
              <w:widowControl w:val="0"/>
              <w:pBdr>
                <w:top w:val="nil"/>
                <w:left w:val="nil"/>
                <w:bottom w:val="nil"/>
                <w:right w:val="nil"/>
                <w:between w:val="nil"/>
              </w:pBdr>
              <w:rPr>
                <w:b/>
                <w:color w:val="000000" w:themeColor="text1"/>
                <w:sz w:val="26"/>
                <w:szCs w:val="26"/>
              </w:rPr>
            </w:pPr>
          </w:p>
        </w:tc>
      </w:tr>
      <w:tr w:rsidR="005626DF" w14:paraId="4CEC4D2B" w14:textId="77777777" w:rsidTr="005626DF">
        <w:tc>
          <w:tcPr>
            <w:tcW w:w="2160" w:type="dxa"/>
            <w:shd w:val="clear" w:color="auto" w:fill="FFFFFF" w:themeFill="background1"/>
            <w:tcMar>
              <w:top w:w="100" w:type="dxa"/>
              <w:left w:w="100" w:type="dxa"/>
              <w:bottom w:w="100" w:type="dxa"/>
              <w:right w:w="100" w:type="dxa"/>
            </w:tcMar>
          </w:tcPr>
          <w:p w14:paraId="08FB4B04" w14:textId="77777777" w:rsidR="005626DF" w:rsidRPr="005626DF" w:rsidRDefault="005626DF" w:rsidP="005F7F95">
            <w:pPr>
              <w:widowControl w:val="0"/>
              <w:pBdr>
                <w:top w:val="nil"/>
                <w:left w:val="nil"/>
                <w:bottom w:val="nil"/>
                <w:right w:val="nil"/>
                <w:between w:val="nil"/>
              </w:pBdr>
              <w:rPr>
                <w:b/>
                <w:color w:val="000000" w:themeColor="text1"/>
                <w:sz w:val="26"/>
                <w:szCs w:val="26"/>
              </w:rPr>
            </w:pPr>
            <w:r w:rsidRPr="005626DF">
              <w:rPr>
                <w:b/>
                <w:color w:val="000000" w:themeColor="text1"/>
                <w:sz w:val="26"/>
                <w:szCs w:val="26"/>
              </w:rPr>
              <w:t>msoa11cd</w:t>
            </w:r>
          </w:p>
        </w:tc>
        <w:tc>
          <w:tcPr>
            <w:tcW w:w="2160" w:type="dxa"/>
            <w:shd w:val="clear" w:color="auto" w:fill="FFFFFF" w:themeFill="background1"/>
            <w:tcMar>
              <w:top w:w="100" w:type="dxa"/>
              <w:left w:w="100" w:type="dxa"/>
              <w:bottom w:w="100" w:type="dxa"/>
              <w:right w:w="100" w:type="dxa"/>
            </w:tcMar>
          </w:tcPr>
          <w:p w14:paraId="2B799E70"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 xml:space="preserve">Viết tắt của cụm từ Middle Super Output Area và có tên gọi đầy đủ là 2011 </w:t>
            </w:r>
            <w:r w:rsidRPr="005626DF">
              <w:rPr>
                <w:color w:val="000000" w:themeColor="text1"/>
                <w:sz w:val="26"/>
                <w:szCs w:val="26"/>
                <w:highlight w:val="white"/>
              </w:rPr>
              <w:t xml:space="preserve">Middle Lower Layer Super Output Area đối với khu vực England và Wales hoặc có tên là Intermediate Zone(IZ) đối với khu vực Scotland. </w:t>
            </w:r>
            <w:r w:rsidRPr="005626DF">
              <w:rPr>
                <w:color w:val="000000" w:themeColor="text1"/>
                <w:sz w:val="26"/>
                <w:szCs w:val="26"/>
              </w:rPr>
              <w:t xml:space="preserve">Trong đó, pseudo </w:t>
            </w:r>
            <w:r w:rsidRPr="005626DF">
              <w:rPr>
                <w:b/>
                <w:color w:val="000000" w:themeColor="text1"/>
                <w:sz w:val="26"/>
                <w:szCs w:val="26"/>
              </w:rPr>
              <w:t>msoa11cd</w:t>
            </w:r>
            <w:r w:rsidRPr="005626DF">
              <w:rPr>
                <w:color w:val="000000" w:themeColor="text1"/>
                <w:sz w:val="26"/>
                <w:szCs w:val="26"/>
              </w:rPr>
              <w:t xml:space="preserve"> code sẽ được dùng cho Channel Islands và Isle of Man. </w:t>
            </w:r>
            <w:r w:rsidRPr="005626DF">
              <w:rPr>
                <w:b/>
                <w:color w:val="000000" w:themeColor="text1"/>
                <w:sz w:val="26"/>
                <w:szCs w:val="26"/>
              </w:rPr>
              <w:t>msoa11cd</w:t>
            </w:r>
            <w:r w:rsidRPr="005626DF">
              <w:rPr>
                <w:color w:val="000000" w:themeColor="text1"/>
                <w:sz w:val="26"/>
                <w:szCs w:val="26"/>
              </w:rPr>
              <w:t xml:space="preserve"> code sẽ để trống đối với các mã bưu chính nằm trong hệ thống lưới. Một </w:t>
            </w:r>
            <w:r w:rsidRPr="005626DF">
              <w:rPr>
                <w:color w:val="000000" w:themeColor="text1"/>
                <w:sz w:val="26"/>
                <w:szCs w:val="26"/>
              </w:rPr>
              <w:lastRenderedPageBreak/>
              <w:t>MSOA có thể có nhiều hoặc không có LSOA cũng như có thể có hoặc không có các workplace zone. Thông thường, một MSOA sẽ phải có một khu vực cha gọi là Local Authority - LA (Chính quyền địa phương). Tuy nhiên, nó có thể có hoặc không có LSOA cũng như workplace zone.</w:t>
            </w:r>
          </w:p>
        </w:tc>
        <w:tc>
          <w:tcPr>
            <w:tcW w:w="2160" w:type="dxa"/>
            <w:shd w:val="clear" w:color="auto" w:fill="FFFFFF" w:themeFill="background1"/>
            <w:tcMar>
              <w:top w:w="100" w:type="dxa"/>
              <w:left w:w="100" w:type="dxa"/>
              <w:bottom w:w="100" w:type="dxa"/>
              <w:right w:w="100" w:type="dxa"/>
            </w:tcMar>
          </w:tcPr>
          <w:p w14:paraId="73BFFB30" w14:textId="77777777" w:rsidR="005626DF" w:rsidRPr="005626DF" w:rsidRDefault="005626DF" w:rsidP="005626DF">
            <w:pPr>
              <w:widowControl w:val="0"/>
              <w:numPr>
                <w:ilvl w:val="0"/>
                <w:numId w:val="2"/>
              </w:numPr>
              <w:shd w:val="clear" w:color="auto" w:fill="FFFFFF"/>
              <w:ind w:left="0" w:firstLine="0"/>
              <w:rPr>
                <w:b/>
                <w:color w:val="000000" w:themeColor="text1"/>
                <w:sz w:val="26"/>
                <w:szCs w:val="26"/>
              </w:rPr>
            </w:pPr>
            <w:r w:rsidRPr="005626DF">
              <w:rPr>
                <w:b/>
                <w:color w:val="000000" w:themeColor="text1"/>
                <w:sz w:val="26"/>
                <w:szCs w:val="26"/>
              </w:rPr>
              <w:lastRenderedPageBreak/>
              <w:t>E02XXXXXX</w:t>
            </w:r>
          </w:p>
          <w:p w14:paraId="27144BBD" w14:textId="77777777" w:rsidR="005626DF" w:rsidRPr="005626DF" w:rsidRDefault="005626DF" w:rsidP="005626DF">
            <w:pPr>
              <w:widowControl w:val="0"/>
              <w:numPr>
                <w:ilvl w:val="0"/>
                <w:numId w:val="2"/>
              </w:numPr>
              <w:shd w:val="clear" w:color="auto" w:fill="FFFFFF"/>
              <w:ind w:left="0" w:firstLine="0"/>
              <w:rPr>
                <w:b/>
                <w:color w:val="000000" w:themeColor="text1"/>
                <w:sz w:val="26"/>
                <w:szCs w:val="26"/>
              </w:rPr>
            </w:pPr>
            <w:r w:rsidRPr="005626DF">
              <w:rPr>
                <w:b/>
                <w:color w:val="000000" w:themeColor="text1"/>
                <w:sz w:val="26"/>
                <w:szCs w:val="26"/>
              </w:rPr>
              <w:t>S02XXXXXX</w:t>
            </w:r>
          </w:p>
          <w:p w14:paraId="50AA4955" w14:textId="77777777" w:rsidR="005626DF" w:rsidRPr="005626DF" w:rsidRDefault="005626DF" w:rsidP="005626DF">
            <w:pPr>
              <w:widowControl w:val="0"/>
              <w:numPr>
                <w:ilvl w:val="0"/>
                <w:numId w:val="2"/>
              </w:numPr>
              <w:shd w:val="clear" w:color="auto" w:fill="FFFFFF"/>
              <w:ind w:left="0" w:firstLine="0"/>
              <w:rPr>
                <w:b/>
                <w:color w:val="000000" w:themeColor="text1"/>
                <w:sz w:val="26"/>
                <w:szCs w:val="26"/>
              </w:rPr>
            </w:pPr>
            <w:r w:rsidRPr="005626DF">
              <w:rPr>
                <w:b/>
                <w:color w:val="000000" w:themeColor="text1"/>
                <w:sz w:val="26"/>
                <w:szCs w:val="26"/>
              </w:rPr>
              <w:t>W02XXXXXX</w:t>
            </w:r>
          </w:p>
          <w:p w14:paraId="2FCC1A25" w14:textId="77777777" w:rsidR="005626DF" w:rsidRPr="005626DF" w:rsidRDefault="005626DF" w:rsidP="005F7F95">
            <w:pPr>
              <w:widowControl w:val="0"/>
              <w:pBdr>
                <w:top w:val="nil"/>
                <w:left w:val="nil"/>
                <w:bottom w:val="nil"/>
                <w:right w:val="nil"/>
                <w:between w:val="nil"/>
              </w:pBdr>
              <w:rPr>
                <w:b/>
                <w:color w:val="000000" w:themeColor="text1"/>
                <w:sz w:val="26"/>
                <w:szCs w:val="26"/>
              </w:rPr>
            </w:pPr>
          </w:p>
          <w:p w14:paraId="4413D63B"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Cụ thể là:</w:t>
            </w:r>
          </w:p>
          <w:p w14:paraId="480E78A3"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E02000001- E02006781 = England; W02000001- W02000413 = Wales; S99999999 (pseudo) = Scotland; N99999999 (pseudo) = Northern Ireland; L99999999 (pseudo) = Channel Islands; M99999999 (pseudo) = Isle of Man</w:t>
            </w:r>
          </w:p>
        </w:tc>
        <w:tc>
          <w:tcPr>
            <w:tcW w:w="2160" w:type="dxa"/>
            <w:shd w:val="clear" w:color="auto" w:fill="FFFFFF" w:themeFill="background1"/>
            <w:tcMar>
              <w:top w:w="100" w:type="dxa"/>
              <w:left w:w="100" w:type="dxa"/>
              <w:bottom w:w="100" w:type="dxa"/>
              <w:right w:w="100" w:type="dxa"/>
            </w:tcMar>
          </w:tcPr>
          <w:p w14:paraId="6E36F1EF" w14:textId="77777777" w:rsidR="005626DF" w:rsidRPr="005626DF" w:rsidRDefault="005626DF" w:rsidP="005F7F95">
            <w:pPr>
              <w:widowControl w:val="0"/>
              <w:pBdr>
                <w:top w:val="nil"/>
                <w:left w:val="nil"/>
                <w:bottom w:val="nil"/>
                <w:right w:val="nil"/>
                <w:between w:val="nil"/>
              </w:pBdr>
              <w:rPr>
                <w:b/>
                <w:color w:val="000000" w:themeColor="text1"/>
                <w:sz w:val="26"/>
                <w:szCs w:val="26"/>
              </w:rPr>
            </w:pPr>
            <w:r w:rsidRPr="005626DF">
              <w:rPr>
                <w:color w:val="000000" w:themeColor="text1"/>
                <w:sz w:val="26"/>
                <w:szCs w:val="26"/>
              </w:rPr>
              <w:t>9 ký tự (hoặc chỉ 1 ký tự null nếu không có thông tin)</w:t>
            </w:r>
          </w:p>
        </w:tc>
      </w:tr>
      <w:tr w:rsidR="005626DF" w14:paraId="445F0646" w14:textId="77777777" w:rsidTr="005626DF">
        <w:tc>
          <w:tcPr>
            <w:tcW w:w="2160" w:type="dxa"/>
            <w:shd w:val="clear" w:color="auto" w:fill="FFFFFF" w:themeFill="background1"/>
            <w:tcMar>
              <w:top w:w="100" w:type="dxa"/>
              <w:left w:w="100" w:type="dxa"/>
              <w:bottom w:w="100" w:type="dxa"/>
              <w:right w:w="100" w:type="dxa"/>
            </w:tcMar>
          </w:tcPr>
          <w:p w14:paraId="20594177" w14:textId="77777777" w:rsidR="005626DF" w:rsidRPr="005626DF" w:rsidRDefault="005626DF" w:rsidP="005F7F95">
            <w:pPr>
              <w:widowControl w:val="0"/>
              <w:pBdr>
                <w:top w:val="nil"/>
                <w:left w:val="nil"/>
                <w:bottom w:val="nil"/>
                <w:right w:val="nil"/>
                <w:between w:val="nil"/>
              </w:pBdr>
              <w:rPr>
                <w:b/>
                <w:color w:val="000000" w:themeColor="text1"/>
                <w:sz w:val="26"/>
                <w:szCs w:val="26"/>
              </w:rPr>
            </w:pPr>
            <w:r w:rsidRPr="005626DF">
              <w:rPr>
                <w:b/>
                <w:color w:val="000000" w:themeColor="text1"/>
                <w:sz w:val="26"/>
                <w:szCs w:val="26"/>
              </w:rPr>
              <w:t>msoa11nm</w:t>
            </w:r>
          </w:p>
        </w:tc>
        <w:tc>
          <w:tcPr>
            <w:tcW w:w="2160" w:type="dxa"/>
            <w:shd w:val="clear" w:color="auto" w:fill="FFFFFF" w:themeFill="background1"/>
            <w:tcMar>
              <w:top w:w="100" w:type="dxa"/>
              <w:left w:w="100" w:type="dxa"/>
              <w:bottom w:w="100" w:type="dxa"/>
              <w:right w:w="100" w:type="dxa"/>
            </w:tcMar>
          </w:tcPr>
          <w:p w14:paraId="1B3139B7"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 xml:space="preserve">Tên khu vực tương ứng với mã </w:t>
            </w:r>
            <w:r w:rsidRPr="005626DF">
              <w:rPr>
                <w:b/>
                <w:color w:val="000000" w:themeColor="text1"/>
                <w:sz w:val="26"/>
                <w:szCs w:val="26"/>
              </w:rPr>
              <w:t>msoa11cd</w:t>
            </w:r>
            <w:r w:rsidRPr="005626DF">
              <w:rPr>
                <w:color w:val="000000" w:themeColor="text1"/>
                <w:sz w:val="26"/>
                <w:szCs w:val="26"/>
              </w:rPr>
              <w:t xml:space="preserve">, nếu không có thì để trống. </w:t>
            </w:r>
          </w:p>
        </w:tc>
        <w:tc>
          <w:tcPr>
            <w:tcW w:w="2160" w:type="dxa"/>
            <w:shd w:val="clear" w:color="auto" w:fill="FFFFFF" w:themeFill="background1"/>
            <w:tcMar>
              <w:top w:w="100" w:type="dxa"/>
              <w:left w:w="100" w:type="dxa"/>
              <w:bottom w:w="100" w:type="dxa"/>
              <w:right w:w="100" w:type="dxa"/>
            </w:tcMar>
          </w:tcPr>
          <w:p w14:paraId="4A7FDFE5" w14:textId="77777777" w:rsidR="005626DF" w:rsidRPr="005626DF" w:rsidRDefault="005626DF" w:rsidP="005F7F95">
            <w:pPr>
              <w:widowControl w:val="0"/>
              <w:pBdr>
                <w:top w:val="nil"/>
                <w:left w:val="nil"/>
                <w:bottom w:val="nil"/>
                <w:right w:val="nil"/>
                <w:between w:val="nil"/>
              </w:pBdr>
              <w:rPr>
                <w:b/>
                <w:color w:val="000000" w:themeColor="text1"/>
                <w:sz w:val="26"/>
                <w:szCs w:val="26"/>
              </w:rPr>
            </w:pPr>
          </w:p>
        </w:tc>
        <w:tc>
          <w:tcPr>
            <w:tcW w:w="2160" w:type="dxa"/>
            <w:shd w:val="clear" w:color="auto" w:fill="FFFFFF" w:themeFill="background1"/>
            <w:tcMar>
              <w:top w:w="100" w:type="dxa"/>
              <w:left w:w="100" w:type="dxa"/>
              <w:bottom w:w="100" w:type="dxa"/>
              <w:right w:w="100" w:type="dxa"/>
            </w:tcMar>
          </w:tcPr>
          <w:p w14:paraId="26BD39CC" w14:textId="77777777" w:rsidR="005626DF" w:rsidRPr="005626DF" w:rsidRDefault="005626DF" w:rsidP="005F7F95">
            <w:pPr>
              <w:widowControl w:val="0"/>
              <w:pBdr>
                <w:top w:val="nil"/>
                <w:left w:val="nil"/>
                <w:bottom w:val="nil"/>
                <w:right w:val="nil"/>
                <w:between w:val="nil"/>
              </w:pBdr>
              <w:rPr>
                <w:b/>
                <w:color w:val="000000" w:themeColor="text1"/>
                <w:sz w:val="26"/>
                <w:szCs w:val="26"/>
              </w:rPr>
            </w:pPr>
          </w:p>
        </w:tc>
      </w:tr>
      <w:tr w:rsidR="005626DF" w14:paraId="18FFF550" w14:textId="77777777" w:rsidTr="005626DF">
        <w:tc>
          <w:tcPr>
            <w:tcW w:w="2160" w:type="dxa"/>
            <w:shd w:val="clear" w:color="auto" w:fill="FFFFFF" w:themeFill="background1"/>
            <w:tcMar>
              <w:top w:w="100" w:type="dxa"/>
              <w:left w:w="100" w:type="dxa"/>
              <w:bottom w:w="100" w:type="dxa"/>
              <w:right w:w="100" w:type="dxa"/>
            </w:tcMar>
          </w:tcPr>
          <w:p w14:paraId="0C8089FE" w14:textId="77777777" w:rsidR="005626DF" w:rsidRPr="005626DF" w:rsidRDefault="005626DF" w:rsidP="005F7F95">
            <w:pPr>
              <w:widowControl w:val="0"/>
              <w:pBdr>
                <w:top w:val="nil"/>
                <w:left w:val="nil"/>
                <w:bottom w:val="nil"/>
                <w:right w:val="nil"/>
                <w:between w:val="nil"/>
              </w:pBdr>
              <w:rPr>
                <w:b/>
                <w:color w:val="000000" w:themeColor="text1"/>
                <w:sz w:val="26"/>
                <w:szCs w:val="26"/>
              </w:rPr>
            </w:pPr>
            <w:r w:rsidRPr="005626DF">
              <w:rPr>
                <w:b/>
                <w:color w:val="000000" w:themeColor="text1"/>
                <w:sz w:val="26"/>
                <w:szCs w:val="26"/>
              </w:rPr>
              <w:t>ladcd</w:t>
            </w:r>
          </w:p>
        </w:tc>
        <w:tc>
          <w:tcPr>
            <w:tcW w:w="2160" w:type="dxa"/>
            <w:shd w:val="clear" w:color="auto" w:fill="FFFFFF" w:themeFill="background1"/>
            <w:tcMar>
              <w:top w:w="100" w:type="dxa"/>
              <w:left w:w="100" w:type="dxa"/>
              <w:bottom w:w="100" w:type="dxa"/>
              <w:right w:w="100" w:type="dxa"/>
            </w:tcMar>
          </w:tcPr>
          <w:p w14:paraId="3A3A9197"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 xml:space="preserve">Viết tắt của cụm từ Local Authority, </w:t>
            </w:r>
            <w:r w:rsidRPr="005626DF">
              <w:rPr>
                <w:b/>
                <w:color w:val="000000" w:themeColor="text1"/>
                <w:sz w:val="26"/>
                <w:szCs w:val="26"/>
              </w:rPr>
              <w:t>ladcd</w:t>
            </w:r>
            <w:r w:rsidRPr="005626DF">
              <w:rPr>
                <w:color w:val="000000" w:themeColor="text1"/>
                <w:sz w:val="26"/>
                <w:szCs w:val="26"/>
              </w:rPr>
              <w:t xml:space="preserve"> chính là</w:t>
            </w:r>
          </w:p>
          <w:p w14:paraId="73F03029"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 xml:space="preserve">Quận hiện tại mà mã bưu chính đã được chỉ định. LA có rất nhiều tên đầy đủ khác nhau, trong đó có </w:t>
            </w:r>
            <w:r w:rsidRPr="005626DF">
              <w:rPr>
                <w:color w:val="000000" w:themeColor="text1"/>
                <w:sz w:val="26"/>
                <w:szCs w:val="26"/>
                <w:highlight w:val="white"/>
              </w:rPr>
              <w:t xml:space="preserve">Local Authority District (LAD), hoặc là unitary authority (UA), hoặc là metropolitan </w:t>
            </w:r>
            <w:r w:rsidRPr="005626DF">
              <w:rPr>
                <w:color w:val="000000" w:themeColor="text1"/>
                <w:sz w:val="26"/>
                <w:szCs w:val="26"/>
                <w:highlight w:val="white"/>
              </w:rPr>
              <w:lastRenderedPageBreak/>
              <w:t xml:space="preserve">district (MD), hoặc London borough (LB), hoặc council area (CA) hoặc district council area (DCA). </w:t>
            </w:r>
            <w:r w:rsidRPr="005626DF">
              <w:rPr>
                <w:color w:val="000000" w:themeColor="text1"/>
                <w:sz w:val="26"/>
                <w:szCs w:val="26"/>
              </w:rPr>
              <w:t xml:space="preserve">Trong đó, pseudo </w:t>
            </w:r>
            <w:r w:rsidRPr="005626DF">
              <w:rPr>
                <w:b/>
                <w:color w:val="000000" w:themeColor="text1"/>
                <w:sz w:val="26"/>
                <w:szCs w:val="26"/>
              </w:rPr>
              <w:t>ladcd</w:t>
            </w:r>
            <w:r w:rsidRPr="005626DF">
              <w:rPr>
                <w:color w:val="000000" w:themeColor="text1"/>
                <w:sz w:val="26"/>
                <w:szCs w:val="26"/>
              </w:rPr>
              <w:t xml:space="preserve"> code sẽ được dùng cho Channel Islands và Isle of Man. </w:t>
            </w:r>
            <w:r w:rsidRPr="005626DF">
              <w:rPr>
                <w:b/>
                <w:color w:val="000000" w:themeColor="text1"/>
                <w:sz w:val="26"/>
                <w:szCs w:val="26"/>
              </w:rPr>
              <w:t>ladcd</w:t>
            </w:r>
            <w:r w:rsidRPr="005626DF">
              <w:rPr>
                <w:color w:val="000000" w:themeColor="text1"/>
                <w:sz w:val="26"/>
                <w:szCs w:val="26"/>
              </w:rPr>
              <w:t xml:space="preserve"> code sẽ để trống đối với các mã bưu chính không nằm trong hệ thống lưới. Một LA có thể có nhiều hoặc không có các phường cũng như có thể có hoặc không có các khu vực cộng đồng. Tuy nhiên, một LA cần phải thuộc về một quốc gia nào đó.</w:t>
            </w:r>
          </w:p>
        </w:tc>
        <w:tc>
          <w:tcPr>
            <w:tcW w:w="2160" w:type="dxa"/>
            <w:shd w:val="clear" w:color="auto" w:fill="FFFFFF" w:themeFill="background1"/>
            <w:tcMar>
              <w:top w:w="100" w:type="dxa"/>
              <w:left w:w="100" w:type="dxa"/>
              <w:bottom w:w="100" w:type="dxa"/>
              <w:right w:w="100" w:type="dxa"/>
            </w:tcMar>
          </w:tcPr>
          <w:p w14:paraId="60747AB8" w14:textId="77777777" w:rsidR="005626DF" w:rsidRPr="005626DF" w:rsidRDefault="005626DF" w:rsidP="005F7F95">
            <w:pPr>
              <w:widowControl w:val="0"/>
              <w:shd w:val="clear" w:color="auto" w:fill="FFFFFF"/>
              <w:rPr>
                <w:color w:val="000000" w:themeColor="text1"/>
                <w:sz w:val="26"/>
                <w:szCs w:val="26"/>
              </w:rPr>
            </w:pPr>
            <w:r w:rsidRPr="005626DF">
              <w:rPr>
                <w:color w:val="000000" w:themeColor="text1"/>
                <w:sz w:val="26"/>
                <w:szCs w:val="26"/>
              </w:rPr>
              <w:lastRenderedPageBreak/>
              <w:t>E06XXXXXX</w:t>
            </w:r>
          </w:p>
          <w:p w14:paraId="6F94DF59" w14:textId="77777777" w:rsidR="005626DF" w:rsidRPr="005626DF" w:rsidRDefault="005626DF" w:rsidP="005F7F95">
            <w:pPr>
              <w:widowControl w:val="0"/>
              <w:shd w:val="clear" w:color="auto" w:fill="FFFFFF"/>
              <w:rPr>
                <w:color w:val="000000" w:themeColor="text1"/>
                <w:sz w:val="26"/>
                <w:szCs w:val="26"/>
              </w:rPr>
            </w:pPr>
            <w:r w:rsidRPr="005626DF">
              <w:rPr>
                <w:color w:val="000000" w:themeColor="text1"/>
                <w:sz w:val="26"/>
                <w:szCs w:val="26"/>
              </w:rPr>
              <w:t>E07XXXXXX</w:t>
            </w:r>
          </w:p>
          <w:p w14:paraId="3D4958DC" w14:textId="77777777" w:rsidR="005626DF" w:rsidRPr="005626DF" w:rsidRDefault="005626DF" w:rsidP="005F7F95">
            <w:pPr>
              <w:widowControl w:val="0"/>
              <w:shd w:val="clear" w:color="auto" w:fill="FFFFFF"/>
              <w:rPr>
                <w:color w:val="000000" w:themeColor="text1"/>
                <w:sz w:val="26"/>
                <w:szCs w:val="26"/>
              </w:rPr>
            </w:pPr>
            <w:r w:rsidRPr="005626DF">
              <w:rPr>
                <w:color w:val="000000" w:themeColor="text1"/>
                <w:sz w:val="26"/>
                <w:szCs w:val="26"/>
              </w:rPr>
              <w:t>E08XXXXXX</w:t>
            </w:r>
          </w:p>
          <w:p w14:paraId="41E2CFC1" w14:textId="77777777" w:rsidR="005626DF" w:rsidRPr="005626DF" w:rsidRDefault="005626DF" w:rsidP="005F7F95">
            <w:pPr>
              <w:widowControl w:val="0"/>
              <w:shd w:val="clear" w:color="auto" w:fill="FFFFFF"/>
              <w:rPr>
                <w:color w:val="000000" w:themeColor="text1"/>
                <w:sz w:val="26"/>
                <w:szCs w:val="26"/>
              </w:rPr>
            </w:pPr>
            <w:r w:rsidRPr="005626DF">
              <w:rPr>
                <w:color w:val="000000" w:themeColor="text1"/>
                <w:sz w:val="26"/>
                <w:szCs w:val="26"/>
              </w:rPr>
              <w:t>E09XXXXXX</w:t>
            </w:r>
          </w:p>
          <w:p w14:paraId="3549052B" w14:textId="77777777" w:rsidR="005626DF" w:rsidRPr="005626DF" w:rsidRDefault="005626DF" w:rsidP="005F7F95">
            <w:pPr>
              <w:widowControl w:val="0"/>
              <w:shd w:val="clear" w:color="auto" w:fill="FFFFFF"/>
              <w:rPr>
                <w:color w:val="000000" w:themeColor="text1"/>
                <w:sz w:val="26"/>
                <w:szCs w:val="26"/>
              </w:rPr>
            </w:pPr>
            <w:r w:rsidRPr="005626DF">
              <w:rPr>
                <w:color w:val="000000" w:themeColor="text1"/>
                <w:sz w:val="26"/>
                <w:szCs w:val="26"/>
              </w:rPr>
              <w:t>N09XXXXXX</w:t>
            </w:r>
          </w:p>
          <w:p w14:paraId="4D58053B" w14:textId="77777777" w:rsidR="005626DF" w:rsidRPr="005626DF" w:rsidRDefault="005626DF" w:rsidP="005F7F95">
            <w:pPr>
              <w:widowControl w:val="0"/>
              <w:shd w:val="clear" w:color="auto" w:fill="FFFFFF"/>
              <w:rPr>
                <w:color w:val="000000" w:themeColor="text1"/>
                <w:sz w:val="26"/>
                <w:szCs w:val="26"/>
              </w:rPr>
            </w:pPr>
            <w:r w:rsidRPr="005626DF">
              <w:rPr>
                <w:color w:val="000000" w:themeColor="text1"/>
                <w:sz w:val="26"/>
                <w:szCs w:val="26"/>
              </w:rPr>
              <w:t>S12XXXXXX</w:t>
            </w:r>
          </w:p>
          <w:p w14:paraId="44CD94A1" w14:textId="77777777" w:rsidR="005626DF" w:rsidRPr="005626DF" w:rsidRDefault="005626DF" w:rsidP="005F7F95">
            <w:pPr>
              <w:widowControl w:val="0"/>
              <w:shd w:val="clear" w:color="auto" w:fill="FFFFFF"/>
              <w:rPr>
                <w:color w:val="000000" w:themeColor="text1"/>
                <w:sz w:val="26"/>
                <w:szCs w:val="26"/>
              </w:rPr>
            </w:pPr>
            <w:r w:rsidRPr="005626DF">
              <w:rPr>
                <w:color w:val="000000" w:themeColor="text1"/>
                <w:sz w:val="26"/>
                <w:szCs w:val="26"/>
              </w:rPr>
              <w:t>W06XXXXXX</w:t>
            </w:r>
          </w:p>
          <w:p w14:paraId="1DCBC96B" w14:textId="77777777" w:rsidR="005626DF" w:rsidRPr="005626DF" w:rsidRDefault="005626DF" w:rsidP="005F7F95">
            <w:pPr>
              <w:widowControl w:val="0"/>
              <w:shd w:val="clear" w:color="auto" w:fill="FFFFFF"/>
              <w:rPr>
                <w:color w:val="000000" w:themeColor="text1"/>
                <w:sz w:val="26"/>
                <w:szCs w:val="26"/>
              </w:rPr>
            </w:pPr>
          </w:p>
          <w:p w14:paraId="2DFADB0C" w14:textId="77777777" w:rsidR="005626DF" w:rsidRPr="005626DF" w:rsidRDefault="005626DF" w:rsidP="005F7F95">
            <w:pPr>
              <w:widowControl w:val="0"/>
              <w:shd w:val="clear" w:color="auto" w:fill="FFFFFF"/>
              <w:rPr>
                <w:color w:val="000000" w:themeColor="text1"/>
                <w:sz w:val="26"/>
                <w:szCs w:val="26"/>
              </w:rPr>
            </w:pPr>
            <w:r w:rsidRPr="005626DF">
              <w:rPr>
                <w:color w:val="000000" w:themeColor="text1"/>
                <w:sz w:val="26"/>
                <w:szCs w:val="26"/>
              </w:rPr>
              <w:t>Cụ thể hơn:</w:t>
            </w:r>
          </w:p>
          <w:p w14:paraId="0BB238A6" w14:textId="77777777" w:rsidR="005626DF" w:rsidRPr="005626DF" w:rsidRDefault="005626DF" w:rsidP="005F7F95">
            <w:pPr>
              <w:widowControl w:val="0"/>
              <w:shd w:val="clear" w:color="auto" w:fill="FFFFFF"/>
              <w:rPr>
                <w:color w:val="000000" w:themeColor="text1"/>
                <w:sz w:val="26"/>
                <w:szCs w:val="26"/>
              </w:rPr>
            </w:pPr>
            <w:r w:rsidRPr="005626DF">
              <w:rPr>
                <w:color w:val="000000" w:themeColor="text1"/>
                <w:sz w:val="26"/>
                <w:szCs w:val="26"/>
              </w:rPr>
              <w:t xml:space="preserve">E06000001 - E06000056 = England (UA); E07000001 - E07000239 = England (LAD); </w:t>
            </w:r>
            <w:r w:rsidRPr="005626DF">
              <w:rPr>
                <w:color w:val="000000" w:themeColor="text1"/>
                <w:sz w:val="26"/>
                <w:szCs w:val="26"/>
              </w:rPr>
              <w:lastRenderedPageBreak/>
              <w:t>E08000001 - E08000036 = England (MD); E09000001 - E09000033 = England (LB); W06000001 - W06000024 = Wales (UA); S12000005 - S12000044 = Scotland (CA); 95A – 95Z = Northern Ireland (DCA); L99999999 (pseudo) = Channel Islands; M99999999 (pseudo) = Isle of Man</w:t>
            </w:r>
          </w:p>
          <w:p w14:paraId="4F33F140" w14:textId="77777777" w:rsidR="005626DF" w:rsidRPr="005626DF" w:rsidRDefault="005626DF" w:rsidP="005F7F95">
            <w:pPr>
              <w:widowControl w:val="0"/>
              <w:shd w:val="clear" w:color="auto" w:fill="FFFFFF"/>
              <w:rPr>
                <w:b/>
                <w:color w:val="000000" w:themeColor="text1"/>
                <w:sz w:val="26"/>
                <w:szCs w:val="26"/>
              </w:rPr>
            </w:pPr>
          </w:p>
          <w:p w14:paraId="16BAFFE4" w14:textId="77777777" w:rsidR="005626DF" w:rsidRPr="005626DF" w:rsidRDefault="005626DF" w:rsidP="005F7F95">
            <w:pPr>
              <w:widowControl w:val="0"/>
              <w:pBdr>
                <w:top w:val="nil"/>
                <w:left w:val="nil"/>
                <w:bottom w:val="nil"/>
                <w:right w:val="nil"/>
                <w:between w:val="nil"/>
              </w:pBdr>
              <w:rPr>
                <w:b/>
                <w:color w:val="000000" w:themeColor="text1"/>
                <w:sz w:val="26"/>
                <w:szCs w:val="26"/>
              </w:rPr>
            </w:pPr>
          </w:p>
        </w:tc>
        <w:tc>
          <w:tcPr>
            <w:tcW w:w="2160" w:type="dxa"/>
            <w:shd w:val="clear" w:color="auto" w:fill="FFFFFF" w:themeFill="background1"/>
            <w:tcMar>
              <w:top w:w="100" w:type="dxa"/>
              <w:left w:w="100" w:type="dxa"/>
              <w:bottom w:w="100" w:type="dxa"/>
              <w:right w:w="100" w:type="dxa"/>
            </w:tcMar>
          </w:tcPr>
          <w:p w14:paraId="1EF786ED" w14:textId="77777777" w:rsidR="005626DF" w:rsidRPr="005626DF" w:rsidRDefault="005626DF" w:rsidP="005F7F95">
            <w:pPr>
              <w:widowControl w:val="0"/>
              <w:pBdr>
                <w:top w:val="nil"/>
                <w:left w:val="nil"/>
                <w:bottom w:val="nil"/>
                <w:right w:val="nil"/>
                <w:between w:val="nil"/>
              </w:pBdr>
              <w:rPr>
                <w:b/>
                <w:color w:val="000000" w:themeColor="text1"/>
                <w:sz w:val="26"/>
                <w:szCs w:val="26"/>
              </w:rPr>
            </w:pPr>
          </w:p>
        </w:tc>
      </w:tr>
      <w:tr w:rsidR="005626DF" w14:paraId="2FA85FF3" w14:textId="77777777" w:rsidTr="005626DF">
        <w:tc>
          <w:tcPr>
            <w:tcW w:w="2160" w:type="dxa"/>
            <w:shd w:val="clear" w:color="auto" w:fill="FFFFFF" w:themeFill="background1"/>
            <w:tcMar>
              <w:top w:w="100" w:type="dxa"/>
              <w:left w:w="100" w:type="dxa"/>
              <w:bottom w:w="100" w:type="dxa"/>
              <w:right w:w="100" w:type="dxa"/>
            </w:tcMar>
          </w:tcPr>
          <w:p w14:paraId="2E72AEEB" w14:textId="77777777" w:rsidR="005626DF" w:rsidRPr="005626DF" w:rsidRDefault="005626DF" w:rsidP="005F7F95">
            <w:pPr>
              <w:widowControl w:val="0"/>
              <w:pBdr>
                <w:top w:val="nil"/>
                <w:left w:val="nil"/>
                <w:bottom w:val="nil"/>
                <w:right w:val="nil"/>
                <w:between w:val="nil"/>
              </w:pBdr>
              <w:rPr>
                <w:b/>
                <w:color w:val="000000" w:themeColor="text1"/>
                <w:sz w:val="26"/>
                <w:szCs w:val="26"/>
              </w:rPr>
            </w:pPr>
            <w:r w:rsidRPr="005626DF">
              <w:rPr>
                <w:b/>
                <w:color w:val="000000" w:themeColor="text1"/>
                <w:sz w:val="26"/>
                <w:szCs w:val="26"/>
              </w:rPr>
              <w:t>ladnm</w:t>
            </w:r>
          </w:p>
        </w:tc>
        <w:tc>
          <w:tcPr>
            <w:tcW w:w="2160" w:type="dxa"/>
            <w:shd w:val="clear" w:color="auto" w:fill="FFFFFF" w:themeFill="background1"/>
            <w:tcMar>
              <w:top w:w="100" w:type="dxa"/>
              <w:left w:w="100" w:type="dxa"/>
              <w:bottom w:w="100" w:type="dxa"/>
              <w:right w:w="100" w:type="dxa"/>
            </w:tcMar>
          </w:tcPr>
          <w:p w14:paraId="00AD3156"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Tên chính quyền địa phương tương ứng với mã ladcd, nếu không có thì để trống</w:t>
            </w:r>
          </w:p>
        </w:tc>
        <w:tc>
          <w:tcPr>
            <w:tcW w:w="2160" w:type="dxa"/>
            <w:shd w:val="clear" w:color="auto" w:fill="FFFFFF" w:themeFill="background1"/>
            <w:tcMar>
              <w:top w:w="100" w:type="dxa"/>
              <w:left w:w="100" w:type="dxa"/>
              <w:bottom w:w="100" w:type="dxa"/>
              <w:right w:w="100" w:type="dxa"/>
            </w:tcMar>
          </w:tcPr>
          <w:p w14:paraId="0F4A5A0E" w14:textId="77777777" w:rsidR="005626DF" w:rsidRPr="005626DF" w:rsidRDefault="005626DF" w:rsidP="005F7F95">
            <w:pPr>
              <w:widowControl w:val="0"/>
              <w:pBdr>
                <w:top w:val="nil"/>
                <w:left w:val="nil"/>
                <w:bottom w:val="nil"/>
                <w:right w:val="nil"/>
                <w:between w:val="nil"/>
              </w:pBdr>
              <w:rPr>
                <w:b/>
                <w:color w:val="000000" w:themeColor="text1"/>
                <w:sz w:val="26"/>
                <w:szCs w:val="26"/>
              </w:rPr>
            </w:pPr>
          </w:p>
        </w:tc>
        <w:tc>
          <w:tcPr>
            <w:tcW w:w="2160" w:type="dxa"/>
            <w:shd w:val="clear" w:color="auto" w:fill="FFFFFF" w:themeFill="background1"/>
            <w:tcMar>
              <w:top w:w="100" w:type="dxa"/>
              <w:left w:w="100" w:type="dxa"/>
              <w:bottom w:w="100" w:type="dxa"/>
              <w:right w:w="100" w:type="dxa"/>
            </w:tcMar>
          </w:tcPr>
          <w:p w14:paraId="326D8C33" w14:textId="77777777" w:rsidR="005626DF" w:rsidRPr="005626DF" w:rsidRDefault="005626DF" w:rsidP="005F7F95">
            <w:pPr>
              <w:widowControl w:val="0"/>
              <w:pBdr>
                <w:top w:val="nil"/>
                <w:left w:val="nil"/>
                <w:bottom w:val="nil"/>
                <w:right w:val="nil"/>
                <w:between w:val="nil"/>
              </w:pBdr>
              <w:rPr>
                <w:b/>
                <w:color w:val="000000" w:themeColor="text1"/>
                <w:sz w:val="26"/>
                <w:szCs w:val="26"/>
              </w:rPr>
            </w:pPr>
          </w:p>
        </w:tc>
      </w:tr>
    </w:tbl>
    <w:p w14:paraId="6975C02F" w14:textId="77777777" w:rsidR="005626DF" w:rsidRDefault="005626DF" w:rsidP="005626DF">
      <w:pPr>
        <w:rPr>
          <w:b/>
          <w:color w:val="434343"/>
          <w:sz w:val="28"/>
          <w:szCs w:val="28"/>
        </w:rPr>
      </w:pPr>
    </w:p>
    <w:p w14:paraId="655AB788" w14:textId="77777777" w:rsidR="005626DF" w:rsidRDefault="005626DF" w:rsidP="005626DF">
      <w:pPr>
        <w:pStyle w:val="Heading2"/>
        <w:rPr>
          <w:rFonts w:eastAsia="Times New Roman"/>
        </w:rPr>
      </w:pPr>
      <w:bookmarkStart w:id="6" w:name="_Toc85261535"/>
      <w:r>
        <w:rPr>
          <w:rFonts w:eastAsia="Times New Roman"/>
        </w:rPr>
        <w:t>Bảng Casualties:</w:t>
      </w:r>
      <w:bookmarkEnd w:id="6"/>
    </w:p>
    <w:p w14:paraId="643FC681" w14:textId="77777777" w:rsidR="005626DF" w:rsidRDefault="005626DF" w:rsidP="005626DF">
      <w:pPr>
        <w:ind w:left="720"/>
        <w:rPr>
          <w:b/>
          <w:color w:val="4A86E8"/>
          <w:sz w:val="26"/>
          <w:szCs w:val="26"/>
        </w:rPr>
      </w:pPr>
      <w:r>
        <w:rPr>
          <w:b/>
          <w:color w:val="434343"/>
          <w:sz w:val="28"/>
          <w:szCs w:val="28"/>
        </w:rPr>
        <w:tab/>
      </w:r>
      <w:r>
        <w:rPr>
          <w:b/>
          <w:color w:val="4A86E8"/>
          <w:sz w:val="26"/>
          <w:szCs w:val="26"/>
        </w:rPr>
        <w:t>Các thuộc tính sử dụng:</w:t>
      </w:r>
    </w:p>
    <w:p w14:paraId="7DAF247E" w14:textId="2EED2E52" w:rsidR="005626DF" w:rsidRPr="005626DF" w:rsidRDefault="005626DF" w:rsidP="002B47AC">
      <w:pPr>
        <w:pStyle w:val="ListParagraph"/>
        <w:numPr>
          <w:ilvl w:val="0"/>
          <w:numId w:val="5"/>
        </w:numPr>
        <w:rPr>
          <w:color w:val="000000" w:themeColor="text1"/>
          <w:sz w:val="26"/>
          <w:szCs w:val="26"/>
        </w:rPr>
      </w:pPr>
      <w:r w:rsidRPr="005626DF">
        <w:rPr>
          <w:b/>
          <w:color w:val="000000" w:themeColor="text1"/>
          <w:sz w:val="26"/>
          <w:szCs w:val="26"/>
        </w:rPr>
        <w:t xml:space="preserve">Accident_Index: </w:t>
      </w:r>
      <w:r w:rsidRPr="005626DF">
        <w:rPr>
          <w:color w:val="000000" w:themeColor="text1"/>
          <w:sz w:val="26"/>
          <w:szCs w:val="26"/>
        </w:rPr>
        <w:t>mã số tai nạn</w:t>
      </w:r>
    </w:p>
    <w:p w14:paraId="4317E99D" w14:textId="4BD6C6E8" w:rsidR="005626DF" w:rsidRPr="005626DF" w:rsidRDefault="005626DF" w:rsidP="002B47AC">
      <w:pPr>
        <w:pStyle w:val="ListParagraph"/>
        <w:numPr>
          <w:ilvl w:val="0"/>
          <w:numId w:val="5"/>
        </w:numPr>
        <w:rPr>
          <w:color w:val="000000" w:themeColor="text1"/>
          <w:sz w:val="26"/>
          <w:szCs w:val="26"/>
        </w:rPr>
      </w:pPr>
      <w:r w:rsidRPr="005626DF">
        <w:rPr>
          <w:b/>
          <w:color w:val="000000" w:themeColor="text1"/>
          <w:sz w:val="26"/>
          <w:szCs w:val="26"/>
        </w:rPr>
        <w:t>Sex_of_Casualty:</w:t>
      </w:r>
      <w:r w:rsidRPr="005626DF">
        <w:rPr>
          <w:color w:val="000000" w:themeColor="text1"/>
          <w:sz w:val="26"/>
          <w:szCs w:val="26"/>
        </w:rPr>
        <w:t xml:space="preserve"> giới tính nạn nhân. Các giá trị được quy định như sau</w:t>
      </w:r>
    </w:p>
    <w:p w14:paraId="0769FEFC" w14:textId="77777777" w:rsidR="005626DF" w:rsidRPr="005626DF" w:rsidRDefault="005626DF" w:rsidP="005626DF">
      <w:pPr>
        <w:ind w:left="720"/>
        <w:rPr>
          <w:color w:val="000000" w:themeColor="text1"/>
          <w:sz w:val="26"/>
          <w:szCs w:val="26"/>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5626DF" w:rsidRPr="005626DF" w14:paraId="78098651" w14:textId="77777777" w:rsidTr="005F7F95">
        <w:tc>
          <w:tcPr>
            <w:tcW w:w="4320" w:type="dxa"/>
            <w:shd w:val="clear" w:color="auto" w:fill="auto"/>
            <w:tcMar>
              <w:top w:w="100" w:type="dxa"/>
              <w:left w:w="100" w:type="dxa"/>
              <w:bottom w:w="100" w:type="dxa"/>
              <w:right w:w="100" w:type="dxa"/>
            </w:tcMar>
          </w:tcPr>
          <w:p w14:paraId="0867BFF3"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lastRenderedPageBreak/>
              <w:t>Code</w:t>
            </w:r>
          </w:p>
        </w:tc>
        <w:tc>
          <w:tcPr>
            <w:tcW w:w="4320" w:type="dxa"/>
            <w:shd w:val="clear" w:color="auto" w:fill="auto"/>
            <w:tcMar>
              <w:top w:w="100" w:type="dxa"/>
              <w:left w:w="100" w:type="dxa"/>
              <w:bottom w:w="100" w:type="dxa"/>
              <w:right w:w="100" w:type="dxa"/>
            </w:tcMar>
          </w:tcPr>
          <w:p w14:paraId="0F3B7BD0"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Label</w:t>
            </w:r>
          </w:p>
        </w:tc>
      </w:tr>
      <w:tr w:rsidR="005626DF" w:rsidRPr="005626DF" w14:paraId="5BE16CC8" w14:textId="77777777" w:rsidTr="005F7F95">
        <w:tc>
          <w:tcPr>
            <w:tcW w:w="4320" w:type="dxa"/>
            <w:shd w:val="clear" w:color="auto" w:fill="auto"/>
            <w:tcMar>
              <w:top w:w="100" w:type="dxa"/>
              <w:left w:w="100" w:type="dxa"/>
              <w:bottom w:w="100" w:type="dxa"/>
              <w:right w:w="100" w:type="dxa"/>
            </w:tcMar>
          </w:tcPr>
          <w:p w14:paraId="2072D4A1"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1</w:t>
            </w:r>
          </w:p>
        </w:tc>
        <w:tc>
          <w:tcPr>
            <w:tcW w:w="4320" w:type="dxa"/>
            <w:shd w:val="clear" w:color="auto" w:fill="auto"/>
            <w:tcMar>
              <w:top w:w="100" w:type="dxa"/>
              <w:left w:w="100" w:type="dxa"/>
              <w:bottom w:w="100" w:type="dxa"/>
              <w:right w:w="100" w:type="dxa"/>
            </w:tcMar>
          </w:tcPr>
          <w:p w14:paraId="7053DA0F"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Nam</w:t>
            </w:r>
          </w:p>
        </w:tc>
      </w:tr>
      <w:tr w:rsidR="005626DF" w:rsidRPr="005626DF" w14:paraId="4930629D" w14:textId="77777777" w:rsidTr="005F7F95">
        <w:tc>
          <w:tcPr>
            <w:tcW w:w="4320" w:type="dxa"/>
            <w:shd w:val="clear" w:color="auto" w:fill="auto"/>
            <w:tcMar>
              <w:top w:w="100" w:type="dxa"/>
              <w:left w:w="100" w:type="dxa"/>
              <w:bottom w:w="100" w:type="dxa"/>
              <w:right w:w="100" w:type="dxa"/>
            </w:tcMar>
          </w:tcPr>
          <w:p w14:paraId="72170DE5"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2</w:t>
            </w:r>
          </w:p>
        </w:tc>
        <w:tc>
          <w:tcPr>
            <w:tcW w:w="4320" w:type="dxa"/>
            <w:shd w:val="clear" w:color="auto" w:fill="auto"/>
            <w:tcMar>
              <w:top w:w="100" w:type="dxa"/>
              <w:left w:w="100" w:type="dxa"/>
              <w:bottom w:w="100" w:type="dxa"/>
              <w:right w:w="100" w:type="dxa"/>
            </w:tcMar>
          </w:tcPr>
          <w:p w14:paraId="797CF0D7"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Nữ</w:t>
            </w:r>
          </w:p>
        </w:tc>
      </w:tr>
      <w:tr w:rsidR="005626DF" w:rsidRPr="005626DF" w14:paraId="365897A0" w14:textId="77777777" w:rsidTr="005F7F95">
        <w:tc>
          <w:tcPr>
            <w:tcW w:w="4320" w:type="dxa"/>
            <w:shd w:val="clear" w:color="auto" w:fill="auto"/>
            <w:tcMar>
              <w:top w:w="100" w:type="dxa"/>
              <w:left w:w="100" w:type="dxa"/>
              <w:bottom w:w="100" w:type="dxa"/>
              <w:right w:w="100" w:type="dxa"/>
            </w:tcMar>
          </w:tcPr>
          <w:p w14:paraId="6043FA46"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3</w:t>
            </w:r>
          </w:p>
        </w:tc>
        <w:tc>
          <w:tcPr>
            <w:tcW w:w="4320" w:type="dxa"/>
            <w:shd w:val="clear" w:color="auto" w:fill="auto"/>
            <w:tcMar>
              <w:top w:w="100" w:type="dxa"/>
              <w:left w:w="100" w:type="dxa"/>
              <w:bottom w:w="100" w:type="dxa"/>
              <w:right w:w="100" w:type="dxa"/>
            </w:tcMar>
          </w:tcPr>
          <w:p w14:paraId="2AE53615"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Không rõ</w:t>
            </w:r>
          </w:p>
        </w:tc>
      </w:tr>
      <w:tr w:rsidR="005626DF" w:rsidRPr="005626DF" w14:paraId="09959F35" w14:textId="77777777" w:rsidTr="005F7F95">
        <w:tc>
          <w:tcPr>
            <w:tcW w:w="4320" w:type="dxa"/>
            <w:shd w:val="clear" w:color="auto" w:fill="auto"/>
            <w:tcMar>
              <w:top w:w="100" w:type="dxa"/>
              <w:left w:w="100" w:type="dxa"/>
              <w:bottom w:w="100" w:type="dxa"/>
              <w:right w:w="100" w:type="dxa"/>
            </w:tcMar>
          </w:tcPr>
          <w:p w14:paraId="7FBDA059"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 xml:space="preserve">-1 </w:t>
            </w:r>
          </w:p>
        </w:tc>
        <w:tc>
          <w:tcPr>
            <w:tcW w:w="4320" w:type="dxa"/>
            <w:shd w:val="clear" w:color="auto" w:fill="auto"/>
            <w:tcMar>
              <w:top w:w="100" w:type="dxa"/>
              <w:left w:w="100" w:type="dxa"/>
              <w:bottom w:w="100" w:type="dxa"/>
              <w:right w:w="100" w:type="dxa"/>
            </w:tcMar>
          </w:tcPr>
          <w:p w14:paraId="28BD849F"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Dữ liệu bị thiếu hoặc nằm ngoài phạm vi dữ liệu có sẵn</w:t>
            </w:r>
          </w:p>
        </w:tc>
      </w:tr>
    </w:tbl>
    <w:p w14:paraId="4C0966C1" w14:textId="77777777" w:rsidR="005626DF" w:rsidRPr="005626DF" w:rsidRDefault="005626DF" w:rsidP="005626DF">
      <w:pPr>
        <w:ind w:left="720"/>
        <w:rPr>
          <w:color w:val="000000" w:themeColor="text1"/>
          <w:sz w:val="26"/>
          <w:szCs w:val="26"/>
        </w:rPr>
      </w:pPr>
    </w:p>
    <w:p w14:paraId="1FB7E44A" w14:textId="205DD29F" w:rsidR="005626DF" w:rsidRPr="005626DF" w:rsidRDefault="005626DF" w:rsidP="002B47AC">
      <w:pPr>
        <w:pStyle w:val="ListParagraph"/>
        <w:numPr>
          <w:ilvl w:val="0"/>
          <w:numId w:val="6"/>
        </w:numPr>
        <w:rPr>
          <w:color w:val="000000" w:themeColor="text1"/>
          <w:sz w:val="26"/>
          <w:szCs w:val="26"/>
        </w:rPr>
      </w:pPr>
      <w:r w:rsidRPr="005626DF">
        <w:rPr>
          <w:b/>
          <w:color w:val="000000" w:themeColor="text1"/>
          <w:sz w:val="26"/>
          <w:szCs w:val="26"/>
        </w:rPr>
        <w:t>Age_Band_of_Casualty:</w:t>
      </w:r>
      <w:r w:rsidRPr="005626DF">
        <w:rPr>
          <w:color w:val="000000" w:themeColor="text1"/>
          <w:sz w:val="26"/>
          <w:szCs w:val="26"/>
        </w:rPr>
        <w:t xml:space="preserve"> nhóm độ tuổi thương vong (0-5, 6-10, 11-15,...hơn 75 tuổi). Các giá trị được quy định như sau</w:t>
      </w:r>
    </w:p>
    <w:p w14:paraId="6CBDAD1E" w14:textId="77777777" w:rsidR="005626DF" w:rsidRPr="005626DF" w:rsidRDefault="005626DF" w:rsidP="005626DF">
      <w:pPr>
        <w:ind w:left="720"/>
        <w:rPr>
          <w:color w:val="000000" w:themeColor="text1"/>
          <w:sz w:val="26"/>
          <w:szCs w:val="26"/>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5626DF" w:rsidRPr="005626DF" w14:paraId="7929CB36" w14:textId="77777777" w:rsidTr="005F7F95">
        <w:tc>
          <w:tcPr>
            <w:tcW w:w="4320" w:type="dxa"/>
            <w:shd w:val="clear" w:color="auto" w:fill="auto"/>
            <w:tcMar>
              <w:top w:w="100" w:type="dxa"/>
              <w:left w:w="100" w:type="dxa"/>
              <w:bottom w:w="100" w:type="dxa"/>
              <w:right w:w="100" w:type="dxa"/>
            </w:tcMar>
          </w:tcPr>
          <w:p w14:paraId="43A7479E"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Code</w:t>
            </w:r>
          </w:p>
        </w:tc>
        <w:tc>
          <w:tcPr>
            <w:tcW w:w="4320" w:type="dxa"/>
            <w:shd w:val="clear" w:color="auto" w:fill="auto"/>
            <w:tcMar>
              <w:top w:w="100" w:type="dxa"/>
              <w:left w:w="100" w:type="dxa"/>
              <w:bottom w:w="100" w:type="dxa"/>
              <w:right w:w="100" w:type="dxa"/>
            </w:tcMar>
          </w:tcPr>
          <w:p w14:paraId="03734BA6" w14:textId="77777777" w:rsidR="005626DF" w:rsidRPr="005626DF" w:rsidRDefault="005626DF" w:rsidP="005F7F95">
            <w:pPr>
              <w:widowControl w:val="0"/>
              <w:rPr>
                <w:color w:val="000000" w:themeColor="text1"/>
                <w:sz w:val="26"/>
                <w:szCs w:val="26"/>
              </w:rPr>
            </w:pPr>
            <w:r w:rsidRPr="005626DF">
              <w:rPr>
                <w:color w:val="000000" w:themeColor="text1"/>
                <w:sz w:val="26"/>
                <w:szCs w:val="26"/>
              </w:rPr>
              <w:t>Label</w:t>
            </w:r>
          </w:p>
        </w:tc>
      </w:tr>
      <w:tr w:rsidR="005626DF" w:rsidRPr="005626DF" w14:paraId="2E69D4E6" w14:textId="77777777" w:rsidTr="005F7F95">
        <w:tc>
          <w:tcPr>
            <w:tcW w:w="4320" w:type="dxa"/>
            <w:shd w:val="clear" w:color="auto" w:fill="auto"/>
            <w:tcMar>
              <w:top w:w="100" w:type="dxa"/>
              <w:left w:w="100" w:type="dxa"/>
              <w:bottom w:w="100" w:type="dxa"/>
              <w:right w:w="100" w:type="dxa"/>
            </w:tcMar>
          </w:tcPr>
          <w:p w14:paraId="5365C164"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1</w:t>
            </w:r>
          </w:p>
        </w:tc>
        <w:tc>
          <w:tcPr>
            <w:tcW w:w="4320" w:type="dxa"/>
            <w:shd w:val="clear" w:color="auto" w:fill="auto"/>
            <w:tcMar>
              <w:top w:w="100" w:type="dxa"/>
              <w:left w:w="100" w:type="dxa"/>
              <w:bottom w:w="100" w:type="dxa"/>
              <w:right w:w="100" w:type="dxa"/>
            </w:tcMar>
          </w:tcPr>
          <w:p w14:paraId="01B8ED07"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0-5</w:t>
            </w:r>
          </w:p>
        </w:tc>
      </w:tr>
      <w:tr w:rsidR="005626DF" w:rsidRPr="005626DF" w14:paraId="58F69DD7" w14:textId="77777777" w:rsidTr="005F7F95">
        <w:tc>
          <w:tcPr>
            <w:tcW w:w="4320" w:type="dxa"/>
            <w:shd w:val="clear" w:color="auto" w:fill="auto"/>
            <w:tcMar>
              <w:top w:w="100" w:type="dxa"/>
              <w:left w:w="100" w:type="dxa"/>
              <w:bottom w:w="100" w:type="dxa"/>
              <w:right w:w="100" w:type="dxa"/>
            </w:tcMar>
          </w:tcPr>
          <w:p w14:paraId="2D194D9B"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2</w:t>
            </w:r>
          </w:p>
        </w:tc>
        <w:tc>
          <w:tcPr>
            <w:tcW w:w="4320" w:type="dxa"/>
            <w:shd w:val="clear" w:color="auto" w:fill="auto"/>
            <w:tcMar>
              <w:top w:w="100" w:type="dxa"/>
              <w:left w:w="100" w:type="dxa"/>
              <w:bottom w:w="100" w:type="dxa"/>
              <w:right w:w="100" w:type="dxa"/>
            </w:tcMar>
          </w:tcPr>
          <w:p w14:paraId="3EC2F9D1"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6-10</w:t>
            </w:r>
          </w:p>
        </w:tc>
      </w:tr>
      <w:tr w:rsidR="005626DF" w:rsidRPr="005626DF" w14:paraId="71834785" w14:textId="77777777" w:rsidTr="005F7F95">
        <w:tc>
          <w:tcPr>
            <w:tcW w:w="4320" w:type="dxa"/>
            <w:shd w:val="clear" w:color="auto" w:fill="auto"/>
            <w:tcMar>
              <w:top w:w="100" w:type="dxa"/>
              <w:left w:w="100" w:type="dxa"/>
              <w:bottom w:w="100" w:type="dxa"/>
              <w:right w:w="100" w:type="dxa"/>
            </w:tcMar>
          </w:tcPr>
          <w:p w14:paraId="081235EC"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3</w:t>
            </w:r>
          </w:p>
        </w:tc>
        <w:tc>
          <w:tcPr>
            <w:tcW w:w="4320" w:type="dxa"/>
            <w:shd w:val="clear" w:color="auto" w:fill="auto"/>
            <w:tcMar>
              <w:top w:w="100" w:type="dxa"/>
              <w:left w:w="100" w:type="dxa"/>
              <w:bottom w:w="100" w:type="dxa"/>
              <w:right w:w="100" w:type="dxa"/>
            </w:tcMar>
          </w:tcPr>
          <w:p w14:paraId="3DAB5907"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11-15</w:t>
            </w:r>
          </w:p>
        </w:tc>
      </w:tr>
      <w:tr w:rsidR="005626DF" w:rsidRPr="005626DF" w14:paraId="3432B55D" w14:textId="77777777" w:rsidTr="005F7F95">
        <w:tc>
          <w:tcPr>
            <w:tcW w:w="4320" w:type="dxa"/>
            <w:shd w:val="clear" w:color="auto" w:fill="auto"/>
            <w:tcMar>
              <w:top w:w="100" w:type="dxa"/>
              <w:left w:w="100" w:type="dxa"/>
              <w:bottom w:w="100" w:type="dxa"/>
              <w:right w:w="100" w:type="dxa"/>
            </w:tcMar>
          </w:tcPr>
          <w:p w14:paraId="545B9B52"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w:t>
            </w:r>
          </w:p>
        </w:tc>
        <w:tc>
          <w:tcPr>
            <w:tcW w:w="4320" w:type="dxa"/>
            <w:shd w:val="clear" w:color="auto" w:fill="auto"/>
            <w:tcMar>
              <w:top w:w="100" w:type="dxa"/>
              <w:left w:w="100" w:type="dxa"/>
              <w:bottom w:w="100" w:type="dxa"/>
              <w:right w:w="100" w:type="dxa"/>
            </w:tcMar>
          </w:tcPr>
          <w:p w14:paraId="5962891B"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w:t>
            </w:r>
          </w:p>
        </w:tc>
      </w:tr>
    </w:tbl>
    <w:p w14:paraId="1864817C" w14:textId="77777777" w:rsidR="005626DF" w:rsidRPr="005626DF" w:rsidRDefault="005626DF" w:rsidP="005626DF">
      <w:pPr>
        <w:ind w:left="720"/>
        <w:rPr>
          <w:color w:val="000000" w:themeColor="text1"/>
          <w:sz w:val="26"/>
          <w:szCs w:val="26"/>
        </w:rPr>
      </w:pPr>
    </w:p>
    <w:p w14:paraId="62C83D93" w14:textId="0DBAE926" w:rsidR="005626DF" w:rsidRPr="005626DF" w:rsidRDefault="005626DF" w:rsidP="002B47AC">
      <w:pPr>
        <w:pStyle w:val="ListParagraph"/>
        <w:numPr>
          <w:ilvl w:val="0"/>
          <w:numId w:val="7"/>
        </w:numPr>
        <w:rPr>
          <w:color w:val="000000" w:themeColor="text1"/>
          <w:sz w:val="26"/>
          <w:szCs w:val="26"/>
        </w:rPr>
      </w:pPr>
      <w:r w:rsidRPr="005626DF">
        <w:rPr>
          <w:b/>
          <w:color w:val="000000" w:themeColor="text1"/>
          <w:sz w:val="26"/>
          <w:szCs w:val="26"/>
        </w:rPr>
        <w:t>Casualty_Severity:</w:t>
      </w:r>
      <w:r w:rsidRPr="005626DF">
        <w:rPr>
          <w:color w:val="000000" w:themeColor="text1"/>
          <w:sz w:val="26"/>
          <w:szCs w:val="26"/>
        </w:rPr>
        <w:t xml:space="preserve"> mức độ nghiêm trọng gồm ba mức độ :gây tử vong, </w:t>
      </w:r>
    </w:p>
    <w:p w14:paraId="36EF0DD7" w14:textId="77777777" w:rsidR="005626DF" w:rsidRPr="005626DF" w:rsidRDefault="005626DF" w:rsidP="005626DF">
      <w:pPr>
        <w:pStyle w:val="ListParagraph"/>
        <w:ind w:left="1440"/>
        <w:rPr>
          <w:color w:val="000000" w:themeColor="text1"/>
          <w:sz w:val="26"/>
          <w:szCs w:val="26"/>
        </w:rPr>
      </w:pPr>
      <w:r w:rsidRPr="005626DF">
        <w:rPr>
          <w:color w:val="000000" w:themeColor="text1"/>
          <w:sz w:val="26"/>
          <w:szCs w:val="26"/>
        </w:rPr>
        <w:t>nghiêm trọng, nhẹ. Các giá trị được quy định như sau</w:t>
      </w:r>
    </w:p>
    <w:p w14:paraId="0BF2B7FE" w14:textId="77777777" w:rsidR="005626DF" w:rsidRPr="005626DF" w:rsidRDefault="005626DF" w:rsidP="005626DF">
      <w:pPr>
        <w:ind w:left="720"/>
        <w:rPr>
          <w:color w:val="000000" w:themeColor="text1"/>
          <w:sz w:val="26"/>
          <w:szCs w:val="26"/>
        </w:rPr>
      </w:pPr>
    </w:p>
    <w:tbl>
      <w:tblPr>
        <w:tblW w:w="8622" w:type="dxa"/>
        <w:tblInd w:w="8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4"/>
        <w:gridCol w:w="4228"/>
      </w:tblGrid>
      <w:tr w:rsidR="005626DF" w:rsidRPr="005626DF" w14:paraId="1B82FF08" w14:textId="77777777" w:rsidTr="00754424">
        <w:tc>
          <w:tcPr>
            <w:tcW w:w="4394" w:type="dxa"/>
            <w:shd w:val="clear" w:color="auto" w:fill="auto"/>
            <w:tcMar>
              <w:top w:w="100" w:type="dxa"/>
              <w:left w:w="100" w:type="dxa"/>
              <w:bottom w:w="100" w:type="dxa"/>
              <w:right w:w="100" w:type="dxa"/>
            </w:tcMar>
          </w:tcPr>
          <w:p w14:paraId="7989384D" w14:textId="77777777" w:rsidR="005626DF" w:rsidRPr="005626DF" w:rsidRDefault="005626DF" w:rsidP="005F7F95">
            <w:pPr>
              <w:widowControl w:val="0"/>
              <w:rPr>
                <w:color w:val="000000" w:themeColor="text1"/>
                <w:sz w:val="26"/>
                <w:szCs w:val="26"/>
              </w:rPr>
            </w:pPr>
            <w:r w:rsidRPr="005626DF">
              <w:rPr>
                <w:color w:val="000000" w:themeColor="text1"/>
                <w:sz w:val="26"/>
                <w:szCs w:val="26"/>
              </w:rPr>
              <w:t>Code</w:t>
            </w:r>
          </w:p>
        </w:tc>
        <w:tc>
          <w:tcPr>
            <w:tcW w:w="4228" w:type="dxa"/>
            <w:shd w:val="clear" w:color="auto" w:fill="auto"/>
            <w:tcMar>
              <w:top w:w="100" w:type="dxa"/>
              <w:left w:w="100" w:type="dxa"/>
              <w:bottom w:w="100" w:type="dxa"/>
              <w:right w:w="100" w:type="dxa"/>
            </w:tcMar>
          </w:tcPr>
          <w:p w14:paraId="2041E88C" w14:textId="77777777" w:rsidR="005626DF" w:rsidRPr="005626DF" w:rsidRDefault="005626DF" w:rsidP="005F7F95">
            <w:pPr>
              <w:widowControl w:val="0"/>
              <w:rPr>
                <w:color w:val="000000" w:themeColor="text1"/>
                <w:sz w:val="26"/>
                <w:szCs w:val="26"/>
              </w:rPr>
            </w:pPr>
            <w:r w:rsidRPr="005626DF">
              <w:rPr>
                <w:color w:val="000000" w:themeColor="text1"/>
                <w:sz w:val="26"/>
                <w:szCs w:val="26"/>
              </w:rPr>
              <w:t>Label</w:t>
            </w:r>
          </w:p>
        </w:tc>
      </w:tr>
      <w:tr w:rsidR="005626DF" w:rsidRPr="005626DF" w14:paraId="3FA592CD" w14:textId="77777777" w:rsidTr="00754424">
        <w:tc>
          <w:tcPr>
            <w:tcW w:w="4394" w:type="dxa"/>
            <w:shd w:val="clear" w:color="auto" w:fill="auto"/>
            <w:tcMar>
              <w:top w:w="100" w:type="dxa"/>
              <w:left w:w="100" w:type="dxa"/>
              <w:bottom w:w="100" w:type="dxa"/>
              <w:right w:w="100" w:type="dxa"/>
            </w:tcMar>
          </w:tcPr>
          <w:p w14:paraId="0B7E83EA" w14:textId="77777777" w:rsidR="005626DF" w:rsidRPr="005626DF" w:rsidRDefault="005626DF" w:rsidP="005F7F95">
            <w:pPr>
              <w:widowControl w:val="0"/>
              <w:rPr>
                <w:color w:val="000000" w:themeColor="text1"/>
                <w:sz w:val="26"/>
                <w:szCs w:val="26"/>
              </w:rPr>
            </w:pPr>
            <w:r w:rsidRPr="005626DF">
              <w:rPr>
                <w:color w:val="000000" w:themeColor="text1"/>
                <w:sz w:val="26"/>
                <w:szCs w:val="26"/>
              </w:rPr>
              <w:t>1</w:t>
            </w:r>
          </w:p>
        </w:tc>
        <w:tc>
          <w:tcPr>
            <w:tcW w:w="4228" w:type="dxa"/>
            <w:shd w:val="clear" w:color="auto" w:fill="auto"/>
            <w:tcMar>
              <w:top w:w="100" w:type="dxa"/>
              <w:left w:w="100" w:type="dxa"/>
              <w:bottom w:w="100" w:type="dxa"/>
              <w:right w:w="100" w:type="dxa"/>
            </w:tcMar>
          </w:tcPr>
          <w:p w14:paraId="0F976FB8" w14:textId="77777777" w:rsidR="005626DF" w:rsidRPr="005626DF" w:rsidRDefault="005626DF" w:rsidP="005F7F95">
            <w:pPr>
              <w:widowControl w:val="0"/>
              <w:rPr>
                <w:color w:val="000000" w:themeColor="text1"/>
                <w:sz w:val="26"/>
                <w:szCs w:val="26"/>
              </w:rPr>
            </w:pPr>
            <w:r w:rsidRPr="005626DF">
              <w:rPr>
                <w:color w:val="000000" w:themeColor="text1"/>
                <w:sz w:val="26"/>
                <w:szCs w:val="26"/>
              </w:rPr>
              <w:t>Gây tử vong</w:t>
            </w:r>
          </w:p>
        </w:tc>
      </w:tr>
      <w:tr w:rsidR="005626DF" w:rsidRPr="005626DF" w14:paraId="0BD80891" w14:textId="77777777" w:rsidTr="00754424">
        <w:tc>
          <w:tcPr>
            <w:tcW w:w="4394" w:type="dxa"/>
            <w:shd w:val="clear" w:color="auto" w:fill="auto"/>
            <w:tcMar>
              <w:top w:w="100" w:type="dxa"/>
              <w:left w:w="100" w:type="dxa"/>
              <w:bottom w:w="100" w:type="dxa"/>
              <w:right w:w="100" w:type="dxa"/>
            </w:tcMar>
          </w:tcPr>
          <w:p w14:paraId="4DFD9BB6" w14:textId="77777777" w:rsidR="005626DF" w:rsidRPr="005626DF" w:rsidRDefault="005626DF" w:rsidP="005F7F95">
            <w:pPr>
              <w:widowControl w:val="0"/>
              <w:rPr>
                <w:color w:val="000000" w:themeColor="text1"/>
                <w:sz w:val="26"/>
                <w:szCs w:val="26"/>
              </w:rPr>
            </w:pPr>
            <w:r w:rsidRPr="005626DF">
              <w:rPr>
                <w:color w:val="000000" w:themeColor="text1"/>
                <w:sz w:val="26"/>
                <w:szCs w:val="26"/>
              </w:rPr>
              <w:t xml:space="preserve">2 </w:t>
            </w:r>
          </w:p>
        </w:tc>
        <w:tc>
          <w:tcPr>
            <w:tcW w:w="4228" w:type="dxa"/>
            <w:shd w:val="clear" w:color="auto" w:fill="auto"/>
            <w:tcMar>
              <w:top w:w="100" w:type="dxa"/>
              <w:left w:w="100" w:type="dxa"/>
              <w:bottom w:w="100" w:type="dxa"/>
              <w:right w:w="100" w:type="dxa"/>
            </w:tcMar>
          </w:tcPr>
          <w:p w14:paraId="154B7BC6" w14:textId="77777777" w:rsidR="005626DF" w:rsidRPr="005626DF" w:rsidRDefault="005626DF" w:rsidP="005F7F95">
            <w:pPr>
              <w:widowControl w:val="0"/>
              <w:rPr>
                <w:color w:val="000000" w:themeColor="text1"/>
                <w:sz w:val="26"/>
                <w:szCs w:val="26"/>
              </w:rPr>
            </w:pPr>
            <w:r w:rsidRPr="005626DF">
              <w:rPr>
                <w:color w:val="000000" w:themeColor="text1"/>
                <w:sz w:val="26"/>
                <w:szCs w:val="26"/>
              </w:rPr>
              <w:t>Nghiêm trọng</w:t>
            </w:r>
          </w:p>
        </w:tc>
      </w:tr>
      <w:tr w:rsidR="005626DF" w:rsidRPr="005626DF" w14:paraId="1B1E53E5" w14:textId="77777777" w:rsidTr="00754424">
        <w:tc>
          <w:tcPr>
            <w:tcW w:w="4394" w:type="dxa"/>
            <w:shd w:val="clear" w:color="auto" w:fill="auto"/>
            <w:tcMar>
              <w:top w:w="100" w:type="dxa"/>
              <w:left w:w="100" w:type="dxa"/>
              <w:bottom w:w="100" w:type="dxa"/>
              <w:right w:w="100" w:type="dxa"/>
            </w:tcMar>
          </w:tcPr>
          <w:p w14:paraId="79CD478A" w14:textId="77777777" w:rsidR="005626DF" w:rsidRPr="005626DF" w:rsidRDefault="005626DF" w:rsidP="005F7F95">
            <w:pPr>
              <w:widowControl w:val="0"/>
              <w:rPr>
                <w:color w:val="000000" w:themeColor="text1"/>
                <w:sz w:val="26"/>
                <w:szCs w:val="26"/>
              </w:rPr>
            </w:pPr>
            <w:r w:rsidRPr="005626DF">
              <w:rPr>
                <w:color w:val="000000" w:themeColor="text1"/>
                <w:sz w:val="26"/>
                <w:szCs w:val="26"/>
              </w:rPr>
              <w:t>3</w:t>
            </w:r>
          </w:p>
        </w:tc>
        <w:tc>
          <w:tcPr>
            <w:tcW w:w="4228" w:type="dxa"/>
            <w:shd w:val="clear" w:color="auto" w:fill="auto"/>
            <w:tcMar>
              <w:top w:w="100" w:type="dxa"/>
              <w:left w:w="100" w:type="dxa"/>
              <w:bottom w:w="100" w:type="dxa"/>
              <w:right w:w="100" w:type="dxa"/>
            </w:tcMar>
          </w:tcPr>
          <w:p w14:paraId="533E610F" w14:textId="77777777" w:rsidR="005626DF" w:rsidRPr="005626DF" w:rsidRDefault="005626DF" w:rsidP="005F7F95">
            <w:pPr>
              <w:widowControl w:val="0"/>
              <w:rPr>
                <w:color w:val="000000" w:themeColor="text1"/>
                <w:sz w:val="26"/>
                <w:szCs w:val="26"/>
              </w:rPr>
            </w:pPr>
            <w:r w:rsidRPr="005626DF">
              <w:rPr>
                <w:color w:val="000000" w:themeColor="text1"/>
                <w:sz w:val="26"/>
                <w:szCs w:val="26"/>
              </w:rPr>
              <w:t>Nhẹ</w:t>
            </w:r>
          </w:p>
        </w:tc>
      </w:tr>
    </w:tbl>
    <w:p w14:paraId="75852AB1" w14:textId="77777777" w:rsidR="005626DF" w:rsidRPr="005626DF" w:rsidRDefault="005626DF" w:rsidP="005626DF">
      <w:pPr>
        <w:rPr>
          <w:color w:val="000000" w:themeColor="text1"/>
          <w:sz w:val="28"/>
          <w:szCs w:val="28"/>
        </w:rPr>
      </w:pPr>
    </w:p>
    <w:p w14:paraId="10C3B27A" w14:textId="6465CAE5" w:rsidR="005626DF" w:rsidRPr="005626DF" w:rsidRDefault="005626DF" w:rsidP="002B47AC">
      <w:pPr>
        <w:pStyle w:val="ListParagraph"/>
        <w:numPr>
          <w:ilvl w:val="0"/>
          <w:numId w:val="8"/>
        </w:numPr>
        <w:rPr>
          <w:color w:val="000000" w:themeColor="text1"/>
          <w:sz w:val="26"/>
          <w:szCs w:val="26"/>
        </w:rPr>
      </w:pPr>
      <w:r w:rsidRPr="005626DF">
        <w:rPr>
          <w:b/>
          <w:color w:val="000000" w:themeColor="text1"/>
          <w:sz w:val="26"/>
          <w:szCs w:val="26"/>
        </w:rPr>
        <w:t>Casualty_Type:</w:t>
      </w:r>
      <w:r w:rsidRPr="005626DF">
        <w:rPr>
          <w:color w:val="000000" w:themeColor="text1"/>
          <w:sz w:val="26"/>
          <w:szCs w:val="26"/>
        </w:rPr>
        <w:t xml:space="preserve"> loại nạn nhân. Các giá trị được quy định như sau:</w:t>
      </w:r>
    </w:p>
    <w:p w14:paraId="3025A7A2" w14:textId="77777777" w:rsidR="005626DF" w:rsidRPr="005626DF" w:rsidRDefault="005626DF" w:rsidP="005626DF">
      <w:pPr>
        <w:pStyle w:val="ListParagraph"/>
        <w:ind w:left="1440"/>
        <w:rPr>
          <w:color w:val="000000" w:themeColor="text1"/>
          <w:sz w:val="26"/>
          <w:szCs w:val="26"/>
        </w:rPr>
      </w:pPr>
    </w:p>
    <w:tbl>
      <w:tblPr>
        <w:tblW w:w="8622" w:type="dxa"/>
        <w:tblInd w:w="8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4"/>
        <w:gridCol w:w="4228"/>
      </w:tblGrid>
      <w:tr w:rsidR="005626DF" w:rsidRPr="005626DF" w14:paraId="119A3C66" w14:textId="77777777" w:rsidTr="00754424">
        <w:tc>
          <w:tcPr>
            <w:tcW w:w="4394" w:type="dxa"/>
            <w:shd w:val="clear" w:color="auto" w:fill="auto"/>
            <w:tcMar>
              <w:top w:w="100" w:type="dxa"/>
              <w:left w:w="100" w:type="dxa"/>
              <w:bottom w:w="100" w:type="dxa"/>
              <w:right w:w="100" w:type="dxa"/>
            </w:tcMar>
          </w:tcPr>
          <w:p w14:paraId="3EA2B4A2" w14:textId="77777777" w:rsidR="005626DF" w:rsidRPr="005626DF" w:rsidRDefault="005626DF" w:rsidP="005F7F95">
            <w:pPr>
              <w:widowControl w:val="0"/>
              <w:rPr>
                <w:color w:val="000000" w:themeColor="text1"/>
                <w:sz w:val="26"/>
                <w:szCs w:val="26"/>
              </w:rPr>
            </w:pPr>
            <w:r w:rsidRPr="005626DF">
              <w:rPr>
                <w:color w:val="000000" w:themeColor="text1"/>
                <w:sz w:val="26"/>
                <w:szCs w:val="26"/>
              </w:rPr>
              <w:t>Code</w:t>
            </w:r>
          </w:p>
        </w:tc>
        <w:tc>
          <w:tcPr>
            <w:tcW w:w="4228" w:type="dxa"/>
            <w:shd w:val="clear" w:color="auto" w:fill="auto"/>
            <w:tcMar>
              <w:top w:w="100" w:type="dxa"/>
              <w:left w:w="100" w:type="dxa"/>
              <w:bottom w:w="100" w:type="dxa"/>
              <w:right w:w="100" w:type="dxa"/>
            </w:tcMar>
          </w:tcPr>
          <w:p w14:paraId="02F87B2E" w14:textId="77777777" w:rsidR="005626DF" w:rsidRPr="005626DF" w:rsidRDefault="005626DF" w:rsidP="005F7F95">
            <w:pPr>
              <w:widowControl w:val="0"/>
              <w:rPr>
                <w:color w:val="000000" w:themeColor="text1"/>
                <w:sz w:val="26"/>
                <w:szCs w:val="26"/>
              </w:rPr>
            </w:pPr>
            <w:r w:rsidRPr="005626DF">
              <w:rPr>
                <w:color w:val="000000" w:themeColor="text1"/>
                <w:sz w:val="26"/>
                <w:szCs w:val="26"/>
              </w:rPr>
              <w:t>Label</w:t>
            </w:r>
          </w:p>
        </w:tc>
      </w:tr>
      <w:tr w:rsidR="005626DF" w:rsidRPr="005626DF" w14:paraId="4AE37AA3" w14:textId="77777777" w:rsidTr="00754424">
        <w:trPr>
          <w:trHeight w:val="546"/>
        </w:trPr>
        <w:tc>
          <w:tcPr>
            <w:tcW w:w="4394" w:type="dxa"/>
            <w:shd w:val="clear" w:color="auto" w:fill="auto"/>
            <w:tcMar>
              <w:top w:w="100" w:type="dxa"/>
              <w:left w:w="100" w:type="dxa"/>
              <w:bottom w:w="100" w:type="dxa"/>
              <w:right w:w="100" w:type="dxa"/>
            </w:tcMar>
          </w:tcPr>
          <w:p w14:paraId="650BE0BC" w14:textId="77777777" w:rsidR="005626DF" w:rsidRPr="005626DF" w:rsidRDefault="005626DF" w:rsidP="005F7F95">
            <w:pPr>
              <w:widowControl w:val="0"/>
              <w:rPr>
                <w:color w:val="000000" w:themeColor="text1"/>
                <w:sz w:val="26"/>
                <w:szCs w:val="26"/>
              </w:rPr>
            </w:pPr>
            <w:r w:rsidRPr="005626DF">
              <w:rPr>
                <w:color w:val="000000" w:themeColor="text1"/>
                <w:sz w:val="26"/>
                <w:szCs w:val="26"/>
              </w:rPr>
              <w:lastRenderedPageBreak/>
              <w:t>0</w:t>
            </w:r>
          </w:p>
        </w:tc>
        <w:tc>
          <w:tcPr>
            <w:tcW w:w="4228" w:type="dxa"/>
            <w:shd w:val="clear" w:color="auto" w:fill="auto"/>
            <w:tcMar>
              <w:top w:w="100" w:type="dxa"/>
              <w:left w:w="100" w:type="dxa"/>
              <w:bottom w:w="100" w:type="dxa"/>
              <w:right w:w="100" w:type="dxa"/>
            </w:tcMar>
          </w:tcPr>
          <w:p w14:paraId="13B96850" w14:textId="77777777" w:rsidR="005626DF" w:rsidRPr="005626DF" w:rsidRDefault="005626DF" w:rsidP="005F7F95">
            <w:pPr>
              <w:widowControl w:val="0"/>
              <w:rPr>
                <w:color w:val="000000" w:themeColor="text1"/>
                <w:sz w:val="26"/>
                <w:szCs w:val="26"/>
              </w:rPr>
            </w:pPr>
            <w:r w:rsidRPr="005626DF">
              <w:rPr>
                <w:color w:val="000000" w:themeColor="text1"/>
                <w:sz w:val="26"/>
                <w:szCs w:val="26"/>
              </w:rPr>
              <w:t>Người dân</w:t>
            </w:r>
          </w:p>
        </w:tc>
      </w:tr>
      <w:tr w:rsidR="005626DF" w:rsidRPr="005626DF" w14:paraId="30E12BF9" w14:textId="77777777" w:rsidTr="00754424">
        <w:tc>
          <w:tcPr>
            <w:tcW w:w="4394" w:type="dxa"/>
            <w:shd w:val="clear" w:color="auto" w:fill="auto"/>
            <w:tcMar>
              <w:top w:w="100" w:type="dxa"/>
              <w:left w:w="100" w:type="dxa"/>
              <w:bottom w:w="100" w:type="dxa"/>
              <w:right w:w="100" w:type="dxa"/>
            </w:tcMar>
          </w:tcPr>
          <w:p w14:paraId="13E49430" w14:textId="77777777" w:rsidR="005626DF" w:rsidRPr="005626DF" w:rsidRDefault="005626DF" w:rsidP="005F7F95">
            <w:pPr>
              <w:widowControl w:val="0"/>
              <w:rPr>
                <w:color w:val="000000" w:themeColor="text1"/>
                <w:sz w:val="26"/>
                <w:szCs w:val="26"/>
              </w:rPr>
            </w:pPr>
            <w:r w:rsidRPr="005626DF">
              <w:rPr>
                <w:color w:val="000000" w:themeColor="text1"/>
                <w:sz w:val="26"/>
                <w:szCs w:val="26"/>
              </w:rPr>
              <w:t xml:space="preserve">1 </w:t>
            </w:r>
          </w:p>
        </w:tc>
        <w:tc>
          <w:tcPr>
            <w:tcW w:w="4228" w:type="dxa"/>
            <w:shd w:val="clear" w:color="auto" w:fill="auto"/>
            <w:tcMar>
              <w:top w:w="100" w:type="dxa"/>
              <w:left w:w="100" w:type="dxa"/>
              <w:bottom w:w="100" w:type="dxa"/>
              <w:right w:w="100" w:type="dxa"/>
            </w:tcMar>
          </w:tcPr>
          <w:p w14:paraId="4315A82A" w14:textId="77777777" w:rsidR="005626DF" w:rsidRPr="005626DF" w:rsidRDefault="005626DF" w:rsidP="005F7F95">
            <w:pPr>
              <w:widowControl w:val="0"/>
              <w:rPr>
                <w:color w:val="000000" w:themeColor="text1"/>
                <w:sz w:val="26"/>
                <w:szCs w:val="26"/>
              </w:rPr>
            </w:pPr>
            <w:r w:rsidRPr="005626DF">
              <w:rPr>
                <w:color w:val="000000" w:themeColor="text1"/>
                <w:sz w:val="26"/>
                <w:szCs w:val="26"/>
              </w:rPr>
              <w:t>Người đi xe đạp</w:t>
            </w:r>
          </w:p>
        </w:tc>
      </w:tr>
      <w:tr w:rsidR="005626DF" w:rsidRPr="005626DF" w14:paraId="5BF0F20C" w14:textId="77777777" w:rsidTr="00754424">
        <w:tc>
          <w:tcPr>
            <w:tcW w:w="4394" w:type="dxa"/>
            <w:shd w:val="clear" w:color="auto" w:fill="auto"/>
            <w:tcMar>
              <w:top w:w="100" w:type="dxa"/>
              <w:left w:w="100" w:type="dxa"/>
              <w:bottom w:w="100" w:type="dxa"/>
              <w:right w:w="100" w:type="dxa"/>
            </w:tcMar>
          </w:tcPr>
          <w:p w14:paraId="4960CBB2" w14:textId="77777777" w:rsidR="005626DF" w:rsidRPr="005626DF" w:rsidRDefault="005626DF" w:rsidP="005F7F95">
            <w:pPr>
              <w:widowControl w:val="0"/>
              <w:rPr>
                <w:color w:val="000000" w:themeColor="text1"/>
                <w:sz w:val="26"/>
                <w:szCs w:val="26"/>
              </w:rPr>
            </w:pPr>
            <w:r w:rsidRPr="005626DF">
              <w:rPr>
                <w:color w:val="000000" w:themeColor="text1"/>
                <w:sz w:val="26"/>
                <w:szCs w:val="26"/>
              </w:rPr>
              <w:t>2</w:t>
            </w:r>
          </w:p>
        </w:tc>
        <w:tc>
          <w:tcPr>
            <w:tcW w:w="4228" w:type="dxa"/>
            <w:shd w:val="clear" w:color="auto" w:fill="auto"/>
            <w:tcMar>
              <w:top w:w="100" w:type="dxa"/>
              <w:left w:w="100" w:type="dxa"/>
              <w:bottom w:w="100" w:type="dxa"/>
              <w:right w:w="100" w:type="dxa"/>
            </w:tcMar>
          </w:tcPr>
          <w:p w14:paraId="21733625" w14:textId="77777777" w:rsidR="005626DF" w:rsidRPr="005626DF" w:rsidRDefault="005626DF" w:rsidP="005F7F95">
            <w:pPr>
              <w:widowControl w:val="0"/>
              <w:rPr>
                <w:color w:val="000000" w:themeColor="text1"/>
                <w:sz w:val="26"/>
                <w:szCs w:val="26"/>
              </w:rPr>
            </w:pPr>
            <w:r w:rsidRPr="005626DF">
              <w:rPr>
                <w:color w:val="000000" w:themeColor="text1"/>
                <w:sz w:val="26"/>
                <w:szCs w:val="26"/>
              </w:rPr>
              <w:t>Hành khách hoặc những người đi xe moto có phân khối &lt;= 50cc</w:t>
            </w:r>
          </w:p>
        </w:tc>
      </w:tr>
      <w:tr w:rsidR="005626DF" w:rsidRPr="005626DF" w14:paraId="0A3A7D60" w14:textId="77777777" w:rsidTr="00754424">
        <w:tc>
          <w:tcPr>
            <w:tcW w:w="4394" w:type="dxa"/>
            <w:shd w:val="clear" w:color="auto" w:fill="auto"/>
            <w:tcMar>
              <w:top w:w="100" w:type="dxa"/>
              <w:left w:w="100" w:type="dxa"/>
              <w:bottom w:w="100" w:type="dxa"/>
              <w:right w:w="100" w:type="dxa"/>
            </w:tcMar>
          </w:tcPr>
          <w:p w14:paraId="45829093" w14:textId="77777777" w:rsidR="005626DF" w:rsidRPr="005626DF" w:rsidRDefault="005626DF" w:rsidP="005F7F95">
            <w:pPr>
              <w:widowControl w:val="0"/>
              <w:rPr>
                <w:color w:val="000000" w:themeColor="text1"/>
                <w:sz w:val="26"/>
                <w:szCs w:val="26"/>
              </w:rPr>
            </w:pPr>
            <w:r w:rsidRPr="005626DF">
              <w:rPr>
                <w:color w:val="000000" w:themeColor="text1"/>
                <w:sz w:val="26"/>
                <w:szCs w:val="26"/>
              </w:rPr>
              <w:t>...</w:t>
            </w:r>
          </w:p>
        </w:tc>
        <w:tc>
          <w:tcPr>
            <w:tcW w:w="4228" w:type="dxa"/>
            <w:shd w:val="clear" w:color="auto" w:fill="auto"/>
            <w:tcMar>
              <w:top w:w="100" w:type="dxa"/>
              <w:left w:w="100" w:type="dxa"/>
              <w:bottom w:w="100" w:type="dxa"/>
              <w:right w:w="100" w:type="dxa"/>
            </w:tcMar>
          </w:tcPr>
          <w:p w14:paraId="3CF1258E" w14:textId="77777777" w:rsidR="005626DF" w:rsidRPr="005626DF" w:rsidRDefault="005626DF" w:rsidP="005F7F95">
            <w:pPr>
              <w:widowControl w:val="0"/>
              <w:rPr>
                <w:color w:val="000000" w:themeColor="text1"/>
                <w:sz w:val="26"/>
                <w:szCs w:val="26"/>
              </w:rPr>
            </w:pPr>
            <w:r w:rsidRPr="005626DF">
              <w:rPr>
                <w:color w:val="000000" w:themeColor="text1"/>
                <w:sz w:val="26"/>
                <w:szCs w:val="26"/>
              </w:rPr>
              <w:t>...</w:t>
            </w:r>
          </w:p>
        </w:tc>
      </w:tr>
    </w:tbl>
    <w:p w14:paraId="00E8759D" w14:textId="77777777" w:rsidR="005626DF" w:rsidRPr="005626DF" w:rsidRDefault="005626DF" w:rsidP="005626DF">
      <w:pPr>
        <w:rPr>
          <w:color w:val="000000" w:themeColor="text1"/>
          <w:sz w:val="28"/>
          <w:szCs w:val="28"/>
        </w:rPr>
      </w:pPr>
    </w:p>
    <w:p w14:paraId="70F4C22D" w14:textId="4CF02D32" w:rsidR="005626DF" w:rsidRPr="005626DF" w:rsidRDefault="005626DF" w:rsidP="002B47AC">
      <w:pPr>
        <w:pStyle w:val="ListParagraph"/>
        <w:numPr>
          <w:ilvl w:val="0"/>
          <w:numId w:val="9"/>
        </w:numPr>
        <w:rPr>
          <w:color w:val="000000" w:themeColor="text1"/>
          <w:sz w:val="26"/>
          <w:szCs w:val="26"/>
        </w:rPr>
      </w:pPr>
      <w:r w:rsidRPr="005626DF">
        <w:rPr>
          <w:b/>
          <w:color w:val="000000" w:themeColor="text1"/>
          <w:sz w:val="26"/>
          <w:szCs w:val="26"/>
        </w:rPr>
        <w:t>Age_of_Casualty:</w:t>
      </w:r>
      <w:r w:rsidRPr="005626DF">
        <w:rPr>
          <w:color w:val="000000" w:themeColor="text1"/>
          <w:sz w:val="26"/>
          <w:szCs w:val="26"/>
        </w:rPr>
        <w:t xml:space="preserve"> độ tuổi của nạn nhân bị thương vong.</w:t>
      </w:r>
    </w:p>
    <w:p w14:paraId="78CA36C0" w14:textId="58D9EB95" w:rsidR="005626DF" w:rsidRPr="005626DF" w:rsidRDefault="005626DF" w:rsidP="002B47AC">
      <w:pPr>
        <w:pStyle w:val="ListParagraph"/>
        <w:numPr>
          <w:ilvl w:val="0"/>
          <w:numId w:val="9"/>
        </w:numPr>
        <w:rPr>
          <w:color w:val="000000" w:themeColor="text1"/>
          <w:sz w:val="26"/>
          <w:szCs w:val="26"/>
        </w:rPr>
      </w:pPr>
      <w:r w:rsidRPr="005626DF">
        <w:rPr>
          <w:b/>
          <w:color w:val="000000" w:themeColor="text1"/>
          <w:sz w:val="26"/>
          <w:szCs w:val="26"/>
        </w:rPr>
        <w:t>Age_Band_of_Casualty</w:t>
      </w:r>
      <w:r w:rsidRPr="005626DF">
        <w:rPr>
          <w:color w:val="000000" w:themeColor="text1"/>
          <w:sz w:val="26"/>
          <w:szCs w:val="26"/>
        </w:rPr>
        <w:t>: các nhóm độ tuổi của nạn nhân bị thương vong.</w:t>
      </w:r>
      <w:r w:rsidR="0078580F">
        <w:rPr>
          <w:color w:val="000000" w:themeColor="text1"/>
          <w:sz w:val="26"/>
          <w:szCs w:val="26"/>
        </w:rPr>
        <w:t xml:space="preserve"> </w:t>
      </w:r>
      <w:r w:rsidR="0078580F" w:rsidRPr="005626DF">
        <w:rPr>
          <w:color w:val="000000" w:themeColor="text1"/>
          <w:sz w:val="26"/>
          <w:szCs w:val="26"/>
        </w:rPr>
        <w:t>Các giá trị được quy định như sau</w:t>
      </w:r>
    </w:p>
    <w:p w14:paraId="00A3599E" w14:textId="77777777" w:rsidR="005626DF" w:rsidRPr="005626DF" w:rsidRDefault="005626DF" w:rsidP="005626DF">
      <w:pPr>
        <w:ind w:left="720"/>
        <w:rPr>
          <w:color w:val="000000" w:themeColor="text1"/>
          <w:sz w:val="26"/>
          <w:szCs w:val="26"/>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5626DF" w:rsidRPr="005626DF" w14:paraId="78B408C6" w14:textId="77777777" w:rsidTr="005F7F95">
        <w:tc>
          <w:tcPr>
            <w:tcW w:w="4320" w:type="dxa"/>
            <w:shd w:val="clear" w:color="auto" w:fill="auto"/>
            <w:tcMar>
              <w:top w:w="100" w:type="dxa"/>
              <w:left w:w="100" w:type="dxa"/>
              <w:bottom w:w="100" w:type="dxa"/>
              <w:right w:w="100" w:type="dxa"/>
            </w:tcMar>
          </w:tcPr>
          <w:p w14:paraId="15B1AB3D" w14:textId="77777777" w:rsidR="005626DF" w:rsidRPr="005626DF" w:rsidRDefault="005626DF" w:rsidP="005F7F95">
            <w:pPr>
              <w:widowControl w:val="0"/>
              <w:rPr>
                <w:color w:val="000000" w:themeColor="text1"/>
                <w:sz w:val="26"/>
                <w:szCs w:val="26"/>
              </w:rPr>
            </w:pPr>
            <w:r w:rsidRPr="005626DF">
              <w:rPr>
                <w:color w:val="000000" w:themeColor="text1"/>
                <w:sz w:val="26"/>
                <w:szCs w:val="26"/>
              </w:rPr>
              <w:t>Code</w:t>
            </w:r>
          </w:p>
        </w:tc>
        <w:tc>
          <w:tcPr>
            <w:tcW w:w="4320" w:type="dxa"/>
            <w:shd w:val="clear" w:color="auto" w:fill="auto"/>
            <w:tcMar>
              <w:top w:w="100" w:type="dxa"/>
              <w:left w:w="100" w:type="dxa"/>
              <w:bottom w:w="100" w:type="dxa"/>
              <w:right w:w="100" w:type="dxa"/>
            </w:tcMar>
          </w:tcPr>
          <w:p w14:paraId="5C02F669" w14:textId="77777777" w:rsidR="005626DF" w:rsidRPr="005626DF" w:rsidRDefault="005626DF" w:rsidP="005F7F95">
            <w:pPr>
              <w:widowControl w:val="0"/>
              <w:rPr>
                <w:color w:val="000000" w:themeColor="text1"/>
                <w:sz w:val="26"/>
                <w:szCs w:val="26"/>
              </w:rPr>
            </w:pPr>
            <w:r w:rsidRPr="005626DF">
              <w:rPr>
                <w:color w:val="000000" w:themeColor="text1"/>
                <w:sz w:val="26"/>
                <w:szCs w:val="26"/>
              </w:rPr>
              <w:t>Label</w:t>
            </w:r>
          </w:p>
        </w:tc>
      </w:tr>
      <w:tr w:rsidR="005626DF" w:rsidRPr="005626DF" w14:paraId="3B63C47A" w14:textId="77777777" w:rsidTr="005F7F95">
        <w:tc>
          <w:tcPr>
            <w:tcW w:w="4320" w:type="dxa"/>
            <w:shd w:val="clear" w:color="auto" w:fill="auto"/>
            <w:tcMar>
              <w:top w:w="100" w:type="dxa"/>
              <w:left w:w="100" w:type="dxa"/>
              <w:bottom w:w="100" w:type="dxa"/>
              <w:right w:w="100" w:type="dxa"/>
            </w:tcMar>
          </w:tcPr>
          <w:p w14:paraId="2DC1885F" w14:textId="77777777" w:rsidR="005626DF" w:rsidRPr="005626DF" w:rsidRDefault="005626DF" w:rsidP="005F7F95">
            <w:pPr>
              <w:widowControl w:val="0"/>
              <w:rPr>
                <w:color w:val="000000" w:themeColor="text1"/>
                <w:sz w:val="26"/>
                <w:szCs w:val="26"/>
              </w:rPr>
            </w:pPr>
            <w:r w:rsidRPr="005626DF">
              <w:rPr>
                <w:color w:val="000000" w:themeColor="text1"/>
                <w:sz w:val="26"/>
                <w:szCs w:val="26"/>
              </w:rPr>
              <w:t>1</w:t>
            </w:r>
          </w:p>
        </w:tc>
        <w:tc>
          <w:tcPr>
            <w:tcW w:w="4320" w:type="dxa"/>
            <w:shd w:val="clear" w:color="auto" w:fill="auto"/>
            <w:tcMar>
              <w:top w:w="100" w:type="dxa"/>
              <w:left w:w="100" w:type="dxa"/>
              <w:bottom w:w="100" w:type="dxa"/>
              <w:right w:w="100" w:type="dxa"/>
            </w:tcMar>
          </w:tcPr>
          <w:p w14:paraId="74996279" w14:textId="77777777" w:rsidR="005626DF" w:rsidRPr="005626DF" w:rsidRDefault="005626DF" w:rsidP="005F7F95">
            <w:pPr>
              <w:widowControl w:val="0"/>
              <w:rPr>
                <w:color w:val="000000" w:themeColor="text1"/>
                <w:sz w:val="26"/>
                <w:szCs w:val="26"/>
              </w:rPr>
            </w:pPr>
            <w:r w:rsidRPr="005626DF">
              <w:rPr>
                <w:color w:val="000000" w:themeColor="text1"/>
                <w:sz w:val="26"/>
                <w:szCs w:val="26"/>
              </w:rPr>
              <w:t>0-5</w:t>
            </w:r>
          </w:p>
        </w:tc>
      </w:tr>
      <w:tr w:rsidR="005626DF" w:rsidRPr="005626DF" w14:paraId="368E8AD7" w14:textId="77777777" w:rsidTr="005F7F95">
        <w:tc>
          <w:tcPr>
            <w:tcW w:w="4320" w:type="dxa"/>
            <w:shd w:val="clear" w:color="auto" w:fill="auto"/>
            <w:tcMar>
              <w:top w:w="100" w:type="dxa"/>
              <w:left w:w="100" w:type="dxa"/>
              <w:bottom w:w="100" w:type="dxa"/>
              <w:right w:w="100" w:type="dxa"/>
            </w:tcMar>
          </w:tcPr>
          <w:p w14:paraId="7D75545C" w14:textId="77777777" w:rsidR="005626DF" w:rsidRPr="005626DF" w:rsidRDefault="005626DF" w:rsidP="005F7F95">
            <w:pPr>
              <w:widowControl w:val="0"/>
              <w:rPr>
                <w:color w:val="000000" w:themeColor="text1"/>
                <w:sz w:val="26"/>
                <w:szCs w:val="26"/>
              </w:rPr>
            </w:pPr>
            <w:r w:rsidRPr="005626DF">
              <w:rPr>
                <w:color w:val="000000" w:themeColor="text1"/>
                <w:sz w:val="26"/>
                <w:szCs w:val="26"/>
              </w:rPr>
              <w:t>2</w:t>
            </w:r>
          </w:p>
        </w:tc>
        <w:tc>
          <w:tcPr>
            <w:tcW w:w="4320" w:type="dxa"/>
            <w:shd w:val="clear" w:color="auto" w:fill="auto"/>
            <w:tcMar>
              <w:top w:w="100" w:type="dxa"/>
              <w:left w:w="100" w:type="dxa"/>
              <w:bottom w:w="100" w:type="dxa"/>
              <w:right w:w="100" w:type="dxa"/>
            </w:tcMar>
          </w:tcPr>
          <w:p w14:paraId="193237AC" w14:textId="77777777" w:rsidR="005626DF" w:rsidRPr="005626DF" w:rsidRDefault="005626DF" w:rsidP="005F7F95">
            <w:pPr>
              <w:widowControl w:val="0"/>
              <w:rPr>
                <w:color w:val="000000" w:themeColor="text1"/>
                <w:sz w:val="26"/>
                <w:szCs w:val="26"/>
              </w:rPr>
            </w:pPr>
            <w:r w:rsidRPr="005626DF">
              <w:rPr>
                <w:color w:val="000000" w:themeColor="text1"/>
                <w:sz w:val="26"/>
                <w:szCs w:val="26"/>
              </w:rPr>
              <w:t>6-10</w:t>
            </w:r>
          </w:p>
        </w:tc>
      </w:tr>
      <w:tr w:rsidR="005626DF" w:rsidRPr="005626DF" w14:paraId="64232F9C" w14:textId="77777777" w:rsidTr="005F7F95">
        <w:tc>
          <w:tcPr>
            <w:tcW w:w="4320" w:type="dxa"/>
            <w:shd w:val="clear" w:color="auto" w:fill="auto"/>
            <w:tcMar>
              <w:top w:w="100" w:type="dxa"/>
              <w:left w:w="100" w:type="dxa"/>
              <w:bottom w:w="100" w:type="dxa"/>
              <w:right w:w="100" w:type="dxa"/>
            </w:tcMar>
          </w:tcPr>
          <w:p w14:paraId="15712D47" w14:textId="77777777" w:rsidR="005626DF" w:rsidRPr="005626DF" w:rsidRDefault="005626DF" w:rsidP="005F7F95">
            <w:pPr>
              <w:widowControl w:val="0"/>
              <w:rPr>
                <w:color w:val="000000" w:themeColor="text1"/>
                <w:sz w:val="26"/>
                <w:szCs w:val="26"/>
              </w:rPr>
            </w:pPr>
            <w:r w:rsidRPr="005626DF">
              <w:rPr>
                <w:color w:val="000000" w:themeColor="text1"/>
                <w:sz w:val="26"/>
                <w:szCs w:val="26"/>
              </w:rPr>
              <w:t>3</w:t>
            </w:r>
          </w:p>
        </w:tc>
        <w:tc>
          <w:tcPr>
            <w:tcW w:w="4320" w:type="dxa"/>
            <w:shd w:val="clear" w:color="auto" w:fill="auto"/>
            <w:tcMar>
              <w:top w:w="100" w:type="dxa"/>
              <w:left w:w="100" w:type="dxa"/>
              <w:bottom w:w="100" w:type="dxa"/>
              <w:right w:w="100" w:type="dxa"/>
            </w:tcMar>
          </w:tcPr>
          <w:p w14:paraId="31E2C819" w14:textId="77777777" w:rsidR="005626DF" w:rsidRPr="005626DF" w:rsidRDefault="005626DF" w:rsidP="005F7F95">
            <w:pPr>
              <w:widowControl w:val="0"/>
              <w:rPr>
                <w:color w:val="000000" w:themeColor="text1"/>
                <w:sz w:val="26"/>
                <w:szCs w:val="26"/>
              </w:rPr>
            </w:pPr>
            <w:r w:rsidRPr="005626DF">
              <w:rPr>
                <w:color w:val="000000" w:themeColor="text1"/>
                <w:sz w:val="26"/>
                <w:szCs w:val="26"/>
              </w:rPr>
              <w:t>11-15</w:t>
            </w:r>
          </w:p>
        </w:tc>
      </w:tr>
    </w:tbl>
    <w:p w14:paraId="34E66D48" w14:textId="77777777" w:rsidR="005626DF" w:rsidRPr="005626DF" w:rsidRDefault="005626DF" w:rsidP="005626DF">
      <w:pPr>
        <w:ind w:left="720"/>
        <w:rPr>
          <w:color w:val="000000" w:themeColor="text1"/>
          <w:sz w:val="26"/>
          <w:szCs w:val="26"/>
        </w:rPr>
      </w:pPr>
    </w:p>
    <w:p w14:paraId="06FB356E" w14:textId="508AAD8E" w:rsidR="005626DF" w:rsidRPr="005626DF" w:rsidRDefault="005626DF" w:rsidP="002B47AC">
      <w:pPr>
        <w:pStyle w:val="ListParagraph"/>
        <w:numPr>
          <w:ilvl w:val="0"/>
          <w:numId w:val="10"/>
        </w:numPr>
        <w:rPr>
          <w:color w:val="000000" w:themeColor="text1"/>
          <w:sz w:val="26"/>
          <w:szCs w:val="26"/>
        </w:rPr>
      </w:pPr>
      <w:r w:rsidRPr="005626DF">
        <w:rPr>
          <w:b/>
          <w:color w:val="000000" w:themeColor="text1"/>
          <w:sz w:val="26"/>
          <w:szCs w:val="26"/>
        </w:rPr>
        <w:t>Casualty_Home_Area_Type</w:t>
      </w:r>
      <w:r w:rsidRPr="005626DF">
        <w:rPr>
          <w:color w:val="000000" w:themeColor="text1"/>
          <w:sz w:val="26"/>
          <w:szCs w:val="26"/>
        </w:rPr>
        <w:t>: loại khu vực nạn nhân sinh sống. Các giá trị được quy định như sau</w:t>
      </w:r>
    </w:p>
    <w:p w14:paraId="6E3D815E" w14:textId="77777777" w:rsidR="005626DF" w:rsidRPr="005626DF" w:rsidRDefault="005626DF" w:rsidP="005626DF">
      <w:pPr>
        <w:ind w:left="720"/>
        <w:rPr>
          <w:color w:val="000000" w:themeColor="text1"/>
          <w:sz w:val="26"/>
          <w:szCs w:val="26"/>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5626DF" w:rsidRPr="005626DF" w14:paraId="52E6BB9D" w14:textId="77777777" w:rsidTr="005F7F95">
        <w:tc>
          <w:tcPr>
            <w:tcW w:w="4320" w:type="dxa"/>
            <w:shd w:val="clear" w:color="auto" w:fill="auto"/>
            <w:tcMar>
              <w:top w:w="100" w:type="dxa"/>
              <w:left w:w="100" w:type="dxa"/>
              <w:bottom w:w="100" w:type="dxa"/>
              <w:right w:w="100" w:type="dxa"/>
            </w:tcMar>
          </w:tcPr>
          <w:p w14:paraId="4898ED22"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Code</w:t>
            </w:r>
          </w:p>
        </w:tc>
        <w:tc>
          <w:tcPr>
            <w:tcW w:w="4320" w:type="dxa"/>
            <w:shd w:val="clear" w:color="auto" w:fill="auto"/>
            <w:tcMar>
              <w:top w:w="100" w:type="dxa"/>
              <w:left w:w="100" w:type="dxa"/>
              <w:bottom w:w="100" w:type="dxa"/>
              <w:right w:w="100" w:type="dxa"/>
            </w:tcMar>
          </w:tcPr>
          <w:p w14:paraId="2DCE001A" w14:textId="77777777" w:rsidR="005626DF" w:rsidRPr="005626DF" w:rsidRDefault="005626DF" w:rsidP="005F7F95">
            <w:pPr>
              <w:widowControl w:val="0"/>
              <w:rPr>
                <w:color w:val="000000" w:themeColor="text1"/>
                <w:sz w:val="26"/>
                <w:szCs w:val="26"/>
              </w:rPr>
            </w:pPr>
            <w:r w:rsidRPr="005626DF">
              <w:rPr>
                <w:color w:val="000000" w:themeColor="text1"/>
                <w:sz w:val="26"/>
                <w:szCs w:val="26"/>
              </w:rPr>
              <w:t>Label</w:t>
            </w:r>
          </w:p>
        </w:tc>
      </w:tr>
      <w:tr w:rsidR="005626DF" w:rsidRPr="005626DF" w14:paraId="2DAFA618" w14:textId="77777777" w:rsidTr="005F7F95">
        <w:tc>
          <w:tcPr>
            <w:tcW w:w="4320" w:type="dxa"/>
            <w:shd w:val="clear" w:color="auto" w:fill="auto"/>
            <w:tcMar>
              <w:top w:w="100" w:type="dxa"/>
              <w:left w:w="100" w:type="dxa"/>
              <w:bottom w:w="100" w:type="dxa"/>
              <w:right w:w="100" w:type="dxa"/>
            </w:tcMar>
          </w:tcPr>
          <w:p w14:paraId="78B84B86"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1</w:t>
            </w:r>
          </w:p>
        </w:tc>
        <w:tc>
          <w:tcPr>
            <w:tcW w:w="4320" w:type="dxa"/>
            <w:shd w:val="clear" w:color="auto" w:fill="auto"/>
            <w:tcMar>
              <w:top w:w="100" w:type="dxa"/>
              <w:left w:w="100" w:type="dxa"/>
              <w:bottom w:w="100" w:type="dxa"/>
              <w:right w:w="100" w:type="dxa"/>
            </w:tcMar>
          </w:tcPr>
          <w:p w14:paraId="51365D8C"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Khu vực thành thị</w:t>
            </w:r>
          </w:p>
        </w:tc>
      </w:tr>
      <w:tr w:rsidR="005626DF" w:rsidRPr="005626DF" w14:paraId="3DBB3ECE" w14:textId="77777777" w:rsidTr="005F7F95">
        <w:tc>
          <w:tcPr>
            <w:tcW w:w="4320" w:type="dxa"/>
            <w:shd w:val="clear" w:color="auto" w:fill="auto"/>
            <w:tcMar>
              <w:top w:w="100" w:type="dxa"/>
              <w:left w:w="100" w:type="dxa"/>
              <w:bottom w:w="100" w:type="dxa"/>
              <w:right w:w="100" w:type="dxa"/>
            </w:tcMar>
          </w:tcPr>
          <w:p w14:paraId="46839F37"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2</w:t>
            </w:r>
          </w:p>
        </w:tc>
        <w:tc>
          <w:tcPr>
            <w:tcW w:w="4320" w:type="dxa"/>
            <w:shd w:val="clear" w:color="auto" w:fill="auto"/>
            <w:tcMar>
              <w:top w:w="100" w:type="dxa"/>
              <w:left w:w="100" w:type="dxa"/>
              <w:bottom w:w="100" w:type="dxa"/>
              <w:right w:w="100" w:type="dxa"/>
            </w:tcMar>
          </w:tcPr>
          <w:p w14:paraId="427FD92C"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Thị trấn nhỏ</w:t>
            </w:r>
          </w:p>
        </w:tc>
      </w:tr>
      <w:tr w:rsidR="005626DF" w:rsidRPr="005626DF" w14:paraId="3D2DF007" w14:textId="77777777" w:rsidTr="005F7F95">
        <w:tc>
          <w:tcPr>
            <w:tcW w:w="4320" w:type="dxa"/>
            <w:shd w:val="clear" w:color="auto" w:fill="auto"/>
            <w:tcMar>
              <w:top w:w="100" w:type="dxa"/>
              <w:left w:w="100" w:type="dxa"/>
              <w:bottom w:w="100" w:type="dxa"/>
              <w:right w:w="100" w:type="dxa"/>
            </w:tcMar>
          </w:tcPr>
          <w:p w14:paraId="53654C29"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3</w:t>
            </w:r>
          </w:p>
        </w:tc>
        <w:tc>
          <w:tcPr>
            <w:tcW w:w="4320" w:type="dxa"/>
            <w:shd w:val="clear" w:color="auto" w:fill="auto"/>
            <w:tcMar>
              <w:top w:w="100" w:type="dxa"/>
              <w:left w:w="100" w:type="dxa"/>
              <w:bottom w:w="100" w:type="dxa"/>
              <w:right w:w="100" w:type="dxa"/>
            </w:tcMar>
          </w:tcPr>
          <w:p w14:paraId="7027AD3D"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Nông thôn</w:t>
            </w:r>
          </w:p>
        </w:tc>
      </w:tr>
      <w:tr w:rsidR="005626DF" w:rsidRPr="005626DF" w14:paraId="48E17C37" w14:textId="77777777" w:rsidTr="005F7F95">
        <w:tc>
          <w:tcPr>
            <w:tcW w:w="4320" w:type="dxa"/>
            <w:shd w:val="clear" w:color="auto" w:fill="auto"/>
            <w:tcMar>
              <w:top w:w="100" w:type="dxa"/>
              <w:left w:w="100" w:type="dxa"/>
              <w:bottom w:w="100" w:type="dxa"/>
              <w:right w:w="100" w:type="dxa"/>
            </w:tcMar>
          </w:tcPr>
          <w:p w14:paraId="265E018E"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-1</w:t>
            </w:r>
          </w:p>
        </w:tc>
        <w:tc>
          <w:tcPr>
            <w:tcW w:w="4320" w:type="dxa"/>
            <w:shd w:val="clear" w:color="auto" w:fill="auto"/>
            <w:tcMar>
              <w:top w:w="100" w:type="dxa"/>
              <w:left w:w="100" w:type="dxa"/>
              <w:bottom w:w="100" w:type="dxa"/>
              <w:right w:w="100" w:type="dxa"/>
            </w:tcMar>
          </w:tcPr>
          <w:p w14:paraId="7F6E6339"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Dữ liệu bị thiếu hoặc nằm ngoài phạm vi dữ liệu có sẵn</w:t>
            </w:r>
          </w:p>
        </w:tc>
      </w:tr>
    </w:tbl>
    <w:p w14:paraId="0D672339" w14:textId="17AA7EC5" w:rsidR="005626DF" w:rsidRPr="005626DF" w:rsidRDefault="005626DF" w:rsidP="005626DF">
      <w:pPr>
        <w:ind w:left="720"/>
        <w:rPr>
          <w:color w:val="000000" w:themeColor="text1"/>
          <w:sz w:val="26"/>
          <w:szCs w:val="26"/>
        </w:rPr>
      </w:pPr>
    </w:p>
    <w:p w14:paraId="48BF01FF" w14:textId="4B60624C" w:rsidR="005626DF" w:rsidRPr="005626DF" w:rsidRDefault="005626DF" w:rsidP="002B47AC">
      <w:pPr>
        <w:pStyle w:val="ListParagraph"/>
        <w:numPr>
          <w:ilvl w:val="0"/>
          <w:numId w:val="10"/>
        </w:numPr>
        <w:rPr>
          <w:color w:val="000000" w:themeColor="text1"/>
          <w:sz w:val="26"/>
          <w:szCs w:val="26"/>
        </w:rPr>
      </w:pPr>
      <w:r w:rsidRPr="005626DF">
        <w:rPr>
          <w:b/>
          <w:color w:val="000000" w:themeColor="text1"/>
          <w:sz w:val="26"/>
          <w:szCs w:val="26"/>
        </w:rPr>
        <w:t>Casualty_Class</w:t>
      </w:r>
      <w:r w:rsidRPr="005626DF">
        <w:rPr>
          <w:color w:val="000000" w:themeColor="text1"/>
          <w:sz w:val="26"/>
          <w:szCs w:val="26"/>
        </w:rPr>
        <w:t>: lớp nạn nhân (gồm 3 loại: người lái xe hoặc tài xế, cư dân, hành khách). Các giá trị được quy định như sau</w:t>
      </w:r>
    </w:p>
    <w:p w14:paraId="62BC67A1" w14:textId="77777777" w:rsidR="005626DF" w:rsidRPr="005626DF" w:rsidRDefault="005626DF" w:rsidP="005626DF">
      <w:pPr>
        <w:ind w:left="360"/>
        <w:rPr>
          <w:color w:val="000000" w:themeColor="text1"/>
          <w:sz w:val="26"/>
          <w:szCs w:val="26"/>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5626DF" w:rsidRPr="005626DF" w14:paraId="6BB03F3D" w14:textId="77777777" w:rsidTr="005F7F95">
        <w:tc>
          <w:tcPr>
            <w:tcW w:w="4320" w:type="dxa"/>
            <w:shd w:val="clear" w:color="auto" w:fill="auto"/>
            <w:tcMar>
              <w:top w:w="100" w:type="dxa"/>
              <w:left w:w="100" w:type="dxa"/>
              <w:bottom w:w="100" w:type="dxa"/>
              <w:right w:w="100" w:type="dxa"/>
            </w:tcMar>
          </w:tcPr>
          <w:p w14:paraId="70E07D14"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lastRenderedPageBreak/>
              <w:t>Code</w:t>
            </w:r>
          </w:p>
        </w:tc>
        <w:tc>
          <w:tcPr>
            <w:tcW w:w="4320" w:type="dxa"/>
            <w:shd w:val="clear" w:color="auto" w:fill="auto"/>
            <w:tcMar>
              <w:top w:w="100" w:type="dxa"/>
              <w:left w:w="100" w:type="dxa"/>
              <w:bottom w:w="100" w:type="dxa"/>
              <w:right w:w="100" w:type="dxa"/>
            </w:tcMar>
          </w:tcPr>
          <w:p w14:paraId="6F2B5030" w14:textId="77777777" w:rsidR="005626DF" w:rsidRPr="005626DF" w:rsidRDefault="005626DF" w:rsidP="005F7F95">
            <w:pPr>
              <w:widowControl w:val="0"/>
              <w:rPr>
                <w:color w:val="000000" w:themeColor="text1"/>
                <w:sz w:val="26"/>
                <w:szCs w:val="26"/>
              </w:rPr>
            </w:pPr>
            <w:r w:rsidRPr="005626DF">
              <w:rPr>
                <w:color w:val="000000" w:themeColor="text1"/>
                <w:sz w:val="26"/>
                <w:szCs w:val="26"/>
              </w:rPr>
              <w:t>Label</w:t>
            </w:r>
          </w:p>
        </w:tc>
      </w:tr>
      <w:tr w:rsidR="005626DF" w:rsidRPr="005626DF" w14:paraId="72D1E713" w14:textId="77777777" w:rsidTr="005F7F95">
        <w:tc>
          <w:tcPr>
            <w:tcW w:w="4320" w:type="dxa"/>
            <w:shd w:val="clear" w:color="auto" w:fill="auto"/>
            <w:tcMar>
              <w:top w:w="100" w:type="dxa"/>
              <w:left w:w="100" w:type="dxa"/>
              <w:bottom w:w="100" w:type="dxa"/>
              <w:right w:w="100" w:type="dxa"/>
            </w:tcMar>
          </w:tcPr>
          <w:p w14:paraId="63770676"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1</w:t>
            </w:r>
          </w:p>
        </w:tc>
        <w:tc>
          <w:tcPr>
            <w:tcW w:w="4320" w:type="dxa"/>
            <w:shd w:val="clear" w:color="auto" w:fill="auto"/>
            <w:tcMar>
              <w:top w:w="100" w:type="dxa"/>
              <w:left w:w="100" w:type="dxa"/>
              <w:bottom w:w="100" w:type="dxa"/>
              <w:right w:w="100" w:type="dxa"/>
            </w:tcMar>
          </w:tcPr>
          <w:p w14:paraId="683FCE15"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Tài xế hoặc người lái xe</w:t>
            </w:r>
          </w:p>
        </w:tc>
      </w:tr>
      <w:tr w:rsidR="005626DF" w:rsidRPr="005626DF" w14:paraId="1C04A68B" w14:textId="77777777" w:rsidTr="005F7F95">
        <w:tc>
          <w:tcPr>
            <w:tcW w:w="4320" w:type="dxa"/>
            <w:shd w:val="clear" w:color="auto" w:fill="auto"/>
            <w:tcMar>
              <w:top w:w="100" w:type="dxa"/>
              <w:left w:w="100" w:type="dxa"/>
              <w:bottom w:w="100" w:type="dxa"/>
              <w:right w:w="100" w:type="dxa"/>
            </w:tcMar>
          </w:tcPr>
          <w:p w14:paraId="799AAFDF"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2</w:t>
            </w:r>
          </w:p>
        </w:tc>
        <w:tc>
          <w:tcPr>
            <w:tcW w:w="4320" w:type="dxa"/>
            <w:shd w:val="clear" w:color="auto" w:fill="auto"/>
            <w:tcMar>
              <w:top w:w="100" w:type="dxa"/>
              <w:left w:w="100" w:type="dxa"/>
              <w:bottom w:w="100" w:type="dxa"/>
              <w:right w:w="100" w:type="dxa"/>
            </w:tcMar>
          </w:tcPr>
          <w:p w14:paraId="3E59F479"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Hành khách</w:t>
            </w:r>
          </w:p>
        </w:tc>
      </w:tr>
      <w:tr w:rsidR="005626DF" w:rsidRPr="005626DF" w14:paraId="6D13ECE8" w14:textId="77777777" w:rsidTr="005F7F95">
        <w:tc>
          <w:tcPr>
            <w:tcW w:w="4320" w:type="dxa"/>
            <w:shd w:val="clear" w:color="auto" w:fill="auto"/>
            <w:tcMar>
              <w:top w:w="100" w:type="dxa"/>
              <w:left w:w="100" w:type="dxa"/>
              <w:bottom w:w="100" w:type="dxa"/>
              <w:right w:w="100" w:type="dxa"/>
            </w:tcMar>
          </w:tcPr>
          <w:p w14:paraId="7975DB24"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3</w:t>
            </w:r>
          </w:p>
        </w:tc>
        <w:tc>
          <w:tcPr>
            <w:tcW w:w="4320" w:type="dxa"/>
            <w:shd w:val="clear" w:color="auto" w:fill="auto"/>
            <w:tcMar>
              <w:top w:w="100" w:type="dxa"/>
              <w:left w:w="100" w:type="dxa"/>
              <w:bottom w:w="100" w:type="dxa"/>
              <w:right w:w="100" w:type="dxa"/>
            </w:tcMar>
          </w:tcPr>
          <w:p w14:paraId="3964DA35"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Cư dân</w:t>
            </w:r>
          </w:p>
        </w:tc>
      </w:tr>
    </w:tbl>
    <w:p w14:paraId="30746F54" w14:textId="77777777" w:rsidR="005626DF" w:rsidRPr="005626DF" w:rsidRDefault="005626DF" w:rsidP="005626DF">
      <w:pPr>
        <w:ind w:left="720"/>
        <w:rPr>
          <w:color w:val="000000" w:themeColor="text1"/>
          <w:sz w:val="26"/>
          <w:szCs w:val="26"/>
        </w:rPr>
      </w:pPr>
    </w:p>
    <w:p w14:paraId="7DDFA47B" w14:textId="6EEB67F6" w:rsidR="005626DF" w:rsidRPr="005626DF" w:rsidRDefault="005626DF" w:rsidP="002B47AC">
      <w:pPr>
        <w:pStyle w:val="ListParagraph"/>
        <w:numPr>
          <w:ilvl w:val="0"/>
          <w:numId w:val="11"/>
        </w:numPr>
        <w:rPr>
          <w:color w:val="000000" w:themeColor="text1"/>
          <w:sz w:val="26"/>
          <w:szCs w:val="26"/>
        </w:rPr>
      </w:pPr>
      <w:r w:rsidRPr="005626DF">
        <w:rPr>
          <w:b/>
          <w:color w:val="000000" w:themeColor="text1"/>
          <w:sz w:val="26"/>
          <w:szCs w:val="26"/>
        </w:rPr>
        <w:t xml:space="preserve">Car_passenger: </w:t>
      </w:r>
      <w:r w:rsidRPr="005626DF">
        <w:rPr>
          <w:color w:val="000000" w:themeColor="text1"/>
          <w:sz w:val="26"/>
          <w:szCs w:val="26"/>
        </w:rPr>
        <w:t>Vị trí của hành khách bị xảy ra tai nạn nếu có đi ô tô. Các giá trị được quy định như sau</w:t>
      </w:r>
    </w:p>
    <w:p w14:paraId="07B60104" w14:textId="77777777" w:rsidR="005626DF" w:rsidRPr="005626DF" w:rsidRDefault="005626DF" w:rsidP="005626DF">
      <w:pPr>
        <w:ind w:left="720"/>
        <w:rPr>
          <w:color w:val="000000" w:themeColor="text1"/>
          <w:sz w:val="26"/>
          <w:szCs w:val="26"/>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5626DF" w:rsidRPr="005626DF" w14:paraId="3E2EA0E5" w14:textId="77777777" w:rsidTr="005F7F95">
        <w:tc>
          <w:tcPr>
            <w:tcW w:w="4320" w:type="dxa"/>
            <w:shd w:val="clear" w:color="auto" w:fill="auto"/>
            <w:tcMar>
              <w:top w:w="100" w:type="dxa"/>
              <w:left w:w="100" w:type="dxa"/>
              <w:bottom w:w="100" w:type="dxa"/>
              <w:right w:w="100" w:type="dxa"/>
            </w:tcMar>
          </w:tcPr>
          <w:p w14:paraId="6C51B384"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Code</w:t>
            </w:r>
          </w:p>
        </w:tc>
        <w:tc>
          <w:tcPr>
            <w:tcW w:w="4320" w:type="dxa"/>
            <w:shd w:val="clear" w:color="auto" w:fill="auto"/>
            <w:tcMar>
              <w:top w:w="100" w:type="dxa"/>
              <w:left w:w="100" w:type="dxa"/>
              <w:bottom w:w="100" w:type="dxa"/>
              <w:right w:w="100" w:type="dxa"/>
            </w:tcMar>
          </w:tcPr>
          <w:p w14:paraId="1560D095" w14:textId="77777777" w:rsidR="005626DF" w:rsidRPr="005626DF" w:rsidRDefault="005626DF" w:rsidP="005F7F95">
            <w:pPr>
              <w:widowControl w:val="0"/>
              <w:rPr>
                <w:color w:val="000000" w:themeColor="text1"/>
                <w:sz w:val="26"/>
                <w:szCs w:val="26"/>
              </w:rPr>
            </w:pPr>
            <w:r w:rsidRPr="005626DF">
              <w:rPr>
                <w:color w:val="000000" w:themeColor="text1"/>
                <w:sz w:val="26"/>
                <w:szCs w:val="26"/>
              </w:rPr>
              <w:t>Label</w:t>
            </w:r>
          </w:p>
        </w:tc>
      </w:tr>
      <w:tr w:rsidR="005626DF" w:rsidRPr="005626DF" w14:paraId="453F22C5" w14:textId="77777777" w:rsidTr="005F7F95">
        <w:tc>
          <w:tcPr>
            <w:tcW w:w="4320" w:type="dxa"/>
            <w:shd w:val="clear" w:color="auto" w:fill="auto"/>
            <w:tcMar>
              <w:top w:w="100" w:type="dxa"/>
              <w:left w:w="100" w:type="dxa"/>
              <w:bottom w:w="100" w:type="dxa"/>
              <w:right w:w="100" w:type="dxa"/>
            </w:tcMar>
          </w:tcPr>
          <w:p w14:paraId="1DDF56F2"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0</w:t>
            </w:r>
          </w:p>
        </w:tc>
        <w:tc>
          <w:tcPr>
            <w:tcW w:w="4320" w:type="dxa"/>
            <w:shd w:val="clear" w:color="auto" w:fill="auto"/>
            <w:tcMar>
              <w:top w:w="100" w:type="dxa"/>
              <w:left w:w="100" w:type="dxa"/>
              <w:bottom w:w="100" w:type="dxa"/>
              <w:right w:w="100" w:type="dxa"/>
            </w:tcMar>
          </w:tcPr>
          <w:p w14:paraId="1C174F05"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Không phải hành khách đi ô tô</w:t>
            </w:r>
          </w:p>
        </w:tc>
      </w:tr>
      <w:tr w:rsidR="005626DF" w:rsidRPr="005626DF" w14:paraId="7F21D988" w14:textId="77777777" w:rsidTr="005F7F95">
        <w:tc>
          <w:tcPr>
            <w:tcW w:w="4320" w:type="dxa"/>
            <w:shd w:val="clear" w:color="auto" w:fill="auto"/>
            <w:tcMar>
              <w:top w:w="100" w:type="dxa"/>
              <w:left w:w="100" w:type="dxa"/>
              <w:bottom w:w="100" w:type="dxa"/>
              <w:right w:w="100" w:type="dxa"/>
            </w:tcMar>
          </w:tcPr>
          <w:p w14:paraId="2225C300"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1</w:t>
            </w:r>
          </w:p>
        </w:tc>
        <w:tc>
          <w:tcPr>
            <w:tcW w:w="4320" w:type="dxa"/>
            <w:shd w:val="clear" w:color="auto" w:fill="auto"/>
            <w:tcMar>
              <w:top w:w="100" w:type="dxa"/>
              <w:left w:w="100" w:type="dxa"/>
              <w:bottom w:w="100" w:type="dxa"/>
              <w:right w:w="100" w:type="dxa"/>
            </w:tcMar>
          </w:tcPr>
          <w:p w14:paraId="1DB68BE7"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Hành khách ngồi ghế trước</w:t>
            </w:r>
          </w:p>
        </w:tc>
      </w:tr>
      <w:tr w:rsidR="005626DF" w:rsidRPr="005626DF" w14:paraId="4E426E4F" w14:textId="77777777" w:rsidTr="005F7F95">
        <w:tc>
          <w:tcPr>
            <w:tcW w:w="4320" w:type="dxa"/>
            <w:shd w:val="clear" w:color="auto" w:fill="auto"/>
            <w:tcMar>
              <w:top w:w="100" w:type="dxa"/>
              <w:left w:w="100" w:type="dxa"/>
              <w:bottom w:w="100" w:type="dxa"/>
              <w:right w:w="100" w:type="dxa"/>
            </w:tcMar>
          </w:tcPr>
          <w:p w14:paraId="50A33496"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2</w:t>
            </w:r>
          </w:p>
        </w:tc>
        <w:tc>
          <w:tcPr>
            <w:tcW w:w="4320" w:type="dxa"/>
            <w:shd w:val="clear" w:color="auto" w:fill="auto"/>
            <w:tcMar>
              <w:top w:w="100" w:type="dxa"/>
              <w:left w:w="100" w:type="dxa"/>
              <w:bottom w:w="100" w:type="dxa"/>
              <w:right w:w="100" w:type="dxa"/>
            </w:tcMar>
          </w:tcPr>
          <w:p w14:paraId="202533D6"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Hành khách ngồi ghế sau</w:t>
            </w:r>
          </w:p>
        </w:tc>
      </w:tr>
      <w:tr w:rsidR="005626DF" w:rsidRPr="005626DF" w14:paraId="77CF04F3" w14:textId="77777777" w:rsidTr="005F7F95">
        <w:tc>
          <w:tcPr>
            <w:tcW w:w="4320" w:type="dxa"/>
            <w:shd w:val="clear" w:color="auto" w:fill="auto"/>
            <w:tcMar>
              <w:top w:w="100" w:type="dxa"/>
              <w:left w:w="100" w:type="dxa"/>
              <w:bottom w:w="100" w:type="dxa"/>
              <w:right w:w="100" w:type="dxa"/>
            </w:tcMar>
          </w:tcPr>
          <w:p w14:paraId="658EB72C"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-1</w:t>
            </w:r>
          </w:p>
        </w:tc>
        <w:tc>
          <w:tcPr>
            <w:tcW w:w="4320" w:type="dxa"/>
            <w:shd w:val="clear" w:color="auto" w:fill="auto"/>
            <w:tcMar>
              <w:top w:w="100" w:type="dxa"/>
              <w:left w:w="100" w:type="dxa"/>
              <w:bottom w:w="100" w:type="dxa"/>
              <w:right w:w="100" w:type="dxa"/>
            </w:tcMar>
          </w:tcPr>
          <w:p w14:paraId="2F15F118"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Dữ liệu bị thiếu hoặc nằm ngoài phạm vi dữ liệu có sẵn</w:t>
            </w:r>
          </w:p>
        </w:tc>
      </w:tr>
    </w:tbl>
    <w:p w14:paraId="5BFDD94F" w14:textId="77777777" w:rsidR="005626DF" w:rsidRPr="005626DF" w:rsidRDefault="005626DF" w:rsidP="005626DF">
      <w:pPr>
        <w:ind w:left="720"/>
        <w:rPr>
          <w:color w:val="000000" w:themeColor="text1"/>
          <w:sz w:val="26"/>
          <w:szCs w:val="26"/>
        </w:rPr>
      </w:pPr>
    </w:p>
    <w:p w14:paraId="34868F6E" w14:textId="0CAE85D5" w:rsidR="005626DF" w:rsidRPr="005626DF" w:rsidRDefault="005626DF" w:rsidP="002B47AC">
      <w:pPr>
        <w:pStyle w:val="ListParagraph"/>
        <w:numPr>
          <w:ilvl w:val="0"/>
          <w:numId w:val="12"/>
        </w:numPr>
        <w:rPr>
          <w:color w:val="000000" w:themeColor="text1"/>
          <w:sz w:val="26"/>
          <w:szCs w:val="26"/>
        </w:rPr>
      </w:pPr>
      <w:r w:rsidRPr="005626DF">
        <w:rPr>
          <w:b/>
          <w:color w:val="000000" w:themeColor="text1"/>
          <w:sz w:val="26"/>
          <w:szCs w:val="26"/>
        </w:rPr>
        <w:t xml:space="preserve">Bus_passenger: </w:t>
      </w:r>
      <w:r w:rsidRPr="005626DF">
        <w:rPr>
          <w:color w:val="000000" w:themeColor="text1"/>
          <w:sz w:val="26"/>
          <w:szCs w:val="26"/>
        </w:rPr>
        <w:t>Vị trí của hành khách bị xảy ra tai nạn nếu có đi xe buýt</w:t>
      </w:r>
      <w:r w:rsidR="00924C52">
        <w:rPr>
          <w:color w:val="000000" w:themeColor="text1"/>
          <w:sz w:val="26"/>
          <w:szCs w:val="26"/>
        </w:rPr>
        <w:t xml:space="preserve">. </w:t>
      </w:r>
      <w:r w:rsidR="00924C52" w:rsidRPr="005626DF">
        <w:rPr>
          <w:color w:val="000000" w:themeColor="text1"/>
          <w:sz w:val="26"/>
          <w:szCs w:val="26"/>
        </w:rPr>
        <w:t>Các giá trị được quy định như sau</w:t>
      </w:r>
    </w:p>
    <w:p w14:paraId="29393FBC" w14:textId="77777777" w:rsidR="005626DF" w:rsidRPr="005626DF" w:rsidRDefault="005626DF" w:rsidP="005626DF">
      <w:pPr>
        <w:ind w:left="720"/>
        <w:rPr>
          <w:color w:val="000000" w:themeColor="text1"/>
          <w:sz w:val="26"/>
          <w:szCs w:val="26"/>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5626DF" w:rsidRPr="005626DF" w14:paraId="7310E711" w14:textId="77777777" w:rsidTr="005F7F95">
        <w:tc>
          <w:tcPr>
            <w:tcW w:w="4320" w:type="dxa"/>
            <w:shd w:val="clear" w:color="auto" w:fill="auto"/>
            <w:tcMar>
              <w:top w:w="100" w:type="dxa"/>
              <w:left w:w="100" w:type="dxa"/>
              <w:bottom w:w="100" w:type="dxa"/>
              <w:right w:w="100" w:type="dxa"/>
            </w:tcMar>
          </w:tcPr>
          <w:p w14:paraId="144EE1CC"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Code</w:t>
            </w:r>
          </w:p>
        </w:tc>
        <w:tc>
          <w:tcPr>
            <w:tcW w:w="4320" w:type="dxa"/>
            <w:shd w:val="clear" w:color="auto" w:fill="auto"/>
            <w:tcMar>
              <w:top w:w="100" w:type="dxa"/>
              <w:left w:w="100" w:type="dxa"/>
              <w:bottom w:w="100" w:type="dxa"/>
              <w:right w:w="100" w:type="dxa"/>
            </w:tcMar>
          </w:tcPr>
          <w:p w14:paraId="31390210" w14:textId="77777777" w:rsidR="005626DF" w:rsidRPr="005626DF" w:rsidRDefault="005626DF" w:rsidP="005F7F95">
            <w:pPr>
              <w:widowControl w:val="0"/>
              <w:rPr>
                <w:color w:val="000000" w:themeColor="text1"/>
                <w:sz w:val="26"/>
                <w:szCs w:val="26"/>
              </w:rPr>
            </w:pPr>
            <w:r w:rsidRPr="005626DF">
              <w:rPr>
                <w:color w:val="000000" w:themeColor="text1"/>
                <w:sz w:val="26"/>
                <w:szCs w:val="26"/>
              </w:rPr>
              <w:t>Label</w:t>
            </w:r>
          </w:p>
        </w:tc>
      </w:tr>
      <w:tr w:rsidR="005626DF" w:rsidRPr="005626DF" w14:paraId="3F49A151" w14:textId="77777777" w:rsidTr="005F7F95">
        <w:tc>
          <w:tcPr>
            <w:tcW w:w="4320" w:type="dxa"/>
            <w:shd w:val="clear" w:color="auto" w:fill="auto"/>
            <w:tcMar>
              <w:top w:w="100" w:type="dxa"/>
              <w:left w:w="100" w:type="dxa"/>
              <w:bottom w:w="100" w:type="dxa"/>
              <w:right w:w="100" w:type="dxa"/>
            </w:tcMar>
          </w:tcPr>
          <w:p w14:paraId="6A7D6D69"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0</w:t>
            </w:r>
          </w:p>
        </w:tc>
        <w:tc>
          <w:tcPr>
            <w:tcW w:w="4320" w:type="dxa"/>
            <w:shd w:val="clear" w:color="auto" w:fill="auto"/>
            <w:tcMar>
              <w:top w:w="100" w:type="dxa"/>
              <w:left w:w="100" w:type="dxa"/>
              <w:bottom w:w="100" w:type="dxa"/>
              <w:right w:w="100" w:type="dxa"/>
            </w:tcMar>
          </w:tcPr>
          <w:p w14:paraId="68DB4742"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Không phải là hành khách đi xe buýt hoặc xe khách</w:t>
            </w:r>
          </w:p>
        </w:tc>
      </w:tr>
      <w:tr w:rsidR="005626DF" w:rsidRPr="005626DF" w14:paraId="4C3DA1FD" w14:textId="77777777" w:rsidTr="005F7F95">
        <w:tc>
          <w:tcPr>
            <w:tcW w:w="4320" w:type="dxa"/>
            <w:shd w:val="clear" w:color="auto" w:fill="auto"/>
            <w:tcMar>
              <w:top w:w="100" w:type="dxa"/>
              <w:left w:w="100" w:type="dxa"/>
              <w:bottom w:w="100" w:type="dxa"/>
              <w:right w:w="100" w:type="dxa"/>
            </w:tcMar>
          </w:tcPr>
          <w:p w14:paraId="06BE8150"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1</w:t>
            </w:r>
          </w:p>
        </w:tc>
        <w:tc>
          <w:tcPr>
            <w:tcW w:w="4320" w:type="dxa"/>
            <w:shd w:val="clear" w:color="auto" w:fill="auto"/>
            <w:tcMar>
              <w:top w:w="100" w:type="dxa"/>
              <w:left w:w="100" w:type="dxa"/>
              <w:bottom w:w="100" w:type="dxa"/>
              <w:right w:w="100" w:type="dxa"/>
            </w:tcMar>
          </w:tcPr>
          <w:p w14:paraId="55738838"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 xml:space="preserve">Lên xe </w:t>
            </w:r>
          </w:p>
        </w:tc>
      </w:tr>
      <w:tr w:rsidR="005626DF" w:rsidRPr="005626DF" w14:paraId="7141A73C" w14:textId="77777777" w:rsidTr="005F7F95">
        <w:tc>
          <w:tcPr>
            <w:tcW w:w="4320" w:type="dxa"/>
            <w:shd w:val="clear" w:color="auto" w:fill="auto"/>
            <w:tcMar>
              <w:top w:w="100" w:type="dxa"/>
              <w:left w:w="100" w:type="dxa"/>
              <w:bottom w:w="100" w:type="dxa"/>
              <w:right w:w="100" w:type="dxa"/>
            </w:tcMar>
          </w:tcPr>
          <w:p w14:paraId="737C31FC"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2</w:t>
            </w:r>
          </w:p>
        </w:tc>
        <w:tc>
          <w:tcPr>
            <w:tcW w:w="4320" w:type="dxa"/>
            <w:shd w:val="clear" w:color="auto" w:fill="auto"/>
            <w:tcMar>
              <w:top w:w="100" w:type="dxa"/>
              <w:left w:w="100" w:type="dxa"/>
              <w:bottom w:w="100" w:type="dxa"/>
              <w:right w:w="100" w:type="dxa"/>
            </w:tcMar>
          </w:tcPr>
          <w:p w14:paraId="7E9690E5"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 xml:space="preserve">Xuống xe </w:t>
            </w:r>
          </w:p>
        </w:tc>
      </w:tr>
      <w:tr w:rsidR="005626DF" w:rsidRPr="005626DF" w14:paraId="0455043B" w14:textId="77777777" w:rsidTr="005F7F95">
        <w:tc>
          <w:tcPr>
            <w:tcW w:w="4320" w:type="dxa"/>
            <w:shd w:val="clear" w:color="auto" w:fill="auto"/>
            <w:tcMar>
              <w:top w:w="100" w:type="dxa"/>
              <w:left w:w="100" w:type="dxa"/>
              <w:bottom w:w="100" w:type="dxa"/>
              <w:right w:w="100" w:type="dxa"/>
            </w:tcMar>
          </w:tcPr>
          <w:p w14:paraId="7EB9A759"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3</w:t>
            </w:r>
          </w:p>
        </w:tc>
        <w:tc>
          <w:tcPr>
            <w:tcW w:w="4320" w:type="dxa"/>
            <w:shd w:val="clear" w:color="auto" w:fill="auto"/>
            <w:tcMar>
              <w:top w:w="100" w:type="dxa"/>
              <w:left w:w="100" w:type="dxa"/>
              <w:bottom w:w="100" w:type="dxa"/>
              <w:right w:w="100" w:type="dxa"/>
            </w:tcMar>
          </w:tcPr>
          <w:p w14:paraId="3355F998"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 xml:space="preserve">Hành khách đứng trên xe </w:t>
            </w:r>
          </w:p>
        </w:tc>
      </w:tr>
      <w:tr w:rsidR="005626DF" w:rsidRPr="005626DF" w14:paraId="367CD1A3" w14:textId="77777777" w:rsidTr="005F7F95">
        <w:tc>
          <w:tcPr>
            <w:tcW w:w="4320" w:type="dxa"/>
            <w:shd w:val="clear" w:color="auto" w:fill="auto"/>
            <w:tcMar>
              <w:top w:w="100" w:type="dxa"/>
              <w:left w:w="100" w:type="dxa"/>
              <w:bottom w:w="100" w:type="dxa"/>
              <w:right w:w="100" w:type="dxa"/>
            </w:tcMar>
          </w:tcPr>
          <w:p w14:paraId="4C8FEDE6"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4</w:t>
            </w:r>
          </w:p>
        </w:tc>
        <w:tc>
          <w:tcPr>
            <w:tcW w:w="4320" w:type="dxa"/>
            <w:shd w:val="clear" w:color="auto" w:fill="auto"/>
            <w:tcMar>
              <w:top w:w="100" w:type="dxa"/>
              <w:left w:w="100" w:type="dxa"/>
              <w:bottom w:w="100" w:type="dxa"/>
              <w:right w:w="100" w:type="dxa"/>
            </w:tcMar>
          </w:tcPr>
          <w:p w14:paraId="48A67FAC"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 xml:space="preserve">Hành khách ngồi trên xe </w:t>
            </w:r>
          </w:p>
        </w:tc>
      </w:tr>
      <w:tr w:rsidR="005626DF" w:rsidRPr="005626DF" w14:paraId="368EBAF3" w14:textId="77777777" w:rsidTr="005F7F95">
        <w:tc>
          <w:tcPr>
            <w:tcW w:w="4320" w:type="dxa"/>
            <w:shd w:val="clear" w:color="auto" w:fill="auto"/>
            <w:tcMar>
              <w:top w:w="100" w:type="dxa"/>
              <w:left w:w="100" w:type="dxa"/>
              <w:bottom w:w="100" w:type="dxa"/>
              <w:right w:w="100" w:type="dxa"/>
            </w:tcMar>
          </w:tcPr>
          <w:p w14:paraId="6D83201F"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-1</w:t>
            </w:r>
          </w:p>
        </w:tc>
        <w:tc>
          <w:tcPr>
            <w:tcW w:w="4320" w:type="dxa"/>
            <w:shd w:val="clear" w:color="auto" w:fill="auto"/>
            <w:tcMar>
              <w:top w:w="100" w:type="dxa"/>
              <w:left w:w="100" w:type="dxa"/>
              <w:bottom w:w="100" w:type="dxa"/>
              <w:right w:w="100" w:type="dxa"/>
            </w:tcMar>
          </w:tcPr>
          <w:p w14:paraId="5A743128"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Dữ liệu bị thiếu hoặc nằm ngoài phạm vi dữ liệu có sẵn</w:t>
            </w:r>
          </w:p>
        </w:tc>
      </w:tr>
    </w:tbl>
    <w:p w14:paraId="1CA6D9F1" w14:textId="77777777" w:rsidR="005626DF" w:rsidRPr="005626DF" w:rsidRDefault="005626DF" w:rsidP="005626DF">
      <w:pPr>
        <w:ind w:left="720"/>
        <w:rPr>
          <w:color w:val="000000" w:themeColor="text1"/>
          <w:sz w:val="26"/>
          <w:szCs w:val="26"/>
        </w:rPr>
      </w:pPr>
    </w:p>
    <w:p w14:paraId="4803A7F9" w14:textId="3C0289EC" w:rsidR="005626DF" w:rsidRPr="005626DF" w:rsidRDefault="005626DF" w:rsidP="002B47AC">
      <w:pPr>
        <w:pStyle w:val="ListParagraph"/>
        <w:numPr>
          <w:ilvl w:val="0"/>
          <w:numId w:val="13"/>
        </w:numPr>
        <w:rPr>
          <w:color w:val="000000" w:themeColor="text1"/>
          <w:sz w:val="26"/>
          <w:szCs w:val="26"/>
        </w:rPr>
      </w:pPr>
      <w:r w:rsidRPr="005626DF">
        <w:rPr>
          <w:b/>
          <w:color w:val="000000" w:themeColor="text1"/>
          <w:sz w:val="26"/>
          <w:szCs w:val="26"/>
        </w:rPr>
        <w:t>Pedestrian_Location</w:t>
      </w:r>
      <w:r w:rsidRPr="005626DF">
        <w:rPr>
          <w:color w:val="000000" w:themeColor="text1"/>
          <w:sz w:val="26"/>
          <w:szCs w:val="26"/>
        </w:rPr>
        <w:t>: Vị trí của người dân bị xảy ra tai nạn</w:t>
      </w:r>
      <w:r w:rsidR="009F38FD">
        <w:rPr>
          <w:color w:val="000000" w:themeColor="text1"/>
          <w:sz w:val="26"/>
          <w:szCs w:val="26"/>
        </w:rPr>
        <w:t xml:space="preserve">. </w:t>
      </w:r>
      <w:r w:rsidR="009F38FD" w:rsidRPr="005626DF">
        <w:rPr>
          <w:color w:val="000000" w:themeColor="text1"/>
          <w:sz w:val="26"/>
          <w:szCs w:val="26"/>
        </w:rPr>
        <w:t>Các giá trị được quy định như sau</w:t>
      </w:r>
    </w:p>
    <w:p w14:paraId="4F4FE8DA" w14:textId="77777777" w:rsidR="005626DF" w:rsidRPr="005626DF" w:rsidRDefault="005626DF" w:rsidP="005626DF">
      <w:pPr>
        <w:ind w:left="720"/>
        <w:rPr>
          <w:color w:val="000000" w:themeColor="text1"/>
          <w:sz w:val="26"/>
          <w:szCs w:val="26"/>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5626DF" w:rsidRPr="005626DF" w14:paraId="7BD18B01" w14:textId="77777777" w:rsidTr="005F7F95">
        <w:tc>
          <w:tcPr>
            <w:tcW w:w="4320" w:type="dxa"/>
            <w:shd w:val="clear" w:color="auto" w:fill="auto"/>
            <w:tcMar>
              <w:top w:w="100" w:type="dxa"/>
              <w:left w:w="100" w:type="dxa"/>
              <w:bottom w:w="100" w:type="dxa"/>
              <w:right w:w="100" w:type="dxa"/>
            </w:tcMar>
          </w:tcPr>
          <w:p w14:paraId="47A4D487"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Code</w:t>
            </w:r>
          </w:p>
        </w:tc>
        <w:tc>
          <w:tcPr>
            <w:tcW w:w="4320" w:type="dxa"/>
            <w:shd w:val="clear" w:color="auto" w:fill="auto"/>
            <w:tcMar>
              <w:top w:w="100" w:type="dxa"/>
              <w:left w:w="100" w:type="dxa"/>
              <w:bottom w:w="100" w:type="dxa"/>
              <w:right w:w="100" w:type="dxa"/>
            </w:tcMar>
          </w:tcPr>
          <w:p w14:paraId="197A1703" w14:textId="77777777" w:rsidR="005626DF" w:rsidRPr="005626DF" w:rsidRDefault="005626DF" w:rsidP="005F7F95">
            <w:pPr>
              <w:widowControl w:val="0"/>
              <w:rPr>
                <w:color w:val="000000" w:themeColor="text1"/>
                <w:sz w:val="26"/>
                <w:szCs w:val="26"/>
              </w:rPr>
            </w:pPr>
            <w:r w:rsidRPr="005626DF">
              <w:rPr>
                <w:color w:val="000000" w:themeColor="text1"/>
                <w:sz w:val="26"/>
                <w:szCs w:val="26"/>
              </w:rPr>
              <w:t>Label</w:t>
            </w:r>
          </w:p>
        </w:tc>
      </w:tr>
      <w:tr w:rsidR="005626DF" w:rsidRPr="005626DF" w14:paraId="249084FC" w14:textId="77777777" w:rsidTr="005F7F95">
        <w:tc>
          <w:tcPr>
            <w:tcW w:w="4320" w:type="dxa"/>
            <w:shd w:val="clear" w:color="auto" w:fill="auto"/>
            <w:tcMar>
              <w:top w:w="100" w:type="dxa"/>
              <w:left w:w="100" w:type="dxa"/>
              <w:bottom w:w="100" w:type="dxa"/>
              <w:right w:w="100" w:type="dxa"/>
            </w:tcMar>
          </w:tcPr>
          <w:p w14:paraId="30CE990E"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0</w:t>
            </w:r>
          </w:p>
        </w:tc>
        <w:tc>
          <w:tcPr>
            <w:tcW w:w="4320" w:type="dxa"/>
            <w:shd w:val="clear" w:color="auto" w:fill="auto"/>
            <w:tcMar>
              <w:top w:w="100" w:type="dxa"/>
              <w:left w:w="100" w:type="dxa"/>
              <w:bottom w:w="100" w:type="dxa"/>
              <w:right w:w="100" w:type="dxa"/>
            </w:tcMar>
          </w:tcPr>
          <w:p w14:paraId="00D272F3"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Không phải là khu dân cư</w:t>
            </w:r>
          </w:p>
        </w:tc>
      </w:tr>
      <w:tr w:rsidR="005626DF" w:rsidRPr="005626DF" w14:paraId="6ED34EFA" w14:textId="77777777" w:rsidTr="005F7F95">
        <w:trPr>
          <w:trHeight w:val="538"/>
        </w:trPr>
        <w:tc>
          <w:tcPr>
            <w:tcW w:w="4320" w:type="dxa"/>
            <w:shd w:val="clear" w:color="auto" w:fill="auto"/>
            <w:tcMar>
              <w:top w:w="100" w:type="dxa"/>
              <w:left w:w="100" w:type="dxa"/>
              <w:bottom w:w="100" w:type="dxa"/>
              <w:right w:w="100" w:type="dxa"/>
            </w:tcMar>
          </w:tcPr>
          <w:p w14:paraId="574A6D92"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1</w:t>
            </w:r>
          </w:p>
        </w:tc>
        <w:tc>
          <w:tcPr>
            <w:tcW w:w="4320" w:type="dxa"/>
            <w:shd w:val="clear" w:color="auto" w:fill="auto"/>
            <w:tcMar>
              <w:top w:w="100" w:type="dxa"/>
              <w:left w:w="100" w:type="dxa"/>
              <w:bottom w:w="100" w:type="dxa"/>
              <w:right w:w="100" w:type="dxa"/>
            </w:tcMar>
          </w:tcPr>
          <w:p w14:paraId="5D5A5DF4"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Đi qua dải đi bộ</w:t>
            </w:r>
          </w:p>
        </w:tc>
      </w:tr>
      <w:tr w:rsidR="005626DF" w:rsidRPr="005626DF" w14:paraId="6D502F49" w14:textId="77777777" w:rsidTr="005F7F95">
        <w:trPr>
          <w:trHeight w:val="559"/>
        </w:trPr>
        <w:tc>
          <w:tcPr>
            <w:tcW w:w="4320" w:type="dxa"/>
            <w:shd w:val="clear" w:color="auto" w:fill="auto"/>
            <w:tcMar>
              <w:top w:w="100" w:type="dxa"/>
              <w:left w:w="100" w:type="dxa"/>
              <w:bottom w:w="100" w:type="dxa"/>
              <w:right w:w="100" w:type="dxa"/>
            </w:tcMar>
          </w:tcPr>
          <w:p w14:paraId="3B89B7E5"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2</w:t>
            </w:r>
          </w:p>
        </w:tc>
        <w:tc>
          <w:tcPr>
            <w:tcW w:w="4320" w:type="dxa"/>
            <w:shd w:val="clear" w:color="auto" w:fill="auto"/>
            <w:tcMar>
              <w:top w:w="100" w:type="dxa"/>
              <w:left w:w="100" w:type="dxa"/>
              <w:bottom w:w="100" w:type="dxa"/>
              <w:right w:w="100" w:type="dxa"/>
            </w:tcMar>
          </w:tcPr>
          <w:p w14:paraId="2D609566" w14:textId="77777777" w:rsidR="005626DF" w:rsidRPr="005626DF" w:rsidRDefault="005626DF" w:rsidP="005F7F95">
            <w:pPr>
              <w:widowControl w:val="0"/>
              <w:rPr>
                <w:color w:val="000000" w:themeColor="text1"/>
                <w:sz w:val="26"/>
                <w:szCs w:val="26"/>
              </w:rPr>
            </w:pPr>
            <w:r w:rsidRPr="005626DF">
              <w:rPr>
                <w:color w:val="000000" w:themeColor="text1"/>
                <w:sz w:val="26"/>
                <w:szCs w:val="26"/>
              </w:rPr>
              <w:t>Đi qua đường zig zag</w:t>
            </w:r>
          </w:p>
        </w:tc>
      </w:tr>
      <w:tr w:rsidR="005626DF" w:rsidRPr="005626DF" w14:paraId="54912F2F" w14:textId="77777777" w:rsidTr="005F7F95">
        <w:trPr>
          <w:trHeight w:val="559"/>
        </w:trPr>
        <w:tc>
          <w:tcPr>
            <w:tcW w:w="4320" w:type="dxa"/>
            <w:shd w:val="clear" w:color="auto" w:fill="auto"/>
            <w:tcMar>
              <w:top w:w="100" w:type="dxa"/>
              <w:left w:w="100" w:type="dxa"/>
              <w:bottom w:w="100" w:type="dxa"/>
              <w:right w:w="100" w:type="dxa"/>
            </w:tcMar>
          </w:tcPr>
          <w:p w14:paraId="3832FD6E"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w:t>
            </w:r>
          </w:p>
        </w:tc>
        <w:tc>
          <w:tcPr>
            <w:tcW w:w="4320" w:type="dxa"/>
            <w:shd w:val="clear" w:color="auto" w:fill="auto"/>
            <w:tcMar>
              <w:top w:w="100" w:type="dxa"/>
              <w:left w:w="100" w:type="dxa"/>
              <w:bottom w:w="100" w:type="dxa"/>
              <w:right w:w="100" w:type="dxa"/>
            </w:tcMar>
          </w:tcPr>
          <w:p w14:paraId="17312CD2" w14:textId="77777777" w:rsidR="005626DF" w:rsidRPr="005626DF" w:rsidRDefault="005626DF" w:rsidP="005F7F95">
            <w:pPr>
              <w:widowControl w:val="0"/>
              <w:rPr>
                <w:color w:val="000000" w:themeColor="text1"/>
                <w:sz w:val="26"/>
                <w:szCs w:val="26"/>
              </w:rPr>
            </w:pPr>
            <w:r w:rsidRPr="005626DF">
              <w:rPr>
                <w:color w:val="000000" w:themeColor="text1"/>
                <w:sz w:val="26"/>
                <w:szCs w:val="26"/>
              </w:rPr>
              <w:t>...</w:t>
            </w:r>
          </w:p>
        </w:tc>
      </w:tr>
    </w:tbl>
    <w:p w14:paraId="60CBEF12" w14:textId="77777777" w:rsidR="005626DF" w:rsidRPr="005626DF" w:rsidRDefault="005626DF" w:rsidP="005626DF">
      <w:pPr>
        <w:ind w:left="720"/>
        <w:rPr>
          <w:color w:val="000000" w:themeColor="text1"/>
          <w:sz w:val="26"/>
          <w:szCs w:val="26"/>
        </w:rPr>
      </w:pPr>
    </w:p>
    <w:p w14:paraId="21232681" w14:textId="38268BD8" w:rsidR="005626DF" w:rsidRPr="005626DF" w:rsidRDefault="005626DF" w:rsidP="002B47AC">
      <w:pPr>
        <w:pStyle w:val="ListParagraph"/>
        <w:numPr>
          <w:ilvl w:val="0"/>
          <w:numId w:val="14"/>
        </w:numPr>
        <w:ind w:left="1440"/>
        <w:rPr>
          <w:color w:val="000000" w:themeColor="text1"/>
          <w:sz w:val="26"/>
          <w:szCs w:val="26"/>
        </w:rPr>
      </w:pPr>
      <w:r w:rsidRPr="005626DF">
        <w:rPr>
          <w:b/>
          <w:color w:val="000000" w:themeColor="text1"/>
          <w:sz w:val="26"/>
          <w:szCs w:val="26"/>
        </w:rPr>
        <w:t xml:space="preserve">Pedestrian_Movement: </w:t>
      </w:r>
      <w:r w:rsidRPr="005626DF">
        <w:rPr>
          <w:color w:val="000000" w:themeColor="text1"/>
          <w:sz w:val="26"/>
          <w:szCs w:val="26"/>
        </w:rPr>
        <w:t>Chuyển động của người dân. Các giá trị được quy định</w:t>
      </w:r>
      <w:r w:rsidRPr="005626DF">
        <w:rPr>
          <w:color w:val="000000" w:themeColor="text1"/>
          <w:sz w:val="26"/>
          <w:szCs w:val="26"/>
          <w:lang w:val="vi-VN"/>
        </w:rPr>
        <w:t xml:space="preserve"> </w:t>
      </w:r>
      <w:r w:rsidRPr="005626DF">
        <w:rPr>
          <w:color w:val="000000" w:themeColor="text1"/>
          <w:sz w:val="26"/>
          <w:szCs w:val="26"/>
        </w:rPr>
        <w:t>như sau:</w:t>
      </w:r>
    </w:p>
    <w:p w14:paraId="366B73E2" w14:textId="77777777" w:rsidR="005626DF" w:rsidRPr="005626DF" w:rsidRDefault="005626DF" w:rsidP="005626DF">
      <w:pPr>
        <w:pStyle w:val="ListParagraph"/>
        <w:rPr>
          <w:color w:val="000000" w:themeColor="text1"/>
          <w:sz w:val="26"/>
          <w:szCs w:val="26"/>
        </w:rPr>
      </w:pPr>
    </w:p>
    <w:tbl>
      <w:tblPr>
        <w:tblW w:w="8651"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5"/>
        <w:gridCol w:w="4326"/>
      </w:tblGrid>
      <w:tr w:rsidR="005626DF" w:rsidRPr="005626DF" w14:paraId="502979AD" w14:textId="77777777" w:rsidTr="005F7F95">
        <w:tc>
          <w:tcPr>
            <w:tcW w:w="4325" w:type="dxa"/>
            <w:shd w:val="clear" w:color="auto" w:fill="auto"/>
            <w:tcMar>
              <w:top w:w="100" w:type="dxa"/>
              <w:left w:w="100" w:type="dxa"/>
              <w:bottom w:w="100" w:type="dxa"/>
              <w:right w:w="100" w:type="dxa"/>
            </w:tcMar>
          </w:tcPr>
          <w:p w14:paraId="5C88EB3E"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Code</w:t>
            </w:r>
          </w:p>
        </w:tc>
        <w:tc>
          <w:tcPr>
            <w:tcW w:w="4325" w:type="dxa"/>
            <w:shd w:val="clear" w:color="auto" w:fill="auto"/>
            <w:tcMar>
              <w:top w:w="100" w:type="dxa"/>
              <w:left w:w="100" w:type="dxa"/>
              <w:bottom w:w="100" w:type="dxa"/>
              <w:right w:w="100" w:type="dxa"/>
            </w:tcMar>
          </w:tcPr>
          <w:p w14:paraId="0BB59533" w14:textId="77777777" w:rsidR="005626DF" w:rsidRPr="005626DF" w:rsidRDefault="005626DF" w:rsidP="005F7F95">
            <w:pPr>
              <w:widowControl w:val="0"/>
              <w:rPr>
                <w:color w:val="000000" w:themeColor="text1"/>
                <w:sz w:val="26"/>
                <w:szCs w:val="26"/>
              </w:rPr>
            </w:pPr>
            <w:r w:rsidRPr="005626DF">
              <w:rPr>
                <w:color w:val="000000" w:themeColor="text1"/>
                <w:sz w:val="26"/>
                <w:szCs w:val="26"/>
              </w:rPr>
              <w:t>Label</w:t>
            </w:r>
          </w:p>
        </w:tc>
      </w:tr>
      <w:tr w:rsidR="005626DF" w:rsidRPr="005626DF" w14:paraId="33073272" w14:textId="77777777" w:rsidTr="005F7F95">
        <w:tc>
          <w:tcPr>
            <w:tcW w:w="4325" w:type="dxa"/>
            <w:shd w:val="clear" w:color="auto" w:fill="auto"/>
            <w:tcMar>
              <w:top w:w="100" w:type="dxa"/>
              <w:left w:w="100" w:type="dxa"/>
              <w:bottom w:w="100" w:type="dxa"/>
              <w:right w:w="100" w:type="dxa"/>
            </w:tcMar>
          </w:tcPr>
          <w:p w14:paraId="622DCBDF"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0</w:t>
            </w:r>
          </w:p>
        </w:tc>
        <w:tc>
          <w:tcPr>
            <w:tcW w:w="4325" w:type="dxa"/>
            <w:shd w:val="clear" w:color="auto" w:fill="auto"/>
            <w:tcMar>
              <w:top w:w="100" w:type="dxa"/>
              <w:left w:w="100" w:type="dxa"/>
              <w:bottom w:w="100" w:type="dxa"/>
              <w:right w:w="100" w:type="dxa"/>
            </w:tcMar>
          </w:tcPr>
          <w:p w14:paraId="11F304AE"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 xml:space="preserve">Không phải là người đi </w:t>
            </w:r>
          </w:p>
        </w:tc>
      </w:tr>
      <w:tr w:rsidR="005626DF" w:rsidRPr="005626DF" w14:paraId="2F706ABC" w14:textId="77777777" w:rsidTr="005F7F95">
        <w:tc>
          <w:tcPr>
            <w:tcW w:w="4325" w:type="dxa"/>
            <w:shd w:val="clear" w:color="auto" w:fill="auto"/>
            <w:tcMar>
              <w:top w:w="100" w:type="dxa"/>
              <w:left w:w="100" w:type="dxa"/>
              <w:bottom w:w="100" w:type="dxa"/>
              <w:right w:w="100" w:type="dxa"/>
            </w:tcMar>
          </w:tcPr>
          <w:p w14:paraId="362711D6"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1</w:t>
            </w:r>
          </w:p>
        </w:tc>
        <w:tc>
          <w:tcPr>
            <w:tcW w:w="4325" w:type="dxa"/>
            <w:shd w:val="clear" w:color="auto" w:fill="auto"/>
            <w:tcMar>
              <w:top w:w="100" w:type="dxa"/>
              <w:left w:w="100" w:type="dxa"/>
              <w:bottom w:w="100" w:type="dxa"/>
              <w:right w:w="100" w:type="dxa"/>
            </w:tcMar>
          </w:tcPr>
          <w:p w14:paraId="13E41117"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 xml:space="preserve">Băng qua từ phía gần người lái </w:t>
            </w:r>
          </w:p>
        </w:tc>
      </w:tr>
      <w:tr w:rsidR="005626DF" w:rsidRPr="005626DF" w14:paraId="61BC3271" w14:textId="77777777" w:rsidTr="005F7F95">
        <w:tc>
          <w:tcPr>
            <w:tcW w:w="4325" w:type="dxa"/>
            <w:shd w:val="clear" w:color="auto" w:fill="auto"/>
            <w:tcMar>
              <w:top w:w="100" w:type="dxa"/>
              <w:left w:w="100" w:type="dxa"/>
              <w:bottom w:w="100" w:type="dxa"/>
              <w:right w:w="100" w:type="dxa"/>
            </w:tcMar>
          </w:tcPr>
          <w:p w14:paraId="06BB7DCD"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2</w:t>
            </w:r>
          </w:p>
        </w:tc>
        <w:tc>
          <w:tcPr>
            <w:tcW w:w="4325" w:type="dxa"/>
            <w:shd w:val="clear" w:color="auto" w:fill="auto"/>
            <w:tcMar>
              <w:top w:w="100" w:type="dxa"/>
              <w:left w:w="100" w:type="dxa"/>
              <w:bottom w:w="100" w:type="dxa"/>
              <w:right w:w="100" w:type="dxa"/>
            </w:tcMar>
          </w:tcPr>
          <w:p w14:paraId="61D5CA3B"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Băng qua đường gần - bị che bởi xe đang đỗ hoặc đang dừng</w:t>
            </w:r>
          </w:p>
        </w:tc>
      </w:tr>
      <w:tr w:rsidR="005626DF" w:rsidRPr="005626DF" w14:paraId="349CA052" w14:textId="77777777" w:rsidTr="005F7F95">
        <w:tc>
          <w:tcPr>
            <w:tcW w:w="4325" w:type="dxa"/>
            <w:shd w:val="clear" w:color="auto" w:fill="auto"/>
            <w:tcMar>
              <w:top w:w="100" w:type="dxa"/>
              <w:left w:w="100" w:type="dxa"/>
              <w:bottom w:w="100" w:type="dxa"/>
              <w:right w:w="100" w:type="dxa"/>
            </w:tcMar>
          </w:tcPr>
          <w:p w14:paraId="0BE8004E"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w:t>
            </w:r>
          </w:p>
        </w:tc>
        <w:tc>
          <w:tcPr>
            <w:tcW w:w="4325" w:type="dxa"/>
            <w:shd w:val="clear" w:color="auto" w:fill="auto"/>
            <w:tcMar>
              <w:top w:w="100" w:type="dxa"/>
              <w:left w:w="100" w:type="dxa"/>
              <w:bottom w:w="100" w:type="dxa"/>
              <w:right w:w="100" w:type="dxa"/>
            </w:tcMar>
          </w:tcPr>
          <w:p w14:paraId="5E606F59"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w:t>
            </w:r>
          </w:p>
        </w:tc>
      </w:tr>
    </w:tbl>
    <w:p w14:paraId="77BF2E58" w14:textId="77777777" w:rsidR="005626DF" w:rsidRPr="005626DF" w:rsidRDefault="005626DF" w:rsidP="005626DF">
      <w:pPr>
        <w:ind w:left="708"/>
        <w:rPr>
          <w:color w:val="000000" w:themeColor="text1"/>
          <w:sz w:val="26"/>
          <w:szCs w:val="26"/>
        </w:rPr>
      </w:pPr>
    </w:p>
    <w:p w14:paraId="7C61EDE3" w14:textId="5028D7DE" w:rsidR="005626DF" w:rsidRPr="005626DF" w:rsidRDefault="005626DF" w:rsidP="002B47AC">
      <w:pPr>
        <w:pStyle w:val="ListParagraph"/>
        <w:numPr>
          <w:ilvl w:val="0"/>
          <w:numId w:val="15"/>
        </w:numPr>
        <w:rPr>
          <w:color w:val="000000" w:themeColor="text1"/>
          <w:sz w:val="26"/>
          <w:szCs w:val="26"/>
        </w:rPr>
      </w:pPr>
      <w:r w:rsidRPr="005626DF">
        <w:rPr>
          <w:b/>
          <w:color w:val="000000" w:themeColor="text1"/>
          <w:sz w:val="26"/>
          <w:szCs w:val="26"/>
        </w:rPr>
        <w:t xml:space="preserve">Vehicle_Reference: </w:t>
      </w:r>
      <w:r w:rsidRPr="005626DF">
        <w:rPr>
          <w:color w:val="000000" w:themeColor="text1"/>
          <w:sz w:val="26"/>
          <w:szCs w:val="26"/>
        </w:rPr>
        <w:t>mã phương tiện</w:t>
      </w:r>
    </w:p>
    <w:p w14:paraId="53F00A7C" w14:textId="77777777" w:rsidR="005626DF" w:rsidRDefault="005626DF" w:rsidP="005626DF">
      <w:pPr>
        <w:pStyle w:val="Heading2"/>
        <w:rPr>
          <w:rFonts w:eastAsia="Times New Roman"/>
        </w:rPr>
      </w:pPr>
      <w:bookmarkStart w:id="7" w:name="_Toc85261536"/>
      <w:r>
        <w:rPr>
          <w:rFonts w:eastAsia="Times New Roman"/>
        </w:rPr>
        <w:t>Bảng Accidents:</w:t>
      </w:r>
      <w:bookmarkEnd w:id="7"/>
    </w:p>
    <w:p w14:paraId="3ACF1BFA" w14:textId="77777777" w:rsidR="005626DF" w:rsidRDefault="005626DF" w:rsidP="005626DF">
      <w:pPr>
        <w:ind w:left="720"/>
        <w:rPr>
          <w:b/>
          <w:color w:val="4A86E8"/>
          <w:sz w:val="26"/>
          <w:szCs w:val="26"/>
        </w:rPr>
      </w:pPr>
      <w:r>
        <w:rPr>
          <w:b/>
          <w:color w:val="434343"/>
          <w:sz w:val="28"/>
          <w:szCs w:val="28"/>
        </w:rPr>
        <w:tab/>
      </w:r>
      <w:r>
        <w:rPr>
          <w:b/>
          <w:color w:val="4A86E8"/>
          <w:sz w:val="26"/>
          <w:szCs w:val="26"/>
        </w:rPr>
        <w:t>Các thuộc tính sử dụng:</w:t>
      </w:r>
    </w:p>
    <w:p w14:paraId="367112FF" w14:textId="4FC92B81" w:rsidR="005626DF" w:rsidRDefault="005626DF" w:rsidP="002B47AC">
      <w:pPr>
        <w:pStyle w:val="ListParagraph"/>
        <w:numPr>
          <w:ilvl w:val="0"/>
          <w:numId w:val="16"/>
        </w:numPr>
        <w:rPr>
          <w:color w:val="000000" w:themeColor="text1"/>
          <w:sz w:val="26"/>
          <w:szCs w:val="26"/>
        </w:rPr>
      </w:pPr>
      <w:r w:rsidRPr="005626DF">
        <w:rPr>
          <w:b/>
          <w:color w:val="000000" w:themeColor="text1"/>
          <w:sz w:val="26"/>
          <w:szCs w:val="26"/>
        </w:rPr>
        <w:t xml:space="preserve">Accident_Index: </w:t>
      </w:r>
      <w:r w:rsidRPr="005626DF">
        <w:rPr>
          <w:color w:val="000000" w:themeColor="text1"/>
          <w:sz w:val="26"/>
          <w:szCs w:val="26"/>
        </w:rPr>
        <w:t>mã số của tai nạn</w:t>
      </w:r>
    </w:p>
    <w:p w14:paraId="7D246FA0" w14:textId="77777777" w:rsidR="00D21E11" w:rsidRPr="005626DF" w:rsidRDefault="00D21E11" w:rsidP="00D21E11">
      <w:pPr>
        <w:numPr>
          <w:ilvl w:val="0"/>
          <w:numId w:val="16"/>
        </w:numPr>
        <w:spacing w:line="276" w:lineRule="auto"/>
        <w:rPr>
          <w:b/>
          <w:color w:val="000000" w:themeColor="text1"/>
          <w:sz w:val="26"/>
          <w:szCs w:val="26"/>
        </w:rPr>
      </w:pPr>
      <w:r w:rsidRPr="005626DF">
        <w:rPr>
          <w:b/>
          <w:color w:val="000000" w:themeColor="text1"/>
          <w:sz w:val="26"/>
          <w:szCs w:val="26"/>
        </w:rPr>
        <w:t xml:space="preserve">Latitude: </w:t>
      </w:r>
      <w:r w:rsidRPr="005626DF">
        <w:rPr>
          <w:color w:val="000000" w:themeColor="text1"/>
          <w:sz w:val="26"/>
          <w:szCs w:val="26"/>
        </w:rPr>
        <w:t xml:space="preserve">là vĩ độ - một </w:t>
      </w:r>
      <w:r w:rsidRPr="005626DF">
        <w:rPr>
          <w:color w:val="000000" w:themeColor="text1"/>
          <w:sz w:val="26"/>
          <w:szCs w:val="26"/>
          <w:highlight w:val="white"/>
        </w:rPr>
        <w:t>giá trị xác định vị trí của một điểm trên bề mặt Trái Đất ở phía bắc hay phía nam của xích đạo.</w:t>
      </w:r>
    </w:p>
    <w:p w14:paraId="678A7A18" w14:textId="64E9C9D7" w:rsidR="00DF64C5" w:rsidRPr="002C6894" w:rsidRDefault="00D21E11" w:rsidP="002C6894">
      <w:pPr>
        <w:numPr>
          <w:ilvl w:val="0"/>
          <w:numId w:val="16"/>
        </w:numPr>
        <w:spacing w:line="276" w:lineRule="auto"/>
        <w:rPr>
          <w:b/>
          <w:color w:val="000000" w:themeColor="text1"/>
          <w:sz w:val="26"/>
          <w:szCs w:val="26"/>
        </w:rPr>
      </w:pPr>
      <w:r w:rsidRPr="005626DF">
        <w:rPr>
          <w:b/>
          <w:color w:val="000000" w:themeColor="text1"/>
          <w:sz w:val="26"/>
          <w:szCs w:val="26"/>
        </w:rPr>
        <w:t xml:space="preserve">Longitude: </w:t>
      </w:r>
      <w:r w:rsidRPr="005626DF">
        <w:rPr>
          <w:color w:val="000000" w:themeColor="text1"/>
          <w:sz w:val="26"/>
          <w:szCs w:val="26"/>
        </w:rPr>
        <w:t xml:space="preserve">là kinh độ - một </w:t>
      </w:r>
      <w:r w:rsidRPr="005626DF">
        <w:rPr>
          <w:color w:val="000000" w:themeColor="text1"/>
          <w:sz w:val="26"/>
          <w:szCs w:val="26"/>
          <w:highlight w:val="white"/>
        </w:rPr>
        <w:t>giá trị tọa độ địa lý theo hướng đông-tây, được sử dụng phổ biến nhất trong bản đồ học và hoa tiêu toàn cầu</w:t>
      </w:r>
    </w:p>
    <w:p w14:paraId="74AD103D" w14:textId="77777777" w:rsidR="00DF64C5" w:rsidRPr="00DF64C5" w:rsidRDefault="00DF64C5" w:rsidP="00DF64C5">
      <w:pPr>
        <w:ind w:left="1800"/>
        <w:rPr>
          <w:color w:val="000000" w:themeColor="text1"/>
          <w:sz w:val="26"/>
          <w:szCs w:val="26"/>
        </w:rPr>
      </w:pPr>
    </w:p>
    <w:p w14:paraId="2AF29DED" w14:textId="467AEB98" w:rsidR="005626DF" w:rsidRPr="00DF64C5" w:rsidRDefault="005626DF" w:rsidP="00DF64C5">
      <w:pPr>
        <w:pStyle w:val="ListParagraph"/>
        <w:numPr>
          <w:ilvl w:val="1"/>
          <w:numId w:val="15"/>
        </w:numPr>
        <w:ind w:left="810" w:firstLine="0"/>
        <w:rPr>
          <w:color w:val="000000" w:themeColor="text1"/>
          <w:sz w:val="26"/>
          <w:szCs w:val="26"/>
        </w:rPr>
      </w:pPr>
      <w:r w:rsidRPr="00DF64C5">
        <w:rPr>
          <w:b/>
          <w:color w:val="000000" w:themeColor="text1"/>
          <w:sz w:val="26"/>
          <w:szCs w:val="26"/>
        </w:rPr>
        <w:lastRenderedPageBreak/>
        <w:t>Accident_Severity:</w:t>
      </w:r>
      <w:r w:rsidRPr="00DF64C5">
        <w:rPr>
          <w:color w:val="000000" w:themeColor="text1"/>
          <w:sz w:val="26"/>
          <w:szCs w:val="26"/>
        </w:rPr>
        <w:t xml:space="preserve"> mức độ nghiêm trọng. Các giá trị được quy định </w:t>
      </w:r>
      <w:r w:rsidR="00DF64C5" w:rsidRPr="00DF64C5">
        <w:rPr>
          <w:color w:val="000000" w:themeColor="text1"/>
          <w:sz w:val="26"/>
          <w:szCs w:val="26"/>
        </w:rPr>
        <w:t>như sau</w:t>
      </w:r>
    </w:p>
    <w:p w14:paraId="1E08EFA3" w14:textId="77777777" w:rsidR="005626DF" w:rsidRPr="005626DF" w:rsidRDefault="005626DF" w:rsidP="00DF64C5">
      <w:pPr>
        <w:rPr>
          <w:color w:val="000000" w:themeColor="text1"/>
          <w:sz w:val="26"/>
          <w:szCs w:val="26"/>
        </w:rPr>
      </w:pPr>
    </w:p>
    <w:tbl>
      <w:tblPr>
        <w:tblW w:w="8562" w:type="dxa"/>
        <w:tblInd w:w="8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310"/>
      </w:tblGrid>
      <w:tr w:rsidR="005626DF" w:rsidRPr="005626DF" w14:paraId="44B295A5" w14:textId="77777777" w:rsidTr="00754424">
        <w:tc>
          <w:tcPr>
            <w:tcW w:w="4252" w:type="dxa"/>
            <w:shd w:val="clear" w:color="auto" w:fill="auto"/>
            <w:tcMar>
              <w:top w:w="100" w:type="dxa"/>
              <w:left w:w="100" w:type="dxa"/>
              <w:bottom w:w="100" w:type="dxa"/>
              <w:right w:w="100" w:type="dxa"/>
            </w:tcMar>
          </w:tcPr>
          <w:p w14:paraId="57DDF94F" w14:textId="77777777" w:rsidR="005626DF" w:rsidRPr="005626DF" w:rsidRDefault="005626DF" w:rsidP="005F7F95">
            <w:pPr>
              <w:widowControl w:val="0"/>
              <w:rPr>
                <w:color w:val="000000" w:themeColor="text1"/>
                <w:sz w:val="26"/>
                <w:szCs w:val="26"/>
              </w:rPr>
            </w:pPr>
            <w:r w:rsidRPr="005626DF">
              <w:rPr>
                <w:color w:val="000000" w:themeColor="text1"/>
                <w:sz w:val="26"/>
                <w:szCs w:val="26"/>
              </w:rPr>
              <w:t>Code</w:t>
            </w:r>
          </w:p>
        </w:tc>
        <w:tc>
          <w:tcPr>
            <w:tcW w:w="4310" w:type="dxa"/>
            <w:shd w:val="clear" w:color="auto" w:fill="auto"/>
            <w:tcMar>
              <w:top w:w="100" w:type="dxa"/>
              <w:left w:w="100" w:type="dxa"/>
              <w:bottom w:w="100" w:type="dxa"/>
              <w:right w:w="100" w:type="dxa"/>
            </w:tcMar>
          </w:tcPr>
          <w:p w14:paraId="79B23545" w14:textId="77777777" w:rsidR="005626DF" w:rsidRPr="005626DF" w:rsidRDefault="005626DF" w:rsidP="005F7F95">
            <w:pPr>
              <w:widowControl w:val="0"/>
              <w:rPr>
                <w:color w:val="000000" w:themeColor="text1"/>
                <w:sz w:val="26"/>
                <w:szCs w:val="26"/>
              </w:rPr>
            </w:pPr>
            <w:r w:rsidRPr="005626DF">
              <w:rPr>
                <w:color w:val="000000" w:themeColor="text1"/>
                <w:sz w:val="26"/>
                <w:szCs w:val="26"/>
              </w:rPr>
              <w:t>Label</w:t>
            </w:r>
          </w:p>
        </w:tc>
      </w:tr>
      <w:tr w:rsidR="005626DF" w:rsidRPr="005626DF" w14:paraId="7E1025D9" w14:textId="77777777" w:rsidTr="00754424">
        <w:tc>
          <w:tcPr>
            <w:tcW w:w="4252" w:type="dxa"/>
            <w:shd w:val="clear" w:color="auto" w:fill="auto"/>
            <w:tcMar>
              <w:top w:w="100" w:type="dxa"/>
              <w:left w:w="100" w:type="dxa"/>
              <w:bottom w:w="100" w:type="dxa"/>
              <w:right w:w="100" w:type="dxa"/>
            </w:tcMar>
          </w:tcPr>
          <w:p w14:paraId="1223C545" w14:textId="77777777" w:rsidR="005626DF" w:rsidRPr="005626DF" w:rsidRDefault="005626DF" w:rsidP="005F7F95">
            <w:pPr>
              <w:widowControl w:val="0"/>
              <w:rPr>
                <w:color w:val="000000" w:themeColor="text1"/>
                <w:sz w:val="26"/>
                <w:szCs w:val="26"/>
              </w:rPr>
            </w:pPr>
            <w:r w:rsidRPr="005626DF">
              <w:rPr>
                <w:color w:val="000000" w:themeColor="text1"/>
                <w:sz w:val="26"/>
                <w:szCs w:val="26"/>
              </w:rPr>
              <w:t>1</w:t>
            </w:r>
          </w:p>
        </w:tc>
        <w:tc>
          <w:tcPr>
            <w:tcW w:w="4310" w:type="dxa"/>
            <w:shd w:val="clear" w:color="auto" w:fill="auto"/>
            <w:tcMar>
              <w:top w:w="100" w:type="dxa"/>
              <w:left w:w="100" w:type="dxa"/>
              <w:bottom w:w="100" w:type="dxa"/>
              <w:right w:w="100" w:type="dxa"/>
            </w:tcMar>
          </w:tcPr>
          <w:p w14:paraId="015391E1" w14:textId="77777777" w:rsidR="005626DF" w:rsidRPr="005626DF" w:rsidRDefault="005626DF" w:rsidP="005F7F95">
            <w:pPr>
              <w:widowControl w:val="0"/>
              <w:rPr>
                <w:color w:val="000000" w:themeColor="text1"/>
                <w:sz w:val="26"/>
                <w:szCs w:val="26"/>
              </w:rPr>
            </w:pPr>
            <w:r w:rsidRPr="005626DF">
              <w:rPr>
                <w:color w:val="000000" w:themeColor="text1"/>
                <w:sz w:val="26"/>
                <w:szCs w:val="26"/>
              </w:rPr>
              <w:t>Gây tử vong</w:t>
            </w:r>
          </w:p>
        </w:tc>
      </w:tr>
      <w:tr w:rsidR="005626DF" w:rsidRPr="005626DF" w14:paraId="42B95DA9" w14:textId="77777777" w:rsidTr="00754424">
        <w:tc>
          <w:tcPr>
            <w:tcW w:w="4252" w:type="dxa"/>
            <w:shd w:val="clear" w:color="auto" w:fill="auto"/>
            <w:tcMar>
              <w:top w:w="100" w:type="dxa"/>
              <w:left w:w="100" w:type="dxa"/>
              <w:bottom w:w="100" w:type="dxa"/>
              <w:right w:w="100" w:type="dxa"/>
            </w:tcMar>
          </w:tcPr>
          <w:p w14:paraId="4C88F01E" w14:textId="77777777" w:rsidR="005626DF" w:rsidRPr="005626DF" w:rsidRDefault="005626DF" w:rsidP="005F7F95">
            <w:pPr>
              <w:widowControl w:val="0"/>
              <w:rPr>
                <w:color w:val="000000" w:themeColor="text1"/>
                <w:sz w:val="26"/>
                <w:szCs w:val="26"/>
              </w:rPr>
            </w:pPr>
            <w:r w:rsidRPr="005626DF">
              <w:rPr>
                <w:color w:val="000000" w:themeColor="text1"/>
                <w:sz w:val="26"/>
                <w:szCs w:val="26"/>
              </w:rPr>
              <w:t xml:space="preserve">2 </w:t>
            </w:r>
          </w:p>
        </w:tc>
        <w:tc>
          <w:tcPr>
            <w:tcW w:w="4310" w:type="dxa"/>
            <w:shd w:val="clear" w:color="auto" w:fill="auto"/>
            <w:tcMar>
              <w:top w:w="100" w:type="dxa"/>
              <w:left w:w="100" w:type="dxa"/>
              <w:bottom w:w="100" w:type="dxa"/>
              <w:right w:w="100" w:type="dxa"/>
            </w:tcMar>
          </w:tcPr>
          <w:p w14:paraId="3C707EB3" w14:textId="77777777" w:rsidR="005626DF" w:rsidRPr="005626DF" w:rsidRDefault="005626DF" w:rsidP="005F7F95">
            <w:pPr>
              <w:widowControl w:val="0"/>
              <w:rPr>
                <w:color w:val="000000" w:themeColor="text1"/>
                <w:sz w:val="26"/>
                <w:szCs w:val="26"/>
              </w:rPr>
            </w:pPr>
            <w:r w:rsidRPr="005626DF">
              <w:rPr>
                <w:color w:val="000000" w:themeColor="text1"/>
                <w:sz w:val="26"/>
                <w:szCs w:val="26"/>
              </w:rPr>
              <w:t>Nghiêm trọng</w:t>
            </w:r>
          </w:p>
        </w:tc>
      </w:tr>
      <w:tr w:rsidR="005626DF" w:rsidRPr="005626DF" w14:paraId="7527408D" w14:textId="77777777" w:rsidTr="00754424">
        <w:tc>
          <w:tcPr>
            <w:tcW w:w="4252" w:type="dxa"/>
            <w:shd w:val="clear" w:color="auto" w:fill="auto"/>
            <w:tcMar>
              <w:top w:w="100" w:type="dxa"/>
              <w:left w:w="100" w:type="dxa"/>
              <w:bottom w:w="100" w:type="dxa"/>
              <w:right w:w="100" w:type="dxa"/>
            </w:tcMar>
          </w:tcPr>
          <w:p w14:paraId="5C4B04EB" w14:textId="77777777" w:rsidR="005626DF" w:rsidRPr="005626DF" w:rsidRDefault="005626DF" w:rsidP="005F7F95">
            <w:pPr>
              <w:widowControl w:val="0"/>
              <w:rPr>
                <w:color w:val="000000" w:themeColor="text1"/>
                <w:sz w:val="26"/>
                <w:szCs w:val="26"/>
              </w:rPr>
            </w:pPr>
            <w:r w:rsidRPr="005626DF">
              <w:rPr>
                <w:color w:val="000000" w:themeColor="text1"/>
                <w:sz w:val="26"/>
                <w:szCs w:val="26"/>
              </w:rPr>
              <w:t>3</w:t>
            </w:r>
          </w:p>
        </w:tc>
        <w:tc>
          <w:tcPr>
            <w:tcW w:w="4310" w:type="dxa"/>
            <w:shd w:val="clear" w:color="auto" w:fill="auto"/>
            <w:tcMar>
              <w:top w:w="100" w:type="dxa"/>
              <w:left w:w="100" w:type="dxa"/>
              <w:bottom w:w="100" w:type="dxa"/>
              <w:right w:w="100" w:type="dxa"/>
            </w:tcMar>
          </w:tcPr>
          <w:p w14:paraId="4508941F" w14:textId="77777777" w:rsidR="005626DF" w:rsidRPr="005626DF" w:rsidRDefault="005626DF" w:rsidP="005F7F95">
            <w:pPr>
              <w:widowControl w:val="0"/>
              <w:rPr>
                <w:color w:val="000000" w:themeColor="text1"/>
                <w:sz w:val="26"/>
                <w:szCs w:val="26"/>
              </w:rPr>
            </w:pPr>
            <w:r w:rsidRPr="005626DF">
              <w:rPr>
                <w:color w:val="000000" w:themeColor="text1"/>
                <w:sz w:val="26"/>
                <w:szCs w:val="26"/>
              </w:rPr>
              <w:t>Nhẹ</w:t>
            </w:r>
          </w:p>
        </w:tc>
      </w:tr>
    </w:tbl>
    <w:p w14:paraId="7DE45283" w14:textId="77777777" w:rsidR="005626DF" w:rsidRPr="005626DF" w:rsidRDefault="005626DF" w:rsidP="005626DF">
      <w:pPr>
        <w:rPr>
          <w:color w:val="000000" w:themeColor="text1"/>
          <w:sz w:val="26"/>
          <w:szCs w:val="26"/>
        </w:rPr>
      </w:pPr>
    </w:p>
    <w:p w14:paraId="3B3E5E02" w14:textId="471823AC" w:rsidR="005626DF" w:rsidRPr="005626DF" w:rsidRDefault="005626DF" w:rsidP="002B47AC">
      <w:pPr>
        <w:pStyle w:val="ListParagraph"/>
        <w:numPr>
          <w:ilvl w:val="0"/>
          <w:numId w:val="17"/>
        </w:numPr>
        <w:rPr>
          <w:color w:val="000000" w:themeColor="text1"/>
          <w:sz w:val="26"/>
          <w:szCs w:val="26"/>
        </w:rPr>
      </w:pPr>
      <w:r w:rsidRPr="005626DF">
        <w:rPr>
          <w:b/>
          <w:color w:val="000000" w:themeColor="text1"/>
          <w:sz w:val="26"/>
          <w:szCs w:val="26"/>
        </w:rPr>
        <w:t>Local_Authority(District):</w:t>
      </w:r>
      <w:r w:rsidRPr="005626DF">
        <w:rPr>
          <w:color w:val="000000" w:themeColor="text1"/>
          <w:sz w:val="26"/>
          <w:szCs w:val="26"/>
        </w:rPr>
        <w:t xml:space="preserve"> địa phương xảy ra tai nạn</w:t>
      </w:r>
    </w:p>
    <w:p w14:paraId="62A93449" w14:textId="77777777" w:rsidR="005626DF" w:rsidRPr="005626DF" w:rsidRDefault="005626DF" w:rsidP="005626DF">
      <w:pPr>
        <w:ind w:left="708"/>
        <w:rPr>
          <w:color w:val="000000" w:themeColor="text1"/>
          <w:sz w:val="26"/>
          <w:szCs w:val="26"/>
        </w:rPr>
      </w:pPr>
    </w:p>
    <w:tbl>
      <w:tblPr>
        <w:tblW w:w="8607" w:type="dxa"/>
        <w:tblInd w:w="8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355"/>
      </w:tblGrid>
      <w:tr w:rsidR="005626DF" w:rsidRPr="005626DF" w14:paraId="423A80BC" w14:textId="77777777" w:rsidTr="00754424">
        <w:tc>
          <w:tcPr>
            <w:tcW w:w="4252" w:type="dxa"/>
            <w:shd w:val="clear" w:color="auto" w:fill="auto"/>
            <w:tcMar>
              <w:top w:w="100" w:type="dxa"/>
              <w:left w:w="100" w:type="dxa"/>
              <w:bottom w:w="100" w:type="dxa"/>
              <w:right w:w="100" w:type="dxa"/>
            </w:tcMar>
          </w:tcPr>
          <w:p w14:paraId="1047D241" w14:textId="77777777" w:rsidR="005626DF" w:rsidRPr="005626DF" w:rsidRDefault="005626DF" w:rsidP="005F7F95">
            <w:pPr>
              <w:widowControl w:val="0"/>
              <w:rPr>
                <w:color w:val="000000" w:themeColor="text1"/>
                <w:sz w:val="26"/>
                <w:szCs w:val="26"/>
              </w:rPr>
            </w:pPr>
            <w:r w:rsidRPr="005626DF">
              <w:rPr>
                <w:color w:val="000000" w:themeColor="text1"/>
                <w:sz w:val="26"/>
                <w:szCs w:val="26"/>
              </w:rPr>
              <w:t>Code</w:t>
            </w:r>
          </w:p>
        </w:tc>
        <w:tc>
          <w:tcPr>
            <w:tcW w:w="4355" w:type="dxa"/>
            <w:shd w:val="clear" w:color="auto" w:fill="auto"/>
            <w:tcMar>
              <w:top w:w="100" w:type="dxa"/>
              <w:left w:w="100" w:type="dxa"/>
              <w:bottom w:w="100" w:type="dxa"/>
              <w:right w:w="100" w:type="dxa"/>
            </w:tcMar>
          </w:tcPr>
          <w:p w14:paraId="2E59B326" w14:textId="77777777" w:rsidR="005626DF" w:rsidRPr="005626DF" w:rsidRDefault="005626DF" w:rsidP="005F7F95">
            <w:pPr>
              <w:widowControl w:val="0"/>
              <w:rPr>
                <w:color w:val="000000" w:themeColor="text1"/>
                <w:sz w:val="26"/>
                <w:szCs w:val="26"/>
              </w:rPr>
            </w:pPr>
            <w:r w:rsidRPr="005626DF">
              <w:rPr>
                <w:color w:val="000000" w:themeColor="text1"/>
                <w:sz w:val="26"/>
                <w:szCs w:val="26"/>
              </w:rPr>
              <w:t>Label</w:t>
            </w:r>
          </w:p>
        </w:tc>
      </w:tr>
      <w:tr w:rsidR="005626DF" w:rsidRPr="005626DF" w14:paraId="69A3205C" w14:textId="77777777" w:rsidTr="00754424">
        <w:tc>
          <w:tcPr>
            <w:tcW w:w="4252" w:type="dxa"/>
            <w:shd w:val="clear" w:color="auto" w:fill="auto"/>
            <w:tcMar>
              <w:top w:w="100" w:type="dxa"/>
              <w:left w:w="100" w:type="dxa"/>
              <w:bottom w:w="100" w:type="dxa"/>
              <w:right w:w="100" w:type="dxa"/>
            </w:tcMar>
          </w:tcPr>
          <w:p w14:paraId="59699485" w14:textId="77777777" w:rsidR="005626DF" w:rsidRPr="005626DF" w:rsidRDefault="005626DF" w:rsidP="005F7F95">
            <w:pPr>
              <w:widowControl w:val="0"/>
              <w:rPr>
                <w:color w:val="000000" w:themeColor="text1"/>
                <w:sz w:val="26"/>
                <w:szCs w:val="26"/>
              </w:rPr>
            </w:pPr>
            <w:r w:rsidRPr="005626DF">
              <w:rPr>
                <w:color w:val="000000" w:themeColor="text1"/>
                <w:sz w:val="26"/>
                <w:szCs w:val="26"/>
              </w:rPr>
              <w:t>1</w:t>
            </w:r>
          </w:p>
        </w:tc>
        <w:tc>
          <w:tcPr>
            <w:tcW w:w="4355" w:type="dxa"/>
            <w:shd w:val="clear" w:color="auto" w:fill="auto"/>
            <w:tcMar>
              <w:top w:w="100" w:type="dxa"/>
              <w:left w:w="100" w:type="dxa"/>
              <w:bottom w:w="100" w:type="dxa"/>
              <w:right w:w="100" w:type="dxa"/>
            </w:tcMar>
          </w:tcPr>
          <w:p w14:paraId="4273A58E" w14:textId="77777777" w:rsidR="005626DF" w:rsidRPr="005626DF" w:rsidRDefault="005626DF" w:rsidP="005F7F95">
            <w:pPr>
              <w:widowControl w:val="0"/>
              <w:rPr>
                <w:color w:val="000000" w:themeColor="text1"/>
                <w:sz w:val="26"/>
                <w:szCs w:val="26"/>
              </w:rPr>
            </w:pPr>
            <w:r w:rsidRPr="005626DF">
              <w:rPr>
                <w:color w:val="000000" w:themeColor="text1"/>
                <w:sz w:val="26"/>
                <w:szCs w:val="26"/>
              </w:rPr>
              <w:t>Westminster</w:t>
            </w:r>
          </w:p>
        </w:tc>
      </w:tr>
      <w:tr w:rsidR="005626DF" w:rsidRPr="005626DF" w14:paraId="7E0B0571" w14:textId="77777777" w:rsidTr="00754424">
        <w:tc>
          <w:tcPr>
            <w:tcW w:w="4252" w:type="dxa"/>
            <w:shd w:val="clear" w:color="auto" w:fill="auto"/>
            <w:tcMar>
              <w:top w:w="100" w:type="dxa"/>
              <w:left w:w="100" w:type="dxa"/>
              <w:bottom w:w="100" w:type="dxa"/>
              <w:right w:w="100" w:type="dxa"/>
            </w:tcMar>
          </w:tcPr>
          <w:p w14:paraId="321D5937" w14:textId="77777777" w:rsidR="005626DF" w:rsidRPr="005626DF" w:rsidRDefault="005626DF" w:rsidP="005F7F95">
            <w:pPr>
              <w:widowControl w:val="0"/>
              <w:rPr>
                <w:color w:val="000000" w:themeColor="text1"/>
                <w:sz w:val="26"/>
                <w:szCs w:val="26"/>
              </w:rPr>
            </w:pPr>
            <w:r w:rsidRPr="005626DF">
              <w:rPr>
                <w:color w:val="000000" w:themeColor="text1"/>
                <w:sz w:val="26"/>
                <w:szCs w:val="26"/>
              </w:rPr>
              <w:t>2</w:t>
            </w:r>
          </w:p>
        </w:tc>
        <w:tc>
          <w:tcPr>
            <w:tcW w:w="4355" w:type="dxa"/>
            <w:shd w:val="clear" w:color="auto" w:fill="auto"/>
            <w:tcMar>
              <w:top w:w="100" w:type="dxa"/>
              <w:left w:w="100" w:type="dxa"/>
              <w:bottom w:w="100" w:type="dxa"/>
              <w:right w:w="100" w:type="dxa"/>
            </w:tcMar>
          </w:tcPr>
          <w:p w14:paraId="2AF46D1F" w14:textId="77777777" w:rsidR="005626DF" w:rsidRPr="005626DF" w:rsidRDefault="005626DF" w:rsidP="005F7F95">
            <w:pPr>
              <w:widowControl w:val="0"/>
              <w:rPr>
                <w:color w:val="000000" w:themeColor="text1"/>
                <w:sz w:val="26"/>
                <w:szCs w:val="26"/>
              </w:rPr>
            </w:pPr>
            <w:r w:rsidRPr="005626DF">
              <w:rPr>
                <w:color w:val="000000" w:themeColor="text1"/>
                <w:sz w:val="26"/>
                <w:szCs w:val="26"/>
              </w:rPr>
              <w:t>Camden</w:t>
            </w:r>
          </w:p>
        </w:tc>
      </w:tr>
      <w:tr w:rsidR="005626DF" w:rsidRPr="005626DF" w14:paraId="576FE17D" w14:textId="77777777" w:rsidTr="00754424">
        <w:tc>
          <w:tcPr>
            <w:tcW w:w="4252" w:type="dxa"/>
            <w:shd w:val="clear" w:color="auto" w:fill="auto"/>
            <w:tcMar>
              <w:top w:w="100" w:type="dxa"/>
              <w:left w:w="100" w:type="dxa"/>
              <w:bottom w:w="100" w:type="dxa"/>
              <w:right w:w="100" w:type="dxa"/>
            </w:tcMar>
          </w:tcPr>
          <w:p w14:paraId="07DCAF53" w14:textId="77777777" w:rsidR="005626DF" w:rsidRPr="005626DF" w:rsidRDefault="005626DF" w:rsidP="005F7F95">
            <w:pPr>
              <w:widowControl w:val="0"/>
              <w:rPr>
                <w:color w:val="000000" w:themeColor="text1"/>
                <w:sz w:val="26"/>
                <w:szCs w:val="26"/>
              </w:rPr>
            </w:pPr>
            <w:r w:rsidRPr="005626DF">
              <w:rPr>
                <w:color w:val="000000" w:themeColor="text1"/>
                <w:sz w:val="26"/>
                <w:szCs w:val="26"/>
              </w:rPr>
              <w:t>3</w:t>
            </w:r>
          </w:p>
        </w:tc>
        <w:tc>
          <w:tcPr>
            <w:tcW w:w="4355" w:type="dxa"/>
            <w:shd w:val="clear" w:color="auto" w:fill="auto"/>
            <w:tcMar>
              <w:top w:w="100" w:type="dxa"/>
              <w:left w:w="100" w:type="dxa"/>
              <w:bottom w:w="100" w:type="dxa"/>
              <w:right w:w="100" w:type="dxa"/>
            </w:tcMar>
          </w:tcPr>
          <w:p w14:paraId="383EAC97" w14:textId="77777777" w:rsidR="005626DF" w:rsidRPr="005626DF" w:rsidRDefault="005626DF" w:rsidP="005F7F95">
            <w:pPr>
              <w:widowControl w:val="0"/>
              <w:rPr>
                <w:color w:val="000000" w:themeColor="text1"/>
                <w:sz w:val="26"/>
                <w:szCs w:val="26"/>
              </w:rPr>
            </w:pPr>
            <w:r w:rsidRPr="005626DF">
              <w:rPr>
                <w:color w:val="000000" w:themeColor="text1"/>
                <w:sz w:val="26"/>
                <w:szCs w:val="26"/>
              </w:rPr>
              <w:t>Islington</w:t>
            </w:r>
          </w:p>
        </w:tc>
      </w:tr>
      <w:tr w:rsidR="005626DF" w:rsidRPr="005626DF" w14:paraId="0B7173D9" w14:textId="77777777" w:rsidTr="00754424">
        <w:tc>
          <w:tcPr>
            <w:tcW w:w="4252" w:type="dxa"/>
            <w:shd w:val="clear" w:color="auto" w:fill="auto"/>
            <w:tcMar>
              <w:top w:w="100" w:type="dxa"/>
              <w:left w:w="100" w:type="dxa"/>
              <w:bottom w:w="100" w:type="dxa"/>
              <w:right w:w="100" w:type="dxa"/>
            </w:tcMar>
          </w:tcPr>
          <w:p w14:paraId="7A2A60EF" w14:textId="77777777" w:rsidR="005626DF" w:rsidRPr="005626DF" w:rsidRDefault="005626DF" w:rsidP="005F7F95">
            <w:pPr>
              <w:widowControl w:val="0"/>
              <w:rPr>
                <w:color w:val="000000" w:themeColor="text1"/>
                <w:sz w:val="26"/>
                <w:szCs w:val="26"/>
              </w:rPr>
            </w:pPr>
            <w:r w:rsidRPr="005626DF">
              <w:rPr>
                <w:color w:val="000000" w:themeColor="text1"/>
                <w:sz w:val="26"/>
                <w:szCs w:val="26"/>
              </w:rPr>
              <w:t>...</w:t>
            </w:r>
          </w:p>
        </w:tc>
        <w:tc>
          <w:tcPr>
            <w:tcW w:w="4355" w:type="dxa"/>
            <w:shd w:val="clear" w:color="auto" w:fill="auto"/>
            <w:tcMar>
              <w:top w:w="100" w:type="dxa"/>
              <w:left w:w="100" w:type="dxa"/>
              <w:bottom w:w="100" w:type="dxa"/>
              <w:right w:w="100" w:type="dxa"/>
            </w:tcMar>
          </w:tcPr>
          <w:p w14:paraId="46D59993" w14:textId="77777777" w:rsidR="005626DF" w:rsidRPr="005626DF" w:rsidRDefault="005626DF" w:rsidP="005F7F95">
            <w:pPr>
              <w:widowControl w:val="0"/>
              <w:rPr>
                <w:color w:val="000000" w:themeColor="text1"/>
                <w:sz w:val="26"/>
                <w:szCs w:val="26"/>
              </w:rPr>
            </w:pPr>
            <w:r w:rsidRPr="005626DF">
              <w:rPr>
                <w:color w:val="000000" w:themeColor="text1"/>
                <w:sz w:val="26"/>
                <w:szCs w:val="26"/>
              </w:rPr>
              <w:t>...</w:t>
            </w:r>
          </w:p>
        </w:tc>
      </w:tr>
    </w:tbl>
    <w:p w14:paraId="1A75FE56" w14:textId="77777777" w:rsidR="005626DF" w:rsidRPr="005626DF" w:rsidRDefault="005626DF" w:rsidP="005626DF">
      <w:pPr>
        <w:rPr>
          <w:color w:val="000000" w:themeColor="text1"/>
          <w:sz w:val="26"/>
          <w:szCs w:val="26"/>
        </w:rPr>
      </w:pPr>
    </w:p>
    <w:p w14:paraId="3BAAED0E" w14:textId="70C44D00" w:rsidR="005626DF" w:rsidRPr="005626DF" w:rsidRDefault="005626DF" w:rsidP="002B47AC">
      <w:pPr>
        <w:pStyle w:val="ListParagraph"/>
        <w:numPr>
          <w:ilvl w:val="0"/>
          <w:numId w:val="18"/>
        </w:numPr>
        <w:rPr>
          <w:color w:val="000000" w:themeColor="text1"/>
          <w:sz w:val="26"/>
          <w:szCs w:val="26"/>
        </w:rPr>
      </w:pPr>
      <w:r w:rsidRPr="005626DF">
        <w:rPr>
          <w:b/>
          <w:color w:val="000000" w:themeColor="text1"/>
          <w:sz w:val="26"/>
          <w:szCs w:val="26"/>
        </w:rPr>
        <w:t>Date:</w:t>
      </w:r>
      <w:r w:rsidRPr="005626DF">
        <w:rPr>
          <w:color w:val="000000" w:themeColor="text1"/>
          <w:sz w:val="26"/>
          <w:szCs w:val="26"/>
        </w:rPr>
        <w:t xml:space="preserve"> Ngày/tháng/năm xảy ra tai nạn</w:t>
      </w:r>
    </w:p>
    <w:p w14:paraId="2754F453" w14:textId="75F0910B" w:rsidR="005626DF" w:rsidRPr="005626DF" w:rsidRDefault="005626DF" w:rsidP="002B47AC">
      <w:pPr>
        <w:pStyle w:val="ListParagraph"/>
        <w:numPr>
          <w:ilvl w:val="0"/>
          <w:numId w:val="18"/>
        </w:numPr>
        <w:rPr>
          <w:color w:val="000000" w:themeColor="text1"/>
          <w:sz w:val="26"/>
          <w:szCs w:val="26"/>
        </w:rPr>
      </w:pPr>
      <w:r w:rsidRPr="005626DF">
        <w:rPr>
          <w:b/>
          <w:color w:val="000000" w:themeColor="text1"/>
          <w:sz w:val="26"/>
          <w:szCs w:val="26"/>
        </w:rPr>
        <w:t>Number_of_Vehicles</w:t>
      </w:r>
      <w:r w:rsidRPr="005626DF">
        <w:rPr>
          <w:color w:val="000000" w:themeColor="text1"/>
          <w:sz w:val="26"/>
          <w:szCs w:val="26"/>
        </w:rPr>
        <w:t>: Số lượng phương tiện tham gia</w:t>
      </w:r>
    </w:p>
    <w:p w14:paraId="012DDD83" w14:textId="404326D8" w:rsidR="005626DF" w:rsidRPr="005626DF" w:rsidRDefault="005626DF" w:rsidP="002B47AC">
      <w:pPr>
        <w:pStyle w:val="ListParagraph"/>
        <w:numPr>
          <w:ilvl w:val="0"/>
          <w:numId w:val="18"/>
        </w:numPr>
        <w:rPr>
          <w:color w:val="000000" w:themeColor="text1"/>
          <w:sz w:val="26"/>
          <w:szCs w:val="26"/>
        </w:rPr>
      </w:pPr>
      <w:r w:rsidRPr="005626DF">
        <w:rPr>
          <w:b/>
          <w:color w:val="000000" w:themeColor="text1"/>
          <w:sz w:val="26"/>
          <w:szCs w:val="26"/>
        </w:rPr>
        <w:t>Number_of_Casualties</w:t>
      </w:r>
      <w:r w:rsidRPr="005626DF">
        <w:rPr>
          <w:color w:val="000000" w:themeColor="text1"/>
          <w:sz w:val="26"/>
          <w:szCs w:val="26"/>
        </w:rPr>
        <w:t xml:space="preserve">: Số lượng thương vong </w:t>
      </w:r>
    </w:p>
    <w:p w14:paraId="57979765" w14:textId="4F016474" w:rsidR="005626DF" w:rsidRPr="005626DF" w:rsidRDefault="005626DF" w:rsidP="002B47AC">
      <w:pPr>
        <w:pStyle w:val="ListParagraph"/>
        <w:numPr>
          <w:ilvl w:val="0"/>
          <w:numId w:val="18"/>
        </w:numPr>
        <w:rPr>
          <w:color w:val="000000" w:themeColor="text1"/>
          <w:sz w:val="26"/>
          <w:szCs w:val="26"/>
        </w:rPr>
      </w:pPr>
      <w:r w:rsidRPr="005626DF">
        <w:rPr>
          <w:b/>
          <w:color w:val="000000" w:themeColor="text1"/>
          <w:sz w:val="26"/>
          <w:szCs w:val="26"/>
        </w:rPr>
        <w:t>Speed_limit:</w:t>
      </w:r>
      <w:r w:rsidRPr="005626DF">
        <w:rPr>
          <w:color w:val="000000" w:themeColor="text1"/>
          <w:sz w:val="26"/>
          <w:szCs w:val="26"/>
        </w:rPr>
        <w:t xml:space="preserve"> tốc độ tối đa cho phép</w:t>
      </w:r>
    </w:p>
    <w:p w14:paraId="6D97EF5B" w14:textId="29DFE54B" w:rsidR="005626DF" w:rsidRPr="005626DF" w:rsidRDefault="005626DF" w:rsidP="002B47AC">
      <w:pPr>
        <w:pStyle w:val="ListParagraph"/>
        <w:numPr>
          <w:ilvl w:val="0"/>
          <w:numId w:val="18"/>
        </w:numPr>
        <w:rPr>
          <w:color w:val="000000" w:themeColor="text1"/>
          <w:sz w:val="26"/>
          <w:szCs w:val="26"/>
        </w:rPr>
      </w:pPr>
      <w:r w:rsidRPr="005626DF">
        <w:rPr>
          <w:b/>
          <w:color w:val="000000" w:themeColor="text1"/>
          <w:sz w:val="26"/>
          <w:szCs w:val="26"/>
        </w:rPr>
        <w:t>Local_Authority_(District)</w:t>
      </w:r>
      <w:r w:rsidRPr="005626DF">
        <w:rPr>
          <w:color w:val="000000" w:themeColor="text1"/>
          <w:sz w:val="26"/>
          <w:szCs w:val="26"/>
        </w:rPr>
        <w:t xml:space="preserve"> </w:t>
      </w:r>
      <w:r w:rsidRPr="005626DF">
        <w:rPr>
          <w:b/>
          <w:color w:val="000000" w:themeColor="text1"/>
          <w:sz w:val="26"/>
          <w:szCs w:val="26"/>
        </w:rPr>
        <w:t xml:space="preserve">(tính theo quận): </w:t>
      </w:r>
      <w:r w:rsidRPr="005626DF">
        <w:rPr>
          <w:color w:val="000000" w:themeColor="text1"/>
          <w:sz w:val="26"/>
          <w:szCs w:val="26"/>
        </w:rPr>
        <w:t>Các mã LA (chính quyền địa phương) tại các quận. Các giá trị được quy định như sau:</w:t>
      </w:r>
    </w:p>
    <w:p w14:paraId="78C6706A" w14:textId="77777777" w:rsidR="005626DF" w:rsidRPr="005626DF" w:rsidRDefault="005626DF" w:rsidP="005626DF">
      <w:pPr>
        <w:ind w:left="708"/>
        <w:rPr>
          <w:color w:val="000000" w:themeColor="text1"/>
          <w:sz w:val="26"/>
          <w:szCs w:val="26"/>
        </w:rPr>
      </w:pPr>
    </w:p>
    <w:tbl>
      <w:tblPr>
        <w:tblW w:w="8730" w:type="dxa"/>
        <w:tblInd w:w="7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320"/>
      </w:tblGrid>
      <w:tr w:rsidR="005626DF" w:rsidRPr="005626DF" w14:paraId="48B3BCEE" w14:textId="77777777" w:rsidTr="005F7F95">
        <w:tc>
          <w:tcPr>
            <w:tcW w:w="4410" w:type="dxa"/>
            <w:shd w:val="clear" w:color="auto" w:fill="auto"/>
            <w:tcMar>
              <w:top w:w="100" w:type="dxa"/>
              <w:left w:w="100" w:type="dxa"/>
              <w:bottom w:w="100" w:type="dxa"/>
              <w:right w:w="100" w:type="dxa"/>
            </w:tcMar>
          </w:tcPr>
          <w:p w14:paraId="6FD3842C"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Code</w:t>
            </w:r>
          </w:p>
        </w:tc>
        <w:tc>
          <w:tcPr>
            <w:tcW w:w="4320" w:type="dxa"/>
            <w:shd w:val="clear" w:color="auto" w:fill="auto"/>
            <w:tcMar>
              <w:top w:w="100" w:type="dxa"/>
              <w:left w:w="100" w:type="dxa"/>
              <w:bottom w:w="100" w:type="dxa"/>
              <w:right w:w="100" w:type="dxa"/>
            </w:tcMar>
          </w:tcPr>
          <w:p w14:paraId="20827AF5"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Label</w:t>
            </w:r>
          </w:p>
        </w:tc>
      </w:tr>
      <w:tr w:rsidR="005626DF" w:rsidRPr="005626DF" w14:paraId="5E1AE338" w14:textId="77777777" w:rsidTr="005F7F95">
        <w:tc>
          <w:tcPr>
            <w:tcW w:w="4410" w:type="dxa"/>
            <w:shd w:val="clear" w:color="auto" w:fill="auto"/>
            <w:tcMar>
              <w:top w:w="100" w:type="dxa"/>
              <w:left w:w="100" w:type="dxa"/>
              <w:bottom w:w="100" w:type="dxa"/>
              <w:right w:w="100" w:type="dxa"/>
            </w:tcMar>
          </w:tcPr>
          <w:p w14:paraId="3263CB95"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1</w:t>
            </w:r>
          </w:p>
        </w:tc>
        <w:tc>
          <w:tcPr>
            <w:tcW w:w="4320" w:type="dxa"/>
            <w:shd w:val="clear" w:color="auto" w:fill="auto"/>
            <w:tcMar>
              <w:top w:w="100" w:type="dxa"/>
              <w:left w:w="100" w:type="dxa"/>
              <w:bottom w:w="100" w:type="dxa"/>
              <w:right w:w="100" w:type="dxa"/>
            </w:tcMar>
          </w:tcPr>
          <w:p w14:paraId="3985D3CB"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Westminster</w:t>
            </w:r>
          </w:p>
        </w:tc>
      </w:tr>
      <w:tr w:rsidR="005626DF" w:rsidRPr="005626DF" w14:paraId="20E7E130" w14:textId="77777777" w:rsidTr="005F7F95">
        <w:tc>
          <w:tcPr>
            <w:tcW w:w="4410" w:type="dxa"/>
            <w:shd w:val="clear" w:color="auto" w:fill="auto"/>
            <w:tcMar>
              <w:top w:w="100" w:type="dxa"/>
              <w:left w:w="100" w:type="dxa"/>
              <w:bottom w:w="100" w:type="dxa"/>
              <w:right w:w="100" w:type="dxa"/>
            </w:tcMar>
          </w:tcPr>
          <w:p w14:paraId="488BB854"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2</w:t>
            </w:r>
          </w:p>
        </w:tc>
        <w:tc>
          <w:tcPr>
            <w:tcW w:w="4320" w:type="dxa"/>
            <w:shd w:val="clear" w:color="auto" w:fill="auto"/>
            <w:tcMar>
              <w:top w:w="100" w:type="dxa"/>
              <w:left w:w="100" w:type="dxa"/>
              <w:bottom w:w="100" w:type="dxa"/>
              <w:right w:w="100" w:type="dxa"/>
            </w:tcMar>
          </w:tcPr>
          <w:p w14:paraId="332B5851"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Camden</w:t>
            </w:r>
          </w:p>
        </w:tc>
      </w:tr>
      <w:tr w:rsidR="005626DF" w:rsidRPr="005626DF" w14:paraId="157A2FAA" w14:textId="77777777" w:rsidTr="005F7F95">
        <w:tc>
          <w:tcPr>
            <w:tcW w:w="4410" w:type="dxa"/>
            <w:shd w:val="clear" w:color="auto" w:fill="auto"/>
            <w:tcMar>
              <w:top w:w="100" w:type="dxa"/>
              <w:left w:w="100" w:type="dxa"/>
              <w:bottom w:w="100" w:type="dxa"/>
              <w:right w:w="100" w:type="dxa"/>
            </w:tcMar>
          </w:tcPr>
          <w:p w14:paraId="7AB6A608"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3</w:t>
            </w:r>
          </w:p>
        </w:tc>
        <w:tc>
          <w:tcPr>
            <w:tcW w:w="4320" w:type="dxa"/>
            <w:shd w:val="clear" w:color="auto" w:fill="auto"/>
            <w:tcMar>
              <w:top w:w="100" w:type="dxa"/>
              <w:left w:w="100" w:type="dxa"/>
              <w:bottom w:w="100" w:type="dxa"/>
              <w:right w:w="100" w:type="dxa"/>
            </w:tcMar>
          </w:tcPr>
          <w:p w14:paraId="4C0C7891"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Islington</w:t>
            </w:r>
          </w:p>
        </w:tc>
      </w:tr>
      <w:tr w:rsidR="005626DF" w:rsidRPr="005626DF" w14:paraId="1FA862B2" w14:textId="77777777" w:rsidTr="005F7F95">
        <w:tc>
          <w:tcPr>
            <w:tcW w:w="4410" w:type="dxa"/>
            <w:shd w:val="clear" w:color="auto" w:fill="auto"/>
            <w:tcMar>
              <w:top w:w="100" w:type="dxa"/>
              <w:left w:w="100" w:type="dxa"/>
              <w:bottom w:w="100" w:type="dxa"/>
              <w:right w:w="100" w:type="dxa"/>
            </w:tcMar>
          </w:tcPr>
          <w:p w14:paraId="0B835032"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w:t>
            </w:r>
          </w:p>
        </w:tc>
        <w:tc>
          <w:tcPr>
            <w:tcW w:w="4320" w:type="dxa"/>
            <w:shd w:val="clear" w:color="auto" w:fill="auto"/>
            <w:tcMar>
              <w:top w:w="100" w:type="dxa"/>
              <w:left w:w="100" w:type="dxa"/>
              <w:bottom w:w="100" w:type="dxa"/>
              <w:right w:w="100" w:type="dxa"/>
            </w:tcMar>
          </w:tcPr>
          <w:p w14:paraId="47A853EC"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w:t>
            </w:r>
          </w:p>
        </w:tc>
      </w:tr>
    </w:tbl>
    <w:p w14:paraId="19DF17F7" w14:textId="77777777" w:rsidR="005626DF" w:rsidRPr="005626DF" w:rsidRDefault="005626DF" w:rsidP="005626DF">
      <w:pPr>
        <w:ind w:left="708"/>
        <w:rPr>
          <w:color w:val="000000" w:themeColor="text1"/>
          <w:sz w:val="26"/>
          <w:szCs w:val="26"/>
        </w:rPr>
      </w:pPr>
    </w:p>
    <w:p w14:paraId="1EA71548" w14:textId="4619E6D6" w:rsidR="005626DF" w:rsidRPr="005626DF" w:rsidRDefault="005626DF" w:rsidP="002B47AC">
      <w:pPr>
        <w:pStyle w:val="ListParagraph"/>
        <w:numPr>
          <w:ilvl w:val="0"/>
          <w:numId w:val="19"/>
        </w:numPr>
        <w:rPr>
          <w:color w:val="000000" w:themeColor="text1"/>
          <w:sz w:val="26"/>
          <w:szCs w:val="26"/>
        </w:rPr>
      </w:pPr>
      <w:r w:rsidRPr="005626DF">
        <w:rPr>
          <w:b/>
          <w:color w:val="000000" w:themeColor="text1"/>
          <w:sz w:val="26"/>
          <w:szCs w:val="26"/>
        </w:rPr>
        <w:lastRenderedPageBreak/>
        <w:t xml:space="preserve">Local_Authority_(Highway): </w:t>
      </w:r>
      <w:r w:rsidRPr="005626DF">
        <w:rPr>
          <w:color w:val="000000" w:themeColor="text1"/>
          <w:sz w:val="26"/>
          <w:szCs w:val="26"/>
        </w:rPr>
        <w:t>Các mã LA (chính quyền địa phương) tại các đường cao tốc. Các giá trị được quy định như sau:</w:t>
      </w:r>
    </w:p>
    <w:p w14:paraId="0AE827A0" w14:textId="77777777" w:rsidR="005626DF" w:rsidRPr="005626DF" w:rsidRDefault="005626DF" w:rsidP="005626DF">
      <w:pPr>
        <w:ind w:left="708"/>
        <w:rPr>
          <w:color w:val="000000" w:themeColor="text1"/>
          <w:sz w:val="26"/>
          <w:szCs w:val="26"/>
        </w:rPr>
      </w:pPr>
    </w:p>
    <w:tbl>
      <w:tblPr>
        <w:tblW w:w="8730" w:type="dxa"/>
        <w:tblInd w:w="7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320"/>
      </w:tblGrid>
      <w:tr w:rsidR="005626DF" w:rsidRPr="005626DF" w14:paraId="47EFFD19" w14:textId="77777777" w:rsidTr="005F7F95">
        <w:tc>
          <w:tcPr>
            <w:tcW w:w="4410" w:type="dxa"/>
            <w:shd w:val="clear" w:color="auto" w:fill="auto"/>
            <w:tcMar>
              <w:top w:w="100" w:type="dxa"/>
              <w:left w:w="100" w:type="dxa"/>
              <w:bottom w:w="100" w:type="dxa"/>
              <w:right w:w="100" w:type="dxa"/>
            </w:tcMar>
          </w:tcPr>
          <w:p w14:paraId="0744EF02" w14:textId="77777777" w:rsidR="005626DF" w:rsidRPr="005626DF" w:rsidRDefault="005626DF" w:rsidP="005F7F95">
            <w:pPr>
              <w:widowControl w:val="0"/>
              <w:rPr>
                <w:color w:val="000000" w:themeColor="text1"/>
                <w:sz w:val="26"/>
                <w:szCs w:val="26"/>
              </w:rPr>
            </w:pPr>
            <w:r w:rsidRPr="005626DF">
              <w:rPr>
                <w:color w:val="000000" w:themeColor="text1"/>
                <w:sz w:val="26"/>
                <w:szCs w:val="26"/>
              </w:rPr>
              <w:t>Code</w:t>
            </w:r>
          </w:p>
        </w:tc>
        <w:tc>
          <w:tcPr>
            <w:tcW w:w="4320" w:type="dxa"/>
            <w:shd w:val="clear" w:color="auto" w:fill="auto"/>
            <w:tcMar>
              <w:top w:w="100" w:type="dxa"/>
              <w:left w:w="100" w:type="dxa"/>
              <w:bottom w:w="100" w:type="dxa"/>
              <w:right w:w="100" w:type="dxa"/>
            </w:tcMar>
          </w:tcPr>
          <w:p w14:paraId="7A91D6F2" w14:textId="77777777" w:rsidR="005626DF" w:rsidRPr="005626DF" w:rsidRDefault="005626DF" w:rsidP="005F7F95">
            <w:pPr>
              <w:widowControl w:val="0"/>
              <w:rPr>
                <w:color w:val="000000" w:themeColor="text1"/>
                <w:sz w:val="26"/>
                <w:szCs w:val="26"/>
              </w:rPr>
            </w:pPr>
            <w:r w:rsidRPr="005626DF">
              <w:rPr>
                <w:color w:val="000000" w:themeColor="text1"/>
                <w:sz w:val="26"/>
                <w:szCs w:val="26"/>
              </w:rPr>
              <w:t>Label</w:t>
            </w:r>
          </w:p>
        </w:tc>
      </w:tr>
      <w:tr w:rsidR="005626DF" w:rsidRPr="005626DF" w14:paraId="0945B89B" w14:textId="77777777" w:rsidTr="005F7F95">
        <w:tc>
          <w:tcPr>
            <w:tcW w:w="4410" w:type="dxa"/>
            <w:shd w:val="clear" w:color="auto" w:fill="auto"/>
            <w:tcMar>
              <w:top w:w="100" w:type="dxa"/>
              <w:left w:w="100" w:type="dxa"/>
              <w:bottom w:w="100" w:type="dxa"/>
              <w:right w:w="100" w:type="dxa"/>
            </w:tcMar>
          </w:tcPr>
          <w:p w14:paraId="5CCD733C" w14:textId="77777777" w:rsidR="005626DF" w:rsidRPr="005626DF" w:rsidRDefault="005626DF" w:rsidP="005F7F95">
            <w:pPr>
              <w:widowControl w:val="0"/>
              <w:rPr>
                <w:color w:val="000000" w:themeColor="text1"/>
                <w:sz w:val="26"/>
                <w:szCs w:val="26"/>
              </w:rPr>
            </w:pPr>
            <w:r w:rsidRPr="005626DF">
              <w:rPr>
                <w:color w:val="000000" w:themeColor="text1"/>
                <w:sz w:val="26"/>
                <w:szCs w:val="26"/>
              </w:rPr>
              <w:t>S12000033</w:t>
            </w:r>
          </w:p>
        </w:tc>
        <w:tc>
          <w:tcPr>
            <w:tcW w:w="4320" w:type="dxa"/>
            <w:shd w:val="clear" w:color="auto" w:fill="auto"/>
            <w:tcMar>
              <w:top w:w="100" w:type="dxa"/>
              <w:left w:w="100" w:type="dxa"/>
              <w:bottom w:w="100" w:type="dxa"/>
              <w:right w:w="100" w:type="dxa"/>
            </w:tcMar>
          </w:tcPr>
          <w:p w14:paraId="50CAA5C1" w14:textId="77777777" w:rsidR="005626DF" w:rsidRPr="005626DF" w:rsidRDefault="005626DF" w:rsidP="005F7F95">
            <w:pPr>
              <w:widowControl w:val="0"/>
              <w:rPr>
                <w:color w:val="000000" w:themeColor="text1"/>
                <w:sz w:val="26"/>
                <w:szCs w:val="26"/>
              </w:rPr>
            </w:pPr>
            <w:r w:rsidRPr="005626DF">
              <w:rPr>
                <w:color w:val="000000" w:themeColor="text1"/>
                <w:sz w:val="26"/>
                <w:szCs w:val="26"/>
              </w:rPr>
              <w:t>Aberdeen City</w:t>
            </w:r>
          </w:p>
        </w:tc>
      </w:tr>
      <w:tr w:rsidR="005626DF" w:rsidRPr="005626DF" w14:paraId="7F2352D3" w14:textId="77777777" w:rsidTr="005F7F95">
        <w:tc>
          <w:tcPr>
            <w:tcW w:w="4410" w:type="dxa"/>
            <w:shd w:val="clear" w:color="auto" w:fill="auto"/>
            <w:tcMar>
              <w:top w:w="100" w:type="dxa"/>
              <w:left w:w="100" w:type="dxa"/>
              <w:bottom w:w="100" w:type="dxa"/>
              <w:right w:w="100" w:type="dxa"/>
            </w:tcMar>
          </w:tcPr>
          <w:p w14:paraId="52C7BD77" w14:textId="77777777" w:rsidR="005626DF" w:rsidRPr="005626DF" w:rsidRDefault="005626DF" w:rsidP="005F7F95">
            <w:pPr>
              <w:widowControl w:val="0"/>
              <w:rPr>
                <w:color w:val="000000" w:themeColor="text1"/>
                <w:sz w:val="26"/>
                <w:szCs w:val="26"/>
              </w:rPr>
            </w:pPr>
            <w:r w:rsidRPr="005626DF">
              <w:rPr>
                <w:color w:val="000000" w:themeColor="text1"/>
                <w:sz w:val="26"/>
                <w:szCs w:val="26"/>
              </w:rPr>
              <w:t>S12000034</w:t>
            </w:r>
          </w:p>
        </w:tc>
        <w:tc>
          <w:tcPr>
            <w:tcW w:w="4320" w:type="dxa"/>
            <w:shd w:val="clear" w:color="auto" w:fill="auto"/>
            <w:tcMar>
              <w:top w:w="100" w:type="dxa"/>
              <w:left w:w="100" w:type="dxa"/>
              <w:bottom w:w="100" w:type="dxa"/>
              <w:right w:w="100" w:type="dxa"/>
            </w:tcMar>
          </w:tcPr>
          <w:p w14:paraId="53BC700C" w14:textId="77777777" w:rsidR="005626DF" w:rsidRPr="005626DF" w:rsidRDefault="005626DF" w:rsidP="005F7F95">
            <w:pPr>
              <w:widowControl w:val="0"/>
              <w:rPr>
                <w:color w:val="000000" w:themeColor="text1"/>
                <w:sz w:val="26"/>
                <w:szCs w:val="26"/>
              </w:rPr>
            </w:pPr>
            <w:r w:rsidRPr="005626DF">
              <w:rPr>
                <w:color w:val="000000" w:themeColor="text1"/>
                <w:sz w:val="26"/>
                <w:szCs w:val="26"/>
              </w:rPr>
              <w:t>Aberdeenshire</w:t>
            </w:r>
          </w:p>
        </w:tc>
      </w:tr>
      <w:tr w:rsidR="005626DF" w:rsidRPr="005626DF" w14:paraId="48D78958" w14:textId="77777777" w:rsidTr="005F7F95">
        <w:tc>
          <w:tcPr>
            <w:tcW w:w="4410" w:type="dxa"/>
            <w:shd w:val="clear" w:color="auto" w:fill="auto"/>
            <w:tcMar>
              <w:top w:w="100" w:type="dxa"/>
              <w:left w:w="100" w:type="dxa"/>
              <w:bottom w:w="100" w:type="dxa"/>
              <w:right w:w="100" w:type="dxa"/>
            </w:tcMar>
          </w:tcPr>
          <w:p w14:paraId="092D5A06" w14:textId="77777777" w:rsidR="005626DF" w:rsidRPr="005626DF" w:rsidRDefault="005626DF" w:rsidP="005F7F95">
            <w:pPr>
              <w:widowControl w:val="0"/>
              <w:rPr>
                <w:color w:val="000000" w:themeColor="text1"/>
                <w:sz w:val="26"/>
                <w:szCs w:val="26"/>
              </w:rPr>
            </w:pPr>
            <w:r w:rsidRPr="005626DF">
              <w:rPr>
                <w:color w:val="000000" w:themeColor="text1"/>
                <w:sz w:val="26"/>
                <w:szCs w:val="26"/>
              </w:rPr>
              <w:t>S12000041</w:t>
            </w:r>
          </w:p>
        </w:tc>
        <w:tc>
          <w:tcPr>
            <w:tcW w:w="4320" w:type="dxa"/>
            <w:shd w:val="clear" w:color="auto" w:fill="auto"/>
            <w:tcMar>
              <w:top w:w="100" w:type="dxa"/>
              <w:left w:w="100" w:type="dxa"/>
              <w:bottom w:w="100" w:type="dxa"/>
              <w:right w:w="100" w:type="dxa"/>
            </w:tcMar>
          </w:tcPr>
          <w:p w14:paraId="2BE344EA" w14:textId="77777777" w:rsidR="005626DF" w:rsidRPr="005626DF" w:rsidRDefault="005626DF" w:rsidP="005F7F95">
            <w:pPr>
              <w:widowControl w:val="0"/>
              <w:rPr>
                <w:color w:val="000000" w:themeColor="text1"/>
                <w:sz w:val="26"/>
                <w:szCs w:val="26"/>
              </w:rPr>
            </w:pPr>
            <w:r w:rsidRPr="005626DF">
              <w:rPr>
                <w:color w:val="000000" w:themeColor="text1"/>
                <w:sz w:val="26"/>
                <w:szCs w:val="26"/>
              </w:rPr>
              <w:t>Angus</w:t>
            </w:r>
          </w:p>
        </w:tc>
      </w:tr>
      <w:tr w:rsidR="005626DF" w:rsidRPr="005626DF" w14:paraId="1CC9F3A6" w14:textId="77777777" w:rsidTr="005F7F95">
        <w:tc>
          <w:tcPr>
            <w:tcW w:w="4410" w:type="dxa"/>
            <w:shd w:val="clear" w:color="auto" w:fill="auto"/>
            <w:tcMar>
              <w:top w:w="100" w:type="dxa"/>
              <w:left w:w="100" w:type="dxa"/>
              <w:bottom w:w="100" w:type="dxa"/>
              <w:right w:w="100" w:type="dxa"/>
            </w:tcMar>
          </w:tcPr>
          <w:p w14:paraId="0FBCC1A0" w14:textId="77777777" w:rsidR="005626DF" w:rsidRPr="005626DF" w:rsidRDefault="005626DF" w:rsidP="005F7F95">
            <w:pPr>
              <w:widowControl w:val="0"/>
              <w:rPr>
                <w:color w:val="000000" w:themeColor="text1"/>
                <w:sz w:val="26"/>
                <w:szCs w:val="26"/>
              </w:rPr>
            </w:pPr>
            <w:r w:rsidRPr="005626DF">
              <w:rPr>
                <w:color w:val="000000" w:themeColor="text1"/>
                <w:sz w:val="26"/>
                <w:szCs w:val="26"/>
              </w:rPr>
              <w:t>...</w:t>
            </w:r>
          </w:p>
        </w:tc>
        <w:tc>
          <w:tcPr>
            <w:tcW w:w="4320" w:type="dxa"/>
            <w:shd w:val="clear" w:color="auto" w:fill="auto"/>
            <w:tcMar>
              <w:top w:w="100" w:type="dxa"/>
              <w:left w:w="100" w:type="dxa"/>
              <w:bottom w:w="100" w:type="dxa"/>
              <w:right w:w="100" w:type="dxa"/>
            </w:tcMar>
          </w:tcPr>
          <w:p w14:paraId="575CC3A2" w14:textId="77777777" w:rsidR="005626DF" w:rsidRPr="005626DF" w:rsidRDefault="005626DF" w:rsidP="005F7F95">
            <w:pPr>
              <w:widowControl w:val="0"/>
              <w:rPr>
                <w:color w:val="000000" w:themeColor="text1"/>
                <w:sz w:val="26"/>
                <w:szCs w:val="26"/>
              </w:rPr>
            </w:pPr>
            <w:r w:rsidRPr="005626DF">
              <w:rPr>
                <w:color w:val="000000" w:themeColor="text1"/>
                <w:sz w:val="26"/>
                <w:szCs w:val="26"/>
              </w:rPr>
              <w:t>...</w:t>
            </w:r>
          </w:p>
        </w:tc>
      </w:tr>
    </w:tbl>
    <w:p w14:paraId="3FA2C2E8" w14:textId="77777777" w:rsidR="005626DF" w:rsidRPr="005626DF" w:rsidRDefault="005626DF" w:rsidP="005626DF">
      <w:pPr>
        <w:pStyle w:val="ListParagraph"/>
        <w:ind w:left="1428"/>
        <w:rPr>
          <w:color w:val="000000" w:themeColor="text1"/>
          <w:sz w:val="26"/>
          <w:szCs w:val="26"/>
        </w:rPr>
      </w:pPr>
    </w:p>
    <w:p w14:paraId="0B7A5DC1" w14:textId="5C518D33" w:rsidR="005626DF" w:rsidRPr="005626DF" w:rsidRDefault="005626DF" w:rsidP="002B47AC">
      <w:pPr>
        <w:pStyle w:val="ListParagraph"/>
        <w:numPr>
          <w:ilvl w:val="0"/>
          <w:numId w:val="19"/>
        </w:numPr>
        <w:rPr>
          <w:color w:val="000000" w:themeColor="text1"/>
          <w:sz w:val="26"/>
          <w:szCs w:val="26"/>
        </w:rPr>
      </w:pPr>
      <w:r w:rsidRPr="005626DF">
        <w:rPr>
          <w:b/>
          <w:color w:val="000000" w:themeColor="text1"/>
          <w:sz w:val="26"/>
          <w:szCs w:val="26"/>
        </w:rPr>
        <w:t>Day_of_Week</w:t>
      </w:r>
      <w:r w:rsidRPr="005626DF">
        <w:rPr>
          <w:color w:val="000000" w:themeColor="text1"/>
          <w:sz w:val="26"/>
          <w:szCs w:val="26"/>
        </w:rPr>
        <w:t>: thứ (buổi) xảy ra tai nạn. Các giá trị được quy định như sau:</w:t>
      </w:r>
    </w:p>
    <w:p w14:paraId="706B6F1B" w14:textId="77777777" w:rsidR="005626DF" w:rsidRPr="005626DF" w:rsidRDefault="005626DF" w:rsidP="005626DF">
      <w:pPr>
        <w:ind w:left="360"/>
        <w:rPr>
          <w:color w:val="000000" w:themeColor="text1"/>
          <w:sz w:val="26"/>
          <w:szCs w:val="26"/>
        </w:rPr>
      </w:pPr>
    </w:p>
    <w:tbl>
      <w:tblPr>
        <w:tblW w:w="8651"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5"/>
        <w:gridCol w:w="4326"/>
      </w:tblGrid>
      <w:tr w:rsidR="005626DF" w:rsidRPr="005626DF" w14:paraId="5963600F" w14:textId="77777777" w:rsidTr="005F7F95">
        <w:tc>
          <w:tcPr>
            <w:tcW w:w="4325" w:type="dxa"/>
            <w:shd w:val="clear" w:color="auto" w:fill="auto"/>
            <w:tcMar>
              <w:top w:w="100" w:type="dxa"/>
              <w:left w:w="100" w:type="dxa"/>
              <w:bottom w:w="100" w:type="dxa"/>
              <w:right w:w="100" w:type="dxa"/>
            </w:tcMar>
          </w:tcPr>
          <w:p w14:paraId="64924F46"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Code</w:t>
            </w:r>
          </w:p>
        </w:tc>
        <w:tc>
          <w:tcPr>
            <w:tcW w:w="4325" w:type="dxa"/>
            <w:shd w:val="clear" w:color="auto" w:fill="auto"/>
            <w:tcMar>
              <w:top w:w="100" w:type="dxa"/>
              <w:left w:w="100" w:type="dxa"/>
              <w:bottom w:w="100" w:type="dxa"/>
              <w:right w:w="100" w:type="dxa"/>
            </w:tcMar>
          </w:tcPr>
          <w:p w14:paraId="5BF822FE"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Label</w:t>
            </w:r>
          </w:p>
        </w:tc>
      </w:tr>
      <w:tr w:rsidR="005626DF" w:rsidRPr="005626DF" w14:paraId="706C13CC" w14:textId="77777777" w:rsidTr="005F7F95">
        <w:tc>
          <w:tcPr>
            <w:tcW w:w="4325" w:type="dxa"/>
            <w:shd w:val="clear" w:color="auto" w:fill="auto"/>
            <w:tcMar>
              <w:top w:w="100" w:type="dxa"/>
              <w:left w:w="100" w:type="dxa"/>
              <w:bottom w:w="100" w:type="dxa"/>
              <w:right w:w="100" w:type="dxa"/>
            </w:tcMar>
          </w:tcPr>
          <w:p w14:paraId="54690DF8"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1</w:t>
            </w:r>
          </w:p>
        </w:tc>
        <w:tc>
          <w:tcPr>
            <w:tcW w:w="4325" w:type="dxa"/>
            <w:shd w:val="clear" w:color="auto" w:fill="auto"/>
            <w:tcMar>
              <w:top w:w="100" w:type="dxa"/>
              <w:left w:w="100" w:type="dxa"/>
              <w:bottom w:w="100" w:type="dxa"/>
              <w:right w:w="100" w:type="dxa"/>
            </w:tcMar>
          </w:tcPr>
          <w:p w14:paraId="5D49B9DC"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Chủ nhật</w:t>
            </w:r>
          </w:p>
        </w:tc>
      </w:tr>
      <w:tr w:rsidR="005626DF" w:rsidRPr="005626DF" w14:paraId="622938C3" w14:textId="77777777" w:rsidTr="005F7F95">
        <w:tc>
          <w:tcPr>
            <w:tcW w:w="4325" w:type="dxa"/>
            <w:shd w:val="clear" w:color="auto" w:fill="auto"/>
            <w:tcMar>
              <w:top w:w="100" w:type="dxa"/>
              <w:left w:w="100" w:type="dxa"/>
              <w:bottom w:w="100" w:type="dxa"/>
              <w:right w:w="100" w:type="dxa"/>
            </w:tcMar>
          </w:tcPr>
          <w:p w14:paraId="7D406201"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2</w:t>
            </w:r>
          </w:p>
        </w:tc>
        <w:tc>
          <w:tcPr>
            <w:tcW w:w="4325" w:type="dxa"/>
            <w:shd w:val="clear" w:color="auto" w:fill="auto"/>
            <w:tcMar>
              <w:top w:w="100" w:type="dxa"/>
              <w:left w:w="100" w:type="dxa"/>
              <w:bottom w:w="100" w:type="dxa"/>
              <w:right w:w="100" w:type="dxa"/>
            </w:tcMar>
          </w:tcPr>
          <w:p w14:paraId="29FCCBF5"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Thứ hai</w:t>
            </w:r>
          </w:p>
        </w:tc>
      </w:tr>
      <w:tr w:rsidR="005626DF" w:rsidRPr="005626DF" w14:paraId="7E940C5D" w14:textId="77777777" w:rsidTr="005F7F95">
        <w:tc>
          <w:tcPr>
            <w:tcW w:w="4325" w:type="dxa"/>
            <w:shd w:val="clear" w:color="auto" w:fill="auto"/>
            <w:tcMar>
              <w:top w:w="100" w:type="dxa"/>
              <w:left w:w="100" w:type="dxa"/>
              <w:bottom w:w="100" w:type="dxa"/>
              <w:right w:w="100" w:type="dxa"/>
            </w:tcMar>
          </w:tcPr>
          <w:p w14:paraId="62738AF9"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3</w:t>
            </w:r>
          </w:p>
        </w:tc>
        <w:tc>
          <w:tcPr>
            <w:tcW w:w="4325" w:type="dxa"/>
            <w:shd w:val="clear" w:color="auto" w:fill="auto"/>
            <w:tcMar>
              <w:top w:w="100" w:type="dxa"/>
              <w:left w:w="100" w:type="dxa"/>
              <w:bottom w:w="100" w:type="dxa"/>
              <w:right w:w="100" w:type="dxa"/>
            </w:tcMar>
          </w:tcPr>
          <w:p w14:paraId="05A74F26"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Thứ bai</w:t>
            </w:r>
          </w:p>
        </w:tc>
      </w:tr>
      <w:tr w:rsidR="005626DF" w:rsidRPr="005626DF" w14:paraId="58FF04A3" w14:textId="77777777" w:rsidTr="005F7F95">
        <w:tc>
          <w:tcPr>
            <w:tcW w:w="4325" w:type="dxa"/>
            <w:shd w:val="clear" w:color="auto" w:fill="auto"/>
            <w:tcMar>
              <w:top w:w="100" w:type="dxa"/>
              <w:left w:w="100" w:type="dxa"/>
              <w:bottom w:w="100" w:type="dxa"/>
              <w:right w:w="100" w:type="dxa"/>
            </w:tcMar>
          </w:tcPr>
          <w:p w14:paraId="10AB4865"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w:t>
            </w:r>
          </w:p>
        </w:tc>
        <w:tc>
          <w:tcPr>
            <w:tcW w:w="4325" w:type="dxa"/>
            <w:shd w:val="clear" w:color="auto" w:fill="auto"/>
            <w:tcMar>
              <w:top w:w="100" w:type="dxa"/>
              <w:left w:w="100" w:type="dxa"/>
              <w:bottom w:w="100" w:type="dxa"/>
              <w:right w:w="100" w:type="dxa"/>
            </w:tcMar>
          </w:tcPr>
          <w:p w14:paraId="160500DE"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w:t>
            </w:r>
          </w:p>
        </w:tc>
      </w:tr>
      <w:tr w:rsidR="005626DF" w:rsidRPr="005626DF" w14:paraId="6E296616" w14:textId="77777777" w:rsidTr="005F7F95">
        <w:tc>
          <w:tcPr>
            <w:tcW w:w="4325" w:type="dxa"/>
            <w:shd w:val="clear" w:color="auto" w:fill="auto"/>
            <w:tcMar>
              <w:top w:w="100" w:type="dxa"/>
              <w:left w:w="100" w:type="dxa"/>
              <w:bottom w:w="100" w:type="dxa"/>
              <w:right w:w="100" w:type="dxa"/>
            </w:tcMar>
          </w:tcPr>
          <w:p w14:paraId="4A61BFB3"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7</w:t>
            </w:r>
          </w:p>
        </w:tc>
        <w:tc>
          <w:tcPr>
            <w:tcW w:w="4325" w:type="dxa"/>
            <w:shd w:val="clear" w:color="auto" w:fill="auto"/>
            <w:tcMar>
              <w:top w:w="100" w:type="dxa"/>
              <w:left w:w="100" w:type="dxa"/>
              <w:bottom w:w="100" w:type="dxa"/>
              <w:right w:w="100" w:type="dxa"/>
            </w:tcMar>
          </w:tcPr>
          <w:p w14:paraId="230411BE"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Thứ bảy</w:t>
            </w:r>
          </w:p>
        </w:tc>
      </w:tr>
    </w:tbl>
    <w:p w14:paraId="453E3F72" w14:textId="4DB9552D" w:rsidR="005626DF" w:rsidRPr="005626DF" w:rsidRDefault="005626DF" w:rsidP="005626DF">
      <w:pPr>
        <w:ind w:left="708"/>
        <w:rPr>
          <w:color w:val="000000" w:themeColor="text1"/>
          <w:sz w:val="26"/>
          <w:szCs w:val="26"/>
        </w:rPr>
      </w:pPr>
    </w:p>
    <w:p w14:paraId="78FAEAC7" w14:textId="77777777" w:rsidR="005626DF" w:rsidRPr="005626DF" w:rsidRDefault="005626DF" w:rsidP="002B47AC">
      <w:pPr>
        <w:pStyle w:val="ListParagraph"/>
        <w:numPr>
          <w:ilvl w:val="0"/>
          <w:numId w:val="19"/>
        </w:numPr>
        <w:rPr>
          <w:color w:val="000000" w:themeColor="text1"/>
          <w:sz w:val="26"/>
          <w:szCs w:val="26"/>
        </w:rPr>
      </w:pPr>
      <w:r w:rsidRPr="005626DF">
        <w:rPr>
          <w:b/>
          <w:color w:val="000000" w:themeColor="text1"/>
          <w:sz w:val="26"/>
          <w:szCs w:val="26"/>
        </w:rPr>
        <w:t>Time:</w:t>
      </w:r>
      <w:r w:rsidRPr="005626DF">
        <w:rPr>
          <w:color w:val="000000" w:themeColor="text1"/>
          <w:sz w:val="26"/>
          <w:szCs w:val="26"/>
        </w:rPr>
        <w:t xml:space="preserve"> Thời điểm xảy ra tai nạn (giờ:phút)</w:t>
      </w:r>
    </w:p>
    <w:p w14:paraId="39825CE8" w14:textId="395124BB" w:rsidR="005626DF" w:rsidRPr="005626DF" w:rsidRDefault="005626DF" w:rsidP="002B47AC">
      <w:pPr>
        <w:pStyle w:val="ListParagraph"/>
        <w:numPr>
          <w:ilvl w:val="0"/>
          <w:numId w:val="19"/>
        </w:numPr>
        <w:rPr>
          <w:color w:val="000000" w:themeColor="text1"/>
          <w:sz w:val="26"/>
          <w:szCs w:val="26"/>
        </w:rPr>
      </w:pPr>
      <w:r w:rsidRPr="005626DF">
        <w:rPr>
          <w:b/>
          <w:color w:val="000000" w:themeColor="text1"/>
          <w:sz w:val="26"/>
          <w:szCs w:val="26"/>
        </w:rPr>
        <w:t>Weather_Conditions</w:t>
      </w:r>
      <w:r w:rsidRPr="005626DF">
        <w:rPr>
          <w:color w:val="000000" w:themeColor="text1"/>
          <w:sz w:val="26"/>
          <w:szCs w:val="26"/>
        </w:rPr>
        <w:t>: Điều kiện thời tiết. Các giá trị được quy định như sau:</w:t>
      </w:r>
    </w:p>
    <w:p w14:paraId="593309F8" w14:textId="77777777" w:rsidR="005626DF" w:rsidRPr="005626DF" w:rsidRDefault="005626DF" w:rsidP="005626DF">
      <w:pPr>
        <w:rPr>
          <w:color w:val="000000" w:themeColor="text1"/>
          <w:sz w:val="26"/>
          <w:szCs w:val="26"/>
        </w:rPr>
      </w:pPr>
      <w:r w:rsidRPr="005626DF">
        <w:rPr>
          <w:color w:val="000000" w:themeColor="text1"/>
          <w:sz w:val="26"/>
          <w:szCs w:val="26"/>
        </w:rPr>
        <w:tab/>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3"/>
        <w:gridCol w:w="4367"/>
      </w:tblGrid>
      <w:tr w:rsidR="005626DF" w:rsidRPr="005626DF" w14:paraId="1F184DE7" w14:textId="77777777" w:rsidTr="00754424">
        <w:tc>
          <w:tcPr>
            <w:tcW w:w="4273" w:type="dxa"/>
            <w:shd w:val="clear" w:color="auto" w:fill="auto"/>
            <w:tcMar>
              <w:top w:w="100" w:type="dxa"/>
              <w:left w:w="100" w:type="dxa"/>
              <w:bottom w:w="100" w:type="dxa"/>
              <w:right w:w="100" w:type="dxa"/>
            </w:tcMar>
          </w:tcPr>
          <w:p w14:paraId="161266D5"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Code</w:t>
            </w:r>
          </w:p>
        </w:tc>
        <w:tc>
          <w:tcPr>
            <w:tcW w:w="4367" w:type="dxa"/>
            <w:shd w:val="clear" w:color="auto" w:fill="auto"/>
            <w:tcMar>
              <w:top w:w="100" w:type="dxa"/>
              <w:left w:w="100" w:type="dxa"/>
              <w:bottom w:w="100" w:type="dxa"/>
              <w:right w:w="100" w:type="dxa"/>
            </w:tcMar>
          </w:tcPr>
          <w:p w14:paraId="5AFFB6E5"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Label</w:t>
            </w:r>
          </w:p>
        </w:tc>
      </w:tr>
      <w:tr w:rsidR="005626DF" w:rsidRPr="005626DF" w14:paraId="52AD45F0" w14:textId="77777777" w:rsidTr="00754424">
        <w:tc>
          <w:tcPr>
            <w:tcW w:w="4273" w:type="dxa"/>
            <w:shd w:val="clear" w:color="auto" w:fill="auto"/>
            <w:tcMar>
              <w:top w:w="100" w:type="dxa"/>
              <w:left w:w="100" w:type="dxa"/>
              <w:bottom w:w="100" w:type="dxa"/>
              <w:right w:w="100" w:type="dxa"/>
            </w:tcMar>
          </w:tcPr>
          <w:p w14:paraId="0271612D"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1</w:t>
            </w:r>
          </w:p>
        </w:tc>
        <w:tc>
          <w:tcPr>
            <w:tcW w:w="4367" w:type="dxa"/>
            <w:shd w:val="clear" w:color="auto" w:fill="auto"/>
            <w:tcMar>
              <w:top w:w="100" w:type="dxa"/>
              <w:left w:w="100" w:type="dxa"/>
              <w:bottom w:w="100" w:type="dxa"/>
              <w:right w:w="100" w:type="dxa"/>
            </w:tcMar>
          </w:tcPr>
          <w:p w14:paraId="52A9AF0C"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Thời tiết ổn và không có gió mạnh, gió giật</w:t>
            </w:r>
          </w:p>
        </w:tc>
      </w:tr>
      <w:tr w:rsidR="005626DF" w:rsidRPr="005626DF" w14:paraId="40667080" w14:textId="77777777" w:rsidTr="00754424">
        <w:tc>
          <w:tcPr>
            <w:tcW w:w="4273" w:type="dxa"/>
            <w:shd w:val="clear" w:color="auto" w:fill="auto"/>
            <w:tcMar>
              <w:top w:w="100" w:type="dxa"/>
              <w:left w:w="100" w:type="dxa"/>
              <w:bottom w:w="100" w:type="dxa"/>
              <w:right w:w="100" w:type="dxa"/>
            </w:tcMar>
          </w:tcPr>
          <w:p w14:paraId="5C60EC37"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2</w:t>
            </w:r>
          </w:p>
        </w:tc>
        <w:tc>
          <w:tcPr>
            <w:tcW w:w="4367" w:type="dxa"/>
            <w:shd w:val="clear" w:color="auto" w:fill="auto"/>
            <w:tcMar>
              <w:top w:w="100" w:type="dxa"/>
              <w:left w:w="100" w:type="dxa"/>
              <w:bottom w:w="100" w:type="dxa"/>
              <w:right w:w="100" w:type="dxa"/>
            </w:tcMar>
          </w:tcPr>
          <w:p w14:paraId="0D52E6A1"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Trời mưa nhưng không có gió mạnh, gió giật</w:t>
            </w:r>
          </w:p>
        </w:tc>
      </w:tr>
      <w:tr w:rsidR="005626DF" w:rsidRPr="005626DF" w14:paraId="671FE4C2" w14:textId="77777777" w:rsidTr="00754424">
        <w:tc>
          <w:tcPr>
            <w:tcW w:w="4273" w:type="dxa"/>
            <w:shd w:val="clear" w:color="auto" w:fill="auto"/>
            <w:tcMar>
              <w:top w:w="100" w:type="dxa"/>
              <w:left w:w="100" w:type="dxa"/>
              <w:bottom w:w="100" w:type="dxa"/>
              <w:right w:w="100" w:type="dxa"/>
            </w:tcMar>
          </w:tcPr>
          <w:p w14:paraId="34F6B950"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lastRenderedPageBreak/>
              <w:t>3</w:t>
            </w:r>
          </w:p>
        </w:tc>
        <w:tc>
          <w:tcPr>
            <w:tcW w:w="4367" w:type="dxa"/>
            <w:shd w:val="clear" w:color="auto" w:fill="auto"/>
            <w:tcMar>
              <w:top w:w="100" w:type="dxa"/>
              <w:left w:w="100" w:type="dxa"/>
              <w:bottom w:w="100" w:type="dxa"/>
              <w:right w:w="100" w:type="dxa"/>
            </w:tcMar>
          </w:tcPr>
          <w:p w14:paraId="78301198"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Tuyết rơi nhưng không có gió mạnh, gió giật</w:t>
            </w:r>
          </w:p>
        </w:tc>
      </w:tr>
      <w:tr w:rsidR="005626DF" w:rsidRPr="005626DF" w14:paraId="0104BB1E" w14:textId="77777777" w:rsidTr="00754424">
        <w:tc>
          <w:tcPr>
            <w:tcW w:w="4273" w:type="dxa"/>
            <w:shd w:val="clear" w:color="auto" w:fill="auto"/>
            <w:tcMar>
              <w:top w:w="100" w:type="dxa"/>
              <w:left w:w="100" w:type="dxa"/>
              <w:bottom w:w="100" w:type="dxa"/>
              <w:right w:w="100" w:type="dxa"/>
            </w:tcMar>
          </w:tcPr>
          <w:p w14:paraId="4D97E016"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w:t>
            </w:r>
          </w:p>
        </w:tc>
        <w:tc>
          <w:tcPr>
            <w:tcW w:w="4367" w:type="dxa"/>
            <w:shd w:val="clear" w:color="auto" w:fill="auto"/>
            <w:tcMar>
              <w:top w:w="100" w:type="dxa"/>
              <w:left w:w="100" w:type="dxa"/>
              <w:bottom w:w="100" w:type="dxa"/>
              <w:right w:w="100" w:type="dxa"/>
            </w:tcMar>
          </w:tcPr>
          <w:p w14:paraId="567C7E43"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w:t>
            </w:r>
          </w:p>
        </w:tc>
      </w:tr>
    </w:tbl>
    <w:p w14:paraId="2D8B1B28" w14:textId="76B2CDCC" w:rsidR="005626DF" w:rsidRPr="005626DF" w:rsidRDefault="005626DF" w:rsidP="005626DF">
      <w:pPr>
        <w:ind w:left="708"/>
        <w:rPr>
          <w:b/>
          <w:color w:val="000000" w:themeColor="text1"/>
          <w:sz w:val="26"/>
          <w:szCs w:val="26"/>
        </w:rPr>
      </w:pPr>
    </w:p>
    <w:p w14:paraId="66A5174D" w14:textId="77777777" w:rsidR="005626DF" w:rsidRPr="005626DF" w:rsidRDefault="005626DF" w:rsidP="005626DF">
      <w:pPr>
        <w:rPr>
          <w:color w:val="000000" w:themeColor="text1"/>
          <w:sz w:val="26"/>
          <w:szCs w:val="26"/>
        </w:rPr>
      </w:pPr>
    </w:p>
    <w:p w14:paraId="4C9D9C48" w14:textId="4B32604C" w:rsidR="005626DF" w:rsidRPr="005626DF" w:rsidRDefault="005626DF" w:rsidP="002B47AC">
      <w:pPr>
        <w:pStyle w:val="ListParagraph"/>
        <w:numPr>
          <w:ilvl w:val="0"/>
          <w:numId w:val="19"/>
        </w:numPr>
        <w:rPr>
          <w:color w:val="000000" w:themeColor="text1"/>
          <w:sz w:val="26"/>
          <w:szCs w:val="26"/>
        </w:rPr>
      </w:pPr>
      <w:r w:rsidRPr="005626DF">
        <w:rPr>
          <w:b/>
          <w:color w:val="000000" w:themeColor="text1"/>
          <w:sz w:val="26"/>
          <w:szCs w:val="26"/>
        </w:rPr>
        <w:t xml:space="preserve">Light_Conditions: </w:t>
      </w:r>
      <w:r w:rsidRPr="005626DF">
        <w:rPr>
          <w:color w:val="000000" w:themeColor="text1"/>
          <w:sz w:val="26"/>
          <w:szCs w:val="26"/>
        </w:rPr>
        <w:t>Điều kiện ánh sáng. Các giá trị được quy định như sau:</w:t>
      </w:r>
    </w:p>
    <w:p w14:paraId="558157D3" w14:textId="77777777" w:rsidR="005626DF" w:rsidRPr="005626DF" w:rsidRDefault="005626DF" w:rsidP="005626DF">
      <w:pPr>
        <w:ind w:left="720"/>
        <w:rPr>
          <w:color w:val="000000" w:themeColor="text1"/>
          <w:sz w:val="26"/>
          <w:szCs w:val="26"/>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5626DF" w:rsidRPr="005626DF" w14:paraId="4CE38BD3" w14:textId="77777777" w:rsidTr="005F7F95">
        <w:tc>
          <w:tcPr>
            <w:tcW w:w="4320" w:type="dxa"/>
            <w:shd w:val="clear" w:color="auto" w:fill="auto"/>
            <w:tcMar>
              <w:top w:w="100" w:type="dxa"/>
              <w:left w:w="100" w:type="dxa"/>
              <w:bottom w:w="100" w:type="dxa"/>
              <w:right w:w="100" w:type="dxa"/>
            </w:tcMar>
          </w:tcPr>
          <w:p w14:paraId="5E131DC1"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Code</w:t>
            </w:r>
          </w:p>
        </w:tc>
        <w:tc>
          <w:tcPr>
            <w:tcW w:w="4320" w:type="dxa"/>
            <w:shd w:val="clear" w:color="auto" w:fill="auto"/>
            <w:tcMar>
              <w:top w:w="100" w:type="dxa"/>
              <w:left w:w="100" w:type="dxa"/>
              <w:bottom w:w="100" w:type="dxa"/>
              <w:right w:w="100" w:type="dxa"/>
            </w:tcMar>
          </w:tcPr>
          <w:p w14:paraId="1E6968BB"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Label</w:t>
            </w:r>
          </w:p>
        </w:tc>
      </w:tr>
      <w:tr w:rsidR="005626DF" w:rsidRPr="005626DF" w14:paraId="73B356D5" w14:textId="77777777" w:rsidTr="005F7F95">
        <w:tc>
          <w:tcPr>
            <w:tcW w:w="4320" w:type="dxa"/>
            <w:shd w:val="clear" w:color="auto" w:fill="auto"/>
            <w:tcMar>
              <w:top w:w="100" w:type="dxa"/>
              <w:left w:w="100" w:type="dxa"/>
              <w:bottom w:w="100" w:type="dxa"/>
              <w:right w:w="100" w:type="dxa"/>
            </w:tcMar>
          </w:tcPr>
          <w:p w14:paraId="5077F8D7"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1</w:t>
            </w:r>
          </w:p>
        </w:tc>
        <w:tc>
          <w:tcPr>
            <w:tcW w:w="4320" w:type="dxa"/>
            <w:shd w:val="clear" w:color="auto" w:fill="auto"/>
            <w:tcMar>
              <w:top w:w="100" w:type="dxa"/>
              <w:left w:w="100" w:type="dxa"/>
              <w:bottom w:w="100" w:type="dxa"/>
              <w:right w:w="100" w:type="dxa"/>
            </w:tcMar>
          </w:tcPr>
          <w:p w14:paraId="25922C1F"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Ánh sáng ban  ngày</w:t>
            </w:r>
          </w:p>
        </w:tc>
      </w:tr>
      <w:tr w:rsidR="005626DF" w:rsidRPr="005626DF" w14:paraId="430710B6" w14:textId="77777777" w:rsidTr="005F7F95">
        <w:tc>
          <w:tcPr>
            <w:tcW w:w="4320" w:type="dxa"/>
            <w:shd w:val="clear" w:color="auto" w:fill="auto"/>
            <w:tcMar>
              <w:top w:w="100" w:type="dxa"/>
              <w:left w:w="100" w:type="dxa"/>
              <w:bottom w:w="100" w:type="dxa"/>
              <w:right w:w="100" w:type="dxa"/>
            </w:tcMar>
          </w:tcPr>
          <w:p w14:paraId="421724B6"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2</w:t>
            </w:r>
          </w:p>
        </w:tc>
        <w:tc>
          <w:tcPr>
            <w:tcW w:w="4320" w:type="dxa"/>
            <w:shd w:val="clear" w:color="auto" w:fill="auto"/>
            <w:tcMar>
              <w:top w:w="100" w:type="dxa"/>
              <w:left w:w="100" w:type="dxa"/>
              <w:bottom w:w="100" w:type="dxa"/>
              <w:right w:w="100" w:type="dxa"/>
            </w:tcMar>
          </w:tcPr>
          <w:p w14:paraId="0CE8335C"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Trời tối, đèn sáng</w:t>
            </w:r>
          </w:p>
        </w:tc>
      </w:tr>
      <w:tr w:rsidR="005626DF" w:rsidRPr="005626DF" w14:paraId="52E791C4" w14:textId="77777777" w:rsidTr="005F7F95">
        <w:tc>
          <w:tcPr>
            <w:tcW w:w="4320" w:type="dxa"/>
            <w:shd w:val="clear" w:color="auto" w:fill="auto"/>
            <w:tcMar>
              <w:top w:w="100" w:type="dxa"/>
              <w:left w:w="100" w:type="dxa"/>
              <w:bottom w:w="100" w:type="dxa"/>
              <w:right w:w="100" w:type="dxa"/>
            </w:tcMar>
          </w:tcPr>
          <w:p w14:paraId="0118EA1E"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3</w:t>
            </w:r>
          </w:p>
        </w:tc>
        <w:tc>
          <w:tcPr>
            <w:tcW w:w="4320" w:type="dxa"/>
            <w:shd w:val="clear" w:color="auto" w:fill="auto"/>
            <w:tcMar>
              <w:top w:w="100" w:type="dxa"/>
              <w:left w:w="100" w:type="dxa"/>
              <w:bottom w:w="100" w:type="dxa"/>
              <w:right w:w="100" w:type="dxa"/>
            </w:tcMar>
          </w:tcPr>
          <w:p w14:paraId="33DA25C4"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Trời tối, đèn không sáng</w:t>
            </w:r>
          </w:p>
        </w:tc>
      </w:tr>
      <w:tr w:rsidR="005626DF" w:rsidRPr="005626DF" w14:paraId="0F3EB267" w14:textId="77777777" w:rsidTr="005F7F95">
        <w:tc>
          <w:tcPr>
            <w:tcW w:w="4320" w:type="dxa"/>
            <w:shd w:val="clear" w:color="auto" w:fill="auto"/>
            <w:tcMar>
              <w:top w:w="100" w:type="dxa"/>
              <w:left w:w="100" w:type="dxa"/>
              <w:bottom w:w="100" w:type="dxa"/>
              <w:right w:w="100" w:type="dxa"/>
            </w:tcMar>
          </w:tcPr>
          <w:p w14:paraId="18CFEF13"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w:t>
            </w:r>
          </w:p>
        </w:tc>
        <w:tc>
          <w:tcPr>
            <w:tcW w:w="4320" w:type="dxa"/>
            <w:shd w:val="clear" w:color="auto" w:fill="auto"/>
            <w:tcMar>
              <w:top w:w="100" w:type="dxa"/>
              <w:left w:w="100" w:type="dxa"/>
              <w:bottom w:w="100" w:type="dxa"/>
              <w:right w:w="100" w:type="dxa"/>
            </w:tcMar>
          </w:tcPr>
          <w:p w14:paraId="7C13660B"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w:t>
            </w:r>
          </w:p>
        </w:tc>
      </w:tr>
    </w:tbl>
    <w:p w14:paraId="734EDD60" w14:textId="77777777" w:rsidR="005626DF" w:rsidRPr="005626DF" w:rsidRDefault="005626DF" w:rsidP="005626DF">
      <w:pPr>
        <w:ind w:left="720"/>
        <w:rPr>
          <w:color w:val="000000" w:themeColor="text1"/>
          <w:sz w:val="26"/>
          <w:szCs w:val="26"/>
        </w:rPr>
      </w:pPr>
    </w:p>
    <w:p w14:paraId="338FA26A" w14:textId="232D1FC7" w:rsidR="005626DF" w:rsidRPr="005626DF" w:rsidRDefault="005626DF" w:rsidP="002B47AC">
      <w:pPr>
        <w:pStyle w:val="ListParagraph"/>
        <w:numPr>
          <w:ilvl w:val="1"/>
          <w:numId w:val="20"/>
        </w:numPr>
        <w:rPr>
          <w:color w:val="000000" w:themeColor="text1"/>
          <w:sz w:val="26"/>
          <w:szCs w:val="26"/>
        </w:rPr>
      </w:pPr>
      <w:r w:rsidRPr="005626DF">
        <w:rPr>
          <w:b/>
          <w:color w:val="000000" w:themeColor="text1"/>
          <w:sz w:val="26"/>
          <w:szCs w:val="26"/>
        </w:rPr>
        <w:t>Road_Surface</w:t>
      </w:r>
      <w:r w:rsidRPr="005626DF">
        <w:rPr>
          <w:color w:val="000000" w:themeColor="text1"/>
          <w:sz w:val="26"/>
          <w:szCs w:val="26"/>
        </w:rPr>
        <w:t>: Bề mặt đường. Các giá trị được quy định như sau:</w:t>
      </w:r>
    </w:p>
    <w:p w14:paraId="28567DC6" w14:textId="77777777" w:rsidR="005626DF" w:rsidRPr="005626DF" w:rsidRDefault="005626DF" w:rsidP="005626DF">
      <w:pPr>
        <w:ind w:left="708"/>
        <w:rPr>
          <w:color w:val="000000" w:themeColor="text1"/>
          <w:sz w:val="26"/>
          <w:szCs w:val="26"/>
        </w:rPr>
      </w:pPr>
    </w:p>
    <w:tbl>
      <w:tblPr>
        <w:tblW w:w="8651"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5"/>
        <w:gridCol w:w="4326"/>
      </w:tblGrid>
      <w:tr w:rsidR="005626DF" w:rsidRPr="005626DF" w14:paraId="22E7F0D5" w14:textId="77777777" w:rsidTr="005626DF">
        <w:tc>
          <w:tcPr>
            <w:tcW w:w="4325" w:type="dxa"/>
            <w:shd w:val="clear" w:color="auto" w:fill="auto"/>
            <w:tcMar>
              <w:top w:w="100" w:type="dxa"/>
              <w:left w:w="100" w:type="dxa"/>
              <w:bottom w:w="100" w:type="dxa"/>
              <w:right w:w="100" w:type="dxa"/>
            </w:tcMar>
          </w:tcPr>
          <w:p w14:paraId="1923D06D"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Code</w:t>
            </w:r>
          </w:p>
        </w:tc>
        <w:tc>
          <w:tcPr>
            <w:tcW w:w="4326" w:type="dxa"/>
            <w:shd w:val="clear" w:color="auto" w:fill="auto"/>
            <w:tcMar>
              <w:top w:w="100" w:type="dxa"/>
              <w:left w:w="100" w:type="dxa"/>
              <w:bottom w:w="100" w:type="dxa"/>
              <w:right w:w="100" w:type="dxa"/>
            </w:tcMar>
          </w:tcPr>
          <w:p w14:paraId="0DFFA19E"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Label</w:t>
            </w:r>
          </w:p>
        </w:tc>
      </w:tr>
      <w:tr w:rsidR="005626DF" w:rsidRPr="005626DF" w14:paraId="4C16D446" w14:textId="77777777" w:rsidTr="005626DF">
        <w:tc>
          <w:tcPr>
            <w:tcW w:w="4325" w:type="dxa"/>
            <w:shd w:val="clear" w:color="auto" w:fill="auto"/>
            <w:tcMar>
              <w:top w:w="100" w:type="dxa"/>
              <w:left w:w="100" w:type="dxa"/>
              <w:bottom w:w="100" w:type="dxa"/>
              <w:right w:w="100" w:type="dxa"/>
            </w:tcMar>
          </w:tcPr>
          <w:p w14:paraId="370EEB54"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1</w:t>
            </w:r>
          </w:p>
        </w:tc>
        <w:tc>
          <w:tcPr>
            <w:tcW w:w="4326" w:type="dxa"/>
            <w:shd w:val="clear" w:color="auto" w:fill="auto"/>
            <w:tcMar>
              <w:top w:w="100" w:type="dxa"/>
              <w:left w:w="100" w:type="dxa"/>
              <w:bottom w:w="100" w:type="dxa"/>
              <w:right w:w="100" w:type="dxa"/>
            </w:tcMar>
          </w:tcPr>
          <w:p w14:paraId="5266C816"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Khô ráo</w:t>
            </w:r>
          </w:p>
        </w:tc>
      </w:tr>
      <w:tr w:rsidR="005626DF" w:rsidRPr="005626DF" w14:paraId="619F9A32" w14:textId="77777777" w:rsidTr="005626DF">
        <w:tc>
          <w:tcPr>
            <w:tcW w:w="4325" w:type="dxa"/>
            <w:shd w:val="clear" w:color="auto" w:fill="auto"/>
            <w:tcMar>
              <w:top w:w="100" w:type="dxa"/>
              <w:left w:w="100" w:type="dxa"/>
              <w:bottom w:w="100" w:type="dxa"/>
              <w:right w:w="100" w:type="dxa"/>
            </w:tcMar>
          </w:tcPr>
          <w:p w14:paraId="22DA6AEE"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2</w:t>
            </w:r>
          </w:p>
        </w:tc>
        <w:tc>
          <w:tcPr>
            <w:tcW w:w="4326" w:type="dxa"/>
            <w:shd w:val="clear" w:color="auto" w:fill="auto"/>
            <w:tcMar>
              <w:top w:w="100" w:type="dxa"/>
              <w:left w:w="100" w:type="dxa"/>
              <w:bottom w:w="100" w:type="dxa"/>
              <w:right w:w="100" w:type="dxa"/>
            </w:tcMar>
          </w:tcPr>
          <w:p w14:paraId="3044FCB6"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Ẩm ướt</w:t>
            </w:r>
          </w:p>
        </w:tc>
      </w:tr>
      <w:tr w:rsidR="005626DF" w:rsidRPr="005626DF" w14:paraId="25EBBF55" w14:textId="77777777" w:rsidTr="005626DF">
        <w:tc>
          <w:tcPr>
            <w:tcW w:w="4325" w:type="dxa"/>
            <w:shd w:val="clear" w:color="auto" w:fill="auto"/>
            <w:tcMar>
              <w:top w:w="100" w:type="dxa"/>
              <w:left w:w="100" w:type="dxa"/>
              <w:bottom w:w="100" w:type="dxa"/>
              <w:right w:w="100" w:type="dxa"/>
            </w:tcMar>
          </w:tcPr>
          <w:p w14:paraId="42EB6653"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3</w:t>
            </w:r>
          </w:p>
        </w:tc>
        <w:tc>
          <w:tcPr>
            <w:tcW w:w="4326" w:type="dxa"/>
            <w:shd w:val="clear" w:color="auto" w:fill="auto"/>
            <w:tcMar>
              <w:top w:w="100" w:type="dxa"/>
              <w:left w:w="100" w:type="dxa"/>
              <w:bottom w:w="100" w:type="dxa"/>
              <w:right w:w="100" w:type="dxa"/>
            </w:tcMar>
          </w:tcPr>
          <w:p w14:paraId="5BC16926"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Tuyết phủ</w:t>
            </w:r>
          </w:p>
        </w:tc>
      </w:tr>
      <w:tr w:rsidR="005626DF" w:rsidRPr="005626DF" w14:paraId="1034FE91" w14:textId="77777777" w:rsidTr="005626DF">
        <w:tc>
          <w:tcPr>
            <w:tcW w:w="4325" w:type="dxa"/>
            <w:shd w:val="clear" w:color="auto" w:fill="auto"/>
            <w:tcMar>
              <w:top w:w="100" w:type="dxa"/>
              <w:left w:w="100" w:type="dxa"/>
              <w:bottom w:w="100" w:type="dxa"/>
              <w:right w:w="100" w:type="dxa"/>
            </w:tcMar>
          </w:tcPr>
          <w:p w14:paraId="6017E244"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w:t>
            </w:r>
          </w:p>
        </w:tc>
        <w:tc>
          <w:tcPr>
            <w:tcW w:w="4326" w:type="dxa"/>
            <w:shd w:val="clear" w:color="auto" w:fill="auto"/>
            <w:tcMar>
              <w:top w:w="100" w:type="dxa"/>
              <w:left w:w="100" w:type="dxa"/>
              <w:bottom w:w="100" w:type="dxa"/>
              <w:right w:w="100" w:type="dxa"/>
            </w:tcMar>
          </w:tcPr>
          <w:p w14:paraId="0F5021FF"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w:t>
            </w:r>
          </w:p>
        </w:tc>
      </w:tr>
    </w:tbl>
    <w:p w14:paraId="71B8E36B" w14:textId="1809D72E" w:rsidR="005626DF" w:rsidRPr="005626DF" w:rsidRDefault="005626DF" w:rsidP="002B47AC">
      <w:pPr>
        <w:pStyle w:val="ListParagraph"/>
        <w:numPr>
          <w:ilvl w:val="1"/>
          <w:numId w:val="20"/>
        </w:numPr>
        <w:rPr>
          <w:color w:val="000000" w:themeColor="text1"/>
          <w:sz w:val="26"/>
          <w:szCs w:val="26"/>
        </w:rPr>
      </w:pPr>
      <w:r w:rsidRPr="005626DF">
        <w:rPr>
          <w:b/>
          <w:color w:val="000000" w:themeColor="text1"/>
          <w:sz w:val="26"/>
          <w:szCs w:val="26"/>
        </w:rPr>
        <w:t>Road_Type:</w:t>
      </w:r>
      <w:r w:rsidRPr="005626DF">
        <w:rPr>
          <w:color w:val="000000" w:themeColor="text1"/>
          <w:sz w:val="26"/>
          <w:szCs w:val="26"/>
        </w:rPr>
        <w:t xml:space="preserve"> Loại đường. Các giá trị được quy định như sau:</w:t>
      </w:r>
    </w:p>
    <w:p w14:paraId="5CF976A2" w14:textId="77777777" w:rsidR="005626DF" w:rsidRPr="005626DF" w:rsidRDefault="005626DF" w:rsidP="005626DF">
      <w:pPr>
        <w:ind w:left="708"/>
        <w:rPr>
          <w:color w:val="000000" w:themeColor="text1"/>
          <w:sz w:val="26"/>
          <w:szCs w:val="26"/>
        </w:rPr>
      </w:pPr>
    </w:p>
    <w:tbl>
      <w:tblPr>
        <w:tblW w:w="8595"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85"/>
        <w:gridCol w:w="4310"/>
      </w:tblGrid>
      <w:tr w:rsidR="005626DF" w:rsidRPr="005626DF" w14:paraId="557B8450" w14:textId="77777777" w:rsidTr="00754424">
        <w:tc>
          <w:tcPr>
            <w:tcW w:w="4285" w:type="dxa"/>
            <w:shd w:val="clear" w:color="auto" w:fill="auto"/>
            <w:tcMar>
              <w:top w:w="100" w:type="dxa"/>
              <w:left w:w="100" w:type="dxa"/>
              <w:bottom w:w="100" w:type="dxa"/>
              <w:right w:w="100" w:type="dxa"/>
            </w:tcMar>
          </w:tcPr>
          <w:p w14:paraId="6948FAF1" w14:textId="77777777" w:rsidR="005626DF" w:rsidRPr="005626DF" w:rsidRDefault="005626DF" w:rsidP="005F7F95">
            <w:pPr>
              <w:widowControl w:val="0"/>
              <w:rPr>
                <w:color w:val="000000" w:themeColor="text1"/>
                <w:sz w:val="26"/>
                <w:szCs w:val="26"/>
              </w:rPr>
            </w:pPr>
            <w:r w:rsidRPr="005626DF">
              <w:rPr>
                <w:color w:val="000000" w:themeColor="text1"/>
                <w:sz w:val="26"/>
                <w:szCs w:val="26"/>
              </w:rPr>
              <w:t>Code</w:t>
            </w:r>
          </w:p>
        </w:tc>
        <w:tc>
          <w:tcPr>
            <w:tcW w:w="4310" w:type="dxa"/>
            <w:shd w:val="clear" w:color="auto" w:fill="auto"/>
            <w:tcMar>
              <w:top w:w="100" w:type="dxa"/>
              <w:left w:w="100" w:type="dxa"/>
              <w:bottom w:w="100" w:type="dxa"/>
              <w:right w:w="100" w:type="dxa"/>
            </w:tcMar>
          </w:tcPr>
          <w:p w14:paraId="2FCFE471" w14:textId="77777777" w:rsidR="005626DF" w:rsidRPr="005626DF" w:rsidRDefault="005626DF" w:rsidP="005F7F95">
            <w:pPr>
              <w:widowControl w:val="0"/>
              <w:rPr>
                <w:color w:val="000000" w:themeColor="text1"/>
                <w:sz w:val="26"/>
                <w:szCs w:val="26"/>
              </w:rPr>
            </w:pPr>
            <w:r w:rsidRPr="005626DF">
              <w:rPr>
                <w:color w:val="000000" w:themeColor="text1"/>
                <w:sz w:val="26"/>
                <w:szCs w:val="26"/>
              </w:rPr>
              <w:t>Label</w:t>
            </w:r>
          </w:p>
        </w:tc>
      </w:tr>
      <w:tr w:rsidR="005626DF" w:rsidRPr="005626DF" w14:paraId="5A4EA99F" w14:textId="77777777" w:rsidTr="00754424">
        <w:tc>
          <w:tcPr>
            <w:tcW w:w="4285" w:type="dxa"/>
            <w:shd w:val="clear" w:color="auto" w:fill="auto"/>
            <w:tcMar>
              <w:top w:w="100" w:type="dxa"/>
              <w:left w:w="100" w:type="dxa"/>
              <w:bottom w:w="100" w:type="dxa"/>
              <w:right w:w="100" w:type="dxa"/>
            </w:tcMar>
          </w:tcPr>
          <w:p w14:paraId="7E8FD2EA" w14:textId="77777777" w:rsidR="005626DF" w:rsidRPr="005626DF" w:rsidRDefault="005626DF" w:rsidP="005F7F95">
            <w:pPr>
              <w:widowControl w:val="0"/>
              <w:rPr>
                <w:color w:val="000000" w:themeColor="text1"/>
                <w:sz w:val="26"/>
                <w:szCs w:val="26"/>
              </w:rPr>
            </w:pPr>
            <w:r w:rsidRPr="005626DF">
              <w:rPr>
                <w:color w:val="000000" w:themeColor="text1"/>
                <w:sz w:val="26"/>
                <w:szCs w:val="26"/>
              </w:rPr>
              <w:t>1</w:t>
            </w:r>
          </w:p>
        </w:tc>
        <w:tc>
          <w:tcPr>
            <w:tcW w:w="4310" w:type="dxa"/>
            <w:shd w:val="clear" w:color="auto" w:fill="auto"/>
            <w:tcMar>
              <w:top w:w="100" w:type="dxa"/>
              <w:left w:w="100" w:type="dxa"/>
              <w:bottom w:w="100" w:type="dxa"/>
              <w:right w:w="100" w:type="dxa"/>
            </w:tcMar>
          </w:tcPr>
          <w:p w14:paraId="6E9B63C0" w14:textId="77777777" w:rsidR="005626DF" w:rsidRPr="005626DF" w:rsidRDefault="005626DF" w:rsidP="005F7F95">
            <w:pPr>
              <w:widowControl w:val="0"/>
              <w:rPr>
                <w:color w:val="000000" w:themeColor="text1"/>
                <w:sz w:val="26"/>
                <w:szCs w:val="26"/>
              </w:rPr>
            </w:pPr>
            <w:r w:rsidRPr="005626DF">
              <w:rPr>
                <w:color w:val="000000" w:themeColor="text1"/>
                <w:sz w:val="26"/>
                <w:szCs w:val="26"/>
              </w:rPr>
              <w:t>Vòng xoay</w:t>
            </w:r>
          </w:p>
        </w:tc>
      </w:tr>
      <w:tr w:rsidR="005626DF" w:rsidRPr="005626DF" w14:paraId="65CF21F1" w14:textId="77777777" w:rsidTr="00754424">
        <w:tc>
          <w:tcPr>
            <w:tcW w:w="4285" w:type="dxa"/>
            <w:shd w:val="clear" w:color="auto" w:fill="auto"/>
            <w:tcMar>
              <w:top w:w="100" w:type="dxa"/>
              <w:left w:w="100" w:type="dxa"/>
              <w:bottom w:w="100" w:type="dxa"/>
              <w:right w:w="100" w:type="dxa"/>
            </w:tcMar>
          </w:tcPr>
          <w:p w14:paraId="16CE0FC2" w14:textId="77777777" w:rsidR="005626DF" w:rsidRPr="005626DF" w:rsidRDefault="005626DF" w:rsidP="005F7F95">
            <w:pPr>
              <w:widowControl w:val="0"/>
              <w:rPr>
                <w:color w:val="000000" w:themeColor="text1"/>
                <w:sz w:val="26"/>
                <w:szCs w:val="26"/>
              </w:rPr>
            </w:pPr>
            <w:r w:rsidRPr="005626DF">
              <w:rPr>
                <w:color w:val="000000" w:themeColor="text1"/>
                <w:sz w:val="26"/>
                <w:szCs w:val="26"/>
              </w:rPr>
              <w:t xml:space="preserve">2 </w:t>
            </w:r>
          </w:p>
        </w:tc>
        <w:tc>
          <w:tcPr>
            <w:tcW w:w="4310" w:type="dxa"/>
            <w:shd w:val="clear" w:color="auto" w:fill="auto"/>
            <w:tcMar>
              <w:top w:w="100" w:type="dxa"/>
              <w:left w:w="100" w:type="dxa"/>
              <w:bottom w:w="100" w:type="dxa"/>
              <w:right w:w="100" w:type="dxa"/>
            </w:tcMar>
          </w:tcPr>
          <w:p w14:paraId="7A3F3487" w14:textId="77777777" w:rsidR="005626DF" w:rsidRPr="005626DF" w:rsidRDefault="005626DF" w:rsidP="005F7F95">
            <w:pPr>
              <w:widowControl w:val="0"/>
              <w:rPr>
                <w:color w:val="000000" w:themeColor="text1"/>
                <w:sz w:val="26"/>
                <w:szCs w:val="26"/>
              </w:rPr>
            </w:pPr>
            <w:r w:rsidRPr="005626DF">
              <w:rPr>
                <w:color w:val="000000" w:themeColor="text1"/>
                <w:sz w:val="26"/>
                <w:szCs w:val="26"/>
              </w:rPr>
              <w:t>Đường một chiều</w:t>
            </w:r>
          </w:p>
        </w:tc>
      </w:tr>
      <w:tr w:rsidR="005626DF" w:rsidRPr="005626DF" w14:paraId="3D90C105" w14:textId="77777777" w:rsidTr="00754424">
        <w:tc>
          <w:tcPr>
            <w:tcW w:w="4285" w:type="dxa"/>
            <w:shd w:val="clear" w:color="auto" w:fill="auto"/>
            <w:tcMar>
              <w:top w:w="100" w:type="dxa"/>
              <w:left w:w="100" w:type="dxa"/>
              <w:bottom w:w="100" w:type="dxa"/>
              <w:right w:w="100" w:type="dxa"/>
            </w:tcMar>
          </w:tcPr>
          <w:p w14:paraId="565600FA" w14:textId="77777777" w:rsidR="005626DF" w:rsidRPr="005626DF" w:rsidRDefault="005626DF" w:rsidP="005F7F95">
            <w:pPr>
              <w:widowControl w:val="0"/>
              <w:rPr>
                <w:color w:val="000000" w:themeColor="text1"/>
                <w:sz w:val="26"/>
                <w:szCs w:val="26"/>
              </w:rPr>
            </w:pPr>
            <w:r w:rsidRPr="005626DF">
              <w:rPr>
                <w:color w:val="000000" w:themeColor="text1"/>
                <w:sz w:val="26"/>
                <w:szCs w:val="26"/>
              </w:rPr>
              <w:t>3</w:t>
            </w:r>
          </w:p>
        </w:tc>
        <w:tc>
          <w:tcPr>
            <w:tcW w:w="4310" w:type="dxa"/>
            <w:shd w:val="clear" w:color="auto" w:fill="auto"/>
            <w:tcMar>
              <w:top w:w="100" w:type="dxa"/>
              <w:left w:w="100" w:type="dxa"/>
              <w:bottom w:w="100" w:type="dxa"/>
              <w:right w:w="100" w:type="dxa"/>
            </w:tcMar>
          </w:tcPr>
          <w:p w14:paraId="3C705C46" w14:textId="77777777" w:rsidR="005626DF" w:rsidRPr="005626DF" w:rsidRDefault="005626DF" w:rsidP="005F7F95">
            <w:pPr>
              <w:widowControl w:val="0"/>
              <w:rPr>
                <w:color w:val="000000" w:themeColor="text1"/>
                <w:sz w:val="26"/>
                <w:szCs w:val="26"/>
              </w:rPr>
            </w:pPr>
            <w:r w:rsidRPr="005626DF">
              <w:rPr>
                <w:color w:val="000000" w:themeColor="text1"/>
                <w:sz w:val="26"/>
                <w:szCs w:val="26"/>
              </w:rPr>
              <w:t>Xa lộ hai chiều</w:t>
            </w:r>
          </w:p>
        </w:tc>
      </w:tr>
      <w:tr w:rsidR="005626DF" w:rsidRPr="005626DF" w14:paraId="6D7C8DF0" w14:textId="77777777" w:rsidTr="00754424">
        <w:tc>
          <w:tcPr>
            <w:tcW w:w="4285" w:type="dxa"/>
            <w:shd w:val="clear" w:color="auto" w:fill="auto"/>
            <w:tcMar>
              <w:top w:w="100" w:type="dxa"/>
              <w:left w:w="100" w:type="dxa"/>
              <w:bottom w:w="100" w:type="dxa"/>
              <w:right w:w="100" w:type="dxa"/>
            </w:tcMar>
          </w:tcPr>
          <w:p w14:paraId="7549C39D" w14:textId="77777777" w:rsidR="005626DF" w:rsidRPr="005626DF" w:rsidRDefault="005626DF" w:rsidP="005F7F95">
            <w:pPr>
              <w:widowControl w:val="0"/>
              <w:rPr>
                <w:color w:val="000000" w:themeColor="text1"/>
                <w:sz w:val="26"/>
                <w:szCs w:val="26"/>
              </w:rPr>
            </w:pPr>
            <w:r w:rsidRPr="005626DF">
              <w:rPr>
                <w:color w:val="000000" w:themeColor="text1"/>
                <w:sz w:val="26"/>
                <w:szCs w:val="26"/>
              </w:rPr>
              <w:lastRenderedPageBreak/>
              <w:t>...</w:t>
            </w:r>
          </w:p>
        </w:tc>
        <w:tc>
          <w:tcPr>
            <w:tcW w:w="4310" w:type="dxa"/>
            <w:shd w:val="clear" w:color="auto" w:fill="auto"/>
            <w:tcMar>
              <w:top w:w="100" w:type="dxa"/>
              <w:left w:w="100" w:type="dxa"/>
              <w:bottom w:w="100" w:type="dxa"/>
              <w:right w:w="100" w:type="dxa"/>
            </w:tcMar>
          </w:tcPr>
          <w:p w14:paraId="29E26655" w14:textId="77777777" w:rsidR="005626DF" w:rsidRPr="005626DF" w:rsidRDefault="005626DF" w:rsidP="005F7F95">
            <w:pPr>
              <w:widowControl w:val="0"/>
              <w:rPr>
                <w:color w:val="000000" w:themeColor="text1"/>
                <w:sz w:val="26"/>
                <w:szCs w:val="26"/>
              </w:rPr>
            </w:pPr>
            <w:r w:rsidRPr="005626DF">
              <w:rPr>
                <w:color w:val="000000" w:themeColor="text1"/>
                <w:sz w:val="26"/>
                <w:szCs w:val="26"/>
              </w:rPr>
              <w:t>...</w:t>
            </w:r>
          </w:p>
        </w:tc>
      </w:tr>
    </w:tbl>
    <w:p w14:paraId="5E5E1FD4" w14:textId="77777777" w:rsidR="005626DF" w:rsidRPr="005626DF" w:rsidRDefault="005626DF" w:rsidP="005626DF">
      <w:pPr>
        <w:rPr>
          <w:color w:val="000000" w:themeColor="text1"/>
          <w:sz w:val="26"/>
          <w:szCs w:val="26"/>
        </w:rPr>
      </w:pPr>
    </w:p>
    <w:p w14:paraId="5BF7FABB" w14:textId="63C093B5" w:rsidR="005626DF" w:rsidRPr="005626DF" w:rsidRDefault="005626DF" w:rsidP="002B47AC">
      <w:pPr>
        <w:pStyle w:val="ListParagraph"/>
        <w:numPr>
          <w:ilvl w:val="1"/>
          <w:numId w:val="21"/>
        </w:numPr>
        <w:rPr>
          <w:color w:val="000000" w:themeColor="text1"/>
          <w:sz w:val="26"/>
          <w:szCs w:val="26"/>
        </w:rPr>
      </w:pPr>
      <w:r w:rsidRPr="005626DF">
        <w:rPr>
          <w:b/>
          <w:color w:val="000000" w:themeColor="text1"/>
          <w:sz w:val="26"/>
          <w:szCs w:val="26"/>
        </w:rPr>
        <w:t>Urban_or_Rural_Area:</w:t>
      </w:r>
      <w:r w:rsidRPr="005626DF">
        <w:rPr>
          <w:color w:val="000000" w:themeColor="text1"/>
          <w:sz w:val="26"/>
          <w:szCs w:val="26"/>
        </w:rPr>
        <w:t xml:space="preserve"> Loại khu vực. Các giá trị được quy định như sau:</w:t>
      </w:r>
    </w:p>
    <w:p w14:paraId="535AB54B" w14:textId="77777777" w:rsidR="005626DF" w:rsidRPr="005626DF" w:rsidRDefault="005626DF" w:rsidP="005626DF">
      <w:pPr>
        <w:ind w:left="708"/>
        <w:rPr>
          <w:color w:val="000000" w:themeColor="text1"/>
          <w:sz w:val="26"/>
          <w:szCs w:val="26"/>
        </w:rPr>
      </w:pPr>
    </w:p>
    <w:tbl>
      <w:tblPr>
        <w:tblW w:w="8625"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85"/>
        <w:gridCol w:w="4340"/>
      </w:tblGrid>
      <w:tr w:rsidR="005626DF" w:rsidRPr="005626DF" w14:paraId="3B0A1DFF" w14:textId="77777777" w:rsidTr="00754424">
        <w:tc>
          <w:tcPr>
            <w:tcW w:w="4285" w:type="dxa"/>
            <w:shd w:val="clear" w:color="auto" w:fill="auto"/>
            <w:tcMar>
              <w:top w:w="100" w:type="dxa"/>
              <w:left w:w="100" w:type="dxa"/>
              <w:bottom w:w="100" w:type="dxa"/>
              <w:right w:w="100" w:type="dxa"/>
            </w:tcMar>
          </w:tcPr>
          <w:p w14:paraId="59E9E486"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Code</w:t>
            </w:r>
          </w:p>
        </w:tc>
        <w:tc>
          <w:tcPr>
            <w:tcW w:w="4340" w:type="dxa"/>
            <w:shd w:val="clear" w:color="auto" w:fill="auto"/>
            <w:tcMar>
              <w:top w:w="100" w:type="dxa"/>
              <w:left w:w="100" w:type="dxa"/>
              <w:bottom w:w="100" w:type="dxa"/>
              <w:right w:w="100" w:type="dxa"/>
            </w:tcMar>
          </w:tcPr>
          <w:p w14:paraId="7CF0C031" w14:textId="77777777" w:rsidR="005626DF" w:rsidRPr="005626DF" w:rsidRDefault="005626DF" w:rsidP="005F7F95">
            <w:pPr>
              <w:widowControl w:val="0"/>
              <w:rPr>
                <w:color w:val="000000" w:themeColor="text1"/>
                <w:sz w:val="26"/>
                <w:szCs w:val="26"/>
              </w:rPr>
            </w:pPr>
            <w:r w:rsidRPr="005626DF">
              <w:rPr>
                <w:color w:val="000000" w:themeColor="text1"/>
                <w:sz w:val="26"/>
                <w:szCs w:val="26"/>
              </w:rPr>
              <w:t>Label</w:t>
            </w:r>
          </w:p>
        </w:tc>
      </w:tr>
      <w:tr w:rsidR="005626DF" w:rsidRPr="005626DF" w14:paraId="2B12F5BC" w14:textId="77777777" w:rsidTr="00754424">
        <w:tc>
          <w:tcPr>
            <w:tcW w:w="4285" w:type="dxa"/>
            <w:shd w:val="clear" w:color="auto" w:fill="auto"/>
            <w:tcMar>
              <w:top w:w="100" w:type="dxa"/>
              <w:left w:w="100" w:type="dxa"/>
              <w:bottom w:w="100" w:type="dxa"/>
              <w:right w:w="100" w:type="dxa"/>
            </w:tcMar>
          </w:tcPr>
          <w:p w14:paraId="0E2DA5C4"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1</w:t>
            </w:r>
          </w:p>
        </w:tc>
        <w:tc>
          <w:tcPr>
            <w:tcW w:w="4340" w:type="dxa"/>
            <w:shd w:val="clear" w:color="auto" w:fill="auto"/>
            <w:tcMar>
              <w:top w:w="100" w:type="dxa"/>
              <w:left w:w="100" w:type="dxa"/>
              <w:bottom w:w="100" w:type="dxa"/>
              <w:right w:w="100" w:type="dxa"/>
            </w:tcMar>
          </w:tcPr>
          <w:p w14:paraId="083D19C9"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Đô thị</w:t>
            </w:r>
          </w:p>
        </w:tc>
      </w:tr>
      <w:tr w:rsidR="005626DF" w:rsidRPr="005626DF" w14:paraId="26B77F9C" w14:textId="77777777" w:rsidTr="00754424">
        <w:tc>
          <w:tcPr>
            <w:tcW w:w="4285" w:type="dxa"/>
            <w:shd w:val="clear" w:color="auto" w:fill="auto"/>
            <w:tcMar>
              <w:top w:w="100" w:type="dxa"/>
              <w:left w:w="100" w:type="dxa"/>
              <w:bottom w:w="100" w:type="dxa"/>
              <w:right w:w="100" w:type="dxa"/>
            </w:tcMar>
          </w:tcPr>
          <w:p w14:paraId="1169EC3D"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 xml:space="preserve">2 </w:t>
            </w:r>
          </w:p>
        </w:tc>
        <w:tc>
          <w:tcPr>
            <w:tcW w:w="4340" w:type="dxa"/>
            <w:shd w:val="clear" w:color="auto" w:fill="auto"/>
            <w:tcMar>
              <w:top w:w="100" w:type="dxa"/>
              <w:left w:w="100" w:type="dxa"/>
              <w:bottom w:w="100" w:type="dxa"/>
              <w:right w:w="100" w:type="dxa"/>
            </w:tcMar>
          </w:tcPr>
          <w:p w14:paraId="2798A9D1"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Nông thôn</w:t>
            </w:r>
          </w:p>
        </w:tc>
      </w:tr>
      <w:tr w:rsidR="005626DF" w:rsidRPr="005626DF" w14:paraId="0F247100" w14:textId="77777777" w:rsidTr="00754424">
        <w:tc>
          <w:tcPr>
            <w:tcW w:w="4285" w:type="dxa"/>
            <w:shd w:val="clear" w:color="auto" w:fill="auto"/>
            <w:tcMar>
              <w:top w:w="100" w:type="dxa"/>
              <w:left w:w="100" w:type="dxa"/>
              <w:bottom w:w="100" w:type="dxa"/>
              <w:right w:w="100" w:type="dxa"/>
            </w:tcMar>
          </w:tcPr>
          <w:p w14:paraId="68A73E7D"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3</w:t>
            </w:r>
          </w:p>
        </w:tc>
        <w:tc>
          <w:tcPr>
            <w:tcW w:w="4340" w:type="dxa"/>
            <w:shd w:val="clear" w:color="auto" w:fill="auto"/>
            <w:tcMar>
              <w:top w:w="100" w:type="dxa"/>
              <w:left w:w="100" w:type="dxa"/>
              <w:bottom w:w="100" w:type="dxa"/>
              <w:right w:w="100" w:type="dxa"/>
            </w:tcMar>
          </w:tcPr>
          <w:p w14:paraId="731531CD"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Chưa phân bổ</w:t>
            </w:r>
          </w:p>
        </w:tc>
      </w:tr>
    </w:tbl>
    <w:p w14:paraId="040FB34B" w14:textId="77777777" w:rsidR="005626DF" w:rsidRPr="005626DF" w:rsidRDefault="005626DF" w:rsidP="005626DF">
      <w:pPr>
        <w:rPr>
          <w:color w:val="000000" w:themeColor="text1"/>
          <w:sz w:val="26"/>
          <w:szCs w:val="26"/>
        </w:rPr>
      </w:pPr>
    </w:p>
    <w:p w14:paraId="695DF0C0" w14:textId="38CF4091" w:rsidR="005626DF" w:rsidRPr="005626DF" w:rsidRDefault="005626DF" w:rsidP="002B47AC">
      <w:pPr>
        <w:pStyle w:val="ListParagraph"/>
        <w:numPr>
          <w:ilvl w:val="0"/>
          <w:numId w:val="22"/>
        </w:numPr>
        <w:rPr>
          <w:color w:val="000000" w:themeColor="text1"/>
          <w:sz w:val="26"/>
          <w:szCs w:val="26"/>
        </w:rPr>
      </w:pPr>
      <w:r w:rsidRPr="005626DF">
        <w:rPr>
          <w:b/>
          <w:color w:val="000000" w:themeColor="text1"/>
          <w:sz w:val="26"/>
          <w:szCs w:val="26"/>
        </w:rPr>
        <w:t>LSOA_of_Accident_Location</w:t>
      </w:r>
      <w:r w:rsidRPr="005626DF">
        <w:rPr>
          <w:color w:val="000000" w:themeColor="text1"/>
          <w:sz w:val="26"/>
          <w:szCs w:val="26"/>
        </w:rPr>
        <w:t>: Mã vị trí nơi xảy ra tai nạn</w:t>
      </w:r>
    </w:p>
    <w:p w14:paraId="53E9F1E8" w14:textId="77777777" w:rsidR="005626DF" w:rsidRPr="005626DF" w:rsidRDefault="005626DF" w:rsidP="005626DF">
      <w:pPr>
        <w:ind w:left="720"/>
        <w:rPr>
          <w:b/>
          <w:color w:val="000000" w:themeColor="text1"/>
          <w:sz w:val="26"/>
          <w:szCs w:val="26"/>
        </w:rPr>
      </w:pPr>
    </w:p>
    <w:p w14:paraId="50F22A4C" w14:textId="77777777" w:rsidR="005626DF" w:rsidRDefault="005626DF" w:rsidP="005626DF">
      <w:pPr>
        <w:pStyle w:val="Heading2"/>
        <w:rPr>
          <w:rFonts w:eastAsia="Times New Roman"/>
        </w:rPr>
      </w:pPr>
      <w:bookmarkStart w:id="8" w:name="_Toc85261537"/>
      <w:r>
        <w:rPr>
          <w:rFonts w:eastAsia="Times New Roman"/>
        </w:rPr>
        <w:t>Bảng Vehicles:</w:t>
      </w:r>
      <w:bookmarkEnd w:id="8"/>
      <w:r>
        <w:rPr>
          <w:rFonts w:eastAsia="Times New Roman"/>
        </w:rPr>
        <w:t xml:space="preserve"> </w:t>
      </w:r>
    </w:p>
    <w:p w14:paraId="754D775A" w14:textId="77777777" w:rsidR="005626DF" w:rsidRDefault="005626DF" w:rsidP="005626DF">
      <w:pPr>
        <w:ind w:left="720"/>
        <w:rPr>
          <w:color w:val="FF0000"/>
        </w:rPr>
      </w:pPr>
      <w:r>
        <w:rPr>
          <w:b/>
          <w:color w:val="434343"/>
          <w:sz w:val="28"/>
          <w:szCs w:val="28"/>
        </w:rPr>
        <w:tab/>
      </w:r>
      <w:r>
        <w:rPr>
          <w:b/>
          <w:color w:val="4A86E8"/>
          <w:sz w:val="26"/>
          <w:szCs w:val="26"/>
        </w:rPr>
        <w:t>Các thuộc tính sử dụng:</w:t>
      </w:r>
    </w:p>
    <w:p w14:paraId="37E8BE6B" w14:textId="5E3C7229" w:rsidR="005626DF" w:rsidRPr="005626DF" w:rsidRDefault="005626DF" w:rsidP="002B47AC">
      <w:pPr>
        <w:pStyle w:val="ListParagraph"/>
        <w:numPr>
          <w:ilvl w:val="1"/>
          <w:numId w:val="23"/>
        </w:numPr>
        <w:rPr>
          <w:b/>
          <w:color w:val="000000" w:themeColor="text1"/>
          <w:sz w:val="26"/>
          <w:szCs w:val="26"/>
        </w:rPr>
      </w:pPr>
      <w:r w:rsidRPr="005626DF">
        <w:rPr>
          <w:b/>
          <w:color w:val="000000" w:themeColor="text1"/>
          <w:sz w:val="26"/>
          <w:szCs w:val="26"/>
        </w:rPr>
        <w:t xml:space="preserve">Accident_Index: </w:t>
      </w:r>
      <w:r w:rsidRPr="005626DF">
        <w:rPr>
          <w:color w:val="000000" w:themeColor="text1"/>
          <w:sz w:val="26"/>
          <w:szCs w:val="26"/>
        </w:rPr>
        <w:t>Mã số tai nạn</w:t>
      </w:r>
      <w:r w:rsidRPr="005626DF">
        <w:rPr>
          <w:b/>
          <w:color w:val="000000" w:themeColor="text1"/>
          <w:sz w:val="26"/>
          <w:szCs w:val="26"/>
        </w:rPr>
        <w:t xml:space="preserve"> </w:t>
      </w:r>
    </w:p>
    <w:p w14:paraId="76DDD91F" w14:textId="24DF4AF0" w:rsidR="005626DF" w:rsidRPr="005626DF" w:rsidRDefault="005626DF" w:rsidP="002B47AC">
      <w:pPr>
        <w:pStyle w:val="ListParagraph"/>
        <w:numPr>
          <w:ilvl w:val="1"/>
          <w:numId w:val="23"/>
        </w:numPr>
        <w:rPr>
          <w:color w:val="000000" w:themeColor="text1"/>
          <w:sz w:val="26"/>
          <w:szCs w:val="26"/>
        </w:rPr>
      </w:pPr>
      <w:r w:rsidRPr="005626DF">
        <w:rPr>
          <w:b/>
          <w:color w:val="000000" w:themeColor="text1"/>
          <w:sz w:val="26"/>
          <w:szCs w:val="26"/>
        </w:rPr>
        <w:t xml:space="preserve">Vehicle_Reference: </w:t>
      </w:r>
      <w:r w:rsidRPr="005626DF">
        <w:rPr>
          <w:color w:val="000000" w:themeColor="text1"/>
          <w:sz w:val="26"/>
          <w:szCs w:val="26"/>
        </w:rPr>
        <w:t>Mã phương tiện</w:t>
      </w:r>
    </w:p>
    <w:p w14:paraId="37DF7AB1" w14:textId="6DB4F470" w:rsidR="005626DF" w:rsidRPr="005626DF" w:rsidRDefault="005626DF" w:rsidP="002B47AC">
      <w:pPr>
        <w:pStyle w:val="ListParagraph"/>
        <w:numPr>
          <w:ilvl w:val="1"/>
          <w:numId w:val="23"/>
        </w:numPr>
        <w:rPr>
          <w:color w:val="000000" w:themeColor="text1"/>
          <w:sz w:val="26"/>
          <w:szCs w:val="26"/>
        </w:rPr>
      </w:pPr>
      <w:r w:rsidRPr="005626DF">
        <w:rPr>
          <w:b/>
          <w:color w:val="000000" w:themeColor="text1"/>
          <w:sz w:val="26"/>
          <w:szCs w:val="26"/>
        </w:rPr>
        <w:t>Driver_Home_Area_Type:</w:t>
      </w:r>
      <w:r w:rsidRPr="005626DF">
        <w:rPr>
          <w:color w:val="000000" w:themeColor="text1"/>
          <w:sz w:val="26"/>
          <w:szCs w:val="26"/>
        </w:rPr>
        <w:t xml:space="preserve"> Loại khu vực nhà ở của tài xế. Các giá trị được quy định như sau:</w:t>
      </w:r>
    </w:p>
    <w:p w14:paraId="137298AB" w14:textId="77777777" w:rsidR="005626DF" w:rsidRPr="005626DF" w:rsidRDefault="005626DF" w:rsidP="005626DF">
      <w:pPr>
        <w:ind w:left="708"/>
        <w:rPr>
          <w:color w:val="000000" w:themeColor="text1"/>
          <w:sz w:val="26"/>
          <w:szCs w:val="26"/>
        </w:rPr>
      </w:pPr>
    </w:p>
    <w:tbl>
      <w:tblPr>
        <w:tblW w:w="864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85"/>
        <w:gridCol w:w="4355"/>
      </w:tblGrid>
      <w:tr w:rsidR="005626DF" w:rsidRPr="005626DF" w14:paraId="74E8515C" w14:textId="77777777" w:rsidTr="00754424">
        <w:tc>
          <w:tcPr>
            <w:tcW w:w="4285" w:type="dxa"/>
            <w:shd w:val="clear" w:color="auto" w:fill="auto"/>
            <w:tcMar>
              <w:top w:w="100" w:type="dxa"/>
              <w:left w:w="100" w:type="dxa"/>
              <w:bottom w:w="100" w:type="dxa"/>
              <w:right w:w="100" w:type="dxa"/>
            </w:tcMar>
          </w:tcPr>
          <w:p w14:paraId="2E578CB9" w14:textId="77777777" w:rsidR="005626DF" w:rsidRPr="005626DF" w:rsidRDefault="005626DF" w:rsidP="005F7F95">
            <w:pPr>
              <w:widowControl w:val="0"/>
              <w:rPr>
                <w:color w:val="000000" w:themeColor="text1"/>
                <w:sz w:val="26"/>
                <w:szCs w:val="26"/>
              </w:rPr>
            </w:pPr>
            <w:r w:rsidRPr="005626DF">
              <w:rPr>
                <w:color w:val="000000" w:themeColor="text1"/>
                <w:sz w:val="26"/>
                <w:szCs w:val="26"/>
              </w:rPr>
              <w:t>Code</w:t>
            </w:r>
          </w:p>
        </w:tc>
        <w:tc>
          <w:tcPr>
            <w:tcW w:w="4355" w:type="dxa"/>
            <w:shd w:val="clear" w:color="auto" w:fill="auto"/>
            <w:tcMar>
              <w:top w:w="100" w:type="dxa"/>
              <w:left w:w="100" w:type="dxa"/>
              <w:bottom w:w="100" w:type="dxa"/>
              <w:right w:w="100" w:type="dxa"/>
            </w:tcMar>
          </w:tcPr>
          <w:p w14:paraId="6FBE5C50" w14:textId="77777777" w:rsidR="005626DF" w:rsidRPr="005626DF" w:rsidRDefault="005626DF" w:rsidP="005F7F95">
            <w:pPr>
              <w:widowControl w:val="0"/>
              <w:rPr>
                <w:color w:val="000000" w:themeColor="text1"/>
                <w:sz w:val="26"/>
                <w:szCs w:val="26"/>
              </w:rPr>
            </w:pPr>
            <w:r w:rsidRPr="005626DF">
              <w:rPr>
                <w:color w:val="000000" w:themeColor="text1"/>
                <w:sz w:val="26"/>
                <w:szCs w:val="26"/>
              </w:rPr>
              <w:t>Label</w:t>
            </w:r>
          </w:p>
        </w:tc>
      </w:tr>
      <w:tr w:rsidR="005626DF" w:rsidRPr="005626DF" w14:paraId="07EB591F" w14:textId="77777777" w:rsidTr="00754424">
        <w:tc>
          <w:tcPr>
            <w:tcW w:w="4285" w:type="dxa"/>
            <w:shd w:val="clear" w:color="auto" w:fill="auto"/>
            <w:tcMar>
              <w:top w:w="100" w:type="dxa"/>
              <w:left w:w="100" w:type="dxa"/>
              <w:bottom w:w="100" w:type="dxa"/>
              <w:right w:w="100" w:type="dxa"/>
            </w:tcMar>
          </w:tcPr>
          <w:p w14:paraId="0F8630A2" w14:textId="77777777" w:rsidR="005626DF" w:rsidRPr="005626DF" w:rsidRDefault="005626DF" w:rsidP="005F7F95">
            <w:pPr>
              <w:widowControl w:val="0"/>
              <w:rPr>
                <w:color w:val="000000" w:themeColor="text1"/>
                <w:sz w:val="26"/>
                <w:szCs w:val="26"/>
              </w:rPr>
            </w:pPr>
            <w:r w:rsidRPr="005626DF">
              <w:rPr>
                <w:color w:val="000000" w:themeColor="text1"/>
                <w:sz w:val="26"/>
                <w:szCs w:val="26"/>
              </w:rPr>
              <w:t>1</w:t>
            </w:r>
          </w:p>
        </w:tc>
        <w:tc>
          <w:tcPr>
            <w:tcW w:w="4355" w:type="dxa"/>
            <w:shd w:val="clear" w:color="auto" w:fill="auto"/>
            <w:tcMar>
              <w:top w:w="100" w:type="dxa"/>
              <w:left w:w="100" w:type="dxa"/>
              <w:bottom w:w="100" w:type="dxa"/>
              <w:right w:w="100" w:type="dxa"/>
            </w:tcMar>
          </w:tcPr>
          <w:p w14:paraId="2A047438" w14:textId="77777777" w:rsidR="005626DF" w:rsidRPr="005626DF" w:rsidRDefault="005626DF" w:rsidP="005F7F95">
            <w:pPr>
              <w:widowControl w:val="0"/>
              <w:rPr>
                <w:color w:val="000000" w:themeColor="text1"/>
                <w:sz w:val="26"/>
                <w:szCs w:val="26"/>
              </w:rPr>
            </w:pPr>
            <w:r w:rsidRPr="005626DF">
              <w:rPr>
                <w:color w:val="000000" w:themeColor="text1"/>
                <w:sz w:val="26"/>
                <w:szCs w:val="26"/>
              </w:rPr>
              <w:t>Khu đô thị</w:t>
            </w:r>
          </w:p>
        </w:tc>
      </w:tr>
      <w:tr w:rsidR="005626DF" w:rsidRPr="005626DF" w14:paraId="7425F5FB" w14:textId="77777777" w:rsidTr="00754424">
        <w:tc>
          <w:tcPr>
            <w:tcW w:w="4285" w:type="dxa"/>
            <w:shd w:val="clear" w:color="auto" w:fill="auto"/>
            <w:tcMar>
              <w:top w:w="100" w:type="dxa"/>
              <w:left w:w="100" w:type="dxa"/>
              <w:bottom w:w="100" w:type="dxa"/>
              <w:right w:w="100" w:type="dxa"/>
            </w:tcMar>
          </w:tcPr>
          <w:p w14:paraId="6AC6A664" w14:textId="77777777" w:rsidR="005626DF" w:rsidRPr="005626DF" w:rsidRDefault="005626DF" w:rsidP="005F7F95">
            <w:pPr>
              <w:widowControl w:val="0"/>
              <w:rPr>
                <w:color w:val="000000" w:themeColor="text1"/>
                <w:sz w:val="26"/>
                <w:szCs w:val="26"/>
              </w:rPr>
            </w:pPr>
            <w:r w:rsidRPr="005626DF">
              <w:rPr>
                <w:color w:val="000000" w:themeColor="text1"/>
                <w:sz w:val="26"/>
                <w:szCs w:val="26"/>
              </w:rPr>
              <w:t>2</w:t>
            </w:r>
          </w:p>
        </w:tc>
        <w:tc>
          <w:tcPr>
            <w:tcW w:w="4355" w:type="dxa"/>
            <w:shd w:val="clear" w:color="auto" w:fill="auto"/>
            <w:tcMar>
              <w:top w:w="100" w:type="dxa"/>
              <w:left w:w="100" w:type="dxa"/>
              <w:bottom w:w="100" w:type="dxa"/>
              <w:right w:w="100" w:type="dxa"/>
            </w:tcMar>
          </w:tcPr>
          <w:p w14:paraId="61EA4A01" w14:textId="77777777" w:rsidR="005626DF" w:rsidRPr="005626DF" w:rsidRDefault="005626DF" w:rsidP="005F7F95">
            <w:pPr>
              <w:widowControl w:val="0"/>
              <w:rPr>
                <w:color w:val="000000" w:themeColor="text1"/>
                <w:sz w:val="26"/>
                <w:szCs w:val="26"/>
              </w:rPr>
            </w:pPr>
            <w:r w:rsidRPr="005626DF">
              <w:rPr>
                <w:color w:val="000000" w:themeColor="text1"/>
                <w:sz w:val="26"/>
                <w:szCs w:val="26"/>
              </w:rPr>
              <w:t>Thị trấn nhỏ</w:t>
            </w:r>
          </w:p>
        </w:tc>
      </w:tr>
      <w:tr w:rsidR="005626DF" w:rsidRPr="005626DF" w14:paraId="7B37BBF6" w14:textId="77777777" w:rsidTr="00754424">
        <w:tc>
          <w:tcPr>
            <w:tcW w:w="4285" w:type="dxa"/>
            <w:shd w:val="clear" w:color="auto" w:fill="auto"/>
            <w:tcMar>
              <w:top w:w="100" w:type="dxa"/>
              <w:left w:w="100" w:type="dxa"/>
              <w:bottom w:w="100" w:type="dxa"/>
              <w:right w:w="100" w:type="dxa"/>
            </w:tcMar>
          </w:tcPr>
          <w:p w14:paraId="6F5A946B" w14:textId="77777777" w:rsidR="005626DF" w:rsidRPr="005626DF" w:rsidRDefault="005626DF" w:rsidP="005F7F95">
            <w:pPr>
              <w:widowControl w:val="0"/>
              <w:rPr>
                <w:color w:val="000000" w:themeColor="text1"/>
                <w:sz w:val="26"/>
                <w:szCs w:val="26"/>
              </w:rPr>
            </w:pPr>
            <w:r w:rsidRPr="005626DF">
              <w:rPr>
                <w:color w:val="000000" w:themeColor="text1"/>
                <w:sz w:val="26"/>
                <w:szCs w:val="26"/>
              </w:rPr>
              <w:t>3</w:t>
            </w:r>
          </w:p>
        </w:tc>
        <w:tc>
          <w:tcPr>
            <w:tcW w:w="4355" w:type="dxa"/>
            <w:shd w:val="clear" w:color="auto" w:fill="auto"/>
            <w:tcMar>
              <w:top w:w="100" w:type="dxa"/>
              <w:left w:w="100" w:type="dxa"/>
              <w:bottom w:w="100" w:type="dxa"/>
              <w:right w:w="100" w:type="dxa"/>
            </w:tcMar>
          </w:tcPr>
          <w:p w14:paraId="00FCBEFE" w14:textId="77777777" w:rsidR="005626DF" w:rsidRPr="005626DF" w:rsidRDefault="005626DF" w:rsidP="005F7F95">
            <w:pPr>
              <w:widowControl w:val="0"/>
              <w:rPr>
                <w:color w:val="000000" w:themeColor="text1"/>
                <w:sz w:val="26"/>
                <w:szCs w:val="26"/>
              </w:rPr>
            </w:pPr>
            <w:r w:rsidRPr="005626DF">
              <w:rPr>
                <w:color w:val="000000" w:themeColor="text1"/>
                <w:sz w:val="26"/>
                <w:szCs w:val="26"/>
              </w:rPr>
              <w:t>Nông thôn</w:t>
            </w:r>
          </w:p>
        </w:tc>
      </w:tr>
      <w:tr w:rsidR="005626DF" w:rsidRPr="005626DF" w14:paraId="40033320" w14:textId="77777777" w:rsidTr="00754424">
        <w:tc>
          <w:tcPr>
            <w:tcW w:w="4285" w:type="dxa"/>
            <w:shd w:val="clear" w:color="auto" w:fill="auto"/>
            <w:tcMar>
              <w:top w:w="100" w:type="dxa"/>
              <w:left w:w="100" w:type="dxa"/>
              <w:bottom w:w="100" w:type="dxa"/>
              <w:right w:w="100" w:type="dxa"/>
            </w:tcMar>
          </w:tcPr>
          <w:p w14:paraId="2432B439" w14:textId="77777777" w:rsidR="005626DF" w:rsidRPr="005626DF" w:rsidRDefault="005626DF" w:rsidP="005F7F95">
            <w:pPr>
              <w:widowControl w:val="0"/>
              <w:rPr>
                <w:color w:val="000000" w:themeColor="text1"/>
                <w:sz w:val="26"/>
                <w:szCs w:val="26"/>
              </w:rPr>
            </w:pPr>
            <w:r w:rsidRPr="005626DF">
              <w:rPr>
                <w:color w:val="000000" w:themeColor="text1"/>
                <w:sz w:val="26"/>
                <w:szCs w:val="26"/>
              </w:rPr>
              <w:t>-1</w:t>
            </w:r>
          </w:p>
        </w:tc>
        <w:tc>
          <w:tcPr>
            <w:tcW w:w="4355" w:type="dxa"/>
            <w:shd w:val="clear" w:color="auto" w:fill="auto"/>
            <w:tcMar>
              <w:top w:w="100" w:type="dxa"/>
              <w:left w:w="100" w:type="dxa"/>
              <w:bottom w:w="100" w:type="dxa"/>
              <w:right w:w="100" w:type="dxa"/>
            </w:tcMar>
          </w:tcPr>
          <w:p w14:paraId="4838A448" w14:textId="77777777" w:rsidR="005626DF" w:rsidRPr="005626DF" w:rsidRDefault="005626DF" w:rsidP="005F7F95">
            <w:pPr>
              <w:widowControl w:val="0"/>
              <w:rPr>
                <w:color w:val="000000" w:themeColor="text1"/>
                <w:sz w:val="26"/>
                <w:szCs w:val="26"/>
              </w:rPr>
            </w:pPr>
            <w:r w:rsidRPr="005626DF">
              <w:rPr>
                <w:color w:val="000000" w:themeColor="text1"/>
                <w:sz w:val="26"/>
                <w:szCs w:val="26"/>
              </w:rPr>
              <w:t>Không có dữ liệu</w:t>
            </w:r>
          </w:p>
        </w:tc>
      </w:tr>
    </w:tbl>
    <w:p w14:paraId="55CD2BB7" w14:textId="77777777" w:rsidR="005626DF" w:rsidRPr="005626DF" w:rsidRDefault="005626DF" w:rsidP="005626DF">
      <w:pPr>
        <w:ind w:left="708"/>
        <w:rPr>
          <w:color w:val="000000" w:themeColor="text1"/>
          <w:sz w:val="26"/>
          <w:szCs w:val="26"/>
        </w:rPr>
      </w:pPr>
    </w:p>
    <w:p w14:paraId="3B12E432" w14:textId="1DED377A" w:rsidR="005626DF" w:rsidRPr="005626DF" w:rsidRDefault="005626DF" w:rsidP="002B47AC">
      <w:pPr>
        <w:pStyle w:val="ListParagraph"/>
        <w:numPr>
          <w:ilvl w:val="1"/>
          <w:numId w:val="24"/>
        </w:numPr>
        <w:rPr>
          <w:color w:val="000000" w:themeColor="text1"/>
          <w:sz w:val="26"/>
          <w:szCs w:val="26"/>
        </w:rPr>
      </w:pPr>
      <w:r w:rsidRPr="005626DF">
        <w:rPr>
          <w:b/>
          <w:color w:val="000000" w:themeColor="text1"/>
          <w:sz w:val="26"/>
          <w:szCs w:val="26"/>
        </w:rPr>
        <w:t>Sex_of_Driver:</w:t>
      </w:r>
      <w:r w:rsidRPr="005626DF">
        <w:rPr>
          <w:color w:val="000000" w:themeColor="text1"/>
          <w:sz w:val="26"/>
          <w:szCs w:val="26"/>
        </w:rPr>
        <w:t xml:space="preserve"> Giới tính của tài xế. Các giá trị được quy định như sau:</w:t>
      </w:r>
    </w:p>
    <w:p w14:paraId="5EC92E66" w14:textId="77777777" w:rsidR="005626DF" w:rsidRPr="005626DF" w:rsidRDefault="005626DF" w:rsidP="005626DF">
      <w:pPr>
        <w:ind w:left="708"/>
        <w:rPr>
          <w:color w:val="000000" w:themeColor="text1"/>
          <w:sz w:val="26"/>
          <w:szCs w:val="26"/>
        </w:rPr>
      </w:pPr>
    </w:p>
    <w:tbl>
      <w:tblPr>
        <w:tblW w:w="8651"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5"/>
        <w:gridCol w:w="4326"/>
      </w:tblGrid>
      <w:tr w:rsidR="005626DF" w:rsidRPr="005626DF" w14:paraId="14D8E61C" w14:textId="77777777" w:rsidTr="005F7F95">
        <w:tc>
          <w:tcPr>
            <w:tcW w:w="4325" w:type="dxa"/>
            <w:shd w:val="clear" w:color="auto" w:fill="auto"/>
            <w:tcMar>
              <w:top w:w="100" w:type="dxa"/>
              <w:left w:w="100" w:type="dxa"/>
              <w:bottom w:w="100" w:type="dxa"/>
              <w:right w:w="100" w:type="dxa"/>
            </w:tcMar>
          </w:tcPr>
          <w:p w14:paraId="6705EFE5" w14:textId="77777777" w:rsidR="005626DF" w:rsidRPr="005626DF" w:rsidRDefault="005626DF" w:rsidP="005F7F95">
            <w:pPr>
              <w:widowControl w:val="0"/>
              <w:pBdr>
                <w:top w:val="nil"/>
                <w:left w:val="nil"/>
                <w:bottom w:val="nil"/>
                <w:right w:val="nil"/>
                <w:between w:val="nil"/>
              </w:pBdr>
              <w:rPr>
                <w:color w:val="000000" w:themeColor="text1"/>
                <w:sz w:val="26"/>
                <w:szCs w:val="26"/>
              </w:rPr>
            </w:pPr>
            <w:r w:rsidRPr="005626DF">
              <w:rPr>
                <w:color w:val="000000" w:themeColor="text1"/>
                <w:sz w:val="26"/>
                <w:szCs w:val="26"/>
              </w:rPr>
              <w:t>Code</w:t>
            </w:r>
          </w:p>
        </w:tc>
        <w:tc>
          <w:tcPr>
            <w:tcW w:w="4325" w:type="dxa"/>
            <w:shd w:val="clear" w:color="auto" w:fill="auto"/>
            <w:tcMar>
              <w:top w:w="100" w:type="dxa"/>
              <w:left w:w="100" w:type="dxa"/>
              <w:bottom w:w="100" w:type="dxa"/>
              <w:right w:w="100" w:type="dxa"/>
            </w:tcMar>
          </w:tcPr>
          <w:p w14:paraId="69D11328" w14:textId="77777777" w:rsidR="005626DF" w:rsidRPr="005626DF" w:rsidRDefault="005626DF" w:rsidP="005F7F95">
            <w:pPr>
              <w:widowControl w:val="0"/>
              <w:rPr>
                <w:color w:val="000000" w:themeColor="text1"/>
                <w:sz w:val="26"/>
                <w:szCs w:val="26"/>
              </w:rPr>
            </w:pPr>
            <w:r w:rsidRPr="005626DF">
              <w:rPr>
                <w:color w:val="000000" w:themeColor="text1"/>
                <w:sz w:val="26"/>
                <w:szCs w:val="26"/>
              </w:rPr>
              <w:t>Label</w:t>
            </w:r>
          </w:p>
        </w:tc>
      </w:tr>
      <w:tr w:rsidR="005626DF" w:rsidRPr="005626DF" w14:paraId="6C562949" w14:textId="77777777" w:rsidTr="005F7F95">
        <w:tc>
          <w:tcPr>
            <w:tcW w:w="4325" w:type="dxa"/>
            <w:shd w:val="clear" w:color="auto" w:fill="auto"/>
            <w:tcMar>
              <w:top w:w="100" w:type="dxa"/>
              <w:left w:w="100" w:type="dxa"/>
              <w:bottom w:w="100" w:type="dxa"/>
              <w:right w:w="100" w:type="dxa"/>
            </w:tcMar>
          </w:tcPr>
          <w:p w14:paraId="60008E52" w14:textId="77777777" w:rsidR="005626DF" w:rsidRPr="005626DF" w:rsidRDefault="005626DF" w:rsidP="005F7F95">
            <w:pPr>
              <w:widowControl w:val="0"/>
              <w:rPr>
                <w:color w:val="000000" w:themeColor="text1"/>
                <w:sz w:val="26"/>
                <w:szCs w:val="26"/>
              </w:rPr>
            </w:pPr>
            <w:r w:rsidRPr="005626DF">
              <w:rPr>
                <w:color w:val="000000" w:themeColor="text1"/>
                <w:sz w:val="26"/>
                <w:szCs w:val="26"/>
              </w:rPr>
              <w:t>1</w:t>
            </w:r>
          </w:p>
        </w:tc>
        <w:tc>
          <w:tcPr>
            <w:tcW w:w="4325" w:type="dxa"/>
            <w:shd w:val="clear" w:color="auto" w:fill="auto"/>
            <w:tcMar>
              <w:top w:w="100" w:type="dxa"/>
              <w:left w:w="100" w:type="dxa"/>
              <w:bottom w:w="100" w:type="dxa"/>
              <w:right w:w="100" w:type="dxa"/>
            </w:tcMar>
          </w:tcPr>
          <w:p w14:paraId="1060CAF1" w14:textId="77777777" w:rsidR="005626DF" w:rsidRPr="005626DF" w:rsidRDefault="005626DF" w:rsidP="005F7F95">
            <w:pPr>
              <w:widowControl w:val="0"/>
              <w:rPr>
                <w:color w:val="000000" w:themeColor="text1"/>
                <w:sz w:val="26"/>
                <w:szCs w:val="26"/>
              </w:rPr>
            </w:pPr>
            <w:r w:rsidRPr="005626DF">
              <w:rPr>
                <w:color w:val="000000" w:themeColor="text1"/>
                <w:sz w:val="26"/>
                <w:szCs w:val="26"/>
              </w:rPr>
              <w:t>Nam</w:t>
            </w:r>
          </w:p>
        </w:tc>
      </w:tr>
      <w:tr w:rsidR="005626DF" w:rsidRPr="005626DF" w14:paraId="01BDF862" w14:textId="77777777" w:rsidTr="005F7F95">
        <w:tc>
          <w:tcPr>
            <w:tcW w:w="4325" w:type="dxa"/>
            <w:shd w:val="clear" w:color="auto" w:fill="auto"/>
            <w:tcMar>
              <w:top w:w="100" w:type="dxa"/>
              <w:left w:w="100" w:type="dxa"/>
              <w:bottom w:w="100" w:type="dxa"/>
              <w:right w:w="100" w:type="dxa"/>
            </w:tcMar>
          </w:tcPr>
          <w:p w14:paraId="407AB607" w14:textId="77777777" w:rsidR="005626DF" w:rsidRPr="005626DF" w:rsidRDefault="005626DF" w:rsidP="005F7F95">
            <w:pPr>
              <w:widowControl w:val="0"/>
              <w:rPr>
                <w:color w:val="000000" w:themeColor="text1"/>
                <w:sz w:val="26"/>
                <w:szCs w:val="26"/>
              </w:rPr>
            </w:pPr>
            <w:r w:rsidRPr="005626DF">
              <w:rPr>
                <w:color w:val="000000" w:themeColor="text1"/>
                <w:sz w:val="26"/>
                <w:szCs w:val="26"/>
              </w:rPr>
              <w:t>2</w:t>
            </w:r>
          </w:p>
        </w:tc>
        <w:tc>
          <w:tcPr>
            <w:tcW w:w="4325" w:type="dxa"/>
            <w:shd w:val="clear" w:color="auto" w:fill="auto"/>
            <w:tcMar>
              <w:top w:w="100" w:type="dxa"/>
              <w:left w:w="100" w:type="dxa"/>
              <w:bottom w:w="100" w:type="dxa"/>
              <w:right w:w="100" w:type="dxa"/>
            </w:tcMar>
          </w:tcPr>
          <w:p w14:paraId="3EA60296" w14:textId="77777777" w:rsidR="005626DF" w:rsidRPr="005626DF" w:rsidRDefault="005626DF" w:rsidP="005F7F95">
            <w:pPr>
              <w:widowControl w:val="0"/>
              <w:rPr>
                <w:color w:val="000000" w:themeColor="text1"/>
                <w:sz w:val="26"/>
                <w:szCs w:val="26"/>
              </w:rPr>
            </w:pPr>
            <w:r w:rsidRPr="005626DF">
              <w:rPr>
                <w:color w:val="000000" w:themeColor="text1"/>
                <w:sz w:val="26"/>
                <w:szCs w:val="26"/>
              </w:rPr>
              <w:t>Nữ</w:t>
            </w:r>
          </w:p>
        </w:tc>
      </w:tr>
      <w:tr w:rsidR="005626DF" w:rsidRPr="005626DF" w14:paraId="5FCD36ED" w14:textId="77777777" w:rsidTr="005F7F95">
        <w:tc>
          <w:tcPr>
            <w:tcW w:w="4325" w:type="dxa"/>
            <w:shd w:val="clear" w:color="auto" w:fill="auto"/>
            <w:tcMar>
              <w:top w:w="100" w:type="dxa"/>
              <w:left w:w="100" w:type="dxa"/>
              <w:bottom w:w="100" w:type="dxa"/>
              <w:right w:w="100" w:type="dxa"/>
            </w:tcMar>
          </w:tcPr>
          <w:p w14:paraId="6FEE6A71" w14:textId="77777777" w:rsidR="005626DF" w:rsidRPr="005626DF" w:rsidRDefault="005626DF" w:rsidP="005F7F95">
            <w:pPr>
              <w:widowControl w:val="0"/>
              <w:rPr>
                <w:color w:val="000000" w:themeColor="text1"/>
                <w:sz w:val="26"/>
                <w:szCs w:val="26"/>
              </w:rPr>
            </w:pPr>
            <w:r w:rsidRPr="005626DF">
              <w:rPr>
                <w:color w:val="000000" w:themeColor="text1"/>
                <w:sz w:val="26"/>
                <w:szCs w:val="26"/>
              </w:rPr>
              <w:lastRenderedPageBreak/>
              <w:t>3</w:t>
            </w:r>
          </w:p>
        </w:tc>
        <w:tc>
          <w:tcPr>
            <w:tcW w:w="4325" w:type="dxa"/>
            <w:shd w:val="clear" w:color="auto" w:fill="auto"/>
            <w:tcMar>
              <w:top w:w="100" w:type="dxa"/>
              <w:left w:w="100" w:type="dxa"/>
              <w:bottom w:w="100" w:type="dxa"/>
              <w:right w:w="100" w:type="dxa"/>
            </w:tcMar>
          </w:tcPr>
          <w:p w14:paraId="28765CA7" w14:textId="77777777" w:rsidR="005626DF" w:rsidRPr="005626DF" w:rsidRDefault="005626DF" w:rsidP="005F7F95">
            <w:pPr>
              <w:widowControl w:val="0"/>
              <w:rPr>
                <w:color w:val="000000" w:themeColor="text1"/>
                <w:sz w:val="26"/>
                <w:szCs w:val="26"/>
              </w:rPr>
            </w:pPr>
            <w:r w:rsidRPr="005626DF">
              <w:rPr>
                <w:color w:val="000000" w:themeColor="text1"/>
                <w:sz w:val="26"/>
                <w:szCs w:val="26"/>
              </w:rPr>
              <w:t>Không rõ</w:t>
            </w:r>
          </w:p>
        </w:tc>
      </w:tr>
      <w:tr w:rsidR="005626DF" w:rsidRPr="005626DF" w14:paraId="0A410FBF" w14:textId="77777777" w:rsidTr="005F7F95">
        <w:tc>
          <w:tcPr>
            <w:tcW w:w="4325" w:type="dxa"/>
            <w:shd w:val="clear" w:color="auto" w:fill="auto"/>
            <w:tcMar>
              <w:top w:w="100" w:type="dxa"/>
              <w:left w:w="100" w:type="dxa"/>
              <w:bottom w:w="100" w:type="dxa"/>
              <w:right w:w="100" w:type="dxa"/>
            </w:tcMar>
          </w:tcPr>
          <w:p w14:paraId="5EC10E25" w14:textId="77777777" w:rsidR="005626DF" w:rsidRPr="005626DF" w:rsidRDefault="005626DF" w:rsidP="005F7F95">
            <w:pPr>
              <w:widowControl w:val="0"/>
              <w:rPr>
                <w:color w:val="000000" w:themeColor="text1"/>
                <w:sz w:val="26"/>
                <w:szCs w:val="26"/>
              </w:rPr>
            </w:pPr>
            <w:r w:rsidRPr="005626DF">
              <w:rPr>
                <w:color w:val="000000" w:themeColor="text1"/>
                <w:sz w:val="26"/>
                <w:szCs w:val="26"/>
              </w:rPr>
              <w:t xml:space="preserve">-1 </w:t>
            </w:r>
          </w:p>
        </w:tc>
        <w:tc>
          <w:tcPr>
            <w:tcW w:w="4325" w:type="dxa"/>
            <w:shd w:val="clear" w:color="auto" w:fill="auto"/>
            <w:tcMar>
              <w:top w:w="100" w:type="dxa"/>
              <w:left w:w="100" w:type="dxa"/>
              <w:bottom w:w="100" w:type="dxa"/>
              <w:right w:w="100" w:type="dxa"/>
            </w:tcMar>
          </w:tcPr>
          <w:p w14:paraId="2F48786F" w14:textId="77777777" w:rsidR="005626DF" w:rsidRPr="005626DF" w:rsidRDefault="005626DF" w:rsidP="005F7F95">
            <w:pPr>
              <w:widowControl w:val="0"/>
              <w:rPr>
                <w:color w:val="000000" w:themeColor="text1"/>
                <w:sz w:val="26"/>
                <w:szCs w:val="26"/>
              </w:rPr>
            </w:pPr>
            <w:r w:rsidRPr="005626DF">
              <w:rPr>
                <w:color w:val="000000" w:themeColor="text1"/>
                <w:sz w:val="26"/>
                <w:szCs w:val="26"/>
              </w:rPr>
              <w:t>Dữ liệu bị thiếu hoặc nằm ngoài phạm vi dữ liệu có sẵn</w:t>
            </w:r>
          </w:p>
        </w:tc>
      </w:tr>
    </w:tbl>
    <w:p w14:paraId="7FEF69E1" w14:textId="75EB8E9F" w:rsidR="005626DF" w:rsidRPr="005626DF" w:rsidRDefault="005626DF" w:rsidP="005626DF">
      <w:pPr>
        <w:rPr>
          <w:color w:val="000000" w:themeColor="text1"/>
          <w:sz w:val="26"/>
          <w:szCs w:val="26"/>
        </w:rPr>
      </w:pPr>
    </w:p>
    <w:p w14:paraId="61EBFC4D" w14:textId="72CDB99E" w:rsidR="005626DF" w:rsidRPr="005626DF" w:rsidRDefault="005626DF" w:rsidP="002B47AC">
      <w:pPr>
        <w:pStyle w:val="ListParagraph"/>
        <w:numPr>
          <w:ilvl w:val="1"/>
          <w:numId w:val="24"/>
        </w:numPr>
        <w:rPr>
          <w:color w:val="000000" w:themeColor="text1"/>
          <w:sz w:val="26"/>
          <w:szCs w:val="26"/>
        </w:rPr>
      </w:pPr>
      <w:r w:rsidRPr="005626DF">
        <w:rPr>
          <w:b/>
          <w:color w:val="000000" w:themeColor="text1"/>
          <w:sz w:val="26"/>
          <w:szCs w:val="26"/>
        </w:rPr>
        <w:t>Age_Band_of_Driver:</w:t>
      </w:r>
      <w:r w:rsidRPr="005626DF">
        <w:rPr>
          <w:color w:val="000000" w:themeColor="text1"/>
          <w:sz w:val="26"/>
          <w:szCs w:val="26"/>
        </w:rPr>
        <w:t xml:space="preserve"> </w:t>
      </w:r>
      <w:r w:rsidR="00274D3C">
        <w:rPr>
          <w:color w:val="000000" w:themeColor="text1"/>
          <w:sz w:val="26"/>
          <w:szCs w:val="26"/>
        </w:rPr>
        <w:t>Nhóm đ</w:t>
      </w:r>
      <w:r w:rsidRPr="005626DF">
        <w:rPr>
          <w:color w:val="000000" w:themeColor="text1"/>
          <w:sz w:val="26"/>
          <w:szCs w:val="26"/>
        </w:rPr>
        <w:t>ộ tuổi của tài xế (0-5, 6-10, 11-15,...hơn 75 tuổi). Các giá trị được quy định như sau:</w:t>
      </w:r>
    </w:p>
    <w:p w14:paraId="353AF49C" w14:textId="77777777" w:rsidR="005626DF" w:rsidRPr="005626DF" w:rsidRDefault="005626DF" w:rsidP="005626DF">
      <w:pPr>
        <w:ind w:left="708"/>
        <w:rPr>
          <w:color w:val="000000" w:themeColor="text1"/>
          <w:sz w:val="26"/>
          <w:szCs w:val="26"/>
        </w:rPr>
      </w:pPr>
    </w:p>
    <w:tbl>
      <w:tblPr>
        <w:tblW w:w="8651"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5"/>
        <w:gridCol w:w="4326"/>
      </w:tblGrid>
      <w:tr w:rsidR="005626DF" w:rsidRPr="005626DF" w14:paraId="273277A4" w14:textId="77777777" w:rsidTr="005F7F95">
        <w:tc>
          <w:tcPr>
            <w:tcW w:w="4325" w:type="dxa"/>
            <w:shd w:val="clear" w:color="auto" w:fill="auto"/>
            <w:tcMar>
              <w:top w:w="100" w:type="dxa"/>
              <w:left w:w="100" w:type="dxa"/>
              <w:bottom w:w="100" w:type="dxa"/>
              <w:right w:w="100" w:type="dxa"/>
            </w:tcMar>
          </w:tcPr>
          <w:p w14:paraId="31C6C7F5" w14:textId="77777777" w:rsidR="005626DF" w:rsidRPr="005626DF" w:rsidRDefault="005626DF" w:rsidP="005F7F95">
            <w:pPr>
              <w:widowControl w:val="0"/>
              <w:rPr>
                <w:color w:val="000000" w:themeColor="text1"/>
                <w:sz w:val="26"/>
                <w:szCs w:val="26"/>
              </w:rPr>
            </w:pPr>
            <w:r w:rsidRPr="005626DF">
              <w:rPr>
                <w:color w:val="000000" w:themeColor="text1"/>
                <w:sz w:val="26"/>
                <w:szCs w:val="26"/>
              </w:rPr>
              <w:t>Code</w:t>
            </w:r>
          </w:p>
        </w:tc>
        <w:tc>
          <w:tcPr>
            <w:tcW w:w="4325" w:type="dxa"/>
            <w:shd w:val="clear" w:color="auto" w:fill="auto"/>
            <w:tcMar>
              <w:top w:w="100" w:type="dxa"/>
              <w:left w:w="100" w:type="dxa"/>
              <w:bottom w:w="100" w:type="dxa"/>
              <w:right w:w="100" w:type="dxa"/>
            </w:tcMar>
          </w:tcPr>
          <w:p w14:paraId="31F1E031" w14:textId="77777777" w:rsidR="005626DF" w:rsidRPr="005626DF" w:rsidRDefault="005626DF" w:rsidP="005F7F95">
            <w:pPr>
              <w:widowControl w:val="0"/>
              <w:rPr>
                <w:color w:val="000000" w:themeColor="text1"/>
                <w:sz w:val="26"/>
                <w:szCs w:val="26"/>
              </w:rPr>
            </w:pPr>
            <w:r w:rsidRPr="005626DF">
              <w:rPr>
                <w:color w:val="000000" w:themeColor="text1"/>
                <w:sz w:val="26"/>
                <w:szCs w:val="26"/>
              </w:rPr>
              <w:t>Label</w:t>
            </w:r>
          </w:p>
        </w:tc>
      </w:tr>
      <w:tr w:rsidR="005626DF" w:rsidRPr="005626DF" w14:paraId="5DAD7D71" w14:textId="77777777" w:rsidTr="005F7F95">
        <w:tc>
          <w:tcPr>
            <w:tcW w:w="4325" w:type="dxa"/>
            <w:shd w:val="clear" w:color="auto" w:fill="auto"/>
            <w:tcMar>
              <w:top w:w="100" w:type="dxa"/>
              <w:left w:w="100" w:type="dxa"/>
              <w:bottom w:w="100" w:type="dxa"/>
              <w:right w:w="100" w:type="dxa"/>
            </w:tcMar>
          </w:tcPr>
          <w:p w14:paraId="56249F20" w14:textId="77777777" w:rsidR="005626DF" w:rsidRPr="005626DF" w:rsidRDefault="005626DF" w:rsidP="005F7F95">
            <w:pPr>
              <w:widowControl w:val="0"/>
              <w:rPr>
                <w:color w:val="000000" w:themeColor="text1"/>
                <w:sz w:val="26"/>
                <w:szCs w:val="26"/>
              </w:rPr>
            </w:pPr>
            <w:r w:rsidRPr="005626DF">
              <w:rPr>
                <w:color w:val="000000" w:themeColor="text1"/>
                <w:sz w:val="26"/>
                <w:szCs w:val="26"/>
              </w:rPr>
              <w:t>1</w:t>
            </w:r>
          </w:p>
        </w:tc>
        <w:tc>
          <w:tcPr>
            <w:tcW w:w="4325" w:type="dxa"/>
            <w:shd w:val="clear" w:color="auto" w:fill="auto"/>
            <w:tcMar>
              <w:top w:w="100" w:type="dxa"/>
              <w:left w:w="100" w:type="dxa"/>
              <w:bottom w:w="100" w:type="dxa"/>
              <w:right w:w="100" w:type="dxa"/>
            </w:tcMar>
          </w:tcPr>
          <w:p w14:paraId="55F97294" w14:textId="77777777" w:rsidR="005626DF" w:rsidRPr="005626DF" w:rsidRDefault="005626DF" w:rsidP="005F7F95">
            <w:pPr>
              <w:widowControl w:val="0"/>
              <w:rPr>
                <w:color w:val="000000" w:themeColor="text1"/>
                <w:sz w:val="26"/>
                <w:szCs w:val="26"/>
              </w:rPr>
            </w:pPr>
            <w:r w:rsidRPr="005626DF">
              <w:rPr>
                <w:color w:val="000000" w:themeColor="text1"/>
                <w:sz w:val="26"/>
                <w:szCs w:val="26"/>
              </w:rPr>
              <w:t>0-5</w:t>
            </w:r>
          </w:p>
        </w:tc>
      </w:tr>
      <w:tr w:rsidR="005626DF" w:rsidRPr="005626DF" w14:paraId="1B2C0BAB" w14:textId="77777777" w:rsidTr="005F7F95">
        <w:tc>
          <w:tcPr>
            <w:tcW w:w="4325" w:type="dxa"/>
            <w:shd w:val="clear" w:color="auto" w:fill="auto"/>
            <w:tcMar>
              <w:top w:w="100" w:type="dxa"/>
              <w:left w:w="100" w:type="dxa"/>
              <w:bottom w:w="100" w:type="dxa"/>
              <w:right w:w="100" w:type="dxa"/>
            </w:tcMar>
          </w:tcPr>
          <w:p w14:paraId="63B2448C" w14:textId="77777777" w:rsidR="005626DF" w:rsidRPr="005626DF" w:rsidRDefault="005626DF" w:rsidP="005F7F95">
            <w:pPr>
              <w:widowControl w:val="0"/>
              <w:rPr>
                <w:color w:val="000000" w:themeColor="text1"/>
                <w:sz w:val="26"/>
                <w:szCs w:val="26"/>
              </w:rPr>
            </w:pPr>
            <w:r w:rsidRPr="005626DF">
              <w:rPr>
                <w:color w:val="000000" w:themeColor="text1"/>
                <w:sz w:val="26"/>
                <w:szCs w:val="26"/>
              </w:rPr>
              <w:t>2</w:t>
            </w:r>
          </w:p>
        </w:tc>
        <w:tc>
          <w:tcPr>
            <w:tcW w:w="4325" w:type="dxa"/>
            <w:shd w:val="clear" w:color="auto" w:fill="auto"/>
            <w:tcMar>
              <w:top w:w="100" w:type="dxa"/>
              <w:left w:w="100" w:type="dxa"/>
              <w:bottom w:w="100" w:type="dxa"/>
              <w:right w:w="100" w:type="dxa"/>
            </w:tcMar>
          </w:tcPr>
          <w:p w14:paraId="48FC894C" w14:textId="77777777" w:rsidR="005626DF" w:rsidRPr="005626DF" w:rsidRDefault="005626DF" w:rsidP="005F7F95">
            <w:pPr>
              <w:widowControl w:val="0"/>
              <w:rPr>
                <w:color w:val="000000" w:themeColor="text1"/>
                <w:sz w:val="26"/>
                <w:szCs w:val="26"/>
              </w:rPr>
            </w:pPr>
            <w:r w:rsidRPr="005626DF">
              <w:rPr>
                <w:color w:val="000000" w:themeColor="text1"/>
                <w:sz w:val="26"/>
                <w:szCs w:val="26"/>
              </w:rPr>
              <w:t>6-10</w:t>
            </w:r>
          </w:p>
        </w:tc>
      </w:tr>
      <w:tr w:rsidR="005626DF" w:rsidRPr="005626DF" w14:paraId="3E66A8C9" w14:textId="77777777" w:rsidTr="005F7F95">
        <w:tc>
          <w:tcPr>
            <w:tcW w:w="4325" w:type="dxa"/>
            <w:shd w:val="clear" w:color="auto" w:fill="auto"/>
            <w:tcMar>
              <w:top w:w="100" w:type="dxa"/>
              <w:left w:w="100" w:type="dxa"/>
              <w:bottom w:w="100" w:type="dxa"/>
              <w:right w:w="100" w:type="dxa"/>
            </w:tcMar>
          </w:tcPr>
          <w:p w14:paraId="03C8578C" w14:textId="77777777" w:rsidR="005626DF" w:rsidRPr="005626DF" w:rsidRDefault="005626DF" w:rsidP="005F7F95">
            <w:pPr>
              <w:widowControl w:val="0"/>
              <w:rPr>
                <w:color w:val="000000" w:themeColor="text1"/>
                <w:sz w:val="26"/>
                <w:szCs w:val="26"/>
              </w:rPr>
            </w:pPr>
            <w:r w:rsidRPr="005626DF">
              <w:rPr>
                <w:color w:val="000000" w:themeColor="text1"/>
                <w:sz w:val="26"/>
                <w:szCs w:val="26"/>
              </w:rPr>
              <w:t>3</w:t>
            </w:r>
          </w:p>
        </w:tc>
        <w:tc>
          <w:tcPr>
            <w:tcW w:w="4325" w:type="dxa"/>
            <w:shd w:val="clear" w:color="auto" w:fill="auto"/>
            <w:tcMar>
              <w:top w:w="100" w:type="dxa"/>
              <w:left w:w="100" w:type="dxa"/>
              <w:bottom w:w="100" w:type="dxa"/>
              <w:right w:w="100" w:type="dxa"/>
            </w:tcMar>
          </w:tcPr>
          <w:p w14:paraId="37D340B8" w14:textId="77777777" w:rsidR="005626DF" w:rsidRPr="005626DF" w:rsidRDefault="005626DF" w:rsidP="005F7F95">
            <w:pPr>
              <w:widowControl w:val="0"/>
              <w:rPr>
                <w:color w:val="000000" w:themeColor="text1"/>
                <w:sz w:val="26"/>
                <w:szCs w:val="26"/>
              </w:rPr>
            </w:pPr>
            <w:r w:rsidRPr="005626DF">
              <w:rPr>
                <w:color w:val="000000" w:themeColor="text1"/>
                <w:sz w:val="26"/>
                <w:szCs w:val="26"/>
              </w:rPr>
              <w:t>11-15</w:t>
            </w:r>
          </w:p>
        </w:tc>
      </w:tr>
      <w:tr w:rsidR="005626DF" w:rsidRPr="005626DF" w14:paraId="21D4087A" w14:textId="77777777" w:rsidTr="005F7F95">
        <w:tc>
          <w:tcPr>
            <w:tcW w:w="4325" w:type="dxa"/>
            <w:shd w:val="clear" w:color="auto" w:fill="auto"/>
            <w:tcMar>
              <w:top w:w="100" w:type="dxa"/>
              <w:left w:w="100" w:type="dxa"/>
              <w:bottom w:w="100" w:type="dxa"/>
              <w:right w:w="100" w:type="dxa"/>
            </w:tcMar>
          </w:tcPr>
          <w:p w14:paraId="03660DFA" w14:textId="77777777" w:rsidR="005626DF" w:rsidRPr="005626DF" w:rsidRDefault="005626DF" w:rsidP="005F7F95">
            <w:pPr>
              <w:widowControl w:val="0"/>
              <w:rPr>
                <w:color w:val="000000" w:themeColor="text1"/>
                <w:sz w:val="26"/>
                <w:szCs w:val="26"/>
              </w:rPr>
            </w:pPr>
            <w:r w:rsidRPr="005626DF">
              <w:rPr>
                <w:color w:val="000000" w:themeColor="text1"/>
                <w:sz w:val="26"/>
                <w:szCs w:val="26"/>
              </w:rPr>
              <w:t>...</w:t>
            </w:r>
          </w:p>
        </w:tc>
        <w:tc>
          <w:tcPr>
            <w:tcW w:w="4325" w:type="dxa"/>
            <w:shd w:val="clear" w:color="auto" w:fill="auto"/>
            <w:tcMar>
              <w:top w:w="100" w:type="dxa"/>
              <w:left w:w="100" w:type="dxa"/>
              <w:bottom w:w="100" w:type="dxa"/>
              <w:right w:w="100" w:type="dxa"/>
            </w:tcMar>
          </w:tcPr>
          <w:p w14:paraId="7D32D2F5" w14:textId="77777777" w:rsidR="005626DF" w:rsidRPr="005626DF" w:rsidRDefault="005626DF" w:rsidP="005F7F95">
            <w:pPr>
              <w:widowControl w:val="0"/>
              <w:rPr>
                <w:color w:val="000000" w:themeColor="text1"/>
                <w:sz w:val="26"/>
                <w:szCs w:val="26"/>
              </w:rPr>
            </w:pPr>
            <w:r w:rsidRPr="005626DF">
              <w:rPr>
                <w:color w:val="000000" w:themeColor="text1"/>
                <w:sz w:val="26"/>
                <w:szCs w:val="26"/>
              </w:rPr>
              <w:t>...</w:t>
            </w:r>
          </w:p>
        </w:tc>
      </w:tr>
    </w:tbl>
    <w:p w14:paraId="5E55F361" w14:textId="77777777" w:rsidR="005626DF" w:rsidRPr="005626DF" w:rsidRDefault="005626DF" w:rsidP="005626DF">
      <w:pPr>
        <w:ind w:left="708"/>
        <w:rPr>
          <w:color w:val="000000" w:themeColor="text1"/>
          <w:sz w:val="26"/>
          <w:szCs w:val="26"/>
        </w:rPr>
      </w:pPr>
    </w:p>
    <w:p w14:paraId="2266BFE2" w14:textId="04198F49" w:rsidR="005626DF" w:rsidRPr="005626DF" w:rsidRDefault="005626DF" w:rsidP="002B47AC">
      <w:pPr>
        <w:pStyle w:val="ListParagraph"/>
        <w:numPr>
          <w:ilvl w:val="0"/>
          <w:numId w:val="25"/>
        </w:numPr>
        <w:rPr>
          <w:color w:val="000000" w:themeColor="text1"/>
          <w:sz w:val="26"/>
          <w:szCs w:val="26"/>
        </w:rPr>
      </w:pPr>
      <w:r w:rsidRPr="005626DF">
        <w:rPr>
          <w:b/>
          <w:color w:val="000000" w:themeColor="text1"/>
          <w:sz w:val="26"/>
          <w:szCs w:val="26"/>
        </w:rPr>
        <w:t>Journey_Purpose_of_Driver:</w:t>
      </w:r>
      <w:r w:rsidRPr="005626DF">
        <w:rPr>
          <w:color w:val="000000" w:themeColor="text1"/>
          <w:sz w:val="26"/>
          <w:szCs w:val="26"/>
        </w:rPr>
        <w:t xml:space="preserve"> Mục đích hành trình. Các giá trị được quy </w:t>
      </w:r>
    </w:p>
    <w:p w14:paraId="5ADC0D4D" w14:textId="77777777" w:rsidR="005626DF" w:rsidRPr="005626DF" w:rsidRDefault="005626DF" w:rsidP="005626DF">
      <w:pPr>
        <w:pStyle w:val="ListParagraph"/>
        <w:ind w:left="1428"/>
        <w:rPr>
          <w:color w:val="000000" w:themeColor="text1"/>
          <w:sz w:val="26"/>
          <w:szCs w:val="26"/>
        </w:rPr>
      </w:pPr>
      <w:r w:rsidRPr="005626DF">
        <w:rPr>
          <w:color w:val="000000" w:themeColor="text1"/>
          <w:sz w:val="26"/>
          <w:szCs w:val="26"/>
        </w:rPr>
        <w:t>định như sau:</w:t>
      </w:r>
    </w:p>
    <w:p w14:paraId="46F738C3" w14:textId="77777777" w:rsidR="005626DF" w:rsidRPr="005626DF" w:rsidRDefault="005626DF" w:rsidP="005626DF">
      <w:pPr>
        <w:ind w:left="708"/>
        <w:rPr>
          <w:color w:val="000000" w:themeColor="text1"/>
          <w:sz w:val="26"/>
          <w:szCs w:val="26"/>
        </w:rPr>
      </w:pPr>
    </w:p>
    <w:tbl>
      <w:tblPr>
        <w:tblW w:w="8625"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85"/>
        <w:gridCol w:w="4340"/>
      </w:tblGrid>
      <w:tr w:rsidR="005626DF" w:rsidRPr="005626DF" w14:paraId="1524274C" w14:textId="77777777" w:rsidTr="00754424">
        <w:tc>
          <w:tcPr>
            <w:tcW w:w="4285" w:type="dxa"/>
            <w:shd w:val="clear" w:color="auto" w:fill="auto"/>
            <w:tcMar>
              <w:top w:w="100" w:type="dxa"/>
              <w:left w:w="100" w:type="dxa"/>
              <w:bottom w:w="100" w:type="dxa"/>
              <w:right w:w="100" w:type="dxa"/>
            </w:tcMar>
          </w:tcPr>
          <w:p w14:paraId="15495900" w14:textId="77777777" w:rsidR="005626DF" w:rsidRPr="005626DF" w:rsidRDefault="005626DF" w:rsidP="005F7F95">
            <w:pPr>
              <w:widowControl w:val="0"/>
              <w:rPr>
                <w:color w:val="000000" w:themeColor="text1"/>
                <w:sz w:val="26"/>
                <w:szCs w:val="26"/>
              </w:rPr>
            </w:pPr>
            <w:r w:rsidRPr="005626DF">
              <w:rPr>
                <w:color w:val="000000" w:themeColor="text1"/>
                <w:sz w:val="26"/>
                <w:szCs w:val="26"/>
              </w:rPr>
              <w:t>Code</w:t>
            </w:r>
          </w:p>
        </w:tc>
        <w:tc>
          <w:tcPr>
            <w:tcW w:w="4340" w:type="dxa"/>
            <w:shd w:val="clear" w:color="auto" w:fill="auto"/>
            <w:tcMar>
              <w:top w:w="100" w:type="dxa"/>
              <w:left w:w="100" w:type="dxa"/>
              <w:bottom w:w="100" w:type="dxa"/>
              <w:right w:w="100" w:type="dxa"/>
            </w:tcMar>
          </w:tcPr>
          <w:p w14:paraId="39E80568" w14:textId="77777777" w:rsidR="005626DF" w:rsidRPr="005626DF" w:rsidRDefault="005626DF" w:rsidP="005F7F95">
            <w:pPr>
              <w:widowControl w:val="0"/>
              <w:rPr>
                <w:color w:val="000000" w:themeColor="text1"/>
                <w:sz w:val="26"/>
                <w:szCs w:val="26"/>
              </w:rPr>
            </w:pPr>
            <w:r w:rsidRPr="005626DF">
              <w:rPr>
                <w:color w:val="000000" w:themeColor="text1"/>
                <w:sz w:val="26"/>
                <w:szCs w:val="26"/>
              </w:rPr>
              <w:t>Label</w:t>
            </w:r>
          </w:p>
        </w:tc>
      </w:tr>
      <w:tr w:rsidR="005626DF" w:rsidRPr="005626DF" w14:paraId="6EA9D22B" w14:textId="77777777" w:rsidTr="00754424">
        <w:tc>
          <w:tcPr>
            <w:tcW w:w="4285" w:type="dxa"/>
            <w:shd w:val="clear" w:color="auto" w:fill="auto"/>
            <w:tcMar>
              <w:top w:w="100" w:type="dxa"/>
              <w:left w:w="100" w:type="dxa"/>
              <w:bottom w:w="100" w:type="dxa"/>
              <w:right w:w="100" w:type="dxa"/>
            </w:tcMar>
          </w:tcPr>
          <w:p w14:paraId="27045126" w14:textId="77777777" w:rsidR="005626DF" w:rsidRPr="005626DF" w:rsidRDefault="005626DF" w:rsidP="005F7F95">
            <w:pPr>
              <w:widowControl w:val="0"/>
              <w:rPr>
                <w:color w:val="000000" w:themeColor="text1"/>
                <w:sz w:val="26"/>
                <w:szCs w:val="26"/>
              </w:rPr>
            </w:pPr>
            <w:r w:rsidRPr="005626DF">
              <w:rPr>
                <w:color w:val="000000" w:themeColor="text1"/>
                <w:sz w:val="26"/>
                <w:szCs w:val="26"/>
              </w:rPr>
              <w:t>1</w:t>
            </w:r>
          </w:p>
        </w:tc>
        <w:tc>
          <w:tcPr>
            <w:tcW w:w="4340" w:type="dxa"/>
            <w:shd w:val="clear" w:color="auto" w:fill="auto"/>
            <w:tcMar>
              <w:top w:w="100" w:type="dxa"/>
              <w:left w:w="100" w:type="dxa"/>
              <w:bottom w:w="100" w:type="dxa"/>
              <w:right w:w="100" w:type="dxa"/>
            </w:tcMar>
          </w:tcPr>
          <w:p w14:paraId="6BA9DDAB" w14:textId="77777777" w:rsidR="005626DF" w:rsidRPr="005626DF" w:rsidRDefault="005626DF" w:rsidP="005F7F95">
            <w:pPr>
              <w:widowControl w:val="0"/>
              <w:rPr>
                <w:color w:val="000000" w:themeColor="text1"/>
                <w:sz w:val="26"/>
                <w:szCs w:val="26"/>
              </w:rPr>
            </w:pPr>
            <w:r w:rsidRPr="005626DF">
              <w:rPr>
                <w:color w:val="000000" w:themeColor="text1"/>
                <w:sz w:val="26"/>
                <w:szCs w:val="26"/>
              </w:rPr>
              <w:t>Hành trình như một phần công việc</w:t>
            </w:r>
          </w:p>
        </w:tc>
      </w:tr>
      <w:tr w:rsidR="005626DF" w:rsidRPr="005626DF" w14:paraId="52A38738" w14:textId="77777777" w:rsidTr="00754424">
        <w:tc>
          <w:tcPr>
            <w:tcW w:w="4285" w:type="dxa"/>
            <w:shd w:val="clear" w:color="auto" w:fill="auto"/>
            <w:tcMar>
              <w:top w:w="100" w:type="dxa"/>
              <w:left w:w="100" w:type="dxa"/>
              <w:bottom w:w="100" w:type="dxa"/>
              <w:right w:w="100" w:type="dxa"/>
            </w:tcMar>
          </w:tcPr>
          <w:p w14:paraId="03F0AEF1" w14:textId="77777777" w:rsidR="005626DF" w:rsidRPr="005626DF" w:rsidRDefault="005626DF" w:rsidP="005F7F95">
            <w:pPr>
              <w:widowControl w:val="0"/>
              <w:rPr>
                <w:color w:val="000000" w:themeColor="text1"/>
                <w:sz w:val="26"/>
                <w:szCs w:val="26"/>
              </w:rPr>
            </w:pPr>
            <w:r w:rsidRPr="005626DF">
              <w:rPr>
                <w:color w:val="000000" w:themeColor="text1"/>
                <w:sz w:val="26"/>
                <w:szCs w:val="26"/>
              </w:rPr>
              <w:t xml:space="preserve">2 </w:t>
            </w:r>
          </w:p>
        </w:tc>
        <w:tc>
          <w:tcPr>
            <w:tcW w:w="4340" w:type="dxa"/>
            <w:shd w:val="clear" w:color="auto" w:fill="auto"/>
            <w:tcMar>
              <w:top w:w="100" w:type="dxa"/>
              <w:left w:w="100" w:type="dxa"/>
              <w:bottom w:w="100" w:type="dxa"/>
              <w:right w:w="100" w:type="dxa"/>
            </w:tcMar>
          </w:tcPr>
          <w:p w14:paraId="4373F5A5" w14:textId="77777777" w:rsidR="005626DF" w:rsidRPr="005626DF" w:rsidRDefault="005626DF" w:rsidP="005F7F95">
            <w:pPr>
              <w:widowControl w:val="0"/>
              <w:rPr>
                <w:color w:val="000000" w:themeColor="text1"/>
                <w:sz w:val="26"/>
                <w:szCs w:val="26"/>
              </w:rPr>
            </w:pPr>
            <w:r w:rsidRPr="005626DF">
              <w:rPr>
                <w:color w:val="000000" w:themeColor="text1"/>
                <w:sz w:val="26"/>
                <w:szCs w:val="26"/>
              </w:rPr>
              <w:t>Đi làm/Tan làm</w:t>
            </w:r>
          </w:p>
        </w:tc>
      </w:tr>
      <w:tr w:rsidR="005626DF" w:rsidRPr="005626DF" w14:paraId="6B7EAECE" w14:textId="77777777" w:rsidTr="00754424">
        <w:tc>
          <w:tcPr>
            <w:tcW w:w="4285" w:type="dxa"/>
            <w:shd w:val="clear" w:color="auto" w:fill="auto"/>
            <w:tcMar>
              <w:top w:w="100" w:type="dxa"/>
              <w:left w:w="100" w:type="dxa"/>
              <w:bottom w:w="100" w:type="dxa"/>
              <w:right w:w="100" w:type="dxa"/>
            </w:tcMar>
          </w:tcPr>
          <w:p w14:paraId="668745BC" w14:textId="77777777" w:rsidR="005626DF" w:rsidRPr="005626DF" w:rsidRDefault="005626DF" w:rsidP="005F7F95">
            <w:pPr>
              <w:widowControl w:val="0"/>
              <w:rPr>
                <w:color w:val="000000" w:themeColor="text1"/>
                <w:sz w:val="26"/>
                <w:szCs w:val="26"/>
              </w:rPr>
            </w:pPr>
            <w:r w:rsidRPr="005626DF">
              <w:rPr>
                <w:color w:val="000000" w:themeColor="text1"/>
                <w:sz w:val="26"/>
                <w:szCs w:val="26"/>
              </w:rPr>
              <w:t>3</w:t>
            </w:r>
          </w:p>
        </w:tc>
        <w:tc>
          <w:tcPr>
            <w:tcW w:w="4340" w:type="dxa"/>
            <w:shd w:val="clear" w:color="auto" w:fill="auto"/>
            <w:tcMar>
              <w:top w:w="100" w:type="dxa"/>
              <w:left w:w="100" w:type="dxa"/>
              <w:bottom w:w="100" w:type="dxa"/>
              <w:right w:w="100" w:type="dxa"/>
            </w:tcMar>
          </w:tcPr>
          <w:p w14:paraId="6E8B27B1" w14:textId="77777777" w:rsidR="005626DF" w:rsidRPr="005626DF" w:rsidRDefault="005626DF" w:rsidP="005F7F95">
            <w:pPr>
              <w:widowControl w:val="0"/>
              <w:rPr>
                <w:color w:val="000000" w:themeColor="text1"/>
                <w:sz w:val="26"/>
                <w:szCs w:val="26"/>
              </w:rPr>
            </w:pPr>
            <w:r w:rsidRPr="005626DF">
              <w:rPr>
                <w:color w:val="000000" w:themeColor="text1"/>
                <w:sz w:val="26"/>
                <w:szCs w:val="26"/>
              </w:rPr>
              <w:t>Đưa/đón học sinh đi học</w:t>
            </w:r>
          </w:p>
        </w:tc>
      </w:tr>
      <w:tr w:rsidR="005626DF" w:rsidRPr="005626DF" w14:paraId="3B347DA8" w14:textId="77777777" w:rsidTr="00754424">
        <w:tc>
          <w:tcPr>
            <w:tcW w:w="4285" w:type="dxa"/>
            <w:shd w:val="clear" w:color="auto" w:fill="auto"/>
            <w:tcMar>
              <w:top w:w="100" w:type="dxa"/>
              <w:left w:w="100" w:type="dxa"/>
              <w:bottom w:w="100" w:type="dxa"/>
              <w:right w:w="100" w:type="dxa"/>
            </w:tcMar>
          </w:tcPr>
          <w:p w14:paraId="7604F843" w14:textId="77777777" w:rsidR="005626DF" w:rsidRPr="005626DF" w:rsidRDefault="005626DF" w:rsidP="005F7F95">
            <w:pPr>
              <w:widowControl w:val="0"/>
              <w:rPr>
                <w:color w:val="000000" w:themeColor="text1"/>
                <w:sz w:val="26"/>
                <w:szCs w:val="26"/>
              </w:rPr>
            </w:pPr>
            <w:r w:rsidRPr="005626DF">
              <w:rPr>
                <w:color w:val="000000" w:themeColor="text1"/>
                <w:sz w:val="26"/>
                <w:szCs w:val="26"/>
              </w:rPr>
              <w:t>...</w:t>
            </w:r>
          </w:p>
        </w:tc>
        <w:tc>
          <w:tcPr>
            <w:tcW w:w="4340" w:type="dxa"/>
            <w:shd w:val="clear" w:color="auto" w:fill="auto"/>
            <w:tcMar>
              <w:top w:w="100" w:type="dxa"/>
              <w:left w:w="100" w:type="dxa"/>
              <w:bottom w:w="100" w:type="dxa"/>
              <w:right w:w="100" w:type="dxa"/>
            </w:tcMar>
          </w:tcPr>
          <w:p w14:paraId="37B5240B" w14:textId="77777777" w:rsidR="005626DF" w:rsidRPr="005626DF" w:rsidRDefault="005626DF" w:rsidP="005F7F95">
            <w:pPr>
              <w:widowControl w:val="0"/>
              <w:rPr>
                <w:color w:val="000000" w:themeColor="text1"/>
                <w:sz w:val="26"/>
                <w:szCs w:val="26"/>
              </w:rPr>
            </w:pPr>
            <w:r w:rsidRPr="005626DF">
              <w:rPr>
                <w:color w:val="000000" w:themeColor="text1"/>
                <w:sz w:val="26"/>
                <w:szCs w:val="26"/>
              </w:rPr>
              <w:t>...</w:t>
            </w:r>
          </w:p>
        </w:tc>
      </w:tr>
    </w:tbl>
    <w:p w14:paraId="67C570B1" w14:textId="77777777" w:rsidR="005626DF" w:rsidRPr="005626DF" w:rsidRDefault="005626DF" w:rsidP="005626DF">
      <w:pPr>
        <w:rPr>
          <w:color w:val="000000" w:themeColor="text1"/>
          <w:sz w:val="26"/>
          <w:szCs w:val="26"/>
        </w:rPr>
      </w:pPr>
    </w:p>
    <w:p w14:paraId="1C812E43" w14:textId="77777777" w:rsidR="005626DF" w:rsidRPr="005626DF" w:rsidRDefault="005626DF" w:rsidP="005626DF">
      <w:pPr>
        <w:ind w:left="708"/>
        <w:rPr>
          <w:color w:val="000000" w:themeColor="text1"/>
          <w:sz w:val="26"/>
          <w:szCs w:val="26"/>
        </w:rPr>
      </w:pPr>
      <w:r w:rsidRPr="005626DF">
        <w:rPr>
          <w:color w:val="000000" w:themeColor="text1"/>
          <w:sz w:val="26"/>
          <w:szCs w:val="26"/>
        </w:rPr>
        <w:t>-</w:t>
      </w:r>
      <w:r w:rsidRPr="005626DF">
        <w:rPr>
          <w:b/>
          <w:color w:val="000000" w:themeColor="text1"/>
          <w:sz w:val="26"/>
          <w:szCs w:val="26"/>
        </w:rPr>
        <w:t xml:space="preserve"> Was_Vehicle_Left_Hand_Drive: </w:t>
      </w:r>
      <w:r w:rsidRPr="005626DF">
        <w:rPr>
          <w:color w:val="000000" w:themeColor="text1"/>
          <w:sz w:val="26"/>
          <w:szCs w:val="26"/>
        </w:rPr>
        <w:t>Tay thuận của tài xế có là tay trái không</w:t>
      </w:r>
    </w:p>
    <w:p w14:paraId="22D892C3" w14:textId="77777777" w:rsidR="005626DF" w:rsidRPr="005626DF" w:rsidRDefault="005626DF" w:rsidP="005626DF">
      <w:pPr>
        <w:ind w:left="708"/>
        <w:rPr>
          <w:color w:val="000000" w:themeColor="text1"/>
          <w:sz w:val="26"/>
          <w:szCs w:val="26"/>
        </w:rPr>
      </w:pPr>
    </w:p>
    <w:tbl>
      <w:tblPr>
        <w:tblW w:w="8625"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85"/>
        <w:gridCol w:w="4340"/>
      </w:tblGrid>
      <w:tr w:rsidR="005626DF" w:rsidRPr="005626DF" w14:paraId="32432A6D" w14:textId="77777777" w:rsidTr="00754424">
        <w:tc>
          <w:tcPr>
            <w:tcW w:w="4285" w:type="dxa"/>
            <w:shd w:val="clear" w:color="auto" w:fill="auto"/>
            <w:tcMar>
              <w:top w:w="100" w:type="dxa"/>
              <w:left w:w="100" w:type="dxa"/>
              <w:bottom w:w="100" w:type="dxa"/>
              <w:right w:w="100" w:type="dxa"/>
            </w:tcMar>
          </w:tcPr>
          <w:p w14:paraId="6983152F" w14:textId="77777777" w:rsidR="005626DF" w:rsidRPr="005626DF" w:rsidRDefault="005626DF" w:rsidP="005F7F95">
            <w:pPr>
              <w:widowControl w:val="0"/>
              <w:rPr>
                <w:color w:val="000000" w:themeColor="text1"/>
                <w:sz w:val="26"/>
                <w:szCs w:val="26"/>
              </w:rPr>
            </w:pPr>
            <w:r w:rsidRPr="005626DF">
              <w:rPr>
                <w:color w:val="000000" w:themeColor="text1"/>
                <w:sz w:val="26"/>
                <w:szCs w:val="26"/>
              </w:rPr>
              <w:t>Code</w:t>
            </w:r>
          </w:p>
        </w:tc>
        <w:tc>
          <w:tcPr>
            <w:tcW w:w="4340" w:type="dxa"/>
            <w:shd w:val="clear" w:color="auto" w:fill="auto"/>
            <w:tcMar>
              <w:top w:w="100" w:type="dxa"/>
              <w:left w:w="100" w:type="dxa"/>
              <w:bottom w:w="100" w:type="dxa"/>
              <w:right w:w="100" w:type="dxa"/>
            </w:tcMar>
          </w:tcPr>
          <w:p w14:paraId="64D09DD0" w14:textId="77777777" w:rsidR="005626DF" w:rsidRPr="005626DF" w:rsidRDefault="005626DF" w:rsidP="005F7F95">
            <w:pPr>
              <w:widowControl w:val="0"/>
              <w:rPr>
                <w:color w:val="000000" w:themeColor="text1"/>
                <w:sz w:val="26"/>
                <w:szCs w:val="26"/>
              </w:rPr>
            </w:pPr>
            <w:r w:rsidRPr="005626DF">
              <w:rPr>
                <w:color w:val="000000" w:themeColor="text1"/>
                <w:sz w:val="26"/>
                <w:szCs w:val="26"/>
              </w:rPr>
              <w:t>Label</w:t>
            </w:r>
          </w:p>
        </w:tc>
      </w:tr>
      <w:tr w:rsidR="005626DF" w:rsidRPr="005626DF" w14:paraId="391F2772" w14:textId="77777777" w:rsidTr="00754424">
        <w:tc>
          <w:tcPr>
            <w:tcW w:w="4285" w:type="dxa"/>
            <w:shd w:val="clear" w:color="auto" w:fill="auto"/>
            <w:tcMar>
              <w:top w:w="100" w:type="dxa"/>
              <w:left w:w="100" w:type="dxa"/>
              <w:bottom w:w="100" w:type="dxa"/>
              <w:right w:w="100" w:type="dxa"/>
            </w:tcMar>
          </w:tcPr>
          <w:p w14:paraId="55BF66B9" w14:textId="77777777" w:rsidR="005626DF" w:rsidRPr="005626DF" w:rsidRDefault="005626DF" w:rsidP="005F7F95">
            <w:pPr>
              <w:widowControl w:val="0"/>
              <w:rPr>
                <w:color w:val="000000" w:themeColor="text1"/>
                <w:sz w:val="26"/>
                <w:szCs w:val="26"/>
              </w:rPr>
            </w:pPr>
            <w:r w:rsidRPr="005626DF">
              <w:rPr>
                <w:color w:val="000000" w:themeColor="text1"/>
                <w:sz w:val="26"/>
                <w:szCs w:val="26"/>
              </w:rPr>
              <w:t>1</w:t>
            </w:r>
          </w:p>
        </w:tc>
        <w:tc>
          <w:tcPr>
            <w:tcW w:w="4340" w:type="dxa"/>
            <w:shd w:val="clear" w:color="auto" w:fill="auto"/>
            <w:tcMar>
              <w:top w:w="100" w:type="dxa"/>
              <w:left w:w="100" w:type="dxa"/>
              <w:bottom w:w="100" w:type="dxa"/>
              <w:right w:w="100" w:type="dxa"/>
            </w:tcMar>
          </w:tcPr>
          <w:p w14:paraId="2AD499DB" w14:textId="77777777" w:rsidR="005626DF" w:rsidRPr="005626DF" w:rsidRDefault="005626DF" w:rsidP="005F7F95">
            <w:pPr>
              <w:widowControl w:val="0"/>
              <w:rPr>
                <w:color w:val="000000" w:themeColor="text1"/>
                <w:sz w:val="26"/>
                <w:szCs w:val="26"/>
              </w:rPr>
            </w:pPr>
            <w:r w:rsidRPr="005626DF">
              <w:rPr>
                <w:color w:val="000000" w:themeColor="text1"/>
                <w:sz w:val="26"/>
                <w:szCs w:val="26"/>
              </w:rPr>
              <w:t>Không</w:t>
            </w:r>
          </w:p>
        </w:tc>
      </w:tr>
      <w:tr w:rsidR="005626DF" w:rsidRPr="005626DF" w14:paraId="6FE6DA12" w14:textId="77777777" w:rsidTr="00754424">
        <w:tc>
          <w:tcPr>
            <w:tcW w:w="4285" w:type="dxa"/>
            <w:shd w:val="clear" w:color="auto" w:fill="auto"/>
            <w:tcMar>
              <w:top w:w="100" w:type="dxa"/>
              <w:left w:w="100" w:type="dxa"/>
              <w:bottom w:w="100" w:type="dxa"/>
              <w:right w:w="100" w:type="dxa"/>
            </w:tcMar>
          </w:tcPr>
          <w:p w14:paraId="7B3925CA" w14:textId="77777777" w:rsidR="005626DF" w:rsidRPr="005626DF" w:rsidRDefault="005626DF" w:rsidP="005F7F95">
            <w:pPr>
              <w:widowControl w:val="0"/>
              <w:rPr>
                <w:color w:val="000000" w:themeColor="text1"/>
                <w:sz w:val="26"/>
                <w:szCs w:val="26"/>
              </w:rPr>
            </w:pPr>
            <w:r w:rsidRPr="005626DF">
              <w:rPr>
                <w:color w:val="000000" w:themeColor="text1"/>
                <w:sz w:val="26"/>
                <w:szCs w:val="26"/>
              </w:rPr>
              <w:t xml:space="preserve">2 </w:t>
            </w:r>
          </w:p>
        </w:tc>
        <w:tc>
          <w:tcPr>
            <w:tcW w:w="4340" w:type="dxa"/>
            <w:shd w:val="clear" w:color="auto" w:fill="auto"/>
            <w:tcMar>
              <w:top w:w="100" w:type="dxa"/>
              <w:left w:w="100" w:type="dxa"/>
              <w:bottom w:w="100" w:type="dxa"/>
              <w:right w:w="100" w:type="dxa"/>
            </w:tcMar>
          </w:tcPr>
          <w:p w14:paraId="5A6BAD5E" w14:textId="77777777" w:rsidR="005626DF" w:rsidRPr="005626DF" w:rsidRDefault="005626DF" w:rsidP="005F7F95">
            <w:pPr>
              <w:widowControl w:val="0"/>
              <w:rPr>
                <w:color w:val="000000" w:themeColor="text1"/>
                <w:sz w:val="26"/>
                <w:szCs w:val="26"/>
              </w:rPr>
            </w:pPr>
            <w:r w:rsidRPr="005626DF">
              <w:rPr>
                <w:color w:val="000000" w:themeColor="text1"/>
                <w:sz w:val="26"/>
                <w:szCs w:val="26"/>
              </w:rPr>
              <w:t>Có</w:t>
            </w:r>
          </w:p>
        </w:tc>
      </w:tr>
      <w:tr w:rsidR="005626DF" w:rsidRPr="005626DF" w14:paraId="4738FE83" w14:textId="77777777" w:rsidTr="00754424">
        <w:tc>
          <w:tcPr>
            <w:tcW w:w="4285" w:type="dxa"/>
            <w:shd w:val="clear" w:color="auto" w:fill="auto"/>
            <w:tcMar>
              <w:top w:w="100" w:type="dxa"/>
              <w:left w:w="100" w:type="dxa"/>
              <w:bottom w:w="100" w:type="dxa"/>
              <w:right w:w="100" w:type="dxa"/>
            </w:tcMar>
          </w:tcPr>
          <w:p w14:paraId="0648C619" w14:textId="77777777" w:rsidR="005626DF" w:rsidRPr="005626DF" w:rsidRDefault="005626DF" w:rsidP="005F7F95">
            <w:pPr>
              <w:widowControl w:val="0"/>
              <w:rPr>
                <w:color w:val="000000" w:themeColor="text1"/>
                <w:sz w:val="26"/>
                <w:szCs w:val="26"/>
              </w:rPr>
            </w:pPr>
            <w:r w:rsidRPr="005626DF">
              <w:rPr>
                <w:color w:val="000000" w:themeColor="text1"/>
                <w:sz w:val="26"/>
                <w:szCs w:val="26"/>
              </w:rPr>
              <w:lastRenderedPageBreak/>
              <w:t>-1</w:t>
            </w:r>
          </w:p>
        </w:tc>
        <w:tc>
          <w:tcPr>
            <w:tcW w:w="4340" w:type="dxa"/>
            <w:shd w:val="clear" w:color="auto" w:fill="auto"/>
            <w:tcMar>
              <w:top w:w="100" w:type="dxa"/>
              <w:left w:w="100" w:type="dxa"/>
              <w:bottom w:w="100" w:type="dxa"/>
              <w:right w:w="100" w:type="dxa"/>
            </w:tcMar>
          </w:tcPr>
          <w:p w14:paraId="30E473BE" w14:textId="77777777" w:rsidR="005626DF" w:rsidRPr="005626DF" w:rsidRDefault="005626DF" w:rsidP="005F7F95">
            <w:pPr>
              <w:widowControl w:val="0"/>
              <w:rPr>
                <w:color w:val="000000" w:themeColor="text1"/>
                <w:sz w:val="26"/>
                <w:szCs w:val="26"/>
              </w:rPr>
            </w:pPr>
            <w:r w:rsidRPr="005626DF">
              <w:rPr>
                <w:color w:val="000000" w:themeColor="text1"/>
                <w:sz w:val="26"/>
                <w:szCs w:val="26"/>
              </w:rPr>
              <w:t>Không có dữ liệu</w:t>
            </w:r>
          </w:p>
        </w:tc>
      </w:tr>
    </w:tbl>
    <w:p w14:paraId="7088D429" w14:textId="77777777" w:rsidR="005626DF" w:rsidRPr="005626DF" w:rsidRDefault="005626DF" w:rsidP="005626DF">
      <w:pPr>
        <w:rPr>
          <w:color w:val="000000" w:themeColor="text1"/>
          <w:sz w:val="26"/>
          <w:szCs w:val="26"/>
        </w:rPr>
      </w:pPr>
    </w:p>
    <w:p w14:paraId="4C400A4D" w14:textId="0AA802F1" w:rsidR="005626DF" w:rsidRPr="005626DF" w:rsidRDefault="005626DF" w:rsidP="005626DF">
      <w:pPr>
        <w:ind w:left="708"/>
        <w:rPr>
          <w:color w:val="000000" w:themeColor="text1"/>
          <w:sz w:val="26"/>
          <w:szCs w:val="26"/>
        </w:rPr>
      </w:pPr>
      <w:r w:rsidRPr="005626DF">
        <w:rPr>
          <w:color w:val="000000" w:themeColor="text1"/>
          <w:sz w:val="26"/>
          <w:szCs w:val="26"/>
        </w:rPr>
        <w:t>-</w:t>
      </w:r>
      <w:r w:rsidRPr="005626DF">
        <w:rPr>
          <w:b/>
          <w:color w:val="000000" w:themeColor="text1"/>
          <w:sz w:val="26"/>
          <w:szCs w:val="26"/>
        </w:rPr>
        <w:t xml:space="preserve"> Vehicle_Type:</w:t>
      </w:r>
      <w:r w:rsidRPr="005626DF">
        <w:rPr>
          <w:color w:val="000000" w:themeColor="text1"/>
          <w:sz w:val="26"/>
          <w:szCs w:val="26"/>
        </w:rPr>
        <w:t xml:space="preserve"> Loại phương tiện. Các giá trị được quy định như sau:</w:t>
      </w:r>
    </w:p>
    <w:p w14:paraId="4FD80AE8" w14:textId="77777777" w:rsidR="005626DF" w:rsidRPr="005626DF" w:rsidRDefault="005626DF" w:rsidP="005626DF">
      <w:pPr>
        <w:rPr>
          <w:color w:val="000000" w:themeColor="text1"/>
          <w:sz w:val="26"/>
          <w:szCs w:val="26"/>
        </w:rPr>
      </w:pPr>
    </w:p>
    <w:tbl>
      <w:tblPr>
        <w:tblW w:w="861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85"/>
        <w:gridCol w:w="4325"/>
      </w:tblGrid>
      <w:tr w:rsidR="005626DF" w:rsidRPr="005626DF" w14:paraId="14A52674" w14:textId="77777777" w:rsidTr="00754424">
        <w:tc>
          <w:tcPr>
            <w:tcW w:w="4285" w:type="dxa"/>
            <w:shd w:val="clear" w:color="auto" w:fill="auto"/>
            <w:tcMar>
              <w:top w:w="100" w:type="dxa"/>
              <w:left w:w="100" w:type="dxa"/>
              <w:bottom w:w="100" w:type="dxa"/>
              <w:right w:w="100" w:type="dxa"/>
            </w:tcMar>
          </w:tcPr>
          <w:p w14:paraId="2E274571" w14:textId="77777777" w:rsidR="005626DF" w:rsidRPr="005626DF" w:rsidRDefault="005626DF" w:rsidP="005F7F95">
            <w:pPr>
              <w:widowControl w:val="0"/>
              <w:rPr>
                <w:color w:val="000000" w:themeColor="text1"/>
                <w:sz w:val="26"/>
                <w:szCs w:val="26"/>
              </w:rPr>
            </w:pPr>
            <w:r w:rsidRPr="005626DF">
              <w:rPr>
                <w:color w:val="000000" w:themeColor="text1"/>
                <w:sz w:val="26"/>
                <w:szCs w:val="26"/>
              </w:rPr>
              <w:t>Code</w:t>
            </w:r>
          </w:p>
        </w:tc>
        <w:tc>
          <w:tcPr>
            <w:tcW w:w="4325" w:type="dxa"/>
            <w:shd w:val="clear" w:color="auto" w:fill="auto"/>
            <w:tcMar>
              <w:top w:w="100" w:type="dxa"/>
              <w:left w:w="100" w:type="dxa"/>
              <w:bottom w:w="100" w:type="dxa"/>
              <w:right w:w="100" w:type="dxa"/>
            </w:tcMar>
          </w:tcPr>
          <w:p w14:paraId="339FCDC1" w14:textId="77777777" w:rsidR="005626DF" w:rsidRPr="005626DF" w:rsidRDefault="005626DF" w:rsidP="005F7F95">
            <w:pPr>
              <w:widowControl w:val="0"/>
              <w:rPr>
                <w:color w:val="000000" w:themeColor="text1"/>
                <w:sz w:val="26"/>
                <w:szCs w:val="26"/>
              </w:rPr>
            </w:pPr>
            <w:r w:rsidRPr="005626DF">
              <w:rPr>
                <w:color w:val="000000" w:themeColor="text1"/>
                <w:sz w:val="26"/>
                <w:szCs w:val="26"/>
              </w:rPr>
              <w:t>Label</w:t>
            </w:r>
          </w:p>
        </w:tc>
      </w:tr>
      <w:tr w:rsidR="005626DF" w:rsidRPr="005626DF" w14:paraId="7337A40F" w14:textId="77777777" w:rsidTr="00754424">
        <w:tc>
          <w:tcPr>
            <w:tcW w:w="4285" w:type="dxa"/>
            <w:shd w:val="clear" w:color="auto" w:fill="auto"/>
            <w:tcMar>
              <w:top w:w="100" w:type="dxa"/>
              <w:left w:w="100" w:type="dxa"/>
              <w:bottom w:w="100" w:type="dxa"/>
              <w:right w:w="100" w:type="dxa"/>
            </w:tcMar>
          </w:tcPr>
          <w:p w14:paraId="1EC0F29B" w14:textId="77777777" w:rsidR="005626DF" w:rsidRPr="005626DF" w:rsidRDefault="005626DF" w:rsidP="005F7F95">
            <w:pPr>
              <w:widowControl w:val="0"/>
              <w:rPr>
                <w:color w:val="000000" w:themeColor="text1"/>
                <w:sz w:val="26"/>
                <w:szCs w:val="26"/>
              </w:rPr>
            </w:pPr>
            <w:r w:rsidRPr="005626DF">
              <w:rPr>
                <w:color w:val="000000" w:themeColor="text1"/>
                <w:sz w:val="26"/>
                <w:szCs w:val="26"/>
              </w:rPr>
              <w:t>1</w:t>
            </w:r>
          </w:p>
        </w:tc>
        <w:tc>
          <w:tcPr>
            <w:tcW w:w="4325" w:type="dxa"/>
            <w:shd w:val="clear" w:color="auto" w:fill="auto"/>
            <w:tcMar>
              <w:top w:w="100" w:type="dxa"/>
              <w:left w:w="100" w:type="dxa"/>
              <w:bottom w:w="100" w:type="dxa"/>
              <w:right w:w="100" w:type="dxa"/>
            </w:tcMar>
          </w:tcPr>
          <w:p w14:paraId="6B27DC34" w14:textId="77777777" w:rsidR="005626DF" w:rsidRPr="005626DF" w:rsidRDefault="005626DF" w:rsidP="005F7F95">
            <w:pPr>
              <w:widowControl w:val="0"/>
              <w:rPr>
                <w:color w:val="000000" w:themeColor="text1"/>
                <w:sz w:val="26"/>
                <w:szCs w:val="26"/>
              </w:rPr>
            </w:pPr>
            <w:r w:rsidRPr="005626DF">
              <w:rPr>
                <w:color w:val="000000" w:themeColor="text1"/>
                <w:sz w:val="26"/>
                <w:szCs w:val="26"/>
              </w:rPr>
              <w:t>Xe đạp</w:t>
            </w:r>
          </w:p>
        </w:tc>
      </w:tr>
      <w:tr w:rsidR="005626DF" w:rsidRPr="005626DF" w14:paraId="4EA84554" w14:textId="77777777" w:rsidTr="00754424">
        <w:tc>
          <w:tcPr>
            <w:tcW w:w="4285" w:type="dxa"/>
            <w:shd w:val="clear" w:color="auto" w:fill="auto"/>
            <w:tcMar>
              <w:top w:w="100" w:type="dxa"/>
              <w:left w:w="100" w:type="dxa"/>
              <w:bottom w:w="100" w:type="dxa"/>
              <w:right w:w="100" w:type="dxa"/>
            </w:tcMar>
          </w:tcPr>
          <w:p w14:paraId="389DC651" w14:textId="77777777" w:rsidR="005626DF" w:rsidRPr="005626DF" w:rsidRDefault="005626DF" w:rsidP="005F7F95">
            <w:pPr>
              <w:widowControl w:val="0"/>
              <w:rPr>
                <w:color w:val="000000" w:themeColor="text1"/>
                <w:sz w:val="26"/>
                <w:szCs w:val="26"/>
              </w:rPr>
            </w:pPr>
            <w:r w:rsidRPr="005626DF">
              <w:rPr>
                <w:color w:val="000000" w:themeColor="text1"/>
                <w:sz w:val="26"/>
                <w:szCs w:val="26"/>
              </w:rPr>
              <w:t xml:space="preserve">2 </w:t>
            </w:r>
          </w:p>
        </w:tc>
        <w:tc>
          <w:tcPr>
            <w:tcW w:w="4325" w:type="dxa"/>
            <w:shd w:val="clear" w:color="auto" w:fill="auto"/>
            <w:tcMar>
              <w:top w:w="100" w:type="dxa"/>
              <w:left w:w="100" w:type="dxa"/>
              <w:bottom w:w="100" w:type="dxa"/>
              <w:right w:w="100" w:type="dxa"/>
            </w:tcMar>
          </w:tcPr>
          <w:p w14:paraId="17CDD670" w14:textId="77777777" w:rsidR="005626DF" w:rsidRPr="005626DF" w:rsidRDefault="005626DF" w:rsidP="005F7F95">
            <w:pPr>
              <w:widowControl w:val="0"/>
              <w:rPr>
                <w:color w:val="000000" w:themeColor="text1"/>
                <w:sz w:val="26"/>
                <w:szCs w:val="26"/>
              </w:rPr>
            </w:pPr>
            <w:r w:rsidRPr="005626DF">
              <w:rPr>
                <w:color w:val="000000" w:themeColor="text1"/>
                <w:sz w:val="26"/>
                <w:szCs w:val="26"/>
              </w:rPr>
              <w:t>Xe mô tô dưới 50 phân khối</w:t>
            </w:r>
          </w:p>
        </w:tc>
      </w:tr>
      <w:tr w:rsidR="005626DF" w:rsidRPr="005626DF" w14:paraId="20EFDCA3" w14:textId="77777777" w:rsidTr="00754424">
        <w:tc>
          <w:tcPr>
            <w:tcW w:w="4285" w:type="dxa"/>
            <w:shd w:val="clear" w:color="auto" w:fill="auto"/>
            <w:tcMar>
              <w:top w:w="100" w:type="dxa"/>
              <w:left w:w="100" w:type="dxa"/>
              <w:bottom w:w="100" w:type="dxa"/>
              <w:right w:w="100" w:type="dxa"/>
            </w:tcMar>
          </w:tcPr>
          <w:p w14:paraId="28787BA9" w14:textId="77777777" w:rsidR="005626DF" w:rsidRPr="005626DF" w:rsidRDefault="005626DF" w:rsidP="005F7F95">
            <w:pPr>
              <w:widowControl w:val="0"/>
              <w:rPr>
                <w:color w:val="000000" w:themeColor="text1"/>
                <w:sz w:val="26"/>
                <w:szCs w:val="26"/>
              </w:rPr>
            </w:pPr>
            <w:r w:rsidRPr="005626DF">
              <w:rPr>
                <w:color w:val="000000" w:themeColor="text1"/>
                <w:sz w:val="26"/>
                <w:szCs w:val="26"/>
              </w:rPr>
              <w:t>3</w:t>
            </w:r>
          </w:p>
        </w:tc>
        <w:tc>
          <w:tcPr>
            <w:tcW w:w="4325" w:type="dxa"/>
            <w:shd w:val="clear" w:color="auto" w:fill="auto"/>
            <w:tcMar>
              <w:top w:w="100" w:type="dxa"/>
              <w:left w:w="100" w:type="dxa"/>
              <w:bottom w:w="100" w:type="dxa"/>
              <w:right w:w="100" w:type="dxa"/>
            </w:tcMar>
          </w:tcPr>
          <w:p w14:paraId="312CDB8F" w14:textId="77777777" w:rsidR="005626DF" w:rsidRPr="005626DF" w:rsidRDefault="005626DF" w:rsidP="005F7F95">
            <w:pPr>
              <w:widowControl w:val="0"/>
              <w:rPr>
                <w:color w:val="000000" w:themeColor="text1"/>
                <w:sz w:val="26"/>
                <w:szCs w:val="26"/>
              </w:rPr>
            </w:pPr>
            <w:r w:rsidRPr="005626DF">
              <w:rPr>
                <w:color w:val="000000" w:themeColor="text1"/>
                <w:sz w:val="26"/>
                <w:szCs w:val="26"/>
              </w:rPr>
              <w:t>Xe mô tô dưới 125 phân khối</w:t>
            </w:r>
          </w:p>
        </w:tc>
      </w:tr>
      <w:tr w:rsidR="005626DF" w:rsidRPr="005626DF" w14:paraId="5C68AD5C" w14:textId="77777777" w:rsidTr="00754424">
        <w:tc>
          <w:tcPr>
            <w:tcW w:w="4285" w:type="dxa"/>
            <w:shd w:val="clear" w:color="auto" w:fill="auto"/>
            <w:tcMar>
              <w:top w:w="100" w:type="dxa"/>
              <w:left w:w="100" w:type="dxa"/>
              <w:bottom w:w="100" w:type="dxa"/>
              <w:right w:w="100" w:type="dxa"/>
            </w:tcMar>
          </w:tcPr>
          <w:p w14:paraId="2CF00AF8" w14:textId="77777777" w:rsidR="005626DF" w:rsidRPr="005626DF" w:rsidRDefault="005626DF" w:rsidP="005F7F95">
            <w:pPr>
              <w:widowControl w:val="0"/>
              <w:rPr>
                <w:color w:val="000000" w:themeColor="text1"/>
                <w:sz w:val="26"/>
                <w:szCs w:val="26"/>
              </w:rPr>
            </w:pPr>
            <w:r w:rsidRPr="005626DF">
              <w:rPr>
                <w:color w:val="000000" w:themeColor="text1"/>
                <w:sz w:val="26"/>
                <w:szCs w:val="26"/>
              </w:rPr>
              <w:t>...</w:t>
            </w:r>
          </w:p>
        </w:tc>
        <w:tc>
          <w:tcPr>
            <w:tcW w:w="4325" w:type="dxa"/>
            <w:shd w:val="clear" w:color="auto" w:fill="auto"/>
            <w:tcMar>
              <w:top w:w="100" w:type="dxa"/>
              <w:left w:w="100" w:type="dxa"/>
              <w:bottom w:w="100" w:type="dxa"/>
              <w:right w:w="100" w:type="dxa"/>
            </w:tcMar>
          </w:tcPr>
          <w:p w14:paraId="0FE196F3" w14:textId="77777777" w:rsidR="005626DF" w:rsidRPr="005626DF" w:rsidRDefault="005626DF" w:rsidP="005F7F95">
            <w:pPr>
              <w:widowControl w:val="0"/>
              <w:rPr>
                <w:color w:val="000000" w:themeColor="text1"/>
                <w:sz w:val="26"/>
                <w:szCs w:val="26"/>
              </w:rPr>
            </w:pPr>
            <w:r w:rsidRPr="005626DF">
              <w:rPr>
                <w:color w:val="000000" w:themeColor="text1"/>
                <w:sz w:val="26"/>
                <w:szCs w:val="26"/>
              </w:rPr>
              <w:t>...</w:t>
            </w:r>
          </w:p>
        </w:tc>
      </w:tr>
    </w:tbl>
    <w:p w14:paraId="36CF8E65" w14:textId="77777777" w:rsidR="005626DF" w:rsidRPr="005626DF" w:rsidRDefault="005626DF" w:rsidP="005626DF">
      <w:pPr>
        <w:rPr>
          <w:color w:val="000000" w:themeColor="text1"/>
          <w:sz w:val="26"/>
          <w:szCs w:val="26"/>
        </w:rPr>
      </w:pPr>
    </w:p>
    <w:p w14:paraId="539688B7" w14:textId="77777777" w:rsidR="005626DF" w:rsidRPr="005626DF" w:rsidRDefault="005626DF" w:rsidP="005626DF">
      <w:pPr>
        <w:ind w:left="720"/>
        <w:rPr>
          <w:color w:val="000000" w:themeColor="text1"/>
          <w:sz w:val="26"/>
          <w:szCs w:val="26"/>
        </w:rPr>
      </w:pPr>
    </w:p>
    <w:p w14:paraId="6A440B53" w14:textId="4F736EE8" w:rsidR="00907FE4" w:rsidRPr="005626DF" w:rsidRDefault="00907FE4" w:rsidP="00907FE4">
      <w:pPr>
        <w:rPr>
          <w:color w:val="000000" w:themeColor="text1"/>
          <w:sz w:val="26"/>
          <w:szCs w:val="26"/>
        </w:rPr>
      </w:pPr>
    </w:p>
    <w:p w14:paraId="1A728882" w14:textId="36EBAEFB" w:rsidR="00907FE4" w:rsidRPr="005626DF" w:rsidRDefault="00907FE4" w:rsidP="00907FE4">
      <w:pPr>
        <w:rPr>
          <w:color w:val="000000" w:themeColor="text1"/>
          <w:sz w:val="26"/>
          <w:szCs w:val="26"/>
        </w:rPr>
      </w:pPr>
    </w:p>
    <w:p w14:paraId="0AA49F2A" w14:textId="687AC8C6" w:rsidR="00907FE4" w:rsidRPr="005626DF" w:rsidRDefault="00907FE4" w:rsidP="00907FE4">
      <w:pPr>
        <w:rPr>
          <w:color w:val="000000" w:themeColor="text1"/>
          <w:sz w:val="26"/>
          <w:szCs w:val="26"/>
        </w:rPr>
      </w:pPr>
    </w:p>
    <w:p w14:paraId="49754ED0" w14:textId="345D5735" w:rsidR="00907FE4" w:rsidRPr="005626DF" w:rsidRDefault="00907FE4" w:rsidP="00907FE4">
      <w:pPr>
        <w:rPr>
          <w:color w:val="000000" w:themeColor="text1"/>
        </w:rPr>
      </w:pPr>
    </w:p>
    <w:p w14:paraId="7BE75754" w14:textId="750E31DD" w:rsidR="00907FE4" w:rsidRPr="005626DF" w:rsidRDefault="00907FE4" w:rsidP="00907FE4">
      <w:pPr>
        <w:rPr>
          <w:color w:val="000000" w:themeColor="text1"/>
        </w:rPr>
      </w:pPr>
    </w:p>
    <w:p w14:paraId="3C9BF155" w14:textId="45862212" w:rsidR="00907FE4" w:rsidRPr="005626DF" w:rsidRDefault="00907FE4" w:rsidP="00907FE4">
      <w:pPr>
        <w:rPr>
          <w:color w:val="000000" w:themeColor="text1"/>
        </w:rPr>
      </w:pPr>
    </w:p>
    <w:p w14:paraId="45D5DE5C" w14:textId="38C056C0" w:rsidR="00907FE4" w:rsidRPr="005626DF" w:rsidRDefault="00907FE4" w:rsidP="00907FE4">
      <w:pPr>
        <w:rPr>
          <w:color w:val="000000" w:themeColor="text1"/>
        </w:rPr>
      </w:pPr>
    </w:p>
    <w:p w14:paraId="45CCC9BC" w14:textId="5C63FDCC" w:rsidR="00907FE4" w:rsidRPr="005626DF" w:rsidRDefault="00907FE4" w:rsidP="00907FE4">
      <w:pPr>
        <w:rPr>
          <w:color w:val="000000" w:themeColor="text1"/>
        </w:rPr>
      </w:pPr>
    </w:p>
    <w:p w14:paraId="030C6669" w14:textId="0DC181D2" w:rsidR="00907FE4" w:rsidRPr="005626DF" w:rsidRDefault="00907FE4" w:rsidP="00907FE4">
      <w:pPr>
        <w:rPr>
          <w:color w:val="000000" w:themeColor="text1"/>
        </w:rPr>
      </w:pPr>
    </w:p>
    <w:p w14:paraId="539E0731" w14:textId="7086D297" w:rsidR="00907FE4" w:rsidRPr="005626DF" w:rsidRDefault="00907FE4" w:rsidP="00907FE4">
      <w:pPr>
        <w:rPr>
          <w:color w:val="000000" w:themeColor="text1"/>
        </w:rPr>
      </w:pPr>
    </w:p>
    <w:p w14:paraId="7F49EB5B" w14:textId="51D6EFAE" w:rsidR="00907FE4" w:rsidRPr="005626DF" w:rsidRDefault="00907FE4" w:rsidP="00907FE4">
      <w:pPr>
        <w:rPr>
          <w:color w:val="000000" w:themeColor="text1"/>
        </w:rPr>
      </w:pPr>
    </w:p>
    <w:p w14:paraId="3DB5B629" w14:textId="7F1A1576" w:rsidR="00907FE4" w:rsidRPr="005626DF" w:rsidRDefault="00907FE4" w:rsidP="00907FE4">
      <w:pPr>
        <w:rPr>
          <w:color w:val="000000" w:themeColor="text1"/>
        </w:rPr>
      </w:pPr>
    </w:p>
    <w:p w14:paraId="26B65684" w14:textId="3C21C92A" w:rsidR="00907FE4" w:rsidRPr="005626DF" w:rsidRDefault="00907FE4" w:rsidP="00907FE4">
      <w:pPr>
        <w:rPr>
          <w:color w:val="000000" w:themeColor="text1"/>
        </w:rPr>
      </w:pPr>
    </w:p>
    <w:p w14:paraId="772F2779" w14:textId="670A3747" w:rsidR="00907FE4" w:rsidRPr="005626DF" w:rsidRDefault="00907FE4" w:rsidP="00907FE4">
      <w:pPr>
        <w:rPr>
          <w:color w:val="000000" w:themeColor="text1"/>
        </w:rPr>
      </w:pPr>
    </w:p>
    <w:p w14:paraId="0DF79568" w14:textId="6E2B7EDC" w:rsidR="00907FE4" w:rsidRPr="005626DF" w:rsidRDefault="00907FE4" w:rsidP="00907FE4">
      <w:pPr>
        <w:rPr>
          <w:color w:val="000000" w:themeColor="text1"/>
        </w:rPr>
      </w:pPr>
    </w:p>
    <w:p w14:paraId="15AEB416" w14:textId="6A3F74B3" w:rsidR="00907FE4" w:rsidRPr="005626DF" w:rsidRDefault="00907FE4" w:rsidP="00907FE4">
      <w:pPr>
        <w:rPr>
          <w:color w:val="000000" w:themeColor="text1"/>
        </w:rPr>
      </w:pPr>
    </w:p>
    <w:p w14:paraId="1F6CE686" w14:textId="2FD460F2" w:rsidR="00907FE4" w:rsidRPr="005626DF" w:rsidRDefault="00907FE4" w:rsidP="00907FE4">
      <w:pPr>
        <w:rPr>
          <w:color w:val="000000" w:themeColor="text1"/>
        </w:rPr>
      </w:pPr>
    </w:p>
    <w:p w14:paraId="0197FB96" w14:textId="3E9B4A89" w:rsidR="00907FE4" w:rsidRPr="005626DF" w:rsidRDefault="00907FE4" w:rsidP="00907FE4">
      <w:pPr>
        <w:rPr>
          <w:color w:val="000000" w:themeColor="text1"/>
        </w:rPr>
      </w:pPr>
    </w:p>
    <w:p w14:paraId="66874794" w14:textId="6ED1EDF3" w:rsidR="00907FE4" w:rsidRDefault="00907FE4" w:rsidP="00907FE4"/>
    <w:p w14:paraId="06A286C8" w14:textId="241951BE" w:rsidR="00907FE4" w:rsidRDefault="00907FE4" w:rsidP="00907FE4"/>
    <w:p w14:paraId="7A61AA81" w14:textId="0FD717D1" w:rsidR="00907FE4" w:rsidRDefault="00907FE4" w:rsidP="00907FE4"/>
    <w:p w14:paraId="49B977A1" w14:textId="6B2F38FF" w:rsidR="00907FE4" w:rsidRDefault="00907FE4" w:rsidP="00907FE4"/>
    <w:p w14:paraId="0DAA82DB" w14:textId="616AB48B" w:rsidR="00907FE4" w:rsidRDefault="00907FE4" w:rsidP="00907FE4"/>
    <w:p w14:paraId="559D200C" w14:textId="07E34740" w:rsidR="00907FE4" w:rsidRDefault="00907FE4" w:rsidP="00907FE4"/>
    <w:p w14:paraId="770A18E1" w14:textId="10E54A4C" w:rsidR="00907FE4" w:rsidRDefault="00907FE4" w:rsidP="00907FE4"/>
    <w:p w14:paraId="47601050" w14:textId="0B6024FA" w:rsidR="00C147DA" w:rsidRDefault="00C147DA">
      <w:r>
        <w:br w:type="page"/>
      </w:r>
    </w:p>
    <w:p w14:paraId="02772EDD" w14:textId="77777777" w:rsidR="003920D0" w:rsidRDefault="003920D0" w:rsidP="00907FE4"/>
    <w:p w14:paraId="390A2F90" w14:textId="04E6C144" w:rsidR="00907FE4" w:rsidRDefault="00907FE4" w:rsidP="00907FE4">
      <w:pPr>
        <w:pStyle w:val="Heading1"/>
        <w:rPr>
          <w:lang w:val="vi-VN"/>
        </w:rPr>
      </w:pPr>
      <w:bookmarkStart w:id="9" w:name="_Toc85261538"/>
      <w:r>
        <w:rPr>
          <w:lang w:val="vi-VN"/>
        </w:rPr>
        <w:t>References</w:t>
      </w:r>
      <w:bookmarkEnd w:id="9"/>
    </w:p>
    <w:p w14:paraId="65271C50" w14:textId="77777777" w:rsidR="005626DF" w:rsidRDefault="005626DF" w:rsidP="005626DF"/>
    <w:p w14:paraId="28761FD3" w14:textId="134050F2" w:rsidR="005626DF" w:rsidRPr="005626DF" w:rsidRDefault="008C2767" w:rsidP="009D0A0C">
      <w:pPr>
        <w:pStyle w:val="Heading2"/>
        <w:numPr>
          <w:ilvl w:val="0"/>
          <w:numId w:val="27"/>
        </w:numPr>
        <w:ind w:left="90" w:firstLine="0"/>
        <w:jc w:val="both"/>
        <w:rPr>
          <w:color w:val="434343"/>
          <w:sz w:val="26"/>
        </w:rPr>
      </w:pPr>
      <w:hyperlink r:id="rId9" w:history="1">
        <w:bookmarkStart w:id="10" w:name="_Toc85261539"/>
        <w:r w:rsidR="002A7987" w:rsidRPr="00337EDE">
          <w:rPr>
            <w:rStyle w:val="Hyperlink"/>
            <w:sz w:val="26"/>
          </w:rPr>
          <w:t>http://doc.ukdataservice.ac.uk/doc/7961/mrdoc/pdf/7961_nspl_user_guide_2011.pdf</w:t>
        </w:r>
        <w:bookmarkEnd w:id="10"/>
      </w:hyperlink>
    </w:p>
    <w:p w14:paraId="56AFB7AB" w14:textId="53491D7C" w:rsidR="005626DF" w:rsidRPr="005626DF" w:rsidRDefault="008C2767" w:rsidP="009D0A0C">
      <w:pPr>
        <w:pStyle w:val="Heading2"/>
        <w:numPr>
          <w:ilvl w:val="0"/>
          <w:numId w:val="27"/>
        </w:numPr>
        <w:ind w:left="90" w:firstLine="0"/>
        <w:jc w:val="both"/>
        <w:rPr>
          <w:color w:val="434343"/>
          <w:sz w:val="26"/>
        </w:rPr>
      </w:pPr>
      <w:hyperlink r:id="rId10">
        <w:bookmarkStart w:id="11" w:name="_Toc85261540"/>
        <w:r w:rsidR="005626DF" w:rsidRPr="005626DF">
          <w:rPr>
            <w:color w:val="1155CC"/>
            <w:sz w:val="26"/>
            <w:u w:val="single"/>
          </w:rPr>
          <w:t>Lower Super Output Area - Area (findthatpostcode.uk)</w:t>
        </w:r>
      </w:hyperlink>
      <w:r w:rsidR="005626DF" w:rsidRPr="005626DF">
        <w:rPr>
          <w:color w:val="434343"/>
          <w:sz w:val="26"/>
        </w:rPr>
        <w:t xml:space="preserve"> (lsoa)</w:t>
      </w:r>
      <w:bookmarkEnd w:id="11"/>
    </w:p>
    <w:p w14:paraId="2E26090B" w14:textId="18DFA352" w:rsidR="005626DF" w:rsidRPr="005626DF" w:rsidRDefault="008C2767" w:rsidP="009D0A0C">
      <w:pPr>
        <w:pStyle w:val="Heading2"/>
        <w:numPr>
          <w:ilvl w:val="0"/>
          <w:numId w:val="27"/>
        </w:numPr>
        <w:ind w:left="90" w:firstLine="0"/>
        <w:jc w:val="both"/>
        <w:rPr>
          <w:color w:val="434343"/>
          <w:sz w:val="26"/>
        </w:rPr>
      </w:pPr>
      <w:hyperlink r:id="rId11">
        <w:bookmarkStart w:id="12" w:name="_Toc85261541"/>
        <w:r w:rsidR="005626DF" w:rsidRPr="005626DF">
          <w:rPr>
            <w:color w:val="1155CC"/>
            <w:sz w:val="26"/>
            <w:u w:val="single"/>
          </w:rPr>
          <w:t>Output area - Area (findthatpostcode.uk)</w:t>
        </w:r>
      </w:hyperlink>
      <w:r w:rsidR="005626DF" w:rsidRPr="005626DF">
        <w:rPr>
          <w:color w:val="434343"/>
          <w:sz w:val="26"/>
        </w:rPr>
        <w:t xml:space="preserve"> (oa)</w:t>
      </w:r>
      <w:bookmarkEnd w:id="12"/>
    </w:p>
    <w:p w14:paraId="0435B062" w14:textId="37F221F2" w:rsidR="005626DF" w:rsidRPr="005626DF" w:rsidRDefault="008C2767" w:rsidP="009D0A0C">
      <w:pPr>
        <w:pStyle w:val="Heading2"/>
        <w:numPr>
          <w:ilvl w:val="0"/>
          <w:numId w:val="27"/>
        </w:numPr>
        <w:ind w:left="90" w:firstLine="0"/>
        <w:jc w:val="both"/>
        <w:rPr>
          <w:color w:val="434343"/>
          <w:sz w:val="26"/>
        </w:rPr>
      </w:pPr>
      <w:hyperlink r:id="rId12">
        <w:bookmarkStart w:id="13" w:name="_Toc85261542"/>
        <w:r w:rsidR="005626DF" w:rsidRPr="005626DF">
          <w:rPr>
            <w:color w:val="1155CC"/>
            <w:sz w:val="26"/>
            <w:u w:val="single"/>
          </w:rPr>
          <w:t>Middle Super Output Area - Area (findthatpostcode.uk)</w:t>
        </w:r>
      </w:hyperlink>
      <w:r w:rsidR="005626DF" w:rsidRPr="005626DF">
        <w:rPr>
          <w:color w:val="434343"/>
          <w:sz w:val="26"/>
        </w:rPr>
        <w:t xml:space="preserve"> (msoa)</w:t>
      </w:r>
      <w:bookmarkEnd w:id="13"/>
    </w:p>
    <w:p w14:paraId="1ABC5AB9" w14:textId="05DA387C" w:rsidR="005626DF" w:rsidRPr="005626DF" w:rsidRDefault="008C2767" w:rsidP="009D0A0C">
      <w:pPr>
        <w:pStyle w:val="Heading2"/>
        <w:numPr>
          <w:ilvl w:val="0"/>
          <w:numId w:val="27"/>
        </w:numPr>
        <w:ind w:left="90" w:firstLine="0"/>
        <w:jc w:val="both"/>
        <w:rPr>
          <w:color w:val="434343"/>
          <w:sz w:val="26"/>
        </w:rPr>
      </w:pPr>
      <w:hyperlink r:id="rId13">
        <w:bookmarkStart w:id="14" w:name="_Toc85261543"/>
        <w:r w:rsidR="005626DF" w:rsidRPr="005626DF">
          <w:rPr>
            <w:color w:val="1155CC"/>
            <w:sz w:val="26"/>
            <w:u w:val="single"/>
          </w:rPr>
          <w:t>Local Authority - Area (findthatpostcode.uk)</w:t>
        </w:r>
      </w:hyperlink>
      <w:r w:rsidR="005626DF" w:rsidRPr="005626DF">
        <w:rPr>
          <w:color w:val="434343"/>
          <w:sz w:val="26"/>
        </w:rPr>
        <w:t xml:space="preserve"> (ladcd)</w:t>
      </w:r>
      <w:bookmarkEnd w:id="14"/>
    </w:p>
    <w:p w14:paraId="46F12ABF" w14:textId="4C6480DE" w:rsidR="005626DF" w:rsidRPr="005626DF" w:rsidRDefault="008C2767" w:rsidP="009D0A0C">
      <w:pPr>
        <w:pStyle w:val="Heading2"/>
        <w:numPr>
          <w:ilvl w:val="0"/>
          <w:numId w:val="27"/>
        </w:numPr>
        <w:ind w:left="90" w:firstLine="0"/>
        <w:jc w:val="both"/>
        <w:rPr>
          <w:color w:val="434343"/>
          <w:sz w:val="26"/>
        </w:rPr>
      </w:pPr>
      <w:hyperlink r:id="rId14">
        <w:bookmarkStart w:id="15" w:name="_Toc85261544"/>
        <w:r w:rsidR="005626DF" w:rsidRPr="005626DF">
          <w:rPr>
            <w:color w:val="1155CC"/>
            <w:sz w:val="26"/>
            <w:u w:val="single"/>
          </w:rPr>
          <w:t>Postcode to Output Area to Lower Layer Super Output Area to Middle Layer Super Output Area to Local Authority District (February 2018) Lookup in the UK - data.gov.uk</w:t>
        </w:r>
        <w:bookmarkEnd w:id="15"/>
      </w:hyperlink>
    </w:p>
    <w:p w14:paraId="2D01BC6D" w14:textId="77777777" w:rsidR="005626DF" w:rsidRDefault="005626DF" w:rsidP="005626DF">
      <w:pPr>
        <w:rPr>
          <w:b/>
          <w:color w:val="434343"/>
          <w:sz w:val="28"/>
          <w:szCs w:val="28"/>
        </w:rPr>
      </w:pPr>
    </w:p>
    <w:p w14:paraId="219967BD" w14:textId="61ED73AF" w:rsidR="00907FE4" w:rsidRPr="00907FE4" w:rsidRDefault="00907FE4" w:rsidP="00907FE4">
      <w:pPr>
        <w:rPr>
          <w:lang w:val="vi-VN"/>
        </w:rPr>
      </w:pPr>
    </w:p>
    <w:sectPr w:rsidR="00907FE4" w:rsidRPr="00907FE4">
      <w:headerReference w:type="default" r:id="rId15"/>
      <w:footerReference w:type="default" r:id="rId16"/>
      <w:foot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9AB48" w14:textId="77777777" w:rsidR="008C2767" w:rsidRDefault="008C2767">
      <w:r>
        <w:separator/>
      </w:r>
    </w:p>
  </w:endnote>
  <w:endnote w:type="continuationSeparator" w:id="0">
    <w:p w14:paraId="4A1E1FE8" w14:textId="77777777" w:rsidR="008C2767" w:rsidRDefault="008C2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EEFEF" w14:textId="77777777" w:rsidR="00044023" w:rsidRDefault="00044023">
    <w:pPr>
      <w:widowControl w:val="0"/>
      <w:pBdr>
        <w:top w:val="nil"/>
        <w:left w:val="nil"/>
        <w:bottom w:val="nil"/>
        <w:right w:val="nil"/>
        <w:between w:val="nil"/>
      </w:pBdr>
      <w:spacing w:line="276" w:lineRule="auto"/>
      <w:rPr>
        <w:color w:val="000000"/>
      </w:rPr>
    </w:pPr>
  </w:p>
  <w:tbl>
    <w:tblPr>
      <w:tblStyle w:val="aa"/>
      <w:tblW w:w="9360" w:type="dxa"/>
      <w:jc w:val="center"/>
      <w:tblLayout w:type="fixed"/>
      <w:tblLook w:val="0400" w:firstRow="0" w:lastRow="0" w:firstColumn="0" w:lastColumn="0" w:noHBand="0" w:noVBand="1"/>
    </w:tblPr>
    <w:tblGrid>
      <w:gridCol w:w="4686"/>
      <w:gridCol w:w="4674"/>
    </w:tblGrid>
    <w:tr w:rsidR="00044023" w14:paraId="33A04508" w14:textId="77777777">
      <w:trPr>
        <w:trHeight w:val="150"/>
        <w:jc w:val="center"/>
      </w:trPr>
      <w:tc>
        <w:tcPr>
          <w:tcW w:w="4686" w:type="dxa"/>
          <w:shd w:val="clear" w:color="auto" w:fill="4F81BD"/>
          <w:tcMar>
            <w:top w:w="0" w:type="dxa"/>
            <w:bottom w:w="0" w:type="dxa"/>
          </w:tcMar>
        </w:tcPr>
        <w:p w14:paraId="3F57702D" w14:textId="77777777" w:rsidR="00044023" w:rsidRDefault="00044023">
          <w:pPr>
            <w:pBdr>
              <w:top w:val="nil"/>
              <w:left w:val="nil"/>
              <w:bottom w:val="nil"/>
              <w:right w:val="nil"/>
              <w:between w:val="nil"/>
            </w:pBdr>
            <w:tabs>
              <w:tab w:val="center" w:pos="4680"/>
              <w:tab w:val="right" w:pos="9360"/>
            </w:tabs>
            <w:rPr>
              <w:smallCaps/>
              <w:color w:val="000000"/>
              <w:sz w:val="18"/>
              <w:szCs w:val="18"/>
            </w:rPr>
          </w:pPr>
        </w:p>
      </w:tc>
      <w:tc>
        <w:tcPr>
          <w:tcW w:w="4674" w:type="dxa"/>
          <w:shd w:val="clear" w:color="auto" w:fill="4F81BD"/>
          <w:tcMar>
            <w:top w:w="0" w:type="dxa"/>
            <w:bottom w:w="0" w:type="dxa"/>
          </w:tcMar>
        </w:tcPr>
        <w:p w14:paraId="18774BB6" w14:textId="77777777" w:rsidR="00044023" w:rsidRDefault="00044023">
          <w:pPr>
            <w:pBdr>
              <w:top w:val="nil"/>
              <w:left w:val="nil"/>
              <w:bottom w:val="nil"/>
              <w:right w:val="nil"/>
              <w:between w:val="nil"/>
            </w:pBdr>
            <w:tabs>
              <w:tab w:val="center" w:pos="4680"/>
              <w:tab w:val="right" w:pos="9360"/>
            </w:tabs>
            <w:rPr>
              <w:smallCaps/>
              <w:color w:val="000000"/>
              <w:sz w:val="18"/>
              <w:szCs w:val="18"/>
            </w:rPr>
          </w:pPr>
        </w:p>
      </w:tc>
    </w:tr>
    <w:tr w:rsidR="00044023" w14:paraId="6D49183A" w14:textId="77777777">
      <w:trPr>
        <w:trHeight w:val="495"/>
        <w:jc w:val="center"/>
      </w:trPr>
      <w:tc>
        <w:tcPr>
          <w:tcW w:w="4686" w:type="dxa"/>
          <w:shd w:val="clear" w:color="auto" w:fill="auto"/>
          <w:vAlign w:val="center"/>
        </w:tcPr>
        <w:p w14:paraId="26851B6D" w14:textId="77777777" w:rsidR="00044023" w:rsidRDefault="00A24952">
          <w:pPr>
            <w:pBdr>
              <w:top w:val="nil"/>
              <w:left w:val="nil"/>
              <w:bottom w:val="nil"/>
              <w:right w:val="nil"/>
              <w:between w:val="nil"/>
            </w:pBdr>
            <w:tabs>
              <w:tab w:val="center" w:pos="4680"/>
              <w:tab w:val="right" w:pos="9360"/>
            </w:tabs>
            <w:rPr>
              <w:smallCaps/>
              <w:color w:val="808080"/>
              <w:sz w:val="18"/>
              <w:szCs w:val="18"/>
            </w:rPr>
          </w:pPr>
          <w:r>
            <w:rPr>
              <w:smallCaps/>
              <w:color w:val="808080"/>
              <w:sz w:val="18"/>
              <w:szCs w:val="18"/>
            </w:rPr>
            <w:t>Hệ thống thông tin phục vụ trí tuệ kinh doanh</w:t>
          </w:r>
        </w:p>
      </w:tc>
      <w:tc>
        <w:tcPr>
          <w:tcW w:w="4674" w:type="dxa"/>
          <w:shd w:val="clear" w:color="auto" w:fill="auto"/>
          <w:vAlign w:val="center"/>
        </w:tcPr>
        <w:p w14:paraId="5B79DE11" w14:textId="6962E9EA" w:rsidR="00044023" w:rsidRDefault="00A24952">
          <w:pPr>
            <w:pBdr>
              <w:top w:val="nil"/>
              <w:left w:val="nil"/>
              <w:bottom w:val="nil"/>
              <w:right w:val="nil"/>
              <w:between w:val="nil"/>
            </w:pBdr>
            <w:tabs>
              <w:tab w:val="center" w:pos="4680"/>
              <w:tab w:val="right" w:pos="9360"/>
            </w:tabs>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907FE4">
            <w:rPr>
              <w:smallCaps/>
              <w:noProof/>
              <w:color w:val="808080"/>
              <w:sz w:val="18"/>
              <w:szCs w:val="18"/>
            </w:rPr>
            <w:t>1</w:t>
          </w:r>
          <w:r>
            <w:rPr>
              <w:smallCaps/>
              <w:color w:val="808080"/>
              <w:sz w:val="18"/>
              <w:szCs w:val="18"/>
            </w:rPr>
            <w:fldChar w:fldCharType="end"/>
          </w:r>
        </w:p>
      </w:tc>
    </w:tr>
  </w:tbl>
  <w:p w14:paraId="2833520C" w14:textId="77777777" w:rsidR="00044023" w:rsidRDefault="00044023">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3889A" w14:textId="77777777" w:rsidR="00044023" w:rsidRDefault="0004402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A4201" w14:textId="77777777" w:rsidR="008C2767" w:rsidRDefault="008C2767">
      <w:r>
        <w:separator/>
      </w:r>
    </w:p>
  </w:footnote>
  <w:footnote w:type="continuationSeparator" w:id="0">
    <w:p w14:paraId="46BAE299" w14:textId="77777777" w:rsidR="008C2767" w:rsidRDefault="008C27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84160" w14:textId="77777777" w:rsidR="00044023" w:rsidRDefault="00A24952">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04A3A530" wp14:editId="1504C32F">
          <wp:simplePos x="0" y="0"/>
          <wp:positionH relativeFrom="page">
            <wp:posOffset>714375</wp:posOffset>
          </wp:positionH>
          <wp:positionV relativeFrom="page">
            <wp:posOffset>133350</wp:posOffset>
          </wp:positionV>
          <wp:extent cx="2817495" cy="882015"/>
          <wp:effectExtent l="0" t="0" r="0" b="0"/>
          <wp:wrapSquare wrapText="bothSides" distT="0" distB="0" distL="114300" distR="114300"/>
          <wp:docPr id="9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r="60051"/>
                  <a:stretch>
                    <a:fillRect/>
                  </a:stretch>
                </pic:blipFill>
                <pic:spPr>
                  <a:xfrm>
                    <a:off x="0" y="0"/>
                    <a:ext cx="2817495" cy="88201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2C0A402" wp14:editId="6360DAEF">
          <wp:simplePos x="0" y="0"/>
          <wp:positionH relativeFrom="column">
            <wp:posOffset>4981575</wp:posOffset>
          </wp:positionH>
          <wp:positionV relativeFrom="paragraph">
            <wp:posOffset>-203195</wp:posOffset>
          </wp:positionV>
          <wp:extent cx="988060" cy="541655"/>
          <wp:effectExtent l="0" t="0" r="0" b="0"/>
          <wp:wrapSquare wrapText="bothSides" distT="0" distB="0" distL="114300" distR="114300"/>
          <wp:docPr id="8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988060" cy="541655"/>
                  </a:xfrm>
                  <a:prstGeom prst="rect">
                    <a:avLst/>
                  </a:prstGeom>
                  <a:ln/>
                </pic:spPr>
              </pic:pic>
            </a:graphicData>
          </a:graphic>
        </wp:anchor>
      </w:drawing>
    </w:r>
  </w:p>
  <w:p w14:paraId="1D30BA9F" w14:textId="77777777" w:rsidR="00044023" w:rsidRDefault="0004402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42F7"/>
    <w:multiLevelType w:val="hybridMultilevel"/>
    <w:tmpl w:val="6720A58C"/>
    <w:lvl w:ilvl="0" w:tplc="DF8A64E4">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5885BE7"/>
    <w:multiLevelType w:val="hybridMultilevel"/>
    <w:tmpl w:val="E10E707A"/>
    <w:lvl w:ilvl="0" w:tplc="DF8A64E4">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5C631AE"/>
    <w:multiLevelType w:val="hybridMultilevel"/>
    <w:tmpl w:val="14FEB8BA"/>
    <w:lvl w:ilvl="0" w:tplc="DF8A64E4">
      <w:start w:val="1"/>
      <w:numFmt w:val="bullet"/>
      <w:lvlText w:val=""/>
      <w:lvlJc w:val="left"/>
      <w:pPr>
        <w:ind w:left="1428" w:hanging="360"/>
      </w:pPr>
      <w:rPr>
        <w:rFonts w:ascii="Symbol" w:hAnsi="Symbol" w:hint="default"/>
      </w:rPr>
    </w:lvl>
    <w:lvl w:ilvl="1" w:tplc="DF8A64E4">
      <w:start w:val="1"/>
      <w:numFmt w:val="bullet"/>
      <w:lvlText w:val=""/>
      <w:lvlJc w:val="left"/>
      <w:pPr>
        <w:ind w:left="1428" w:hanging="360"/>
      </w:pPr>
      <w:rPr>
        <w:rFonts w:ascii="Symbol" w:hAnsi="Symbol"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090C444C"/>
    <w:multiLevelType w:val="hybridMultilevel"/>
    <w:tmpl w:val="A95E10D0"/>
    <w:lvl w:ilvl="0" w:tplc="DF8A64E4">
      <w:start w:val="1"/>
      <w:numFmt w:val="bullet"/>
      <w:lvlText w:val=""/>
      <w:lvlJc w:val="left"/>
      <w:pPr>
        <w:ind w:left="142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46F0B"/>
    <w:multiLevelType w:val="hybridMultilevel"/>
    <w:tmpl w:val="860631C6"/>
    <w:lvl w:ilvl="0" w:tplc="DF8A64E4">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BE14828"/>
    <w:multiLevelType w:val="hybridMultilevel"/>
    <w:tmpl w:val="2A380FF2"/>
    <w:lvl w:ilvl="0" w:tplc="DF8A64E4">
      <w:start w:val="1"/>
      <w:numFmt w:val="bullet"/>
      <w:lvlText w:val=""/>
      <w:lvlJc w:val="left"/>
      <w:pPr>
        <w:ind w:left="1428" w:hanging="360"/>
      </w:pPr>
      <w:rPr>
        <w:rFonts w:ascii="Symbol" w:hAnsi="Symbol" w:hint="default"/>
      </w:rPr>
    </w:lvl>
    <w:lvl w:ilvl="1" w:tplc="DF8A64E4">
      <w:start w:val="1"/>
      <w:numFmt w:val="bullet"/>
      <w:lvlText w:val=""/>
      <w:lvlJc w:val="left"/>
      <w:pPr>
        <w:ind w:left="1428" w:hanging="360"/>
      </w:pPr>
      <w:rPr>
        <w:rFonts w:ascii="Symbol" w:hAnsi="Symbol"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251965E3"/>
    <w:multiLevelType w:val="hybridMultilevel"/>
    <w:tmpl w:val="151A0258"/>
    <w:lvl w:ilvl="0" w:tplc="DF8A64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FB5E60"/>
    <w:multiLevelType w:val="hybridMultilevel"/>
    <w:tmpl w:val="968E6960"/>
    <w:lvl w:ilvl="0" w:tplc="DF8A64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95115C"/>
    <w:multiLevelType w:val="hybridMultilevel"/>
    <w:tmpl w:val="6A360C78"/>
    <w:lvl w:ilvl="0" w:tplc="DF8A64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9C290B"/>
    <w:multiLevelType w:val="hybridMultilevel"/>
    <w:tmpl w:val="9B02418A"/>
    <w:lvl w:ilvl="0" w:tplc="DF8A64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D75B73"/>
    <w:multiLevelType w:val="hybridMultilevel"/>
    <w:tmpl w:val="4C20FE3A"/>
    <w:lvl w:ilvl="0" w:tplc="DF8A64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02537C"/>
    <w:multiLevelType w:val="hybridMultilevel"/>
    <w:tmpl w:val="28663E32"/>
    <w:lvl w:ilvl="0" w:tplc="DF8A64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CF718E"/>
    <w:multiLevelType w:val="hybridMultilevel"/>
    <w:tmpl w:val="52F4EB40"/>
    <w:lvl w:ilvl="0" w:tplc="DF8A64E4">
      <w:start w:val="1"/>
      <w:numFmt w:val="bullet"/>
      <w:lvlText w:val=""/>
      <w:lvlJc w:val="left"/>
      <w:pPr>
        <w:ind w:left="1440" w:hanging="360"/>
      </w:pPr>
      <w:rPr>
        <w:rFonts w:ascii="Symbol" w:hAnsi="Symbol" w:hint="default"/>
      </w:rPr>
    </w:lvl>
    <w:lvl w:ilvl="1" w:tplc="7F50B36E">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4D5BEC"/>
    <w:multiLevelType w:val="hybridMultilevel"/>
    <w:tmpl w:val="5F20BA26"/>
    <w:lvl w:ilvl="0" w:tplc="DF8A64E4">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3E690CC3"/>
    <w:multiLevelType w:val="multilevel"/>
    <w:tmpl w:val="9796C800"/>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1E77F29"/>
    <w:multiLevelType w:val="multilevel"/>
    <w:tmpl w:val="496406C2"/>
    <w:lvl w:ilvl="0">
      <w:start w:val="1"/>
      <w:numFmt w:val="bullet"/>
      <w:lvlText w:val=""/>
      <w:lvlJc w:val="left"/>
      <w:pPr>
        <w:ind w:left="720" w:hanging="360"/>
      </w:pPr>
      <w:rPr>
        <w:rFonts w:ascii="Arial" w:eastAsia="Arial" w:hAnsi="Arial" w:cs="Arial"/>
        <w:color w:val="111111"/>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4B1018"/>
    <w:multiLevelType w:val="hybridMultilevel"/>
    <w:tmpl w:val="13DE6B56"/>
    <w:lvl w:ilvl="0" w:tplc="DF8A64E4">
      <w:start w:val="1"/>
      <w:numFmt w:val="bullet"/>
      <w:lvlText w:val=""/>
      <w:lvlJc w:val="left"/>
      <w:pPr>
        <w:ind w:left="142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7" w15:restartNumberingAfterBreak="0">
    <w:nsid w:val="49797874"/>
    <w:multiLevelType w:val="hybridMultilevel"/>
    <w:tmpl w:val="8376D6F8"/>
    <w:lvl w:ilvl="0" w:tplc="DF8A64E4">
      <w:start w:val="1"/>
      <w:numFmt w:val="bullet"/>
      <w:lvlText w:val=""/>
      <w:lvlJc w:val="left"/>
      <w:pPr>
        <w:ind w:left="1428" w:hanging="360"/>
      </w:pPr>
      <w:rPr>
        <w:rFonts w:ascii="Symbol" w:hAnsi="Symbol" w:hint="default"/>
      </w:rPr>
    </w:lvl>
    <w:lvl w:ilvl="1" w:tplc="DF8A64E4">
      <w:start w:val="1"/>
      <w:numFmt w:val="bullet"/>
      <w:lvlText w:val=""/>
      <w:lvlJc w:val="left"/>
      <w:pPr>
        <w:ind w:left="1428" w:hanging="360"/>
      </w:pPr>
      <w:rPr>
        <w:rFonts w:ascii="Symbol" w:hAnsi="Symbol"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15:restartNumberingAfterBreak="0">
    <w:nsid w:val="4BA77FBB"/>
    <w:multiLevelType w:val="hybridMultilevel"/>
    <w:tmpl w:val="EEC6E7BC"/>
    <w:lvl w:ilvl="0" w:tplc="DF8A64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7AC3BE0"/>
    <w:multiLevelType w:val="hybridMultilevel"/>
    <w:tmpl w:val="8E689BBC"/>
    <w:lvl w:ilvl="0" w:tplc="DF8A64E4">
      <w:start w:val="1"/>
      <w:numFmt w:val="bullet"/>
      <w:lvlText w:val=""/>
      <w:lvlJc w:val="left"/>
      <w:pPr>
        <w:ind w:left="1428" w:hanging="360"/>
      </w:pPr>
      <w:rPr>
        <w:rFonts w:ascii="Symbol" w:hAnsi="Symbol" w:hint="default"/>
      </w:rPr>
    </w:lvl>
    <w:lvl w:ilvl="1" w:tplc="DF8A64E4">
      <w:start w:val="1"/>
      <w:numFmt w:val="bullet"/>
      <w:lvlText w:val=""/>
      <w:lvlJc w:val="left"/>
      <w:pPr>
        <w:ind w:left="1428" w:hanging="360"/>
      </w:pPr>
      <w:rPr>
        <w:rFonts w:ascii="Symbol" w:hAnsi="Symbol"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59752466"/>
    <w:multiLevelType w:val="hybridMultilevel"/>
    <w:tmpl w:val="2BDC02B2"/>
    <w:lvl w:ilvl="0" w:tplc="DF8A64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0469CB"/>
    <w:multiLevelType w:val="hybridMultilevel"/>
    <w:tmpl w:val="C562E67C"/>
    <w:lvl w:ilvl="0" w:tplc="DF8A64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AFE5F58"/>
    <w:multiLevelType w:val="hybridMultilevel"/>
    <w:tmpl w:val="F2A09A56"/>
    <w:lvl w:ilvl="0" w:tplc="DF8A64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F527180"/>
    <w:multiLevelType w:val="hybridMultilevel"/>
    <w:tmpl w:val="F1F63202"/>
    <w:lvl w:ilvl="0" w:tplc="DF8A64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876697"/>
    <w:multiLevelType w:val="multilevel"/>
    <w:tmpl w:val="1D2EB3A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6EF7AC9"/>
    <w:multiLevelType w:val="multilevel"/>
    <w:tmpl w:val="73F4D95A"/>
    <w:lvl w:ilvl="0">
      <w:start w:val="1"/>
      <w:numFmt w:val="upperRoman"/>
      <w:pStyle w:val="Heading1"/>
      <w:lvlText w:val="%1."/>
      <w:lvlJc w:val="left"/>
      <w:pPr>
        <w:ind w:left="0" w:firstLine="0"/>
      </w:pPr>
    </w:lvl>
    <w:lvl w:ilvl="1">
      <w:start w:val="1"/>
      <w:numFmt w:val="decimal"/>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6" w15:restartNumberingAfterBreak="0">
    <w:nsid w:val="788F52D8"/>
    <w:multiLevelType w:val="hybridMultilevel"/>
    <w:tmpl w:val="F022E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15"/>
  </w:num>
  <w:num w:numId="3">
    <w:abstractNumId w:val="24"/>
  </w:num>
  <w:num w:numId="4">
    <w:abstractNumId w:val="14"/>
  </w:num>
  <w:num w:numId="5">
    <w:abstractNumId w:val="6"/>
  </w:num>
  <w:num w:numId="6">
    <w:abstractNumId w:val="22"/>
  </w:num>
  <w:num w:numId="7">
    <w:abstractNumId w:val="7"/>
  </w:num>
  <w:num w:numId="8">
    <w:abstractNumId w:val="21"/>
  </w:num>
  <w:num w:numId="9">
    <w:abstractNumId w:val="9"/>
  </w:num>
  <w:num w:numId="10">
    <w:abstractNumId w:val="20"/>
  </w:num>
  <w:num w:numId="11">
    <w:abstractNumId w:val="18"/>
  </w:num>
  <w:num w:numId="12">
    <w:abstractNumId w:val="11"/>
  </w:num>
  <w:num w:numId="13">
    <w:abstractNumId w:val="8"/>
  </w:num>
  <w:num w:numId="14">
    <w:abstractNumId w:val="23"/>
  </w:num>
  <w:num w:numId="15">
    <w:abstractNumId w:val="12"/>
  </w:num>
  <w:num w:numId="16">
    <w:abstractNumId w:val="4"/>
  </w:num>
  <w:num w:numId="17">
    <w:abstractNumId w:val="0"/>
  </w:num>
  <w:num w:numId="18">
    <w:abstractNumId w:val="13"/>
  </w:num>
  <w:num w:numId="19">
    <w:abstractNumId w:val="1"/>
  </w:num>
  <w:num w:numId="20">
    <w:abstractNumId w:val="5"/>
  </w:num>
  <w:num w:numId="21">
    <w:abstractNumId w:val="2"/>
  </w:num>
  <w:num w:numId="22">
    <w:abstractNumId w:val="16"/>
  </w:num>
  <w:num w:numId="23">
    <w:abstractNumId w:val="17"/>
  </w:num>
  <w:num w:numId="24">
    <w:abstractNumId w:val="19"/>
  </w:num>
  <w:num w:numId="25">
    <w:abstractNumId w:val="3"/>
  </w:num>
  <w:num w:numId="26">
    <w:abstractNumId w:val="26"/>
  </w:num>
  <w:num w:numId="27">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023"/>
    <w:rsid w:val="00044023"/>
    <w:rsid w:val="00077B09"/>
    <w:rsid w:val="00216F74"/>
    <w:rsid w:val="00274D3C"/>
    <w:rsid w:val="002A7987"/>
    <w:rsid w:val="002B47AC"/>
    <w:rsid w:val="002C6894"/>
    <w:rsid w:val="0036521D"/>
    <w:rsid w:val="003920D0"/>
    <w:rsid w:val="003F1F61"/>
    <w:rsid w:val="005626DF"/>
    <w:rsid w:val="005710BB"/>
    <w:rsid w:val="00580821"/>
    <w:rsid w:val="00593A1A"/>
    <w:rsid w:val="00754424"/>
    <w:rsid w:val="0078580F"/>
    <w:rsid w:val="00811A64"/>
    <w:rsid w:val="0089481D"/>
    <w:rsid w:val="008C1A13"/>
    <w:rsid w:val="008C2767"/>
    <w:rsid w:val="008D1267"/>
    <w:rsid w:val="00907FE4"/>
    <w:rsid w:val="00924C52"/>
    <w:rsid w:val="009D0A0C"/>
    <w:rsid w:val="009E3F8B"/>
    <w:rsid w:val="009F38FD"/>
    <w:rsid w:val="00A24952"/>
    <w:rsid w:val="00C147DA"/>
    <w:rsid w:val="00C42907"/>
    <w:rsid w:val="00D21E11"/>
    <w:rsid w:val="00DF64C5"/>
    <w:rsid w:val="00F25C6A"/>
    <w:rsid w:val="00F57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8A65B"/>
  <w15:docId w15:val="{3A21B1CE-1E82-D146-9CA3-21BDAD762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CB8"/>
  </w:style>
  <w:style w:type="paragraph" w:styleId="Heading1">
    <w:name w:val="heading 1"/>
    <w:basedOn w:val="Normal"/>
    <w:next w:val="Normal"/>
    <w:link w:val="Heading1Char"/>
    <w:uiPriority w:val="9"/>
    <w:qFormat/>
    <w:rsid w:val="00814CDA"/>
    <w:pPr>
      <w:keepNext/>
      <w:keepLines/>
      <w:numPr>
        <w:numId w:val="1"/>
      </w:numPr>
      <w:spacing w:before="240"/>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5626DF"/>
    <w:pPr>
      <w:keepNext/>
      <w:keepLines/>
      <w:numPr>
        <w:ilvl w:val="1"/>
        <w:numId w:val="1"/>
      </w:numPr>
      <w:spacing w:before="40"/>
      <w:outlineLvl w:val="1"/>
    </w:pPr>
    <w:rPr>
      <w:rFonts w:eastAsiaTheme="majorEastAsia" w:cstheme="majorBidi"/>
      <w:b/>
      <w:color w:val="365F91" w:themeColor="accent1" w:themeShade="BF"/>
      <w:sz w:val="28"/>
      <w:szCs w:val="26"/>
    </w:rPr>
  </w:style>
  <w:style w:type="paragraph" w:styleId="Heading3">
    <w:name w:val="heading 3"/>
    <w:basedOn w:val="Normal"/>
    <w:next w:val="Normal"/>
    <w:link w:val="Heading3Char"/>
    <w:uiPriority w:val="9"/>
    <w:semiHidden/>
    <w:unhideWhenUsed/>
    <w:qFormat/>
    <w:rsid w:val="00814CDA"/>
    <w:pPr>
      <w:keepNext/>
      <w:keepLines/>
      <w:numPr>
        <w:ilvl w:val="2"/>
        <w:numId w:val="1"/>
      </w:numPr>
      <w:spacing w:before="40"/>
      <w:outlineLvl w:val="2"/>
    </w:pPr>
    <w:rPr>
      <w:rFonts w:eastAsiaTheme="majorEastAsia" w:cstheme="majorBidi"/>
      <w:b/>
      <w:color w:val="243F60" w:themeColor="accent1" w:themeShade="7F"/>
    </w:rPr>
  </w:style>
  <w:style w:type="paragraph" w:styleId="Heading4">
    <w:name w:val="heading 4"/>
    <w:basedOn w:val="Normal"/>
    <w:next w:val="Normal"/>
    <w:link w:val="Heading4Char"/>
    <w:uiPriority w:val="9"/>
    <w:semiHidden/>
    <w:unhideWhenUsed/>
    <w:qFormat/>
    <w:rsid w:val="00814CDA"/>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14CDA"/>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14CDA"/>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14CDA"/>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14CD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4CD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41918"/>
    <w:pPr>
      <w:tabs>
        <w:tab w:val="center" w:pos="4680"/>
        <w:tab w:val="right" w:pos="9360"/>
      </w:tabs>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1"/>
    <w:qFormat/>
    <w:rsid w:val="00F41918"/>
    <w:pPr>
      <w:ind w:left="720"/>
      <w:contextualSpacing/>
    </w:pPr>
  </w:style>
  <w:style w:type="table" w:styleId="TableGrid">
    <w:name w:val="Table Grid"/>
    <w:basedOn w:val="TableNormal"/>
    <w:uiPriority w:val="59"/>
    <w:rsid w:val="00C259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814CDA"/>
    <w:rPr>
      <w:rFonts w:eastAsiaTheme="majorEastAsia" w:cstheme="majorBidi"/>
      <w:b/>
      <w:color w:val="365F91" w:themeColor="accent1" w:themeShade="BF"/>
      <w:sz w:val="32"/>
      <w:szCs w:val="32"/>
    </w:rPr>
  </w:style>
  <w:style w:type="paragraph" w:customStyle="1" w:styleId="TableParagraph">
    <w:name w:val="Table Paragraph"/>
    <w:basedOn w:val="Normal"/>
    <w:uiPriority w:val="1"/>
    <w:qFormat/>
    <w:rsid w:val="00115119"/>
    <w:pPr>
      <w:widowControl w:val="0"/>
      <w:autoSpaceDE w:val="0"/>
      <w:autoSpaceDN w:val="0"/>
      <w:spacing w:line="291" w:lineRule="exact"/>
      <w:ind w:left="107"/>
    </w:pPr>
    <w:rPr>
      <w:lang w:val="vi" w:eastAsia="vi"/>
    </w:rPr>
  </w:style>
  <w:style w:type="character" w:styleId="UnresolvedMention">
    <w:name w:val="Unresolved Mention"/>
    <w:basedOn w:val="DefaultParagraphFont"/>
    <w:uiPriority w:val="99"/>
    <w:semiHidden/>
    <w:unhideWhenUsed/>
    <w:rsid w:val="0082422D"/>
    <w:rPr>
      <w:color w:val="605E5C"/>
      <w:shd w:val="clear" w:color="auto" w:fill="E1DFDD"/>
    </w:rPr>
  </w:style>
  <w:style w:type="paragraph" w:styleId="TOCHeading">
    <w:name w:val="TOC Heading"/>
    <w:basedOn w:val="Heading1"/>
    <w:next w:val="Normal"/>
    <w:uiPriority w:val="39"/>
    <w:unhideWhenUsed/>
    <w:qFormat/>
    <w:rsid w:val="00FE269A"/>
    <w:pPr>
      <w:spacing w:line="259" w:lineRule="auto"/>
      <w:outlineLvl w:val="9"/>
    </w:pPr>
  </w:style>
  <w:style w:type="paragraph" w:styleId="TOC1">
    <w:name w:val="toc 1"/>
    <w:basedOn w:val="Normal"/>
    <w:next w:val="Normal"/>
    <w:autoRedefine/>
    <w:uiPriority w:val="39"/>
    <w:unhideWhenUsed/>
    <w:rsid w:val="007C099A"/>
    <w:pPr>
      <w:tabs>
        <w:tab w:val="left" w:pos="720"/>
        <w:tab w:val="right" w:pos="9350"/>
      </w:tabs>
      <w:spacing w:before="120"/>
    </w:pPr>
    <w:rPr>
      <w:rFonts w:cstheme="minorHAnsi"/>
      <w:b/>
      <w:bCs/>
      <w:iCs/>
    </w:rPr>
  </w:style>
  <w:style w:type="paragraph" w:styleId="BodyText">
    <w:name w:val="Body Text"/>
    <w:basedOn w:val="Normal"/>
    <w:link w:val="BodyTextChar"/>
    <w:uiPriority w:val="1"/>
    <w:semiHidden/>
    <w:unhideWhenUsed/>
    <w:qFormat/>
    <w:rsid w:val="002300AA"/>
    <w:pPr>
      <w:widowControl w:val="0"/>
      <w:autoSpaceDE w:val="0"/>
      <w:autoSpaceDN w:val="0"/>
      <w:jc w:val="both"/>
    </w:pPr>
    <w:rPr>
      <w:sz w:val="26"/>
      <w:szCs w:val="26"/>
    </w:rPr>
  </w:style>
  <w:style w:type="character" w:customStyle="1" w:styleId="BodyTextChar">
    <w:name w:val="Body Text Char"/>
    <w:basedOn w:val="DefaultParagraphFont"/>
    <w:link w:val="BodyText"/>
    <w:uiPriority w:val="1"/>
    <w:semiHidden/>
    <w:rsid w:val="002300AA"/>
    <w:rPr>
      <w:rFonts w:ascii="Times New Roman" w:eastAsia="Times New Roman" w:hAnsi="Times New Roman" w:cs="Times New Roman"/>
      <w:sz w:val="26"/>
      <w:szCs w:val="26"/>
    </w:rPr>
  </w:style>
  <w:style w:type="character" w:customStyle="1" w:styleId="Heading2Char">
    <w:name w:val="Heading 2 Char"/>
    <w:basedOn w:val="DefaultParagraphFont"/>
    <w:link w:val="Heading2"/>
    <w:uiPriority w:val="9"/>
    <w:rsid w:val="005626DF"/>
    <w:rPr>
      <w:rFonts w:eastAsiaTheme="majorEastAsia" w:cstheme="majorBidi"/>
      <w:b/>
      <w:color w:val="365F91" w:themeColor="accent1" w:themeShade="BF"/>
      <w:sz w:val="28"/>
      <w:szCs w:val="26"/>
    </w:rPr>
  </w:style>
  <w:style w:type="paragraph" w:styleId="TOC2">
    <w:name w:val="toc 2"/>
    <w:basedOn w:val="Normal"/>
    <w:next w:val="Normal"/>
    <w:autoRedefine/>
    <w:uiPriority w:val="39"/>
    <w:unhideWhenUsed/>
    <w:rsid w:val="008030B6"/>
    <w:pPr>
      <w:spacing w:before="120"/>
      <w:ind w:left="240"/>
    </w:pPr>
    <w:rPr>
      <w:rFonts w:cstheme="minorHAnsi"/>
      <w:b/>
      <w:bCs/>
      <w:sz w:val="22"/>
      <w:szCs w:val="22"/>
    </w:rPr>
  </w:style>
  <w:style w:type="paragraph" w:styleId="TOC3">
    <w:name w:val="toc 3"/>
    <w:basedOn w:val="Normal"/>
    <w:next w:val="Normal"/>
    <w:autoRedefine/>
    <w:uiPriority w:val="39"/>
    <w:unhideWhenUsed/>
    <w:rsid w:val="00A72B5A"/>
    <w:pPr>
      <w:tabs>
        <w:tab w:val="left" w:pos="960"/>
        <w:tab w:val="right" w:leader="dot" w:pos="9350"/>
      </w:tabs>
      <w:spacing w:before="60" w:after="60" w:line="300" w:lineRule="atLeast"/>
      <w:ind w:left="340"/>
    </w:pPr>
    <w:rPr>
      <w:rFonts w:cstheme="minorHAnsi"/>
      <w:sz w:val="20"/>
      <w:szCs w:val="20"/>
    </w:rPr>
  </w:style>
  <w:style w:type="paragraph" w:styleId="TOC4">
    <w:name w:val="toc 4"/>
    <w:basedOn w:val="Normal"/>
    <w:next w:val="Normal"/>
    <w:autoRedefine/>
    <w:uiPriority w:val="39"/>
    <w:semiHidden/>
    <w:unhideWhenUsed/>
    <w:rsid w:val="008030B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030B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030B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030B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030B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030B6"/>
    <w:pPr>
      <w:ind w:left="1920"/>
    </w:pPr>
    <w:rPr>
      <w:rFonts w:asciiTheme="minorHAnsi" w:hAnsiTheme="minorHAnsi" w:cstheme="minorHAnsi"/>
      <w:sz w:val="20"/>
      <w:szCs w:val="20"/>
    </w:rPr>
  </w:style>
  <w:style w:type="numbering" w:customStyle="1" w:styleId="CurrentList1">
    <w:name w:val="Current List1"/>
    <w:uiPriority w:val="99"/>
    <w:rsid w:val="008030B6"/>
  </w:style>
  <w:style w:type="character" w:customStyle="1" w:styleId="Heading3Char">
    <w:name w:val="Heading 3 Char"/>
    <w:basedOn w:val="DefaultParagraphFont"/>
    <w:link w:val="Heading3"/>
    <w:uiPriority w:val="9"/>
    <w:semiHidden/>
    <w:rsid w:val="00216A89"/>
    <w:rPr>
      <w:rFonts w:eastAsiaTheme="majorEastAsia" w:cstheme="majorBidi"/>
      <w:b/>
      <w:color w:val="243F60" w:themeColor="accent1" w:themeShade="7F"/>
    </w:rPr>
  </w:style>
  <w:style w:type="character" w:customStyle="1" w:styleId="Heading4Char">
    <w:name w:val="Heading 4 Char"/>
    <w:basedOn w:val="DefaultParagraphFont"/>
    <w:link w:val="Heading4"/>
    <w:uiPriority w:val="9"/>
    <w:semiHidden/>
    <w:rsid w:val="008030B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030B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030B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030B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030B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30B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16A89"/>
    <w:pPr>
      <w:spacing w:before="100" w:beforeAutospacing="1" w:after="100" w:afterAutospacing="1"/>
    </w:pPr>
  </w:style>
  <w:style w:type="numbering" w:customStyle="1" w:styleId="CurrentList2">
    <w:name w:val="Current List2"/>
    <w:uiPriority w:val="99"/>
    <w:rsid w:val="000755B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44" w:type="dxa"/>
        <w:left w:w="115" w:type="dxa"/>
        <w:bottom w:w="144" w:type="dxa"/>
        <w:right w:w="115" w:type="dxa"/>
      </w:tblCellMar>
    </w:tblPr>
  </w:style>
  <w:style w:type="numbering" w:customStyle="1" w:styleId="CurrentList3">
    <w:name w:val="Current List3"/>
    <w:uiPriority w:val="99"/>
    <w:rsid w:val="007A0E9B"/>
  </w:style>
  <w:style w:type="table" w:customStyle="1" w:styleId="a1">
    <w:basedOn w:val="TableNormal"/>
    <w:tblPr>
      <w:tblStyleRowBandSize w:val="1"/>
      <w:tblStyleColBandSize w:val="1"/>
      <w:tblCellMar>
        <w:top w:w="144" w:type="dxa"/>
        <w:left w:w="115" w:type="dxa"/>
        <w:bottom w:w="144" w:type="dxa"/>
        <w:right w:w="115" w:type="dxa"/>
      </w:tblCellMar>
    </w:tblPr>
  </w:style>
  <w:style w:type="table" w:customStyle="1" w:styleId="a2">
    <w:basedOn w:val="TableNormal"/>
    <w:tblPr>
      <w:tblStyleRowBandSize w:val="1"/>
      <w:tblStyleColBandSize w:val="1"/>
      <w:tblCellMar>
        <w:top w:w="144" w:type="dxa"/>
        <w:left w:w="115" w:type="dxa"/>
        <w:bottom w:w="144" w:type="dxa"/>
        <w:right w:w="115" w:type="dxa"/>
      </w:tblCellMar>
    </w:tblPr>
  </w:style>
  <w:style w:type="numbering" w:customStyle="1" w:styleId="CurrentList4">
    <w:name w:val="Current List4"/>
    <w:uiPriority w:val="99"/>
    <w:rsid w:val="00814CDA"/>
  </w:style>
  <w:style w:type="table" w:customStyle="1" w:styleId="a3">
    <w:basedOn w:val="TableNormal"/>
    <w:tblPr>
      <w:tblStyleRowBandSize w:val="1"/>
      <w:tblStyleColBandSize w:val="1"/>
      <w:tblCellMar>
        <w:top w:w="144" w:type="dxa"/>
        <w:left w:w="115" w:type="dxa"/>
        <w:bottom w:w="144" w:type="dxa"/>
        <w:right w:w="115" w:type="dxa"/>
      </w:tblCellMar>
    </w:tblPr>
  </w:style>
  <w:style w:type="table" w:customStyle="1" w:styleId="a4">
    <w:basedOn w:val="TableNormal"/>
    <w:tblPr>
      <w:tblStyleRowBandSize w:val="1"/>
      <w:tblStyleColBandSize w:val="1"/>
      <w:tblCellMar>
        <w:top w:w="144" w:type="dxa"/>
        <w:left w:w="115" w:type="dxa"/>
        <w:bottom w:w="144" w:type="dxa"/>
        <w:right w:w="115" w:type="dxa"/>
      </w:tblCellMar>
    </w:tblPr>
  </w:style>
  <w:style w:type="table" w:customStyle="1" w:styleId="a5">
    <w:basedOn w:val="TableNormal"/>
    <w:tblPr>
      <w:tblStyleRowBandSize w:val="1"/>
      <w:tblStyleColBandSize w:val="1"/>
      <w:tblCellMar>
        <w:top w:w="144" w:type="dxa"/>
        <w:left w:w="115" w:type="dxa"/>
        <w:bottom w:w="144" w:type="dxa"/>
        <w:right w:w="115" w:type="dxa"/>
      </w:tblCellMar>
    </w:tblPr>
  </w:style>
  <w:style w:type="table" w:customStyle="1" w:styleId="a6">
    <w:basedOn w:val="TableNormal"/>
    <w:tblPr>
      <w:tblStyleRowBandSize w:val="1"/>
      <w:tblStyleColBandSize w:val="1"/>
      <w:tblCellMar>
        <w:top w:w="144" w:type="dxa"/>
        <w:left w:w="115" w:type="dxa"/>
        <w:bottom w:w="144" w:type="dxa"/>
        <w:right w:w="115" w:type="dxa"/>
      </w:tblCellMar>
    </w:tblPr>
  </w:style>
  <w:style w:type="table" w:customStyle="1" w:styleId="a7">
    <w:basedOn w:val="TableNormal"/>
    <w:tblPr>
      <w:tblStyleRowBandSize w:val="1"/>
      <w:tblStyleColBandSize w:val="1"/>
      <w:tblCellMar>
        <w:top w:w="144" w:type="dxa"/>
        <w:left w:w="115" w:type="dxa"/>
        <w:bottom w:w="144" w:type="dxa"/>
        <w:right w:w="115" w:type="dxa"/>
      </w:tblCellMar>
    </w:tblPr>
  </w:style>
  <w:style w:type="table" w:customStyle="1" w:styleId="a8">
    <w:basedOn w:val="TableNormal"/>
    <w:tblPr>
      <w:tblStyleRowBandSize w:val="1"/>
      <w:tblStyleColBandSize w:val="1"/>
      <w:tblCellMar>
        <w:top w:w="144" w:type="dxa"/>
        <w:left w:w="115" w:type="dxa"/>
        <w:bottom w:w="144" w:type="dxa"/>
        <w:right w:w="115" w:type="dxa"/>
      </w:tblCellMar>
    </w:tblPr>
  </w:style>
  <w:style w:type="table" w:customStyle="1" w:styleId="a9">
    <w:basedOn w:val="TableNormal"/>
    <w:tblPr>
      <w:tblStyleRowBandSize w:val="1"/>
      <w:tblStyleColBandSize w:val="1"/>
      <w:tblCellMar>
        <w:top w:w="144" w:type="dxa"/>
        <w:left w:w="115" w:type="dxa"/>
        <w:bottom w:w="144" w:type="dxa"/>
        <w:right w:w="115" w:type="dxa"/>
      </w:tblCellMar>
    </w:tblPr>
  </w:style>
  <w:style w:type="table" w:customStyle="1" w:styleId="aa">
    <w:basedOn w:val="TableNormal"/>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ndthatpostcode.uk/areatypes/laua.html?p=4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ndthatpostcode.uk/areatypes/msoa11.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ndthatpostcode.uk/areatypes/oa11.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findthatpostcode.uk/areatypes/lsoa11.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oc.ukdataservice.ac.uk/doc/7961/mrdoc/pdf/7961_nspl_user_guide_2011.pdf" TargetMode="External"/><Relationship Id="rId14" Type="http://schemas.openxmlformats.org/officeDocument/2006/relationships/hyperlink" Target="https://data.gov.uk/dataset/9b090605-9861-4bb4-9fa4-6845daa2de9b/postcode-to-output-area-to-lower-layer-super-output-area-to-middle-layer-super-output-area-to-local-authority-district-february-2018-lookup-in-the-u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wQL23MbB2Qi0yzTdaVw1/4Z9LQ==">AMUW2mUuvjz+y7PC8m8HbCRmTTEv4EMPChc6lrRwNfwH8dU47KXXbfVUucZWAT9/KP42Xh9V1PzMnV0UyTPgOggwuqoQx75u3HO67LLAAy86SZGu65piJXPgIZd19XcBmzKQSIjMBdNg949aq+sExMA74n9Hzge7+g==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22</Pages>
  <Words>2375</Words>
  <Characters>13541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hệ thống thông tin phục vụ trí tuệ kinh doanh</dc:creator>
  <cp:lastModifiedBy>Phạm Ngọc Thùy Trang</cp:lastModifiedBy>
  <cp:revision>28</cp:revision>
  <dcterms:created xsi:type="dcterms:W3CDTF">2021-10-09T06:28:00Z</dcterms:created>
  <dcterms:modified xsi:type="dcterms:W3CDTF">2021-10-16T00:25:00Z</dcterms:modified>
</cp:coreProperties>
</file>