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EB04" w14:textId="77777777" w:rsidR="00BE2D5F" w:rsidRDefault="00E02262" w:rsidP="00E02262">
      <w:pPr>
        <w:spacing w:line="360" w:lineRule="auto"/>
        <w:ind w:firstLineChars="600" w:firstLine="1807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本科毕业设计（论文）</w:t>
      </w:r>
      <w:r>
        <w:rPr>
          <w:rFonts w:hint="eastAsia"/>
          <w:b/>
          <w:sz w:val="30"/>
          <w:szCs w:val="30"/>
        </w:rPr>
        <w:t>中期</w:t>
      </w:r>
      <w:r>
        <w:rPr>
          <w:b/>
          <w:sz w:val="30"/>
          <w:szCs w:val="30"/>
        </w:rPr>
        <w:t>检查</w:t>
      </w:r>
      <w:r>
        <w:rPr>
          <w:rFonts w:hint="eastAsia"/>
          <w:b/>
          <w:sz w:val="30"/>
          <w:szCs w:val="30"/>
        </w:rPr>
        <w:t>意</w:t>
      </w:r>
      <w:r>
        <w:rPr>
          <w:b/>
          <w:sz w:val="30"/>
          <w:szCs w:val="30"/>
        </w:rPr>
        <w:t>见反</w:t>
      </w:r>
      <w:r>
        <w:rPr>
          <w:rFonts w:hint="eastAsia"/>
          <w:b/>
          <w:sz w:val="30"/>
          <w:szCs w:val="30"/>
        </w:rPr>
        <w:t>馈</w:t>
      </w:r>
      <w:r>
        <w:rPr>
          <w:b/>
          <w:sz w:val="30"/>
          <w:szCs w:val="30"/>
        </w:rPr>
        <w:t>表</w:t>
      </w:r>
    </w:p>
    <w:p w14:paraId="1AB4B898" w14:textId="77777777" w:rsidR="00E02262" w:rsidRPr="00797485" w:rsidRDefault="00E02262" w:rsidP="00E02262">
      <w:pPr>
        <w:spacing w:line="360" w:lineRule="auto"/>
        <w:ind w:firstLineChars="600" w:firstLine="1807"/>
        <w:rPr>
          <w:b/>
          <w:sz w:val="30"/>
          <w:szCs w:val="30"/>
        </w:rPr>
      </w:pPr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3"/>
        <w:gridCol w:w="426"/>
        <w:gridCol w:w="1559"/>
        <w:gridCol w:w="1276"/>
        <w:gridCol w:w="1701"/>
        <w:gridCol w:w="1134"/>
        <w:gridCol w:w="1480"/>
        <w:gridCol w:w="22"/>
      </w:tblGrid>
      <w:tr w:rsidR="00E02262" w:rsidRPr="00797485" w14:paraId="6E29E1EE" w14:textId="77777777" w:rsidTr="00A408D9">
        <w:trPr>
          <w:gridAfter w:val="1"/>
          <w:wAfter w:w="22" w:type="dxa"/>
          <w:cantSplit/>
          <w:trHeight w:val="721"/>
        </w:trPr>
        <w:tc>
          <w:tcPr>
            <w:tcW w:w="1583" w:type="dxa"/>
            <w:vAlign w:val="center"/>
          </w:tcPr>
          <w:p w14:paraId="221A6547" w14:textId="77777777" w:rsidR="00E02262" w:rsidRPr="00797485" w:rsidRDefault="00E02262" w:rsidP="00816550">
            <w:pPr>
              <w:jc w:val="center"/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1985" w:type="dxa"/>
            <w:gridSpan w:val="2"/>
            <w:vAlign w:val="center"/>
          </w:tcPr>
          <w:p w14:paraId="69AC2843" w14:textId="5A3D3ECE" w:rsidR="00E02262" w:rsidRPr="00797485" w:rsidRDefault="00185164" w:rsidP="00816550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276" w:type="dxa"/>
            <w:vAlign w:val="center"/>
          </w:tcPr>
          <w:p w14:paraId="0C917985" w14:textId="77777777" w:rsidR="00E02262" w:rsidRPr="00797485" w:rsidRDefault="00E02262" w:rsidP="00816550">
            <w:pPr>
              <w:ind w:left="17"/>
              <w:jc w:val="center"/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1701" w:type="dxa"/>
            <w:vAlign w:val="center"/>
          </w:tcPr>
          <w:p w14:paraId="43EF9B5D" w14:textId="3A0FDE63" w:rsidR="00E02262" w:rsidRPr="00797485" w:rsidRDefault="00185164" w:rsidP="00816550">
            <w:pPr>
              <w:jc w:val="center"/>
            </w:pPr>
            <w:r>
              <w:rPr>
                <w:rFonts w:hint="eastAsia"/>
              </w:rPr>
              <w:t>数据科学与大数据</w:t>
            </w:r>
          </w:p>
        </w:tc>
        <w:tc>
          <w:tcPr>
            <w:tcW w:w="1134" w:type="dxa"/>
            <w:vAlign w:val="center"/>
          </w:tcPr>
          <w:p w14:paraId="5A281387" w14:textId="77777777" w:rsidR="00E02262" w:rsidRPr="00797485" w:rsidRDefault="00E02262" w:rsidP="00816550">
            <w:pPr>
              <w:jc w:val="center"/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480" w:type="dxa"/>
            <w:vAlign w:val="center"/>
          </w:tcPr>
          <w:p w14:paraId="4E820C97" w14:textId="292F17B5" w:rsidR="00E02262" w:rsidRPr="00797485" w:rsidRDefault="00185164" w:rsidP="00816550">
            <w:pPr>
              <w:jc w:val="center"/>
            </w:pPr>
            <w:r>
              <w:rPr>
                <w:rFonts w:hint="eastAsia"/>
              </w:rPr>
              <w:t>2</w:t>
            </w:r>
            <w:r>
              <w:t>018211318</w:t>
            </w:r>
          </w:p>
        </w:tc>
      </w:tr>
      <w:tr w:rsidR="00E02262" w:rsidRPr="00797485" w14:paraId="2967AAE1" w14:textId="77777777" w:rsidTr="00A408D9">
        <w:trPr>
          <w:gridAfter w:val="1"/>
          <w:wAfter w:w="22" w:type="dxa"/>
          <w:trHeight w:val="688"/>
        </w:trPr>
        <w:tc>
          <w:tcPr>
            <w:tcW w:w="1583" w:type="dxa"/>
            <w:vAlign w:val="center"/>
          </w:tcPr>
          <w:p w14:paraId="57CD68F0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1985" w:type="dxa"/>
            <w:gridSpan w:val="2"/>
            <w:vAlign w:val="center"/>
          </w:tcPr>
          <w:p w14:paraId="7E3F943A" w14:textId="60744141" w:rsidR="00E02262" w:rsidRPr="00797485" w:rsidRDefault="00185164" w:rsidP="0081655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赵情</w:t>
            </w:r>
          </w:p>
        </w:tc>
        <w:tc>
          <w:tcPr>
            <w:tcW w:w="1276" w:type="dxa"/>
            <w:vAlign w:val="center"/>
          </w:tcPr>
          <w:p w14:paraId="68267B7D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1701" w:type="dxa"/>
            <w:vAlign w:val="center"/>
          </w:tcPr>
          <w:p w14:paraId="275C6585" w14:textId="36953E1D" w:rsidR="00E02262" w:rsidRPr="00797485" w:rsidRDefault="00185164" w:rsidP="00816550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</w:t>
            </w:r>
            <w:r>
              <w:t>018211619</w:t>
            </w:r>
          </w:p>
        </w:tc>
        <w:tc>
          <w:tcPr>
            <w:tcW w:w="1134" w:type="dxa"/>
            <w:vAlign w:val="center"/>
          </w:tcPr>
          <w:p w14:paraId="1EAF6381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480" w:type="dxa"/>
            <w:vAlign w:val="center"/>
          </w:tcPr>
          <w:p w14:paraId="49890A94" w14:textId="491633EB" w:rsidR="00E02262" w:rsidRPr="00797485" w:rsidRDefault="00185164" w:rsidP="0081655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E02262" w:rsidRPr="00797485" w14:paraId="44063EE9" w14:textId="77777777" w:rsidTr="00A408D9">
        <w:trPr>
          <w:gridAfter w:val="1"/>
          <w:wAfter w:w="22" w:type="dxa"/>
          <w:trHeight w:val="684"/>
        </w:trPr>
        <w:tc>
          <w:tcPr>
            <w:tcW w:w="1583" w:type="dxa"/>
            <w:vAlign w:val="center"/>
          </w:tcPr>
          <w:p w14:paraId="09134EC9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1985" w:type="dxa"/>
            <w:gridSpan w:val="2"/>
            <w:vAlign w:val="center"/>
          </w:tcPr>
          <w:p w14:paraId="44C22EB7" w14:textId="0DDE5F89" w:rsidR="00E02262" w:rsidRPr="00797485" w:rsidRDefault="00185164" w:rsidP="00816550">
            <w:pPr>
              <w:spacing w:line="360" w:lineRule="auto"/>
              <w:jc w:val="center"/>
            </w:pPr>
            <w:r>
              <w:rPr>
                <w:rFonts w:hint="eastAsia"/>
              </w:rPr>
              <w:t>杨树杰</w:t>
            </w:r>
          </w:p>
        </w:tc>
        <w:tc>
          <w:tcPr>
            <w:tcW w:w="1276" w:type="dxa"/>
            <w:vAlign w:val="center"/>
          </w:tcPr>
          <w:p w14:paraId="6886F713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所在单位</w:t>
            </w:r>
          </w:p>
        </w:tc>
        <w:tc>
          <w:tcPr>
            <w:tcW w:w="4315" w:type="dxa"/>
            <w:gridSpan w:val="3"/>
            <w:vAlign w:val="center"/>
          </w:tcPr>
          <w:p w14:paraId="1CC17084" w14:textId="24748578" w:rsidR="00E02262" w:rsidRPr="00797485" w:rsidRDefault="00185164" w:rsidP="00816550">
            <w:pPr>
              <w:spacing w:line="360" w:lineRule="auto"/>
              <w:jc w:val="center"/>
            </w:pPr>
            <w:r>
              <w:rPr>
                <w:rFonts w:hint="eastAsia"/>
              </w:rPr>
              <w:t>北京邮电大学</w:t>
            </w:r>
          </w:p>
        </w:tc>
      </w:tr>
      <w:tr w:rsidR="00BE2D5F" w:rsidRPr="00797485" w14:paraId="586397C1" w14:textId="77777777" w:rsidTr="009A2C19">
        <w:trPr>
          <w:gridAfter w:val="1"/>
          <w:wAfter w:w="22" w:type="dxa"/>
          <w:trHeight w:val="5939"/>
        </w:trPr>
        <w:tc>
          <w:tcPr>
            <w:tcW w:w="9159" w:type="dxa"/>
            <w:gridSpan w:val="7"/>
          </w:tcPr>
          <w:p w14:paraId="3EA84B02" w14:textId="77777777" w:rsidR="00BE2D5F" w:rsidRPr="00797485" w:rsidRDefault="00BE2D5F" w:rsidP="00816550">
            <w:pPr>
              <w:widowControl/>
              <w:jc w:val="left"/>
            </w:pPr>
            <w:r>
              <w:rPr>
                <w:rFonts w:hint="eastAsia"/>
              </w:rPr>
              <w:t>中</w:t>
            </w:r>
            <w:r>
              <w:t>期检查小组意见：</w:t>
            </w:r>
          </w:p>
          <w:p w14:paraId="595267D0" w14:textId="77777777" w:rsidR="00BE2D5F" w:rsidRDefault="00BE2D5F" w:rsidP="00816550">
            <w:pPr>
              <w:spacing w:line="360" w:lineRule="atLeast"/>
            </w:pPr>
          </w:p>
          <w:p w14:paraId="49657978" w14:textId="77777777" w:rsidR="009A2C19" w:rsidRDefault="009A2C19" w:rsidP="00816550">
            <w:pPr>
              <w:spacing w:line="360" w:lineRule="atLeast"/>
            </w:pPr>
          </w:p>
          <w:p w14:paraId="54F1C171" w14:textId="77777777" w:rsidR="009A2C19" w:rsidRDefault="009A2C19" w:rsidP="00816550">
            <w:pPr>
              <w:spacing w:line="360" w:lineRule="atLeast"/>
            </w:pPr>
          </w:p>
          <w:p w14:paraId="5996E584" w14:textId="77777777" w:rsidR="009A2C19" w:rsidRDefault="009A2C19" w:rsidP="00816550">
            <w:pPr>
              <w:spacing w:line="360" w:lineRule="atLeast"/>
            </w:pPr>
          </w:p>
          <w:p w14:paraId="0CEFCE26" w14:textId="77777777" w:rsidR="009A2C19" w:rsidRDefault="009A2C19" w:rsidP="00816550">
            <w:pPr>
              <w:spacing w:line="360" w:lineRule="atLeast"/>
            </w:pPr>
          </w:p>
          <w:p w14:paraId="66C44F6F" w14:textId="77777777" w:rsidR="009A2C19" w:rsidRDefault="009A2C19" w:rsidP="00816550">
            <w:pPr>
              <w:spacing w:line="360" w:lineRule="atLeast"/>
            </w:pPr>
          </w:p>
          <w:p w14:paraId="1428480B" w14:textId="77777777" w:rsidR="009A2C19" w:rsidRDefault="009A2C19" w:rsidP="00816550">
            <w:pPr>
              <w:spacing w:line="360" w:lineRule="atLeast"/>
            </w:pPr>
          </w:p>
          <w:p w14:paraId="686084FE" w14:textId="77777777" w:rsidR="009A2C19" w:rsidRDefault="009A2C19" w:rsidP="00816550">
            <w:pPr>
              <w:spacing w:line="360" w:lineRule="atLeast"/>
            </w:pPr>
          </w:p>
          <w:p w14:paraId="59DAEA8D" w14:textId="77777777" w:rsidR="009A2C19" w:rsidRDefault="009A2C19" w:rsidP="00816550">
            <w:pPr>
              <w:spacing w:line="360" w:lineRule="atLeast"/>
            </w:pPr>
          </w:p>
          <w:p w14:paraId="3E64FABD" w14:textId="77777777" w:rsidR="009A2C19" w:rsidRDefault="009A2C19" w:rsidP="00816550">
            <w:pPr>
              <w:spacing w:line="360" w:lineRule="atLeast"/>
            </w:pPr>
          </w:p>
          <w:p w14:paraId="42F4047E" w14:textId="77777777" w:rsidR="009A2C19" w:rsidRDefault="009A2C19" w:rsidP="00816550">
            <w:pPr>
              <w:spacing w:line="360" w:lineRule="atLeast"/>
            </w:pPr>
          </w:p>
          <w:p w14:paraId="265D3BD4" w14:textId="77777777" w:rsidR="009A2C19" w:rsidRDefault="009A2C19" w:rsidP="00816550">
            <w:pPr>
              <w:spacing w:line="360" w:lineRule="atLeast"/>
            </w:pPr>
          </w:p>
          <w:p w14:paraId="61CCF6A0" w14:textId="77777777" w:rsidR="009A2C19" w:rsidRDefault="009A2C19" w:rsidP="00816550">
            <w:pPr>
              <w:spacing w:line="360" w:lineRule="atLeast"/>
            </w:pPr>
          </w:p>
          <w:p w14:paraId="0F1E4453" w14:textId="77777777" w:rsidR="009A2C19" w:rsidRDefault="009A2C19" w:rsidP="00816550">
            <w:pPr>
              <w:spacing w:line="360" w:lineRule="atLeast"/>
            </w:pPr>
          </w:p>
          <w:p w14:paraId="172FE2B8" w14:textId="77777777" w:rsidR="009A2C19" w:rsidRDefault="009A2C19" w:rsidP="00816550">
            <w:pPr>
              <w:spacing w:line="360" w:lineRule="atLeast"/>
            </w:pPr>
          </w:p>
          <w:p w14:paraId="23197A06" w14:textId="77777777" w:rsidR="009A2C19" w:rsidRDefault="009A2C19" w:rsidP="00816550">
            <w:pPr>
              <w:spacing w:line="360" w:lineRule="atLeast"/>
            </w:pPr>
          </w:p>
          <w:p w14:paraId="236AEF1B" w14:textId="77777777" w:rsidR="009A2C19" w:rsidRPr="00797485" w:rsidRDefault="009A2C19" w:rsidP="00816550">
            <w:pPr>
              <w:spacing w:line="360" w:lineRule="atLeast"/>
            </w:pPr>
          </w:p>
        </w:tc>
      </w:tr>
      <w:tr w:rsidR="00F51A73" w:rsidRPr="00797485" w14:paraId="02FD44FA" w14:textId="77777777" w:rsidTr="009A2C19">
        <w:trPr>
          <w:trHeight w:val="694"/>
        </w:trPr>
        <w:tc>
          <w:tcPr>
            <w:tcW w:w="2009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FC1A2BF" w14:textId="77777777" w:rsidR="00F51A73" w:rsidRPr="00797485" w:rsidRDefault="00F51A73" w:rsidP="00F51A73">
            <w:pPr>
              <w:spacing w:line="360" w:lineRule="auto"/>
              <w:jc w:val="left"/>
            </w:pPr>
            <w:r>
              <w:rPr>
                <w:rFonts w:hint="eastAsia"/>
              </w:rPr>
              <w:t>原</w:t>
            </w:r>
            <w:r>
              <w:t>毕设</w:t>
            </w:r>
            <w:r w:rsidR="00166A4A" w:rsidRPr="00166A4A">
              <w:rPr>
                <w:rFonts w:hint="eastAsia"/>
              </w:rPr>
              <w:t>(</w:t>
            </w:r>
            <w:r w:rsidR="00166A4A" w:rsidRPr="00166A4A">
              <w:rPr>
                <w:rFonts w:hint="eastAsia"/>
              </w:rPr>
              <w:t>论文</w:t>
            </w:r>
            <w:r w:rsidR="00166A4A" w:rsidRPr="00166A4A">
              <w:rPr>
                <w:rFonts w:hint="eastAsia"/>
              </w:rPr>
              <w:t>)</w:t>
            </w:r>
            <w:r w:rsidR="008D304A">
              <w:rPr>
                <w:rFonts w:hint="eastAsia"/>
              </w:rPr>
              <w:t>题</w:t>
            </w:r>
            <w:r w:rsidR="008D304A">
              <w:t>目</w:t>
            </w:r>
            <w:r>
              <w:t>是否需要修改（是）（</w:t>
            </w:r>
            <w:r>
              <w:rPr>
                <w:rFonts w:hint="eastAsia"/>
              </w:rPr>
              <w:t>否</w:t>
            </w:r>
            <w:r>
              <w:t>）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428D7F35" w14:textId="77777777" w:rsidR="00F51A73" w:rsidRPr="00797485" w:rsidRDefault="00F51A73" w:rsidP="00166A4A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原设计题目</w:t>
            </w:r>
          </w:p>
        </w:tc>
        <w:tc>
          <w:tcPr>
            <w:tcW w:w="5613" w:type="dxa"/>
            <w:gridSpan w:val="5"/>
            <w:vAlign w:val="center"/>
          </w:tcPr>
          <w:p w14:paraId="4955FDFA" w14:textId="77777777" w:rsidR="00F51A73" w:rsidRPr="00797485" w:rsidRDefault="00F51A73" w:rsidP="00816550">
            <w:pPr>
              <w:spacing w:line="360" w:lineRule="auto"/>
              <w:jc w:val="center"/>
            </w:pPr>
          </w:p>
        </w:tc>
      </w:tr>
      <w:tr w:rsidR="00F51A73" w:rsidRPr="00797485" w14:paraId="4134E1D6" w14:textId="77777777" w:rsidTr="009A2C19">
        <w:trPr>
          <w:trHeight w:val="233"/>
        </w:trPr>
        <w:tc>
          <w:tcPr>
            <w:tcW w:w="200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94BE68A" w14:textId="77777777" w:rsidR="00F51A73" w:rsidRPr="00797485" w:rsidRDefault="00F51A73" w:rsidP="00BE2D5F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7FD80D0E" w14:textId="77777777" w:rsidR="00F51A73" w:rsidRPr="00797485" w:rsidRDefault="00F51A73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拟更改题目</w:t>
            </w:r>
          </w:p>
        </w:tc>
        <w:tc>
          <w:tcPr>
            <w:tcW w:w="5613" w:type="dxa"/>
            <w:gridSpan w:val="5"/>
            <w:vAlign w:val="center"/>
          </w:tcPr>
          <w:p w14:paraId="1E79C986" w14:textId="77777777" w:rsidR="00F51A73" w:rsidRPr="00797485" w:rsidRDefault="00F51A73" w:rsidP="00816550">
            <w:pPr>
              <w:spacing w:line="360" w:lineRule="auto"/>
              <w:ind w:left="30"/>
              <w:rPr>
                <w:sz w:val="18"/>
                <w:szCs w:val="18"/>
              </w:rPr>
            </w:pPr>
          </w:p>
        </w:tc>
      </w:tr>
      <w:tr w:rsidR="00E02262" w:rsidRPr="00797485" w14:paraId="29576537" w14:textId="77777777" w:rsidTr="009A2C19">
        <w:trPr>
          <w:gridAfter w:val="1"/>
          <w:wAfter w:w="22" w:type="dxa"/>
          <w:trHeight w:val="1710"/>
        </w:trPr>
        <w:tc>
          <w:tcPr>
            <w:tcW w:w="9159" w:type="dxa"/>
            <w:gridSpan w:val="7"/>
            <w:tcBorders>
              <w:bottom w:val="single" w:sz="4" w:space="0" w:color="auto"/>
            </w:tcBorders>
          </w:tcPr>
          <w:p w14:paraId="24C8A583" w14:textId="77777777" w:rsidR="00E02262" w:rsidRPr="00797485" w:rsidRDefault="00E02262" w:rsidP="00816550">
            <w:pPr>
              <w:spacing w:line="360" w:lineRule="atLeast"/>
            </w:pPr>
          </w:p>
          <w:p w14:paraId="4082531A" w14:textId="77777777" w:rsidR="00E02262" w:rsidRDefault="0028498E" w:rsidP="0028498E">
            <w:pPr>
              <w:spacing w:line="360" w:lineRule="atLeast"/>
              <w:ind w:firstLineChars="2300" w:firstLine="4830"/>
            </w:pPr>
            <w:r>
              <w:rPr>
                <w:rFonts w:hint="eastAsia"/>
              </w:rPr>
              <w:t>中</w:t>
            </w:r>
            <w:r>
              <w:t>期检查</w:t>
            </w:r>
            <w:r>
              <w:rPr>
                <w:rFonts w:hint="eastAsia"/>
              </w:rPr>
              <w:t>小</w:t>
            </w:r>
            <w:r>
              <w:t>组</w:t>
            </w:r>
            <w:r w:rsidR="00E02262" w:rsidRPr="00E02262">
              <w:rPr>
                <w:rFonts w:hint="eastAsia"/>
              </w:rPr>
              <w:t>组长签字</w:t>
            </w:r>
            <w:r w:rsidR="00E02262" w:rsidRPr="00797485">
              <w:rPr>
                <w:rFonts w:hint="eastAsia"/>
              </w:rPr>
              <w:t>：</w:t>
            </w:r>
          </w:p>
          <w:p w14:paraId="62BAF558" w14:textId="77777777" w:rsidR="009A2C19" w:rsidRDefault="00E02262" w:rsidP="009A2C19">
            <w:pPr>
              <w:spacing w:line="360" w:lineRule="atLeast"/>
            </w:pPr>
            <w:r w:rsidRPr="00797485">
              <w:rPr>
                <w:rFonts w:hint="eastAsia"/>
              </w:rPr>
              <w:t xml:space="preserve"> </w:t>
            </w:r>
          </w:p>
          <w:p w14:paraId="39631633" w14:textId="77777777" w:rsidR="00E02262" w:rsidRPr="00797485" w:rsidRDefault="00E02262" w:rsidP="0028498E">
            <w:pPr>
              <w:spacing w:line="360" w:lineRule="atLeast"/>
              <w:ind w:firstLineChars="2400" w:firstLine="5040"/>
            </w:pP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  </w:t>
            </w:r>
            <w:r w:rsidRPr="00797485">
              <w:rPr>
                <w:rFonts w:hint="eastAsia"/>
              </w:rPr>
              <w:t>日</w:t>
            </w:r>
          </w:p>
        </w:tc>
      </w:tr>
    </w:tbl>
    <w:p w14:paraId="18D2BBC9" w14:textId="77777777" w:rsidR="00396F24" w:rsidRDefault="00166A4A" w:rsidP="00E11C30">
      <w:pPr>
        <w:ind w:left="420" w:hangingChars="200" w:hanging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、如</w:t>
      </w:r>
      <w:r>
        <w:t>原毕设题目需要修改，在</w:t>
      </w:r>
      <w:r>
        <w:t>“</w:t>
      </w:r>
      <w:r>
        <w:t>是</w:t>
      </w:r>
      <w:r>
        <w:t>”</w:t>
      </w:r>
      <w:r>
        <w:t>的地方打勾</w:t>
      </w:r>
      <w:r>
        <w:rPr>
          <w:rFonts w:hint="eastAsia"/>
        </w:rPr>
        <w:t>，</w:t>
      </w:r>
      <w:r w:rsidR="00342156">
        <w:rPr>
          <w:rFonts w:hint="eastAsia"/>
        </w:rPr>
        <w:t>并</w:t>
      </w:r>
      <w:r>
        <w:rPr>
          <w:rFonts w:hint="eastAsia"/>
        </w:rPr>
        <w:t>在拟</w:t>
      </w:r>
      <w:r w:rsidR="00396F24">
        <w:t>更改题目栏</w:t>
      </w:r>
      <w:r w:rsidR="004B371D">
        <w:rPr>
          <w:rFonts w:hint="eastAsia"/>
        </w:rPr>
        <w:t>填写</w:t>
      </w:r>
      <w:r w:rsidR="00A03F83" w:rsidRPr="00A03F83">
        <w:rPr>
          <w:rFonts w:hint="eastAsia"/>
          <w:color w:val="FF0000"/>
        </w:rPr>
        <w:t>拟</w:t>
      </w:r>
      <w:r w:rsidRPr="00342156">
        <w:rPr>
          <w:color w:val="FF0000"/>
        </w:rPr>
        <w:t>更改后题目</w:t>
      </w:r>
      <w:r>
        <w:t>；</w:t>
      </w:r>
    </w:p>
    <w:p w14:paraId="677AC876" w14:textId="77777777" w:rsidR="000841DE" w:rsidRPr="00E02262" w:rsidRDefault="00166A4A" w:rsidP="00396F24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如原毕设题目不需要修改，在</w:t>
      </w:r>
      <w:r>
        <w:t>“</w:t>
      </w:r>
      <w:r>
        <w:t>否</w:t>
      </w:r>
      <w:r>
        <w:t>”</w:t>
      </w:r>
      <w:r>
        <w:t>的地方打</w:t>
      </w:r>
      <w:r>
        <w:rPr>
          <w:rFonts w:hint="eastAsia"/>
        </w:rPr>
        <w:t>勾</w:t>
      </w:r>
      <w:r>
        <w:t>即可。</w:t>
      </w:r>
    </w:p>
    <w:sectPr w:rsidR="000841DE" w:rsidRPr="00E0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25F8" w14:textId="77777777" w:rsidR="000A3774" w:rsidRDefault="000A3774" w:rsidP="00F51A73">
      <w:r>
        <w:separator/>
      </w:r>
    </w:p>
  </w:endnote>
  <w:endnote w:type="continuationSeparator" w:id="0">
    <w:p w14:paraId="4CAFFE4F" w14:textId="77777777" w:rsidR="000A3774" w:rsidRDefault="000A3774" w:rsidP="00F5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D5DF" w14:textId="77777777" w:rsidR="000A3774" w:rsidRDefault="000A3774" w:rsidP="00F51A73">
      <w:r>
        <w:separator/>
      </w:r>
    </w:p>
  </w:footnote>
  <w:footnote w:type="continuationSeparator" w:id="0">
    <w:p w14:paraId="653BEE53" w14:textId="77777777" w:rsidR="000A3774" w:rsidRDefault="000A3774" w:rsidP="00F51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62"/>
    <w:rsid w:val="000841DE"/>
    <w:rsid w:val="000A3774"/>
    <w:rsid w:val="00166A4A"/>
    <w:rsid w:val="00185164"/>
    <w:rsid w:val="0028498E"/>
    <w:rsid w:val="00342156"/>
    <w:rsid w:val="00396F24"/>
    <w:rsid w:val="003D0321"/>
    <w:rsid w:val="003E3EB2"/>
    <w:rsid w:val="004B371D"/>
    <w:rsid w:val="006C1269"/>
    <w:rsid w:val="008D304A"/>
    <w:rsid w:val="009A2C19"/>
    <w:rsid w:val="00A03F83"/>
    <w:rsid w:val="00A162CC"/>
    <w:rsid w:val="00A408D9"/>
    <w:rsid w:val="00A461E7"/>
    <w:rsid w:val="00BE2D5F"/>
    <w:rsid w:val="00E02262"/>
    <w:rsid w:val="00E11C30"/>
    <w:rsid w:val="00F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F2E02"/>
  <w15:chartTrackingRefBased/>
  <w15:docId w15:val="{58B880D9-9182-40A4-A347-3686251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2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A7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A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Child</cp:lastModifiedBy>
  <cp:revision>23</cp:revision>
  <dcterms:created xsi:type="dcterms:W3CDTF">2021-04-14T03:02:00Z</dcterms:created>
  <dcterms:modified xsi:type="dcterms:W3CDTF">2022-04-12T03:29:00Z</dcterms:modified>
</cp:coreProperties>
</file>