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8B04" w14:textId="12BF187E" w:rsidR="00F97B95" w:rsidRDefault="00F97B95">
      <w:r>
        <w:t>Fork this repo or download as zip</w:t>
      </w:r>
    </w:p>
    <w:p w14:paraId="4EEC698A" w14:textId="0FC46EC3" w:rsidR="00704081" w:rsidRDefault="00704081">
      <w:r>
        <w:t xml:space="preserve">git clone </w:t>
      </w:r>
      <w:r w:rsidRPr="00704081">
        <w:t>https://github.com/UnpredictablePrashant/ResumeAI</w:t>
      </w:r>
    </w:p>
    <w:p w14:paraId="53AE7E55" w14:textId="0204DFEC" w:rsidR="00704081" w:rsidRDefault="00F97B95">
      <w:pPr>
        <w:rPr>
          <w:noProof/>
        </w:rPr>
      </w:pPr>
      <w:r w:rsidRPr="00F97B95">
        <w:rPr>
          <w:noProof/>
        </w:rPr>
        <w:drawing>
          <wp:inline distT="0" distB="0" distL="0" distR="0" wp14:anchorId="5882D297" wp14:editId="63E3758E">
            <wp:extent cx="5731510" cy="2875915"/>
            <wp:effectExtent l="0" t="0" r="2540" b="635"/>
            <wp:docPr id="53056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62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C7BB" w14:textId="2DB14A0F" w:rsidR="00B71230" w:rsidRDefault="00B71230" w:rsidP="00B71230">
      <w:r>
        <w:t>Steps:</w:t>
      </w:r>
    </w:p>
    <w:p w14:paraId="273056C8" w14:textId="027CFDCD" w:rsidR="00B71230" w:rsidRDefault="00B71230" w:rsidP="00B71230">
      <w:pPr>
        <w:pStyle w:val="ListParagraph"/>
        <w:numPr>
          <w:ilvl w:val="0"/>
          <w:numId w:val="1"/>
        </w:numPr>
      </w:pPr>
      <w:r>
        <w:t>Dockerise the frontend and backend</w:t>
      </w:r>
    </w:p>
    <w:p w14:paraId="27916152" w14:textId="628B5E25" w:rsidR="00B71230" w:rsidRDefault="007F6273" w:rsidP="00B71230">
      <w:pPr>
        <w:pStyle w:val="ListParagraph"/>
        <w:numPr>
          <w:ilvl w:val="0"/>
          <w:numId w:val="1"/>
        </w:numPr>
      </w:pPr>
      <w:r>
        <w:t>Firstly,</w:t>
      </w:r>
      <w:r w:rsidR="00B71230">
        <w:t xml:space="preserve"> push the backend so that we can get </w:t>
      </w:r>
      <w:r>
        <w:t>load balancer</w:t>
      </w:r>
      <w:r w:rsidR="00B71230">
        <w:t xml:space="preserve"> URL for backend and so that we can put listening address for frontend and Dockerise it</w:t>
      </w:r>
      <w:r w:rsidR="00C045A8">
        <w:t>s</w:t>
      </w:r>
    </w:p>
    <w:p w14:paraId="29E23BD2" w14:textId="1F4A8930" w:rsidR="005926FB" w:rsidRDefault="00B71230" w:rsidP="005926F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FDEA51" wp14:editId="60FAC6AC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5731510" cy="259461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18434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Create a cluster in AWS using eksctl.</w:t>
      </w:r>
    </w:p>
    <w:p w14:paraId="385060A0" w14:textId="77777777" w:rsidR="005926FB" w:rsidRDefault="005926FB" w:rsidP="005926FB">
      <w:pPr>
        <w:pStyle w:val="ListParagraph"/>
      </w:pPr>
    </w:p>
    <w:p w14:paraId="5124635A" w14:textId="77777777" w:rsidR="007F6273" w:rsidRDefault="007F6273" w:rsidP="007F6273"/>
    <w:p w14:paraId="5A0C8475" w14:textId="77777777" w:rsidR="007F6273" w:rsidRDefault="007F6273" w:rsidP="007F6273"/>
    <w:p w14:paraId="7C045746" w14:textId="77777777" w:rsidR="007F6273" w:rsidRDefault="007F6273" w:rsidP="007F6273">
      <w:pPr>
        <w:pStyle w:val="ListParagraph"/>
      </w:pPr>
    </w:p>
    <w:p w14:paraId="1040271E" w14:textId="66CF2B4A" w:rsidR="007F6273" w:rsidRDefault="005926FB" w:rsidP="007F6273">
      <w:pPr>
        <w:pStyle w:val="ListParagraph"/>
        <w:numPr>
          <w:ilvl w:val="0"/>
          <w:numId w:val="1"/>
        </w:numPr>
      </w:pPr>
      <w:r>
        <w:lastRenderedPageBreak/>
        <w:t xml:space="preserve">Set default cluster to aws cluster so that it doesn’t misconfigure </w:t>
      </w:r>
      <w:r w:rsidR="007F6273">
        <w:t>between local and aws cluster</w:t>
      </w:r>
    </w:p>
    <w:p w14:paraId="7BBCC198" w14:textId="2704F7EC" w:rsidR="007F6273" w:rsidRDefault="007F6273" w:rsidP="007F6273">
      <w:pPr>
        <w:pStyle w:val="ListParagraph"/>
      </w:pPr>
      <w:r w:rsidRPr="007F6273">
        <w:drawing>
          <wp:anchor distT="0" distB="0" distL="114300" distR="114300" simplePos="0" relativeHeight="251659264" behindDoc="1" locked="0" layoutInCell="1" allowOverlap="1" wp14:anchorId="4A7C9628" wp14:editId="180EBF79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731510" cy="404495"/>
            <wp:effectExtent l="0" t="0" r="2540" b="0"/>
            <wp:wrapTight wrapText="bothSides">
              <wp:wrapPolygon edited="0">
                <wp:start x="0" y="0"/>
                <wp:lineTo x="0" y="20345"/>
                <wp:lineTo x="21538" y="20345"/>
                <wp:lineTo x="21538" y="0"/>
                <wp:lineTo x="0" y="0"/>
              </wp:wrapPolygon>
            </wp:wrapTight>
            <wp:docPr id="117139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203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8FC1E" w14:textId="6D065558" w:rsidR="007F6273" w:rsidRDefault="007F6273" w:rsidP="007F6273">
      <w:pPr>
        <w:pStyle w:val="ListParagraph"/>
      </w:pPr>
    </w:p>
    <w:p w14:paraId="5BE7F5E7" w14:textId="77777777" w:rsidR="005926FB" w:rsidRDefault="005926FB" w:rsidP="005926FB">
      <w:pPr>
        <w:pStyle w:val="ListParagraph"/>
      </w:pPr>
    </w:p>
    <w:p w14:paraId="38958A50" w14:textId="09F43066" w:rsidR="005926FB" w:rsidRDefault="005926FB" w:rsidP="005926FB">
      <w:pPr>
        <w:pStyle w:val="ListParagraph"/>
        <w:numPr>
          <w:ilvl w:val="0"/>
          <w:numId w:val="1"/>
        </w:numPr>
      </w:pPr>
      <w:r>
        <w:t>Describe service of the current Kubernetes system</w:t>
      </w:r>
    </w:p>
    <w:p w14:paraId="7FFE2B96" w14:textId="52EE1AC8" w:rsidR="005926FB" w:rsidRDefault="007F6273" w:rsidP="005926FB">
      <w:pPr>
        <w:pStyle w:val="ListParagraph"/>
      </w:pPr>
      <w:r w:rsidRPr="005926FB">
        <w:drawing>
          <wp:anchor distT="0" distB="0" distL="114300" distR="114300" simplePos="0" relativeHeight="251660288" behindDoc="0" locked="0" layoutInCell="1" allowOverlap="1" wp14:anchorId="730BE1B4" wp14:editId="13864D0A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731510" cy="2823845"/>
            <wp:effectExtent l="0" t="0" r="2540" b="0"/>
            <wp:wrapThrough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hrough>
            <wp:docPr id="163073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364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DE1E0" w14:textId="537370FF" w:rsidR="007F6273" w:rsidRDefault="007F6273" w:rsidP="007F6273"/>
    <w:p w14:paraId="5C5D9D42" w14:textId="7D7D8D0A" w:rsidR="007F6273" w:rsidRDefault="007F6273" w:rsidP="007F6273">
      <w:pPr>
        <w:pStyle w:val="ListParagraph"/>
        <w:numPr>
          <w:ilvl w:val="0"/>
          <w:numId w:val="1"/>
        </w:numPr>
      </w:pPr>
      <w:r>
        <w:t>Now apply deployment and services files</w:t>
      </w:r>
    </w:p>
    <w:p w14:paraId="7E79C3A2" w14:textId="3DEDCD83" w:rsidR="007F6273" w:rsidRDefault="007F6273" w:rsidP="007F6273">
      <w:pPr>
        <w:pStyle w:val="ListParagraph"/>
        <w:numPr>
          <w:ilvl w:val="0"/>
          <w:numId w:val="1"/>
        </w:numPr>
      </w:pPr>
      <w:r>
        <w:t>Note: Service Type should be load balancer</w:t>
      </w:r>
    </w:p>
    <w:p w14:paraId="6B12B371" w14:textId="0AA1BC2E" w:rsidR="007F6273" w:rsidRDefault="007F6273" w:rsidP="007F6273">
      <w:pPr>
        <w:pStyle w:val="ListParagraph"/>
        <w:numPr>
          <w:ilvl w:val="0"/>
          <w:numId w:val="1"/>
        </w:numPr>
      </w:pPr>
      <w:r>
        <w:t>Start with backend</w:t>
      </w:r>
      <w:r w:rsidR="00567E1E">
        <w:t xml:space="preserve"> after applying you end up getting this dns name copy this dns name and use it in angular proxy of api in frontend</w:t>
      </w:r>
    </w:p>
    <w:p w14:paraId="204116D9" w14:textId="242342A6" w:rsidR="007F6273" w:rsidRDefault="00567E1E" w:rsidP="00567E1E">
      <w:r w:rsidRPr="00567E1E">
        <w:drawing>
          <wp:inline distT="0" distB="0" distL="0" distR="0" wp14:anchorId="77C0B198" wp14:editId="779F0470">
            <wp:extent cx="5731510" cy="984250"/>
            <wp:effectExtent l="0" t="0" r="2540" b="6350"/>
            <wp:docPr id="157446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60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CE19" w14:textId="76529601" w:rsidR="00567E1E" w:rsidRDefault="00567E1E" w:rsidP="00567E1E">
      <w:r w:rsidRPr="00567E1E">
        <w:drawing>
          <wp:inline distT="0" distB="0" distL="0" distR="0" wp14:anchorId="5951A9BC" wp14:editId="726EB50F">
            <wp:extent cx="5731510" cy="1346718"/>
            <wp:effectExtent l="0" t="0" r="2540" b="6350"/>
            <wp:docPr id="1698006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069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A192" w14:textId="3AA194EE" w:rsidR="00567E1E" w:rsidRDefault="009D4810" w:rsidP="009D4810">
      <w:pPr>
        <w:pStyle w:val="ListParagraph"/>
        <w:numPr>
          <w:ilvl w:val="0"/>
          <w:numId w:val="1"/>
        </w:numPr>
      </w:pPr>
      <w:r>
        <w:lastRenderedPageBreak/>
        <w:t xml:space="preserve">Now build it and push it to ECR </w:t>
      </w:r>
    </w:p>
    <w:p w14:paraId="68E07F1F" w14:textId="07588EBD" w:rsidR="009D4810" w:rsidRDefault="009D4810" w:rsidP="009D4810">
      <w:pPr>
        <w:pStyle w:val="ListParagraph"/>
        <w:numPr>
          <w:ilvl w:val="0"/>
          <w:numId w:val="1"/>
        </w:numPr>
      </w:pPr>
      <w:r>
        <w:t xml:space="preserve"> And create deployment and service files for it</w:t>
      </w:r>
    </w:p>
    <w:p w14:paraId="28F2889A" w14:textId="4D584571" w:rsidR="009D4810" w:rsidRDefault="009D4810" w:rsidP="009D4810">
      <w:pPr>
        <w:pStyle w:val="ListParagraph"/>
        <w:numPr>
          <w:ilvl w:val="0"/>
          <w:numId w:val="1"/>
        </w:numPr>
      </w:pPr>
      <w:r>
        <w:t xml:space="preserve"> Apply those files note the port should 80 when load balancer is used </w:t>
      </w:r>
    </w:p>
    <w:p w14:paraId="254A0F44" w14:textId="140A767E" w:rsidR="004326CA" w:rsidRDefault="004326CA" w:rsidP="009D4810">
      <w:pPr>
        <w:pStyle w:val="ListParagraph"/>
        <w:numPr>
          <w:ilvl w:val="0"/>
          <w:numId w:val="1"/>
        </w:numPr>
      </w:pPr>
      <w:r>
        <w:t>Backend</w:t>
      </w:r>
    </w:p>
    <w:p w14:paraId="36A7E75D" w14:textId="77777777" w:rsidR="00BD369E" w:rsidRDefault="004326CA" w:rsidP="00BD369E">
      <w:pPr>
        <w:pStyle w:val="ListParagraph"/>
      </w:pPr>
      <w:r w:rsidRPr="004326CA">
        <w:drawing>
          <wp:inline distT="0" distB="0" distL="0" distR="0" wp14:anchorId="6F1EF3DF" wp14:editId="6BBF9C7E">
            <wp:extent cx="5731510" cy="3001645"/>
            <wp:effectExtent l="0" t="0" r="2540" b="8255"/>
            <wp:docPr id="80641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11267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5968"/>
                    <a:stretch/>
                  </pic:blipFill>
                  <pic:spPr bwMode="auto"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59142" w14:textId="77777777" w:rsidR="00BD369E" w:rsidRDefault="00BD369E" w:rsidP="00BD369E">
      <w:pPr>
        <w:pStyle w:val="ListParagraph"/>
      </w:pPr>
    </w:p>
    <w:p w14:paraId="2801AD65" w14:textId="6943D740" w:rsidR="004326CA" w:rsidRDefault="004326CA" w:rsidP="00BD369E">
      <w:pPr>
        <w:pStyle w:val="ListParagraph"/>
        <w:numPr>
          <w:ilvl w:val="0"/>
          <w:numId w:val="1"/>
        </w:numPr>
      </w:pPr>
      <w:r>
        <w:t>Frontend</w:t>
      </w:r>
    </w:p>
    <w:p w14:paraId="43809D40" w14:textId="1D2EAE18" w:rsidR="009D4810" w:rsidRDefault="004326CA" w:rsidP="004326CA">
      <w:pPr>
        <w:ind w:left="360"/>
      </w:pPr>
      <w:r w:rsidRPr="004326CA">
        <w:drawing>
          <wp:inline distT="0" distB="0" distL="0" distR="0" wp14:anchorId="22D97EAD" wp14:editId="300417F2">
            <wp:extent cx="5731510" cy="2989580"/>
            <wp:effectExtent l="0" t="0" r="2540" b="1270"/>
            <wp:docPr id="700651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510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401F" w14:textId="77777777" w:rsidR="00EC44A7" w:rsidRPr="00EC44A7" w:rsidRDefault="00EC44A7" w:rsidP="00EC44A7"/>
    <w:p w14:paraId="132A12C4" w14:textId="77777777" w:rsidR="00EC44A7" w:rsidRDefault="00EC44A7" w:rsidP="00EC44A7"/>
    <w:p w14:paraId="41A70E4C" w14:textId="50597BB4" w:rsidR="00EC44A7" w:rsidRPr="00EC44A7" w:rsidRDefault="00EC44A7" w:rsidP="00EC44A7">
      <w:pPr>
        <w:tabs>
          <w:tab w:val="left" w:pos="1320"/>
        </w:tabs>
      </w:pPr>
      <w:r w:rsidRPr="00EC44A7">
        <w:lastRenderedPageBreak/>
        <w:drawing>
          <wp:inline distT="0" distB="0" distL="0" distR="0" wp14:anchorId="13EB8754" wp14:editId="55CCBA82">
            <wp:extent cx="5731510" cy="3025775"/>
            <wp:effectExtent l="0" t="0" r="2540" b="3175"/>
            <wp:docPr id="129208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842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A7" w:rsidRPr="00EC44A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61EEB" w14:textId="77777777" w:rsidR="00311DEE" w:rsidRDefault="00311DEE" w:rsidP="00704081">
      <w:pPr>
        <w:spacing w:after="0" w:line="240" w:lineRule="auto"/>
      </w:pPr>
      <w:r>
        <w:separator/>
      </w:r>
    </w:p>
  </w:endnote>
  <w:endnote w:type="continuationSeparator" w:id="0">
    <w:p w14:paraId="140E113A" w14:textId="77777777" w:rsidR="00311DEE" w:rsidRDefault="00311DEE" w:rsidP="0070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B3B06" w14:textId="77777777" w:rsidR="00311DEE" w:rsidRDefault="00311DEE" w:rsidP="00704081">
      <w:pPr>
        <w:spacing w:after="0" w:line="240" w:lineRule="auto"/>
      </w:pPr>
      <w:r>
        <w:separator/>
      </w:r>
    </w:p>
  </w:footnote>
  <w:footnote w:type="continuationSeparator" w:id="0">
    <w:p w14:paraId="0F629A25" w14:textId="77777777" w:rsidR="00311DEE" w:rsidRDefault="00311DEE" w:rsidP="00704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EBB1C" w14:textId="5E4CF551" w:rsidR="00704081" w:rsidRDefault="00704081" w:rsidP="00704081">
    <w:pPr>
      <w:pStyle w:val="Header"/>
      <w:jc w:val="center"/>
    </w:pPr>
    <w:r>
      <w:t>K8’s Mean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A3B38"/>
    <w:multiLevelType w:val="hybridMultilevel"/>
    <w:tmpl w:val="9BA0C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1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5"/>
    <w:rsid w:val="003009DE"/>
    <w:rsid w:val="00311DEE"/>
    <w:rsid w:val="00344349"/>
    <w:rsid w:val="004326CA"/>
    <w:rsid w:val="004944CF"/>
    <w:rsid w:val="00567E1E"/>
    <w:rsid w:val="005926FB"/>
    <w:rsid w:val="00704081"/>
    <w:rsid w:val="007F6273"/>
    <w:rsid w:val="009D4810"/>
    <w:rsid w:val="00B71230"/>
    <w:rsid w:val="00BD369E"/>
    <w:rsid w:val="00C045A8"/>
    <w:rsid w:val="00C3516F"/>
    <w:rsid w:val="00E77946"/>
    <w:rsid w:val="00EC44A7"/>
    <w:rsid w:val="00F136EE"/>
    <w:rsid w:val="00F9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9AE7"/>
  <w15:chartTrackingRefBased/>
  <w15:docId w15:val="{6EA69036-636A-4561-9678-275E958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9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9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9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7B9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97B9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97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4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081"/>
  </w:style>
  <w:style w:type="paragraph" w:styleId="Footer">
    <w:name w:val="footer"/>
    <w:basedOn w:val="Normal"/>
    <w:link w:val="FooterChar"/>
    <w:uiPriority w:val="99"/>
    <w:unhideWhenUsed/>
    <w:rsid w:val="00704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081"/>
  </w:style>
  <w:style w:type="character" w:styleId="Hyperlink">
    <w:name w:val="Hyperlink"/>
    <w:basedOn w:val="DefaultParagraphFont"/>
    <w:uiPriority w:val="99"/>
    <w:unhideWhenUsed/>
    <w:rsid w:val="007040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D05BF-D8D0-46CC-9C8E-5C893D2BA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U9147</dc:creator>
  <cp:keywords/>
  <dc:description/>
  <cp:lastModifiedBy>U9147</cp:lastModifiedBy>
  <cp:revision>8</cp:revision>
  <dcterms:created xsi:type="dcterms:W3CDTF">2024-09-22T13:43:00Z</dcterms:created>
  <dcterms:modified xsi:type="dcterms:W3CDTF">2024-09-28T08:26:00Z</dcterms:modified>
</cp:coreProperties>
</file>