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6C8A" w14:textId="77777777" w:rsidR="00560802" w:rsidRDefault="0076084B">
      <w:pPr>
        <w:pStyle w:val="Title"/>
        <w:rPr>
          <w:rFonts w:ascii="Times New Roman" w:hAnsi="Times New Roman" w:cs="Times New Roman"/>
        </w:rPr>
      </w:pPr>
      <w:r>
        <w:rPr>
          <w:rFonts w:ascii="Times New Roman" w:hAnsi="Times New Roman" w:cs="Times New Roman"/>
        </w:rPr>
        <w:t>CPE 400 Computer Communication Networks</w:t>
      </w:r>
    </w:p>
    <w:p w14:paraId="41E2B36A" w14:textId="76D9BE4A" w:rsidR="00560802" w:rsidRDefault="0076084B">
      <w:pPr>
        <w:jc w:val="center"/>
        <w:rPr>
          <w:rFonts w:ascii="Times New Roman" w:hAnsi="Times New Roman" w:cs="Times New Roman"/>
        </w:rPr>
      </w:pPr>
      <w:r>
        <w:rPr>
          <w:rFonts w:ascii="Times New Roman" w:hAnsi="Times New Roman" w:cs="Times New Roman"/>
        </w:rPr>
        <w:t>FALL 20</w:t>
      </w:r>
      <w:r w:rsidR="00D11352">
        <w:rPr>
          <w:rFonts w:ascii="Times New Roman" w:hAnsi="Times New Roman" w:cs="Times New Roman"/>
        </w:rPr>
        <w:t>2</w:t>
      </w:r>
      <w:r w:rsidR="008D0BB2">
        <w:rPr>
          <w:rFonts w:ascii="Times New Roman" w:hAnsi="Times New Roman" w:cs="Times New Roman"/>
        </w:rPr>
        <w:t>2</w:t>
      </w:r>
    </w:p>
    <w:p w14:paraId="3109B5B6" w14:textId="54D8928C" w:rsidR="00560802" w:rsidRDefault="00E535C9">
      <w:pPr>
        <w:jc w:val="center"/>
        <w:rPr>
          <w:rFonts w:ascii="Times New Roman" w:hAnsi="Times New Roman" w:cs="Times New Roman"/>
        </w:rPr>
      </w:pPr>
      <w:r>
        <w:rPr>
          <w:rFonts w:ascii="Times New Roman" w:hAnsi="Times New Roman" w:cs="Times New Roman"/>
        </w:rPr>
        <w:t xml:space="preserve">Sample </w:t>
      </w:r>
      <w:r w:rsidR="0076084B">
        <w:rPr>
          <w:rFonts w:ascii="Times New Roman" w:hAnsi="Times New Roman" w:cs="Times New Roman"/>
        </w:rPr>
        <w:t>Project Topics for CPE 400</w:t>
      </w:r>
      <w:r>
        <w:rPr>
          <w:rFonts w:ascii="Times New Roman" w:hAnsi="Times New Roman" w:cs="Times New Roman"/>
        </w:rPr>
        <w:t xml:space="preserve"> (Students can choose their own topics as well; must confirm with the instructor first)</w:t>
      </w:r>
    </w:p>
    <w:p w14:paraId="5C8CD68A" w14:textId="77777777" w:rsidR="00560802" w:rsidRDefault="00560802">
      <w:pPr>
        <w:rPr>
          <w:rFonts w:ascii="Times New Roman" w:hAnsi="Times New Roman" w:cs="Times New Roman"/>
        </w:rPr>
      </w:pPr>
    </w:p>
    <w:p w14:paraId="220F5AA7" w14:textId="77777777" w:rsidR="00560802" w:rsidRDefault="0076084B">
      <w:pPr>
        <w:rPr>
          <w:rFonts w:ascii="Times New Roman" w:hAnsi="Times New Roman" w:cs="Times New Roman"/>
        </w:rPr>
      </w:pPr>
      <w:r>
        <w:rPr>
          <w:rFonts w:ascii="Times New Roman" w:hAnsi="Times New Roman" w:cs="Times New Roman"/>
          <w:b/>
          <w:bCs/>
        </w:rPr>
        <w:t>(1) Dynamic routing mechanism design with focus on throughput</w:t>
      </w:r>
    </w:p>
    <w:p w14:paraId="42158F6F" w14:textId="77777777" w:rsidR="00560802" w:rsidRDefault="00560802">
      <w:pPr>
        <w:rPr>
          <w:rFonts w:ascii="Times New Roman" w:hAnsi="Times New Roman" w:cs="Times New Roman"/>
        </w:rPr>
      </w:pPr>
    </w:p>
    <w:p w14:paraId="502C7C33" w14:textId="77777777" w:rsidR="00560802" w:rsidRDefault="00560802">
      <w:pPr>
        <w:rPr>
          <w:rFonts w:ascii="Times New Roman" w:hAnsi="Times New Roman" w:cs="Times New Roman"/>
        </w:rPr>
      </w:pPr>
    </w:p>
    <w:p w14:paraId="55A5996D" w14:textId="77777777" w:rsidR="00560802" w:rsidRDefault="0076084B">
      <w:pPr>
        <w:jc w:val="cente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3" behindDoc="0" locked="0" layoutInCell="1" allowOverlap="1" wp14:anchorId="1A56ACC8" wp14:editId="0A2F2211">
            <wp:simplePos x="0" y="0"/>
            <wp:positionH relativeFrom="column">
              <wp:align>center</wp:align>
            </wp:positionH>
            <wp:positionV relativeFrom="paragraph">
              <wp:posOffset>634</wp:posOffset>
            </wp:positionV>
            <wp:extent cx="6332220" cy="2472054"/>
            <wp:effectExtent l="0" t="0" r="0" b="0"/>
            <wp:wrapSquare wrapText="bothSides"/>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pic:cNvPicPr>
                  </pic:nvPicPr>
                  <pic:blipFill>
                    <a:blip r:embed="rId7"/>
                    <a:stretch/>
                  </pic:blipFill>
                  <pic:spPr bwMode="auto">
                    <a:xfrm>
                      <a:off x="0" y="0"/>
                      <a:ext cx="6332220" cy="2472055"/>
                    </a:xfrm>
                    <a:prstGeom prst="rect">
                      <a:avLst/>
                    </a:prstGeom>
                  </pic:spPr>
                </pic:pic>
              </a:graphicData>
            </a:graphic>
          </wp:anchor>
        </w:drawing>
      </w:r>
      <w:r>
        <w:rPr>
          <w:rFonts w:ascii="Times New Roman" w:hAnsi="Times New Roman" w:cs="Times New Roman"/>
        </w:rPr>
        <w:t xml:space="preserve">Figure 1 </w:t>
      </w:r>
      <w:r>
        <w:rPr>
          <w:rFonts w:ascii="Times New Roman" w:hAnsi="Times New Roman" w:cs="Times New Roman"/>
        </w:rPr>
        <w:noBreakHyphen/>
        <w:t xml:space="preserve"> Generic network of routers</w:t>
      </w:r>
    </w:p>
    <w:p w14:paraId="4CFBCFD3" w14:textId="77777777" w:rsidR="00560802" w:rsidRDefault="00560802">
      <w:pPr>
        <w:rPr>
          <w:rFonts w:ascii="Times New Roman" w:hAnsi="Times New Roman" w:cs="Times New Roman"/>
        </w:rPr>
      </w:pPr>
    </w:p>
    <w:p w14:paraId="7360BAB3" w14:textId="77777777" w:rsidR="00560802" w:rsidRDefault="0076084B">
      <w:pPr>
        <w:jc w:val="cente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2" behindDoc="0" locked="0" layoutInCell="1" allowOverlap="1" wp14:anchorId="4D3A9C80" wp14:editId="5C92A86D">
            <wp:simplePos x="0" y="0"/>
            <wp:positionH relativeFrom="column">
              <wp:posOffset>0</wp:posOffset>
            </wp:positionH>
            <wp:positionV relativeFrom="paragraph">
              <wp:posOffset>634</wp:posOffset>
            </wp:positionV>
            <wp:extent cx="6332220" cy="2695574"/>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pic:cNvPicPr>
                  </pic:nvPicPr>
                  <pic:blipFill>
                    <a:blip r:embed="rId8"/>
                    <a:stretch/>
                  </pic:blipFill>
                  <pic:spPr bwMode="auto">
                    <a:xfrm>
                      <a:off x="0" y="0"/>
                      <a:ext cx="6332220" cy="2695575"/>
                    </a:xfrm>
                    <a:prstGeom prst="rect">
                      <a:avLst/>
                    </a:prstGeom>
                  </pic:spPr>
                </pic:pic>
              </a:graphicData>
            </a:graphic>
          </wp:anchor>
        </w:drawing>
      </w:r>
      <w:r>
        <w:rPr>
          <w:rFonts w:ascii="Times New Roman" w:hAnsi="Times New Roman" w:cs="Times New Roman"/>
        </w:rPr>
        <w:t xml:space="preserve">Figure 2 </w:t>
      </w:r>
      <w:r>
        <w:rPr>
          <w:rFonts w:ascii="Times New Roman" w:hAnsi="Times New Roman" w:cs="Times New Roman"/>
        </w:rPr>
        <w:noBreakHyphen/>
        <w:t xml:space="preserve"> Same topology as Figure 1, but now all links are wireless, and each device can be both source of traffic and also act as a relay</w:t>
      </w:r>
    </w:p>
    <w:p w14:paraId="60E75831" w14:textId="77777777" w:rsidR="00560802" w:rsidRDefault="00560802">
      <w:pPr>
        <w:rPr>
          <w:rFonts w:ascii="Times New Roman" w:hAnsi="Times New Roman" w:cs="Times New Roman"/>
        </w:rPr>
      </w:pPr>
    </w:p>
    <w:p w14:paraId="262F30AF" w14:textId="77777777" w:rsidR="00560802" w:rsidRDefault="0076084B" w:rsidP="00960062">
      <w:pPr>
        <w:jc w:val="both"/>
        <w:rPr>
          <w:rFonts w:ascii="Times New Roman" w:hAnsi="Times New Roman" w:cs="Times New Roman"/>
        </w:rPr>
      </w:pPr>
      <w:r>
        <w:rPr>
          <w:rFonts w:ascii="Times New Roman" w:hAnsi="Times New Roman" w:cs="Times New Roman"/>
        </w:rPr>
        <w:t xml:space="preserve">Create and simulate a new routing strategy that maximizes the overall throughput of a mesh network. Throughput is affected by many factors that should be considered, such as nodal processing delay, overloaded buffers, loss, etc. The more realistic assumptions you can make for your network, better it is. </w:t>
      </w:r>
    </w:p>
    <w:p w14:paraId="7B6B7E17" w14:textId="73C167C8" w:rsidR="00560802" w:rsidRDefault="00560802">
      <w:pPr>
        <w:rPr>
          <w:rFonts w:ascii="Times New Roman" w:hAnsi="Times New Roman" w:cs="Times New Roman"/>
        </w:rPr>
      </w:pPr>
    </w:p>
    <w:p w14:paraId="5DB74EBA" w14:textId="5C542523" w:rsidR="00703BBB" w:rsidRDefault="00703BBB">
      <w:pPr>
        <w:rPr>
          <w:rFonts w:ascii="Times New Roman" w:hAnsi="Times New Roman" w:cs="Times New Roman"/>
        </w:rPr>
      </w:pPr>
    </w:p>
    <w:p w14:paraId="23219B50" w14:textId="56ED6316" w:rsidR="00703BBB" w:rsidRDefault="00703BBB">
      <w:pPr>
        <w:rPr>
          <w:rFonts w:ascii="Times New Roman" w:hAnsi="Times New Roman" w:cs="Times New Roman"/>
        </w:rPr>
      </w:pPr>
    </w:p>
    <w:p w14:paraId="6BFF1E1B" w14:textId="77777777" w:rsidR="00960062" w:rsidRDefault="00960062">
      <w:pPr>
        <w:rPr>
          <w:rFonts w:ascii="Times New Roman" w:hAnsi="Times New Roman" w:cs="Times New Roman"/>
        </w:rPr>
      </w:pPr>
    </w:p>
    <w:p w14:paraId="65D1345C" w14:textId="77777777" w:rsidR="00560802" w:rsidRDefault="0076084B">
      <w:pPr>
        <w:rPr>
          <w:rFonts w:ascii="Times New Roman" w:hAnsi="Times New Roman" w:cs="Times New Roman"/>
        </w:rPr>
      </w:pPr>
      <w:r>
        <w:rPr>
          <w:rFonts w:ascii="Times New Roman" w:hAnsi="Times New Roman" w:cs="Times New Roman"/>
          <w:b/>
          <w:bCs/>
        </w:rPr>
        <w:t>(2) Dynamic routing mechanism design with focus on energy conservation</w:t>
      </w:r>
    </w:p>
    <w:p w14:paraId="25D29EF1" w14:textId="77777777" w:rsidR="00560802" w:rsidRDefault="00560802">
      <w:pPr>
        <w:rPr>
          <w:rFonts w:ascii="Times New Roman" w:hAnsi="Times New Roman" w:cs="Times New Roman"/>
        </w:rPr>
      </w:pPr>
    </w:p>
    <w:p w14:paraId="1C283E26" w14:textId="77777777" w:rsidR="00560802" w:rsidRDefault="0076084B">
      <w:pPr>
        <w:jc w:val="cente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7" behindDoc="0" locked="0" layoutInCell="1" allowOverlap="1" wp14:anchorId="015433D8" wp14:editId="16559B92">
            <wp:simplePos x="0" y="0"/>
            <wp:positionH relativeFrom="column">
              <wp:posOffset>179704</wp:posOffset>
            </wp:positionH>
            <wp:positionV relativeFrom="paragraph">
              <wp:posOffset>634</wp:posOffset>
            </wp:positionV>
            <wp:extent cx="5972809" cy="2857500"/>
            <wp:effectExtent l="0" t="0" r="0" b="0"/>
            <wp:wrapSquare wrapText="bothSides"/>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pic:cNvPicPr>
                  </pic:nvPicPr>
                  <pic:blipFill>
                    <a:blip r:embed="rId9"/>
                    <a:stretch/>
                  </pic:blipFill>
                  <pic:spPr bwMode="auto">
                    <a:xfrm>
                      <a:off x="0" y="0"/>
                      <a:ext cx="5972810" cy="2857500"/>
                    </a:xfrm>
                    <a:prstGeom prst="rect">
                      <a:avLst/>
                    </a:prstGeom>
                  </pic:spPr>
                </pic:pic>
              </a:graphicData>
            </a:graphic>
          </wp:anchor>
        </w:drawing>
      </w:r>
      <w:r>
        <w:rPr>
          <w:rFonts w:ascii="Times New Roman" w:hAnsi="Times New Roman" w:cs="Times New Roman"/>
        </w:rPr>
        <w:t xml:space="preserve">Figure 3 </w:t>
      </w:r>
      <w:r>
        <w:rPr>
          <w:rFonts w:ascii="Times New Roman" w:hAnsi="Times New Roman" w:cs="Times New Roman"/>
        </w:rPr>
        <w:noBreakHyphen/>
        <w:t xml:space="preserve"> Wireless Sensor Network example</w:t>
      </w:r>
    </w:p>
    <w:p w14:paraId="4EE4ECEE" w14:textId="77777777" w:rsidR="00560802" w:rsidRDefault="00560802">
      <w:pPr>
        <w:rPr>
          <w:rFonts w:ascii="Times New Roman" w:hAnsi="Times New Roman" w:cs="Times New Roman"/>
        </w:rPr>
      </w:pPr>
    </w:p>
    <w:p w14:paraId="3F6237FC" w14:textId="77777777" w:rsidR="00560802" w:rsidRDefault="00560802">
      <w:pPr>
        <w:rPr>
          <w:rFonts w:ascii="Times New Roman" w:hAnsi="Times New Roman" w:cs="Times New Roman"/>
        </w:rPr>
      </w:pPr>
    </w:p>
    <w:p w14:paraId="360A8A00" w14:textId="77777777" w:rsidR="00560802" w:rsidRDefault="0076084B" w:rsidP="00960062">
      <w:pPr>
        <w:jc w:val="both"/>
        <w:rPr>
          <w:rFonts w:ascii="Times New Roman" w:hAnsi="Times New Roman" w:cs="Times New Roman"/>
        </w:rPr>
      </w:pPr>
      <w:r>
        <w:rPr>
          <w:rFonts w:ascii="Times New Roman" w:hAnsi="Times New Roman" w:cs="Times New Roman"/>
        </w:rPr>
        <w:t>Create and simulate a sensor network. The objective is to increase the longevity of the network by using dynamic routing. Sensors are energy constrained and are not super powerful like common computers. Every time a sensor transmits some packets, it will decrease the amount of energy left. The team will create a dynamic routing scheme to try and maintain all nodes of the network online for as long as possible.</w:t>
      </w:r>
    </w:p>
    <w:p w14:paraId="4D5CF877" w14:textId="77777777" w:rsidR="00560802" w:rsidRDefault="00560802">
      <w:pPr>
        <w:rPr>
          <w:rFonts w:ascii="Times New Roman" w:hAnsi="Times New Roman" w:cs="Times New Roman"/>
        </w:rPr>
      </w:pPr>
    </w:p>
    <w:p w14:paraId="02B4DE9A" w14:textId="77777777" w:rsidR="00560802" w:rsidRDefault="00560802">
      <w:pPr>
        <w:rPr>
          <w:rFonts w:ascii="Times New Roman" w:hAnsi="Times New Roman" w:cs="Times New Roman"/>
        </w:rPr>
      </w:pPr>
    </w:p>
    <w:p w14:paraId="6FCC669A" w14:textId="77777777" w:rsidR="00560802" w:rsidRDefault="00560802">
      <w:pPr>
        <w:rPr>
          <w:rFonts w:ascii="Times New Roman" w:hAnsi="Times New Roman" w:cs="Times New Roman"/>
        </w:rPr>
      </w:pPr>
    </w:p>
    <w:p w14:paraId="0F8905AE" w14:textId="77777777" w:rsidR="00560802" w:rsidRDefault="00560802">
      <w:pPr>
        <w:rPr>
          <w:rFonts w:ascii="Times New Roman" w:hAnsi="Times New Roman" w:cs="Times New Roman"/>
        </w:rPr>
      </w:pPr>
    </w:p>
    <w:p w14:paraId="16ABA5A0" w14:textId="77777777" w:rsidR="00560802" w:rsidRDefault="00560802">
      <w:pPr>
        <w:rPr>
          <w:rFonts w:ascii="Times New Roman" w:hAnsi="Times New Roman" w:cs="Times New Roman"/>
        </w:rPr>
      </w:pPr>
    </w:p>
    <w:p w14:paraId="51FDB48E" w14:textId="77777777" w:rsidR="00560802" w:rsidRDefault="00560802">
      <w:pPr>
        <w:rPr>
          <w:rFonts w:ascii="Times New Roman" w:hAnsi="Times New Roman" w:cs="Times New Roman"/>
        </w:rPr>
      </w:pPr>
    </w:p>
    <w:p w14:paraId="0D0485BA" w14:textId="77777777" w:rsidR="00560802" w:rsidRDefault="00560802">
      <w:pPr>
        <w:rPr>
          <w:rFonts w:ascii="Times New Roman" w:hAnsi="Times New Roman" w:cs="Times New Roman"/>
        </w:rPr>
      </w:pPr>
    </w:p>
    <w:p w14:paraId="018AF7C2" w14:textId="77777777" w:rsidR="00560802" w:rsidRDefault="00560802"/>
    <w:p w14:paraId="4B4F7005" w14:textId="77777777" w:rsidR="00560802" w:rsidRDefault="00560802"/>
    <w:p w14:paraId="41893F8B" w14:textId="77777777" w:rsidR="00560802" w:rsidRDefault="00560802">
      <w:pPr>
        <w:rPr>
          <w:rFonts w:ascii="Times New Roman" w:hAnsi="Times New Roman" w:cs="Times New Roman"/>
        </w:rPr>
      </w:pPr>
    </w:p>
    <w:p w14:paraId="495780A0" w14:textId="77777777" w:rsidR="00560802" w:rsidRDefault="00560802">
      <w:pPr>
        <w:rPr>
          <w:rFonts w:ascii="Times New Roman" w:hAnsi="Times New Roman" w:cs="Times New Roman"/>
        </w:rPr>
      </w:pPr>
    </w:p>
    <w:p w14:paraId="3CEE5EC1" w14:textId="77777777" w:rsidR="00560802" w:rsidRDefault="00560802">
      <w:pPr>
        <w:rPr>
          <w:rFonts w:ascii="Times New Roman" w:hAnsi="Times New Roman" w:cs="Times New Roman"/>
        </w:rPr>
      </w:pPr>
    </w:p>
    <w:p w14:paraId="1FB5E9C8" w14:textId="77777777" w:rsidR="00560802" w:rsidRDefault="00560802">
      <w:pPr>
        <w:rPr>
          <w:rFonts w:ascii="Times New Roman" w:hAnsi="Times New Roman" w:cs="Times New Roman"/>
        </w:rPr>
      </w:pPr>
    </w:p>
    <w:p w14:paraId="20D66511" w14:textId="5B501F9B" w:rsidR="00560802" w:rsidRDefault="00560802">
      <w:pPr>
        <w:rPr>
          <w:rFonts w:ascii="Times New Roman" w:hAnsi="Times New Roman" w:cs="Times New Roman"/>
        </w:rPr>
      </w:pPr>
    </w:p>
    <w:p w14:paraId="2BD96B74" w14:textId="4EFC1B6E" w:rsidR="00703BBB" w:rsidRDefault="00703BBB">
      <w:pPr>
        <w:rPr>
          <w:rFonts w:ascii="Times New Roman" w:hAnsi="Times New Roman" w:cs="Times New Roman"/>
        </w:rPr>
      </w:pPr>
    </w:p>
    <w:p w14:paraId="38B52015" w14:textId="179C864B" w:rsidR="00703BBB" w:rsidRDefault="00703BBB">
      <w:pPr>
        <w:rPr>
          <w:rFonts w:ascii="Times New Roman" w:hAnsi="Times New Roman" w:cs="Times New Roman"/>
        </w:rPr>
      </w:pPr>
    </w:p>
    <w:p w14:paraId="6AD8BBB7" w14:textId="17A65ED5" w:rsidR="00703BBB" w:rsidRDefault="00703BBB">
      <w:pPr>
        <w:rPr>
          <w:rFonts w:ascii="Times New Roman" w:hAnsi="Times New Roman" w:cs="Times New Roman"/>
        </w:rPr>
      </w:pPr>
    </w:p>
    <w:p w14:paraId="6490D4E3" w14:textId="2343FB8F" w:rsidR="00703BBB" w:rsidRDefault="00703BBB">
      <w:pPr>
        <w:rPr>
          <w:rFonts w:ascii="Times New Roman" w:hAnsi="Times New Roman" w:cs="Times New Roman"/>
        </w:rPr>
      </w:pPr>
    </w:p>
    <w:p w14:paraId="0216506E" w14:textId="2D183745" w:rsidR="00703BBB" w:rsidRDefault="00703BBB">
      <w:pPr>
        <w:rPr>
          <w:rFonts w:ascii="Times New Roman" w:hAnsi="Times New Roman" w:cs="Times New Roman"/>
        </w:rPr>
      </w:pPr>
    </w:p>
    <w:p w14:paraId="150D2B76" w14:textId="35490CBC" w:rsidR="00703BBB" w:rsidRDefault="00703BBB">
      <w:pPr>
        <w:rPr>
          <w:rFonts w:ascii="Times New Roman" w:hAnsi="Times New Roman" w:cs="Times New Roman"/>
        </w:rPr>
      </w:pPr>
    </w:p>
    <w:p w14:paraId="4E7A4AFC" w14:textId="449B7259" w:rsidR="00703BBB" w:rsidRDefault="00703BBB">
      <w:pPr>
        <w:rPr>
          <w:rFonts w:ascii="Times New Roman" w:hAnsi="Times New Roman" w:cs="Times New Roman"/>
        </w:rPr>
      </w:pPr>
    </w:p>
    <w:p w14:paraId="1A7EA124" w14:textId="77777777" w:rsidR="00703BBB" w:rsidRDefault="00703BBB">
      <w:pPr>
        <w:rPr>
          <w:rFonts w:ascii="Times New Roman" w:hAnsi="Times New Roman" w:cs="Times New Roman"/>
        </w:rPr>
      </w:pPr>
    </w:p>
    <w:p w14:paraId="5BEFF49F" w14:textId="77777777" w:rsidR="00560802" w:rsidRDefault="0076084B">
      <w:pPr>
        <w:rPr>
          <w:rFonts w:ascii="Times New Roman" w:hAnsi="Times New Roman" w:cs="Times New Roman"/>
        </w:rPr>
      </w:pPr>
      <w:r>
        <w:rPr>
          <w:rFonts w:ascii="Times New Roman" w:hAnsi="Times New Roman" w:cs="Times New Roman"/>
          <w:b/>
          <w:bCs/>
        </w:rPr>
        <w:t>(3) Hybrid dynamic routing mechanism design</w:t>
      </w:r>
    </w:p>
    <w:p w14:paraId="1F88617D" w14:textId="77777777" w:rsidR="00560802" w:rsidRDefault="00560802">
      <w:pPr>
        <w:rPr>
          <w:rFonts w:ascii="Times New Roman" w:hAnsi="Times New Roman" w:cs="Times New Roman"/>
        </w:rPr>
      </w:pPr>
    </w:p>
    <w:p w14:paraId="4E10B733" w14:textId="77777777" w:rsidR="00560802" w:rsidRDefault="0076084B">
      <w:pP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4" behindDoc="0" locked="0" layoutInCell="1" allowOverlap="1" wp14:anchorId="6D3DE90F" wp14:editId="7B22D28E">
            <wp:simplePos x="0" y="0"/>
            <wp:positionH relativeFrom="column">
              <wp:posOffset>490219</wp:posOffset>
            </wp:positionH>
            <wp:positionV relativeFrom="paragraph">
              <wp:posOffset>124459</wp:posOffset>
            </wp:positionV>
            <wp:extent cx="5466714" cy="3636644"/>
            <wp:effectExtent l="0" t="0" r="0" b="0"/>
            <wp:wrapSquare wrapText="bothSides"/>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pic:cNvPicPr>
                  </pic:nvPicPr>
                  <pic:blipFill>
                    <a:blip r:embed="rId10"/>
                    <a:stretch/>
                  </pic:blipFill>
                  <pic:spPr bwMode="auto">
                    <a:xfrm>
                      <a:off x="0" y="0"/>
                      <a:ext cx="5466715" cy="3636645"/>
                    </a:xfrm>
                    <a:prstGeom prst="rect">
                      <a:avLst/>
                    </a:prstGeom>
                  </pic:spPr>
                </pic:pic>
              </a:graphicData>
            </a:graphic>
          </wp:anchor>
        </w:drawing>
      </w:r>
    </w:p>
    <w:p w14:paraId="7251019B" w14:textId="77777777" w:rsidR="00560802" w:rsidRDefault="00560802">
      <w:pPr>
        <w:rPr>
          <w:rFonts w:ascii="Times New Roman" w:hAnsi="Times New Roman" w:cs="Times New Roman"/>
        </w:rPr>
      </w:pPr>
    </w:p>
    <w:p w14:paraId="28B78E99" w14:textId="77777777" w:rsidR="00560802" w:rsidRDefault="00560802">
      <w:pPr>
        <w:rPr>
          <w:rFonts w:ascii="Times New Roman" w:hAnsi="Times New Roman" w:cs="Times New Roman"/>
        </w:rPr>
      </w:pPr>
    </w:p>
    <w:p w14:paraId="24E63DA7" w14:textId="77777777" w:rsidR="00560802" w:rsidRDefault="00560802">
      <w:pPr>
        <w:rPr>
          <w:rFonts w:ascii="Times New Roman" w:hAnsi="Times New Roman" w:cs="Times New Roman"/>
        </w:rPr>
      </w:pPr>
    </w:p>
    <w:p w14:paraId="2FD800BE" w14:textId="77777777" w:rsidR="00560802" w:rsidRDefault="00560802">
      <w:pPr>
        <w:rPr>
          <w:rFonts w:ascii="Times New Roman" w:hAnsi="Times New Roman" w:cs="Times New Roman"/>
        </w:rPr>
      </w:pPr>
    </w:p>
    <w:p w14:paraId="0CA14108" w14:textId="77777777" w:rsidR="00560802" w:rsidRDefault="00560802">
      <w:pPr>
        <w:rPr>
          <w:rFonts w:ascii="Times New Roman" w:hAnsi="Times New Roman" w:cs="Times New Roman"/>
        </w:rPr>
      </w:pPr>
    </w:p>
    <w:p w14:paraId="214898BD" w14:textId="77777777" w:rsidR="00560802" w:rsidRDefault="00560802">
      <w:pPr>
        <w:rPr>
          <w:rFonts w:ascii="Times New Roman" w:hAnsi="Times New Roman" w:cs="Times New Roman"/>
        </w:rPr>
      </w:pPr>
    </w:p>
    <w:p w14:paraId="7918536A" w14:textId="77777777" w:rsidR="00560802" w:rsidRDefault="00560802">
      <w:pPr>
        <w:rPr>
          <w:rFonts w:ascii="Times New Roman" w:hAnsi="Times New Roman" w:cs="Times New Roman"/>
        </w:rPr>
      </w:pPr>
    </w:p>
    <w:p w14:paraId="3544F1A9" w14:textId="77777777" w:rsidR="00560802" w:rsidRDefault="00560802">
      <w:pPr>
        <w:rPr>
          <w:rFonts w:ascii="Times New Roman" w:hAnsi="Times New Roman" w:cs="Times New Roman"/>
        </w:rPr>
      </w:pPr>
    </w:p>
    <w:p w14:paraId="30F7A674" w14:textId="77777777" w:rsidR="00560802" w:rsidRDefault="00560802">
      <w:pPr>
        <w:rPr>
          <w:rFonts w:ascii="Times New Roman" w:hAnsi="Times New Roman" w:cs="Times New Roman"/>
        </w:rPr>
      </w:pPr>
    </w:p>
    <w:p w14:paraId="27B9839D" w14:textId="77777777" w:rsidR="00560802" w:rsidRDefault="00560802">
      <w:pPr>
        <w:rPr>
          <w:rFonts w:ascii="Times New Roman" w:hAnsi="Times New Roman" w:cs="Times New Roman"/>
        </w:rPr>
      </w:pPr>
    </w:p>
    <w:p w14:paraId="12FADEDA" w14:textId="77777777" w:rsidR="00560802" w:rsidRDefault="00560802">
      <w:pPr>
        <w:rPr>
          <w:rFonts w:ascii="Times New Roman" w:hAnsi="Times New Roman" w:cs="Times New Roman"/>
        </w:rPr>
      </w:pPr>
    </w:p>
    <w:p w14:paraId="3D44093E" w14:textId="77777777" w:rsidR="00560802" w:rsidRDefault="00560802">
      <w:pPr>
        <w:rPr>
          <w:rFonts w:ascii="Times New Roman" w:hAnsi="Times New Roman" w:cs="Times New Roman"/>
        </w:rPr>
      </w:pPr>
    </w:p>
    <w:p w14:paraId="76236444" w14:textId="77777777" w:rsidR="00560802" w:rsidRDefault="00560802">
      <w:pPr>
        <w:rPr>
          <w:rFonts w:ascii="Times New Roman" w:hAnsi="Times New Roman" w:cs="Times New Roman"/>
        </w:rPr>
      </w:pPr>
    </w:p>
    <w:p w14:paraId="46CA6F40" w14:textId="77777777" w:rsidR="00560802" w:rsidRDefault="00560802">
      <w:pPr>
        <w:rPr>
          <w:rFonts w:ascii="Times New Roman" w:hAnsi="Times New Roman" w:cs="Times New Roman"/>
        </w:rPr>
      </w:pPr>
    </w:p>
    <w:p w14:paraId="5F1ACF7A" w14:textId="77777777" w:rsidR="00560802" w:rsidRDefault="00560802">
      <w:pPr>
        <w:rPr>
          <w:rFonts w:ascii="Times New Roman" w:hAnsi="Times New Roman" w:cs="Times New Roman"/>
        </w:rPr>
      </w:pPr>
    </w:p>
    <w:p w14:paraId="2296645F" w14:textId="77777777" w:rsidR="00560802" w:rsidRDefault="00560802">
      <w:pPr>
        <w:rPr>
          <w:rFonts w:ascii="Times New Roman" w:hAnsi="Times New Roman" w:cs="Times New Roman"/>
        </w:rPr>
      </w:pPr>
    </w:p>
    <w:p w14:paraId="7E955D4F" w14:textId="77777777" w:rsidR="00560802" w:rsidRDefault="00560802">
      <w:pPr>
        <w:rPr>
          <w:rFonts w:ascii="Times New Roman" w:hAnsi="Times New Roman" w:cs="Times New Roman"/>
        </w:rPr>
      </w:pPr>
    </w:p>
    <w:p w14:paraId="4329A6DF" w14:textId="77777777" w:rsidR="00560802" w:rsidRDefault="00560802">
      <w:pPr>
        <w:rPr>
          <w:rFonts w:ascii="Times New Roman" w:hAnsi="Times New Roman" w:cs="Times New Roman"/>
        </w:rPr>
      </w:pPr>
    </w:p>
    <w:p w14:paraId="2FF38690" w14:textId="77777777" w:rsidR="00560802" w:rsidRDefault="00560802">
      <w:pPr>
        <w:rPr>
          <w:rFonts w:ascii="Times New Roman" w:hAnsi="Times New Roman" w:cs="Times New Roman"/>
        </w:rPr>
      </w:pPr>
    </w:p>
    <w:p w14:paraId="2C7E1C14" w14:textId="77777777" w:rsidR="00560802" w:rsidRDefault="00560802">
      <w:pPr>
        <w:rPr>
          <w:rFonts w:ascii="Times New Roman" w:hAnsi="Times New Roman" w:cs="Times New Roman"/>
        </w:rPr>
      </w:pPr>
    </w:p>
    <w:p w14:paraId="7D07F5F7" w14:textId="77777777" w:rsidR="00560802" w:rsidRDefault="00560802">
      <w:pPr>
        <w:rPr>
          <w:rFonts w:ascii="Times New Roman" w:hAnsi="Times New Roman" w:cs="Times New Roman"/>
        </w:rPr>
      </w:pPr>
    </w:p>
    <w:p w14:paraId="3574089B" w14:textId="77777777" w:rsidR="00560802" w:rsidRDefault="0076084B">
      <w:pPr>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noBreakHyphen/>
        <w:t xml:space="preserve"> Network of drones, energy AND throughput are points of concern</w:t>
      </w:r>
    </w:p>
    <w:p w14:paraId="3F7AF029" w14:textId="77777777" w:rsidR="00560802" w:rsidRDefault="00560802">
      <w:pPr>
        <w:rPr>
          <w:rFonts w:ascii="Times New Roman" w:hAnsi="Times New Roman" w:cs="Times New Roman"/>
        </w:rPr>
      </w:pPr>
    </w:p>
    <w:p w14:paraId="6A5C242B" w14:textId="77777777" w:rsidR="00560802" w:rsidRDefault="0076084B" w:rsidP="00960062">
      <w:pPr>
        <w:jc w:val="both"/>
        <w:rPr>
          <w:rFonts w:ascii="Times New Roman" w:hAnsi="Times New Roman" w:cs="Times New Roman"/>
        </w:rPr>
      </w:pPr>
      <w:r>
        <w:rPr>
          <w:rFonts w:ascii="Times New Roman" w:hAnsi="Times New Roman" w:cs="Times New Roman"/>
        </w:rPr>
        <w:t>Imagine if some drones are collecting some data and sending it to a command and control base (Figure 4). If the application at each drone has low data rate requirement, it does not require too much throughput, instead they could be better off having longer delays in the end-to-end transmission, and saving energy at the same time (Figure 4). For high data rate requirement, the focus is more on throughput. In this project the team will simulate such scenario, combining both throughput and energy. Given that each node only requires a certain amount of throughput, how can the packets be routed so that the network of drones can stay "alive" longer, and the communication to the C&amp;C is not broken?</w:t>
      </w:r>
    </w:p>
    <w:p w14:paraId="6BE46634" w14:textId="77777777" w:rsidR="00560802" w:rsidRDefault="00560802">
      <w:pPr>
        <w:rPr>
          <w:rFonts w:ascii="Times New Roman" w:hAnsi="Times New Roman" w:cs="Times New Roman"/>
        </w:rPr>
      </w:pPr>
    </w:p>
    <w:p w14:paraId="3431B7E7" w14:textId="77777777" w:rsidR="00560802" w:rsidRDefault="00560802">
      <w:pPr>
        <w:rPr>
          <w:rFonts w:ascii="Times New Roman" w:hAnsi="Times New Roman" w:cs="Times New Roman"/>
        </w:rPr>
      </w:pPr>
    </w:p>
    <w:p w14:paraId="7268D8AE" w14:textId="77777777" w:rsidR="00560802" w:rsidRDefault="00560802">
      <w:pPr>
        <w:rPr>
          <w:rFonts w:ascii="Times New Roman" w:hAnsi="Times New Roman" w:cs="Times New Roman"/>
        </w:rPr>
      </w:pPr>
    </w:p>
    <w:p w14:paraId="3B4D7B28" w14:textId="77777777" w:rsidR="00560802" w:rsidRDefault="00560802">
      <w:pPr>
        <w:rPr>
          <w:rFonts w:ascii="Times New Roman" w:hAnsi="Times New Roman" w:cs="Times New Roman"/>
        </w:rPr>
      </w:pPr>
    </w:p>
    <w:p w14:paraId="267A6F65" w14:textId="77777777" w:rsidR="00560802" w:rsidRDefault="00560802">
      <w:pPr>
        <w:rPr>
          <w:rFonts w:ascii="Times New Roman" w:hAnsi="Times New Roman" w:cs="Times New Roman"/>
        </w:rPr>
      </w:pPr>
    </w:p>
    <w:p w14:paraId="42104291" w14:textId="06F8AFA2" w:rsidR="00560802" w:rsidRDefault="00560802">
      <w:pPr>
        <w:rPr>
          <w:rFonts w:ascii="Times New Roman" w:hAnsi="Times New Roman" w:cs="Times New Roman"/>
        </w:rPr>
      </w:pPr>
    </w:p>
    <w:p w14:paraId="0D768D41" w14:textId="1815C152" w:rsidR="00703BBB" w:rsidRDefault="00703BBB">
      <w:pPr>
        <w:rPr>
          <w:rFonts w:ascii="Times New Roman" w:hAnsi="Times New Roman" w:cs="Times New Roman"/>
        </w:rPr>
      </w:pPr>
    </w:p>
    <w:p w14:paraId="15A61DF0" w14:textId="20D74E0A" w:rsidR="00703BBB" w:rsidRDefault="00703BBB">
      <w:pPr>
        <w:rPr>
          <w:rFonts w:ascii="Times New Roman" w:hAnsi="Times New Roman" w:cs="Times New Roman"/>
        </w:rPr>
      </w:pPr>
    </w:p>
    <w:p w14:paraId="7ED9A4E7" w14:textId="7E9838DC" w:rsidR="00703BBB" w:rsidRDefault="00703BBB">
      <w:pPr>
        <w:rPr>
          <w:rFonts w:ascii="Times New Roman" w:hAnsi="Times New Roman" w:cs="Times New Roman"/>
        </w:rPr>
      </w:pPr>
    </w:p>
    <w:p w14:paraId="30CA555F" w14:textId="5D39E451" w:rsidR="00703BBB" w:rsidRDefault="00703BBB">
      <w:pPr>
        <w:rPr>
          <w:rFonts w:ascii="Times New Roman" w:hAnsi="Times New Roman" w:cs="Times New Roman"/>
        </w:rPr>
      </w:pPr>
    </w:p>
    <w:p w14:paraId="10F8EA38" w14:textId="383E244F" w:rsidR="00703BBB" w:rsidRDefault="00703BBB">
      <w:pPr>
        <w:rPr>
          <w:rFonts w:ascii="Times New Roman" w:hAnsi="Times New Roman" w:cs="Times New Roman"/>
        </w:rPr>
      </w:pPr>
    </w:p>
    <w:p w14:paraId="4303CCDB" w14:textId="3532D53D" w:rsidR="00703BBB" w:rsidRDefault="00703BBB">
      <w:pPr>
        <w:rPr>
          <w:rFonts w:ascii="Times New Roman" w:hAnsi="Times New Roman" w:cs="Times New Roman"/>
        </w:rPr>
      </w:pPr>
    </w:p>
    <w:p w14:paraId="7A2B607F" w14:textId="77777777" w:rsidR="00960062" w:rsidRDefault="00960062">
      <w:pPr>
        <w:rPr>
          <w:rFonts w:ascii="Times New Roman" w:hAnsi="Times New Roman" w:cs="Times New Roman"/>
        </w:rPr>
      </w:pPr>
    </w:p>
    <w:p w14:paraId="6161A916" w14:textId="7AA0A8CD" w:rsidR="00703BBB" w:rsidRDefault="00703BBB">
      <w:pPr>
        <w:rPr>
          <w:rFonts w:ascii="Times New Roman" w:hAnsi="Times New Roman" w:cs="Times New Roman"/>
        </w:rPr>
      </w:pPr>
    </w:p>
    <w:p w14:paraId="0078AB53" w14:textId="30514387" w:rsidR="00703BBB" w:rsidRDefault="00703BBB">
      <w:pPr>
        <w:rPr>
          <w:rFonts w:ascii="Times New Roman" w:hAnsi="Times New Roman" w:cs="Times New Roman"/>
        </w:rPr>
      </w:pPr>
    </w:p>
    <w:p w14:paraId="38986A9C" w14:textId="77777777" w:rsidR="00703BBB" w:rsidRDefault="00703BBB">
      <w:pPr>
        <w:rPr>
          <w:rFonts w:ascii="Times New Roman" w:hAnsi="Times New Roman" w:cs="Times New Roman"/>
        </w:rPr>
      </w:pPr>
    </w:p>
    <w:p w14:paraId="04D69C75" w14:textId="77777777" w:rsidR="00560802" w:rsidRDefault="0076084B">
      <w:pPr>
        <w:rPr>
          <w:rFonts w:ascii="Times New Roman" w:hAnsi="Times New Roman" w:cs="Times New Roman"/>
        </w:rPr>
      </w:pPr>
      <w:r>
        <w:rPr>
          <w:rFonts w:ascii="Times New Roman" w:hAnsi="Times New Roman" w:cs="Times New Roman"/>
          <w:b/>
          <w:bCs/>
        </w:rPr>
        <w:t>(4) Dynamic routing mechanism design in faulty network</w:t>
      </w:r>
    </w:p>
    <w:p w14:paraId="383CD792" w14:textId="77777777" w:rsidR="00560802" w:rsidRDefault="00560802">
      <w:pPr>
        <w:rPr>
          <w:rFonts w:ascii="Times New Roman" w:hAnsi="Times New Roman" w:cs="Times New Roman"/>
        </w:rPr>
      </w:pPr>
    </w:p>
    <w:p w14:paraId="1126D62E" w14:textId="77777777" w:rsidR="00560802" w:rsidRDefault="0076084B">
      <w:pPr>
        <w:jc w:val="center"/>
        <w:rPr>
          <w:rFonts w:ascii="Times New Roman" w:hAnsi="Times New Roman" w:cs="Times New Roman"/>
        </w:rPr>
      </w:pPr>
      <w:r>
        <w:rPr>
          <w:noProof/>
        </w:rPr>
        <mc:AlternateContent>
          <mc:Choice Requires="wps">
            <w:drawing>
              <wp:anchor distT="0" distB="0" distL="0" distR="0" simplePos="0" relativeHeight="6" behindDoc="0" locked="0" layoutInCell="1" allowOverlap="1" wp14:anchorId="01F47B9D" wp14:editId="1B36EA6A">
                <wp:simplePos x="0" y="0"/>
                <wp:positionH relativeFrom="column">
                  <wp:posOffset>4932679</wp:posOffset>
                </wp:positionH>
                <wp:positionV relativeFrom="paragraph">
                  <wp:posOffset>1177290</wp:posOffset>
                </wp:positionV>
                <wp:extent cx="687069" cy="648969"/>
                <wp:effectExtent l="0" t="0" r="0" b="0"/>
                <wp:wrapNone/>
                <wp:docPr id="5" name="Freeform 5"/>
                <wp:cNvGraphicFramePr/>
                <a:graphic xmlns:a="http://schemas.openxmlformats.org/drawingml/2006/main">
                  <a:graphicData uri="http://schemas.microsoft.com/office/word/2010/wordprocessingShape">
                    <wps:wsp>
                      <wps:cNvSpPr/>
                      <wps:spPr bwMode="auto">
                        <a:xfrm>
                          <a:off x="0" y="0"/>
                          <a:ext cx="687069" cy="648970"/>
                        </a:xfrm>
                        <a:custGeom>
                          <a:avLst>
                            <a:gd name="adj0" fmla="val 551"/>
                          </a:avLst>
                          <a:gdLst>
                            <a:gd name="gd0" fmla="val 65536"/>
                            <a:gd name="gd1" fmla="val adj0"/>
                            <a:gd name="gd2" fmla="*/ gd1 2 1"/>
                            <a:gd name="gd3" fmla="+- 21600 0 gd2"/>
                            <a:gd name="gd4" fmla="*/ gd3 gd3 1"/>
                            <a:gd name="gd5" fmla="*/ gd1 gd1 1"/>
                            <a:gd name="gd6" fmla="+- gd4 0 gd5"/>
                            <a:gd name="gd7" fmla="*/ gd6 1 8"/>
                            <a:gd name="gd8" fmla="sqrt gd7"/>
                            <a:gd name="gd9" fmla="*/ gd5 1 8"/>
                            <a:gd name="gd10" fmla="sqrt gd9"/>
                            <a:gd name="gd11" fmla="+- gd8 gd10 0"/>
                            <a:gd name="gd12" fmla="+- gd8 0 gd10"/>
                            <a:gd name="gd13" fmla="+- gd11 10800 0"/>
                            <a:gd name="gd14" fmla="+- 10800 0 gd11"/>
                            <a:gd name="gd15" fmla="+- gd12 10800 0"/>
                            <a:gd name="gd16" fmla="+- 10800 0 gd12"/>
                            <a:gd name="gd17" fmla="+- 21600 0 gd1"/>
                            <a:gd name="gd18" fmla="val 0"/>
                            <a:gd name="gd19" fmla="val 10800"/>
                            <a:gd name="gd20" fmla="+- 10800 0 gd18"/>
                            <a:gd name="gd21" fmla="+- 0 0 gd19"/>
                            <a:gd name="gd22" fmla="?: gd20 1 -1"/>
                            <a:gd name="gd23" fmla="?: gd21 1 -1"/>
                            <a:gd name="gd24" fmla="*/ gd22 gd23 1"/>
                            <a:gd name="gd25" fmla="?: gd20 10800000 0"/>
                            <a:gd name="gd26" fmla="?: gd24 -5400000 5400000"/>
                            <a:gd name="gd27" fmla="*/ gd20 -1 1"/>
                            <a:gd name="gd28" fmla="*/ gd21 -1 1"/>
                            <a:gd name="gd29" fmla="?: gd20 gd20 gd27"/>
                            <a:gd name="gd30" fmla="?: gd21 gd21 gd28"/>
                            <a:gd name="gd31" fmla="val 10800"/>
                            <a:gd name="gd32" fmla="val 0"/>
                            <a:gd name="gd33" fmla="+- 21600 0 gd31"/>
                            <a:gd name="gd34" fmla="+- 10800 0 gd32"/>
                            <a:gd name="gd35" fmla="?: gd33 1 -1"/>
                            <a:gd name="gd36" fmla="?: gd34 1 -1"/>
                            <a:gd name="gd37" fmla="*/ gd35 gd36 1"/>
                            <a:gd name="gd38" fmla="?: gd34 16200000 5400000"/>
                            <a:gd name="gd39" fmla="?: gd37 5400000 -5400000"/>
                            <a:gd name="gd40" fmla="*/ gd33 -1 1"/>
                            <a:gd name="gd41" fmla="*/ gd34 -1 1"/>
                            <a:gd name="gd42" fmla="?: gd33 gd33 gd40"/>
                            <a:gd name="gd43" fmla="?: gd34 gd34 gd41"/>
                            <a:gd name="gd44" fmla="val 21600"/>
                            <a:gd name="gd45" fmla="val 10800"/>
                            <a:gd name="gd46" fmla="+- 10800 0 gd44"/>
                            <a:gd name="gd47" fmla="+- 21600 0 gd45"/>
                            <a:gd name="gd48" fmla="?: gd46 1 -1"/>
                            <a:gd name="gd49" fmla="?: gd47 1 -1"/>
                            <a:gd name="gd50" fmla="*/ gd48 gd49 1"/>
                            <a:gd name="gd51" fmla="?: gd46 10800000 0"/>
                            <a:gd name="gd52" fmla="?: gd50 -5400000 5400000"/>
                            <a:gd name="gd53" fmla="*/ gd46 -1 1"/>
                            <a:gd name="gd54" fmla="*/ gd47 -1 1"/>
                            <a:gd name="gd55" fmla="?: gd46 gd46 gd53"/>
                            <a:gd name="gd56" fmla="?: gd47 gd47 gd54"/>
                            <a:gd name="gd57" fmla="val 10800"/>
                            <a:gd name="gd58" fmla="val 21600"/>
                            <a:gd name="gd59" fmla="+- 0 0 gd57"/>
                            <a:gd name="gd60" fmla="+- 10800 0 gd58"/>
                            <a:gd name="gd61" fmla="?: gd59 1 -1"/>
                            <a:gd name="gd62" fmla="?: gd60 1 -1"/>
                            <a:gd name="gd63" fmla="*/ gd61 gd62 1"/>
                            <a:gd name="gd64" fmla="?: gd60 16200000 5400000"/>
                            <a:gd name="gd65" fmla="?: gd63 5400000 -5400000"/>
                            <a:gd name="gd66" fmla="*/ gd59 -1 1"/>
                            <a:gd name="gd67" fmla="*/ gd60 -1 1"/>
                            <a:gd name="gd68" fmla="?: gd59 gd59 gd66"/>
                            <a:gd name="gd69" fmla="?: gd60 gd60 gd67"/>
                            <a:gd name="gd70" fmla="val 0"/>
                            <a:gd name="gd71" fmla="val 10800"/>
                            <a:gd name="gd72" fmla="+- gd17 0 gd1"/>
                            <a:gd name="gd73" fmla="+- gd17 0 gd1"/>
                            <a:gd name="gd74" fmla="*/ gd72 1 2"/>
                            <a:gd name="gd75" fmla="*/ gd73 1 2"/>
                            <a:gd name="gd76" fmla="+- gd1 gd74 0"/>
                            <a:gd name="gd77" fmla="+- gd1 gd75 0"/>
                            <a:gd name="gd78" fmla="+- gd13 0 gd76"/>
                            <a:gd name="gd79" fmla="+- gd15 0 gd77"/>
                            <a:gd name="gd80" fmla="?: gd78 1 -1"/>
                            <a:gd name="gd81" fmla="?: gd79 1 -1"/>
                            <a:gd name="gd82" fmla="*/ gd79 1 gd78"/>
                            <a:gd name="gd83" fmla="at2 1 gd82"/>
                            <a:gd name="gd84" fmla="cos 1 gd83"/>
                            <a:gd name="gd85" fmla="*/ gd84 gd84 1"/>
                            <a:gd name="gd86" fmla="*/ gd75 gd75 1"/>
                            <a:gd name="gd87" fmla="*/ gd86 gd85 1"/>
                            <a:gd name="gd88" fmla="sin 1 gd83"/>
                            <a:gd name="gd89" fmla="*/ gd88 gd88 1"/>
                            <a:gd name="gd90" fmla="*/ gd74 gd74 1"/>
                            <a:gd name="gd91" fmla="*/ gd90 gd89 1"/>
                            <a:gd name="gd92" fmla="+- gd91 gd87 0"/>
                            <a:gd name="gd93" fmla="sqrt gd92"/>
                            <a:gd name="gd94" fmla="*/ gd74 gd75 gd93"/>
                            <a:gd name="gd95" fmla="?: gd78 0 10800000"/>
                            <a:gd name="gd96" fmla="*/ gd80 gd81 1"/>
                            <a:gd name="gd97" fmla="*/ gd83 -1 1"/>
                            <a:gd name="gd98" fmla="?: gd83 gd83 gd97"/>
                            <a:gd name="gd99" fmla="*/ gd98 gd96 1"/>
                            <a:gd name="gd100" fmla="+- gd99 gd95 0"/>
                            <a:gd name="gd101" fmla="*/ gd94 gd84 1"/>
                            <a:gd name="gd102" fmla="*/ gd80 gd101 1"/>
                            <a:gd name="gd103" fmla="+- gd76 gd102 0"/>
                            <a:gd name="gd104" fmla="*/ gd88 -1 1"/>
                            <a:gd name="gd105" fmla="?: gd88 gd88 gd104"/>
                            <a:gd name="gd106" fmla="*/ gd94 gd105 1"/>
                            <a:gd name="gd107" fmla="*/ gd81 gd106 1"/>
                            <a:gd name="gd108" fmla="+- gd77 gd107 0"/>
                            <a:gd name="gd109" fmla="+- gd16 0 gd76"/>
                            <a:gd name="gd110" fmla="+- gd14 0 gd77"/>
                            <a:gd name="gd111" fmla="?: gd109 1 -1"/>
                            <a:gd name="gd112" fmla="?: gd110 1 -1"/>
                            <a:gd name="gd113" fmla="*/ gd110 1 gd109"/>
                            <a:gd name="gd114" fmla="at2 1 gd113"/>
                            <a:gd name="gd115" fmla="cos 1 gd114"/>
                            <a:gd name="gd116" fmla="*/ gd115 gd115 1"/>
                            <a:gd name="gd117" fmla="*/ gd75 gd75 1"/>
                            <a:gd name="gd118" fmla="*/ gd117 gd116 1"/>
                            <a:gd name="gd119" fmla="sin 1 gd114"/>
                            <a:gd name="gd120" fmla="*/ gd119 gd119 1"/>
                            <a:gd name="gd121" fmla="*/ gd74 gd74 1"/>
                            <a:gd name="gd122" fmla="*/ gd121 gd120 1"/>
                            <a:gd name="gd123" fmla="+- gd122 gd118 0"/>
                            <a:gd name="gd124" fmla="sqrt gd123"/>
                            <a:gd name="gd125" fmla="*/ gd74 gd75 gd124"/>
                            <a:gd name="gd126" fmla="?: gd109 0 10800000"/>
                            <a:gd name="gd127" fmla="*/ gd111 gd112 1"/>
                            <a:gd name="gd128" fmla="*/ gd114 -1 1"/>
                            <a:gd name="gd129" fmla="?: gd114 gd114 gd128"/>
                            <a:gd name="gd130" fmla="*/ gd129 gd127 1"/>
                            <a:gd name="gd131" fmla="+- gd130 gd126 0"/>
                            <a:gd name="gd132" fmla="*/ gd125 gd115 1"/>
                            <a:gd name="gd133" fmla="*/ gd111 gd132 1"/>
                            <a:gd name="gd134" fmla="+- gd76 gd133 0"/>
                            <a:gd name="gd135" fmla="*/ gd119 -1 1"/>
                            <a:gd name="gd136" fmla="?: gd119 gd119 gd135"/>
                            <a:gd name="gd137" fmla="*/ gd125 gd136 1"/>
                            <a:gd name="gd138" fmla="*/ gd112 gd137 1"/>
                            <a:gd name="gd139" fmla="+- gd77 gd138 0"/>
                            <a:gd name="gd140" fmla="+- gd100 0 gd131"/>
                            <a:gd name="gd141" fmla="*/ gd140 -1 1"/>
                            <a:gd name="gd142" fmla="+- gd100 21600000 gd131"/>
                            <a:gd name="gd143" fmla="*/ gd142 -1 1"/>
                            <a:gd name="gd144" fmla="?: gd140 gd141 gd143"/>
                            <a:gd name="gd145" fmla="*/ gd72 1 2"/>
                            <a:gd name="gd146" fmla="*/ gd73 1 2"/>
                            <a:gd name="gd147" fmla="val gd134"/>
                            <a:gd name="gd148" fmla="val gd139"/>
                            <a:gd name="gd149" fmla="+- gd17 0 gd1"/>
                            <a:gd name="gd150" fmla="+- gd17 0 gd1"/>
                            <a:gd name="gd151" fmla="*/ gd149 1 2"/>
                            <a:gd name="gd152" fmla="*/ gd150 1 2"/>
                            <a:gd name="gd153" fmla="+- gd1 gd151 0"/>
                            <a:gd name="gd154" fmla="+- gd1 gd152 0"/>
                            <a:gd name="gd155" fmla="+- gd14 0 gd153"/>
                            <a:gd name="gd156" fmla="+- gd16 0 gd154"/>
                            <a:gd name="gd157" fmla="?: gd155 1 -1"/>
                            <a:gd name="gd158" fmla="?: gd156 1 -1"/>
                            <a:gd name="gd159" fmla="*/ gd156 1 gd155"/>
                            <a:gd name="gd160" fmla="at2 1 gd159"/>
                            <a:gd name="gd161" fmla="cos 1 gd160"/>
                            <a:gd name="gd162" fmla="*/ gd161 gd161 1"/>
                            <a:gd name="gd163" fmla="*/ gd152 gd152 1"/>
                            <a:gd name="gd164" fmla="*/ gd163 gd162 1"/>
                            <a:gd name="gd165" fmla="sin 1 gd160"/>
                            <a:gd name="gd166" fmla="*/ gd165 gd165 1"/>
                            <a:gd name="gd167" fmla="*/ gd151 gd151 1"/>
                            <a:gd name="gd168" fmla="*/ gd167 gd166 1"/>
                            <a:gd name="gd169" fmla="+- gd168 gd164 0"/>
                            <a:gd name="gd170" fmla="sqrt gd169"/>
                            <a:gd name="gd171" fmla="*/ gd151 gd152 gd170"/>
                            <a:gd name="gd172" fmla="?: gd155 0 10800000"/>
                            <a:gd name="gd173" fmla="*/ gd157 gd158 1"/>
                            <a:gd name="gd174" fmla="*/ gd160 -1 1"/>
                            <a:gd name="gd175" fmla="?: gd160 gd160 gd174"/>
                            <a:gd name="gd176" fmla="*/ gd175 gd173 1"/>
                            <a:gd name="gd177" fmla="+- gd176 gd172 0"/>
                            <a:gd name="gd178" fmla="*/ gd171 gd161 1"/>
                            <a:gd name="gd179" fmla="*/ gd157 gd178 1"/>
                            <a:gd name="gd180" fmla="+- gd153 gd179 0"/>
                            <a:gd name="gd181" fmla="*/ gd165 -1 1"/>
                            <a:gd name="gd182" fmla="?: gd165 gd165 gd181"/>
                            <a:gd name="gd183" fmla="*/ gd171 gd182 1"/>
                            <a:gd name="gd184" fmla="*/ gd158 gd183 1"/>
                            <a:gd name="gd185" fmla="+- gd154 gd184 0"/>
                            <a:gd name="gd186" fmla="+- gd15 0 gd153"/>
                            <a:gd name="gd187" fmla="+- gd13 0 gd154"/>
                            <a:gd name="gd188" fmla="?: gd186 1 -1"/>
                            <a:gd name="gd189" fmla="?: gd187 1 -1"/>
                            <a:gd name="gd190" fmla="*/ gd187 1 gd186"/>
                            <a:gd name="gd191" fmla="at2 1 gd190"/>
                            <a:gd name="gd192" fmla="cos 1 gd191"/>
                            <a:gd name="gd193" fmla="*/ gd192 gd192 1"/>
                            <a:gd name="gd194" fmla="*/ gd152 gd152 1"/>
                            <a:gd name="gd195" fmla="*/ gd194 gd193 1"/>
                            <a:gd name="gd196" fmla="sin 1 gd191"/>
                            <a:gd name="gd197" fmla="*/ gd196 gd196 1"/>
                            <a:gd name="gd198" fmla="*/ gd151 gd151 1"/>
                            <a:gd name="gd199" fmla="*/ gd198 gd197 1"/>
                            <a:gd name="gd200" fmla="+- gd199 gd195 0"/>
                            <a:gd name="gd201" fmla="sqrt gd200"/>
                            <a:gd name="gd202" fmla="*/ gd151 gd152 gd201"/>
                            <a:gd name="gd203" fmla="?: gd186 0 10800000"/>
                            <a:gd name="gd204" fmla="*/ gd188 gd189 1"/>
                            <a:gd name="gd205" fmla="*/ gd191 -1 1"/>
                            <a:gd name="gd206" fmla="?: gd191 gd191 gd205"/>
                            <a:gd name="gd207" fmla="*/ gd206 gd204 1"/>
                            <a:gd name="gd208" fmla="+- gd207 gd203 0"/>
                            <a:gd name="gd209" fmla="*/ gd202 gd192 1"/>
                            <a:gd name="gd210" fmla="*/ gd188 gd209 1"/>
                            <a:gd name="gd211" fmla="+- gd153 gd210 0"/>
                            <a:gd name="gd212" fmla="*/ gd196 -1 1"/>
                            <a:gd name="gd213" fmla="?: gd196 gd196 gd212"/>
                            <a:gd name="gd214" fmla="*/ gd202 gd213 1"/>
                            <a:gd name="gd215" fmla="*/ gd189 gd214 1"/>
                            <a:gd name="gd216" fmla="+- gd154 gd215 0"/>
                            <a:gd name="gd217" fmla="+- gd177 0 gd208"/>
                            <a:gd name="gd218" fmla="*/ gd217 -1 1"/>
                            <a:gd name="gd219" fmla="+- gd177 21600000 gd208"/>
                            <a:gd name="gd220" fmla="*/ gd219 -1 1"/>
                            <a:gd name="gd221" fmla="?: gd217 gd218 gd220"/>
                            <a:gd name="gd222" fmla="*/ gd149 1 2"/>
                            <a:gd name="gd223" fmla="*/ gd150 1 2"/>
                            <a:gd name="gd224" fmla="val gd211"/>
                            <a:gd name="gd225" fmla="val gd216"/>
                            <a:gd name="gd226" fmla="*/ w 3163 21600"/>
                            <a:gd name="gd227" fmla="*/ h 3163 21600"/>
                            <a:gd name="gd228" fmla="*/ w 18437 21600"/>
                            <a:gd name="gd229" fmla="*/ h 18437 21600"/>
                            <a:gd name="gd230" fmla="*/ w adj0 21600"/>
                            <a:gd name="gd231" fmla="*/ h 1 2"/>
                          </a:gdLst>
                          <a:ahLst>
                            <a:ahXY gdRefX="adj0" maxX="7200">
                              <a:pos x="gd230" y="gd231"/>
                            </a:ahXY>
                          </a:ahLst>
                          <a:cxnLst/>
                          <a:rect l="gd226" t="gd227" r="gd228" b="gd229"/>
                          <a:pathLst>
                            <a:path w="21600" h="21600" extrusionOk="0">
                              <a:moveTo>
                                <a:pt x="gd18" y="gd19"/>
                              </a:moveTo>
                              <a:arcTo wR="gd29" hR="gd30" stAng="gd25" swAng="gd26"/>
                              <a:arcTo wR="gd42" hR="gd43" stAng="gd38" swAng="gd39"/>
                              <a:arcTo wR="gd55" hR="gd56" stAng="gd51" swAng="gd52"/>
                              <a:arcTo wR="gd68" hR="gd69" stAng="gd64" swAng="gd65"/>
                              <a:close/>
                              <a:moveTo>
                                <a:pt x="gd103" y="gd108"/>
                              </a:moveTo>
                              <a:arcTo wR="gd145" hR="gd146" stAng="gd100" swAng="gd144"/>
                              <a:close/>
                              <a:moveTo>
                                <a:pt x="gd180" y="gd185"/>
                              </a:moveTo>
                              <a:arcTo wR="gd222" hR="gd223" stAng="gd177" swAng="gd221"/>
                              <a:close/>
                            </a:path>
                            <a:path w="21600" h="21600" extrusionOk="0"/>
                          </a:pathLst>
                        </a:custGeom>
                        <a:solidFill>
                          <a:srgbClr val="FF3333"/>
                        </a:solidFill>
                        <a:ln>
                          <a:solidFill>
                            <a:srgbClr val="3465A4"/>
                          </a:solidFill>
                        </a:ln>
                      </wps:spPr>
                      <wps:bodyPr rot="0">
                        <a:prstTxWarp prst="textNoShape">
                          <a:avLst/>
                        </a:prstTxWarp>
                        <a:noAutofit/>
                      </wps:bodyPr>
                    </wps:wsp>
                  </a:graphicData>
                </a:graphic>
              </wp:anchor>
            </w:drawing>
          </mc:Choice>
          <mc:Fallback xmlns:a="http://schemas.openxmlformats.org/drawingml/2006/main">
            <w:pict>
              <v:shape id="shape 0" o:spid="_x0000_s0000" style="position:absolute;mso-wrap-distance-left:0.0pt;mso-wrap-distance-top:0.0pt;mso-wrap-distance-right:0.0pt;mso-wrap-distance-bottom:0.0pt;z-index:6;o:allowoverlap:true;o:allowincell:true;mso-position-horizontal-relative:text;margin-left:388.4pt;mso-position-horizontal:absolute;mso-position-vertical-relative:text;margin-top:92.7pt;mso-position-vertical:absolute;width:54.1pt;height:51.1pt;" coordsize="100000,100000" path="m0,49999l0,49999c0,22571,22571,0,50000,0c50000,0,50000,0,50000,0l50000,0c77429,0,100000,22570,100000,49999l100000,49999c100000,49999,100000,49999,100000,49999l100000,49999c100000,49999,100000,49999,100000,49999l100000,49999c100000,77428,77429,99999,50000,99999c50000,99999,50000,99999,50000,99999l50000,99999c22571,99999,0,77428,0,49999c0,49999,0,49999,0,49999xm84440,82636l84440,82635c92790,73825,97448,62137,97448,49998l97448,49998c97448,23969,76029,2550,49999,2550c37860,2550,26173,7208,17362,15557xm15558,17361l15558,17361c7208,26172,2550,37859,2550,49998c2550,76027,23969,97446,49999,97446c62138,97446,73825,92788,82636,84439xee" fillcolor="#FF3333" strokecolor="#3465A4">
                <v:path textboxrect="14643,14642,85356,85355"/>
              </v:shape>
            </w:pict>
          </mc:Fallback>
        </mc:AlternateContent>
      </w:r>
      <w:r>
        <w:rPr>
          <w:rFonts w:ascii="Times New Roman" w:hAnsi="Times New Roman" w:cs="Times New Roman"/>
          <w:noProof/>
          <w:lang w:eastAsia="en-US" w:bidi="ar-SA"/>
        </w:rPr>
        <w:drawing>
          <wp:anchor distT="0" distB="0" distL="0" distR="0" simplePos="0" relativeHeight="5" behindDoc="0" locked="0" layoutInCell="1" allowOverlap="1" wp14:anchorId="24CB96B7" wp14:editId="3161A96C">
            <wp:simplePos x="0" y="0"/>
            <wp:positionH relativeFrom="column">
              <wp:align>center</wp:align>
            </wp:positionH>
            <wp:positionV relativeFrom="paragraph">
              <wp:posOffset>634</wp:posOffset>
            </wp:positionV>
            <wp:extent cx="6332220" cy="2472054"/>
            <wp:effectExtent l="0" t="0" r="0" b="0"/>
            <wp:wrapSquare wrapText="bothSides"/>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pic:cNvPicPr>
                  </pic:nvPicPr>
                  <pic:blipFill>
                    <a:blip r:embed="rId7"/>
                    <a:stretch/>
                  </pic:blipFill>
                  <pic:spPr bwMode="auto">
                    <a:xfrm>
                      <a:off x="0" y="0"/>
                      <a:ext cx="6332220" cy="2472055"/>
                    </a:xfrm>
                    <a:prstGeom prst="rect">
                      <a:avLst/>
                    </a:prstGeom>
                  </pic:spPr>
                </pic:pic>
              </a:graphicData>
            </a:graphic>
          </wp:anchor>
        </w:drawing>
      </w:r>
      <w:r>
        <w:rPr>
          <w:rFonts w:ascii="Times New Roman" w:hAnsi="Times New Roman" w:cs="Times New Roman"/>
        </w:rPr>
        <w:t xml:space="preserve">Figure 5 </w:t>
      </w:r>
      <w:r>
        <w:rPr>
          <w:rFonts w:ascii="Times New Roman" w:hAnsi="Times New Roman" w:cs="Times New Roman"/>
        </w:rPr>
        <w:noBreakHyphen/>
        <w:t xml:space="preserve"> Faulty network: how to route if a node suddenly stops working for a while?</w:t>
      </w:r>
    </w:p>
    <w:p w14:paraId="19F369E5" w14:textId="77777777" w:rsidR="00560802" w:rsidRDefault="00560802">
      <w:pPr>
        <w:rPr>
          <w:rFonts w:ascii="Times New Roman" w:hAnsi="Times New Roman" w:cs="Times New Roman"/>
        </w:rPr>
      </w:pPr>
    </w:p>
    <w:p w14:paraId="2A323F19" w14:textId="77777777" w:rsidR="00560802" w:rsidRDefault="0076084B" w:rsidP="00960062">
      <w:pPr>
        <w:jc w:val="both"/>
        <w:rPr>
          <w:rFonts w:ascii="Times New Roman" w:hAnsi="Times New Roman" w:cs="Times New Roman"/>
        </w:rPr>
      </w:pPr>
      <w:r>
        <w:rPr>
          <w:rFonts w:ascii="Times New Roman" w:hAnsi="Times New Roman" w:cs="Times New Roman"/>
        </w:rPr>
        <w:t>The team will simulate a mesh network where nodes and links may fail (Figure 5). Nodes and links may fail intermittently, as an input to the simulation, each node and link will have a certain probability to fail. When such failure occurs, the network must adapt and re-route to avoid the faulty link/node.</w:t>
      </w:r>
    </w:p>
    <w:p w14:paraId="64AB71CE" w14:textId="4A3EBC79" w:rsidR="00560802" w:rsidRDefault="00560802">
      <w:pPr>
        <w:rPr>
          <w:rFonts w:ascii="Times New Roman" w:hAnsi="Times New Roman" w:cs="Times New Roman"/>
          <w:b/>
          <w:bCs/>
        </w:rPr>
      </w:pPr>
    </w:p>
    <w:p w14:paraId="63D14F5D" w14:textId="6FDE81B7" w:rsidR="00703BBB" w:rsidRDefault="00703BBB">
      <w:pPr>
        <w:rPr>
          <w:rFonts w:ascii="Times New Roman" w:hAnsi="Times New Roman" w:cs="Times New Roman"/>
          <w:b/>
          <w:bCs/>
        </w:rPr>
      </w:pPr>
    </w:p>
    <w:p w14:paraId="46234F01" w14:textId="539AA737" w:rsidR="00703BBB" w:rsidRDefault="00703BBB">
      <w:pPr>
        <w:rPr>
          <w:rFonts w:ascii="Times New Roman" w:hAnsi="Times New Roman" w:cs="Times New Roman"/>
          <w:b/>
          <w:bCs/>
        </w:rPr>
      </w:pPr>
    </w:p>
    <w:p w14:paraId="6F0DB841" w14:textId="7C627631" w:rsidR="00703BBB" w:rsidRDefault="00703BBB">
      <w:pPr>
        <w:rPr>
          <w:rFonts w:ascii="Times New Roman" w:hAnsi="Times New Roman" w:cs="Times New Roman"/>
          <w:b/>
          <w:bCs/>
        </w:rPr>
      </w:pPr>
    </w:p>
    <w:p w14:paraId="685D3B3F" w14:textId="5BB6CD0E" w:rsidR="00703BBB" w:rsidRDefault="00703BBB">
      <w:pPr>
        <w:rPr>
          <w:rFonts w:ascii="Times New Roman" w:hAnsi="Times New Roman" w:cs="Times New Roman"/>
          <w:b/>
          <w:bCs/>
        </w:rPr>
      </w:pPr>
    </w:p>
    <w:p w14:paraId="0EE584E1" w14:textId="162769B5" w:rsidR="00703BBB" w:rsidRDefault="00703BBB">
      <w:pPr>
        <w:rPr>
          <w:rFonts w:ascii="Times New Roman" w:hAnsi="Times New Roman" w:cs="Times New Roman"/>
          <w:b/>
          <w:bCs/>
        </w:rPr>
      </w:pPr>
    </w:p>
    <w:p w14:paraId="010F008D" w14:textId="3794D2C0" w:rsidR="00703BBB" w:rsidRDefault="00703BBB">
      <w:pPr>
        <w:rPr>
          <w:rFonts w:ascii="Times New Roman" w:hAnsi="Times New Roman" w:cs="Times New Roman"/>
          <w:b/>
          <w:bCs/>
        </w:rPr>
      </w:pPr>
    </w:p>
    <w:p w14:paraId="6365EC10" w14:textId="581DFEB9" w:rsidR="00703BBB" w:rsidRDefault="00703BBB">
      <w:pPr>
        <w:rPr>
          <w:rFonts w:ascii="Times New Roman" w:hAnsi="Times New Roman" w:cs="Times New Roman"/>
          <w:b/>
          <w:bCs/>
        </w:rPr>
      </w:pPr>
    </w:p>
    <w:p w14:paraId="11C1E20A" w14:textId="56096383" w:rsidR="00703BBB" w:rsidRDefault="00703BBB">
      <w:pPr>
        <w:rPr>
          <w:rFonts w:ascii="Times New Roman" w:hAnsi="Times New Roman" w:cs="Times New Roman"/>
          <w:b/>
          <w:bCs/>
        </w:rPr>
      </w:pPr>
    </w:p>
    <w:p w14:paraId="413B762D" w14:textId="2131712B" w:rsidR="00703BBB" w:rsidRDefault="00703BBB">
      <w:pPr>
        <w:rPr>
          <w:rFonts w:ascii="Times New Roman" w:hAnsi="Times New Roman" w:cs="Times New Roman"/>
          <w:b/>
          <w:bCs/>
        </w:rPr>
      </w:pPr>
    </w:p>
    <w:p w14:paraId="00CF49C7" w14:textId="2B4E11E3" w:rsidR="00703BBB" w:rsidRDefault="00703BBB">
      <w:pPr>
        <w:rPr>
          <w:rFonts w:ascii="Times New Roman" w:hAnsi="Times New Roman" w:cs="Times New Roman"/>
          <w:b/>
          <w:bCs/>
        </w:rPr>
      </w:pPr>
    </w:p>
    <w:p w14:paraId="6D110CF3" w14:textId="422AC9AA" w:rsidR="00703BBB" w:rsidRDefault="00703BBB">
      <w:pPr>
        <w:rPr>
          <w:rFonts w:ascii="Times New Roman" w:hAnsi="Times New Roman" w:cs="Times New Roman"/>
          <w:b/>
          <w:bCs/>
        </w:rPr>
      </w:pPr>
    </w:p>
    <w:p w14:paraId="7E8758E5" w14:textId="296A36BD" w:rsidR="00703BBB" w:rsidRDefault="00703BBB">
      <w:pPr>
        <w:rPr>
          <w:rFonts w:ascii="Times New Roman" w:hAnsi="Times New Roman" w:cs="Times New Roman"/>
          <w:b/>
          <w:bCs/>
        </w:rPr>
      </w:pPr>
    </w:p>
    <w:p w14:paraId="6AC2B9B7" w14:textId="4B5B7F24" w:rsidR="00703BBB" w:rsidRDefault="00703BBB">
      <w:pPr>
        <w:rPr>
          <w:rFonts w:ascii="Times New Roman" w:hAnsi="Times New Roman" w:cs="Times New Roman"/>
          <w:b/>
          <w:bCs/>
        </w:rPr>
      </w:pPr>
    </w:p>
    <w:p w14:paraId="102963DE" w14:textId="1EE902AF" w:rsidR="00703BBB" w:rsidRDefault="00703BBB">
      <w:pPr>
        <w:rPr>
          <w:rFonts w:ascii="Times New Roman" w:hAnsi="Times New Roman" w:cs="Times New Roman"/>
          <w:b/>
          <w:bCs/>
        </w:rPr>
      </w:pPr>
    </w:p>
    <w:p w14:paraId="6C18AE8A" w14:textId="09ECE277" w:rsidR="00703BBB" w:rsidRDefault="00703BBB">
      <w:pPr>
        <w:rPr>
          <w:rFonts w:ascii="Times New Roman" w:hAnsi="Times New Roman" w:cs="Times New Roman"/>
          <w:b/>
          <w:bCs/>
        </w:rPr>
      </w:pPr>
    </w:p>
    <w:p w14:paraId="5FB8AC4C" w14:textId="4AB6BADF" w:rsidR="00703BBB" w:rsidRDefault="00703BBB">
      <w:pPr>
        <w:rPr>
          <w:rFonts w:ascii="Times New Roman" w:hAnsi="Times New Roman" w:cs="Times New Roman"/>
          <w:b/>
          <w:bCs/>
        </w:rPr>
      </w:pPr>
    </w:p>
    <w:p w14:paraId="5F2BDFFE" w14:textId="313CEB17" w:rsidR="00703BBB" w:rsidRDefault="00703BBB">
      <w:pPr>
        <w:rPr>
          <w:rFonts w:ascii="Times New Roman" w:hAnsi="Times New Roman" w:cs="Times New Roman"/>
          <w:b/>
          <w:bCs/>
        </w:rPr>
      </w:pPr>
    </w:p>
    <w:p w14:paraId="0913A6B4" w14:textId="51EEF698" w:rsidR="00703BBB" w:rsidRDefault="00703BBB">
      <w:pPr>
        <w:rPr>
          <w:rFonts w:ascii="Times New Roman" w:hAnsi="Times New Roman" w:cs="Times New Roman"/>
          <w:b/>
          <w:bCs/>
        </w:rPr>
      </w:pPr>
    </w:p>
    <w:p w14:paraId="57770FB1" w14:textId="0DA1D76A" w:rsidR="00703BBB" w:rsidRDefault="00703BBB">
      <w:pPr>
        <w:rPr>
          <w:rFonts w:ascii="Times New Roman" w:hAnsi="Times New Roman" w:cs="Times New Roman"/>
          <w:b/>
          <w:bCs/>
        </w:rPr>
      </w:pPr>
    </w:p>
    <w:p w14:paraId="14D1B662" w14:textId="4C4E7BE8" w:rsidR="00703BBB" w:rsidRDefault="00703BBB">
      <w:pPr>
        <w:rPr>
          <w:rFonts w:ascii="Times New Roman" w:hAnsi="Times New Roman" w:cs="Times New Roman"/>
          <w:b/>
          <w:bCs/>
        </w:rPr>
      </w:pPr>
    </w:p>
    <w:p w14:paraId="79F456DC" w14:textId="2DB51F1F" w:rsidR="00703BBB" w:rsidRDefault="00703BBB">
      <w:pPr>
        <w:rPr>
          <w:rFonts w:ascii="Times New Roman" w:hAnsi="Times New Roman" w:cs="Times New Roman"/>
          <w:b/>
          <w:bCs/>
        </w:rPr>
      </w:pPr>
    </w:p>
    <w:p w14:paraId="1877C301" w14:textId="4580AF91" w:rsidR="00703BBB" w:rsidRDefault="00703BBB">
      <w:pPr>
        <w:rPr>
          <w:rFonts w:ascii="Times New Roman" w:hAnsi="Times New Roman" w:cs="Times New Roman"/>
          <w:b/>
          <w:bCs/>
        </w:rPr>
      </w:pPr>
    </w:p>
    <w:p w14:paraId="74DC1BF9" w14:textId="3B2A188B" w:rsidR="00703BBB" w:rsidRDefault="00703BBB">
      <w:pPr>
        <w:rPr>
          <w:rFonts w:ascii="Times New Roman" w:hAnsi="Times New Roman" w:cs="Times New Roman"/>
          <w:b/>
          <w:bCs/>
        </w:rPr>
      </w:pPr>
    </w:p>
    <w:p w14:paraId="58FC545A" w14:textId="633CE1F3" w:rsidR="00703BBB" w:rsidRDefault="00703BBB">
      <w:pPr>
        <w:rPr>
          <w:rFonts w:ascii="Times New Roman" w:hAnsi="Times New Roman" w:cs="Times New Roman"/>
          <w:b/>
          <w:bCs/>
        </w:rPr>
      </w:pPr>
    </w:p>
    <w:p w14:paraId="31B51EA4" w14:textId="0C653A9F" w:rsidR="00703BBB" w:rsidRDefault="00703BBB">
      <w:pPr>
        <w:rPr>
          <w:rFonts w:ascii="Times New Roman" w:hAnsi="Times New Roman" w:cs="Times New Roman"/>
          <w:b/>
          <w:bCs/>
        </w:rPr>
      </w:pPr>
    </w:p>
    <w:p w14:paraId="22868C5A" w14:textId="1EC32114" w:rsidR="00703BBB" w:rsidRDefault="00703BBB">
      <w:pPr>
        <w:rPr>
          <w:rFonts w:ascii="Times New Roman" w:hAnsi="Times New Roman" w:cs="Times New Roman"/>
          <w:b/>
          <w:bCs/>
        </w:rPr>
      </w:pPr>
    </w:p>
    <w:p w14:paraId="0B7631F3" w14:textId="60383080" w:rsidR="00560802" w:rsidRDefault="0076084B">
      <w:pPr>
        <w:pStyle w:val="Heading"/>
        <w:rPr>
          <w:rFonts w:ascii="Times New Roman" w:hAnsi="Times New Roman" w:cs="Times New Roman"/>
          <w:lang w:bidi="ar-SA"/>
        </w:rPr>
      </w:pPr>
      <w:r>
        <w:rPr>
          <w:rFonts w:ascii="Times New Roman" w:hAnsi="Times New Roman" w:cs="Times New Roman"/>
          <w:lang w:bidi="ar-SA"/>
        </w:rPr>
        <w:lastRenderedPageBreak/>
        <w:t>Rubrics for the project grading</w:t>
      </w:r>
    </w:p>
    <w:p w14:paraId="5066EC53" w14:textId="77777777" w:rsidR="00560802" w:rsidRDefault="0076084B">
      <w:p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CPE 400: 20% of the total grade</w:t>
      </w:r>
    </w:p>
    <w:p w14:paraId="17851D12" w14:textId="77777777" w:rsidR="00560802" w:rsidRDefault="00560802">
      <w:pPr>
        <w:rPr>
          <w:rFonts w:ascii="Times New Roman" w:hAnsi="Times New Roman" w:cs="Times New Roman"/>
          <w:color w:val="auto"/>
          <w:sz w:val="22"/>
          <w:szCs w:val="22"/>
          <w:lang w:bidi="ar-SA"/>
        </w:rPr>
      </w:pPr>
    </w:p>
    <w:p w14:paraId="68B90B1C" w14:textId="3A28B592" w:rsidR="00560802" w:rsidRDefault="0076084B">
      <w:pPr>
        <w:rPr>
          <w:rFonts w:ascii="Times New Roman" w:hAnsi="Times New Roman" w:cs="Times New Roman"/>
          <w:b/>
          <w:color w:val="auto"/>
          <w:sz w:val="28"/>
          <w:szCs w:val="22"/>
          <w:u w:val="single"/>
          <w:lang w:bidi="ar-SA"/>
        </w:rPr>
      </w:pPr>
      <w:r>
        <w:rPr>
          <w:rFonts w:ascii="Times New Roman" w:hAnsi="Times New Roman" w:cs="Times New Roman"/>
          <w:b/>
          <w:color w:val="auto"/>
          <w:sz w:val="28"/>
          <w:szCs w:val="22"/>
          <w:u w:val="single"/>
          <w:lang w:bidi="ar-SA"/>
        </w:rPr>
        <w:t xml:space="preserve">Project Submission due by </w:t>
      </w:r>
      <w:r w:rsidR="00D11352">
        <w:rPr>
          <w:rFonts w:ascii="Times New Roman" w:hAnsi="Times New Roman" w:cs="Times New Roman"/>
          <w:b/>
          <w:color w:val="auto"/>
          <w:sz w:val="28"/>
          <w:szCs w:val="22"/>
          <w:u w:val="single"/>
          <w:lang w:bidi="ar-SA"/>
        </w:rPr>
        <w:t>Monday</w:t>
      </w:r>
      <w:r>
        <w:rPr>
          <w:rFonts w:ascii="Times New Roman" w:hAnsi="Times New Roman" w:cs="Times New Roman"/>
          <w:b/>
          <w:color w:val="auto"/>
          <w:sz w:val="28"/>
          <w:szCs w:val="22"/>
          <w:u w:val="single"/>
          <w:lang w:bidi="ar-SA"/>
        </w:rPr>
        <w:t xml:space="preserve">, Dec </w:t>
      </w:r>
      <w:r w:rsidR="008D0BB2">
        <w:rPr>
          <w:rFonts w:ascii="Times New Roman" w:hAnsi="Times New Roman" w:cs="Times New Roman"/>
          <w:b/>
          <w:color w:val="auto"/>
          <w:sz w:val="28"/>
          <w:szCs w:val="22"/>
          <w:u w:val="single"/>
          <w:lang w:bidi="ar-SA"/>
        </w:rPr>
        <w:t>12</w:t>
      </w:r>
      <w:r w:rsidRPr="00D11352">
        <w:rPr>
          <w:rFonts w:ascii="Times New Roman" w:hAnsi="Times New Roman" w:cs="Times New Roman"/>
          <w:b/>
          <w:color w:val="auto"/>
          <w:sz w:val="28"/>
          <w:szCs w:val="22"/>
          <w:u w:val="single"/>
          <w:vertAlign w:val="superscript"/>
          <w:lang w:bidi="ar-SA"/>
        </w:rPr>
        <w:t>th</w:t>
      </w:r>
      <w:r w:rsidR="00D11352">
        <w:rPr>
          <w:rFonts w:ascii="Times New Roman" w:hAnsi="Times New Roman" w:cs="Times New Roman"/>
          <w:b/>
          <w:color w:val="auto"/>
          <w:sz w:val="28"/>
          <w:szCs w:val="22"/>
          <w:u w:val="single"/>
          <w:lang w:bidi="ar-SA"/>
        </w:rPr>
        <w:t>, 202</w:t>
      </w:r>
      <w:r w:rsidR="008D0BB2">
        <w:rPr>
          <w:rFonts w:ascii="Times New Roman" w:hAnsi="Times New Roman" w:cs="Times New Roman"/>
          <w:b/>
          <w:color w:val="auto"/>
          <w:sz w:val="28"/>
          <w:szCs w:val="22"/>
          <w:u w:val="single"/>
          <w:lang w:bidi="ar-SA"/>
        </w:rPr>
        <w:t>2</w:t>
      </w:r>
    </w:p>
    <w:p w14:paraId="1DEC2DA1" w14:textId="77777777" w:rsidR="00560802" w:rsidRDefault="00560802">
      <w:pPr>
        <w:rPr>
          <w:rFonts w:ascii="Times New Roman" w:hAnsi="Times New Roman" w:cs="Times New Roman"/>
          <w:color w:val="auto"/>
          <w:sz w:val="22"/>
          <w:szCs w:val="22"/>
          <w:lang w:bidi="ar-SA"/>
        </w:rPr>
      </w:pPr>
    </w:p>
    <w:p w14:paraId="089F4804" w14:textId="77777777" w:rsidR="00560802" w:rsidRDefault="0076084B">
      <w:p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Deliverables:</w:t>
      </w:r>
    </w:p>
    <w:p w14:paraId="619A82B7" w14:textId="77777777" w:rsidR="00560802" w:rsidRDefault="00560802">
      <w:pPr>
        <w:rPr>
          <w:rFonts w:ascii="Times New Roman" w:hAnsi="Times New Roman" w:cs="Times New Roman"/>
          <w:color w:val="auto"/>
          <w:sz w:val="22"/>
          <w:szCs w:val="22"/>
          <w:lang w:bidi="ar-SA"/>
        </w:rPr>
      </w:pPr>
    </w:p>
    <w:p w14:paraId="7F958855" w14:textId="77777777" w:rsidR="00560802" w:rsidRDefault="0076084B">
      <w:pPr>
        <w:pStyle w:val="ListParagraph"/>
        <w:numPr>
          <w:ilvl w:val="0"/>
          <w:numId w:val="2"/>
        </w:numPr>
        <w:rPr>
          <w:rFonts w:ascii="Times New Roman" w:hAnsi="Times New Roman" w:cs="Times New Roman"/>
          <w:b/>
          <w:color w:val="auto"/>
          <w:sz w:val="22"/>
          <w:szCs w:val="22"/>
          <w:lang w:bidi="ar-SA"/>
        </w:rPr>
      </w:pPr>
      <w:r>
        <w:rPr>
          <w:rFonts w:ascii="Times New Roman" w:hAnsi="Times New Roman" w:cs="Times New Roman"/>
          <w:b/>
          <w:color w:val="auto"/>
          <w:sz w:val="22"/>
          <w:szCs w:val="22"/>
          <w:lang w:bidi="ar-SA"/>
        </w:rPr>
        <w:t>Code:</w:t>
      </w:r>
    </w:p>
    <w:p w14:paraId="269C2DA0" w14:textId="3D512ECF" w:rsidR="00560802" w:rsidRDefault="0076084B">
      <w:pPr>
        <w:pStyle w:val="ListParagraph"/>
        <w:numPr>
          <w:ilvl w:val="1"/>
          <w:numId w:val="2"/>
        </w:numPr>
        <w:rPr>
          <w:rFonts w:ascii="Times New Roman" w:hAnsi="Times New Roman" w:cs="Times New Roman"/>
          <w:b/>
          <w:color w:val="auto"/>
          <w:sz w:val="22"/>
          <w:szCs w:val="22"/>
          <w:lang w:bidi="ar-SA"/>
        </w:rPr>
      </w:pPr>
      <w:r>
        <w:rPr>
          <w:rFonts w:ascii="Times New Roman" w:hAnsi="Times New Roman" w:cs="Times New Roman"/>
          <w:b/>
          <w:color w:val="auto"/>
          <w:sz w:val="22"/>
          <w:szCs w:val="22"/>
          <w:lang w:bidi="ar-SA"/>
        </w:rPr>
        <w:t>[</w:t>
      </w:r>
      <w:r w:rsidR="00D11352">
        <w:rPr>
          <w:rFonts w:ascii="Times New Roman" w:hAnsi="Times New Roman" w:cs="Times New Roman"/>
          <w:b/>
          <w:color w:val="auto"/>
          <w:sz w:val="22"/>
          <w:szCs w:val="22"/>
          <w:lang w:bidi="ar-SA"/>
        </w:rPr>
        <w:t>3</w:t>
      </w:r>
      <w:r>
        <w:rPr>
          <w:rFonts w:ascii="Times New Roman" w:hAnsi="Times New Roman" w:cs="Times New Roman"/>
          <w:b/>
          <w:color w:val="auto"/>
          <w:sz w:val="22"/>
          <w:szCs w:val="22"/>
          <w:lang w:bidi="ar-SA"/>
        </w:rPr>
        <w:t xml:space="preserve">] Turning in code that compiles and runs properly </w:t>
      </w:r>
    </w:p>
    <w:p w14:paraId="508F19A2" w14:textId="61EB3C64"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Code compiling properly and providing results as explained in the report: </w:t>
      </w:r>
      <w:r w:rsidR="00D11352">
        <w:rPr>
          <w:rFonts w:ascii="Times New Roman" w:hAnsi="Times New Roman" w:cs="Times New Roman"/>
          <w:color w:val="auto"/>
          <w:sz w:val="22"/>
          <w:szCs w:val="22"/>
          <w:lang w:bidi="ar-SA"/>
        </w:rPr>
        <w:t>3</w:t>
      </w:r>
      <w:r>
        <w:rPr>
          <w:rFonts w:ascii="Times New Roman" w:hAnsi="Times New Roman" w:cs="Times New Roman"/>
          <w:color w:val="auto"/>
          <w:sz w:val="22"/>
          <w:szCs w:val="22"/>
          <w:lang w:bidi="ar-SA"/>
        </w:rPr>
        <w:t xml:space="preserve">; </w:t>
      </w:r>
    </w:p>
    <w:p w14:paraId="1CD732C5" w14:textId="690E84FA"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Code compiling but not providing results as explained in the report: </w:t>
      </w:r>
      <w:r w:rsidR="00D11352">
        <w:rPr>
          <w:rFonts w:ascii="Times New Roman" w:hAnsi="Times New Roman" w:cs="Times New Roman"/>
          <w:color w:val="auto"/>
          <w:sz w:val="22"/>
          <w:szCs w:val="22"/>
          <w:lang w:bidi="ar-SA"/>
        </w:rPr>
        <w:t>1</w:t>
      </w:r>
      <w:r>
        <w:rPr>
          <w:rFonts w:ascii="Times New Roman" w:hAnsi="Times New Roman" w:cs="Times New Roman"/>
          <w:color w:val="auto"/>
          <w:sz w:val="22"/>
          <w:szCs w:val="22"/>
          <w:lang w:bidi="ar-SA"/>
        </w:rPr>
        <w:t xml:space="preserve">; </w:t>
      </w:r>
    </w:p>
    <w:p w14:paraId="06C37E05"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Code not compiling: 0</w:t>
      </w:r>
    </w:p>
    <w:p w14:paraId="14C6401D" w14:textId="77777777" w:rsidR="00560802" w:rsidRDefault="0076084B">
      <w:pPr>
        <w:pStyle w:val="ListParagraph"/>
        <w:numPr>
          <w:ilvl w:val="1"/>
          <w:numId w:val="2"/>
        </w:numPr>
        <w:rPr>
          <w:rFonts w:ascii="Times New Roman" w:hAnsi="Times New Roman" w:cs="Times New Roman"/>
          <w:b/>
          <w:color w:val="auto"/>
          <w:sz w:val="22"/>
          <w:szCs w:val="22"/>
          <w:lang w:bidi="ar-SA"/>
        </w:rPr>
      </w:pPr>
      <w:r>
        <w:rPr>
          <w:rFonts w:ascii="Times New Roman" w:hAnsi="Times New Roman" w:cs="Times New Roman"/>
          <w:b/>
          <w:color w:val="auto"/>
          <w:sz w:val="22"/>
          <w:szCs w:val="22"/>
          <w:lang w:bidi="ar-SA"/>
        </w:rPr>
        <w:t>[2] Documenting the code</w:t>
      </w:r>
    </w:p>
    <w:p w14:paraId="14965827"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Clear explanation of the entire code: 2; </w:t>
      </w:r>
    </w:p>
    <w:p w14:paraId="66C08BCF"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Partial explanation of the code: 1; </w:t>
      </w:r>
    </w:p>
    <w:p w14:paraId="03C07485"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No explanation of the code: 0</w:t>
      </w:r>
    </w:p>
    <w:p w14:paraId="0942D083" w14:textId="77777777" w:rsidR="00560802" w:rsidRDefault="00560802">
      <w:pPr>
        <w:rPr>
          <w:rFonts w:ascii="Times New Roman" w:hAnsi="Times New Roman" w:cs="Times New Roman"/>
          <w:color w:val="auto"/>
          <w:sz w:val="22"/>
          <w:szCs w:val="22"/>
          <w:lang w:bidi="ar-SA"/>
        </w:rPr>
      </w:pPr>
    </w:p>
    <w:p w14:paraId="6345DBEC" w14:textId="77777777" w:rsidR="00560802" w:rsidRDefault="0076084B">
      <w:pPr>
        <w:pStyle w:val="ListParagraph"/>
        <w:numPr>
          <w:ilvl w:val="0"/>
          <w:numId w:val="2"/>
        </w:numPr>
        <w:rPr>
          <w:rFonts w:ascii="Times New Roman" w:hAnsi="Times New Roman" w:cs="Times New Roman"/>
          <w:b/>
          <w:color w:val="auto"/>
          <w:sz w:val="22"/>
          <w:szCs w:val="22"/>
          <w:lang w:bidi="ar-SA"/>
        </w:rPr>
      </w:pPr>
      <w:r>
        <w:rPr>
          <w:rFonts w:ascii="Times New Roman" w:hAnsi="Times New Roman" w:cs="Times New Roman"/>
          <w:b/>
          <w:color w:val="auto"/>
          <w:sz w:val="22"/>
          <w:szCs w:val="22"/>
          <w:lang w:bidi="ar-SA"/>
        </w:rPr>
        <w:t>Technical Report</w:t>
      </w:r>
    </w:p>
    <w:p w14:paraId="0A12DEA1" w14:textId="77777777" w:rsidR="00560802" w:rsidRDefault="0076084B">
      <w:pPr>
        <w:pStyle w:val="ListParagraph"/>
        <w:numPr>
          <w:ilvl w:val="1"/>
          <w:numId w:val="2"/>
        </w:numPr>
        <w:rPr>
          <w:rFonts w:ascii="Times New Roman" w:hAnsi="Times New Roman" w:cs="Times New Roman"/>
          <w:b/>
          <w:color w:val="auto"/>
          <w:sz w:val="22"/>
          <w:szCs w:val="22"/>
          <w:lang w:bidi="ar-SA"/>
        </w:rPr>
      </w:pPr>
      <w:r>
        <w:rPr>
          <w:rFonts w:ascii="Times New Roman" w:hAnsi="Times New Roman" w:cs="Times New Roman"/>
          <w:b/>
          <w:color w:val="auto"/>
          <w:sz w:val="22"/>
          <w:szCs w:val="22"/>
          <w:lang w:bidi="ar-SA"/>
        </w:rPr>
        <w:t>[5] A report explaining the functionality of the protocol</w:t>
      </w:r>
    </w:p>
    <w:p w14:paraId="10F37D90"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Protocol/functionality addressed extensively in details with as many realistic aspects as possible + error handling scenarios: 5;</w:t>
      </w:r>
    </w:p>
    <w:p w14:paraId="6824C431"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Protocol/functionality addressed with some details and some error handling but not extensive: 3; </w:t>
      </w:r>
    </w:p>
    <w:p w14:paraId="6587858F"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Unclear explanation of the protocol: 1; </w:t>
      </w:r>
    </w:p>
    <w:p w14:paraId="1B1B9F29"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No explanation: 0</w:t>
      </w:r>
    </w:p>
    <w:p w14:paraId="0DB5A411" w14:textId="77AB6D56" w:rsidR="00560802" w:rsidRDefault="0076084B">
      <w:pPr>
        <w:pStyle w:val="ListParagraph"/>
        <w:numPr>
          <w:ilvl w:val="1"/>
          <w:numId w:val="2"/>
        </w:numPr>
        <w:rPr>
          <w:rFonts w:ascii="Times New Roman" w:hAnsi="Times New Roman" w:cs="Times New Roman"/>
          <w:b/>
          <w:color w:val="auto"/>
          <w:sz w:val="22"/>
          <w:szCs w:val="22"/>
          <w:lang w:bidi="ar-SA"/>
        </w:rPr>
      </w:pPr>
      <w:r>
        <w:rPr>
          <w:rFonts w:ascii="Times New Roman" w:hAnsi="Times New Roman" w:cs="Times New Roman"/>
          <w:b/>
          <w:color w:val="auto"/>
          <w:sz w:val="22"/>
          <w:szCs w:val="22"/>
          <w:lang w:bidi="ar-SA"/>
        </w:rPr>
        <w:t>[</w:t>
      </w:r>
      <w:r w:rsidR="00D11352">
        <w:rPr>
          <w:rFonts w:ascii="Times New Roman" w:hAnsi="Times New Roman" w:cs="Times New Roman"/>
          <w:b/>
          <w:color w:val="auto"/>
          <w:sz w:val="22"/>
          <w:szCs w:val="22"/>
          <w:lang w:bidi="ar-SA"/>
        </w:rPr>
        <w:t>5</w:t>
      </w:r>
      <w:r>
        <w:rPr>
          <w:rFonts w:ascii="Times New Roman" w:hAnsi="Times New Roman" w:cs="Times New Roman"/>
          <w:b/>
          <w:color w:val="auto"/>
          <w:sz w:val="22"/>
          <w:szCs w:val="22"/>
          <w:lang w:bidi="ar-SA"/>
        </w:rPr>
        <w:t>] Out of the box thinking: novel contribution</w:t>
      </w:r>
    </w:p>
    <w:p w14:paraId="0C63CE2F" w14:textId="7804B7A8"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Important Novel Protocol/functionality contributed with </w:t>
      </w:r>
      <w:r w:rsidR="00D11352">
        <w:rPr>
          <w:rFonts w:ascii="Times New Roman" w:hAnsi="Times New Roman" w:cs="Times New Roman"/>
          <w:color w:val="auto"/>
          <w:sz w:val="22"/>
          <w:szCs w:val="22"/>
          <w:lang w:bidi="ar-SA"/>
        </w:rPr>
        <w:t xml:space="preserve">visual simulations and </w:t>
      </w:r>
      <w:r>
        <w:rPr>
          <w:rFonts w:ascii="Times New Roman" w:hAnsi="Times New Roman" w:cs="Times New Roman"/>
          <w:color w:val="auto"/>
          <w:sz w:val="22"/>
          <w:szCs w:val="22"/>
          <w:lang w:bidi="ar-SA"/>
        </w:rPr>
        <w:t xml:space="preserve">details: </w:t>
      </w:r>
      <w:r w:rsidR="00D11352">
        <w:rPr>
          <w:rFonts w:ascii="Times New Roman" w:hAnsi="Times New Roman" w:cs="Times New Roman"/>
          <w:color w:val="auto"/>
          <w:sz w:val="22"/>
          <w:szCs w:val="22"/>
          <w:lang w:bidi="ar-SA"/>
        </w:rPr>
        <w:t>5</w:t>
      </w:r>
      <w:r>
        <w:rPr>
          <w:rFonts w:ascii="Times New Roman" w:hAnsi="Times New Roman" w:cs="Times New Roman"/>
          <w:color w:val="auto"/>
          <w:sz w:val="22"/>
          <w:szCs w:val="22"/>
          <w:lang w:bidi="ar-SA"/>
        </w:rPr>
        <w:t xml:space="preserve">; </w:t>
      </w:r>
    </w:p>
    <w:p w14:paraId="6BE9A8C7" w14:textId="602C31AA"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Important Novel Protocol/functionality contributed but explanation not clear: </w:t>
      </w:r>
      <w:r w:rsidR="00D11352">
        <w:rPr>
          <w:rFonts w:ascii="Times New Roman" w:hAnsi="Times New Roman" w:cs="Times New Roman"/>
          <w:color w:val="auto"/>
          <w:sz w:val="22"/>
          <w:szCs w:val="22"/>
          <w:lang w:bidi="ar-SA"/>
        </w:rPr>
        <w:t>3</w:t>
      </w:r>
      <w:r>
        <w:rPr>
          <w:rFonts w:ascii="Times New Roman" w:hAnsi="Times New Roman" w:cs="Times New Roman"/>
          <w:color w:val="auto"/>
          <w:sz w:val="22"/>
          <w:szCs w:val="22"/>
          <w:lang w:bidi="ar-SA"/>
        </w:rPr>
        <w:t xml:space="preserve">; </w:t>
      </w:r>
    </w:p>
    <w:p w14:paraId="7DFCD3F9" w14:textId="4804DD11" w:rsidR="00560802" w:rsidRDefault="00D11352">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Unclear/vague</w:t>
      </w:r>
      <w:r w:rsidR="0076084B">
        <w:rPr>
          <w:rFonts w:ascii="Times New Roman" w:hAnsi="Times New Roman" w:cs="Times New Roman"/>
          <w:color w:val="auto"/>
          <w:sz w:val="22"/>
          <w:szCs w:val="22"/>
          <w:lang w:bidi="ar-SA"/>
        </w:rPr>
        <w:t xml:space="preserve"> explanation provided: 1; </w:t>
      </w:r>
    </w:p>
    <w:p w14:paraId="675CF70F"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No Novel contribution provided: 0</w:t>
      </w:r>
    </w:p>
    <w:p w14:paraId="747EE12C" w14:textId="77777777" w:rsidR="00560802" w:rsidRDefault="0076084B">
      <w:pPr>
        <w:pStyle w:val="ListParagraph"/>
        <w:numPr>
          <w:ilvl w:val="1"/>
          <w:numId w:val="2"/>
        </w:numPr>
        <w:rPr>
          <w:rFonts w:ascii="Times New Roman" w:hAnsi="Times New Roman" w:cs="Times New Roman"/>
          <w:b/>
          <w:color w:val="auto"/>
          <w:sz w:val="22"/>
          <w:szCs w:val="22"/>
          <w:lang w:bidi="ar-SA"/>
        </w:rPr>
      </w:pPr>
      <w:r>
        <w:rPr>
          <w:rFonts w:ascii="Times New Roman" w:hAnsi="Times New Roman" w:cs="Times New Roman"/>
          <w:b/>
          <w:color w:val="auto"/>
          <w:sz w:val="22"/>
          <w:szCs w:val="22"/>
          <w:lang w:bidi="ar-SA"/>
        </w:rPr>
        <w:t>[5] Results and analysis of the results</w:t>
      </w:r>
    </w:p>
    <w:p w14:paraId="42915650"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Results and analysis contributed with details: 5; </w:t>
      </w:r>
    </w:p>
    <w:p w14:paraId="5CA90251"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Results and analysis contributed but explanation not clear: 3; </w:t>
      </w:r>
    </w:p>
    <w:p w14:paraId="5ACAD3A9"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 xml:space="preserve">Results mentioned but no analysis provided: 1; </w:t>
      </w:r>
    </w:p>
    <w:p w14:paraId="3226EC5D" w14:textId="77777777" w:rsidR="00560802" w:rsidRDefault="0076084B">
      <w:pPr>
        <w:pStyle w:val="ListParagraph"/>
        <w:numPr>
          <w:ilvl w:val="2"/>
          <w:numId w:val="2"/>
        </w:numPr>
        <w:rPr>
          <w:rFonts w:ascii="Times New Roman" w:hAnsi="Times New Roman" w:cs="Times New Roman"/>
          <w:color w:val="auto"/>
          <w:sz w:val="22"/>
          <w:szCs w:val="22"/>
          <w:lang w:bidi="ar-SA"/>
        </w:rPr>
      </w:pPr>
      <w:r>
        <w:rPr>
          <w:rFonts w:ascii="Times New Roman" w:hAnsi="Times New Roman" w:cs="Times New Roman"/>
          <w:color w:val="auto"/>
          <w:sz w:val="22"/>
          <w:szCs w:val="22"/>
          <w:lang w:bidi="ar-SA"/>
        </w:rPr>
        <w:t>No results provided: 0</w:t>
      </w:r>
    </w:p>
    <w:p w14:paraId="1A4669D4" w14:textId="77777777" w:rsidR="00560802" w:rsidRDefault="00560802">
      <w:pPr>
        <w:rPr>
          <w:rFonts w:ascii="Times New Roman" w:hAnsi="Times New Roman" w:cs="Times New Roman"/>
        </w:rPr>
      </w:pPr>
    </w:p>
    <w:sectPr w:rsidR="00560802">
      <w:pgSz w:w="12240" w:h="15840"/>
      <w:pgMar w:top="1134" w:right="1134" w:bottom="1134"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1A44" w14:textId="77777777" w:rsidR="00FB2602" w:rsidRDefault="00FB2602">
      <w:r>
        <w:separator/>
      </w:r>
    </w:p>
  </w:endnote>
  <w:endnote w:type="continuationSeparator" w:id="0">
    <w:p w14:paraId="6198A27B" w14:textId="77777777" w:rsidR="00FB2602" w:rsidRDefault="00FB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auto"/>
    <w:pitch w:val="default"/>
  </w:font>
  <w:font w:name="Noto Sans CJK SC Regular">
    <w:altName w:val="Calibri"/>
    <w:panose1 w:val="020B0604020202020204"/>
    <w:charset w:val="00"/>
    <w:family w:val="auto"/>
    <w:pitch w:val="default"/>
  </w:font>
  <w:font w:name="Free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8049D" w14:textId="77777777" w:rsidR="00FB2602" w:rsidRDefault="00FB2602">
      <w:r>
        <w:separator/>
      </w:r>
    </w:p>
  </w:footnote>
  <w:footnote w:type="continuationSeparator" w:id="0">
    <w:p w14:paraId="16FD830A" w14:textId="77777777" w:rsidR="00FB2602" w:rsidRDefault="00FB2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21E2"/>
    <w:multiLevelType w:val="hybridMultilevel"/>
    <w:tmpl w:val="0C44E7C0"/>
    <w:lvl w:ilvl="0" w:tplc="4F2CBD3E">
      <w:start w:val="1"/>
      <w:numFmt w:val="decimal"/>
      <w:lvlText w:val="%1)"/>
      <w:lvlJc w:val="left"/>
      <w:pPr>
        <w:ind w:left="360" w:hanging="359"/>
      </w:pPr>
    </w:lvl>
    <w:lvl w:ilvl="1" w:tplc="967CBC38">
      <w:start w:val="1"/>
      <w:numFmt w:val="lowerLetter"/>
      <w:lvlText w:val="%2)"/>
      <w:lvlJc w:val="left"/>
      <w:pPr>
        <w:ind w:left="720" w:hanging="359"/>
      </w:pPr>
    </w:lvl>
    <w:lvl w:ilvl="2" w:tplc="3D2C2ED8">
      <w:start w:val="1"/>
      <w:numFmt w:val="lowerRoman"/>
      <w:lvlText w:val="%3)"/>
      <w:lvlJc w:val="left"/>
      <w:pPr>
        <w:ind w:left="1080" w:hanging="359"/>
      </w:pPr>
    </w:lvl>
    <w:lvl w:ilvl="3" w:tplc="942C0758">
      <w:start w:val="1"/>
      <w:numFmt w:val="decimal"/>
      <w:lvlText w:val="(%4)"/>
      <w:lvlJc w:val="left"/>
      <w:pPr>
        <w:ind w:left="1440" w:hanging="359"/>
      </w:pPr>
    </w:lvl>
    <w:lvl w:ilvl="4" w:tplc="3DA44CF2">
      <w:start w:val="1"/>
      <w:numFmt w:val="lowerLetter"/>
      <w:lvlText w:val="(%5)"/>
      <w:lvlJc w:val="left"/>
      <w:pPr>
        <w:ind w:left="1800" w:hanging="359"/>
      </w:pPr>
    </w:lvl>
    <w:lvl w:ilvl="5" w:tplc="3A9E4CEC">
      <w:start w:val="1"/>
      <w:numFmt w:val="lowerRoman"/>
      <w:lvlText w:val="(%6)"/>
      <w:lvlJc w:val="left"/>
      <w:pPr>
        <w:ind w:left="2160" w:hanging="359"/>
      </w:pPr>
    </w:lvl>
    <w:lvl w:ilvl="6" w:tplc="54E68938">
      <w:start w:val="1"/>
      <w:numFmt w:val="decimal"/>
      <w:lvlText w:val="%7."/>
      <w:lvlJc w:val="left"/>
      <w:pPr>
        <w:ind w:left="2520" w:hanging="359"/>
      </w:pPr>
    </w:lvl>
    <w:lvl w:ilvl="7" w:tplc="CA8E3F6A">
      <w:start w:val="1"/>
      <w:numFmt w:val="lowerLetter"/>
      <w:lvlText w:val="%8."/>
      <w:lvlJc w:val="left"/>
      <w:pPr>
        <w:ind w:left="2880" w:hanging="359"/>
      </w:pPr>
    </w:lvl>
    <w:lvl w:ilvl="8" w:tplc="30709946">
      <w:start w:val="1"/>
      <w:numFmt w:val="lowerRoman"/>
      <w:lvlText w:val="%9."/>
      <w:lvlJc w:val="left"/>
      <w:pPr>
        <w:ind w:left="3240" w:hanging="359"/>
      </w:pPr>
    </w:lvl>
  </w:abstractNum>
  <w:abstractNum w:abstractNumId="1" w15:restartNumberingAfterBreak="0">
    <w:nsid w:val="44F06055"/>
    <w:multiLevelType w:val="hybridMultilevel"/>
    <w:tmpl w:val="D694672C"/>
    <w:lvl w:ilvl="0" w:tplc="62B0995A">
      <w:start w:val="1"/>
      <w:numFmt w:val="decimal"/>
      <w:lvlText w:val="%1)"/>
      <w:lvlJc w:val="left"/>
      <w:pPr>
        <w:ind w:left="360" w:hanging="359"/>
      </w:pPr>
    </w:lvl>
    <w:lvl w:ilvl="1" w:tplc="869A3DB6">
      <w:start w:val="1"/>
      <w:numFmt w:val="lowerLetter"/>
      <w:lvlText w:val="%2)"/>
      <w:lvlJc w:val="left"/>
      <w:pPr>
        <w:ind w:left="720" w:hanging="359"/>
      </w:pPr>
    </w:lvl>
    <w:lvl w:ilvl="2" w:tplc="F36AAE82">
      <w:start w:val="1"/>
      <w:numFmt w:val="lowerRoman"/>
      <w:lvlText w:val="%3)"/>
      <w:lvlJc w:val="left"/>
      <w:pPr>
        <w:ind w:left="1080" w:hanging="359"/>
      </w:pPr>
    </w:lvl>
    <w:lvl w:ilvl="3" w:tplc="4EF46FA4">
      <w:start w:val="1"/>
      <w:numFmt w:val="decimal"/>
      <w:lvlText w:val="(%4)"/>
      <w:lvlJc w:val="left"/>
      <w:pPr>
        <w:ind w:left="1440" w:hanging="359"/>
      </w:pPr>
    </w:lvl>
    <w:lvl w:ilvl="4" w:tplc="4E3E29FC">
      <w:start w:val="1"/>
      <w:numFmt w:val="lowerLetter"/>
      <w:lvlText w:val="(%5)"/>
      <w:lvlJc w:val="left"/>
      <w:pPr>
        <w:ind w:left="1800" w:hanging="359"/>
      </w:pPr>
    </w:lvl>
    <w:lvl w:ilvl="5" w:tplc="F39C5C10">
      <w:start w:val="1"/>
      <w:numFmt w:val="lowerRoman"/>
      <w:lvlText w:val="(%6)"/>
      <w:lvlJc w:val="left"/>
      <w:pPr>
        <w:ind w:left="2160" w:hanging="359"/>
      </w:pPr>
    </w:lvl>
    <w:lvl w:ilvl="6" w:tplc="4EFC96A2">
      <w:start w:val="1"/>
      <w:numFmt w:val="decimal"/>
      <w:lvlText w:val="%7."/>
      <w:lvlJc w:val="left"/>
      <w:pPr>
        <w:ind w:left="2520" w:hanging="359"/>
      </w:pPr>
    </w:lvl>
    <w:lvl w:ilvl="7" w:tplc="5226CF46">
      <w:start w:val="1"/>
      <w:numFmt w:val="lowerLetter"/>
      <w:lvlText w:val="%8."/>
      <w:lvlJc w:val="left"/>
      <w:pPr>
        <w:ind w:left="2880" w:hanging="359"/>
      </w:pPr>
    </w:lvl>
    <w:lvl w:ilvl="8" w:tplc="4F82B978">
      <w:start w:val="1"/>
      <w:numFmt w:val="lowerRoman"/>
      <w:lvlText w:val="%9."/>
      <w:lvlJc w:val="left"/>
      <w:pPr>
        <w:ind w:left="3240" w:hanging="359"/>
      </w:pPr>
    </w:lvl>
  </w:abstractNum>
  <w:abstractNum w:abstractNumId="2" w15:restartNumberingAfterBreak="0">
    <w:nsid w:val="6CD212A9"/>
    <w:multiLevelType w:val="hybridMultilevel"/>
    <w:tmpl w:val="2B92F874"/>
    <w:lvl w:ilvl="0" w:tplc="3060378E">
      <w:start w:val="1"/>
      <w:numFmt w:val="decimal"/>
      <w:lvlText w:val="%1."/>
      <w:lvlJc w:val="left"/>
      <w:pPr>
        <w:ind w:left="720" w:hanging="359"/>
      </w:pPr>
    </w:lvl>
    <w:lvl w:ilvl="1" w:tplc="B3741E58">
      <w:start w:val="1"/>
      <w:numFmt w:val="lowerLetter"/>
      <w:lvlText w:val="%2."/>
      <w:lvlJc w:val="left"/>
      <w:pPr>
        <w:ind w:left="1440" w:hanging="359"/>
      </w:pPr>
    </w:lvl>
    <w:lvl w:ilvl="2" w:tplc="5ACA58BE">
      <w:start w:val="1"/>
      <w:numFmt w:val="lowerRoman"/>
      <w:lvlText w:val="%3."/>
      <w:lvlJc w:val="right"/>
      <w:pPr>
        <w:ind w:left="2160" w:hanging="179"/>
      </w:pPr>
    </w:lvl>
    <w:lvl w:ilvl="3" w:tplc="F3081536">
      <w:start w:val="1"/>
      <w:numFmt w:val="decimal"/>
      <w:lvlText w:val="%4."/>
      <w:lvlJc w:val="left"/>
      <w:pPr>
        <w:ind w:left="2880" w:hanging="359"/>
      </w:pPr>
    </w:lvl>
    <w:lvl w:ilvl="4" w:tplc="10887F38">
      <w:start w:val="1"/>
      <w:numFmt w:val="lowerLetter"/>
      <w:lvlText w:val="%5."/>
      <w:lvlJc w:val="left"/>
      <w:pPr>
        <w:ind w:left="3600" w:hanging="359"/>
      </w:pPr>
    </w:lvl>
    <w:lvl w:ilvl="5" w:tplc="2E58599E">
      <w:start w:val="1"/>
      <w:numFmt w:val="lowerRoman"/>
      <w:lvlText w:val="%6."/>
      <w:lvlJc w:val="right"/>
      <w:pPr>
        <w:ind w:left="4320" w:hanging="179"/>
      </w:pPr>
    </w:lvl>
    <w:lvl w:ilvl="6" w:tplc="8E6A07E8">
      <w:start w:val="1"/>
      <w:numFmt w:val="decimal"/>
      <w:lvlText w:val="%7."/>
      <w:lvlJc w:val="left"/>
      <w:pPr>
        <w:ind w:left="5040" w:hanging="359"/>
      </w:pPr>
    </w:lvl>
    <w:lvl w:ilvl="7" w:tplc="C552913C">
      <w:start w:val="1"/>
      <w:numFmt w:val="lowerLetter"/>
      <w:lvlText w:val="%8."/>
      <w:lvlJc w:val="left"/>
      <w:pPr>
        <w:ind w:left="5760" w:hanging="359"/>
      </w:pPr>
    </w:lvl>
    <w:lvl w:ilvl="8" w:tplc="283E40C4">
      <w:start w:val="1"/>
      <w:numFmt w:val="lowerRoman"/>
      <w:lvlText w:val="%9."/>
      <w:lvlJc w:val="right"/>
      <w:pPr>
        <w:ind w:left="6480" w:hanging="179"/>
      </w:pPr>
    </w:lvl>
  </w:abstractNum>
  <w:num w:numId="1" w16cid:durableId="1592740704">
    <w:abstractNumId w:val="0"/>
  </w:num>
  <w:num w:numId="2" w16cid:durableId="1730029808">
    <w:abstractNumId w:val="1"/>
  </w:num>
  <w:num w:numId="3" w16cid:durableId="843394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2"/>
    <w:rsid w:val="001F7D2D"/>
    <w:rsid w:val="00200447"/>
    <w:rsid w:val="002A3B07"/>
    <w:rsid w:val="00560802"/>
    <w:rsid w:val="005D5202"/>
    <w:rsid w:val="006A204D"/>
    <w:rsid w:val="00703BBB"/>
    <w:rsid w:val="0076084B"/>
    <w:rsid w:val="007B18ED"/>
    <w:rsid w:val="007F7D77"/>
    <w:rsid w:val="008D0BB2"/>
    <w:rsid w:val="00960062"/>
    <w:rsid w:val="009E1222"/>
    <w:rsid w:val="00D11352"/>
    <w:rsid w:val="00E36F5E"/>
    <w:rsid w:val="00E535C9"/>
    <w:rsid w:val="00E87D90"/>
    <w:rsid w:val="00FB2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4A80"/>
  <w15:docId w15:val="{A892B41D-7224-8347-9FBE-92E979AE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Normal"/>
    <w:next w:val="Normal"/>
    <w:uiPriority w:val="9"/>
    <w:qFormat/>
    <w:pPr>
      <w:keepNext/>
      <w:keepLines/>
      <w:spacing w:before="480"/>
      <w:outlineLvl w:val="0"/>
    </w:pPr>
    <w:rPr>
      <w:rFonts w:ascii="Arial" w:eastAsia="Arial" w:hAnsi="Arial" w:cs="Arial"/>
      <w:b/>
      <w:bCs/>
      <w:color w:val="000000" w:themeColor="text1"/>
      <w:sz w:val="48"/>
      <w:szCs w:val="48"/>
    </w:rPr>
  </w:style>
  <w:style w:type="paragraph" w:styleId="Heading2">
    <w:name w:val="heading 2"/>
    <w:basedOn w:val="Normal"/>
    <w:next w:val="Normal"/>
    <w:uiPriority w:val="9"/>
    <w:unhideWhenUsed/>
    <w:qFormat/>
    <w:pPr>
      <w:keepNext/>
      <w:keepLines/>
      <w:spacing w:before="200"/>
      <w:outlineLvl w:val="1"/>
    </w:pPr>
    <w:rPr>
      <w:rFonts w:ascii="Arial" w:eastAsia="Arial" w:hAnsi="Arial" w:cs="Arial"/>
      <w:b/>
      <w:bCs/>
      <w:color w:val="000000" w:themeColor="text1"/>
      <w:sz w:val="40"/>
    </w:rPr>
  </w:style>
  <w:style w:type="paragraph" w:styleId="Heading3">
    <w:name w:val="heading 3"/>
    <w:basedOn w:val="Normal"/>
    <w:next w:val="Normal"/>
    <w:uiPriority w:val="9"/>
    <w:unhideWhenUsed/>
    <w:qFormat/>
    <w:pPr>
      <w:keepNext/>
      <w:keepLines/>
      <w:spacing w:before="200"/>
      <w:outlineLvl w:val="2"/>
    </w:pPr>
    <w:rPr>
      <w:rFonts w:ascii="Arial" w:eastAsia="Arial" w:hAnsi="Arial" w:cs="Arial"/>
      <w:b/>
      <w:bCs/>
      <w:i/>
      <w:iCs/>
      <w:color w:val="000000" w:themeColor="text1"/>
      <w:sz w:val="36"/>
      <w:szCs w:val="36"/>
    </w:rPr>
  </w:style>
  <w:style w:type="paragraph" w:styleId="Heading4">
    <w:name w:val="heading 4"/>
    <w:basedOn w:val="Normal"/>
    <w:next w:val="Normal"/>
    <w:uiPriority w:val="9"/>
    <w:unhideWhenUsed/>
    <w:qFormat/>
    <w:pPr>
      <w:keepNext/>
      <w:keepLines/>
      <w:spacing w:before="200"/>
      <w:outlineLvl w:val="3"/>
    </w:pPr>
    <w:rPr>
      <w:rFonts w:ascii="Arial" w:eastAsia="Arial" w:hAnsi="Arial" w:cs="Arial"/>
      <w:color w:val="232323"/>
      <w:sz w:val="32"/>
      <w:szCs w:val="32"/>
    </w:rPr>
  </w:style>
  <w:style w:type="paragraph" w:styleId="Heading5">
    <w:name w:val="heading 5"/>
    <w:basedOn w:val="Normal"/>
    <w:next w:val="Normal"/>
    <w:uiPriority w:val="9"/>
    <w:unhideWhenUsed/>
    <w:qFormat/>
    <w:pPr>
      <w:keepNext/>
      <w:keepLines/>
      <w:spacing w:before="200"/>
      <w:outlineLvl w:val="4"/>
    </w:pPr>
    <w:rPr>
      <w:rFonts w:ascii="Arial" w:eastAsia="Arial" w:hAnsi="Arial" w:cs="Arial"/>
      <w:b/>
      <w:bCs/>
      <w:color w:val="444444"/>
      <w:sz w:val="28"/>
      <w:szCs w:val="28"/>
    </w:rPr>
  </w:style>
  <w:style w:type="paragraph" w:styleId="Heading6">
    <w:name w:val="heading 6"/>
    <w:basedOn w:val="Normal"/>
    <w:next w:val="Normal"/>
    <w:uiPriority w:val="9"/>
    <w:unhideWhenUsed/>
    <w:qFormat/>
    <w:pPr>
      <w:keepNext/>
      <w:keepLines/>
      <w:spacing w:before="200"/>
      <w:outlineLvl w:val="5"/>
    </w:pPr>
    <w:rPr>
      <w:rFonts w:ascii="Arial" w:eastAsia="Arial" w:hAnsi="Arial" w:cs="Arial"/>
      <w:i/>
      <w:iCs/>
      <w:color w:val="232323"/>
      <w:sz w:val="28"/>
      <w:szCs w:val="28"/>
    </w:rPr>
  </w:style>
  <w:style w:type="paragraph" w:styleId="Heading7">
    <w:name w:val="heading 7"/>
    <w:basedOn w:val="Normal"/>
    <w:next w:val="Normal"/>
    <w:uiPriority w:val="9"/>
    <w:unhideWhenUsed/>
    <w:qFormat/>
    <w:pPr>
      <w:keepNext/>
      <w:keepLines/>
      <w:spacing w:before="200"/>
      <w:outlineLvl w:val="6"/>
    </w:pPr>
    <w:rPr>
      <w:rFonts w:ascii="Arial" w:eastAsia="Arial" w:hAnsi="Arial" w:cs="Arial"/>
      <w:b/>
      <w:bCs/>
      <w:color w:val="606060"/>
    </w:rPr>
  </w:style>
  <w:style w:type="paragraph" w:styleId="Heading8">
    <w:name w:val="heading 8"/>
    <w:basedOn w:val="Normal"/>
    <w:next w:val="Normal"/>
    <w:uiPriority w:val="9"/>
    <w:unhideWhenUsed/>
    <w:qFormat/>
    <w:pPr>
      <w:keepNext/>
      <w:keepLines/>
      <w:spacing w:before="200"/>
      <w:outlineLvl w:val="7"/>
    </w:pPr>
    <w:rPr>
      <w:rFonts w:ascii="Arial" w:eastAsia="Arial" w:hAnsi="Arial" w:cs="Arial"/>
      <w:color w:val="444444"/>
    </w:rPr>
  </w:style>
  <w:style w:type="paragraph" w:styleId="Heading9">
    <w:name w:val="heading 9"/>
    <w:basedOn w:val="Normal"/>
    <w:next w:val="Normal"/>
    <w:uiPriority w:val="9"/>
    <w:unhideWhenUsed/>
    <w:qFormat/>
    <w:pPr>
      <w:keepNext/>
      <w:keepLines/>
      <w:spacing w:before="200"/>
      <w:outlineLvl w:val="8"/>
    </w:pPr>
    <w:rPr>
      <w:rFonts w:ascii="Arial" w:eastAsia="Arial" w:hAnsi="Arial" w:cs="Arial"/>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b/>
      <w:bCs/>
      <w:color w:val="000000" w:themeColor="text1"/>
      <w:sz w:val="48"/>
      <w:szCs w:val="48"/>
    </w:rPr>
  </w:style>
  <w:style w:type="character" w:customStyle="1" w:styleId="Heading2Char">
    <w:name w:val="Heading 2 Char"/>
    <w:basedOn w:val="DefaultParagraphFont"/>
    <w:uiPriority w:val="9"/>
    <w:rPr>
      <w:rFonts w:ascii="Arial" w:eastAsia="Arial" w:hAnsi="Arial" w:cs="Arial"/>
      <w:b/>
      <w:bCs/>
      <w:color w:val="000000" w:themeColor="text1"/>
      <w:sz w:val="40"/>
      <w:szCs w:val="40"/>
    </w:rPr>
  </w:style>
  <w:style w:type="character" w:customStyle="1" w:styleId="Heading3Char">
    <w:name w:val="Heading 3 Char"/>
    <w:basedOn w:val="DefaultParagraphFont"/>
    <w:uiPriority w:val="9"/>
    <w:rPr>
      <w:rFonts w:ascii="Arial" w:eastAsia="Arial" w:hAnsi="Arial" w:cs="Arial"/>
      <w:b/>
      <w:bCs/>
      <w:i/>
      <w:iCs/>
      <w:color w:val="000000" w:themeColor="text1"/>
      <w:sz w:val="40"/>
      <w:szCs w:val="40"/>
    </w:rPr>
  </w:style>
  <w:style w:type="character" w:customStyle="1" w:styleId="Heading4Char">
    <w:name w:val="Heading 4 Char"/>
    <w:basedOn w:val="DefaultParagraphFont"/>
    <w:uiPriority w:val="9"/>
    <w:rPr>
      <w:rFonts w:ascii="Arial" w:eastAsia="Arial" w:hAnsi="Arial" w:cs="Arial"/>
      <w:color w:val="232323"/>
      <w:sz w:val="32"/>
      <w:szCs w:val="32"/>
    </w:rPr>
  </w:style>
  <w:style w:type="character" w:customStyle="1" w:styleId="Heading5Char">
    <w:name w:val="Heading 5 Char"/>
    <w:basedOn w:val="DefaultParagraphFont"/>
    <w:uiPriority w:val="9"/>
    <w:rPr>
      <w:rFonts w:ascii="Arial" w:eastAsia="Arial" w:hAnsi="Arial" w:cs="Arial"/>
      <w:b/>
      <w:bCs/>
      <w:color w:val="444444"/>
      <w:sz w:val="28"/>
      <w:szCs w:val="28"/>
    </w:rPr>
  </w:style>
  <w:style w:type="character" w:customStyle="1" w:styleId="Heading6Char">
    <w:name w:val="Heading 6 Char"/>
    <w:basedOn w:val="DefaultParagraphFont"/>
    <w:uiPriority w:val="9"/>
    <w:rPr>
      <w:rFonts w:ascii="Arial" w:eastAsia="Arial" w:hAnsi="Arial" w:cs="Arial"/>
      <w:i/>
      <w:iCs/>
      <w:color w:val="232323"/>
      <w:sz w:val="28"/>
      <w:szCs w:val="28"/>
    </w:rPr>
  </w:style>
  <w:style w:type="character" w:customStyle="1" w:styleId="Heading7Char">
    <w:name w:val="Heading 7 Char"/>
    <w:basedOn w:val="DefaultParagraphFont"/>
    <w:uiPriority w:val="9"/>
    <w:rPr>
      <w:rFonts w:ascii="Arial" w:eastAsia="Arial" w:hAnsi="Arial" w:cs="Arial"/>
      <w:b/>
      <w:bCs/>
      <w:color w:val="606060"/>
      <w:sz w:val="28"/>
      <w:szCs w:val="28"/>
    </w:rPr>
  </w:style>
  <w:style w:type="character" w:customStyle="1" w:styleId="Heading8Char">
    <w:name w:val="Heading 8 Char"/>
    <w:basedOn w:val="DefaultParagraphFont"/>
    <w:uiPriority w:val="9"/>
    <w:rPr>
      <w:rFonts w:ascii="Arial" w:eastAsia="Arial" w:hAnsi="Arial" w:cs="Arial"/>
      <w:color w:val="444444"/>
      <w:sz w:val="24"/>
      <w:szCs w:val="24"/>
    </w:rPr>
  </w:style>
  <w:style w:type="character" w:customStyle="1" w:styleId="Heading9Char">
    <w:name w:val="Heading 9 Char"/>
    <w:basedOn w:val="DefaultParagraphFont"/>
    <w:uiPriority w:val="9"/>
    <w:rPr>
      <w:rFonts w:ascii="Arial" w:eastAsia="Arial" w:hAnsi="Arial" w:cs="Arial"/>
      <w:i/>
      <w:iCs/>
      <w:color w:val="444444"/>
      <w:sz w:val="23"/>
      <w:szCs w:val="23"/>
    </w:rPr>
  </w:style>
  <w:style w:type="paragraph" w:styleId="NoSpacing">
    <w:name w:val="No Spacing"/>
    <w:basedOn w:val="Normal"/>
    <w:uiPriority w:val="1"/>
    <w:qFormat/>
    <w:rPr>
      <w:color w:val="000000"/>
    </w:rPr>
  </w:style>
  <w:style w:type="paragraph" w:styleId="Subtitle">
    <w:name w:val="Subtitle"/>
    <w:basedOn w:val="Normal"/>
    <w:next w:val="Normal"/>
    <w:uiPriority w:val="11"/>
    <w:qFormat/>
    <w:pPr>
      <w:outlineLvl w:val="0"/>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Header">
    <w:name w:val="header"/>
    <w:basedOn w:val="Normal"/>
    <w:uiPriority w:val="99"/>
    <w:unhideWhenUsed/>
    <w:pPr>
      <w:tabs>
        <w:tab w:val="center" w:pos="7143"/>
        <w:tab w:val="right" w:pos="14287"/>
      </w:tabs>
    </w:pPr>
    <w:rPr>
      <w:color w:val="000000"/>
      <w:sz w:val="22"/>
    </w:rPr>
  </w:style>
  <w:style w:type="paragraph" w:styleId="Footer">
    <w:name w:val="footer"/>
    <w:basedOn w:val="Normal"/>
    <w:uiPriority w:val="99"/>
    <w:unhideWhenUsed/>
    <w:pPr>
      <w:tabs>
        <w:tab w:val="center" w:pos="7143"/>
        <w:tab w:val="right" w:pos="14287"/>
      </w:tabs>
    </w:pPr>
    <w:rPr>
      <w:color w:val="000000"/>
      <w:sz w:val="2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rPr>
      <w:color w:val="404040"/>
      <w:szCs w:val="20"/>
      <w:lang w:bidi="ar-SA"/>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rPr>
      <w:color w:val="404040"/>
      <w:szCs w:val="20"/>
      <w:lang w:bidi="ar-SA"/>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rPr>
      <w:color w:val="404040"/>
      <w:szCs w:val="20"/>
      <w:lang w:bidi="ar-SA"/>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rPr>
      <w:color w:val="404040"/>
      <w:szCs w:val="20"/>
      <w:lang w:bidi="ar-SA"/>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rPr>
      <w:color w:val="404040"/>
      <w:szCs w:val="20"/>
      <w:lang w:bidi="ar-SA"/>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rPr>
      <w:color w:val="404040"/>
      <w:szCs w:val="20"/>
      <w:lang w:bidi="ar-SA"/>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rPr>
      <w:color w:val="404040"/>
      <w:szCs w:val="20"/>
      <w:lang w:bidi="ar-SA"/>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rPr>
      <w:color w:val="404040"/>
      <w:szCs w:val="20"/>
      <w:lang w:bidi="ar-SA"/>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rPr>
      <w:color w:val="404040"/>
      <w:szCs w:val="20"/>
      <w:lang w:bidi="ar-SA"/>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rPr>
      <w:color w:val="404040"/>
      <w:szCs w:val="20"/>
      <w:lang w:bidi="ar-SA"/>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rPr>
      <w:color w:val="404040"/>
      <w:szCs w:val="20"/>
      <w:lang w:bidi="ar-SA"/>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rPr>
      <w:color w:val="404040"/>
      <w:szCs w:val="20"/>
      <w:lang w:bidi="ar-SA"/>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rPr>
      <w:color w:val="404040"/>
      <w:szCs w:val="20"/>
      <w:lang w:bidi="ar-SA"/>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rPr>
      <w:color w:val="404040"/>
      <w:szCs w:val="20"/>
      <w:lang w:bidi="ar-SA"/>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uiPriority w:val="99"/>
    <w:semiHidden/>
    <w:unhideWhenUsed/>
    <w:rPr>
      <w:sz w:val="20"/>
    </w:r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before="120" w:after="120"/>
    </w:pPr>
    <w:rPr>
      <w:i/>
      <w:iCs/>
    </w:rPr>
  </w:style>
  <w:style w:type="paragraph" w:customStyle="1" w:styleId="Index">
    <w:name w:val="Index"/>
    <w:basedOn w:val="Normal"/>
    <w:qFormat/>
  </w:style>
  <w:style w:type="paragraph" w:styleId="Title">
    <w:name w:val="Title"/>
    <w:basedOn w:val="Normal"/>
    <w:next w:val="Normal"/>
    <w:uiPriority w:val="10"/>
    <w:qFormat/>
    <w:pPr>
      <w:contextualSpacing/>
      <w:jc w:val="center"/>
    </w:pPr>
    <w:rPr>
      <w:rFonts w:ascii="Calibri Light" w:eastAsia="Calibri Light" w:hAnsi="Calibri Light" w:cs="Calibri Light"/>
      <w:b/>
      <w:color w:val="auto"/>
      <w:spacing w:val="-9"/>
      <w:sz w:val="40"/>
      <w:szCs w:val="40"/>
      <w:lang w:bidi="ar-SA"/>
    </w:rPr>
  </w:style>
  <w:style w:type="character" w:customStyle="1" w:styleId="TitleChar">
    <w:name w:val="Title Char"/>
    <w:basedOn w:val="DefaultParagraphFont"/>
    <w:uiPriority w:val="10"/>
    <w:rPr>
      <w:rFonts w:ascii="Calibri Light" w:eastAsia="Calibri Light" w:hAnsi="Calibri Light" w:cs="Calibri Light"/>
      <w:b/>
      <w:spacing w:val="-9"/>
      <w:sz w:val="40"/>
      <w:szCs w:val="40"/>
      <w:lang w:bidi="ar-SA"/>
    </w:rPr>
  </w:style>
  <w:style w:type="paragraph" w:styleId="ListParagraph">
    <w:name w:val="List Paragraph"/>
    <w:basedOn w:val="Normal"/>
    <w:uiPriority w:val="34"/>
    <w:qFormat/>
    <w:pPr>
      <w:ind w:left="720"/>
      <w:contextualSpacing/>
    </w:pPr>
    <w:rPr>
      <w:rFonts w:cs="Mangal"/>
      <w:szCs w:val="21"/>
    </w:rPr>
  </w:style>
  <w:style w:type="paragraph" w:styleId="NormalWeb">
    <w:name w:val="Normal (Web)"/>
    <w:basedOn w:val="Normal"/>
    <w:uiPriority w:val="99"/>
    <w:semiHidden/>
    <w:unhideWhenUsed/>
    <w:rsid w:val="009E122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Shamik Sengupta</cp:lastModifiedBy>
  <cp:revision>11</cp:revision>
  <dcterms:created xsi:type="dcterms:W3CDTF">2018-11-03T21:27:00Z</dcterms:created>
  <dcterms:modified xsi:type="dcterms:W3CDTF">2022-09-09T20:04:00Z</dcterms:modified>
</cp:coreProperties>
</file>