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44" w:rsidRPr="003E2977" w:rsidRDefault="00C951DB" w:rsidP="00C951DB">
      <w:pPr>
        <w:tabs>
          <w:tab w:val="left" w:pos="1701"/>
        </w:tabs>
        <w:rPr>
          <w:rFonts w:ascii="Times New Roman" w:hAnsi="Times New Roman" w:cs="Times New Roman"/>
          <w:sz w:val="36"/>
        </w:rPr>
      </w:pPr>
      <w:r w:rsidRPr="003E2977">
        <w:rPr>
          <w:rFonts w:ascii="Times New Roman" w:hAnsi="Times New Roman" w:cs="Times New Roman"/>
          <w:sz w:val="36"/>
        </w:rPr>
        <w:t xml:space="preserve">Temat: Linux – zarządzanie prawami </w:t>
      </w:r>
    </w:p>
    <w:p w:rsidR="00C951DB" w:rsidRPr="003E2977" w:rsidRDefault="00C951DB" w:rsidP="00C951DB">
      <w:pPr>
        <w:pStyle w:val="Akapitzlist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sz w:val="40"/>
        </w:rPr>
      </w:pPr>
      <w:r w:rsidRPr="003E2977">
        <w:rPr>
          <w:rFonts w:ascii="Times New Roman" w:hAnsi="Times New Roman" w:cs="Times New Roman"/>
          <w:sz w:val="40"/>
        </w:rPr>
        <w:t xml:space="preserve">System Linux jest systemem </w:t>
      </w:r>
      <w:r w:rsidR="003E2977" w:rsidRPr="003E2977">
        <w:rPr>
          <w:rFonts w:ascii="Times New Roman" w:hAnsi="Times New Roman" w:cs="Times New Roman"/>
          <w:sz w:val="40"/>
        </w:rPr>
        <w:t xml:space="preserve">wielodostępowym w którym dostęp do plików jest regulowany przez prawa </w:t>
      </w:r>
    </w:p>
    <w:p w:rsidR="003E2977" w:rsidRPr="003E2977" w:rsidRDefault="003E2977" w:rsidP="00C951DB">
      <w:pPr>
        <w:pStyle w:val="Akapitzlist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sz w:val="40"/>
        </w:rPr>
      </w:pPr>
      <w:r w:rsidRPr="003E2977">
        <w:rPr>
          <w:rFonts w:ascii="Times New Roman" w:hAnsi="Times New Roman" w:cs="Times New Roman"/>
          <w:sz w:val="40"/>
        </w:rPr>
        <w:t>Polecenia umożliwiające modyfikacje uprawnień plikó</w:t>
      </w:r>
      <w:r>
        <w:rPr>
          <w:rFonts w:ascii="Times New Roman" w:hAnsi="Times New Roman" w:cs="Times New Roman"/>
          <w:sz w:val="40"/>
        </w:rPr>
        <w:t>w</w:t>
      </w:r>
      <w:r w:rsidRPr="003E2977">
        <w:rPr>
          <w:rFonts w:ascii="Times New Roman" w:hAnsi="Times New Roman" w:cs="Times New Roman"/>
          <w:sz w:val="40"/>
        </w:rPr>
        <w:t>, katalogów, użytkowników i grup:</w:t>
      </w:r>
    </w:p>
    <w:p w:rsidR="003E2977" w:rsidRPr="003E2977" w:rsidRDefault="003E2977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rFonts w:ascii="Times New Roman" w:hAnsi="Times New Roman" w:cs="Times New Roman"/>
          <w:sz w:val="40"/>
        </w:rPr>
      </w:pPr>
      <w:r w:rsidRPr="003E2977">
        <w:rPr>
          <w:rFonts w:ascii="Times New Roman" w:hAnsi="Times New Roman" w:cs="Times New Roman"/>
          <w:sz w:val="40"/>
        </w:rPr>
        <w:t xml:space="preserve">ls – l </w:t>
      </w:r>
      <w:r w:rsidRPr="003E2977">
        <w:rPr>
          <w:rFonts w:ascii="Times New Roman" w:hAnsi="Times New Roman" w:cs="Times New Roman"/>
          <w:sz w:val="40"/>
        </w:rPr>
        <w:sym w:font="Wingdings" w:char="F0E0"/>
      </w:r>
      <w:r w:rsidRPr="003E2977">
        <w:rPr>
          <w:rFonts w:ascii="Times New Roman" w:hAnsi="Times New Roman" w:cs="Times New Roman"/>
          <w:sz w:val="40"/>
        </w:rPr>
        <w:t xml:space="preserve"> wyświetlenie praw plików i katalogów</w:t>
      </w:r>
    </w:p>
    <w:p w:rsidR="003E2977" w:rsidRDefault="003E2977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chmod </w:t>
      </w:r>
      <w:r w:rsidRPr="003E2977">
        <w:rPr>
          <w:sz w:val="40"/>
        </w:rPr>
        <w:sym w:font="Wingdings" w:char="F0E0"/>
      </w:r>
      <w:r>
        <w:rPr>
          <w:sz w:val="40"/>
        </w:rPr>
        <w:t xml:space="preserve"> umożliwia zmienianie praw przydzielonych plikom </w:t>
      </w:r>
    </w:p>
    <w:p w:rsidR="003E2977" w:rsidRDefault="003E2977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chwon </w:t>
      </w:r>
      <w:r w:rsidRPr="003E2977">
        <w:rPr>
          <w:sz w:val="40"/>
        </w:rPr>
        <w:sym w:font="Wingdings" w:char="F0E0"/>
      </w:r>
      <w:r>
        <w:rPr>
          <w:sz w:val="40"/>
        </w:rPr>
        <w:t xml:space="preserve"> zmiana właściciela pliku </w:t>
      </w:r>
    </w:p>
    <w:p w:rsidR="003E2977" w:rsidRDefault="003E2977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umask </w:t>
      </w:r>
      <w:r w:rsidRPr="003E2977">
        <w:rPr>
          <w:sz w:val="40"/>
        </w:rPr>
        <w:sym w:font="Wingdings" w:char="F0E0"/>
      </w:r>
      <w:r>
        <w:rPr>
          <w:sz w:val="40"/>
        </w:rPr>
        <w:t xml:space="preserve"> automatyczne przydzielenie uprawnień </w:t>
      </w:r>
    </w:p>
    <w:p w:rsidR="003E2977" w:rsidRDefault="003E2977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chgrp </w:t>
      </w:r>
      <w:r w:rsidRPr="003E2977">
        <w:rPr>
          <w:sz w:val="40"/>
        </w:rPr>
        <w:sym w:font="Wingdings" w:char="F0E0"/>
      </w:r>
      <w:r>
        <w:rPr>
          <w:sz w:val="40"/>
        </w:rPr>
        <w:t xml:space="preserve"> zmiana grupy do której należy plik </w:t>
      </w:r>
    </w:p>
    <w:p w:rsidR="003E2977" w:rsidRDefault="003E2977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newgrp </w:t>
      </w:r>
      <w:r w:rsidRPr="003E2977">
        <w:rPr>
          <w:sz w:val="40"/>
        </w:rPr>
        <w:sym w:font="Wingdings" w:char="F0E0"/>
      </w:r>
      <w:r>
        <w:rPr>
          <w:sz w:val="40"/>
        </w:rPr>
        <w:t xml:space="preserve"> umożliwia zmienienia grupy użytkownikowi</w:t>
      </w:r>
    </w:p>
    <w:p w:rsidR="00E47860" w:rsidRDefault="00E47860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ln </w:t>
      </w:r>
      <w:r w:rsidRPr="00E47860">
        <w:rPr>
          <w:sz w:val="40"/>
        </w:rPr>
        <w:sym w:font="Wingdings" w:char="F0E0"/>
      </w:r>
      <w:r>
        <w:rPr>
          <w:sz w:val="40"/>
        </w:rPr>
        <w:t xml:space="preserve"> tworzenie i usuwanie dowiązań </w:t>
      </w:r>
    </w:p>
    <w:p w:rsidR="00E47860" w:rsidRDefault="00E47860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id </w:t>
      </w:r>
      <w:r w:rsidRPr="00E47860">
        <w:rPr>
          <w:sz w:val="40"/>
        </w:rPr>
        <w:sym w:font="Wingdings" w:char="F0E0"/>
      </w:r>
      <w:r>
        <w:rPr>
          <w:sz w:val="40"/>
        </w:rPr>
        <w:t xml:space="preserve"> identyfikator użytkownika </w:t>
      </w:r>
    </w:p>
    <w:p w:rsidR="00E47860" w:rsidRDefault="00E47860" w:rsidP="003E2977">
      <w:pPr>
        <w:pStyle w:val="Akapitzlist"/>
        <w:numPr>
          <w:ilvl w:val="1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su </w:t>
      </w:r>
      <w:r w:rsidRPr="00E47860">
        <w:rPr>
          <w:sz w:val="40"/>
        </w:rPr>
        <w:sym w:font="Wingdings" w:char="F0E0"/>
      </w:r>
      <w:r>
        <w:rPr>
          <w:sz w:val="40"/>
        </w:rPr>
        <w:t xml:space="preserve"> logowanie na innego użytkownika </w:t>
      </w:r>
    </w:p>
    <w:p w:rsidR="00E47860" w:rsidRDefault="00E47860" w:rsidP="00E47860">
      <w:pPr>
        <w:pStyle w:val="Akapitzlist"/>
        <w:numPr>
          <w:ilvl w:val="0"/>
          <w:numId w:val="1"/>
        </w:numPr>
        <w:tabs>
          <w:tab w:val="left" w:pos="1701"/>
        </w:tabs>
        <w:rPr>
          <w:sz w:val="40"/>
        </w:rPr>
      </w:pPr>
      <w:r>
        <w:rPr>
          <w:sz w:val="40"/>
        </w:rPr>
        <w:t>Symlink = dowiązanie</w:t>
      </w:r>
    </w:p>
    <w:p w:rsidR="00E47860" w:rsidRPr="00E47860" w:rsidRDefault="00E47860" w:rsidP="00E47860">
      <w:pPr>
        <w:pStyle w:val="Akapitzlist"/>
        <w:numPr>
          <w:ilvl w:val="0"/>
          <w:numId w:val="2"/>
        </w:numPr>
        <w:tabs>
          <w:tab w:val="left" w:pos="1701"/>
        </w:tabs>
        <w:rPr>
          <w:sz w:val="40"/>
        </w:rPr>
      </w:pPr>
      <w:r>
        <w:rPr>
          <w:b/>
          <w:sz w:val="40"/>
        </w:rPr>
        <w:t xml:space="preserve">Definicja </w:t>
      </w:r>
    </w:p>
    <w:p w:rsidR="00E47860" w:rsidRPr="00E47860" w:rsidRDefault="00E47860" w:rsidP="00E47860">
      <w:pPr>
        <w:tabs>
          <w:tab w:val="left" w:pos="1701"/>
        </w:tabs>
        <w:ind w:left="1080"/>
        <w:rPr>
          <w:sz w:val="40"/>
        </w:rPr>
      </w:pPr>
      <w:r w:rsidRPr="00E47860">
        <w:rPr>
          <w:b/>
          <w:sz w:val="40"/>
        </w:rPr>
        <w:t>Dowiązanie symboliczne</w:t>
      </w:r>
      <w:r w:rsidRPr="00E47860">
        <w:rPr>
          <w:sz w:val="40"/>
        </w:rPr>
        <w:t xml:space="preserve"> – znane również jako „symlink” to specjalny typ pliku, który wskazuje na inny plik lub katalog </w:t>
      </w:r>
    </w:p>
    <w:p w:rsidR="00E47860" w:rsidRDefault="00E47860" w:rsidP="00E47860">
      <w:pPr>
        <w:pStyle w:val="Akapitzlist"/>
        <w:numPr>
          <w:ilvl w:val="0"/>
          <w:numId w:val="2"/>
        </w:numPr>
        <w:tabs>
          <w:tab w:val="left" w:pos="1701"/>
        </w:tabs>
        <w:rPr>
          <w:b/>
          <w:sz w:val="40"/>
        </w:rPr>
      </w:pPr>
      <w:r w:rsidRPr="00E47860">
        <w:rPr>
          <w:b/>
          <w:sz w:val="40"/>
        </w:rPr>
        <w:t>Rodzaje:</w:t>
      </w:r>
    </w:p>
    <w:p w:rsidR="00E47860" w:rsidRPr="002D5A19" w:rsidRDefault="00E47860" w:rsidP="00E47860">
      <w:pPr>
        <w:pStyle w:val="Akapitzlist"/>
        <w:numPr>
          <w:ilvl w:val="1"/>
          <w:numId w:val="2"/>
        </w:numPr>
        <w:tabs>
          <w:tab w:val="left" w:pos="1701"/>
        </w:tabs>
        <w:rPr>
          <w:b/>
          <w:sz w:val="40"/>
        </w:rPr>
      </w:pPr>
      <w:r>
        <w:rPr>
          <w:b/>
          <w:sz w:val="40"/>
        </w:rPr>
        <w:lastRenderedPageBreak/>
        <w:t>Ł</w:t>
      </w:r>
      <w:r w:rsidR="002D5A19">
        <w:rPr>
          <w:b/>
          <w:sz w:val="40"/>
        </w:rPr>
        <w:t>ą</w:t>
      </w:r>
      <w:r>
        <w:rPr>
          <w:b/>
          <w:sz w:val="40"/>
        </w:rPr>
        <w:t xml:space="preserve">cza twarde </w:t>
      </w:r>
      <w:r w:rsidR="002D5A19" w:rsidRPr="002D5A19">
        <w:rPr>
          <w:b/>
          <w:sz w:val="40"/>
        </w:rPr>
        <w:sym w:font="Wingdings" w:char="F0E0"/>
      </w:r>
      <w:r w:rsidR="002D5A19">
        <w:rPr>
          <w:b/>
          <w:sz w:val="40"/>
        </w:rPr>
        <w:t xml:space="preserve"> ln </w:t>
      </w:r>
      <w:r>
        <w:rPr>
          <w:b/>
          <w:sz w:val="40"/>
        </w:rPr>
        <w:t xml:space="preserve">(dowiązania twarde) – </w:t>
      </w:r>
      <w:r w:rsidRPr="00E47860">
        <w:rPr>
          <w:sz w:val="40"/>
        </w:rPr>
        <w:t xml:space="preserve">to dodatkowa </w:t>
      </w:r>
      <w:r>
        <w:rPr>
          <w:sz w:val="40"/>
        </w:rPr>
        <w:t xml:space="preserve">nazwa dla istniejącego pliku. Polegają na skojarzeniu co najmniej dwóch plików z tym samym kodem wewnętrznym. Dla jednego pliku można utworzyć jeden lub więcej dowiązań (nie można ich utworzyć dla plików lub katalogów o różnych systemach plików lub innej partycji) </w:t>
      </w:r>
    </w:p>
    <w:p w:rsidR="002D5A19" w:rsidRDefault="002D5A19" w:rsidP="00E47860">
      <w:pPr>
        <w:pStyle w:val="Akapitzlist"/>
        <w:numPr>
          <w:ilvl w:val="1"/>
          <w:numId w:val="2"/>
        </w:numPr>
        <w:tabs>
          <w:tab w:val="left" w:pos="1701"/>
        </w:tabs>
        <w:rPr>
          <w:b/>
          <w:sz w:val="40"/>
        </w:rPr>
      </w:pPr>
      <w:r>
        <w:rPr>
          <w:b/>
          <w:sz w:val="40"/>
        </w:rPr>
        <w:t xml:space="preserve">Łącza miękkie  </w:t>
      </w:r>
      <w:r w:rsidRPr="002D5A19">
        <w:rPr>
          <w:b/>
          <w:sz w:val="40"/>
        </w:rPr>
        <w:sym w:font="Wingdings" w:char="F0E0"/>
      </w:r>
      <w:r>
        <w:rPr>
          <w:b/>
          <w:sz w:val="40"/>
        </w:rPr>
        <w:t xml:space="preserve"> ln –s </w:t>
      </w:r>
    </w:p>
    <w:p w:rsidR="002D5A19" w:rsidRDefault="002D5A19" w:rsidP="002D5A19">
      <w:pPr>
        <w:pStyle w:val="Akapitzlist"/>
        <w:tabs>
          <w:tab w:val="left" w:pos="1701"/>
        </w:tabs>
        <w:ind w:left="1800"/>
        <w:rPr>
          <w:sz w:val="40"/>
        </w:rPr>
      </w:pPr>
      <w:r>
        <w:rPr>
          <w:b/>
          <w:sz w:val="40"/>
        </w:rPr>
        <w:t xml:space="preserve">(dowiązania symboliczne) – </w:t>
      </w:r>
      <w:r>
        <w:rPr>
          <w:sz w:val="40"/>
        </w:rPr>
        <w:t>coś</w:t>
      </w:r>
      <w:r w:rsidRPr="002D5A19">
        <w:rPr>
          <w:sz w:val="40"/>
        </w:rPr>
        <w:t xml:space="preserve"> podobnego do skrótu </w:t>
      </w:r>
      <w:r>
        <w:rPr>
          <w:sz w:val="40"/>
        </w:rPr>
        <w:t>w W</w:t>
      </w:r>
      <w:r w:rsidRPr="002D5A19">
        <w:rPr>
          <w:sz w:val="40"/>
        </w:rPr>
        <w:t>indowsie</w:t>
      </w:r>
      <w:r>
        <w:rPr>
          <w:sz w:val="40"/>
        </w:rPr>
        <w:t xml:space="preserve"> (pośredni wskaźnik do pliku lub katalogu). Może wskazywać na plik lub katalog znajdujący się w innym systemie pliku lub innej partycji </w:t>
      </w:r>
    </w:p>
    <w:p w:rsidR="002D5A19" w:rsidRDefault="002D5A19" w:rsidP="002D5A19">
      <w:pPr>
        <w:pStyle w:val="Akapitzlist"/>
        <w:numPr>
          <w:ilvl w:val="0"/>
          <w:numId w:val="2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Sposób użycia </w:t>
      </w:r>
    </w:p>
    <w:p w:rsidR="002D5A19" w:rsidRDefault="002D5A19" w:rsidP="002D5A19">
      <w:pPr>
        <w:pStyle w:val="Akapitzlist"/>
        <w:numPr>
          <w:ilvl w:val="1"/>
          <w:numId w:val="2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 Dowiązanie twarde </w:t>
      </w:r>
    </w:p>
    <w:p w:rsidR="002D5A19" w:rsidRDefault="002D5A19" w:rsidP="002D5A19">
      <w:pPr>
        <w:tabs>
          <w:tab w:val="left" w:pos="1701"/>
        </w:tabs>
        <w:rPr>
          <w:sz w:val="40"/>
        </w:rPr>
      </w:pPr>
      <w:r>
        <w:rPr>
          <w:sz w:val="40"/>
        </w:rPr>
        <w:tab/>
      </w:r>
      <w:r w:rsidRPr="002D5A19">
        <w:rPr>
          <w:sz w:val="40"/>
        </w:rPr>
        <w:t>ln [opcje] plik link</w:t>
      </w:r>
    </w:p>
    <w:p w:rsidR="002D5A19" w:rsidRDefault="002D5A19" w:rsidP="002D5A19">
      <w:pPr>
        <w:tabs>
          <w:tab w:val="left" w:pos="1701"/>
        </w:tabs>
        <w:rPr>
          <w:sz w:val="40"/>
        </w:rPr>
      </w:pPr>
      <w:r>
        <w:rPr>
          <w:sz w:val="40"/>
        </w:rPr>
        <w:tab/>
        <w:t xml:space="preserve">ln plik_zrodlowy </w:t>
      </w:r>
      <w:proofErr w:type="spellStart"/>
      <w:r>
        <w:rPr>
          <w:sz w:val="40"/>
        </w:rPr>
        <w:t>link_twardy</w:t>
      </w:r>
      <w:proofErr w:type="spellEnd"/>
      <w:r>
        <w:rPr>
          <w:sz w:val="40"/>
        </w:rPr>
        <w:t xml:space="preserve"> </w:t>
      </w:r>
    </w:p>
    <w:p w:rsidR="002D5A19" w:rsidRDefault="002D5A19" w:rsidP="002D5A19">
      <w:pPr>
        <w:pStyle w:val="Akapitzlist"/>
        <w:numPr>
          <w:ilvl w:val="1"/>
          <w:numId w:val="2"/>
        </w:numPr>
        <w:tabs>
          <w:tab w:val="left" w:pos="1701"/>
        </w:tabs>
        <w:rPr>
          <w:sz w:val="40"/>
        </w:rPr>
      </w:pPr>
      <w:r>
        <w:rPr>
          <w:sz w:val="40"/>
        </w:rPr>
        <w:t>Dowiązanie miękkie (symboliczne)</w:t>
      </w:r>
    </w:p>
    <w:p w:rsidR="002D5A19" w:rsidRDefault="002D5A19" w:rsidP="002D5A19">
      <w:pPr>
        <w:pStyle w:val="Akapitzlist"/>
        <w:tabs>
          <w:tab w:val="left" w:pos="1701"/>
        </w:tabs>
        <w:ind w:left="1800"/>
        <w:rPr>
          <w:sz w:val="40"/>
        </w:rPr>
      </w:pPr>
      <w:r>
        <w:rPr>
          <w:sz w:val="40"/>
        </w:rPr>
        <w:t xml:space="preserve">ln [opcje] plik link </w:t>
      </w:r>
    </w:p>
    <w:p w:rsidR="002D5A19" w:rsidRDefault="002D5A19" w:rsidP="002D5A19">
      <w:pPr>
        <w:pStyle w:val="Akapitzlist"/>
        <w:tabs>
          <w:tab w:val="left" w:pos="1701"/>
        </w:tabs>
        <w:ind w:left="1800"/>
        <w:rPr>
          <w:sz w:val="40"/>
        </w:rPr>
      </w:pPr>
      <w:r>
        <w:rPr>
          <w:sz w:val="40"/>
        </w:rPr>
        <w:t>ln –s plik_zrodlowy link_symboliczny</w:t>
      </w:r>
    </w:p>
    <w:p w:rsidR="0075375F" w:rsidRDefault="0075375F" w:rsidP="0075375F">
      <w:pPr>
        <w:pStyle w:val="Akapitzlist"/>
        <w:numPr>
          <w:ilvl w:val="1"/>
          <w:numId w:val="2"/>
        </w:numPr>
        <w:tabs>
          <w:tab w:val="left" w:pos="1701"/>
        </w:tabs>
        <w:rPr>
          <w:sz w:val="40"/>
        </w:rPr>
      </w:pPr>
      <w:r>
        <w:rPr>
          <w:sz w:val="40"/>
        </w:rPr>
        <w:t>Czy dowiązanie zostało stworzone</w:t>
      </w:r>
    </w:p>
    <w:p w:rsidR="0075375F" w:rsidRDefault="0075375F" w:rsidP="0075375F">
      <w:pPr>
        <w:pStyle w:val="Akapitzlist"/>
        <w:tabs>
          <w:tab w:val="left" w:pos="1701"/>
        </w:tabs>
        <w:ind w:left="1800"/>
        <w:rPr>
          <w:sz w:val="40"/>
        </w:rPr>
      </w:pPr>
      <w:r>
        <w:rPr>
          <w:sz w:val="40"/>
        </w:rPr>
        <w:t>ls –l link_symboliczny</w:t>
      </w:r>
    </w:p>
    <w:p w:rsidR="0075375F" w:rsidRDefault="0075375F" w:rsidP="0075375F">
      <w:pPr>
        <w:pStyle w:val="Akapitzlist"/>
        <w:tabs>
          <w:tab w:val="left" w:pos="1701"/>
        </w:tabs>
        <w:ind w:left="1800"/>
        <w:rPr>
          <w:sz w:val="40"/>
        </w:rPr>
      </w:pPr>
      <w:r>
        <w:rPr>
          <w:sz w:val="40"/>
        </w:rPr>
        <w:tab/>
      </w:r>
    </w:p>
    <w:p w:rsidR="0075375F" w:rsidRDefault="0075375F" w:rsidP="0075375F">
      <w:pPr>
        <w:tabs>
          <w:tab w:val="left" w:pos="1701"/>
        </w:tabs>
        <w:rPr>
          <w:sz w:val="28"/>
        </w:rPr>
      </w:pPr>
      <w:proofErr w:type="spellStart"/>
      <w:r w:rsidRPr="0075375F">
        <w:rPr>
          <w:sz w:val="28"/>
        </w:rPr>
        <w:lastRenderedPageBreak/>
        <w:t>lrwxrwxrwx</w:t>
      </w:r>
      <w:proofErr w:type="spellEnd"/>
      <w:r w:rsidRPr="0075375F">
        <w:rPr>
          <w:sz w:val="28"/>
        </w:rPr>
        <w:t xml:space="preserve"> 1 </w:t>
      </w:r>
      <w:proofErr w:type="spellStart"/>
      <w:r w:rsidRPr="0075375F">
        <w:rPr>
          <w:sz w:val="28"/>
        </w:rPr>
        <w:t>user</w:t>
      </w:r>
      <w:proofErr w:type="spellEnd"/>
      <w:r w:rsidRPr="0075375F">
        <w:rPr>
          <w:sz w:val="28"/>
        </w:rPr>
        <w:t xml:space="preserve"> </w:t>
      </w:r>
      <w:proofErr w:type="spellStart"/>
      <w:r w:rsidRPr="0075375F">
        <w:rPr>
          <w:sz w:val="28"/>
        </w:rPr>
        <w:t>user</w:t>
      </w:r>
      <w:proofErr w:type="spellEnd"/>
      <w:r w:rsidRPr="0075375F">
        <w:rPr>
          <w:sz w:val="28"/>
        </w:rPr>
        <w:t xml:space="preserve"> 4 Dec 2 23:03 link_symboliczny  -&gt; plik_zrodlowy</w:t>
      </w:r>
    </w:p>
    <w:p w:rsidR="0075375F" w:rsidRPr="004575BE" w:rsidRDefault="004575BE" w:rsidP="0075375F">
      <w:pPr>
        <w:pStyle w:val="Akapitzlist"/>
        <w:numPr>
          <w:ilvl w:val="0"/>
          <w:numId w:val="2"/>
        </w:numPr>
        <w:tabs>
          <w:tab w:val="left" w:pos="1701"/>
        </w:tabs>
        <w:rPr>
          <w:sz w:val="40"/>
        </w:rPr>
      </w:pPr>
      <w:r w:rsidRPr="004575BE">
        <w:rPr>
          <w:sz w:val="40"/>
        </w:rPr>
        <w:t xml:space="preserve">Tworzenie dowiązań do katalogów </w:t>
      </w:r>
    </w:p>
    <w:p w:rsidR="004575BE" w:rsidRPr="004575BE" w:rsidRDefault="004575BE" w:rsidP="004575BE">
      <w:pPr>
        <w:pStyle w:val="Akapitzlist"/>
        <w:tabs>
          <w:tab w:val="left" w:pos="1701"/>
        </w:tabs>
        <w:ind w:left="1800"/>
        <w:rPr>
          <w:sz w:val="40"/>
        </w:rPr>
      </w:pPr>
      <w:r w:rsidRPr="004575BE">
        <w:rPr>
          <w:sz w:val="40"/>
        </w:rPr>
        <w:t xml:space="preserve">ln –s  /obrazki  ~/obrazy </w:t>
      </w:r>
    </w:p>
    <w:p w:rsidR="004575BE" w:rsidRPr="004575BE" w:rsidRDefault="004575BE" w:rsidP="004575BE">
      <w:pPr>
        <w:pStyle w:val="Akapitzlist"/>
        <w:numPr>
          <w:ilvl w:val="0"/>
          <w:numId w:val="2"/>
        </w:numPr>
        <w:tabs>
          <w:tab w:val="left" w:pos="1701"/>
        </w:tabs>
        <w:rPr>
          <w:sz w:val="40"/>
        </w:rPr>
      </w:pPr>
      <w:r w:rsidRPr="004575BE">
        <w:rPr>
          <w:sz w:val="40"/>
        </w:rPr>
        <w:t xml:space="preserve">Nadpisywanie dowiązań </w:t>
      </w:r>
    </w:p>
    <w:p w:rsidR="004575BE" w:rsidRPr="004575BE" w:rsidRDefault="004575BE" w:rsidP="004575BE">
      <w:pPr>
        <w:pStyle w:val="Akapitzlist"/>
        <w:tabs>
          <w:tab w:val="left" w:pos="1701"/>
        </w:tabs>
        <w:ind w:left="1800"/>
        <w:rPr>
          <w:sz w:val="40"/>
        </w:rPr>
      </w:pPr>
      <w:r w:rsidRPr="004575BE">
        <w:rPr>
          <w:sz w:val="40"/>
        </w:rPr>
        <w:t>ln –s twój-plik.txt  twój-link.txt</w:t>
      </w:r>
    </w:p>
    <w:p w:rsidR="004575BE" w:rsidRPr="004575BE" w:rsidRDefault="004575BE" w:rsidP="004575BE">
      <w:pPr>
        <w:pStyle w:val="Akapitzlist"/>
        <w:tabs>
          <w:tab w:val="left" w:pos="1701"/>
        </w:tabs>
        <w:ind w:left="1800"/>
        <w:rPr>
          <w:sz w:val="40"/>
        </w:rPr>
      </w:pPr>
      <w:r w:rsidRPr="004575BE">
        <w:rPr>
          <w:sz w:val="40"/>
        </w:rPr>
        <w:t xml:space="preserve">ln: </w:t>
      </w:r>
      <w:proofErr w:type="spellStart"/>
      <w:r w:rsidRPr="004575BE">
        <w:rPr>
          <w:sz w:val="40"/>
        </w:rPr>
        <w:t>failed</w:t>
      </w:r>
      <w:proofErr w:type="spellEnd"/>
      <w:r w:rsidRPr="004575BE">
        <w:rPr>
          <w:sz w:val="40"/>
        </w:rPr>
        <w:t xml:space="preserve"> to </w:t>
      </w:r>
      <w:proofErr w:type="spellStart"/>
      <w:r w:rsidRPr="004575BE">
        <w:rPr>
          <w:sz w:val="40"/>
        </w:rPr>
        <w:t>create</w:t>
      </w:r>
      <w:proofErr w:type="spellEnd"/>
      <w:r w:rsidRPr="004575BE">
        <w:rPr>
          <w:sz w:val="40"/>
        </w:rPr>
        <w:t xml:space="preserve"> </w:t>
      </w:r>
      <w:proofErr w:type="spellStart"/>
      <w:r w:rsidRPr="004575BE">
        <w:rPr>
          <w:sz w:val="40"/>
        </w:rPr>
        <w:t>symbolic</w:t>
      </w:r>
      <w:proofErr w:type="spellEnd"/>
      <w:r w:rsidRPr="004575BE">
        <w:rPr>
          <w:sz w:val="40"/>
        </w:rPr>
        <w:t xml:space="preserve"> link ‘twój-link.txt’ : File </w:t>
      </w:r>
      <w:proofErr w:type="spellStart"/>
      <w:r w:rsidRPr="004575BE">
        <w:rPr>
          <w:sz w:val="40"/>
        </w:rPr>
        <w:t>exists</w:t>
      </w:r>
      <w:proofErr w:type="spellEnd"/>
      <w:r w:rsidRPr="004575BE">
        <w:rPr>
          <w:sz w:val="40"/>
        </w:rPr>
        <w:t xml:space="preserve"> </w:t>
      </w:r>
    </w:p>
    <w:p w:rsidR="004575BE" w:rsidRDefault="004575BE" w:rsidP="004575BE">
      <w:pPr>
        <w:pStyle w:val="Akapitzlist"/>
        <w:tabs>
          <w:tab w:val="left" w:pos="1701"/>
        </w:tabs>
        <w:ind w:left="1800"/>
        <w:rPr>
          <w:color w:val="FF0000"/>
          <w:sz w:val="40"/>
        </w:rPr>
      </w:pPr>
      <w:r w:rsidRPr="004575BE">
        <w:rPr>
          <w:sz w:val="40"/>
        </w:rPr>
        <w:t>ln –</w:t>
      </w:r>
      <w:proofErr w:type="spellStart"/>
      <w:r w:rsidRPr="004575BE">
        <w:rPr>
          <w:sz w:val="40"/>
        </w:rPr>
        <w:t>sf</w:t>
      </w:r>
      <w:proofErr w:type="spellEnd"/>
      <w:r w:rsidRPr="004575BE">
        <w:rPr>
          <w:sz w:val="40"/>
        </w:rPr>
        <w:t xml:space="preserve"> twój-plik.txt twój-link.txt </w:t>
      </w:r>
      <w:r w:rsidRPr="004575BE">
        <w:rPr>
          <w:color w:val="FF0000"/>
          <w:sz w:val="40"/>
        </w:rPr>
        <w:t xml:space="preserve">(f </w:t>
      </w:r>
      <w:r w:rsidRPr="004575BE">
        <w:rPr>
          <w:color w:val="FF0000"/>
          <w:sz w:val="40"/>
        </w:rPr>
        <w:sym w:font="Wingdings" w:char="F0E0"/>
      </w:r>
      <w:r w:rsidRPr="004575BE">
        <w:rPr>
          <w:color w:val="FF0000"/>
          <w:sz w:val="40"/>
        </w:rPr>
        <w:t xml:space="preserve"> </w:t>
      </w:r>
      <w:proofErr w:type="spellStart"/>
      <w:r w:rsidRPr="004575BE">
        <w:rPr>
          <w:color w:val="FF0000"/>
          <w:sz w:val="40"/>
        </w:rPr>
        <w:t>force</w:t>
      </w:r>
      <w:proofErr w:type="spellEnd"/>
      <w:r w:rsidRPr="004575BE">
        <w:rPr>
          <w:color w:val="FF0000"/>
          <w:sz w:val="40"/>
        </w:rPr>
        <w:t xml:space="preserve">) </w:t>
      </w:r>
    </w:p>
    <w:p w:rsidR="004575BE" w:rsidRDefault="004575BE" w:rsidP="004575BE">
      <w:pPr>
        <w:pStyle w:val="Akapitzlist"/>
        <w:numPr>
          <w:ilvl w:val="0"/>
          <w:numId w:val="2"/>
        </w:numPr>
        <w:tabs>
          <w:tab w:val="left" w:pos="1701"/>
        </w:tabs>
        <w:rPr>
          <w:sz w:val="40"/>
        </w:rPr>
      </w:pPr>
      <w:r>
        <w:rPr>
          <w:sz w:val="40"/>
        </w:rPr>
        <w:t xml:space="preserve">Usuwanie dowiązań </w:t>
      </w:r>
    </w:p>
    <w:p w:rsidR="004575BE" w:rsidRDefault="004575BE" w:rsidP="004575BE">
      <w:pPr>
        <w:pStyle w:val="Akapitzlist"/>
        <w:tabs>
          <w:tab w:val="left" w:pos="1701"/>
        </w:tabs>
        <w:ind w:left="1800"/>
        <w:rPr>
          <w:sz w:val="40"/>
        </w:rPr>
      </w:pPr>
      <w:proofErr w:type="spellStart"/>
      <w:r>
        <w:rPr>
          <w:sz w:val="40"/>
        </w:rPr>
        <w:t>rm</w:t>
      </w:r>
      <w:proofErr w:type="spellEnd"/>
      <w:r>
        <w:rPr>
          <w:sz w:val="40"/>
        </w:rPr>
        <w:t xml:space="preserve"> twój-link.txt</w:t>
      </w:r>
    </w:p>
    <w:p w:rsidR="004575BE" w:rsidRDefault="004575BE" w:rsidP="004575BE">
      <w:pPr>
        <w:pStyle w:val="Akapitzlist"/>
        <w:tabs>
          <w:tab w:val="left" w:pos="1701"/>
        </w:tabs>
        <w:ind w:left="1800"/>
        <w:rPr>
          <w:sz w:val="40"/>
        </w:rPr>
      </w:pPr>
      <w:proofErr w:type="spellStart"/>
      <w:r>
        <w:rPr>
          <w:sz w:val="40"/>
        </w:rPr>
        <w:t>r</w:t>
      </w:r>
      <w:r w:rsidR="00C71D63">
        <w:rPr>
          <w:sz w:val="40"/>
        </w:rPr>
        <w:t>m</w:t>
      </w:r>
      <w:proofErr w:type="spellEnd"/>
      <w:r w:rsidR="00C71D63">
        <w:rPr>
          <w:sz w:val="40"/>
        </w:rPr>
        <w:t xml:space="preserve"> </w:t>
      </w:r>
      <w:proofErr w:type="spellStart"/>
      <w:r w:rsidR="00C71D63">
        <w:rPr>
          <w:sz w:val="40"/>
        </w:rPr>
        <w:t>symlink-do-usuniecia</w:t>
      </w:r>
      <w:proofErr w:type="spellEnd"/>
    </w:p>
    <w:p w:rsidR="00C71D63" w:rsidRDefault="00C71D63" w:rsidP="004575BE">
      <w:pPr>
        <w:pStyle w:val="Akapitzlist"/>
        <w:tabs>
          <w:tab w:val="left" w:pos="1701"/>
        </w:tabs>
        <w:ind w:left="1800"/>
        <w:rPr>
          <w:sz w:val="40"/>
        </w:rPr>
      </w:pPr>
      <w:proofErr w:type="spellStart"/>
      <w:r>
        <w:rPr>
          <w:sz w:val="40"/>
        </w:rPr>
        <w:t>unlink</w:t>
      </w:r>
      <w:proofErr w:type="spellEnd"/>
      <w:r>
        <w:rPr>
          <w:sz w:val="40"/>
        </w:rPr>
        <w:t xml:space="preserve"> twój-link.txt</w:t>
      </w:r>
    </w:p>
    <w:p w:rsidR="00C71D63" w:rsidRDefault="00C71D63" w:rsidP="00C71D63">
      <w:pPr>
        <w:pStyle w:val="Akapitzlist"/>
        <w:tabs>
          <w:tab w:val="left" w:pos="1701"/>
        </w:tabs>
        <w:ind w:left="1800"/>
        <w:rPr>
          <w:sz w:val="40"/>
        </w:rPr>
      </w:pPr>
      <w:proofErr w:type="spellStart"/>
      <w:r>
        <w:rPr>
          <w:sz w:val="40"/>
        </w:rPr>
        <w:t>unlink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symlink-do-usuniecia</w:t>
      </w:r>
      <w:proofErr w:type="spellEnd"/>
    </w:p>
    <w:p w:rsidR="00C71D63" w:rsidRDefault="00C71D63" w:rsidP="00C71D63">
      <w:pPr>
        <w:tabs>
          <w:tab w:val="left" w:pos="1701"/>
        </w:tabs>
        <w:rPr>
          <w:sz w:val="40"/>
        </w:rPr>
      </w:pPr>
      <w:r>
        <w:rPr>
          <w:sz w:val="40"/>
        </w:rPr>
        <w:t>Zadanie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1. Utwórz dowiązanie twarde: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 xml:space="preserve">a. Zaloguj się na konto </w:t>
      </w:r>
      <w:proofErr w:type="spellStart"/>
      <w:r>
        <w:t>root</w:t>
      </w:r>
      <w:proofErr w:type="spellEnd"/>
      <w:r>
        <w:t>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b. Utwórz w katalogu domowym użytkownika dowiązanie twarde do pliku /etc/</w:t>
      </w:r>
      <w:proofErr w:type="spellStart"/>
      <w:r>
        <w:t>passwd</w:t>
      </w:r>
      <w:proofErr w:type="spellEnd"/>
      <w:r>
        <w:t>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c. Wyświetl zawartość aktualnego katalogu, aby sprawdzić, czy dowiązanie zostało utworzone.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d. Skorzystaj z utworzonego wcześniej dowiązania i wyświetl zawartość pliku /etc/</w:t>
      </w:r>
      <w:proofErr w:type="spellStart"/>
      <w:r>
        <w:t>passwd</w:t>
      </w:r>
      <w:proofErr w:type="spellEnd"/>
      <w:r>
        <w:t xml:space="preserve"> (polecenie </w:t>
      </w:r>
      <w:proofErr w:type="spellStart"/>
      <w:r>
        <w:rPr>
          <w:rStyle w:val="Pogrubienie"/>
        </w:rPr>
        <w:t>cat</w:t>
      </w:r>
      <w:proofErr w:type="spellEnd"/>
      <w:r>
        <w:t xml:space="preserve"> dowiązanie).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 xml:space="preserve">e. Usuń dowiązanie (polecenie </w:t>
      </w:r>
      <w:proofErr w:type="spellStart"/>
      <w:r>
        <w:rPr>
          <w:rStyle w:val="Pogrubienie"/>
        </w:rPr>
        <w:t>rm</w:t>
      </w:r>
      <w:proofErr w:type="spellEnd"/>
      <w:r>
        <w:t>).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2. Utwórz dowiązanie symboliczne: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 xml:space="preserve">a. Skorzystaj z pierwszej konsoli i zaloguj się na </w:t>
      </w:r>
      <w:proofErr w:type="spellStart"/>
      <w:r>
        <w:t>root</w:t>
      </w:r>
      <w:proofErr w:type="spellEnd"/>
      <w:r>
        <w:t>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 xml:space="preserve">b. Skorzystaj z drugiej konsoli i zaloguj się na </w:t>
      </w:r>
      <w:proofErr w:type="spellStart"/>
      <w:r>
        <w:t>uczen</w:t>
      </w:r>
      <w:proofErr w:type="spellEnd"/>
      <w:r>
        <w:t>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 xml:space="preserve">c. Skorzystaj z konta </w:t>
      </w:r>
      <w:proofErr w:type="spellStart"/>
      <w:r>
        <w:t>uczen</w:t>
      </w:r>
      <w:proofErr w:type="spellEnd"/>
      <w:r>
        <w:t xml:space="preserve"> i utwórz w katalogu domowym podkatalog skrypty oraz w nim plik skrypt.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 xml:space="preserve">d. Utwórz dowiązanie symboliczne do katalogu skrypty w katalogu domowym użytkownika </w:t>
      </w:r>
      <w:proofErr w:type="spellStart"/>
      <w:r>
        <w:t>uczen</w:t>
      </w:r>
      <w:proofErr w:type="spellEnd"/>
      <w:r>
        <w:t>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e. Wyświetl zawartość aktualnego katalogu, aby sprawdzić czy dowiązanie zostało utworzone.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f. Skorzystaj z utworzonego wcześniej dowiązania i wyświetl zawartość katalogu skrypty.</w:t>
      </w:r>
    </w:p>
    <w:p w:rsidR="00C71D63" w:rsidRDefault="00C71D63" w:rsidP="00C71D63">
      <w:pPr>
        <w:pStyle w:val="NormalnyWeb"/>
        <w:spacing w:before="0" w:beforeAutospacing="0" w:after="0" w:afterAutospacing="0"/>
      </w:pPr>
      <w:r>
        <w:t>g. Usuń dowiązanie.</w:t>
      </w:r>
    </w:p>
    <w:p w:rsidR="00C71D63" w:rsidRPr="00C71D63" w:rsidRDefault="00C71D63" w:rsidP="00C71D63">
      <w:pPr>
        <w:tabs>
          <w:tab w:val="left" w:pos="1701"/>
        </w:tabs>
        <w:spacing w:after="0"/>
        <w:rPr>
          <w:sz w:val="40"/>
        </w:rPr>
      </w:pPr>
    </w:p>
    <w:p w:rsidR="00C71D63" w:rsidRPr="004575BE" w:rsidRDefault="00C71D63" w:rsidP="004575BE">
      <w:pPr>
        <w:pStyle w:val="Akapitzlist"/>
        <w:tabs>
          <w:tab w:val="left" w:pos="1701"/>
        </w:tabs>
        <w:ind w:left="1800"/>
        <w:rPr>
          <w:sz w:val="40"/>
        </w:rPr>
      </w:pPr>
    </w:p>
    <w:p w:rsidR="004575BE" w:rsidRPr="004575BE" w:rsidRDefault="004575BE" w:rsidP="004575BE">
      <w:pPr>
        <w:pStyle w:val="Akapitzlist"/>
        <w:tabs>
          <w:tab w:val="left" w:pos="1701"/>
        </w:tabs>
        <w:ind w:left="1800"/>
        <w:rPr>
          <w:sz w:val="28"/>
        </w:rPr>
      </w:pPr>
    </w:p>
    <w:p w:rsidR="002D5A19" w:rsidRDefault="002D5A19" w:rsidP="002D5A19">
      <w:pPr>
        <w:pStyle w:val="Akapitzlist"/>
        <w:tabs>
          <w:tab w:val="left" w:pos="1701"/>
        </w:tabs>
        <w:ind w:left="1800"/>
        <w:rPr>
          <w:sz w:val="40"/>
        </w:rPr>
      </w:pPr>
    </w:p>
    <w:p w:rsidR="002D5A19" w:rsidRPr="002D5A19" w:rsidRDefault="002D5A19" w:rsidP="002D5A19">
      <w:pPr>
        <w:pStyle w:val="Akapitzlist"/>
        <w:tabs>
          <w:tab w:val="left" w:pos="1701"/>
        </w:tabs>
        <w:ind w:left="1800"/>
        <w:rPr>
          <w:sz w:val="40"/>
        </w:rPr>
      </w:pPr>
    </w:p>
    <w:sectPr w:rsidR="002D5A19" w:rsidRPr="002D5A19" w:rsidSect="00186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F6108"/>
    <w:multiLevelType w:val="hybridMultilevel"/>
    <w:tmpl w:val="A27C1518"/>
    <w:lvl w:ilvl="0" w:tplc="13D06F5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AF26A4"/>
    <w:multiLevelType w:val="hybridMultilevel"/>
    <w:tmpl w:val="05AE48C2"/>
    <w:lvl w:ilvl="0" w:tplc="35A426D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C951DB"/>
    <w:rsid w:val="00186444"/>
    <w:rsid w:val="002A2F73"/>
    <w:rsid w:val="002D5A19"/>
    <w:rsid w:val="003E2977"/>
    <w:rsid w:val="004575BE"/>
    <w:rsid w:val="0075375F"/>
    <w:rsid w:val="00C71D63"/>
    <w:rsid w:val="00C951DB"/>
    <w:rsid w:val="00E4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64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51D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7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71D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412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2023-03-24T07:21:00Z</dcterms:created>
  <dcterms:modified xsi:type="dcterms:W3CDTF">2023-03-24T08:31:00Z</dcterms:modified>
</cp:coreProperties>
</file>