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com.example.android_training;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android.util.Patterns;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com.google.android.gms.tasks.OnCompleteListener;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com.google.android.gms.tasks.Task;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com.google.firebase.auth.AuthResult;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com.google.firebase.auth.FirebaseAuth;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com.google.firebase.auth.FirebaseUser;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com.google.firebase.database.FirebaseDatabase;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MainActivity extends AppCompatActivity implements View.OnClickListener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private TextView register,forgotPassword;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EditText editTextEmail, editTextPassword;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private Button signIn;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FirebaseAuth mAuth;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register = (TextView) findViewById(R.id.register);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register.setOnClickListener(this);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signIn=(Button) findViewById(R.id.loginbutton);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signIn.setOnClickListener(this);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editTextEmail=(EditText) findViewById(R.id.email);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editTextPassword=(EditText) findViewById(R.id.password);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mAuth= FirebaseAuth.getInstance();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forgotPassword=(TextView) findViewById(R.id.forgotPassword);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forgotPassword.setOnClickListener(this);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void onClick(View v)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switch(v.getId()){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case R.id.register: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startActivity(new Intent(this,RegisterUser.class));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case R.id.loginbutton: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userLogin();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case R.id.forgotPassword: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startActivity(new Intent(this,ForgotPassword.class));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private void userLogin()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String email=editTextEmail.getText().toString().trim();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String password=editTextPassword.getText().toString().trim();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//path validation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if(email.isEmpty()){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editTextEmail.setError("Email is required!");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editTextEmail.requestFocus();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if(!Patterns.EMAIL_ADDRESS.matcher(email).matches()){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editTextEmail.setError("Please enter a valid email!");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editTextEmail.requestFocus();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if(password.isEmpty()){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editTextPassword.setError("Password required");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editTextPassword.requestFocus();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if(password.length()&lt;6){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editTextPassword.setError("Min password length is 6 char");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editTextPassword.requestFocus();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mAuth.signInWithEmailAndPassword(email,password).addOnCompleteListener(new OnCompleteListener&lt;AuthResult&gt;()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public void onComplete(@NonNull Task&lt;AuthResult&gt;task){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if(task.isSuccessful())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// startActivity(new Intent(MainActivity.this, Homepage.class));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FirebaseUser user = FirebaseAuth.getInstance().getCurrentUser();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if (user.isEmailVerified())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startActivity(new Intent(MainActivity.this, Dashboard.class));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user.sendEmailVerification();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Toast.makeText(MainActivity.this, "Check youre email to verify your account!", Toast.LENGTH_LONG).show();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Toast.makeText(MainActivity.this,"Failed to login! Please check credentials",Toast.LENGTH_LONG).show();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