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1E7AD9" w14:textId="77777777" w:rsidR="00AA588F" w:rsidRPr="00B145FD" w:rsidRDefault="00AA588F" w:rsidP="00AA588F">
      <w:pPr>
        <w:spacing w:after="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>Министерство науки и высшего образования Российской Федерации</w:t>
      </w:r>
    </w:p>
    <w:p w14:paraId="695BC400" w14:textId="77777777" w:rsidR="00AA588F" w:rsidRPr="00B145FD" w:rsidRDefault="00AA588F" w:rsidP="00AA588F">
      <w:pPr>
        <w:spacing w:after="0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14:paraId="007B26CB" w14:textId="77777777" w:rsidR="00AA588F" w:rsidRPr="00B145FD" w:rsidRDefault="00AA588F" w:rsidP="00AA588F">
      <w:pPr>
        <w:spacing w:after="0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Федеральное государственное автономное образовательное </w:t>
      </w: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учреждение высшего образования</w:t>
      </w:r>
    </w:p>
    <w:p w14:paraId="0F8BF7B7" w14:textId="77777777" w:rsidR="00AA588F" w:rsidRPr="00B145FD" w:rsidRDefault="00AA588F" w:rsidP="00AA588F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 w:rsidRPr="00B145FD">
        <w:rPr>
          <w:rFonts w:ascii="Times New Roman" w:eastAsia="Times New Roman" w:hAnsi="Times New Roman" w:cs="Times New Roman"/>
          <w:sz w:val="28"/>
          <w:szCs w:val="20"/>
          <w:lang w:eastAsia="ru-RU"/>
        </w:rPr>
        <w:t>Национальный исследовательский Нижегородский государственный университет им. Н.И. Лобачевского</w:t>
      </w:r>
    </w:p>
    <w:p w14:paraId="07AAE347" w14:textId="77777777" w:rsidR="00AA588F" w:rsidRPr="00B145FD" w:rsidRDefault="00AA588F" w:rsidP="00AA588F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41DDD7D3" w14:textId="77777777" w:rsidR="00AA588F" w:rsidRPr="00B145FD" w:rsidRDefault="00AA588F" w:rsidP="00AA588F">
      <w:pPr>
        <w:suppressAutoHyphens/>
        <w:spacing w:after="202"/>
        <w:ind w:right="124" w:firstLine="567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Институт информационных технологий, математики и механики </w:t>
      </w:r>
    </w:p>
    <w:p w14:paraId="76AD7E3F" w14:textId="77777777" w:rsidR="00AA588F" w:rsidRPr="00B145FD" w:rsidRDefault="00AA588F" w:rsidP="00AA588F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78D12F12" w14:textId="77777777" w:rsidR="00AA588F" w:rsidRPr="00B145FD" w:rsidRDefault="00AA588F" w:rsidP="00AA588F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0C07ACDE" w14:textId="77777777" w:rsidR="00AA588F" w:rsidRPr="00B145FD" w:rsidRDefault="00AA588F" w:rsidP="00AA588F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D7F86B5" w14:textId="77777777" w:rsidR="00AA588F" w:rsidRPr="00B145FD" w:rsidRDefault="00AA588F" w:rsidP="00AA588F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405FA139" w14:textId="77777777" w:rsidR="00AA588F" w:rsidRPr="00B145FD" w:rsidRDefault="00AA588F" w:rsidP="00AA588F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2FB8EEE2" w14:textId="77777777" w:rsidR="00AA588F" w:rsidRPr="00B145FD" w:rsidRDefault="00AA588F" w:rsidP="00AA588F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4B13282" w14:textId="77777777" w:rsidR="00AA588F" w:rsidRPr="00B145FD" w:rsidRDefault="00AA588F" w:rsidP="00AA588F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7CEBA055" w14:textId="77777777" w:rsidR="00AA588F" w:rsidRPr="00B145FD" w:rsidRDefault="00AA588F" w:rsidP="00AA588F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7672C76D" w14:textId="77777777" w:rsidR="00AA588F" w:rsidRPr="00B145FD" w:rsidRDefault="00AA588F" w:rsidP="00AA588F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2C5985D4" w14:textId="77777777" w:rsidR="00AA588F" w:rsidRPr="00B145FD" w:rsidRDefault="00AA588F" w:rsidP="00AA588F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016FD8C8" w14:textId="77777777" w:rsidR="00AA588F" w:rsidRPr="00B145FD" w:rsidRDefault="00AA588F" w:rsidP="00AA588F">
      <w:pPr>
        <w:spacing w:after="0"/>
        <w:jc w:val="center"/>
        <w:rPr>
          <w:rFonts w:ascii="Times New Roman" w:eastAsia="Times New Roman" w:hAnsi="Times New Roman" w:cs="Times New Roman"/>
          <w:b/>
          <w:sz w:val="36"/>
          <w:szCs w:val="20"/>
          <w:lang w:eastAsia="ru-RU"/>
        </w:rPr>
      </w:pPr>
      <w:r w:rsidRPr="00B145FD">
        <w:rPr>
          <w:rFonts w:ascii="Times New Roman" w:eastAsia="Times New Roman" w:hAnsi="Times New Roman" w:cs="Times New Roman"/>
          <w:b/>
          <w:sz w:val="36"/>
          <w:szCs w:val="20"/>
          <w:lang w:eastAsia="ru-RU"/>
        </w:rPr>
        <w:t>Отчет по лабораторной работе</w:t>
      </w:r>
    </w:p>
    <w:p w14:paraId="3ADC1E10" w14:textId="77777777" w:rsidR="00AA588F" w:rsidRPr="00B145FD" w:rsidRDefault="00AA588F" w:rsidP="00AA588F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297A2880" w14:textId="7D8D3C9E" w:rsidR="00AA588F" w:rsidRPr="00B145FD" w:rsidRDefault="00AA588F" w:rsidP="00AA588F">
      <w:pPr>
        <w:spacing w:after="0"/>
        <w:jc w:val="center"/>
        <w:rPr>
          <w:rFonts w:ascii="Times New Roman" w:eastAsia="Times New Roman" w:hAnsi="Times New Roman" w:cs="Times New Roman"/>
          <w:b/>
          <w:sz w:val="36"/>
          <w:szCs w:val="40"/>
          <w:lang w:eastAsia="ru-RU"/>
        </w:rPr>
      </w:pPr>
      <w:r w:rsidRPr="00B145FD">
        <w:rPr>
          <w:rFonts w:ascii="Times New Roman" w:eastAsia="Times New Roman" w:hAnsi="Times New Roman" w:cs="Times New Roman"/>
          <w:b/>
          <w:sz w:val="36"/>
          <w:szCs w:val="40"/>
          <w:lang w:eastAsia="ru-RU"/>
        </w:rPr>
        <w:t>«</w:t>
      </w:r>
      <w:r w:rsidR="002D1005">
        <w:rPr>
          <w:rFonts w:ascii="Times New Roman" w:eastAsia="Times New Roman" w:hAnsi="Times New Roman" w:cs="Times New Roman"/>
          <w:b/>
          <w:sz w:val="36"/>
          <w:szCs w:val="40"/>
          <w:lang w:eastAsia="ru-RU"/>
        </w:rPr>
        <w:t xml:space="preserve">Наследование. Реализация метода </w:t>
      </w:r>
      <w:proofErr w:type="spellStart"/>
      <w:r w:rsidR="002D1005">
        <w:rPr>
          <w:rFonts w:ascii="Times New Roman" w:eastAsia="Times New Roman" w:hAnsi="Times New Roman" w:cs="Times New Roman"/>
          <w:b/>
          <w:sz w:val="36"/>
          <w:szCs w:val="40"/>
          <w:lang w:eastAsia="ru-RU"/>
        </w:rPr>
        <w:t>Жордана</w:t>
      </w:r>
      <w:proofErr w:type="spellEnd"/>
      <w:r w:rsidR="002D1005">
        <w:rPr>
          <w:rFonts w:ascii="Times New Roman" w:eastAsia="Times New Roman" w:hAnsi="Times New Roman" w:cs="Times New Roman"/>
          <w:b/>
          <w:sz w:val="36"/>
          <w:szCs w:val="40"/>
          <w:lang w:eastAsia="ru-RU"/>
        </w:rPr>
        <w:t>-Гаусса</w:t>
      </w:r>
      <w:r w:rsidRPr="00B145FD">
        <w:rPr>
          <w:rFonts w:ascii="Times New Roman" w:eastAsia="Times New Roman" w:hAnsi="Times New Roman" w:cs="Times New Roman"/>
          <w:b/>
          <w:sz w:val="36"/>
          <w:szCs w:val="40"/>
          <w:lang w:eastAsia="ru-RU"/>
        </w:rPr>
        <w:t>»</w:t>
      </w:r>
    </w:p>
    <w:p w14:paraId="4E708FE4" w14:textId="77777777" w:rsidR="00AA588F" w:rsidRPr="00B145FD" w:rsidRDefault="00AA588F" w:rsidP="00AA588F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4F4CEC0D" w14:textId="77777777" w:rsidR="00AA588F" w:rsidRPr="00B145FD" w:rsidRDefault="00AA588F" w:rsidP="00AA588F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508A0D6" w14:textId="77777777" w:rsidR="00AA588F" w:rsidRPr="00B145FD" w:rsidRDefault="00AA588F" w:rsidP="00AA588F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470F2415" w14:textId="77777777" w:rsidR="00AA588F" w:rsidRPr="00B145FD" w:rsidRDefault="00AA588F" w:rsidP="00AA588F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2AE81A83" w14:textId="77777777" w:rsidR="00AA588F" w:rsidRPr="00B145FD" w:rsidRDefault="00AA588F" w:rsidP="00AA588F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254DE81C" w14:textId="77777777" w:rsidR="00AA588F" w:rsidRPr="00B145FD" w:rsidRDefault="00AA588F" w:rsidP="00AA588F">
      <w:pPr>
        <w:suppressAutoHyphens/>
        <w:spacing w:after="0"/>
        <w:ind w:left="567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145F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Выполнил</w:t>
      </w:r>
      <w:r w:rsidRPr="00B145F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:</w:t>
      </w:r>
      <w:r w:rsidRPr="00B145F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</w:p>
    <w:p w14:paraId="38CE4FD1" w14:textId="2983948E" w:rsidR="00AA588F" w:rsidRPr="00B145FD" w:rsidRDefault="00AA588F" w:rsidP="00AA588F">
      <w:pPr>
        <w:suppressAutoHyphens/>
        <w:spacing w:after="0"/>
        <w:ind w:left="567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</w:t>
      </w: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>тудент группы 38</w:t>
      </w:r>
      <w:r w:rsidR="00104811">
        <w:rPr>
          <w:rFonts w:ascii="Times New Roman" w:eastAsia="Times New Roman" w:hAnsi="Times New Roman" w:cs="Times New Roman"/>
          <w:sz w:val="28"/>
          <w:szCs w:val="28"/>
          <w:lang w:eastAsia="ru-RU"/>
        </w:rPr>
        <w:t>25Б1ПМии1</w:t>
      </w:r>
    </w:p>
    <w:p w14:paraId="5DD8D001" w14:textId="0BD59D92" w:rsidR="00AA588F" w:rsidRPr="00B145FD" w:rsidRDefault="00104811" w:rsidP="00AA588F">
      <w:pPr>
        <w:suppressAutoHyphens/>
        <w:spacing w:after="0"/>
        <w:ind w:left="567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Ладилов А.С.</w:t>
      </w:r>
    </w:p>
    <w:p w14:paraId="61B0905A" w14:textId="77777777" w:rsidR="00AA588F" w:rsidRPr="00B145FD" w:rsidRDefault="00AA588F" w:rsidP="00AA588F">
      <w:pPr>
        <w:tabs>
          <w:tab w:val="left" w:pos="3261"/>
        </w:tabs>
        <w:suppressAutoHyphens/>
        <w:spacing w:after="0"/>
        <w:ind w:left="567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D9EAC4E" w14:textId="77777777" w:rsidR="00AA588F" w:rsidRDefault="00AA588F" w:rsidP="00AA588F">
      <w:pPr>
        <w:suppressAutoHyphens/>
        <w:spacing w:after="0"/>
        <w:ind w:left="567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145FD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Проверил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а</w:t>
      </w: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5B44FD7B" w14:textId="77777777" w:rsidR="00AA588F" w:rsidRDefault="00AA588F" w:rsidP="00AA588F">
      <w:pPr>
        <w:suppressAutoHyphens/>
        <w:spacing w:after="0"/>
        <w:ind w:left="567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0BD4D07" w14:textId="77777777" w:rsidR="00AA588F" w:rsidRPr="00B145FD" w:rsidRDefault="00AA588F" w:rsidP="00AA588F">
      <w:pPr>
        <w:suppressAutoHyphens/>
        <w:spacing w:after="0"/>
        <w:ind w:left="567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6613">
        <w:rPr>
          <w:rFonts w:ascii="Times New Roman" w:eastAsia="Times New Roman" w:hAnsi="Times New Roman" w:cs="Times New Roman"/>
          <w:sz w:val="28"/>
          <w:szCs w:val="28"/>
          <w:lang w:eastAsia="ru-RU"/>
        </w:rPr>
        <w:t>Бусько П</w:t>
      </w:r>
      <w:r w:rsidRPr="00E96613">
        <w:rPr>
          <w:rFonts w:ascii="Times New Roman" w:eastAsia="Times New Roman" w:hAnsi="Times New Roman" w:cs="Times New Roman"/>
          <w:sz w:val="28"/>
          <w:szCs w:val="20"/>
          <w:lang w:eastAsia="ru-RU"/>
        </w:rPr>
        <w:t>.В</w:t>
      </w:r>
      <w:r w:rsidRPr="00B145FD">
        <w:rPr>
          <w:rFonts w:ascii="Times New Roman" w:eastAsia="Times New Roman" w:hAnsi="Times New Roman" w:cs="Times New Roman"/>
          <w:sz w:val="28"/>
          <w:szCs w:val="20"/>
          <w:lang w:eastAsia="ru-RU"/>
        </w:rPr>
        <w:t>.</w:t>
      </w:r>
    </w:p>
    <w:p w14:paraId="7940A3E3" w14:textId="77777777" w:rsidR="00AA588F" w:rsidRPr="00B145FD" w:rsidRDefault="00AA588F" w:rsidP="00AA588F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3FDC2AF6" w14:textId="77777777" w:rsidR="00AA588F" w:rsidRPr="00B145FD" w:rsidRDefault="00AA588F" w:rsidP="00AA588F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7C68E92B" w14:textId="77777777" w:rsidR="00AA588F" w:rsidRPr="00B145FD" w:rsidRDefault="00AA588F" w:rsidP="00AA588F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FC6139A" w14:textId="77777777" w:rsidR="00AA588F" w:rsidRPr="00B145FD" w:rsidRDefault="00AA588F" w:rsidP="00AA588F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4CEAD3E2" w14:textId="77777777" w:rsidR="00AA588F" w:rsidRPr="00B145FD" w:rsidRDefault="00AA588F" w:rsidP="00AA588F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7CF763E" w14:textId="77777777" w:rsidR="00AA588F" w:rsidRPr="00B145FD" w:rsidRDefault="00AA588F" w:rsidP="00AA588F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CF80D01" w14:textId="77777777" w:rsidR="00AA588F" w:rsidRPr="00B145FD" w:rsidRDefault="00AA588F" w:rsidP="00AA588F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7317A917" w14:textId="77777777" w:rsidR="00AA588F" w:rsidRPr="00B145FD" w:rsidRDefault="00AA588F" w:rsidP="00AA588F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DBECD5D" w14:textId="77777777" w:rsidR="00AA588F" w:rsidRPr="00B145FD" w:rsidRDefault="00AA588F" w:rsidP="00AA588F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4BD96C49" w14:textId="77777777" w:rsidR="00AA588F" w:rsidRPr="00B145FD" w:rsidRDefault="00AA588F" w:rsidP="00AA588F">
      <w:pPr>
        <w:suppressAutoHyphens/>
        <w:spacing w:after="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14:paraId="6F1BFDF7" w14:textId="47631847" w:rsidR="00AA588F" w:rsidRPr="00B145FD" w:rsidRDefault="00AA588F" w:rsidP="00AA588F">
      <w:pPr>
        <w:suppressAutoHyphens/>
        <w:spacing w:after="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>20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="00F20D1B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</w:p>
    <w:p w14:paraId="1FEAD795" w14:textId="77777777" w:rsidR="00AA588F" w:rsidRDefault="00AA588F" w:rsidP="00AA588F">
      <w:pPr>
        <w:rPr>
          <w:rFonts w:ascii="Times New Roman" w:hAnsi="Times New Roman" w:cs="Times New Roman"/>
          <w:b/>
          <w:sz w:val="36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48701861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F5D2382" w14:textId="77777777" w:rsidR="00AA588F" w:rsidRPr="00E96613" w:rsidRDefault="00AA588F" w:rsidP="00AA588F">
          <w:pPr>
            <w:pStyle w:val="a9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E96613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Содержание</w:t>
          </w:r>
        </w:p>
        <w:p w14:paraId="6343198F" w14:textId="069C66A9" w:rsidR="00EC7321" w:rsidRDefault="00AA588F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 w:rsidRPr="00E96613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E96613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E96613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26052032" w:history="1">
            <w:r w:rsidR="00EC7321" w:rsidRPr="00D76CCD">
              <w:rPr>
                <w:rStyle w:val="a8"/>
                <w:rFonts w:ascii="Times New Roman" w:hAnsi="Times New Roman"/>
                <w:noProof/>
              </w:rPr>
              <w:t>Введение</w:t>
            </w:r>
            <w:r w:rsidR="00EC7321">
              <w:rPr>
                <w:noProof/>
                <w:webHidden/>
              </w:rPr>
              <w:tab/>
            </w:r>
            <w:r w:rsidR="00EC7321">
              <w:rPr>
                <w:noProof/>
                <w:webHidden/>
              </w:rPr>
              <w:fldChar w:fldCharType="begin"/>
            </w:r>
            <w:r w:rsidR="00EC7321">
              <w:rPr>
                <w:noProof/>
                <w:webHidden/>
              </w:rPr>
              <w:instrText xml:space="preserve"> PAGEREF _Toc226052032 \h </w:instrText>
            </w:r>
            <w:r w:rsidR="00EC7321">
              <w:rPr>
                <w:noProof/>
                <w:webHidden/>
              </w:rPr>
            </w:r>
            <w:r w:rsidR="00EC7321">
              <w:rPr>
                <w:noProof/>
                <w:webHidden/>
              </w:rPr>
              <w:fldChar w:fldCharType="separate"/>
            </w:r>
            <w:r w:rsidR="00BD0FFC">
              <w:rPr>
                <w:noProof/>
                <w:webHidden/>
              </w:rPr>
              <w:t>3</w:t>
            </w:r>
            <w:r w:rsidR="00EC7321">
              <w:rPr>
                <w:noProof/>
                <w:webHidden/>
              </w:rPr>
              <w:fldChar w:fldCharType="end"/>
            </w:r>
          </w:hyperlink>
        </w:p>
        <w:p w14:paraId="20385D17" w14:textId="6A232E92" w:rsidR="00EC7321" w:rsidRDefault="0000000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6052033" w:history="1">
            <w:r w:rsidR="00EC7321" w:rsidRPr="00D76CCD">
              <w:rPr>
                <w:rStyle w:val="a8"/>
                <w:rFonts w:ascii="Times New Roman" w:hAnsi="Times New Roman"/>
                <w:noProof/>
              </w:rPr>
              <w:t>Постановка задачи</w:t>
            </w:r>
            <w:r w:rsidR="00EC7321">
              <w:rPr>
                <w:noProof/>
                <w:webHidden/>
              </w:rPr>
              <w:tab/>
            </w:r>
            <w:r w:rsidR="00EC7321">
              <w:rPr>
                <w:noProof/>
                <w:webHidden/>
              </w:rPr>
              <w:fldChar w:fldCharType="begin"/>
            </w:r>
            <w:r w:rsidR="00EC7321">
              <w:rPr>
                <w:noProof/>
                <w:webHidden/>
              </w:rPr>
              <w:instrText xml:space="preserve"> PAGEREF _Toc226052033 \h </w:instrText>
            </w:r>
            <w:r w:rsidR="00EC7321">
              <w:rPr>
                <w:noProof/>
                <w:webHidden/>
              </w:rPr>
            </w:r>
            <w:r w:rsidR="00EC7321">
              <w:rPr>
                <w:noProof/>
                <w:webHidden/>
              </w:rPr>
              <w:fldChar w:fldCharType="separate"/>
            </w:r>
            <w:r w:rsidR="00BD0FFC">
              <w:rPr>
                <w:noProof/>
                <w:webHidden/>
              </w:rPr>
              <w:t>4</w:t>
            </w:r>
            <w:r w:rsidR="00EC7321">
              <w:rPr>
                <w:noProof/>
                <w:webHidden/>
              </w:rPr>
              <w:fldChar w:fldCharType="end"/>
            </w:r>
          </w:hyperlink>
        </w:p>
        <w:p w14:paraId="2D58028A" w14:textId="310F1FC6" w:rsidR="00EC7321" w:rsidRDefault="0000000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6052034" w:history="1">
            <w:r w:rsidR="00EC7321" w:rsidRPr="00D76CCD">
              <w:rPr>
                <w:rStyle w:val="a8"/>
                <w:rFonts w:ascii="Times New Roman" w:hAnsi="Times New Roman"/>
                <w:noProof/>
              </w:rPr>
              <w:t>Описание программной реализации</w:t>
            </w:r>
            <w:r w:rsidR="00EC7321">
              <w:rPr>
                <w:noProof/>
                <w:webHidden/>
              </w:rPr>
              <w:tab/>
            </w:r>
            <w:r w:rsidR="00EC7321">
              <w:rPr>
                <w:noProof/>
                <w:webHidden/>
              </w:rPr>
              <w:fldChar w:fldCharType="begin"/>
            </w:r>
            <w:r w:rsidR="00EC7321">
              <w:rPr>
                <w:noProof/>
                <w:webHidden/>
              </w:rPr>
              <w:instrText xml:space="preserve"> PAGEREF _Toc226052034 \h </w:instrText>
            </w:r>
            <w:r w:rsidR="00EC7321">
              <w:rPr>
                <w:noProof/>
                <w:webHidden/>
              </w:rPr>
            </w:r>
            <w:r w:rsidR="00EC7321">
              <w:rPr>
                <w:noProof/>
                <w:webHidden/>
              </w:rPr>
              <w:fldChar w:fldCharType="separate"/>
            </w:r>
            <w:r w:rsidR="00BD0FFC">
              <w:rPr>
                <w:noProof/>
                <w:webHidden/>
              </w:rPr>
              <w:t>5</w:t>
            </w:r>
            <w:r w:rsidR="00EC7321">
              <w:rPr>
                <w:noProof/>
                <w:webHidden/>
              </w:rPr>
              <w:fldChar w:fldCharType="end"/>
            </w:r>
          </w:hyperlink>
        </w:p>
        <w:p w14:paraId="2466310A" w14:textId="7D91FDA3" w:rsidR="00EC7321" w:rsidRDefault="0000000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6052035" w:history="1">
            <w:r w:rsidR="00EC7321" w:rsidRPr="00D76CCD">
              <w:rPr>
                <w:rStyle w:val="a8"/>
                <w:rFonts w:ascii="Times New Roman" w:hAnsi="Times New Roman" w:cs="Times New Roman"/>
                <w:noProof/>
              </w:rPr>
              <w:t>Руководство пользователя</w:t>
            </w:r>
            <w:r w:rsidR="00EC7321">
              <w:rPr>
                <w:noProof/>
                <w:webHidden/>
              </w:rPr>
              <w:tab/>
            </w:r>
            <w:r w:rsidR="00EC7321">
              <w:rPr>
                <w:noProof/>
                <w:webHidden/>
              </w:rPr>
              <w:fldChar w:fldCharType="begin"/>
            </w:r>
            <w:r w:rsidR="00EC7321">
              <w:rPr>
                <w:noProof/>
                <w:webHidden/>
              </w:rPr>
              <w:instrText xml:space="preserve"> PAGEREF _Toc226052035 \h </w:instrText>
            </w:r>
            <w:r w:rsidR="00EC7321">
              <w:rPr>
                <w:noProof/>
                <w:webHidden/>
              </w:rPr>
            </w:r>
            <w:r w:rsidR="00EC7321">
              <w:rPr>
                <w:noProof/>
                <w:webHidden/>
              </w:rPr>
              <w:fldChar w:fldCharType="separate"/>
            </w:r>
            <w:r w:rsidR="00BD0FFC">
              <w:rPr>
                <w:noProof/>
                <w:webHidden/>
              </w:rPr>
              <w:t>7</w:t>
            </w:r>
            <w:r w:rsidR="00EC7321">
              <w:rPr>
                <w:noProof/>
                <w:webHidden/>
              </w:rPr>
              <w:fldChar w:fldCharType="end"/>
            </w:r>
          </w:hyperlink>
        </w:p>
        <w:p w14:paraId="7F741C5A" w14:textId="7B6F2312" w:rsidR="00EC7321" w:rsidRDefault="0000000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6052036" w:history="1">
            <w:r w:rsidR="00EC7321" w:rsidRPr="00D76CCD">
              <w:rPr>
                <w:rStyle w:val="a8"/>
                <w:rFonts w:ascii="Times New Roman" w:hAnsi="Times New Roman"/>
                <w:noProof/>
              </w:rPr>
              <w:t>Результаты экспериментов</w:t>
            </w:r>
            <w:r w:rsidR="00EC7321">
              <w:rPr>
                <w:noProof/>
                <w:webHidden/>
              </w:rPr>
              <w:tab/>
            </w:r>
            <w:r w:rsidR="00EC7321">
              <w:rPr>
                <w:noProof/>
                <w:webHidden/>
              </w:rPr>
              <w:fldChar w:fldCharType="begin"/>
            </w:r>
            <w:r w:rsidR="00EC7321">
              <w:rPr>
                <w:noProof/>
                <w:webHidden/>
              </w:rPr>
              <w:instrText xml:space="preserve"> PAGEREF _Toc226052036 \h </w:instrText>
            </w:r>
            <w:r w:rsidR="00EC7321">
              <w:rPr>
                <w:noProof/>
                <w:webHidden/>
              </w:rPr>
            </w:r>
            <w:r w:rsidR="00EC7321">
              <w:rPr>
                <w:noProof/>
                <w:webHidden/>
              </w:rPr>
              <w:fldChar w:fldCharType="separate"/>
            </w:r>
            <w:r w:rsidR="00BD0FFC">
              <w:rPr>
                <w:noProof/>
                <w:webHidden/>
              </w:rPr>
              <w:t>8</w:t>
            </w:r>
            <w:r w:rsidR="00EC7321">
              <w:rPr>
                <w:noProof/>
                <w:webHidden/>
              </w:rPr>
              <w:fldChar w:fldCharType="end"/>
            </w:r>
          </w:hyperlink>
        </w:p>
        <w:p w14:paraId="2470B317" w14:textId="00B056D8" w:rsidR="00EC7321" w:rsidRDefault="0000000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6052037" w:history="1">
            <w:r w:rsidR="00EC7321" w:rsidRPr="00D76CCD">
              <w:rPr>
                <w:rStyle w:val="a8"/>
                <w:rFonts w:ascii="Times New Roman" w:hAnsi="Times New Roman"/>
                <w:noProof/>
              </w:rPr>
              <w:t>Заключение</w:t>
            </w:r>
            <w:r w:rsidR="00EC7321">
              <w:rPr>
                <w:noProof/>
                <w:webHidden/>
              </w:rPr>
              <w:tab/>
            </w:r>
            <w:r w:rsidR="00EC7321">
              <w:rPr>
                <w:noProof/>
                <w:webHidden/>
              </w:rPr>
              <w:fldChar w:fldCharType="begin"/>
            </w:r>
            <w:r w:rsidR="00EC7321">
              <w:rPr>
                <w:noProof/>
                <w:webHidden/>
              </w:rPr>
              <w:instrText xml:space="preserve"> PAGEREF _Toc226052037 \h </w:instrText>
            </w:r>
            <w:r w:rsidR="00EC7321">
              <w:rPr>
                <w:noProof/>
                <w:webHidden/>
              </w:rPr>
            </w:r>
            <w:r w:rsidR="00EC7321">
              <w:rPr>
                <w:noProof/>
                <w:webHidden/>
              </w:rPr>
              <w:fldChar w:fldCharType="separate"/>
            </w:r>
            <w:r w:rsidR="00BD0FFC">
              <w:rPr>
                <w:noProof/>
                <w:webHidden/>
              </w:rPr>
              <w:t>10</w:t>
            </w:r>
            <w:r w:rsidR="00EC7321">
              <w:rPr>
                <w:noProof/>
                <w:webHidden/>
              </w:rPr>
              <w:fldChar w:fldCharType="end"/>
            </w:r>
          </w:hyperlink>
        </w:p>
        <w:p w14:paraId="12933FB7" w14:textId="5DEFB638" w:rsidR="00EC7321" w:rsidRDefault="0000000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6052038" w:history="1">
            <w:r w:rsidR="00EC7321" w:rsidRPr="00D76CCD">
              <w:rPr>
                <w:rStyle w:val="a8"/>
                <w:rFonts w:ascii="Times New Roman" w:hAnsi="Times New Roman"/>
                <w:noProof/>
              </w:rPr>
              <w:t>Литература</w:t>
            </w:r>
            <w:r w:rsidR="00EC7321">
              <w:rPr>
                <w:noProof/>
                <w:webHidden/>
              </w:rPr>
              <w:tab/>
            </w:r>
            <w:r w:rsidR="00EC7321">
              <w:rPr>
                <w:noProof/>
                <w:webHidden/>
              </w:rPr>
              <w:fldChar w:fldCharType="begin"/>
            </w:r>
            <w:r w:rsidR="00EC7321">
              <w:rPr>
                <w:noProof/>
                <w:webHidden/>
              </w:rPr>
              <w:instrText xml:space="preserve"> PAGEREF _Toc226052038 \h </w:instrText>
            </w:r>
            <w:r w:rsidR="00EC7321">
              <w:rPr>
                <w:noProof/>
                <w:webHidden/>
              </w:rPr>
            </w:r>
            <w:r w:rsidR="00EC7321">
              <w:rPr>
                <w:noProof/>
                <w:webHidden/>
              </w:rPr>
              <w:fldChar w:fldCharType="separate"/>
            </w:r>
            <w:r w:rsidR="00BD0FFC">
              <w:rPr>
                <w:noProof/>
                <w:webHidden/>
              </w:rPr>
              <w:t>11</w:t>
            </w:r>
            <w:r w:rsidR="00EC7321">
              <w:rPr>
                <w:noProof/>
                <w:webHidden/>
              </w:rPr>
              <w:fldChar w:fldCharType="end"/>
            </w:r>
          </w:hyperlink>
        </w:p>
        <w:p w14:paraId="36001876" w14:textId="600BF5F3" w:rsidR="00EC7321" w:rsidRDefault="0000000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6052039" w:history="1">
            <w:r w:rsidR="00EC7321" w:rsidRPr="00D76CCD">
              <w:rPr>
                <w:rStyle w:val="a8"/>
                <w:rFonts w:ascii="Times New Roman" w:hAnsi="Times New Roman"/>
                <w:noProof/>
              </w:rPr>
              <w:t>Приложение</w:t>
            </w:r>
            <w:r w:rsidR="00EC7321">
              <w:rPr>
                <w:noProof/>
                <w:webHidden/>
              </w:rPr>
              <w:tab/>
            </w:r>
            <w:r w:rsidR="00EC7321">
              <w:rPr>
                <w:noProof/>
                <w:webHidden/>
              </w:rPr>
              <w:fldChar w:fldCharType="begin"/>
            </w:r>
            <w:r w:rsidR="00EC7321">
              <w:rPr>
                <w:noProof/>
                <w:webHidden/>
              </w:rPr>
              <w:instrText xml:space="preserve"> PAGEREF _Toc226052039 \h </w:instrText>
            </w:r>
            <w:r w:rsidR="00EC7321">
              <w:rPr>
                <w:noProof/>
                <w:webHidden/>
              </w:rPr>
            </w:r>
            <w:r w:rsidR="00EC7321">
              <w:rPr>
                <w:noProof/>
                <w:webHidden/>
              </w:rPr>
              <w:fldChar w:fldCharType="separate"/>
            </w:r>
            <w:r w:rsidR="00BD0FFC">
              <w:rPr>
                <w:noProof/>
                <w:webHidden/>
              </w:rPr>
              <w:t>12</w:t>
            </w:r>
            <w:r w:rsidR="00EC7321">
              <w:rPr>
                <w:noProof/>
                <w:webHidden/>
              </w:rPr>
              <w:fldChar w:fldCharType="end"/>
            </w:r>
          </w:hyperlink>
        </w:p>
        <w:p w14:paraId="6FFD147D" w14:textId="3CB73D8F" w:rsidR="00AA588F" w:rsidRPr="00E96613" w:rsidRDefault="00AA588F" w:rsidP="00AA588F">
          <w:r w:rsidRPr="00E96613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5B07F8A5" w14:textId="77777777" w:rsidR="00AA588F" w:rsidRDefault="00AA588F" w:rsidP="00AA588F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2E74B5" w:themeColor="accent1" w:themeShade="BF"/>
          <w:sz w:val="32"/>
          <w:szCs w:val="28"/>
        </w:rPr>
      </w:pPr>
    </w:p>
    <w:p w14:paraId="5BDAA7E2" w14:textId="77777777" w:rsidR="00AA588F" w:rsidRPr="00B145FD" w:rsidRDefault="00AA588F" w:rsidP="001C6918">
      <w:pPr>
        <w:pStyle w:val="1"/>
        <w:rPr>
          <w:rFonts w:ascii="Times New Roman" w:hAnsi="Times New Roman"/>
          <w:color w:val="auto"/>
        </w:rPr>
      </w:pPr>
      <w:bookmarkStart w:id="0" w:name="_Toc226052032"/>
      <w:r>
        <w:rPr>
          <w:rFonts w:ascii="Times New Roman" w:hAnsi="Times New Roman"/>
          <w:color w:val="auto"/>
        </w:rPr>
        <w:lastRenderedPageBreak/>
        <w:t>Введение</w:t>
      </w:r>
      <w:bookmarkEnd w:id="0"/>
    </w:p>
    <w:p w14:paraId="11429298" w14:textId="43A1903A" w:rsidR="00AA588F" w:rsidRDefault="002D1005" w:rsidP="00D95A33">
      <w:pPr>
        <w:spacing w:before="100" w:beforeAutospacing="1" w:after="100" w:afterAutospacing="1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Практически вся современная разработка ведется по принципам ООП, также достаточно часто приходится работать с матрицами. Одним</w:t>
      </w:r>
      <w:r w:rsidR="004350BB">
        <w:rPr>
          <w:rFonts w:ascii="Times New Roman" w:hAnsi="Times New Roman" w:cs="Times New Roman"/>
          <w:sz w:val="24"/>
          <w:szCs w:val="24"/>
        </w:rPr>
        <w:t>и</w:t>
      </w:r>
      <w:r>
        <w:rPr>
          <w:rFonts w:ascii="Times New Roman" w:hAnsi="Times New Roman" w:cs="Times New Roman"/>
          <w:sz w:val="24"/>
          <w:szCs w:val="24"/>
        </w:rPr>
        <w:t xml:space="preserve"> из самых известных методов, применимым</w:t>
      </w:r>
      <w:r w:rsidR="004350BB">
        <w:rPr>
          <w:rFonts w:ascii="Times New Roman" w:hAnsi="Times New Roman" w:cs="Times New Roman"/>
          <w:sz w:val="24"/>
          <w:szCs w:val="24"/>
        </w:rPr>
        <w:t>и</w:t>
      </w:r>
      <w:r>
        <w:rPr>
          <w:rFonts w:ascii="Times New Roman" w:hAnsi="Times New Roman" w:cs="Times New Roman"/>
          <w:sz w:val="24"/>
          <w:szCs w:val="24"/>
        </w:rPr>
        <w:t xml:space="preserve"> к матрицам, явля</w:t>
      </w:r>
      <w:r w:rsidR="004350BB">
        <w:rPr>
          <w:rFonts w:ascii="Times New Roman" w:hAnsi="Times New Roman" w:cs="Times New Roman"/>
          <w:sz w:val="24"/>
          <w:szCs w:val="24"/>
        </w:rPr>
        <w:t>ю</w:t>
      </w:r>
      <w:r>
        <w:rPr>
          <w:rFonts w:ascii="Times New Roman" w:hAnsi="Times New Roman" w:cs="Times New Roman"/>
          <w:sz w:val="24"/>
          <w:szCs w:val="24"/>
        </w:rPr>
        <w:t>тся метод</w:t>
      </w:r>
      <w:r w:rsidR="004350BB">
        <w:rPr>
          <w:rFonts w:ascii="Times New Roman" w:hAnsi="Times New Roman" w:cs="Times New Roman"/>
          <w:sz w:val="24"/>
          <w:szCs w:val="24"/>
        </w:rPr>
        <w:t>ы Гаусса 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Жордана</w:t>
      </w:r>
      <w:proofErr w:type="spellEnd"/>
      <w:r>
        <w:rPr>
          <w:rFonts w:ascii="Times New Roman" w:hAnsi="Times New Roman" w:cs="Times New Roman"/>
          <w:sz w:val="24"/>
          <w:szCs w:val="24"/>
        </w:rPr>
        <w:t>-Гаусса. Именно он</w:t>
      </w:r>
      <w:r w:rsidR="004350BB">
        <w:rPr>
          <w:rFonts w:ascii="Times New Roman" w:hAnsi="Times New Roman" w:cs="Times New Roman"/>
          <w:sz w:val="24"/>
          <w:szCs w:val="24"/>
        </w:rPr>
        <w:t>и</w:t>
      </w:r>
      <w:r>
        <w:rPr>
          <w:rFonts w:ascii="Times New Roman" w:hAnsi="Times New Roman" w:cs="Times New Roman"/>
          <w:sz w:val="24"/>
          <w:szCs w:val="24"/>
        </w:rPr>
        <w:t xml:space="preserve"> и реализован в лабораторной работе.</w:t>
      </w:r>
    </w:p>
    <w:p w14:paraId="0E40E030" w14:textId="77777777" w:rsidR="004350BB" w:rsidRDefault="004350BB" w:rsidP="004350BB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Оба метода находят решение матричного уравнения, но делают этот немного по-разному. </w:t>
      </w:r>
    </w:p>
    <w:p w14:paraId="69E55BC4" w14:textId="77777777" w:rsidR="004350BB" w:rsidRDefault="004350BB" w:rsidP="004350BB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Метод </w:t>
      </w:r>
      <w:proofErr w:type="spellStart"/>
      <w:r>
        <w:rPr>
          <w:rFonts w:ascii="Times New Roman" w:hAnsi="Times New Roman" w:cs="Times New Roman"/>
          <w:sz w:val="24"/>
          <w:szCs w:val="24"/>
        </w:rPr>
        <w:t>Жордана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-Гаусса приводит матрицу к диагональному виду и находит 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i</w:t>
      </w:r>
      <w:r>
        <w:rPr>
          <w:rFonts w:ascii="Times New Roman" w:hAnsi="Times New Roman" w:cs="Times New Roman"/>
          <w:sz w:val="24"/>
          <w:szCs w:val="24"/>
        </w:rPr>
        <w:t xml:space="preserve"> просто поделив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EE3375">
        <w:rPr>
          <w:rFonts w:ascii="Times New Roman" w:hAnsi="Times New Roman" w:cs="Times New Roman"/>
          <w:sz w:val="24"/>
          <w:szCs w:val="24"/>
        </w:rPr>
        <w:t>-</w:t>
      </w:r>
      <w:proofErr w:type="spellStart"/>
      <w:r>
        <w:rPr>
          <w:rFonts w:ascii="Times New Roman" w:hAnsi="Times New Roman" w:cs="Times New Roman"/>
          <w:sz w:val="24"/>
          <w:szCs w:val="24"/>
        </w:rPr>
        <w:t>тый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элемент вектора правой части на единственный ненулевой элемент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EE3375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той строки.</w:t>
      </w:r>
    </w:p>
    <w:p w14:paraId="1EFE4F3D" w14:textId="77777777" w:rsidR="004350BB" w:rsidRPr="00EE3375" w:rsidRDefault="004350BB" w:rsidP="004350BB">
      <w:p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Метод Гаусса приводит матрицу к </w:t>
      </w:r>
      <w:proofErr w:type="spellStart"/>
      <w:r>
        <w:rPr>
          <w:rFonts w:ascii="Times New Roman" w:hAnsi="Times New Roman" w:cs="Times New Roman"/>
          <w:sz w:val="24"/>
          <w:szCs w:val="24"/>
        </w:rPr>
        <w:t>верхнетрегольному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(ступенчатому) виду, а затем, проходя обратным ходом, находит корни уравнения.</w:t>
      </w:r>
    </w:p>
    <w:p w14:paraId="236FACB2" w14:textId="77777777" w:rsidR="004350BB" w:rsidRPr="002971C3" w:rsidRDefault="004350BB" w:rsidP="00D95A33">
      <w:pPr>
        <w:spacing w:before="100" w:beforeAutospacing="1" w:after="100" w:afterAutospacing="1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0CB5DA0B" w14:textId="4A080E10" w:rsidR="00F20D1B" w:rsidRPr="00F20D1B" w:rsidRDefault="00AA588F" w:rsidP="001C6918">
      <w:pPr>
        <w:pStyle w:val="1"/>
        <w:rPr>
          <w:rFonts w:ascii="Times New Roman" w:hAnsi="Times New Roman"/>
          <w:color w:val="auto"/>
        </w:rPr>
      </w:pPr>
      <w:bookmarkStart w:id="1" w:name="_Toc226052033"/>
      <w:r>
        <w:rPr>
          <w:rFonts w:ascii="Times New Roman" w:hAnsi="Times New Roman"/>
          <w:color w:val="auto"/>
        </w:rPr>
        <w:lastRenderedPageBreak/>
        <w:t>Постановка задачи</w:t>
      </w:r>
      <w:bookmarkEnd w:id="1"/>
    </w:p>
    <w:p w14:paraId="75AC96F3" w14:textId="5E447AD7" w:rsidR="00F20D1B" w:rsidRDefault="002D1005" w:rsidP="00D95A33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Разработать шаблонный класс СЛАУ, в котором будет реализован метод </w:t>
      </w:r>
      <w:proofErr w:type="spellStart"/>
      <w:r>
        <w:rPr>
          <w:rFonts w:ascii="Times New Roman" w:hAnsi="Times New Roman" w:cs="Times New Roman"/>
          <w:sz w:val="24"/>
          <w:szCs w:val="24"/>
        </w:rPr>
        <w:t>Жордана</w:t>
      </w:r>
      <w:proofErr w:type="spellEnd"/>
      <w:r>
        <w:rPr>
          <w:rFonts w:ascii="Times New Roman" w:hAnsi="Times New Roman" w:cs="Times New Roman"/>
          <w:sz w:val="24"/>
          <w:szCs w:val="24"/>
        </w:rPr>
        <w:t>-Гаусса. Класс СЛАУ должен быть наследником шаблонного класса Квадратная матрица, который, в свою очередь, является наследником самописного шаблонного класса Вектор.</w:t>
      </w:r>
    </w:p>
    <w:p w14:paraId="6AD9DB7E" w14:textId="3851F97A" w:rsidR="0061087B" w:rsidRPr="0061087B" w:rsidRDefault="0061087B" w:rsidP="0061087B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1087B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327C6FCD" wp14:editId="0C3DC241">
            <wp:extent cx="1912620" cy="57531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2620" cy="575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FC5489" w14:textId="55E5068D" w:rsidR="0061087B" w:rsidRPr="0061087B" w:rsidRDefault="0061087B" w:rsidP="0061087B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14D5F9E8" w14:textId="5731669B" w:rsidR="00E943E3" w:rsidRDefault="00BD0FFC" w:rsidP="00D95A33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схеме для большей читаемости упущены конструкторы, деструкторы и перегрузки операторов.</w:t>
      </w:r>
    </w:p>
    <w:p w14:paraId="7D321957" w14:textId="77777777" w:rsidR="00A80B5C" w:rsidRPr="00E96613" w:rsidRDefault="00A80B5C" w:rsidP="003210A9">
      <w:pPr>
        <w:ind w:firstLine="567"/>
        <w:jc w:val="both"/>
        <w:rPr>
          <w:rFonts w:ascii="Times New Roman" w:hAnsi="Times New Roman" w:cs="Times New Roman"/>
          <w:sz w:val="24"/>
        </w:rPr>
      </w:pPr>
    </w:p>
    <w:p w14:paraId="29DE44EE" w14:textId="300B3E5D" w:rsidR="008E22B5" w:rsidRPr="008E22B5" w:rsidRDefault="00FC45F0" w:rsidP="001C6918">
      <w:pPr>
        <w:pStyle w:val="1"/>
        <w:rPr>
          <w:rFonts w:ascii="Times New Roman" w:hAnsi="Times New Roman"/>
          <w:color w:val="auto"/>
        </w:rPr>
      </w:pPr>
      <w:bookmarkStart w:id="2" w:name="_Toc226052034"/>
      <w:r>
        <w:rPr>
          <w:rFonts w:ascii="Times New Roman" w:hAnsi="Times New Roman"/>
          <w:color w:val="auto"/>
        </w:rPr>
        <w:lastRenderedPageBreak/>
        <w:t>Описание программной реализации</w:t>
      </w:r>
      <w:bookmarkEnd w:id="2"/>
    </w:p>
    <w:p w14:paraId="671EE426" w14:textId="0E8DE25A" w:rsidR="000D6C2A" w:rsidRPr="000D6C2A" w:rsidRDefault="008E22B5" w:rsidP="008E22B5">
      <w:pPr>
        <w:pStyle w:val="HTML"/>
        <w:numPr>
          <w:ilvl w:val="0"/>
          <w:numId w:val="16"/>
        </w:numPr>
        <w:spacing w:line="360" w:lineRule="auto"/>
        <w:rPr>
          <w:b/>
          <w:bCs/>
          <w:color w:val="000000"/>
          <w:sz w:val="24"/>
          <w:szCs w:val="24"/>
        </w:rPr>
      </w:pPr>
      <w:r w:rsidRPr="00323C59">
        <w:rPr>
          <w:b/>
          <w:bCs/>
          <w:sz w:val="24"/>
          <w:szCs w:val="24"/>
        </w:rPr>
        <w:t xml:space="preserve">class </w:t>
      </w:r>
      <w:proofErr w:type="spellStart"/>
      <w:r w:rsidRPr="00323C59">
        <w:rPr>
          <w:b/>
          <w:bCs/>
          <w:sz w:val="24"/>
          <w:szCs w:val="24"/>
        </w:rPr>
        <w:t>My_vector</w:t>
      </w:r>
      <w:proofErr w:type="spellEnd"/>
      <w:r>
        <w:rPr>
          <w:b/>
          <w:bCs/>
          <w:color w:val="2B91AF"/>
          <w:sz w:val="24"/>
          <w:szCs w:val="24"/>
          <w:lang w:val="ru-RU"/>
        </w:rPr>
        <w:t>:</w:t>
      </w:r>
    </w:p>
    <w:p w14:paraId="7EE88C28" w14:textId="34B3269B" w:rsidR="002D1005" w:rsidRPr="000D6C2A" w:rsidRDefault="00D37932" w:rsidP="008E22B5">
      <w:pPr>
        <w:pStyle w:val="HTML"/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27A40">
        <w:rPr>
          <w:rFonts w:ascii="Times New Roman" w:hAnsi="Times New Roman" w:cs="Times New Roman"/>
          <w:sz w:val="24"/>
          <w:szCs w:val="24"/>
          <w:lang w:val="ru-RU"/>
        </w:rPr>
        <w:tab/>
      </w:r>
      <w:r w:rsidR="002D1005">
        <w:rPr>
          <w:rFonts w:ascii="Times New Roman" w:hAnsi="Times New Roman" w:cs="Times New Roman"/>
          <w:sz w:val="24"/>
          <w:szCs w:val="24"/>
          <w:lang w:val="ru-RU"/>
        </w:rPr>
        <w:t xml:space="preserve">Реализован шаблонный класс </w:t>
      </w:r>
      <w:r w:rsidR="002D1005" w:rsidRPr="00D37932">
        <w:rPr>
          <w:sz w:val="24"/>
          <w:szCs w:val="24"/>
        </w:rPr>
        <w:t>My</w:t>
      </w:r>
      <w:r w:rsidR="002D1005" w:rsidRPr="00D37932">
        <w:rPr>
          <w:sz w:val="24"/>
          <w:szCs w:val="24"/>
          <w:lang w:val="ru-RU"/>
        </w:rPr>
        <w:t>_</w:t>
      </w:r>
      <w:r w:rsidR="002D1005" w:rsidRPr="00D37932">
        <w:rPr>
          <w:sz w:val="24"/>
          <w:szCs w:val="24"/>
        </w:rPr>
        <w:t>vector</w:t>
      </w:r>
      <w:r w:rsidR="002D1005">
        <w:rPr>
          <w:rFonts w:ascii="Times New Roman" w:hAnsi="Times New Roman" w:cs="Times New Roman"/>
          <w:sz w:val="24"/>
          <w:szCs w:val="24"/>
          <w:lang w:val="ru-RU"/>
        </w:rPr>
        <w:t xml:space="preserve">, состоящий из двух </w:t>
      </w:r>
      <w:r w:rsidR="000D6C2A">
        <w:rPr>
          <w:rFonts w:ascii="Times New Roman" w:hAnsi="Times New Roman" w:cs="Times New Roman"/>
          <w:sz w:val="24"/>
          <w:szCs w:val="24"/>
        </w:rPr>
        <w:t>protected</w:t>
      </w:r>
      <w:r w:rsidR="000D6C2A" w:rsidRPr="000D6C2A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2D1005">
        <w:rPr>
          <w:rFonts w:ascii="Times New Roman" w:hAnsi="Times New Roman" w:cs="Times New Roman"/>
          <w:sz w:val="24"/>
          <w:szCs w:val="24"/>
          <w:lang w:val="ru-RU"/>
        </w:rPr>
        <w:t xml:space="preserve">полей: </w:t>
      </w:r>
    </w:p>
    <w:p w14:paraId="7C7E5516" w14:textId="57DCCA8B" w:rsidR="000D6C2A" w:rsidRPr="00D27A40" w:rsidRDefault="00D37932" w:rsidP="008E22B5">
      <w:pPr>
        <w:pStyle w:val="HTML"/>
        <w:spacing w:line="360" w:lineRule="auto"/>
        <w:jc w:val="both"/>
        <w:rPr>
          <w:sz w:val="24"/>
          <w:szCs w:val="24"/>
          <w:lang w:val="ru-RU"/>
        </w:rPr>
      </w:pPr>
      <w:r w:rsidRPr="00D27A40">
        <w:rPr>
          <w:sz w:val="24"/>
          <w:szCs w:val="24"/>
          <w:lang w:val="ru-RU"/>
        </w:rPr>
        <w:tab/>
      </w:r>
      <w:r w:rsidR="000D6C2A" w:rsidRPr="000D6C2A">
        <w:rPr>
          <w:sz w:val="24"/>
          <w:szCs w:val="24"/>
        </w:rPr>
        <w:t>T</w:t>
      </w:r>
      <w:r w:rsidR="000D6C2A" w:rsidRPr="00D27A40">
        <w:rPr>
          <w:sz w:val="24"/>
          <w:szCs w:val="24"/>
          <w:lang w:val="ru-RU"/>
        </w:rPr>
        <w:t xml:space="preserve">* </w:t>
      </w:r>
      <w:proofErr w:type="spellStart"/>
      <w:r w:rsidR="000D6C2A" w:rsidRPr="000D6C2A">
        <w:rPr>
          <w:sz w:val="24"/>
          <w:szCs w:val="24"/>
        </w:rPr>
        <w:t>arr</w:t>
      </w:r>
      <w:proofErr w:type="spellEnd"/>
      <w:r w:rsidR="000D6C2A" w:rsidRPr="00D27A40">
        <w:rPr>
          <w:sz w:val="24"/>
          <w:szCs w:val="24"/>
          <w:lang w:val="ru-RU"/>
        </w:rPr>
        <w:t>;</w:t>
      </w:r>
    </w:p>
    <w:p w14:paraId="15933A16" w14:textId="4C532637" w:rsidR="000D6C2A" w:rsidRPr="00D27A40" w:rsidRDefault="00D37932" w:rsidP="008E22B5">
      <w:pPr>
        <w:pStyle w:val="HTML"/>
        <w:spacing w:line="360" w:lineRule="auto"/>
        <w:jc w:val="both"/>
        <w:rPr>
          <w:sz w:val="24"/>
          <w:szCs w:val="24"/>
          <w:lang w:val="ru-RU"/>
        </w:rPr>
      </w:pPr>
      <w:r w:rsidRPr="00D27A40">
        <w:rPr>
          <w:b/>
          <w:bCs/>
          <w:sz w:val="24"/>
          <w:szCs w:val="24"/>
          <w:lang w:val="ru-RU"/>
        </w:rPr>
        <w:tab/>
      </w:r>
      <w:r w:rsidR="000D6C2A" w:rsidRPr="000D6C2A">
        <w:rPr>
          <w:b/>
          <w:bCs/>
          <w:sz w:val="24"/>
          <w:szCs w:val="24"/>
        </w:rPr>
        <w:t>unsigned</w:t>
      </w:r>
      <w:r w:rsidR="000D6C2A" w:rsidRPr="00D27A40">
        <w:rPr>
          <w:sz w:val="24"/>
          <w:szCs w:val="24"/>
          <w:lang w:val="ru-RU"/>
        </w:rPr>
        <w:t xml:space="preserve"> </w:t>
      </w:r>
      <w:r w:rsidR="000D6C2A" w:rsidRPr="000D6C2A">
        <w:rPr>
          <w:sz w:val="24"/>
          <w:szCs w:val="24"/>
        </w:rPr>
        <w:t>size</w:t>
      </w:r>
      <w:r w:rsidR="000D6C2A" w:rsidRPr="00D27A40">
        <w:rPr>
          <w:sz w:val="24"/>
          <w:szCs w:val="24"/>
          <w:lang w:val="ru-RU"/>
        </w:rPr>
        <w:t>;</w:t>
      </w:r>
    </w:p>
    <w:p w14:paraId="72641930" w14:textId="2CEDDF27" w:rsidR="000D6C2A" w:rsidRPr="00D27A40" w:rsidRDefault="00D37932" w:rsidP="008E22B5">
      <w:pPr>
        <w:pStyle w:val="HTML"/>
        <w:spacing w:line="360" w:lineRule="auto"/>
        <w:ind w:left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27A40">
        <w:rPr>
          <w:sz w:val="24"/>
          <w:szCs w:val="24"/>
          <w:lang w:val="ru-RU"/>
        </w:rPr>
        <w:tab/>
      </w:r>
      <w:proofErr w:type="spellStart"/>
      <w:r w:rsidR="000D6C2A" w:rsidRPr="00D37932">
        <w:rPr>
          <w:sz w:val="24"/>
          <w:szCs w:val="24"/>
        </w:rPr>
        <w:t>arr</w:t>
      </w:r>
      <w:proofErr w:type="spellEnd"/>
      <w:r w:rsidR="000D6C2A" w:rsidRPr="000D6C2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0D6C2A">
        <w:rPr>
          <w:rFonts w:ascii="Times New Roman" w:hAnsi="Times New Roman" w:cs="Times New Roman"/>
          <w:sz w:val="24"/>
          <w:szCs w:val="24"/>
          <w:lang w:val="ru-RU"/>
        </w:rPr>
        <w:t xml:space="preserve">– динамический массив, в котором хранятся элементы вектора, </w:t>
      </w:r>
      <w:r w:rsidR="000D6C2A" w:rsidRPr="00D37932">
        <w:rPr>
          <w:sz w:val="24"/>
          <w:szCs w:val="24"/>
        </w:rPr>
        <w:t>size</w:t>
      </w:r>
      <w:r w:rsidR="000D6C2A" w:rsidRPr="000D6C2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0D6C2A"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="000D6C2A" w:rsidRPr="000D6C2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0D6C2A">
        <w:rPr>
          <w:rFonts w:ascii="Times New Roman" w:hAnsi="Times New Roman" w:cs="Times New Roman"/>
          <w:sz w:val="24"/>
          <w:szCs w:val="24"/>
          <w:lang w:val="ru-RU"/>
        </w:rPr>
        <w:t>его размер.</w:t>
      </w:r>
    </w:p>
    <w:p w14:paraId="23BCCC02" w14:textId="3C96A679" w:rsidR="000D6C2A" w:rsidRDefault="00D37932" w:rsidP="008E22B5">
      <w:pPr>
        <w:pStyle w:val="HTML"/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27A40">
        <w:rPr>
          <w:rFonts w:ascii="Times New Roman" w:hAnsi="Times New Roman" w:cs="Times New Roman"/>
          <w:sz w:val="24"/>
          <w:szCs w:val="24"/>
          <w:lang w:val="ru-RU"/>
        </w:rPr>
        <w:tab/>
      </w:r>
      <w:r w:rsidR="000D6C2A">
        <w:rPr>
          <w:rFonts w:ascii="Times New Roman" w:hAnsi="Times New Roman" w:cs="Times New Roman"/>
          <w:sz w:val="24"/>
          <w:szCs w:val="24"/>
          <w:lang w:val="ru-RU"/>
        </w:rPr>
        <w:t xml:space="preserve">Класс имеет 4 конструктора: </w:t>
      </w:r>
    </w:p>
    <w:p w14:paraId="6D45C441" w14:textId="4254B402" w:rsidR="000D6C2A" w:rsidRPr="00D37932" w:rsidRDefault="000D6C2A" w:rsidP="008E22B5">
      <w:pPr>
        <w:pStyle w:val="HTML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 по умолчанию</w:t>
      </w:r>
    </w:p>
    <w:p w14:paraId="31D3C659" w14:textId="30E45319" w:rsidR="00D37932" w:rsidRPr="00D37932" w:rsidRDefault="00D37932" w:rsidP="008E22B5">
      <w:pPr>
        <w:pStyle w:val="HTML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 одним параметром – размер</w:t>
      </w:r>
    </w:p>
    <w:p w14:paraId="55C22DBC" w14:textId="77777777" w:rsidR="00D37932" w:rsidRDefault="00D37932" w:rsidP="008E22B5">
      <w:pPr>
        <w:pStyle w:val="HTML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 двумя параметрами – размер и элемент вектора (заполняет вектор одинаковыми элементами)</w:t>
      </w:r>
    </w:p>
    <w:p w14:paraId="22DB675B" w14:textId="57B09ABE" w:rsidR="000D6C2A" w:rsidRPr="00D37932" w:rsidRDefault="00D37932" w:rsidP="008E22B5">
      <w:pPr>
        <w:pStyle w:val="HTML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конструктор копирования</w:t>
      </w:r>
    </w:p>
    <w:p w14:paraId="53F72792" w14:textId="3BF2B5E6" w:rsidR="000D6C2A" w:rsidRPr="00D27A40" w:rsidRDefault="00D37932" w:rsidP="008E22B5">
      <w:pPr>
        <w:pStyle w:val="HTML"/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27A40">
        <w:rPr>
          <w:rFonts w:ascii="Times New Roman" w:hAnsi="Times New Roman" w:cs="Times New Roman"/>
          <w:sz w:val="24"/>
          <w:szCs w:val="24"/>
          <w:lang w:val="ru-RU"/>
        </w:rPr>
        <w:tab/>
      </w:r>
      <w:r w:rsidR="000D6C2A">
        <w:rPr>
          <w:rFonts w:ascii="Times New Roman" w:hAnsi="Times New Roman" w:cs="Times New Roman"/>
          <w:sz w:val="24"/>
          <w:szCs w:val="24"/>
          <w:lang w:val="ru-RU"/>
        </w:rPr>
        <w:t xml:space="preserve">В классе перегружены </w:t>
      </w:r>
      <w:r w:rsidR="000D6C2A" w:rsidRPr="00D37932">
        <w:rPr>
          <w:sz w:val="24"/>
          <w:szCs w:val="24"/>
        </w:rPr>
        <w:t>operator</w:t>
      </w:r>
      <w:r w:rsidR="000D6C2A" w:rsidRPr="00D37932">
        <w:rPr>
          <w:sz w:val="24"/>
          <w:szCs w:val="24"/>
          <w:lang w:val="ru-RU"/>
        </w:rPr>
        <w:t xml:space="preserve"> = и </w:t>
      </w:r>
      <w:r w:rsidR="000D6C2A" w:rsidRPr="00D37932">
        <w:rPr>
          <w:sz w:val="24"/>
          <w:szCs w:val="24"/>
        </w:rPr>
        <w:t>operator</w:t>
      </w:r>
      <w:r w:rsidR="000D6C2A" w:rsidRPr="00D37932">
        <w:rPr>
          <w:sz w:val="24"/>
          <w:szCs w:val="24"/>
          <w:lang w:val="ru-RU"/>
        </w:rPr>
        <w:t xml:space="preserve"> []</w:t>
      </w:r>
    </w:p>
    <w:p w14:paraId="63A8054E" w14:textId="4BE870DB" w:rsidR="00D37932" w:rsidRDefault="00D37932" w:rsidP="008E22B5">
      <w:pPr>
        <w:pStyle w:val="HTML"/>
        <w:spacing w:line="360" w:lineRule="auto"/>
        <w:ind w:left="916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Также реализованы Сеттеры и Геттеры, метод </w:t>
      </w:r>
      <w:r w:rsidRPr="00D37932">
        <w:rPr>
          <w:sz w:val="24"/>
          <w:szCs w:val="24"/>
        </w:rPr>
        <w:t>print</w:t>
      </w:r>
      <w:r w:rsidRPr="00D3793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и </w:t>
      </w:r>
      <w:r w:rsidRPr="00D37932">
        <w:rPr>
          <w:sz w:val="24"/>
          <w:szCs w:val="24"/>
        </w:rPr>
        <w:t>swap</w:t>
      </w:r>
      <w:r w:rsidRPr="00D37932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ru-RU"/>
        </w:rPr>
        <w:t>меняет элементы вектора местами)</w:t>
      </w:r>
    </w:p>
    <w:p w14:paraId="603E9D34" w14:textId="7D10DF4A" w:rsidR="008E22B5" w:rsidRPr="00323C59" w:rsidRDefault="008E22B5" w:rsidP="008E22B5">
      <w:pPr>
        <w:pStyle w:val="HTML"/>
        <w:numPr>
          <w:ilvl w:val="0"/>
          <w:numId w:val="16"/>
        </w:numPr>
        <w:spacing w:line="360" w:lineRule="auto"/>
        <w:rPr>
          <w:b/>
          <w:bCs/>
          <w:sz w:val="24"/>
          <w:szCs w:val="24"/>
        </w:rPr>
      </w:pPr>
      <w:r w:rsidRPr="00323C59">
        <w:rPr>
          <w:b/>
          <w:bCs/>
          <w:sz w:val="24"/>
          <w:szCs w:val="24"/>
        </w:rPr>
        <w:t xml:space="preserve">class </w:t>
      </w:r>
      <w:proofErr w:type="gramStart"/>
      <w:r w:rsidRPr="00323C59">
        <w:rPr>
          <w:b/>
          <w:bCs/>
          <w:sz w:val="24"/>
          <w:szCs w:val="24"/>
        </w:rPr>
        <w:t>Matrix :public</w:t>
      </w:r>
      <w:proofErr w:type="gramEnd"/>
      <w:r w:rsidRPr="00323C59">
        <w:rPr>
          <w:b/>
          <w:bCs/>
          <w:sz w:val="24"/>
          <w:szCs w:val="24"/>
        </w:rPr>
        <w:t xml:space="preserve"> </w:t>
      </w:r>
      <w:proofErr w:type="spellStart"/>
      <w:r w:rsidRPr="00323C59">
        <w:rPr>
          <w:b/>
          <w:bCs/>
          <w:sz w:val="24"/>
          <w:szCs w:val="24"/>
        </w:rPr>
        <w:t>My_vector</w:t>
      </w:r>
      <w:proofErr w:type="spellEnd"/>
      <w:r w:rsidRPr="00323C59">
        <w:rPr>
          <w:b/>
          <w:bCs/>
          <w:sz w:val="24"/>
          <w:szCs w:val="24"/>
        </w:rPr>
        <w:t xml:space="preserve"> &lt;</w:t>
      </w:r>
      <w:proofErr w:type="spellStart"/>
      <w:r w:rsidRPr="00323C59">
        <w:rPr>
          <w:b/>
          <w:bCs/>
          <w:sz w:val="24"/>
          <w:szCs w:val="24"/>
        </w:rPr>
        <w:t>My_vector</w:t>
      </w:r>
      <w:proofErr w:type="spellEnd"/>
      <w:r w:rsidRPr="00323C59">
        <w:rPr>
          <w:b/>
          <w:bCs/>
          <w:sz w:val="24"/>
          <w:szCs w:val="24"/>
        </w:rPr>
        <w:t>&lt;T&gt;&gt;:</w:t>
      </w:r>
    </w:p>
    <w:p w14:paraId="54F0CB46" w14:textId="024D362C" w:rsidR="00D37932" w:rsidRPr="008E22B5" w:rsidRDefault="00D37932" w:rsidP="008E22B5">
      <w:pPr>
        <w:pStyle w:val="HTML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8E22B5">
        <w:rPr>
          <w:rFonts w:ascii="Times New Roman" w:hAnsi="Times New Roman" w:cs="Times New Roman"/>
          <w:sz w:val="24"/>
          <w:szCs w:val="24"/>
          <w:lang w:val="ru-RU"/>
        </w:rPr>
        <w:t xml:space="preserve">Наследник класса </w:t>
      </w:r>
      <w:r w:rsidRPr="008E22B5">
        <w:rPr>
          <w:sz w:val="24"/>
          <w:szCs w:val="24"/>
        </w:rPr>
        <w:t>My</w:t>
      </w:r>
      <w:r w:rsidRPr="008E22B5">
        <w:rPr>
          <w:sz w:val="24"/>
          <w:szCs w:val="24"/>
          <w:lang w:val="ru-RU"/>
        </w:rPr>
        <w:t>_</w:t>
      </w:r>
      <w:r w:rsidRPr="008E22B5">
        <w:rPr>
          <w:sz w:val="24"/>
          <w:szCs w:val="24"/>
        </w:rPr>
        <w:t>vector</w:t>
      </w:r>
      <w:r w:rsidRPr="008E22B5">
        <w:rPr>
          <w:rFonts w:ascii="Times New Roman" w:hAnsi="Times New Roman" w:cs="Times New Roman"/>
          <w:sz w:val="24"/>
          <w:szCs w:val="24"/>
          <w:lang w:val="ru-RU"/>
        </w:rPr>
        <w:t xml:space="preserve"> как вектор векторов, не имеет других собственных полей.</w:t>
      </w:r>
    </w:p>
    <w:p w14:paraId="58080576" w14:textId="4D34E228" w:rsidR="00D37932" w:rsidRDefault="00D37932" w:rsidP="008E22B5">
      <w:pPr>
        <w:pStyle w:val="HTML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Класс имеет 3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контруктора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065CE16D" w14:textId="3D6C2C43" w:rsidR="00D37932" w:rsidRDefault="00D37932" w:rsidP="008E22B5">
      <w:pPr>
        <w:pStyle w:val="HTML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 умолчанию</w:t>
      </w:r>
    </w:p>
    <w:p w14:paraId="44B51EB7" w14:textId="4DBFCA51" w:rsidR="00D37932" w:rsidRDefault="00D37932" w:rsidP="008E22B5">
      <w:pPr>
        <w:pStyle w:val="HTML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 одним параметром – размерность матрицы</w:t>
      </w:r>
    </w:p>
    <w:p w14:paraId="7997AC7F" w14:textId="3D18BCD3" w:rsidR="008E22B5" w:rsidRDefault="00D37932" w:rsidP="008E22B5">
      <w:pPr>
        <w:pStyle w:val="HTML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с двумя параметрами – размерность и значение, которому будут равны все </w:t>
      </w:r>
      <w:r w:rsidRPr="008E22B5">
        <w:rPr>
          <w:rFonts w:ascii="Times New Roman" w:hAnsi="Times New Roman" w:cs="Times New Roman"/>
          <w:sz w:val="24"/>
          <w:szCs w:val="24"/>
          <w:lang w:val="ru-RU"/>
        </w:rPr>
        <w:t>элементы матриц</w:t>
      </w:r>
      <w:r w:rsidR="008E22B5">
        <w:rPr>
          <w:rFonts w:ascii="Times New Roman" w:hAnsi="Times New Roman" w:cs="Times New Roman"/>
          <w:sz w:val="24"/>
          <w:szCs w:val="24"/>
          <w:lang w:val="ru-RU"/>
        </w:rPr>
        <w:t>ы</w:t>
      </w:r>
    </w:p>
    <w:p w14:paraId="5996A25E" w14:textId="4424F039" w:rsidR="008E22B5" w:rsidRDefault="008E22B5" w:rsidP="008E22B5">
      <w:pPr>
        <w:pStyle w:val="HTML"/>
        <w:tabs>
          <w:tab w:val="clear" w:pos="916"/>
        </w:tabs>
        <w:spacing w:line="360" w:lineRule="auto"/>
        <w:ind w:left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 классе также перегружен</w:t>
      </w:r>
      <w:r w:rsidRPr="008E22B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8E22B5">
        <w:rPr>
          <w:sz w:val="24"/>
          <w:szCs w:val="24"/>
        </w:rPr>
        <w:t>operator</w:t>
      </w:r>
      <w:r>
        <w:rPr>
          <w:sz w:val="24"/>
          <w:szCs w:val="24"/>
          <w:lang w:val="ru-RU"/>
        </w:rPr>
        <w:t xml:space="preserve"> </w:t>
      </w:r>
      <w:r w:rsidRPr="008E22B5">
        <w:rPr>
          <w:sz w:val="24"/>
          <w:szCs w:val="24"/>
          <w:lang w:val="ru-RU"/>
        </w:rPr>
        <w:t>[]</w:t>
      </w:r>
      <w:r w:rsidRPr="008E22B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и реализованы методы </w:t>
      </w:r>
      <w:r w:rsidRPr="008E22B5">
        <w:rPr>
          <w:sz w:val="24"/>
          <w:szCs w:val="24"/>
        </w:rPr>
        <w:t>swap</w:t>
      </w:r>
      <w:r w:rsidRPr="008E22B5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меняющий строки матрицы местами, и </w:t>
      </w:r>
      <w:r w:rsidRPr="008E22B5">
        <w:rPr>
          <w:sz w:val="24"/>
          <w:szCs w:val="24"/>
        </w:rPr>
        <w:t>print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0DEA87E1" w14:textId="39D8D8C5" w:rsidR="008E22B5" w:rsidRPr="008E22B5" w:rsidRDefault="008E22B5" w:rsidP="00080E91">
      <w:pPr>
        <w:pStyle w:val="HTML"/>
        <w:numPr>
          <w:ilvl w:val="0"/>
          <w:numId w:val="16"/>
        </w:numPr>
        <w:spacing w:line="360" w:lineRule="auto"/>
        <w:jc w:val="both"/>
        <w:rPr>
          <w:b/>
          <w:bCs/>
          <w:color w:val="000000"/>
          <w:sz w:val="24"/>
          <w:szCs w:val="24"/>
        </w:rPr>
      </w:pPr>
      <w:r w:rsidRPr="00323C59">
        <w:rPr>
          <w:b/>
          <w:bCs/>
          <w:sz w:val="24"/>
          <w:szCs w:val="24"/>
        </w:rPr>
        <w:t>class SLAU: public Matrix&lt;T&gt;:</w:t>
      </w:r>
    </w:p>
    <w:p w14:paraId="0DC93391" w14:textId="185A432E" w:rsidR="008E22B5" w:rsidRDefault="008E22B5" w:rsidP="00080E91">
      <w:pPr>
        <w:pStyle w:val="HTML"/>
        <w:spacing w:line="360" w:lineRule="auto"/>
        <w:ind w:left="720"/>
        <w:jc w:val="both"/>
        <w:rPr>
          <w:rFonts w:ascii="Times New Roman" w:hAnsi="Times New Roman" w:cs="Times New Roman"/>
          <w:color w:val="000000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Наследник класса </w:t>
      </w:r>
      <w:r w:rsidRPr="009C2317">
        <w:rPr>
          <w:color w:val="000000"/>
          <w:sz w:val="24"/>
          <w:szCs w:val="24"/>
        </w:rPr>
        <w:t>Matrix</w:t>
      </w:r>
      <w:r w:rsidR="009C2317">
        <w:rPr>
          <w:rFonts w:ascii="Times New Roman" w:hAnsi="Times New Roman" w:cs="Times New Roman"/>
          <w:color w:val="000000"/>
          <w:sz w:val="24"/>
          <w:szCs w:val="24"/>
          <w:lang w:val="ru-RU"/>
        </w:rPr>
        <w:t>, не имеет собственных полей.</w:t>
      </w:r>
    </w:p>
    <w:p w14:paraId="1D7BC38C" w14:textId="47BDCB33" w:rsidR="009C2317" w:rsidRDefault="009C2317" w:rsidP="00080E91">
      <w:pPr>
        <w:pStyle w:val="HTML"/>
        <w:spacing w:line="360" w:lineRule="auto"/>
        <w:ind w:left="720"/>
        <w:jc w:val="both"/>
        <w:rPr>
          <w:rFonts w:ascii="Times New Roman" w:hAnsi="Times New Roman" w:cs="Times New Roman"/>
          <w:color w:val="000000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В классе есть два конструктора, вызывающие соответствующие конструкторы класса </w:t>
      </w:r>
      <w:r w:rsidRPr="009C2317">
        <w:rPr>
          <w:color w:val="000000"/>
          <w:sz w:val="24"/>
          <w:szCs w:val="24"/>
        </w:rPr>
        <w:t>Matrix</w:t>
      </w: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>:</w:t>
      </w:r>
    </w:p>
    <w:p w14:paraId="535055F6" w14:textId="309141D3" w:rsidR="009C2317" w:rsidRDefault="009C2317" w:rsidP="00080E91">
      <w:pPr>
        <w:pStyle w:val="HTML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>с одним параметром – размерность</w:t>
      </w:r>
    </w:p>
    <w:p w14:paraId="11D68004" w14:textId="00BC7267" w:rsidR="008E22B5" w:rsidRPr="009C2317" w:rsidRDefault="009C2317" w:rsidP="00080E91">
      <w:pPr>
        <w:pStyle w:val="HTML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>с двумя параметрами – размерность и значение</w:t>
      </w:r>
    </w:p>
    <w:p w14:paraId="6085220A" w14:textId="63855C5D" w:rsidR="009C2317" w:rsidRDefault="009C2317" w:rsidP="009257A9">
      <w:pPr>
        <w:pStyle w:val="HTML"/>
        <w:spacing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lastRenderedPageBreak/>
        <w:t xml:space="preserve">В классе реализован метод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>Жордана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-Гаусса, </w:t>
      </w:r>
      <w:r w:rsidR="00925E36" w:rsidRPr="00925E36">
        <w:rPr>
          <w:color w:val="000000"/>
          <w:sz w:val="24"/>
          <w:szCs w:val="24"/>
        </w:rPr>
        <w:t>Jordan</w:t>
      </w:r>
      <w:r w:rsidR="00925E36" w:rsidRPr="00925E36">
        <w:rPr>
          <w:color w:val="000000"/>
          <w:sz w:val="24"/>
          <w:szCs w:val="24"/>
          <w:lang w:val="ru-RU"/>
        </w:rPr>
        <w:t>_</w:t>
      </w:r>
      <w:proofErr w:type="gramStart"/>
      <w:r w:rsidRPr="00925E36">
        <w:rPr>
          <w:color w:val="000000"/>
          <w:sz w:val="24"/>
          <w:szCs w:val="24"/>
        </w:rPr>
        <w:t>Gauss</w:t>
      </w:r>
      <w:r w:rsidRPr="00925E36">
        <w:rPr>
          <w:color w:val="000000"/>
          <w:sz w:val="24"/>
          <w:szCs w:val="24"/>
          <w:lang w:val="ru-RU"/>
        </w:rPr>
        <w:t>(</w:t>
      </w:r>
      <w:proofErr w:type="gramEnd"/>
      <w:r w:rsidRPr="00925E36">
        <w:rPr>
          <w:color w:val="000000"/>
          <w:sz w:val="24"/>
          <w:szCs w:val="24"/>
          <w:lang w:val="ru-RU"/>
        </w:rPr>
        <w:t>),</w:t>
      </w:r>
      <w:r w:rsidRPr="009C2317"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который принимает на вход объект класса </w:t>
      </w:r>
      <w:r w:rsidRPr="009C2317">
        <w:rPr>
          <w:color w:val="000000"/>
          <w:sz w:val="24"/>
          <w:szCs w:val="24"/>
        </w:rPr>
        <w:t>My</w:t>
      </w:r>
      <w:r w:rsidRPr="009C2317">
        <w:rPr>
          <w:color w:val="000000"/>
          <w:sz w:val="24"/>
          <w:szCs w:val="24"/>
          <w:lang w:val="ru-RU"/>
        </w:rPr>
        <w:t>_</w:t>
      </w:r>
      <w:r w:rsidRPr="009C2317">
        <w:rPr>
          <w:color w:val="000000"/>
          <w:sz w:val="24"/>
          <w:szCs w:val="24"/>
        </w:rPr>
        <w:t>vector</w:t>
      </w:r>
      <w:r w:rsidRPr="009C2317"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>–</w:t>
      </w:r>
      <w:r w:rsidRPr="009C2317"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правая часть матричного уравнения и возвращает объект класса </w:t>
      </w:r>
      <w:r w:rsidRPr="009C2317">
        <w:rPr>
          <w:color w:val="000000"/>
          <w:sz w:val="24"/>
          <w:szCs w:val="24"/>
        </w:rPr>
        <w:t>My</w:t>
      </w:r>
      <w:r w:rsidRPr="009C2317">
        <w:rPr>
          <w:color w:val="000000"/>
          <w:sz w:val="24"/>
          <w:szCs w:val="24"/>
          <w:lang w:val="ru-RU"/>
        </w:rPr>
        <w:t>_</w:t>
      </w:r>
      <w:r w:rsidRPr="009C2317">
        <w:rPr>
          <w:color w:val="000000"/>
          <w:sz w:val="24"/>
          <w:szCs w:val="24"/>
        </w:rPr>
        <w:t>vector</w:t>
      </w:r>
      <w:r w:rsidRPr="009C2317"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>–</w:t>
      </w:r>
      <w:r w:rsidRPr="009C2317"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>решение системы.</w:t>
      </w:r>
    </w:p>
    <w:p w14:paraId="316E3A53" w14:textId="7480107A" w:rsidR="0023071E" w:rsidRDefault="0023071E" w:rsidP="009257A9">
      <w:pPr>
        <w:pStyle w:val="HTML"/>
        <w:spacing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Алгоритм состоит из двух циклов </w:t>
      </w:r>
      <w:r>
        <w:rPr>
          <w:rFonts w:ascii="Times New Roman" w:hAnsi="Times New Roman" w:cs="Times New Roman"/>
          <w:color w:val="000000"/>
          <w:sz w:val="24"/>
          <w:szCs w:val="24"/>
        </w:rPr>
        <w:t>for</w:t>
      </w: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>. Первый большой цикл приводит матрицу к диагональному виду, последовательно вычитая строки, включает в себя проверку на бесконечность решений и на их отсутствие. Второй небольшой цикл составляет вектор решения по уже имеющейся диагональной матрице.</w:t>
      </w:r>
    </w:p>
    <w:p w14:paraId="4CF1D666" w14:textId="77777777" w:rsidR="00613A8E" w:rsidRPr="0023071E" w:rsidRDefault="00613A8E" w:rsidP="009257A9">
      <w:pPr>
        <w:pStyle w:val="HTML"/>
        <w:spacing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  <w:lang w:val="ru-RU"/>
        </w:rPr>
      </w:pPr>
    </w:p>
    <w:p w14:paraId="10D6771E" w14:textId="76611E15" w:rsidR="00925E36" w:rsidRPr="0023071E" w:rsidRDefault="00925E36" w:rsidP="009257A9">
      <w:pPr>
        <w:pStyle w:val="HTML"/>
        <w:spacing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>Также реализован метод Гаусса</w:t>
      </w:r>
      <w:r w:rsidRPr="00925E36"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, </w:t>
      </w:r>
      <w:proofErr w:type="gramStart"/>
      <w:r w:rsidRPr="00925E36">
        <w:rPr>
          <w:color w:val="000000"/>
          <w:sz w:val="24"/>
          <w:szCs w:val="24"/>
        </w:rPr>
        <w:t>Gauss</w:t>
      </w:r>
      <w:r w:rsidRPr="00925E36">
        <w:rPr>
          <w:color w:val="000000"/>
          <w:sz w:val="24"/>
          <w:szCs w:val="24"/>
          <w:lang w:val="ru-RU"/>
        </w:rPr>
        <w:t>(</w:t>
      </w:r>
      <w:proofErr w:type="gramEnd"/>
      <w:r w:rsidRPr="00925E36">
        <w:rPr>
          <w:color w:val="000000"/>
          <w:sz w:val="24"/>
          <w:szCs w:val="24"/>
          <w:lang w:val="ru-RU"/>
        </w:rPr>
        <w:t>),</w:t>
      </w:r>
      <w:r w:rsidRPr="00925E36"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который принимает аналогичные параметры и также возвращает объект класса </w:t>
      </w:r>
      <w:r w:rsidRPr="00925E36">
        <w:rPr>
          <w:color w:val="000000"/>
          <w:sz w:val="24"/>
          <w:szCs w:val="24"/>
        </w:rPr>
        <w:t>My</w:t>
      </w:r>
      <w:r w:rsidRPr="00925E36">
        <w:rPr>
          <w:color w:val="000000"/>
          <w:sz w:val="24"/>
          <w:szCs w:val="24"/>
          <w:lang w:val="ru-RU"/>
        </w:rPr>
        <w:t>_</w:t>
      </w:r>
      <w:r w:rsidRPr="00925E36">
        <w:rPr>
          <w:color w:val="000000"/>
          <w:sz w:val="24"/>
          <w:szCs w:val="24"/>
        </w:rPr>
        <w:t>vector</w:t>
      </w:r>
      <w:r w:rsidRPr="00925E36"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>–</w:t>
      </w:r>
      <w:r w:rsidRPr="00925E36"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>решение системы.</w:t>
      </w:r>
    </w:p>
    <w:p w14:paraId="1D90AF29" w14:textId="77777777" w:rsidR="0023071E" w:rsidRPr="0023071E" w:rsidRDefault="0023071E" w:rsidP="0023071E">
      <w:pPr>
        <w:pStyle w:val="HTML"/>
        <w:spacing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Алгоритм имеет два больших цикла </w:t>
      </w:r>
      <w:r>
        <w:rPr>
          <w:rFonts w:ascii="Times New Roman" w:hAnsi="Times New Roman" w:cs="Times New Roman"/>
          <w:color w:val="000000"/>
          <w:sz w:val="24"/>
          <w:szCs w:val="24"/>
        </w:rPr>
        <w:t>for</w:t>
      </w:r>
      <w:r w:rsidRPr="0023071E"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в первом матрица приводится к ступенчатому виду путем вычитания из одной строки другой, умноженной на некоторое число </w:t>
      </w:r>
      <w:r>
        <w:rPr>
          <w:rFonts w:ascii="Times New Roman" w:hAnsi="Times New Roman" w:cs="Times New Roman"/>
          <w:color w:val="000000"/>
          <w:sz w:val="24"/>
          <w:szCs w:val="24"/>
        </w:rPr>
        <w:t>k</w:t>
      </w: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color w:val="000000"/>
          <w:sz w:val="24"/>
          <w:szCs w:val="24"/>
        </w:rPr>
        <w:t>k</w:t>
      </w:r>
      <w:r w:rsidRPr="0023071E"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находится для каждого вычитания так, чтобы после вычитания на нужном месте элемент становился 0. Если ведущий элемент 0, т е вычислить </w:t>
      </w:r>
      <w:r>
        <w:rPr>
          <w:rFonts w:ascii="Times New Roman" w:hAnsi="Times New Roman" w:cs="Times New Roman"/>
          <w:color w:val="000000"/>
          <w:sz w:val="24"/>
          <w:szCs w:val="24"/>
        </w:rPr>
        <w:t>k</w:t>
      </w:r>
      <w:r w:rsidRPr="0023071E"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не представляется возможным, то строки меняются местами методом 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</w:rPr>
        <w:t>swap</w:t>
      </w:r>
      <w:r w:rsidRPr="0023071E">
        <w:rPr>
          <w:rFonts w:ascii="Times New Roman" w:hAnsi="Times New Roman" w:cs="Times New Roman"/>
          <w:color w:val="000000"/>
          <w:sz w:val="24"/>
          <w:szCs w:val="24"/>
          <w:lang w:val="ru-RU"/>
        </w:rPr>
        <w:t>(</w:t>
      </w:r>
      <w:proofErr w:type="gramEnd"/>
      <w:r w:rsidRPr="0023071E">
        <w:rPr>
          <w:rFonts w:ascii="Times New Roman" w:hAnsi="Times New Roman" w:cs="Times New Roman"/>
          <w:color w:val="000000"/>
          <w:sz w:val="24"/>
          <w:szCs w:val="24"/>
          <w:lang w:val="ru-RU"/>
        </w:rPr>
        <w:t>).</w:t>
      </w: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 Второй цикл – это «обратный ход» - вычисление решения системы по ступенчатой матрице. Он проходит по матрице от последней строки к первой и вычисляет последовательно значения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x</w:t>
      </w:r>
      <w:r>
        <w:rPr>
          <w:rFonts w:ascii="Times New Roman" w:hAnsi="Times New Roman" w:cs="Times New Roman"/>
          <w:color w:val="000000"/>
          <w:sz w:val="24"/>
          <w:szCs w:val="24"/>
          <w:vertAlign w:val="subscript"/>
        </w:rPr>
        <w:t>n</w:t>
      </w:r>
      <w:proofErr w:type="spellEnd"/>
      <w:r w:rsidRPr="0023071E"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x</w:t>
      </w:r>
      <w:r>
        <w:rPr>
          <w:rFonts w:ascii="Times New Roman" w:hAnsi="Times New Roman" w:cs="Times New Roman"/>
          <w:color w:val="000000"/>
          <w:sz w:val="24"/>
          <w:szCs w:val="24"/>
          <w:vertAlign w:val="subscript"/>
        </w:rPr>
        <w:t>n</w:t>
      </w:r>
      <w:proofErr w:type="spellEnd"/>
      <w:r w:rsidRPr="0023071E">
        <w:rPr>
          <w:rFonts w:ascii="Times New Roman" w:hAnsi="Times New Roman" w:cs="Times New Roman"/>
          <w:color w:val="000000"/>
          <w:sz w:val="24"/>
          <w:szCs w:val="24"/>
          <w:vertAlign w:val="subscript"/>
          <w:lang w:val="ru-RU"/>
        </w:rPr>
        <w:t xml:space="preserve">-1 . . . </w:t>
      </w:r>
      <w:r>
        <w:rPr>
          <w:rFonts w:ascii="Times New Roman" w:hAnsi="Times New Roman" w:cs="Times New Roman"/>
          <w:color w:val="000000"/>
          <w:sz w:val="24"/>
          <w:szCs w:val="24"/>
        </w:rPr>
        <w:t>x</w:t>
      </w:r>
      <w:r w:rsidRPr="0023071E">
        <w:rPr>
          <w:rFonts w:ascii="Times New Roman" w:hAnsi="Times New Roman" w:cs="Times New Roman"/>
          <w:color w:val="000000"/>
          <w:sz w:val="24"/>
          <w:szCs w:val="24"/>
          <w:vertAlign w:val="subscript"/>
          <w:lang w:val="ru-RU"/>
        </w:rPr>
        <w:t>1</w:t>
      </w:r>
      <w:r w:rsidRPr="0023071E">
        <w:rPr>
          <w:rFonts w:ascii="Times New Roman" w:hAnsi="Times New Roman" w:cs="Times New Roman"/>
          <w:color w:val="000000"/>
          <w:sz w:val="24"/>
          <w:szCs w:val="24"/>
          <w:lang w:val="ru-RU"/>
        </w:rPr>
        <w:t>.</w:t>
      </w:r>
    </w:p>
    <w:p w14:paraId="36C77999" w14:textId="77777777" w:rsidR="0023071E" w:rsidRPr="0023071E" w:rsidRDefault="0023071E" w:rsidP="009257A9">
      <w:pPr>
        <w:pStyle w:val="HTML"/>
        <w:spacing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  <w:lang w:val="ru-RU"/>
        </w:rPr>
      </w:pPr>
    </w:p>
    <w:p w14:paraId="3DF54AED" w14:textId="77777777" w:rsidR="0023071E" w:rsidRPr="0023071E" w:rsidRDefault="0023071E" w:rsidP="009257A9">
      <w:pPr>
        <w:pStyle w:val="HTML"/>
        <w:spacing w:line="360" w:lineRule="auto"/>
        <w:jc w:val="both"/>
        <w:rPr>
          <w:rFonts w:ascii="Times New Roman" w:hAnsi="Times New Roman" w:cs="Times New Roman"/>
          <w:color w:val="000000"/>
          <w:sz w:val="24"/>
          <w:szCs w:val="24"/>
          <w:lang w:val="ru-RU"/>
        </w:rPr>
      </w:pPr>
    </w:p>
    <w:p w14:paraId="75628B5B" w14:textId="06CBFC8D" w:rsidR="008E22B5" w:rsidRPr="009C2317" w:rsidRDefault="008E22B5" w:rsidP="008E22B5">
      <w:pPr>
        <w:pStyle w:val="HTML"/>
        <w:tabs>
          <w:tab w:val="clear" w:pos="916"/>
        </w:tabs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26311580" w14:textId="77777777" w:rsidR="008E22B5" w:rsidRPr="009C2317" w:rsidRDefault="008E22B5" w:rsidP="008E22B5">
      <w:pPr>
        <w:pStyle w:val="HTML"/>
        <w:tabs>
          <w:tab w:val="clear" w:pos="916"/>
        </w:tabs>
        <w:spacing w:line="360" w:lineRule="auto"/>
        <w:ind w:left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604B7D9D" w14:textId="7DD39A3D" w:rsidR="008E22B5" w:rsidRPr="009C2317" w:rsidRDefault="008E22B5" w:rsidP="008E22B5">
      <w:pPr>
        <w:pStyle w:val="HTML"/>
        <w:tabs>
          <w:tab w:val="clear" w:pos="916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162DA4D2" w14:textId="77777777" w:rsidR="008E22B5" w:rsidRPr="009C2317" w:rsidRDefault="008E22B5" w:rsidP="008E22B5">
      <w:pPr>
        <w:pStyle w:val="HTML"/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1EF16D10" w14:textId="77777777" w:rsidR="00D37932" w:rsidRPr="009C2317" w:rsidRDefault="00D37932" w:rsidP="008E22B5">
      <w:pPr>
        <w:pStyle w:val="HTML"/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091D04D4" w14:textId="77777777" w:rsidR="00D37932" w:rsidRPr="009C2317" w:rsidRDefault="00D37932" w:rsidP="00D37932">
      <w:pPr>
        <w:pStyle w:val="HTML"/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35631ED6" w14:textId="2F1DDFEB" w:rsidR="00D37932" w:rsidRPr="00D37932" w:rsidRDefault="00D37932" w:rsidP="00D37932">
      <w:pPr>
        <w:pStyle w:val="HTML"/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C2317">
        <w:rPr>
          <w:rFonts w:ascii="Times New Roman" w:hAnsi="Times New Roman" w:cs="Times New Roman"/>
          <w:sz w:val="24"/>
          <w:szCs w:val="24"/>
          <w:lang w:val="ru-RU"/>
        </w:rPr>
        <w:tab/>
      </w:r>
    </w:p>
    <w:p w14:paraId="272F62B1" w14:textId="5754531F" w:rsidR="000D6C2A" w:rsidRPr="000D6C2A" w:rsidRDefault="000D6C2A" w:rsidP="000D6C2A">
      <w:pPr>
        <w:pStyle w:val="HTML"/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71C213FE" w14:textId="3A55D809" w:rsidR="007378C7" w:rsidRPr="009C2317" w:rsidRDefault="007378C7" w:rsidP="00547A49">
      <w:pPr>
        <w:pStyle w:val="HTML"/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56266411" w14:textId="77777777" w:rsidR="007378C7" w:rsidRPr="009C2317" w:rsidRDefault="007378C7" w:rsidP="00547A49">
      <w:pPr>
        <w:pStyle w:val="HTML"/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545C8426" w14:textId="315EBE4D" w:rsidR="007378C7" w:rsidRDefault="007378C7" w:rsidP="001C6918">
      <w:pPr>
        <w:pStyle w:val="1"/>
        <w:rPr>
          <w:rFonts w:ascii="Times New Roman" w:hAnsi="Times New Roman" w:cs="Times New Roman"/>
          <w:color w:val="auto"/>
        </w:rPr>
      </w:pPr>
      <w:bookmarkStart w:id="3" w:name="_Toc226052035"/>
      <w:r w:rsidRPr="00EC7321">
        <w:rPr>
          <w:rFonts w:ascii="Times New Roman" w:hAnsi="Times New Roman" w:cs="Times New Roman"/>
          <w:color w:val="auto"/>
        </w:rPr>
        <w:lastRenderedPageBreak/>
        <w:t>Руководство пользователя</w:t>
      </w:r>
      <w:bookmarkEnd w:id="3"/>
      <w:r w:rsidRPr="00EC7321">
        <w:rPr>
          <w:rFonts w:ascii="Times New Roman" w:hAnsi="Times New Roman" w:cs="Times New Roman"/>
          <w:color w:val="auto"/>
        </w:rPr>
        <w:t xml:space="preserve"> </w:t>
      </w:r>
    </w:p>
    <w:p w14:paraId="552F33BD" w14:textId="77777777" w:rsidR="00080E91" w:rsidRPr="00843A36" w:rsidRDefault="00D637F3" w:rsidP="00843A3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43A36">
        <w:rPr>
          <w:rFonts w:ascii="Times New Roman" w:hAnsi="Times New Roman" w:cs="Times New Roman"/>
          <w:sz w:val="24"/>
          <w:szCs w:val="24"/>
        </w:rPr>
        <w:t>При запуске кода пользователю будет предложено ввести размер квадратной матрицы ур</w:t>
      </w:r>
      <w:r w:rsidR="00080E91" w:rsidRPr="00843A36">
        <w:rPr>
          <w:rFonts w:ascii="Times New Roman" w:hAnsi="Times New Roman" w:cs="Times New Roman"/>
          <w:sz w:val="24"/>
          <w:szCs w:val="24"/>
        </w:rPr>
        <w:t>авнени</w:t>
      </w:r>
      <w:r w:rsidRPr="00843A36">
        <w:rPr>
          <w:rFonts w:ascii="Times New Roman" w:hAnsi="Times New Roman" w:cs="Times New Roman"/>
          <w:sz w:val="24"/>
          <w:szCs w:val="24"/>
        </w:rPr>
        <w:t xml:space="preserve">я </w:t>
      </w:r>
    </w:p>
    <w:p w14:paraId="0AB990E5" w14:textId="6A90EF0A" w:rsidR="005221A0" w:rsidRPr="00843A36" w:rsidRDefault="00D637F3" w:rsidP="00843A3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43A36">
        <w:rPr>
          <w:rFonts w:ascii="Times New Roman" w:hAnsi="Times New Roman" w:cs="Times New Roman"/>
          <w:sz w:val="24"/>
          <w:szCs w:val="24"/>
        </w:rPr>
        <w:t>Ах = в.</w:t>
      </w:r>
    </w:p>
    <w:p w14:paraId="3EE64EF6" w14:textId="15027E6B" w:rsidR="00D637F3" w:rsidRPr="00843A36" w:rsidRDefault="00080E91" w:rsidP="00843A3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43A3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BB8844C" wp14:editId="10B81EA5">
            <wp:extent cx="2572109" cy="400106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A61F7" w14:textId="660390BE" w:rsidR="00D637F3" w:rsidRPr="00843A36" w:rsidRDefault="00D637F3" w:rsidP="00843A3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43A36">
        <w:rPr>
          <w:rFonts w:ascii="Times New Roman" w:hAnsi="Times New Roman" w:cs="Times New Roman"/>
          <w:sz w:val="24"/>
          <w:szCs w:val="24"/>
        </w:rPr>
        <w:t xml:space="preserve">После ввода размера пользователь должен </w:t>
      </w:r>
      <w:r w:rsidR="00925125">
        <w:rPr>
          <w:rFonts w:ascii="Times New Roman" w:hAnsi="Times New Roman" w:cs="Times New Roman"/>
          <w:sz w:val="24"/>
          <w:szCs w:val="24"/>
        </w:rPr>
        <w:t xml:space="preserve">построчно </w:t>
      </w:r>
      <w:r w:rsidRPr="00843A36">
        <w:rPr>
          <w:rFonts w:ascii="Times New Roman" w:hAnsi="Times New Roman" w:cs="Times New Roman"/>
          <w:sz w:val="24"/>
          <w:szCs w:val="24"/>
        </w:rPr>
        <w:t xml:space="preserve">заполнить матрицу </w:t>
      </w:r>
      <w:r w:rsidRPr="00843A36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843A36">
        <w:rPr>
          <w:rFonts w:ascii="Times New Roman" w:hAnsi="Times New Roman" w:cs="Times New Roman"/>
          <w:sz w:val="24"/>
          <w:szCs w:val="24"/>
        </w:rPr>
        <w:t>*</w:t>
      </w:r>
      <w:r w:rsidRPr="00843A36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843A36">
        <w:rPr>
          <w:rFonts w:ascii="Times New Roman" w:hAnsi="Times New Roman" w:cs="Times New Roman"/>
          <w:sz w:val="24"/>
          <w:szCs w:val="24"/>
        </w:rPr>
        <w:t>, после заполнения программа выведет введенную матрицу:</w:t>
      </w:r>
    </w:p>
    <w:p w14:paraId="5E0046B7" w14:textId="0BA1FD9E" w:rsidR="00D637F3" w:rsidRPr="00843A36" w:rsidRDefault="00D637F3" w:rsidP="00843A3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43A3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08B3A70" wp14:editId="584DC2B0">
            <wp:extent cx="2695951" cy="1581371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42335" w14:textId="49D8F361" w:rsidR="00D637F3" w:rsidRPr="00843A36" w:rsidRDefault="00D637F3" w:rsidP="00843A3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43A36">
        <w:rPr>
          <w:rFonts w:ascii="Times New Roman" w:hAnsi="Times New Roman" w:cs="Times New Roman"/>
          <w:sz w:val="24"/>
          <w:szCs w:val="24"/>
        </w:rPr>
        <w:t>Далее необходимо ввести правую часть матричного уравнения:</w:t>
      </w:r>
    </w:p>
    <w:p w14:paraId="7630CCEE" w14:textId="0B3EB4E3" w:rsidR="00D637F3" w:rsidRPr="00843A36" w:rsidRDefault="00D637F3" w:rsidP="00843A3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43A3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FAE26CD" wp14:editId="57138B78">
            <wp:extent cx="3724795" cy="619211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75C95" w14:textId="4FE01594" w:rsidR="00D637F3" w:rsidRDefault="00D637F3" w:rsidP="00843A3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43A36">
        <w:rPr>
          <w:rFonts w:ascii="Times New Roman" w:hAnsi="Times New Roman" w:cs="Times New Roman"/>
          <w:sz w:val="24"/>
          <w:szCs w:val="24"/>
        </w:rPr>
        <w:t xml:space="preserve">(введен вектор (1; </w:t>
      </w:r>
      <w:proofErr w:type="gramStart"/>
      <w:r w:rsidRPr="00843A36">
        <w:rPr>
          <w:rFonts w:ascii="Times New Roman" w:hAnsi="Times New Roman" w:cs="Times New Roman"/>
          <w:sz w:val="24"/>
          <w:szCs w:val="24"/>
        </w:rPr>
        <w:t>2)</w:t>
      </w:r>
      <w:r w:rsidRPr="00843A36">
        <w:rPr>
          <w:rFonts w:ascii="Times New Roman" w:hAnsi="Times New Roman" w:cs="Times New Roman"/>
          <w:sz w:val="24"/>
          <w:szCs w:val="24"/>
          <w:vertAlign w:val="superscript"/>
        </w:rPr>
        <w:t>т</w:t>
      </w:r>
      <w:proofErr w:type="gramEnd"/>
      <w:r w:rsidRPr="00843A36">
        <w:rPr>
          <w:rFonts w:ascii="Times New Roman" w:hAnsi="Times New Roman" w:cs="Times New Roman"/>
          <w:sz w:val="24"/>
          <w:szCs w:val="24"/>
        </w:rPr>
        <w:t>)</w:t>
      </w:r>
    </w:p>
    <w:p w14:paraId="7B98FD91" w14:textId="499A26DA" w:rsidR="00925E36" w:rsidRDefault="00925E36" w:rsidP="00843A3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Далее нужно выбрать метод, по которому программа будет вычислять решение матричного уравнения. 1 – метод Гаусса, 2 метод </w:t>
      </w:r>
      <w:proofErr w:type="spellStart"/>
      <w:r>
        <w:rPr>
          <w:rFonts w:ascii="Times New Roman" w:hAnsi="Times New Roman" w:cs="Times New Roman"/>
          <w:sz w:val="24"/>
          <w:szCs w:val="24"/>
        </w:rPr>
        <w:t>Жордана</w:t>
      </w:r>
      <w:proofErr w:type="spellEnd"/>
      <w:r>
        <w:rPr>
          <w:rFonts w:ascii="Times New Roman" w:hAnsi="Times New Roman" w:cs="Times New Roman"/>
          <w:sz w:val="24"/>
          <w:szCs w:val="24"/>
        </w:rPr>
        <w:t>-Гаусса:</w:t>
      </w:r>
    </w:p>
    <w:p w14:paraId="1B4536AD" w14:textId="494F50AE" w:rsidR="00925E36" w:rsidRPr="00843A36" w:rsidRDefault="00925E36" w:rsidP="00843A3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25E3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7C57459" wp14:editId="1D0D5A2B">
            <wp:extent cx="5325218" cy="238158"/>
            <wp:effectExtent l="0" t="0" r="889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33948" w14:textId="339243EB" w:rsidR="00D637F3" w:rsidRPr="00843A36" w:rsidRDefault="00D637F3" w:rsidP="00843A3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43A36">
        <w:rPr>
          <w:rFonts w:ascii="Times New Roman" w:hAnsi="Times New Roman" w:cs="Times New Roman"/>
          <w:sz w:val="24"/>
          <w:szCs w:val="24"/>
        </w:rPr>
        <w:t>Далее программа либо выдаст ответ, либо сообщение об ошибке. Разбор случаев см. в параграфе «Результаты экспериментов».</w:t>
      </w:r>
    </w:p>
    <w:p w14:paraId="0EA33A0B" w14:textId="77777777" w:rsidR="00D637F3" w:rsidRPr="00843A36" w:rsidRDefault="00D637F3" w:rsidP="00843A3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40A9A5C" w14:textId="77777777" w:rsidR="00AA588F" w:rsidRDefault="00AA588F" w:rsidP="001C6918">
      <w:pPr>
        <w:pStyle w:val="1"/>
        <w:rPr>
          <w:rFonts w:ascii="Times New Roman" w:hAnsi="Times New Roman"/>
          <w:color w:val="auto"/>
        </w:rPr>
      </w:pPr>
      <w:bookmarkStart w:id="4" w:name="_Toc26962567"/>
      <w:bookmarkStart w:id="5" w:name="_Toc226052036"/>
      <w:r w:rsidRPr="00B145FD">
        <w:rPr>
          <w:rFonts w:ascii="Times New Roman" w:hAnsi="Times New Roman"/>
          <w:color w:val="auto"/>
        </w:rPr>
        <w:lastRenderedPageBreak/>
        <w:t>Результаты экспериментов</w:t>
      </w:r>
      <w:bookmarkEnd w:id="4"/>
      <w:bookmarkEnd w:id="5"/>
    </w:p>
    <w:p w14:paraId="5C33F542" w14:textId="4357D525" w:rsidR="00D6513C" w:rsidRDefault="009C2317" w:rsidP="00080E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Метод</w:t>
      </w:r>
      <w:r w:rsidR="00276E8B">
        <w:rPr>
          <w:rFonts w:ascii="Times New Roman" w:hAnsi="Times New Roman" w:cs="Times New Roman"/>
          <w:sz w:val="24"/>
          <w:szCs w:val="24"/>
        </w:rPr>
        <w:t>ы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9C2317">
        <w:rPr>
          <w:rFonts w:ascii="Courier New" w:hAnsi="Courier New" w:cs="Courier New"/>
          <w:sz w:val="24"/>
          <w:szCs w:val="24"/>
          <w:lang w:val="en-US"/>
        </w:rPr>
        <w:t>Gauss</w:t>
      </w:r>
      <w:r w:rsidRPr="009C231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9C2317">
        <w:rPr>
          <w:rFonts w:ascii="Times New Roman" w:hAnsi="Times New Roman" w:cs="Times New Roman"/>
          <w:sz w:val="24"/>
          <w:szCs w:val="24"/>
        </w:rPr>
        <w:t xml:space="preserve">) </w:t>
      </w:r>
      <w:r w:rsidR="00276E8B">
        <w:rPr>
          <w:rFonts w:ascii="Times New Roman" w:hAnsi="Times New Roman" w:cs="Times New Roman"/>
          <w:sz w:val="24"/>
          <w:szCs w:val="24"/>
        </w:rPr>
        <w:t xml:space="preserve">и </w:t>
      </w:r>
      <w:r w:rsidR="00276E8B" w:rsidRPr="00276E8B">
        <w:rPr>
          <w:rFonts w:ascii="Courier New" w:hAnsi="Courier New" w:cs="Courier New"/>
          <w:sz w:val="24"/>
          <w:szCs w:val="24"/>
          <w:lang w:val="en-US"/>
        </w:rPr>
        <w:t>Jordan</w:t>
      </w:r>
      <w:r w:rsidR="00276E8B" w:rsidRPr="00276E8B">
        <w:rPr>
          <w:rFonts w:ascii="Courier New" w:hAnsi="Courier New" w:cs="Courier New"/>
          <w:sz w:val="24"/>
          <w:szCs w:val="24"/>
        </w:rPr>
        <w:t>_</w:t>
      </w:r>
      <w:r w:rsidR="00276E8B" w:rsidRPr="00276E8B">
        <w:rPr>
          <w:rFonts w:ascii="Courier New" w:hAnsi="Courier New" w:cs="Courier New"/>
          <w:sz w:val="24"/>
          <w:szCs w:val="24"/>
          <w:lang w:val="en-US"/>
        </w:rPr>
        <w:t>Gauss</w:t>
      </w:r>
      <w:r w:rsidR="00276E8B" w:rsidRPr="00276E8B">
        <w:rPr>
          <w:rFonts w:ascii="Courier New" w:hAnsi="Courier New" w:cs="Courier New"/>
          <w:sz w:val="24"/>
          <w:szCs w:val="24"/>
        </w:rPr>
        <w:t>()</w:t>
      </w:r>
      <w:r w:rsidR="00276E8B" w:rsidRPr="00276E8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класса </w:t>
      </w:r>
      <w:r w:rsidRPr="009C2317">
        <w:rPr>
          <w:rFonts w:ascii="Courier New" w:hAnsi="Courier New" w:cs="Courier New"/>
          <w:sz w:val="24"/>
          <w:szCs w:val="24"/>
          <w:lang w:val="en-US"/>
        </w:rPr>
        <w:t>SLAU</w:t>
      </w:r>
      <w:r w:rsidRPr="009C231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был протестирован на различных совместных системах матричных уравнений, на всех тестах был получен верный ответ.</w:t>
      </w:r>
    </w:p>
    <w:p w14:paraId="03F4383B" w14:textId="3AA265E4" w:rsidR="00A02C75" w:rsidRPr="00A02C75" w:rsidRDefault="00A02C75" w:rsidP="00080E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Результаты без потери общности показаны на матрицах 2*2</w:t>
      </w:r>
    </w:p>
    <w:p w14:paraId="426E987B" w14:textId="6907F8D5" w:rsidR="00D27A40" w:rsidRDefault="00D27A40" w:rsidP="00080E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Общий случай:</w:t>
      </w:r>
    </w:p>
    <w:p w14:paraId="056E4B4A" w14:textId="42334154" w:rsidR="00D27A40" w:rsidRDefault="00DB76E4" w:rsidP="00080E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B76E4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35E1440" wp14:editId="0B3BA1D6">
            <wp:extent cx="3705742" cy="3134162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06909" w14:textId="52B806E9" w:rsidR="00DB76E4" w:rsidRDefault="00DB76E4" w:rsidP="00080E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Строка нулей (бесконечное количество решений) и нулевая матрица:</w:t>
      </w:r>
    </w:p>
    <w:p w14:paraId="6C128106" w14:textId="0E2C692D" w:rsidR="00DB76E4" w:rsidRDefault="00DB76E4" w:rsidP="00D6513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B76E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8CB93D3" wp14:editId="14F2F380">
            <wp:extent cx="3677163" cy="318179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87D9C" w14:textId="1BAC79CD" w:rsidR="00DB76E4" w:rsidRPr="00DB76E4" w:rsidRDefault="00DB76E4" w:rsidP="00D6513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B76E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2C97567" wp14:editId="45A9D8A5">
            <wp:extent cx="3696216" cy="318179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88C1C" w14:textId="16E0617C" w:rsidR="00D6513C" w:rsidRDefault="00DB76E4" w:rsidP="00D637F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Размер матрицы равен 0:</w:t>
      </w:r>
    </w:p>
    <w:p w14:paraId="176A322E" w14:textId="6EC9E17D" w:rsidR="00DB76E4" w:rsidRDefault="00DB76E4" w:rsidP="00D6513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B76E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1DC6C06" wp14:editId="10290683">
            <wp:extent cx="3896269" cy="1371791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E9FBB" w14:textId="36AEC964" w:rsidR="00C15B82" w:rsidRDefault="00C15B82" w:rsidP="00D6513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Размер матрицы равен 1:</w:t>
      </w:r>
    </w:p>
    <w:p w14:paraId="056CBF9E" w14:textId="1A049BB5" w:rsidR="00C15B82" w:rsidRDefault="00C15B82" w:rsidP="00D6513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15B8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DD630D7" wp14:editId="5D1C89E3">
            <wp:extent cx="3686689" cy="2114845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F067E" w14:textId="77777777" w:rsidR="00DB76E4" w:rsidRDefault="00DB76E4" w:rsidP="00D6513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C7C7853" w14:textId="6B05F569" w:rsidR="00AA588F" w:rsidRDefault="00AA588F" w:rsidP="001C6918">
      <w:pPr>
        <w:pStyle w:val="1"/>
        <w:rPr>
          <w:rFonts w:ascii="Times New Roman" w:hAnsi="Times New Roman"/>
          <w:color w:val="auto"/>
        </w:rPr>
      </w:pPr>
      <w:bookmarkStart w:id="6" w:name="_Toc26962568"/>
      <w:bookmarkStart w:id="7" w:name="_Toc226052037"/>
      <w:r w:rsidRPr="00B145FD">
        <w:rPr>
          <w:rFonts w:ascii="Times New Roman" w:hAnsi="Times New Roman"/>
          <w:color w:val="auto"/>
        </w:rPr>
        <w:lastRenderedPageBreak/>
        <w:t>Заключение</w:t>
      </w:r>
      <w:bookmarkEnd w:id="6"/>
      <w:bookmarkEnd w:id="7"/>
    </w:p>
    <w:p w14:paraId="13B4C82E" w14:textId="40C1BD9F" w:rsidR="00D6513C" w:rsidRPr="00D6513C" w:rsidRDefault="00222400" w:rsidP="003210A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 xml:space="preserve">В результате работы был реализован шаблонный класс вектор, шаблонный класс квадратная матрица, являющийся наследником класса вектор, и шаблонный класс СЛАУ, являющийся наследником </w:t>
      </w:r>
      <w:proofErr w:type="gramStart"/>
      <w:r>
        <w:rPr>
          <w:rFonts w:ascii="Times New Roman" w:hAnsi="Times New Roman" w:cs="Times New Roman"/>
          <w:sz w:val="24"/>
          <w:szCs w:val="24"/>
        </w:rPr>
        <w:t>класса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81C61">
        <w:rPr>
          <w:rFonts w:ascii="Times New Roman" w:hAnsi="Times New Roman" w:cs="Times New Roman"/>
          <w:sz w:val="24"/>
          <w:szCs w:val="24"/>
        </w:rPr>
        <w:t>М</w:t>
      </w:r>
      <w:r>
        <w:rPr>
          <w:rFonts w:ascii="Times New Roman" w:hAnsi="Times New Roman" w:cs="Times New Roman"/>
          <w:sz w:val="24"/>
          <w:szCs w:val="24"/>
        </w:rPr>
        <w:t>атрица. В классе СЛАУ был</w:t>
      </w:r>
      <w:r w:rsidR="00276E8B">
        <w:rPr>
          <w:rFonts w:ascii="Times New Roman" w:hAnsi="Times New Roman" w:cs="Times New Roman"/>
          <w:sz w:val="24"/>
          <w:szCs w:val="24"/>
        </w:rPr>
        <w:t>и</w:t>
      </w:r>
      <w:r>
        <w:rPr>
          <w:rFonts w:ascii="Times New Roman" w:hAnsi="Times New Roman" w:cs="Times New Roman"/>
          <w:sz w:val="24"/>
          <w:szCs w:val="24"/>
        </w:rPr>
        <w:t xml:space="preserve"> реализован</w:t>
      </w:r>
      <w:r w:rsidR="00276E8B">
        <w:rPr>
          <w:rFonts w:ascii="Times New Roman" w:hAnsi="Times New Roman" w:cs="Times New Roman"/>
          <w:sz w:val="24"/>
          <w:szCs w:val="24"/>
        </w:rPr>
        <w:t>ы</w:t>
      </w:r>
      <w:r>
        <w:rPr>
          <w:rFonts w:ascii="Times New Roman" w:hAnsi="Times New Roman" w:cs="Times New Roman"/>
          <w:sz w:val="24"/>
          <w:szCs w:val="24"/>
        </w:rPr>
        <w:t xml:space="preserve"> метод</w:t>
      </w:r>
      <w:r w:rsidR="00276E8B">
        <w:rPr>
          <w:rFonts w:ascii="Times New Roman" w:hAnsi="Times New Roman" w:cs="Times New Roman"/>
          <w:sz w:val="24"/>
          <w:szCs w:val="24"/>
        </w:rPr>
        <w:t>ы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Жордана</w:t>
      </w:r>
      <w:proofErr w:type="spellEnd"/>
      <w:r>
        <w:rPr>
          <w:rFonts w:ascii="Times New Roman" w:hAnsi="Times New Roman" w:cs="Times New Roman"/>
          <w:sz w:val="24"/>
          <w:szCs w:val="24"/>
        </w:rPr>
        <w:t>-Гаусса</w:t>
      </w:r>
      <w:r w:rsidR="00276E8B">
        <w:rPr>
          <w:rFonts w:ascii="Times New Roman" w:hAnsi="Times New Roman" w:cs="Times New Roman"/>
          <w:sz w:val="24"/>
          <w:szCs w:val="24"/>
        </w:rPr>
        <w:t xml:space="preserve"> и Гаусса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1E6656">
        <w:rPr>
          <w:rFonts w:ascii="Times New Roman" w:hAnsi="Times New Roman" w:cs="Times New Roman"/>
          <w:sz w:val="24"/>
          <w:szCs w:val="24"/>
        </w:rPr>
        <w:t>принимающи</w:t>
      </w:r>
      <w:r w:rsidR="00276E8B">
        <w:rPr>
          <w:rFonts w:ascii="Times New Roman" w:hAnsi="Times New Roman" w:cs="Times New Roman"/>
          <w:sz w:val="24"/>
          <w:szCs w:val="24"/>
        </w:rPr>
        <w:t xml:space="preserve">е </w:t>
      </w:r>
      <w:r w:rsidR="001E6656">
        <w:rPr>
          <w:rFonts w:ascii="Times New Roman" w:hAnsi="Times New Roman" w:cs="Times New Roman"/>
          <w:sz w:val="24"/>
          <w:szCs w:val="24"/>
        </w:rPr>
        <w:t>на вход объект класса вектор и возвращающи</w:t>
      </w:r>
      <w:r w:rsidR="00276E8B">
        <w:rPr>
          <w:rFonts w:ascii="Times New Roman" w:hAnsi="Times New Roman" w:cs="Times New Roman"/>
          <w:sz w:val="24"/>
          <w:szCs w:val="24"/>
        </w:rPr>
        <w:t>е</w:t>
      </w:r>
      <w:r w:rsidR="001E6656">
        <w:rPr>
          <w:rFonts w:ascii="Times New Roman" w:hAnsi="Times New Roman" w:cs="Times New Roman"/>
          <w:sz w:val="24"/>
          <w:szCs w:val="24"/>
        </w:rPr>
        <w:t xml:space="preserve"> объект класса вектор – решение системы. Метод</w:t>
      </w:r>
      <w:r w:rsidR="00276E8B">
        <w:rPr>
          <w:rFonts w:ascii="Times New Roman" w:hAnsi="Times New Roman" w:cs="Times New Roman"/>
          <w:sz w:val="24"/>
          <w:szCs w:val="24"/>
        </w:rPr>
        <w:t>ы</w:t>
      </w:r>
      <w:r w:rsidR="001E6656">
        <w:rPr>
          <w:rFonts w:ascii="Times New Roman" w:hAnsi="Times New Roman" w:cs="Times New Roman"/>
          <w:sz w:val="24"/>
          <w:szCs w:val="24"/>
        </w:rPr>
        <w:t xml:space="preserve"> работает корректно с любыми совместными СЛАУ.</w:t>
      </w:r>
    </w:p>
    <w:p w14:paraId="0E20DFD2" w14:textId="77777777" w:rsidR="00AA588F" w:rsidRDefault="00AA588F" w:rsidP="00AA588F">
      <w:pPr>
        <w:pStyle w:val="1"/>
        <w:ind w:firstLine="567"/>
        <w:rPr>
          <w:rFonts w:ascii="Times New Roman" w:hAnsi="Times New Roman"/>
          <w:color w:val="auto"/>
        </w:rPr>
      </w:pPr>
      <w:bookmarkStart w:id="8" w:name="_Приложение"/>
      <w:bookmarkStart w:id="9" w:name="_Toc226052038"/>
      <w:bookmarkStart w:id="10" w:name="_Toc26962569"/>
      <w:bookmarkEnd w:id="8"/>
      <w:r>
        <w:rPr>
          <w:rFonts w:ascii="Times New Roman" w:hAnsi="Times New Roman"/>
          <w:color w:val="auto"/>
        </w:rPr>
        <w:lastRenderedPageBreak/>
        <w:t>Литература</w:t>
      </w:r>
      <w:bookmarkEnd w:id="9"/>
    </w:p>
    <w:p w14:paraId="1E3742B3" w14:textId="77777777" w:rsidR="00AA588F" w:rsidRPr="00D6513C" w:rsidRDefault="00AA588F" w:rsidP="00D6513C">
      <w:pPr>
        <w:pStyle w:val="a5"/>
        <w:numPr>
          <w:ilvl w:val="0"/>
          <w:numId w:val="1"/>
        </w:numPr>
        <w:spacing w:line="360" w:lineRule="auto"/>
        <w:ind w:left="714" w:hanging="357"/>
        <w:rPr>
          <w:rFonts w:ascii="Times New Roman" w:hAnsi="Times New Roman" w:cs="Times New Roman"/>
          <w:sz w:val="24"/>
          <w:szCs w:val="24"/>
        </w:rPr>
      </w:pPr>
      <w:proofErr w:type="spellStart"/>
      <w:r w:rsidRPr="00D6513C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Керниган</w:t>
      </w:r>
      <w:proofErr w:type="spellEnd"/>
      <w:r w:rsidRPr="00D6513C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Б., </w:t>
      </w:r>
      <w:proofErr w:type="spellStart"/>
      <w:r w:rsidRPr="00D6513C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Ритчи</w:t>
      </w:r>
      <w:proofErr w:type="spellEnd"/>
      <w:r w:rsidRPr="00D6513C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Д., </w:t>
      </w:r>
      <w:proofErr w:type="spellStart"/>
      <w:r w:rsidRPr="00D6513C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Фьюэр</w:t>
      </w:r>
      <w:proofErr w:type="spellEnd"/>
      <w:r w:rsidRPr="00D6513C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 xml:space="preserve"> А. Язык программирования СИ //М.: Финансы и статистика. – 1992.</w:t>
      </w:r>
    </w:p>
    <w:p w14:paraId="49068479" w14:textId="77777777" w:rsidR="00AA588F" w:rsidRPr="00D6513C" w:rsidRDefault="00AA588F" w:rsidP="00D6513C">
      <w:pPr>
        <w:pStyle w:val="a5"/>
        <w:numPr>
          <w:ilvl w:val="0"/>
          <w:numId w:val="1"/>
        </w:numPr>
        <w:spacing w:line="360" w:lineRule="auto"/>
        <w:ind w:left="714" w:hanging="357"/>
        <w:rPr>
          <w:rFonts w:ascii="Times New Roman" w:hAnsi="Times New Roman" w:cs="Times New Roman"/>
          <w:sz w:val="24"/>
          <w:szCs w:val="24"/>
        </w:rPr>
      </w:pPr>
      <w:r w:rsidRPr="00D6513C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Кнут Д. Э. Искусство программирования: Сортировка и поиск. – Издательский дом Вильямс, 2000. – Т. 3.</w:t>
      </w:r>
    </w:p>
    <w:p w14:paraId="1A14FFAF" w14:textId="07F34623" w:rsidR="00A80539" w:rsidRPr="00D6513C" w:rsidRDefault="002F76BA" w:rsidP="00D6513C">
      <w:pPr>
        <w:pStyle w:val="a5"/>
        <w:numPr>
          <w:ilvl w:val="0"/>
          <w:numId w:val="1"/>
        </w:numPr>
        <w:spacing w:line="360" w:lineRule="auto"/>
        <w:ind w:left="714" w:hanging="357"/>
        <w:rPr>
          <w:rFonts w:ascii="Times New Roman" w:hAnsi="Times New Roman" w:cs="Times New Roman"/>
          <w:sz w:val="24"/>
          <w:szCs w:val="24"/>
        </w:rPr>
      </w:pPr>
      <w:r w:rsidRPr="00D6513C">
        <w:rPr>
          <w:rFonts w:ascii="Times New Roman" w:hAnsi="Times New Roman" w:cs="Times New Roman"/>
          <w:sz w:val="24"/>
          <w:szCs w:val="24"/>
        </w:rPr>
        <w:t>https://stackoverflow.com/</w:t>
      </w:r>
    </w:p>
    <w:p w14:paraId="32A19B5E" w14:textId="77777777" w:rsidR="00AA588F" w:rsidRPr="00B145FD" w:rsidRDefault="00AA588F" w:rsidP="002D67A1">
      <w:pPr>
        <w:pStyle w:val="1"/>
        <w:rPr>
          <w:rFonts w:ascii="Times New Roman" w:hAnsi="Times New Roman"/>
          <w:color w:val="auto"/>
        </w:rPr>
      </w:pPr>
      <w:bookmarkStart w:id="11" w:name="_Toc226052039"/>
      <w:r w:rsidRPr="00B145FD">
        <w:rPr>
          <w:rFonts w:ascii="Times New Roman" w:hAnsi="Times New Roman"/>
          <w:color w:val="auto"/>
        </w:rPr>
        <w:lastRenderedPageBreak/>
        <w:t>Приложение</w:t>
      </w:r>
      <w:bookmarkEnd w:id="10"/>
      <w:bookmarkEnd w:id="11"/>
    </w:p>
    <w:p w14:paraId="65313C35" w14:textId="4E968E56" w:rsidR="00FB7BB4" w:rsidRDefault="00FB7BB4" w:rsidP="00080E9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Программная реализация метода</w:t>
      </w:r>
      <w:r w:rsidR="0042049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Гаусса.</w:t>
      </w:r>
    </w:p>
    <w:p w14:paraId="6B1C89CB" w14:textId="77777777" w:rsidR="00420499" w:rsidRPr="00420499" w:rsidRDefault="00420499" w:rsidP="00420499">
      <w:pPr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My_vector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 xml:space="preserve">&lt;T&gt; </w:t>
      </w:r>
      <w:proofErr w:type="gramStart"/>
      <w:r w:rsidRPr="00420499">
        <w:rPr>
          <w:rFonts w:ascii="Courier New" w:hAnsi="Courier New" w:cs="Courier New"/>
          <w:sz w:val="24"/>
          <w:szCs w:val="24"/>
          <w:lang w:val="en-US"/>
        </w:rPr>
        <w:t>Gauss(</w:t>
      </w:r>
      <w:proofErr w:type="spellStart"/>
      <w:proofErr w:type="gramEnd"/>
      <w:r w:rsidRPr="00420499">
        <w:rPr>
          <w:rFonts w:ascii="Courier New" w:hAnsi="Courier New" w:cs="Courier New"/>
          <w:sz w:val="24"/>
          <w:szCs w:val="24"/>
          <w:lang w:val="en-US"/>
        </w:rPr>
        <w:t>My_vector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>&lt;T&gt; a) {</w:t>
      </w:r>
    </w:p>
    <w:p w14:paraId="40DF2DF4" w14:textId="77777777" w:rsidR="00420499" w:rsidRPr="00420499" w:rsidRDefault="00420499" w:rsidP="00420499">
      <w:pPr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420499">
        <w:rPr>
          <w:rFonts w:ascii="Courier New" w:hAnsi="Courier New" w:cs="Courier New"/>
          <w:sz w:val="24"/>
          <w:szCs w:val="24"/>
          <w:lang w:val="en-US"/>
        </w:rPr>
        <w:tab/>
        <w:t>if (this-&gt;size == 0)</w:t>
      </w:r>
    </w:p>
    <w:p w14:paraId="4CF2B132" w14:textId="77777777" w:rsidR="00420499" w:rsidRPr="00420499" w:rsidRDefault="00420499" w:rsidP="00420499">
      <w:pPr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r w:rsidRPr="00420499">
        <w:rPr>
          <w:rFonts w:ascii="Courier New" w:hAnsi="Courier New" w:cs="Courier New"/>
          <w:sz w:val="24"/>
          <w:szCs w:val="24"/>
          <w:lang w:val="en-US"/>
        </w:rPr>
        <w:tab/>
        <w:t>throw "error: Matrix`s size = 0";</w:t>
      </w:r>
    </w:p>
    <w:p w14:paraId="1584B6EA" w14:textId="77777777" w:rsidR="00420499" w:rsidRPr="00420499" w:rsidRDefault="00420499" w:rsidP="00420499">
      <w:pPr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1F69EA21" w14:textId="77777777" w:rsidR="00420499" w:rsidRPr="00420499" w:rsidRDefault="00420499" w:rsidP="00420499">
      <w:pPr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My_vector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>&lt;T&gt; answer = a; //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копия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правой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части</w:t>
      </w:r>
      <w:proofErr w:type="spellEnd"/>
    </w:p>
    <w:p w14:paraId="3D47B387" w14:textId="77777777" w:rsidR="00420499" w:rsidRPr="00420499" w:rsidRDefault="00420499" w:rsidP="00420499">
      <w:pPr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02BF1D16" w14:textId="77777777" w:rsidR="00420499" w:rsidRPr="00420499" w:rsidRDefault="00420499" w:rsidP="00420499">
      <w:pPr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420499">
        <w:rPr>
          <w:rFonts w:ascii="Courier New" w:hAnsi="Courier New" w:cs="Courier New"/>
          <w:sz w:val="24"/>
          <w:szCs w:val="24"/>
          <w:lang w:val="en-US"/>
        </w:rPr>
        <w:tab/>
        <w:t xml:space="preserve">//к 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ступенчатосму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виду</w:t>
      </w:r>
      <w:proofErr w:type="spellEnd"/>
    </w:p>
    <w:p w14:paraId="78CB7CB3" w14:textId="77777777" w:rsidR="00420499" w:rsidRPr="00420499" w:rsidRDefault="00420499" w:rsidP="00420499">
      <w:pPr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420499">
        <w:rPr>
          <w:rFonts w:ascii="Courier New" w:hAnsi="Courier New" w:cs="Courier New"/>
          <w:sz w:val="24"/>
          <w:szCs w:val="24"/>
          <w:lang w:val="en-US"/>
        </w:rPr>
        <w:tab/>
        <w:t xml:space="preserve">for (int 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 xml:space="preserve"> = 0; 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 xml:space="preserve"> &lt; this-&gt;size; 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>++) {</w:t>
      </w:r>
    </w:p>
    <w:p w14:paraId="317BE993" w14:textId="77777777" w:rsidR="00420499" w:rsidRPr="00420499" w:rsidRDefault="00420499" w:rsidP="00420499">
      <w:pPr>
        <w:jc w:val="both"/>
        <w:rPr>
          <w:rFonts w:ascii="Courier New" w:hAnsi="Courier New" w:cs="Courier New"/>
          <w:sz w:val="24"/>
          <w:szCs w:val="24"/>
        </w:rPr>
      </w:pP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r w:rsidRPr="00420499">
        <w:rPr>
          <w:rFonts w:ascii="Courier New" w:hAnsi="Courier New" w:cs="Courier New"/>
          <w:sz w:val="24"/>
          <w:szCs w:val="24"/>
          <w:lang w:val="en-US"/>
        </w:rPr>
        <w:tab/>
        <w:t>if</w:t>
      </w:r>
      <w:r w:rsidRPr="00420499">
        <w:rPr>
          <w:rFonts w:ascii="Courier New" w:hAnsi="Courier New" w:cs="Courier New"/>
          <w:sz w:val="24"/>
          <w:szCs w:val="24"/>
        </w:rPr>
        <w:t xml:space="preserve"> (</w:t>
      </w:r>
      <w:r w:rsidRPr="00420499">
        <w:rPr>
          <w:rFonts w:ascii="Courier New" w:hAnsi="Courier New" w:cs="Courier New"/>
          <w:sz w:val="24"/>
          <w:szCs w:val="24"/>
          <w:lang w:val="en-US"/>
        </w:rPr>
        <w:t>this</w:t>
      </w:r>
      <w:r w:rsidRPr="00420499">
        <w:rPr>
          <w:rFonts w:ascii="Courier New" w:hAnsi="Courier New" w:cs="Courier New"/>
          <w:sz w:val="24"/>
          <w:szCs w:val="24"/>
        </w:rPr>
        <w:t>-&gt;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420499">
        <w:rPr>
          <w:rFonts w:ascii="Courier New" w:hAnsi="Courier New" w:cs="Courier New"/>
          <w:sz w:val="24"/>
          <w:szCs w:val="24"/>
        </w:rPr>
        <w:t>[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420499">
        <w:rPr>
          <w:rFonts w:ascii="Courier New" w:hAnsi="Courier New" w:cs="Courier New"/>
          <w:sz w:val="24"/>
          <w:szCs w:val="24"/>
        </w:rPr>
        <w:t>][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420499">
        <w:rPr>
          <w:rFonts w:ascii="Courier New" w:hAnsi="Courier New" w:cs="Courier New"/>
          <w:sz w:val="24"/>
          <w:szCs w:val="24"/>
        </w:rPr>
        <w:t xml:space="preserve">] == 0) </w:t>
      </w:r>
      <w:proofErr w:type="gramStart"/>
      <w:r w:rsidRPr="00420499">
        <w:rPr>
          <w:rFonts w:ascii="Courier New" w:hAnsi="Courier New" w:cs="Courier New"/>
          <w:sz w:val="24"/>
          <w:szCs w:val="24"/>
        </w:rPr>
        <w:t>{ /</w:t>
      </w:r>
      <w:proofErr w:type="gramEnd"/>
      <w:r w:rsidRPr="00420499">
        <w:rPr>
          <w:rFonts w:ascii="Courier New" w:hAnsi="Courier New" w:cs="Courier New"/>
          <w:sz w:val="24"/>
          <w:szCs w:val="24"/>
        </w:rPr>
        <w:t>/если на главной диагонали стоит 0, то меняем строки местами</w:t>
      </w:r>
    </w:p>
    <w:p w14:paraId="79BC7142" w14:textId="77777777" w:rsidR="00420499" w:rsidRPr="00420499" w:rsidRDefault="00420499" w:rsidP="00420499">
      <w:pPr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420499">
        <w:rPr>
          <w:rFonts w:ascii="Courier New" w:hAnsi="Courier New" w:cs="Courier New"/>
          <w:sz w:val="24"/>
          <w:szCs w:val="24"/>
        </w:rPr>
        <w:tab/>
      </w:r>
      <w:r w:rsidRPr="00420499">
        <w:rPr>
          <w:rFonts w:ascii="Courier New" w:hAnsi="Courier New" w:cs="Courier New"/>
          <w:sz w:val="24"/>
          <w:szCs w:val="24"/>
        </w:rPr>
        <w:tab/>
      </w:r>
      <w:r w:rsidRPr="00420499">
        <w:rPr>
          <w:rFonts w:ascii="Courier New" w:hAnsi="Courier New" w:cs="Courier New"/>
          <w:sz w:val="24"/>
          <w:szCs w:val="24"/>
        </w:rPr>
        <w:tab/>
      </w:r>
      <w:r w:rsidRPr="00420499">
        <w:rPr>
          <w:rFonts w:ascii="Courier New" w:hAnsi="Courier New" w:cs="Courier New"/>
          <w:sz w:val="24"/>
          <w:szCs w:val="24"/>
          <w:lang w:val="en-US"/>
        </w:rPr>
        <w:t xml:space="preserve">int j = 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 xml:space="preserve"> + 1;</w:t>
      </w:r>
    </w:p>
    <w:p w14:paraId="4D51EE68" w14:textId="77777777" w:rsidR="00420499" w:rsidRPr="00420499" w:rsidRDefault="00420499" w:rsidP="00420499">
      <w:pPr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r w:rsidRPr="00420499">
        <w:rPr>
          <w:rFonts w:ascii="Courier New" w:hAnsi="Courier New" w:cs="Courier New"/>
          <w:sz w:val="24"/>
          <w:szCs w:val="24"/>
          <w:lang w:val="en-US"/>
        </w:rPr>
        <w:tab/>
        <w:t>while (j &lt; this-&gt;size &amp;&amp; this-&gt;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>[j][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>] == 0) {</w:t>
      </w:r>
    </w:p>
    <w:p w14:paraId="5B33E851" w14:textId="77777777" w:rsidR="00420499" w:rsidRPr="00420499" w:rsidRDefault="00420499" w:rsidP="00420499">
      <w:pPr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j++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716451C6" w14:textId="77777777" w:rsidR="00420499" w:rsidRPr="00420499" w:rsidRDefault="00420499" w:rsidP="00420499">
      <w:pPr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r w:rsidRPr="00420499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30A21DC7" w14:textId="77777777" w:rsidR="00420499" w:rsidRPr="00420499" w:rsidRDefault="00420499" w:rsidP="00420499">
      <w:pPr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r w:rsidRPr="00420499">
        <w:rPr>
          <w:rFonts w:ascii="Courier New" w:hAnsi="Courier New" w:cs="Courier New"/>
          <w:sz w:val="24"/>
          <w:szCs w:val="24"/>
          <w:lang w:val="en-US"/>
        </w:rPr>
        <w:tab/>
        <w:t>if (j == this-&gt;size) {</w:t>
      </w:r>
    </w:p>
    <w:p w14:paraId="565D3714" w14:textId="77777777" w:rsidR="00420499" w:rsidRPr="00420499" w:rsidRDefault="00420499" w:rsidP="00420499">
      <w:pPr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r w:rsidRPr="00420499">
        <w:rPr>
          <w:rFonts w:ascii="Courier New" w:hAnsi="Courier New" w:cs="Courier New"/>
          <w:sz w:val="24"/>
          <w:szCs w:val="24"/>
          <w:lang w:val="en-US"/>
        </w:rPr>
        <w:tab/>
        <w:t>throw "error: no solutions or infinite number of solutions";</w:t>
      </w:r>
    </w:p>
    <w:p w14:paraId="5116E7A9" w14:textId="77777777" w:rsidR="00420499" w:rsidRPr="00420499" w:rsidRDefault="00420499" w:rsidP="00420499">
      <w:pPr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r w:rsidRPr="00420499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76C21FB9" w14:textId="77777777" w:rsidR="00420499" w:rsidRPr="00420499" w:rsidRDefault="00420499" w:rsidP="00420499">
      <w:pPr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r w:rsidRPr="00420499">
        <w:rPr>
          <w:rFonts w:ascii="Courier New" w:hAnsi="Courier New" w:cs="Courier New"/>
          <w:sz w:val="24"/>
          <w:szCs w:val="24"/>
          <w:lang w:val="en-US"/>
        </w:rPr>
        <w:tab/>
        <w:t>this-&gt;</w:t>
      </w:r>
      <w:proofErr w:type="gramStart"/>
      <w:r w:rsidRPr="00420499">
        <w:rPr>
          <w:rFonts w:ascii="Courier New" w:hAnsi="Courier New" w:cs="Courier New"/>
          <w:sz w:val="24"/>
          <w:szCs w:val="24"/>
          <w:lang w:val="en-US"/>
        </w:rPr>
        <w:t>swap(</w:t>
      </w:r>
      <w:proofErr w:type="spellStart"/>
      <w:proofErr w:type="gramEnd"/>
      <w:r w:rsidRPr="00420499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>, j);</w:t>
      </w:r>
    </w:p>
    <w:p w14:paraId="1047FA8A" w14:textId="77777777" w:rsidR="00420499" w:rsidRPr="00420499" w:rsidRDefault="00420499" w:rsidP="00420499">
      <w:pPr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420499">
        <w:rPr>
          <w:rFonts w:ascii="Courier New" w:hAnsi="Courier New" w:cs="Courier New"/>
          <w:sz w:val="24"/>
          <w:szCs w:val="24"/>
          <w:lang w:val="en-US"/>
        </w:rPr>
        <w:t>answer.swap</w:t>
      </w:r>
      <w:proofErr w:type="spellEnd"/>
      <w:proofErr w:type="gramEnd"/>
      <w:r w:rsidRPr="00420499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>, j);</w:t>
      </w:r>
    </w:p>
    <w:p w14:paraId="34633D33" w14:textId="77777777" w:rsidR="00420499" w:rsidRPr="00420499" w:rsidRDefault="00420499" w:rsidP="00420499">
      <w:pPr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r w:rsidRPr="00420499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5E2FA8CA" w14:textId="77777777" w:rsidR="00420499" w:rsidRPr="00420499" w:rsidRDefault="00420499" w:rsidP="00420499">
      <w:pPr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r w:rsidRPr="00420499">
        <w:rPr>
          <w:rFonts w:ascii="Courier New" w:hAnsi="Courier New" w:cs="Courier New"/>
          <w:sz w:val="24"/>
          <w:szCs w:val="24"/>
          <w:lang w:val="en-US"/>
        </w:rPr>
        <w:tab/>
        <w:t xml:space="preserve">for (int j = 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 xml:space="preserve"> + 1; j &lt; this-&gt;size; 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j++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656B305C" w14:textId="77777777" w:rsidR="00420499" w:rsidRPr="00420499" w:rsidRDefault="00420499" w:rsidP="00420499">
      <w:pPr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r w:rsidRPr="00420499">
        <w:rPr>
          <w:rFonts w:ascii="Courier New" w:hAnsi="Courier New" w:cs="Courier New"/>
          <w:sz w:val="24"/>
          <w:szCs w:val="24"/>
          <w:lang w:val="en-US"/>
        </w:rPr>
        <w:tab/>
        <w:t>T k = this-&gt;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>[j][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>] / this-&gt;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>[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>][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 xml:space="preserve">];  </w:t>
      </w:r>
    </w:p>
    <w:p w14:paraId="5C2B379A" w14:textId="77777777" w:rsidR="00420499" w:rsidRPr="00420499" w:rsidRDefault="00420499" w:rsidP="00420499">
      <w:pPr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r w:rsidRPr="00420499">
        <w:rPr>
          <w:rFonts w:ascii="Courier New" w:hAnsi="Courier New" w:cs="Courier New"/>
          <w:sz w:val="24"/>
          <w:szCs w:val="24"/>
          <w:lang w:val="en-US"/>
        </w:rPr>
        <w:tab/>
        <w:t>for (int h = 0; h &lt; this-&gt;size; h++) {</w:t>
      </w:r>
    </w:p>
    <w:p w14:paraId="0100E44B" w14:textId="77777777" w:rsidR="00420499" w:rsidRPr="00420499" w:rsidRDefault="00420499" w:rsidP="00420499">
      <w:pPr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r w:rsidRPr="00420499">
        <w:rPr>
          <w:rFonts w:ascii="Courier New" w:hAnsi="Courier New" w:cs="Courier New"/>
          <w:sz w:val="24"/>
          <w:szCs w:val="24"/>
          <w:lang w:val="en-US"/>
        </w:rPr>
        <w:tab/>
        <w:t>this-&gt;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>[j][h] -= k * this-&gt;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>[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>][h</w:t>
      </w:r>
      <w:proofErr w:type="gramStart"/>
      <w:r w:rsidRPr="00420499">
        <w:rPr>
          <w:rFonts w:ascii="Courier New" w:hAnsi="Courier New" w:cs="Courier New"/>
          <w:sz w:val="24"/>
          <w:szCs w:val="24"/>
          <w:lang w:val="en-US"/>
        </w:rPr>
        <w:t>];  /</w:t>
      </w:r>
      <w:proofErr w:type="gramEnd"/>
      <w:r w:rsidRPr="00420499">
        <w:rPr>
          <w:rFonts w:ascii="Courier New" w:hAnsi="Courier New" w:cs="Courier New"/>
          <w:sz w:val="24"/>
          <w:szCs w:val="24"/>
          <w:lang w:val="en-US"/>
        </w:rPr>
        <w:t>/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вычитаем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из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строки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 xml:space="preserve"> j 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строку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умноженную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на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 xml:space="preserve"> k</w:t>
      </w:r>
    </w:p>
    <w:p w14:paraId="1A42C074" w14:textId="77777777" w:rsidR="00420499" w:rsidRPr="00420499" w:rsidRDefault="00420499" w:rsidP="00420499">
      <w:pPr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r w:rsidRPr="00420499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0DDDE641" w14:textId="77777777" w:rsidR="00420499" w:rsidRPr="00420499" w:rsidRDefault="00420499" w:rsidP="00420499">
      <w:pPr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r w:rsidRPr="00420499">
        <w:rPr>
          <w:rFonts w:ascii="Courier New" w:hAnsi="Courier New" w:cs="Courier New"/>
          <w:sz w:val="24"/>
          <w:szCs w:val="24"/>
          <w:lang w:val="en-US"/>
        </w:rPr>
        <w:tab/>
        <w:t>answer[j] -= k * answer[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>];</w:t>
      </w:r>
    </w:p>
    <w:p w14:paraId="14D70EDD" w14:textId="77777777" w:rsidR="00420499" w:rsidRPr="00420499" w:rsidRDefault="00420499" w:rsidP="00420499">
      <w:pPr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r w:rsidRPr="00420499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1961FBCF" w14:textId="77777777" w:rsidR="00420499" w:rsidRPr="00420499" w:rsidRDefault="00420499" w:rsidP="00420499">
      <w:pPr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420499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5F05E2EA" w14:textId="77777777" w:rsidR="00420499" w:rsidRPr="00420499" w:rsidRDefault="00420499" w:rsidP="00420499">
      <w:pPr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</w:p>
    <w:p w14:paraId="7FDF21BA" w14:textId="77777777" w:rsidR="00420499" w:rsidRPr="00420499" w:rsidRDefault="00420499" w:rsidP="00420499">
      <w:pPr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420499">
        <w:rPr>
          <w:rFonts w:ascii="Courier New" w:hAnsi="Courier New" w:cs="Courier New"/>
          <w:sz w:val="24"/>
          <w:szCs w:val="24"/>
          <w:lang w:val="en-US"/>
        </w:rPr>
        <w:tab/>
        <w:t>//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матрица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 xml:space="preserve"> в 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ступенчатои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виде</w:t>
      </w:r>
      <w:proofErr w:type="spellEnd"/>
    </w:p>
    <w:p w14:paraId="2E1DE8B0" w14:textId="77777777" w:rsidR="00420499" w:rsidRPr="00420499" w:rsidRDefault="00420499" w:rsidP="00420499">
      <w:pPr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4C747530" w14:textId="77777777" w:rsidR="00420499" w:rsidRPr="00420499" w:rsidRDefault="00420499" w:rsidP="00420499">
      <w:pPr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420499">
        <w:rPr>
          <w:rFonts w:ascii="Courier New" w:hAnsi="Courier New" w:cs="Courier New"/>
          <w:sz w:val="24"/>
          <w:szCs w:val="24"/>
          <w:lang w:val="en-US"/>
        </w:rPr>
        <w:tab/>
        <w:t>answer[this-&gt;size - 1] = answer[this-&gt;size - 1] / this-&gt;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 xml:space="preserve">[this-&gt;size - </w:t>
      </w:r>
      <w:proofErr w:type="gramStart"/>
      <w:r w:rsidRPr="00420499">
        <w:rPr>
          <w:rFonts w:ascii="Courier New" w:hAnsi="Courier New" w:cs="Courier New"/>
          <w:sz w:val="24"/>
          <w:szCs w:val="24"/>
          <w:lang w:val="en-US"/>
        </w:rPr>
        <w:t>1][</w:t>
      </w:r>
      <w:proofErr w:type="gramEnd"/>
      <w:r w:rsidRPr="00420499">
        <w:rPr>
          <w:rFonts w:ascii="Courier New" w:hAnsi="Courier New" w:cs="Courier New"/>
          <w:sz w:val="24"/>
          <w:szCs w:val="24"/>
          <w:lang w:val="en-US"/>
        </w:rPr>
        <w:t>this-&gt;size - 1];  //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xn</w:t>
      </w:r>
      <w:proofErr w:type="spellEnd"/>
    </w:p>
    <w:p w14:paraId="2AC096B1" w14:textId="77777777" w:rsidR="00420499" w:rsidRPr="00420499" w:rsidRDefault="00420499" w:rsidP="00420499">
      <w:pPr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420499">
        <w:rPr>
          <w:rFonts w:ascii="Courier New" w:hAnsi="Courier New" w:cs="Courier New"/>
          <w:sz w:val="24"/>
          <w:szCs w:val="24"/>
          <w:lang w:val="en-US"/>
        </w:rPr>
        <w:lastRenderedPageBreak/>
        <w:tab/>
        <w:t xml:space="preserve">for (int j = this-&gt;size - 2; j &gt;= 0; j--) </w:t>
      </w:r>
      <w:proofErr w:type="gramStart"/>
      <w:r w:rsidRPr="00420499">
        <w:rPr>
          <w:rFonts w:ascii="Courier New" w:hAnsi="Courier New" w:cs="Courier New"/>
          <w:sz w:val="24"/>
          <w:szCs w:val="24"/>
          <w:lang w:val="en-US"/>
        </w:rPr>
        <w:t>{  /</w:t>
      </w:r>
      <w:proofErr w:type="gramEnd"/>
      <w:r w:rsidRPr="00420499">
        <w:rPr>
          <w:rFonts w:ascii="Courier New" w:hAnsi="Courier New" w:cs="Courier New"/>
          <w:sz w:val="24"/>
          <w:szCs w:val="24"/>
          <w:lang w:val="en-US"/>
        </w:rPr>
        <w:t xml:space="preserve">/xi  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пор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строкам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вверх</w:t>
      </w:r>
      <w:proofErr w:type="spellEnd"/>
    </w:p>
    <w:p w14:paraId="3961DF7D" w14:textId="77777777" w:rsidR="00420499" w:rsidRPr="00420499" w:rsidRDefault="00420499" w:rsidP="00420499">
      <w:pPr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r w:rsidRPr="00420499">
        <w:rPr>
          <w:rFonts w:ascii="Courier New" w:hAnsi="Courier New" w:cs="Courier New"/>
          <w:sz w:val="24"/>
          <w:szCs w:val="24"/>
          <w:lang w:val="en-US"/>
        </w:rPr>
        <w:tab/>
        <w:t xml:space="preserve">for (int 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 xml:space="preserve"> = this-&gt;size - 1; 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 xml:space="preserve"> &gt; j; 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 xml:space="preserve">--) </w:t>
      </w:r>
      <w:proofErr w:type="gramStart"/>
      <w:r w:rsidRPr="00420499">
        <w:rPr>
          <w:rFonts w:ascii="Courier New" w:hAnsi="Courier New" w:cs="Courier New"/>
          <w:sz w:val="24"/>
          <w:szCs w:val="24"/>
          <w:lang w:val="en-US"/>
        </w:rPr>
        <w:t>{ /</w:t>
      </w:r>
      <w:proofErr w:type="gramEnd"/>
      <w:r w:rsidRPr="00420499">
        <w:rPr>
          <w:rFonts w:ascii="Courier New" w:hAnsi="Courier New" w:cs="Courier New"/>
          <w:sz w:val="24"/>
          <w:szCs w:val="24"/>
          <w:lang w:val="en-US"/>
        </w:rPr>
        <w:t>/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по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столбцам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влево</w:t>
      </w:r>
      <w:proofErr w:type="spellEnd"/>
    </w:p>
    <w:p w14:paraId="7AC79A6B" w14:textId="77777777" w:rsidR="00420499" w:rsidRPr="00420499" w:rsidRDefault="00420499" w:rsidP="00420499">
      <w:pPr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r w:rsidRPr="00420499">
        <w:rPr>
          <w:rFonts w:ascii="Courier New" w:hAnsi="Courier New" w:cs="Courier New"/>
          <w:sz w:val="24"/>
          <w:szCs w:val="24"/>
          <w:lang w:val="en-US"/>
        </w:rPr>
        <w:tab/>
        <w:t>answer[j] -= this-&gt;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>[j][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>] * answer[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>];</w:t>
      </w:r>
    </w:p>
    <w:p w14:paraId="567BFD2C" w14:textId="77777777" w:rsidR="00420499" w:rsidRPr="00420499" w:rsidRDefault="00420499" w:rsidP="00420499">
      <w:pPr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r w:rsidRPr="00420499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6DAC5607" w14:textId="77777777" w:rsidR="00420499" w:rsidRPr="00420499" w:rsidRDefault="00420499" w:rsidP="00420499">
      <w:pPr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r w:rsidRPr="00420499">
        <w:rPr>
          <w:rFonts w:ascii="Courier New" w:hAnsi="Courier New" w:cs="Courier New"/>
          <w:sz w:val="24"/>
          <w:szCs w:val="24"/>
          <w:lang w:val="en-US"/>
        </w:rPr>
        <w:tab/>
        <w:t>answer[j] = answer[j] / this-&gt;</w:t>
      </w:r>
      <w:proofErr w:type="spellStart"/>
      <w:r w:rsidRPr="00420499">
        <w:rPr>
          <w:rFonts w:ascii="Courier New" w:hAnsi="Courier New" w:cs="Courier New"/>
          <w:sz w:val="24"/>
          <w:szCs w:val="24"/>
          <w:lang w:val="en-US"/>
        </w:rPr>
        <w:t>arr</w:t>
      </w:r>
      <w:proofErr w:type="spellEnd"/>
      <w:r w:rsidRPr="00420499">
        <w:rPr>
          <w:rFonts w:ascii="Courier New" w:hAnsi="Courier New" w:cs="Courier New"/>
          <w:sz w:val="24"/>
          <w:szCs w:val="24"/>
          <w:lang w:val="en-US"/>
        </w:rPr>
        <w:t>[j][j];</w:t>
      </w:r>
    </w:p>
    <w:p w14:paraId="076D2A9B" w14:textId="77777777" w:rsidR="00420499" w:rsidRPr="00420499" w:rsidRDefault="00420499" w:rsidP="00420499">
      <w:pPr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</w:p>
    <w:p w14:paraId="02082AB1" w14:textId="77777777" w:rsidR="00420499" w:rsidRPr="00420499" w:rsidRDefault="00420499" w:rsidP="00420499">
      <w:pPr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420499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0E5A8C7D" w14:textId="77777777" w:rsidR="00420499" w:rsidRPr="00420499" w:rsidRDefault="00420499" w:rsidP="00420499">
      <w:pPr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420499">
        <w:rPr>
          <w:rFonts w:ascii="Courier New" w:hAnsi="Courier New" w:cs="Courier New"/>
          <w:sz w:val="24"/>
          <w:szCs w:val="24"/>
          <w:lang w:val="en-US"/>
        </w:rPr>
        <w:tab/>
        <w:t>//</w:t>
      </w:r>
    </w:p>
    <w:p w14:paraId="42CC5621" w14:textId="77777777" w:rsidR="00420499" w:rsidRPr="00420499" w:rsidRDefault="00420499" w:rsidP="00420499">
      <w:pPr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  <w:r w:rsidRPr="00420499">
        <w:rPr>
          <w:rFonts w:ascii="Courier New" w:hAnsi="Courier New" w:cs="Courier New"/>
          <w:sz w:val="24"/>
          <w:szCs w:val="24"/>
          <w:lang w:val="en-US"/>
        </w:rPr>
        <w:tab/>
      </w:r>
    </w:p>
    <w:p w14:paraId="3410FBBE" w14:textId="77777777" w:rsidR="00420499" w:rsidRPr="00420499" w:rsidRDefault="00420499" w:rsidP="00420499">
      <w:pPr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0A967401" w14:textId="77777777" w:rsidR="00420499" w:rsidRPr="00420499" w:rsidRDefault="00420499" w:rsidP="00420499">
      <w:pPr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420499">
        <w:rPr>
          <w:rFonts w:ascii="Courier New" w:hAnsi="Courier New" w:cs="Courier New"/>
          <w:sz w:val="24"/>
          <w:szCs w:val="24"/>
          <w:lang w:val="en-US"/>
        </w:rPr>
        <w:tab/>
        <w:t>return answer;</w:t>
      </w:r>
    </w:p>
    <w:p w14:paraId="48ED04E2" w14:textId="77777777" w:rsidR="00420499" w:rsidRPr="00420499" w:rsidRDefault="00420499" w:rsidP="00420499">
      <w:pPr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420499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14888706" w14:textId="77777777" w:rsidR="00420499" w:rsidRPr="00420499" w:rsidRDefault="00420499" w:rsidP="00080E91">
      <w:pPr>
        <w:jc w:val="both"/>
        <w:rPr>
          <w:rFonts w:ascii="Courier New" w:hAnsi="Courier New" w:cs="Courier New"/>
          <w:sz w:val="24"/>
          <w:szCs w:val="24"/>
        </w:rPr>
      </w:pPr>
    </w:p>
    <w:p w14:paraId="7CB68C78" w14:textId="77777777" w:rsidR="00420499" w:rsidRPr="00420499" w:rsidRDefault="00420499" w:rsidP="00080E91">
      <w:pPr>
        <w:jc w:val="both"/>
        <w:rPr>
          <w:rFonts w:ascii="Courier New" w:hAnsi="Courier New" w:cs="Courier New"/>
          <w:sz w:val="24"/>
          <w:szCs w:val="24"/>
        </w:rPr>
      </w:pPr>
    </w:p>
    <w:p w14:paraId="2BCB68BE" w14:textId="77777777" w:rsidR="002136EF" w:rsidRPr="002136EF" w:rsidRDefault="002136EF" w:rsidP="00080E9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3BBC552" w14:textId="77777777" w:rsidR="00FB7BB4" w:rsidRPr="00FB7BB4" w:rsidRDefault="00FB7BB4" w:rsidP="00222400">
      <w:pPr>
        <w:rPr>
          <w:rFonts w:ascii="Courier New" w:hAnsi="Courier New" w:cs="Courier New"/>
          <w:sz w:val="24"/>
          <w:szCs w:val="24"/>
        </w:rPr>
      </w:pPr>
    </w:p>
    <w:sectPr w:rsidR="00FB7BB4" w:rsidRPr="00FB7BB4" w:rsidSect="009B5773">
      <w:footerReference w:type="default" r:id="rId17"/>
      <w:pgSz w:w="11906" w:h="16838"/>
      <w:pgMar w:top="1134" w:right="1134" w:bottom="567" w:left="1134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1430DE" w14:textId="77777777" w:rsidR="000A10D1" w:rsidRDefault="000A10D1">
      <w:pPr>
        <w:spacing w:after="0"/>
      </w:pPr>
      <w:r>
        <w:separator/>
      </w:r>
    </w:p>
  </w:endnote>
  <w:endnote w:type="continuationSeparator" w:id="0">
    <w:p w14:paraId="5BB052DC" w14:textId="77777777" w:rsidR="000A10D1" w:rsidRDefault="000A10D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65305155"/>
      <w:docPartObj>
        <w:docPartGallery w:val="Page Numbers (Bottom of Page)"/>
        <w:docPartUnique/>
      </w:docPartObj>
    </w:sdtPr>
    <w:sdtContent>
      <w:p w14:paraId="4696B373" w14:textId="77777777" w:rsidR="00FD1F41" w:rsidRDefault="00AA588F" w:rsidP="009B5773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80539">
          <w:rPr>
            <w:noProof/>
          </w:rPr>
          <w:t>9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C72699" w14:textId="77777777" w:rsidR="000A10D1" w:rsidRDefault="000A10D1">
      <w:pPr>
        <w:spacing w:after="0"/>
      </w:pPr>
      <w:r>
        <w:separator/>
      </w:r>
    </w:p>
  </w:footnote>
  <w:footnote w:type="continuationSeparator" w:id="0">
    <w:p w14:paraId="7173CAF3" w14:textId="77777777" w:rsidR="000A10D1" w:rsidRDefault="000A10D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E71B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EF50A56"/>
    <w:multiLevelType w:val="hybridMultilevel"/>
    <w:tmpl w:val="884EA7C6"/>
    <w:lvl w:ilvl="0" w:tplc="04090001">
      <w:start w:val="1"/>
      <w:numFmt w:val="bullet"/>
      <w:lvlText w:val=""/>
      <w:lvlJc w:val="left"/>
      <w:pPr>
        <w:ind w:left="163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96" w:hanging="360"/>
      </w:pPr>
      <w:rPr>
        <w:rFonts w:ascii="Wingdings" w:hAnsi="Wingdings" w:hint="default"/>
      </w:rPr>
    </w:lvl>
  </w:abstractNum>
  <w:abstractNum w:abstractNumId="2" w15:restartNumberingAfterBreak="0">
    <w:nsid w:val="11EB0C85"/>
    <w:multiLevelType w:val="hybridMultilevel"/>
    <w:tmpl w:val="5A48085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540D6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A2D3A76"/>
    <w:multiLevelType w:val="hybridMultilevel"/>
    <w:tmpl w:val="9342B060"/>
    <w:lvl w:ilvl="0" w:tplc="62523E5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2C2C4106"/>
    <w:multiLevelType w:val="hybridMultilevel"/>
    <w:tmpl w:val="6848EFE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DA469C"/>
    <w:multiLevelType w:val="hybridMultilevel"/>
    <w:tmpl w:val="06820498"/>
    <w:lvl w:ilvl="0" w:tplc="81809F84">
      <w:start w:val="1"/>
      <w:numFmt w:val="decimal"/>
      <w:lvlText w:val="%1)"/>
      <w:lvlJc w:val="left"/>
      <w:pPr>
        <w:ind w:left="720" w:hanging="360"/>
      </w:pPr>
      <w:rPr>
        <w:rFonts w:hint="default"/>
        <w:b/>
        <w:color w:val="333399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907FCB"/>
    <w:multiLevelType w:val="hybridMultilevel"/>
    <w:tmpl w:val="7F88EA4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5C1A9B"/>
    <w:multiLevelType w:val="hybridMultilevel"/>
    <w:tmpl w:val="86C010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E636A8"/>
    <w:multiLevelType w:val="multilevel"/>
    <w:tmpl w:val="7A64F32A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00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36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8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4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1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2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47" w:hanging="1800"/>
      </w:pPr>
      <w:rPr>
        <w:rFonts w:hint="default"/>
      </w:rPr>
    </w:lvl>
  </w:abstractNum>
  <w:abstractNum w:abstractNumId="10" w15:restartNumberingAfterBreak="0">
    <w:nsid w:val="3F1E31F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CFB4BA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5E2F0B65"/>
    <w:multiLevelType w:val="hybridMultilevel"/>
    <w:tmpl w:val="4D9230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31B4446"/>
    <w:multiLevelType w:val="hybridMultilevel"/>
    <w:tmpl w:val="0FCE9718"/>
    <w:lvl w:ilvl="0" w:tplc="94481842">
      <w:start w:val="1"/>
      <w:numFmt w:val="decimal"/>
      <w:lvlText w:val="%1)"/>
      <w:lvlJc w:val="left"/>
      <w:pPr>
        <w:ind w:left="1287" w:hanging="360"/>
      </w:pPr>
      <w:rPr>
        <w:rFonts w:ascii="Consolas" w:hAnsi="Consolas" w:hint="default"/>
      </w:r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63B72E2C"/>
    <w:multiLevelType w:val="hybridMultilevel"/>
    <w:tmpl w:val="FBD857F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52467DB"/>
    <w:multiLevelType w:val="hybridMultilevel"/>
    <w:tmpl w:val="F4981CA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6B282098"/>
    <w:multiLevelType w:val="hybridMultilevel"/>
    <w:tmpl w:val="23CE0AF8"/>
    <w:lvl w:ilvl="0" w:tplc="816A208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7" w15:restartNumberingAfterBreak="0">
    <w:nsid w:val="7512025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79F92872"/>
    <w:multiLevelType w:val="hybridMultilevel"/>
    <w:tmpl w:val="ECA61F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8717613">
    <w:abstractNumId w:val="8"/>
  </w:num>
  <w:num w:numId="2" w16cid:durableId="1090201423">
    <w:abstractNumId w:val="4"/>
  </w:num>
  <w:num w:numId="3" w16cid:durableId="296106688">
    <w:abstractNumId w:val="0"/>
  </w:num>
  <w:num w:numId="4" w16cid:durableId="1860585544">
    <w:abstractNumId w:val="10"/>
  </w:num>
  <w:num w:numId="5" w16cid:durableId="1830830837">
    <w:abstractNumId w:val="17"/>
  </w:num>
  <w:num w:numId="6" w16cid:durableId="930160412">
    <w:abstractNumId w:val="12"/>
  </w:num>
  <w:num w:numId="7" w16cid:durableId="396127740">
    <w:abstractNumId w:val="3"/>
  </w:num>
  <w:num w:numId="8" w16cid:durableId="1945116176">
    <w:abstractNumId w:val="11"/>
  </w:num>
  <w:num w:numId="9" w16cid:durableId="558051770">
    <w:abstractNumId w:val="18"/>
  </w:num>
  <w:num w:numId="10" w16cid:durableId="1046417229">
    <w:abstractNumId w:val="16"/>
  </w:num>
  <w:num w:numId="11" w16cid:durableId="1726441847">
    <w:abstractNumId w:val="13"/>
  </w:num>
  <w:num w:numId="12" w16cid:durableId="1727953028">
    <w:abstractNumId w:val="9"/>
  </w:num>
  <w:num w:numId="13" w16cid:durableId="1179808179">
    <w:abstractNumId w:val="2"/>
  </w:num>
  <w:num w:numId="14" w16cid:durableId="667488868">
    <w:abstractNumId w:val="7"/>
  </w:num>
  <w:num w:numId="15" w16cid:durableId="1450271378">
    <w:abstractNumId w:val="6"/>
  </w:num>
  <w:num w:numId="16" w16cid:durableId="1861162806">
    <w:abstractNumId w:val="5"/>
  </w:num>
  <w:num w:numId="17" w16cid:durableId="1637833060">
    <w:abstractNumId w:val="1"/>
  </w:num>
  <w:num w:numId="18" w16cid:durableId="101189267">
    <w:abstractNumId w:val="15"/>
  </w:num>
  <w:num w:numId="19" w16cid:durableId="16386085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588F"/>
    <w:rsid w:val="00013F4A"/>
    <w:rsid w:val="0002012B"/>
    <w:rsid w:val="0002650C"/>
    <w:rsid w:val="000638DF"/>
    <w:rsid w:val="00080E91"/>
    <w:rsid w:val="000A10D1"/>
    <w:rsid w:val="000D6C2A"/>
    <w:rsid w:val="000D7A87"/>
    <w:rsid w:val="000F62CC"/>
    <w:rsid w:val="000F7D5A"/>
    <w:rsid w:val="00104811"/>
    <w:rsid w:val="00165F35"/>
    <w:rsid w:val="00181C61"/>
    <w:rsid w:val="00183906"/>
    <w:rsid w:val="0019205D"/>
    <w:rsid w:val="001A1CF0"/>
    <w:rsid w:val="001C6918"/>
    <w:rsid w:val="001E041B"/>
    <w:rsid w:val="001E35D6"/>
    <w:rsid w:val="001E6656"/>
    <w:rsid w:val="001E78CA"/>
    <w:rsid w:val="001F2557"/>
    <w:rsid w:val="002136EF"/>
    <w:rsid w:val="00222400"/>
    <w:rsid w:val="00227BAA"/>
    <w:rsid w:val="0023071E"/>
    <w:rsid w:val="00276E8B"/>
    <w:rsid w:val="002A3756"/>
    <w:rsid w:val="002C56E5"/>
    <w:rsid w:val="002D1005"/>
    <w:rsid w:val="002D325A"/>
    <w:rsid w:val="002D67A1"/>
    <w:rsid w:val="002E155F"/>
    <w:rsid w:val="002E2855"/>
    <w:rsid w:val="002F76BA"/>
    <w:rsid w:val="00300964"/>
    <w:rsid w:val="00315631"/>
    <w:rsid w:val="003210A9"/>
    <w:rsid w:val="00323C59"/>
    <w:rsid w:val="00351BE8"/>
    <w:rsid w:val="003B0936"/>
    <w:rsid w:val="003B5CDA"/>
    <w:rsid w:val="003D45AF"/>
    <w:rsid w:val="003E1203"/>
    <w:rsid w:val="004051D2"/>
    <w:rsid w:val="00420499"/>
    <w:rsid w:val="0042484A"/>
    <w:rsid w:val="004350BB"/>
    <w:rsid w:val="00467E83"/>
    <w:rsid w:val="00474184"/>
    <w:rsid w:val="004C413B"/>
    <w:rsid w:val="004D159E"/>
    <w:rsid w:val="005002CE"/>
    <w:rsid w:val="005025A4"/>
    <w:rsid w:val="005072D4"/>
    <w:rsid w:val="005221A0"/>
    <w:rsid w:val="0052410A"/>
    <w:rsid w:val="00547A49"/>
    <w:rsid w:val="005E0A71"/>
    <w:rsid w:val="005E4792"/>
    <w:rsid w:val="005E796A"/>
    <w:rsid w:val="0061087B"/>
    <w:rsid w:val="00613A8E"/>
    <w:rsid w:val="00637112"/>
    <w:rsid w:val="00691147"/>
    <w:rsid w:val="006D21D5"/>
    <w:rsid w:val="006D741C"/>
    <w:rsid w:val="006F2713"/>
    <w:rsid w:val="007378C7"/>
    <w:rsid w:val="007635E0"/>
    <w:rsid w:val="007957D0"/>
    <w:rsid w:val="007D38E5"/>
    <w:rsid w:val="00804322"/>
    <w:rsid w:val="00835D78"/>
    <w:rsid w:val="00843A36"/>
    <w:rsid w:val="00876B63"/>
    <w:rsid w:val="008812DC"/>
    <w:rsid w:val="008A0972"/>
    <w:rsid w:val="008A1AC7"/>
    <w:rsid w:val="008A696F"/>
    <w:rsid w:val="008E0B36"/>
    <w:rsid w:val="008E22B5"/>
    <w:rsid w:val="00925125"/>
    <w:rsid w:val="009257A9"/>
    <w:rsid w:val="00925E36"/>
    <w:rsid w:val="00947803"/>
    <w:rsid w:val="00950FE1"/>
    <w:rsid w:val="00964819"/>
    <w:rsid w:val="0096792F"/>
    <w:rsid w:val="00976B3E"/>
    <w:rsid w:val="00990C8A"/>
    <w:rsid w:val="009927BA"/>
    <w:rsid w:val="009A5036"/>
    <w:rsid w:val="009A61FB"/>
    <w:rsid w:val="009B1F0F"/>
    <w:rsid w:val="009B7A13"/>
    <w:rsid w:val="009C2317"/>
    <w:rsid w:val="009E1294"/>
    <w:rsid w:val="009E38CE"/>
    <w:rsid w:val="00A02C75"/>
    <w:rsid w:val="00A136F6"/>
    <w:rsid w:val="00A13DAA"/>
    <w:rsid w:val="00A24E4B"/>
    <w:rsid w:val="00A26678"/>
    <w:rsid w:val="00A32BB7"/>
    <w:rsid w:val="00A35DE6"/>
    <w:rsid w:val="00A66183"/>
    <w:rsid w:val="00A80539"/>
    <w:rsid w:val="00A80B5C"/>
    <w:rsid w:val="00A8235F"/>
    <w:rsid w:val="00A942E9"/>
    <w:rsid w:val="00AA588F"/>
    <w:rsid w:val="00AC7C4A"/>
    <w:rsid w:val="00AE042F"/>
    <w:rsid w:val="00AF0354"/>
    <w:rsid w:val="00AF1688"/>
    <w:rsid w:val="00B010EE"/>
    <w:rsid w:val="00B04509"/>
    <w:rsid w:val="00B70AA2"/>
    <w:rsid w:val="00BB770D"/>
    <w:rsid w:val="00BD0FFC"/>
    <w:rsid w:val="00BD1073"/>
    <w:rsid w:val="00BF23C0"/>
    <w:rsid w:val="00C03C01"/>
    <w:rsid w:val="00C15B82"/>
    <w:rsid w:val="00C238DB"/>
    <w:rsid w:val="00C401EC"/>
    <w:rsid w:val="00C42E85"/>
    <w:rsid w:val="00C53143"/>
    <w:rsid w:val="00C60D94"/>
    <w:rsid w:val="00CA348F"/>
    <w:rsid w:val="00D21509"/>
    <w:rsid w:val="00D27A40"/>
    <w:rsid w:val="00D34BF8"/>
    <w:rsid w:val="00D37932"/>
    <w:rsid w:val="00D529EB"/>
    <w:rsid w:val="00D53DF1"/>
    <w:rsid w:val="00D62595"/>
    <w:rsid w:val="00D637F3"/>
    <w:rsid w:val="00D6513C"/>
    <w:rsid w:val="00D81940"/>
    <w:rsid w:val="00D81E0F"/>
    <w:rsid w:val="00D928AF"/>
    <w:rsid w:val="00D92908"/>
    <w:rsid w:val="00D95A33"/>
    <w:rsid w:val="00DB76E4"/>
    <w:rsid w:val="00DE0F62"/>
    <w:rsid w:val="00E25704"/>
    <w:rsid w:val="00E25CB4"/>
    <w:rsid w:val="00E410FF"/>
    <w:rsid w:val="00E75D2C"/>
    <w:rsid w:val="00E943E3"/>
    <w:rsid w:val="00EA3C0B"/>
    <w:rsid w:val="00EA579A"/>
    <w:rsid w:val="00EC4A25"/>
    <w:rsid w:val="00EC7321"/>
    <w:rsid w:val="00EF33DE"/>
    <w:rsid w:val="00F1665A"/>
    <w:rsid w:val="00F20D1B"/>
    <w:rsid w:val="00F25BA7"/>
    <w:rsid w:val="00F26A2D"/>
    <w:rsid w:val="00F30C7D"/>
    <w:rsid w:val="00F52AF4"/>
    <w:rsid w:val="00FB7BB4"/>
    <w:rsid w:val="00FC45F0"/>
    <w:rsid w:val="00FC7097"/>
    <w:rsid w:val="00FD1F41"/>
    <w:rsid w:val="00FF35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6782D1"/>
  <w15:chartTrackingRefBased/>
  <w15:docId w15:val="{84E4CE20-AF1F-4398-B282-701F6EF526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A588F"/>
    <w:pPr>
      <w:spacing w:after="120" w:line="240" w:lineRule="auto"/>
    </w:pPr>
  </w:style>
  <w:style w:type="paragraph" w:styleId="1">
    <w:name w:val="heading 1"/>
    <w:basedOn w:val="a"/>
    <w:next w:val="a"/>
    <w:link w:val="10"/>
    <w:uiPriority w:val="9"/>
    <w:qFormat/>
    <w:rsid w:val="00AA588F"/>
    <w:pPr>
      <w:keepNext/>
      <w:keepLines/>
      <w:pageBreakBefore/>
      <w:spacing w:before="240" w:after="24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32"/>
      <w:szCs w:val="28"/>
    </w:rPr>
  </w:style>
  <w:style w:type="paragraph" w:styleId="2">
    <w:name w:val="heading 2"/>
    <w:aliases w:val="для кода в тексте"/>
    <w:basedOn w:val="a"/>
    <w:next w:val="a"/>
    <w:link w:val="20"/>
    <w:uiPriority w:val="9"/>
    <w:unhideWhenUsed/>
    <w:qFormat/>
    <w:rsid w:val="002D325A"/>
    <w:pPr>
      <w:keepNext/>
      <w:keepLines/>
      <w:spacing w:before="40" w:after="0"/>
      <w:outlineLvl w:val="1"/>
    </w:pPr>
    <w:rPr>
      <w:rFonts w:ascii="Courier New" w:eastAsiaTheme="majorEastAsia" w:hAnsi="Courier New" w:cstheme="majorBidi"/>
      <w:sz w:val="24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aliases w:val="подпись к картинке"/>
    <w:uiPriority w:val="1"/>
    <w:qFormat/>
    <w:rsid w:val="003E1203"/>
    <w:pPr>
      <w:spacing w:after="0" w:line="240" w:lineRule="auto"/>
      <w:jc w:val="both"/>
    </w:pPr>
    <w:rPr>
      <w:rFonts w:ascii="Times New Roman" w:hAnsi="Times New Roman"/>
      <w:i/>
    </w:rPr>
  </w:style>
  <w:style w:type="character" w:customStyle="1" w:styleId="20">
    <w:name w:val="Заголовок 2 Знак"/>
    <w:aliases w:val="для кода в тексте Знак"/>
    <w:basedOn w:val="a0"/>
    <w:link w:val="2"/>
    <w:uiPriority w:val="9"/>
    <w:rsid w:val="002D325A"/>
    <w:rPr>
      <w:rFonts w:ascii="Courier New" w:eastAsiaTheme="majorEastAsia" w:hAnsi="Courier New" w:cstheme="majorBidi"/>
      <w:sz w:val="24"/>
      <w:szCs w:val="26"/>
    </w:rPr>
  </w:style>
  <w:style w:type="character" w:styleId="a4">
    <w:name w:val="Emphasis"/>
    <w:basedOn w:val="a0"/>
    <w:uiPriority w:val="20"/>
    <w:qFormat/>
    <w:rsid w:val="00876B63"/>
    <w:rPr>
      <w:rFonts w:ascii="Courier New" w:hAnsi="Courier New"/>
      <w:i w:val="0"/>
      <w:iCs/>
      <w:sz w:val="24"/>
    </w:rPr>
  </w:style>
  <w:style w:type="character" w:customStyle="1" w:styleId="10">
    <w:name w:val="Заголовок 1 Знак"/>
    <w:basedOn w:val="a0"/>
    <w:link w:val="1"/>
    <w:uiPriority w:val="9"/>
    <w:rsid w:val="00AA588F"/>
    <w:rPr>
      <w:rFonts w:asciiTheme="majorHAnsi" w:eastAsiaTheme="majorEastAsia" w:hAnsiTheme="majorHAnsi" w:cstheme="majorBidi"/>
      <w:b/>
      <w:bCs/>
      <w:color w:val="2E74B5" w:themeColor="accent1" w:themeShade="BF"/>
      <w:sz w:val="32"/>
      <w:szCs w:val="28"/>
    </w:rPr>
  </w:style>
  <w:style w:type="paragraph" w:styleId="a5">
    <w:name w:val="List Paragraph"/>
    <w:basedOn w:val="a"/>
    <w:uiPriority w:val="34"/>
    <w:qFormat/>
    <w:rsid w:val="00AA588F"/>
    <w:pPr>
      <w:ind w:left="720"/>
      <w:contextualSpacing/>
    </w:pPr>
  </w:style>
  <w:style w:type="paragraph" w:styleId="a6">
    <w:name w:val="footer"/>
    <w:basedOn w:val="a"/>
    <w:link w:val="a7"/>
    <w:uiPriority w:val="99"/>
    <w:unhideWhenUsed/>
    <w:rsid w:val="00AA588F"/>
    <w:pPr>
      <w:tabs>
        <w:tab w:val="center" w:pos="4677"/>
        <w:tab w:val="right" w:pos="9355"/>
      </w:tabs>
      <w:spacing w:after="0"/>
    </w:pPr>
  </w:style>
  <w:style w:type="character" w:customStyle="1" w:styleId="a7">
    <w:name w:val="Нижний колонтитул Знак"/>
    <w:basedOn w:val="a0"/>
    <w:link w:val="a6"/>
    <w:uiPriority w:val="99"/>
    <w:rsid w:val="00AA588F"/>
  </w:style>
  <w:style w:type="paragraph" w:styleId="11">
    <w:name w:val="toc 1"/>
    <w:basedOn w:val="a"/>
    <w:next w:val="a"/>
    <w:autoRedefine/>
    <w:uiPriority w:val="39"/>
    <w:unhideWhenUsed/>
    <w:rsid w:val="00AA588F"/>
    <w:pPr>
      <w:spacing w:after="100"/>
    </w:pPr>
  </w:style>
  <w:style w:type="character" w:styleId="a8">
    <w:name w:val="Hyperlink"/>
    <w:basedOn w:val="a0"/>
    <w:uiPriority w:val="99"/>
    <w:unhideWhenUsed/>
    <w:rsid w:val="00AA588F"/>
    <w:rPr>
      <w:color w:val="0563C1" w:themeColor="hyperlink"/>
      <w:u w:val="single"/>
    </w:rPr>
  </w:style>
  <w:style w:type="paragraph" w:styleId="a9">
    <w:name w:val="TOC Heading"/>
    <w:basedOn w:val="1"/>
    <w:next w:val="a"/>
    <w:uiPriority w:val="39"/>
    <w:unhideWhenUsed/>
    <w:qFormat/>
    <w:rsid w:val="00AA588F"/>
    <w:pPr>
      <w:pageBreakBefore w:val="0"/>
      <w:spacing w:after="0" w:line="259" w:lineRule="auto"/>
      <w:outlineLvl w:val="9"/>
    </w:pPr>
    <w:rPr>
      <w:b w:val="0"/>
      <w:bCs w:val="0"/>
      <w:szCs w:val="32"/>
      <w:lang w:eastAsia="ru-RU"/>
    </w:rPr>
  </w:style>
  <w:style w:type="paragraph" w:styleId="aa">
    <w:name w:val="header"/>
    <w:basedOn w:val="a"/>
    <w:link w:val="ab"/>
    <w:uiPriority w:val="99"/>
    <w:unhideWhenUsed/>
    <w:rsid w:val="009E38CE"/>
    <w:pPr>
      <w:tabs>
        <w:tab w:val="center" w:pos="4680"/>
        <w:tab w:val="right" w:pos="9360"/>
      </w:tabs>
      <w:spacing w:after="0"/>
    </w:pPr>
  </w:style>
  <w:style w:type="character" w:customStyle="1" w:styleId="ab">
    <w:name w:val="Верхний колонтитул Знак"/>
    <w:basedOn w:val="a0"/>
    <w:link w:val="aa"/>
    <w:uiPriority w:val="99"/>
    <w:rsid w:val="009E38CE"/>
  </w:style>
  <w:style w:type="character" w:styleId="ac">
    <w:name w:val="Placeholder Text"/>
    <w:basedOn w:val="a0"/>
    <w:uiPriority w:val="99"/>
    <w:semiHidden/>
    <w:rsid w:val="00D81940"/>
    <w:rPr>
      <w:color w:val="666666"/>
    </w:rPr>
  </w:style>
  <w:style w:type="paragraph" w:styleId="HTML">
    <w:name w:val="HTML Preformatted"/>
    <w:basedOn w:val="a"/>
    <w:link w:val="HTML0"/>
    <w:uiPriority w:val="99"/>
    <w:unhideWhenUsed/>
    <w:rsid w:val="009E129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0">
    <w:name w:val="Стандартный HTML Знак"/>
    <w:basedOn w:val="a0"/>
    <w:link w:val="HTML"/>
    <w:uiPriority w:val="99"/>
    <w:rsid w:val="009E1294"/>
    <w:rPr>
      <w:rFonts w:ascii="Courier New" w:eastAsia="Times New Roman" w:hAnsi="Courier New" w:cs="Courier New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7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9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8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0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0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25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0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33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3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94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67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0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78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7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84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40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69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7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3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0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4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9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78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9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7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09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16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9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74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04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9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3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6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5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8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14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06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5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2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8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8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6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9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58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0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86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8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3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0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0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7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2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1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9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2941</TotalTime>
  <Pages>13</Pages>
  <Words>1120</Words>
  <Characters>6384</Characters>
  <Application>Microsoft Office Word</Application>
  <DocSecurity>0</DocSecurity>
  <Lines>53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7490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cp:keywords/>
  <dc:description/>
  <cp:lastModifiedBy>Александр Ладилов</cp:lastModifiedBy>
  <cp:revision>94</cp:revision>
  <cp:lastPrinted>2026-05-24T12:18:00Z</cp:lastPrinted>
  <dcterms:created xsi:type="dcterms:W3CDTF">2025-11-25T16:53:00Z</dcterms:created>
  <dcterms:modified xsi:type="dcterms:W3CDTF">2026-05-27T15:57:00Z</dcterms:modified>
</cp:coreProperties>
</file>