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914E" w14:textId="77777777" w:rsidR="00007019" w:rsidRDefault="00007019" w:rsidP="000C5037">
      <w:pPr>
        <w:spacing w:line="240" w:lineRule="auto"/>
        <w:jc w:val="center"/>
        <w:rPr>
          <w:b/>
          <w:bCs/>
          <w:sz w:val="28"/>
          <w:szCs w:val="28"/>
        </w:rPr>
      </w:pPr>
      <w:r w:rsidRPr="72EC7B37">
        <w:rPr>
          <w:b/>
          <w:bCs/>
          <w:sz w:val="28"/>
          <w:szCs w:val="28"/>
        </w:rPr>
        <w:t>5G/6G COMMUNICATION SYSTEM</w:t>
      </w:r>
    </w:p>
    <w:p w14:paraId="39C73AC6" w14:textId="77777777" w:rsidR="00007019" w:rsidRDefault="00007019" w:rsidP="000C5037">
      <w:pPr>
        <w:spacing w:line="240" w:lineRule="auto"/>
        <w:jc w:val="center"/>
        <w:rPr>
          <w:b/>
          <w:bCs/>
          <w:sz w:val="28"/>
          <w:szCs w:val="28"/>
        </w:rPr>
      </w:pPr>
      <w:r w:rsidRPr="72EC7B37">
        <w:rPr>
          <w:b/>
          <w:bCs/>
          <w:sz w:val="28"/>
          <w:szCs w:val="28"/>
        </w:rPr>
        <w:t>DESIGN TASK</w:t>
      </w:r>
    </w:p>
    <w:p w14:paraId="2B2684D0" w14:textId="77777777" w:rsidR="00007019" w:rsidRDefault="00007019" w:rsidP="000C5037">
      <w:pPr>
        <w:spacing w:line="240" w:lineRule="auto"/>
        <w:jc w:val="right"/>
      </w:pPr>
      <w:r w:rsidRPr="72EC7B37">
        <w:t>NAME: A. PRABHAKARAN</w:t>
      </w:r>
    </w:p>
    <w:p w14:paraId="7FC1F2F4" w14:textId="77777777" w:rsidR="00007019" w:rsidRDefault="00007019" w:rsidP="000C5037">
      <w:pPr>
        <w:spacing w:line="240" w:lineRule="auto"/>
        <w:jc w:val="right"/>
      </w:pPr>
      <w:r w:rsidRPr="72EC7B37">
        <w:t>REG.NO:192412577</w:t>
      </w:r>
    </w:p>
    <w:p w14:paraId="4E928136" w14:textId="77777777" w:rsidR="00007019" w:rsidRDefault="00007019" w:rsidP="000C5037">
      <w:pPr>
        <w:spacing w:line="240" w:lineRule="auto"/>
        <w:jc w:val="right"/>
      </w:pPr>
      <w:r w:rsidRPr="72EC7B37">
        <w:t>COURSE CODE: ECA5641</w:t>
      </w:r>
    </w:p>
    <w:p w14:paraId="6573D725" w14:textId="77777777" w:rsidR="00007019" w:rsidRDefault="00007019" w:rsidP="000C5037">
      <w:pPr>
        <w:spacing w:line="240" w:lineRule="auto"/>
        <w:jc w:val="right"/>
        <w:rPr>
          <w:sz w:val="28"/>
          <w:szCs w:val="28"/>
        </w:rPr>
      </w:pPr>
      <w:r w:rsidRPr="72EC7B37">
        <w:t>DATE:10/08/2026</w:t>
      </w:r>
    </w:p>
    <w:p w14:paraId="2811A12D" w14:textId="77777777" w:rsidR="00007019" w:rsidRDefault="00007019" w:rsidP="000C5037">
      <w:pPr>
        <w:rPr>
          <w:rFonts w:ascii="Aptos" w:eastAsia="Aptos" w:hAnsi="Aptos" w:cs="Aptos"/>
        </w:rPr>
      </w:pPr>
      <w:r w:rsidRPr="72EC7B37">
        <w:rPr>
          <w:b/>
          <w:bCs/>
        </w:rPr>
        <w:t>Q1.</w:t>
      </w:r>
      <w:r w:rsidRPr="72EC7B37">
        <w:t xml:space="preserve"> </w:t>
      </w:r>
      <w:r w:rsidRPr="72EC7B37">
        <w:rPr>
          <w:rFonts w:ascii="Aptos" w:eastAsia="Aptos" w:hAnsi="Aptos" w:cs="Aptos"/>
          <w:lang w:val="en-US"/>
        </w:rPr>
        <w:t xml:space="preserve">Propose an optimized </w:t>
      </w:r>
      <w:proofErr w:type="spellStart"/>
      <w:r w:rsidRPr="72EC7B37">
        <w:rPr>
          <w:rFonts w:ascii="Aptos" w:eastAsia="Aptos" w:hAnsi="Aptos" w:cs="Aptos"/>
          <w:lang w:val="en-US"/>
        </w:rPr>
        <w:t>fronthaul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communication model.</w:t>
      </w:r>
    </w:p>
    <w:p w14:paraId="4761030E" w14:textId="77777777" w:rsidR="00007019" w:rsidRDefault="00007019" w:rsidP="000C5037">
      <w:r w:rsidRPr="72EC7B37">
        <w:rPr>
          <w:rFonts w:ascii="Aptos" w:eastAsia="Aptos" w:hAnsi="Aptos" w:cs="Aptos"/>
          <w:lang w:val="en-US"/>
        </w:rPr>
        <w:t>AIM:</w:t>
      </w:r>
    </w:p>
    <w:p w14:paraId="6FBF0367" w14:textId="77777777" w:rsidR="00007019" w:rsidRDefault="00007019" w:rsidP="000C5037">
      <w:r w:rsidRPr="72EC7B37">
        <w:rPr>
          <w:rFonts w:ascii="Aptos" w:eastAsia="Aptos" w:hAnsi="Aptos" w:cs="Aptos"/>
          <w:lang w:val="en-US"/>
        </w:rPr>
        <w:t xml:space="preserve">To design and simulate an optimized 5G </w:t>
      </w:r>
      <w:proofErr w:type="spellStart"/>
      <w:r w:rsidRPr="72EC7B37">
        <w:rPr>
          <w:rFonts w:ascii="Aptos" w:eastAsia="Aptos" w:hAnsi="Aptos" w:cs="Aptos"/>
          <w:lang w:val="en-US"/>
        </w:rPr>
        <w:t>fronthaul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communication model by analyzing the effects of traffic load on latency, throughput, bandwidth utilization, and transmission efficiency using MATLAB.</w:t>
      </w:r>
    </w:p>
    <w:p w14:paraId="0DF28606" w14:textId="77777777" w:rsidR="00007019" w:rsidRDefault="00007019" w:rsidP="000C5037">
      <w:r w:rsidRPr="72EC7B37">
        <w:rPr>
          <w:rFonts w:ascii="Aptos" w:eastAsia="Aptos" w:hAnsi="Aptos" w:cs="Aptos"/>
          <w:lang w:val="en-US"/>
        </w:rPr>
        <w:t>PROGRAM CODE:</w:t>
      </w:r>
    </w:p>
    <w:p w14:paraId="2C0C548B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clc</w:t>
      </w:r>
      <w:proofErr w:type="spellEnd"/>
      <w:r w:rsidRPr="72EC7B37">
        <w:rPr>
          <w:rFonts w:ascii="Aptos" w:eastAsia="Aptos" w:hAnsi="Aptos" w:cs="Aptos"/>
          <w:lang w:val="en-US"/>
        </w:rPr>
        <w:t>;</w:t>
      </w:r>
    </w:p>
    <w:p w14:paraId="7014337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clear;</w:t>
      </w:r>
    </w:p>
    <w:p w14:paraId="5206FCF9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close all;</w:t>
      </w:r>
    </w:p>
    <w:p w14:paraId="7123C4D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Traffic load in 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</w:p>
    <w:p w14:paraId="0442FA32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1:1:10;</w:t>
      </w:r>
    </w:p>
    <w:p w14:paraId="1885095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System parameters</w:t>
      </w:r>
    </w:p>
    <w:p w14:paraId="42C3F26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bandwidth = 10;          % Available bandwidth in 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</w:p>
    <w:p w14:paraId="7237EC54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base_latency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2;        % Base latency in </w:t>
      </w:r>
      <w:proofErr w:type="spellStart"/>
      <w:r w:rsidRPr="72EC7B37">
        <w:rPr>
          <w:rFonts w:ascii="Aptos" w:eastAsia="Aptos" w:hAnsi="Aptos" w:cs="Aptos"/>
          <w:lang w:val="en-US"/>
        </w:rPr>
        <w:t>ms</w:t>
      </w:r>
      <w:proofErr w:type="spellEnd"/>
    </w:p>
    <w:p w14:paraId="66723D3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Conventional </w:t>
      </w:r>
      <w:proofErr w:type="spellStart"/>
      <w:r w:rsidRPr="72EC7B37">
        <w:rPr>
          <w:rFonts w:ascii="Aptos" w:eastAsia="Aptos" w:hAnsi="Aptos" w:cs="Aptos"/>
          <w:lang w:val="en-US"/>
        </w:rPr>
        <w:t>fronthaul</w:t>
      </w:r>
      <w:proofErr w:type="spellEnd"/>
    </w:p>
    <w:p w14:paraId="47A333A2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latency_conventional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</w:t>
      </w:r>
      <w:proofErr w:type="spellStart"/>
      <w:r w:rsidRPr="72EC7B37">
        <w:rPr>
          <w:rFonts w:ascii="Aptos" w:eastAsia="Aptos" w:hAnsi="Aptos" w:cs="Aptos"/>
          <w:lang w:val="en-US"/>
        </w:rPr>
        <w:t>base_latency</w:t>
      </w:r>
      <w:proofErr w:type="spellEnd"/>
      <w:r w:rsidRPr="72EC7B37">
        <w:rPr>
          <w:rFonts w:ascii="Aptos" w:eastAsia="Aptos" w:hAnsi="Aptos" w:cs="Aptos"/>
          <w:lang w:val="en-US"/>
        </w:rPr>
        <w:t xml:space="preserve"> + 2*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>;</w:t>
      </w:r>
    </w:p>
    <w:p w14:paraId="5B00A0B9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throughput_conventional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.* ...</w:t>
      </w:r>
    </w:p>
    <w:p w14:paraId="4222AF00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   (1 - 0.04*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>);</w:t>
      </w:r>
    </w:p>
    <w:p w14:paraId="47A06C0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% Optimized </w:t>
      </w:r>
      <w:proofErr w:type="spellStart"/>
      <w:r w:rsidRPr="72EC7B37">
        <w:rPr>
          <w:rFonts w:ascii="Aptos" w:eastAsia="Aptos" w:hAnsi="Aptos" w:cs="Aptos"/>
          <w:lang w:val="en-US"/>
        </w:rPr>
        <w:t>fronthaul</w:t>
      </w:r>
      <w:proofErr w:type="spellEnd"/>
    </w:p>
    <w:p w14:paraId="705CA733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latency_optimized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</w:t>
      </w:r>
      <w:proofErr w:type="spellStart"/>
      <w:r w:rsidRPr="72EC7B37">
        <w:rPr>
          <w:rFonts w:ascii="Aptos" w:eastAsia="Aptos" w:hAnsi="Aptos" w:cs="Aptos"/>
          <w:lang w:val="en-US"/>
        </w:rPr>
        <w:t>base_latency</w:t>
      </w:r>
      <w:proofErr w:type="spellEnd"/>
      <w:r w:rsidRPr="72EC7B37">
        <w:rPr>
          <w:rFonts w:ascii="Aptos" w:eastAsia="Aptos" w:hAnsi="Aptos" w:cs="Aptos"/>
          <w:lang w:val="en-US"/>
        </w:rPr>
        <w:t xml:space="preserve"> + 0.8*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>;</w:t>
      </w:r>
    </w:p>
    <w:p w14:paraId="2D872FE3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throughput_optimized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.* ...</w:t>
      </w:r>
    </w:p>
    <w:p w14:paraId="3644E192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   (1 - 0.015*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>);</w:t>
      </w:r>
    </w:p>
    <w:p w14:paraId="0B8E6A2B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lastRenderedPageBreak/>
        <w:t xml:space="preserve"> % Bandwidth utilization</w:t>
      </w:r>
    </w:p>
    <w:p w14:paraId="718BBC1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utilization = (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/ bandwidth) * 100;</w:t>
      </w:r>
    </w:p>
    <w:p w14:paraId="18BB178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Efficiency</w:t>
      </w:r>
    </w:p>
    <w:p w14:paraId="5C8305E3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efficiency_conventional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...</w:t>
      </w:r>
    </w:p>
    <w:p w14:paraId="2985BFDD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   (</w:t>
      </w:r>
      <w:proofErr w:type="spellStart"/>
      <w:r w:rsidRPr="72EC7B37">
        <w:rPr>
          <w:rFonts w:ascii="Aptos" w:eastAsia="Aptos" w:hAnsi="Aptos" w:cs="Aptos"/>
          <w:lang w:val="en-US"/>
        </w:rPr>
        <w:t>throughput_conventional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./ 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>) * 100;</w:t>
      </w:r>
    </w:p>
    <w:p w14:paraId="0B1E586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</w:t>
      </w:r>
      <w:proofErr w:type="spellStart"/>
      <w:r w:rsidRPr="72EC7B37">
        <w:rPr>
          <w:rFonts w:ascii="Aptos" w:eastAsia="Aptos" w:hAnsi="Aptos" w:cs="Aptos"/>
          <w:lang w:val="en-US"/>
        </w:rPr>
        <w:t>efficiency_optimized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...</w:t>
      </w:r>
    </w:p>
    <w:p w14:paraId="263330F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   (</w:t>
      </w:r>
      <w:proofErr w:type="spellStart"/>
      <w:r w:rsidRPr="72EC7B37">
        <w:rPr>
          <w:rFonts w:ascii="Aptos" w:eastAsia="Aptos" w:hAnsi="Aptos" w:cs="Aptos"/>
          <w:lang w:val="en-US"/>
        </w:rPr>
        <w:t>throughput_optimized</w:t>
      </w:r>
      <w:proofErr w:type="spellEnd"/>
      <w:r w:rsidRPr="72EC7B37">
        <w:rPr>
          <w:rFonts w:ascii="Aptos" w:eastAsia="Aptos" w:hAnsi="Aptos" w:cs="Aptos"/>
          <w:lang w:val="en-US"/>
        </w:rPr>
        <w:t xml:space="preserve"> ./ </w:t>
      </w:r>
      <w:proofErr w:type="spellStart"/>
      <w:r w:rsidRPr="72EC7B37">
        <w:rPr>
          <w:rFonts w:ascii="Aptos" w:eastAsia="Aptos" w:hAnsi="Aptos" w:cs="Aptos"/>
          <w:lang w:val="en-US"/>
        </w:rPr>
        <w:t>traffic_load</w:t>
      </w:r>
      <w:proofErr w:type="spellEnd"/>
      <w:r w:rsidRPr="72EC7B37">
        <w:rPr>
          <w:rFonts w:ascii="Aptos" w:eastAsia="Aptos" w:hAnsi="Aptos" w:cs="Aptos"/>
          <w:lang w:val="en-US"/>
        </w:rPr>
        <w:t>) * 100;</w:t>
      </w:r>
    </w:p>
    <w:p w14:paraId="14E9D4F0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Plot results</w:t>
      </w:r>
    </w:p>
    <w:p w14:paraId="699ABBE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figure; </w:t>
      </w:r>
    </w:p>
    <w:p w14:paraId="70284A89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subplot(2,2,1)</w:t>
      </w:r>
    </w:p>
    <w:p w14:paraId="54C068FF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</w:t>
      </w:r>
      <w:proofErr w:type="spellStart"/>
      <w:r w:rsidRPr="72EC7B37">
        <w:rPr>
          <w:rFonts w:ascii="Aptos" w:eastAsia="Aptos" w:hAnsi="Aptos" w:cs="Aptos"/>
          <w:lang w:val="en-US"/>
        </w:rPr>
        <w:t>traffic_load,latency_conventional</w:t>
      </w:r>
      <w:proofErr w:type="spellEnd"/>
      <w:r w:rsidRPr="72EC7B37">
        <w:rPr>
          <w:rFonts w:ascii="Aptos" w:eastAsia="Aptos" w:hAnsi="Aptos" w:cs="Aptos"/>
          <w:lang w:val="en-US"/>
        </w:rPr>
        <w:t>,'--o','LineWidth',2)</w:t>
      </w:r>
    </w:p>
    <w:p w14:paraId="7488E8CF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hold on</w:t>
      </w:r>
    </w:p>
    <w:p w14:paraId="435835CD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plot(traffic_load,latency_optimized,'-s','LineWidth',2)</w:t>
      </w:r>
    </w:p>
    <w:p w14:paraId="2A14C2D4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('Traffic Load (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7983122F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('Latency (</w:t>
      </w:r>
      <w:proofErr w:type="spellStart"/>
      <w:r w:rsidRPr="72EC7B37">
        <w:rPr>
          <w:rFonts w:ascii="Aptos" w:eastAsia="Aptos" w:hAnsi="Aptos" w:cs="Aptos"/>
          <w:lang w:val="en-US"/>
        </w:rPr>
        <w:t>ms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345D86B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legend('</w:t>
      </w:r>
      <w:proofErr w:type="spellStart"/>
      <w:r w:rsidRPr="72EC7B37">
        <w:rPr>
          <w:rFonts w:ascii="Aptos" w:eastAsia="Aptos" w:hAnsi="Aptos" w:cs="Aptos"/>
          <w:lang w:val="en-US"/>
        </w:rPr>
        <w:t>Conventional','Optimized</w:t>
      </w:r>
      <w:proofErr w:type="spellEnd"/>
      <w:r w:rsidRPr="72EC7B37">
        <w:rPr>
          <w:rFonts w:ascii="Aptos" w:eastAsia="Aptos" w:hAnsi="Aptos" w:cs="Aptos"/>
          <w:lang w:val="en-US"/>
        </w:rPr>
        <w:t>')</w:t>
      </w:r>
    </w:p>
    <w:p w14:paraId="0306EFA2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title('Latency Comparison')</w:t>
      </w:r>
    </w:p>
    <w:p w14:paraId="3C23CDB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4497408B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subplot(2,2,2)</w:t>
      </w:r>
    </w:p>
    <w:p w14:paraId="7993F04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</w:t>
      </w:r>
      <w:proofErr w:type="spellStart"/>
      <w:r w:rsidRPr="72EC7B37">
        <w:rPr>
          <w:rFonts w:ascii="Aptos" w:eastAsia="Aptos" w:hAnsi="Aptos" w:cs="Aptos"/>
          <w:lang w:val="en-US"/>
        </w:rPr>
        <w:t>traffic_load,throughput_conventional</w:t>
      </w:r>
      <w:proofErr w:type="spellEnd"/>
      <w:r w:rsidRPr="72EC7B37">
        <w:rPr>
          <w:rFonts w:ascii="Aptos" w:eastAsia="Aptos" w:hAnsi="Aptos" w:cs="Aptos"/>
          <w:lang w:val="en-US"/>
        </w:rPr>
        <w:t>,'--o','LineWidth',2)</w:t>
      </w:r>
    </w:p>
    <w:p w14:paraId="3B75E78D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hold on</w:t>
      </w:r>
    </w:p>
    <w:p w14:paraId="3540ED8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plot(traffic_load,throughput_optimized,'-s','LineWidth',2)</w:t>
      </w:r>
    </w:p>
    <w:p w14:paraId="16E6388E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('Traffic Load (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19145C81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('Throughput (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3D2D8E3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legend('</w:t>
      </w:r>
      <w:proofErr w:type="spellStart"/>
      <w:r w:rsidRPr="72EC7B37">
        <w:rPr>
          <w:rFonts w:ascii="Aptos" w:eastAsia="Aptos" w:hAnsi="Aptos" w:cs="Aptos"/>
          <w:lang w:val="en-US"/>
        </w:rPr>
        <w:t>Conventional','Optimized</w:t>
      </w:r>
      <w:proofErr w:type="spellEnd"/>
      <w:r w:rsidRPr="72EC7B37">
        <w:rPr>
          <w:rFonts w:ascii="Aptos" w:eastAsia="Aptos" w:hAnsi="Aptos" w:cs="Aptos"/>
          <w:lang w:val="en-US"/>
        </w:rPr>
        <w:t>')</w:t>
      </w:r>
    </w:p>
    <w:p w14:paraId="17B4B2AA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title('Throughput Comparison')</w:t>
      </w:r>
    </w:p>
    <w:p w14:paraId="0A36D477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74818F40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subplot(2,2,3)</w:t>
      </w:r>
    </w:p>
    <w:p w14:paraId="2961890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lastRenderedPageBreak/>
        <w:t>plot(traffic_load,utilization,'LineWidth',2)</w:t>
      </w:r>
    </w:p>
    <w:p w14:paraId="1DD2B846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('Traffic Load (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37F40A08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('Bandwidth Utilization (%)')</w:t>
      </w:r>
    </w:p>
    <w:p w14:paraId="28319C0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title('Bandwidth Utilization')</w:t>
      </w:r>
    </w:p>
    <w:p w14:paraId="123B076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7D975B2B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subplot(2,2,4)</w:t>
      </w:r>
    </w:p>
    <w:p w14:paraId="32918AA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</w:t>
      </w:r>
      <w:proofErr w:type="spellStart"/>
      <w:r w:rsidRPr="72EC7B37">
        <w:rPr>
          <w:rFonts w:ascii="Aptos" w:eastAsia="Aptos" w:hAnsi="Aptos" w:cs="Aptos"/>
          <w:lang w:val="en-US"/>
        </w:rPr>
        <w:t>traffic_load,efficiency_conventional</w:t>
      </w:r>
      <w:proofErr w:type="spellEnd"/>
      <w:r w:rsidRPr="72EC7B37">
        <w:rPr>
          <w:rFonts w:ascii="Aptos" w:eastAsia="Aptos" w:hAnsi="Aptos" w:cs="Aptos"/>
          <w:lang w:val="en-US"/>
        </w:rPr>
        <w:t>,'--o','LineWidth',2)</w:t>
      </w:r>
    </w:p>
    <w:p w14:paraId="14807F6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hold on</w:t>
      </w:r>
    </w:p>
    <w:p w14:paraId="20A3A939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plot(traffic_load,efficiency_optimized,'-s','LineWidth',2)</w:t>
      </w:r>
    </w:p>
    <w:p w14:paraId="419FA249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('Traffic Load (</w:t>
      </w:r>
      <w:proofErr w:type="spellStart"/>
      <w:r w:rsidRPr="72EC7B37">
        <w:rPr>
          <w:rFonts w:ascii="Aptos" w:eastAsia="Aptos" w:hAnsi="Aptos" w:cs="Aptos"/>
          <w:lang w:val="en-US"/>
        </w:rPr>
        <w:t>Gbps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2421954D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('Efficiency (%)')</w:t>
      </w:r>
    </w:p>
    <w:p w14:paraId="37696917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legend('</w:t>
      </w:r>
      <w:proofErr w:type="spellStart"/>
      <w:r w:rsidRPr="72EC7B37">
        <w:rPr>
          <w:rFonts w:ascii="Aptos" w:eastAsia="Aptos" w:hAnsi="Aptos" w:cs="Aptos"/>
          <w:lang w:val="en-US"/>
        </w:rPr>
        <w:t>Conventional','Optimized</w:t>
      </w:r>
      <w:proofErr w:type="spellEnd"/>
      <w:r w:rsidRPr="72EC7B37">
        <w:rPr>
          <w:rFonts w:ascii="Aptos" w:eastAsia="Aptos" w:hAnsi="Aptos" w:cs="Aptos"/>
          <w:lang w:val="en-US"/>
        </w:rPr>
        <w:t>')</w:t>
      </w:r>
    </w:p>
    <w:p w14:paraId="61F1611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title('Efficiency Comparison')</w:t>
      </w:r>
    </w:p>
    <w:p w14:paraId="042658A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4E2368A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OUTPUT:</w:t>
      </w:r>
    </w:p>
    <w:p w14:paraId="3F7225FB" w14:textId="77777777" w:rsidR="00007019" w:rsidRDefault="00007019" w:rsidP="000C5037">
      <w:pPr>
        <w:spacing w:line="240" w:lineRule="auto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9C2A2C3" wp14:editId="1AEB0568">
            <wp:extent cx="4857750" cy="2732485"/>
            <wp:effectExtent l="0" t="0" r="0" b="0"/>
            <wp:docPr id="502945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5729" name="Picture 5029457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630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RESULT:  </w:t>
      </w:r>
    </w:p>
    <w:p w14:paraId="2D1C4769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The optimized </w:t>
      </w:r>
      <w:proofErr w:type="spellStart"/>
      <w:r w:rsidRPr="72EC7B37">
        <w:rPr>
          <w:rFonts w:ascii="Aptos" w:eastAsia="Aptos" w:hAnsi="Aptos" w:cs="Aptos"/>
          <w:lang w:val="en-US"/>
        </w:rPr>
        <w:t>fronthaul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communication model was successfully designed and simulated using MATLAB. The results showed that the optimized model achieved </w:t>
      </w:r>
      <w:r w:rsidRPr="72EC7B37">
        <w:rPr>
          <w:rFonts w:ascii="Aptos" w:eastAsia="Aptos" w:hAnsi="Aptos" w:cs="Aptos"/>
          <w:b/>
          <w:bCs/>
          <w:lang w:val="en-US"/>
        </w:rPr>
        <w:t>lower latency, higher throughput, and improved transmission efficiency</w:t>
      </w:r>
      <w:r w:rsidRPr="72EC7B37">
        <w:rPr>
          <w:rFonts w:ascii="Aptos" w:eastAsia="Aptos" w:hAnsi="Aptos" w:cs="Aptos"/>
          <w:lang w:val="en-US"/>
        </w:rPr>
        <w:t xml:space="preserve"> compared with the conventional </w:t>
      </w:r>
      <w:proofErr w:type="spellStart"/>
      <w:r w:rsidRPr="72EC7B37">
        <w:rPr>
          <w:rFonts w:ascii="Aptos" w:eastAsia="Aptos" w:hAnsi="Aptos" w:cs="Aptos"/>
          <w:lang w:val="en-US"/>
        </w:rPr>
        <w:t>fronthaul</w:t>
      </w:r>
      <w:proofErr w:type="spellEnd"/>
      <w:r w:rsidRPr="72EC7B37">
        <w:rPr>
          <w:rFonts w:ascii="Aptos" w:eastAsia="Aptos" w:hAnsi="Aptos" w:cs="Aptos"/>
          <w:lang w:val="en-US"/>
        </w:rPr>
        <w:t xml:space="preserve"> model.</w:t>
      </w:r>
    </w:p>
    <w:p w14:paraId="30EC54E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lastRenderedPageBreak/>
        <w:t>Q2. Design of a Satellite-Assisted Communication Model Using Low Earth Orbit Satellite for Remote Wireless Coverage</w:t>
      </w:r>
    </w:p>
    <w:p w14:paraId="7582AA0A" w14:textId="77777777" w:rsidR="00007019" w:rsidRDefault="00007019" w:rsidP="000C5037">
      <w:pPr>
        <w:spacing w:line="240" w:lineRule="auto"/>
        <w:rPr>
          <w:rFonts w:ascii="Aptos" w:eastAsia="Aptos" w:hAnsi="Aptos" w:cs="Aptos"/>
        </w:rPr>
      </w:pPr>
    </w:p>
    <w:p w14:paraId="30C2265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AIM:</w:t>
      </w:r>
    </w:p>
    <w:p w14:paraId="23458FE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To design and simulate a Low Earth Orbit (LEO) satellite-assisted communication model for providing wireless coverage to remote areas and analyze the effects of satellite distance on propagation delay, received signal power, and coverage.</w:t>
      </w:r>
    </w:p>
    <w:p w14:paraId="3EAD6E06" w14:textId="77777777" w:rsidR="00007019" w:rsidRDefault="00007019" w:rsidP="000C5037">
      <w:pPr>
        <w:spacing w:line="240" w:lineRule="auto"/>
        <w:rPr>
          <w:rFonts w:ascii="Aptos" w:eastAsia="Aptos" w:hAnsi="Aptos" w:cs="Aptos"/>
        </w:rPr>
      </w:pPr>
    </w:p>
    <w:p w14:paraId="1E62BA5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PROGRAM CODE:</w:t>
      </w:r>
    </w:p>
    <w:p w14:paraId="4C9467FD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clc</w:t>
      </w:r>
      <w:proofErr w:type="spellEnd"/>
      <w:r w:rsidRPr="72EC7B37">
        <w:rPr>
          <w:rFonts w:ascii="Aptos" w:eastAsia="Aptos" w:hAnsi="Aptos" w:cs="Aptos"/>
          <w:lang w:val="en-US"/>
        </w:rPr>
        <w:t>;</w:t>
      </w:r>
    </w:p>
    <w:p w14:paraId="7466257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clear;</w:t>
      </w:r>
    </w:p>
    <w:p w14:paraId="0DB7DD7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close all;</w:t>
      </w:r>
    </w:p>
    <w:p w14:paraId="61B7B72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LEO satellite parameters</w:t>
      </w:r>
    </w:p>
    <w:p w14:paraId="5FFB4C3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h = 550;                 % Satellite altitude in km</w:t>
      </w:r>
    </w:p>
    <w:p w14:paraId="46A767B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fc = 2;                  % Carrier frequency in GHz</w:t>
      </w:r>
    </w:p>
    <w:p w14:paraId="1F41D45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Pt = 30;                 % Transmitted power in </w:t>
      </w:r>
      <w:proofErr w:type="spellStart"/>
      <w:r w:rsidRPr="72EC7B37">
        <w:rPr>
          <w:rFonts w:ascii="Aptos" w:eastAsia="Aptos" w:hAnsi="Aptos" w:cs="Aptos"/>
          <w:lang w:val="en-US"/>
        </w:rPr>
        <w:t>dBm</w:t>
      </w:r>
      <w:proofErr w:type="spellEnd"/>
    </w:p>
    <w:p w14:paraId="3B7C85D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Gt = 20;                 % Transmitter antenna gain in </w:t>
      </w:r>
      <w:proofErr w:type="spellStart"/>
      <w:r w:rsidRPr="72EC7B37">
        <w:rPr>
          <w:rFonts w:ascii="Aptos" w:eastAsia="Aptos" w:hAnsi="Aptos" w:cs="Aptos"/>
          <w:lang w:val="en-US"/>
        </w:rPr>
        <w:t>dBi</w:t>
      </w:r>
      <w:proofErr w:type="spellEnd"/>
    </w:p>
    <w:p w14:paraId="332780B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Gr = 20;                 % Receiver antenna gain in </w:t>
      </w:r>
      <w:proofErr w:type="spellStart"/>
      <w:r w:rsidRPr="72EC7B37">
        <w:rPr>
          <w:rFonts w:ascii="Aptos" w:eastAsia="Aptos" w:hAnsi="Aptos" w:cs="Aptos"/>
          <w:lang w:val="en-US"/>
        </w:rPr>
        <w:t>dBi</w:t>
      </w:r>
      <w:proofErr w:type="spellEnd"/>
    </w:p>
    <w:p w14:paraId="0D80DC3F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Distance from remote user to satellite</w:t>
      </w:r>
    </w:p>
    <w:p w14:paraId="238E1D7A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distance = 550:50:1500; % km</w:t>
      </w:r>
    </w:p>
    <w:p w14:paraId="1E0D9AD4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Speed of light</w:t>
      </w:r>
    </w:p>
    <w:p w14:paraId="0AF971C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c = 3e8;</w:t>
      </w:r>
    </w:p>
    <w:p w14:paraId="1E8E08E7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Convert distance to meters</w:t>
      </w:r>
    </w:p>
    <w:p w14:paraId="49F84F3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d = distance * 1000;</w:t>
      </w:r>
    </w:p>
    <w:p w14:paraId="560323BA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Frequency in Hz</w:t>
      </w:r>
    </w:p>
    <w:p w14:paraId="517E8C5B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f = fc * 1e9;</w:t>
      </w:r>
    </w:p>
    <w:p w14:paraId="7EDB6D9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Free-space path loss</w:t>
      </w:r>
    </w:p>
    <w:p w14:paraId="43079D8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FSPL = 20*log10(d) + ...</w:t>
      </w:r>
    </w:p>
    <w:p w14:paraId="16335149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      20*log10(f) - ...</w:t>
      </w:r>
    </w:p>
    <w:p w14:paraId="49C2200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      20*log10(c);</w:t>
      </w:r>
    </w:p>
    <w:p w14:paraId="37549E5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lastRenderedPageBreak/>
        <w:t xml:space="preserve"> % Received power</w:t>
      </w:r>
    </w:p>
    <w:p w14:paraId="444A4C1D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Pr</w:t>
      </w:r>
      <w:proofErr w:type="spellEnd"/>
      <w:r w:rsidRPr="72EC7B37">
        <w:rPr>
          <w:rFonts w:ascii="Aptos" w:eastAsia="Aptos" w:hAnsi="Aptos" w:cs="Aptos"/>
          <w:lang w:val="en-US"/>
        </w:rPr>
        <w:t xml:space="preserve"> = Pt + Gt + Gr - FSPL;</w:t>
      </w:r>
    </w:p>
    <w:p w14:paraId="7156C15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Propagation delay</w:t>
      </w:r>
    </w:p>
    <w:p w14:paraId="2843E10D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delay = d / c * 1000;   % milliseconds</w:t>
      </w:r>
    </w:p>
    <w:p w14:paraId="4F1D7D4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Coverage model</w:t>
      </w:r>
    </w:p>
    <w:p w14:paraId="395BC032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coverage = pi * distance.^2;</w:t>
      </w:r>
    </w:p>
    <w:p w14:paraId="0FE908DF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% Plot results</w:t>
      </w:r>
    </w:p>
    <w:p w14:paraId="7A060A2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figure;</w:t>
      </w:r>
    </w:p>
    <w:p w14:paraId="54C094BE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subplot(2,2,1)</w:t>
      </w:r>
    </w:p>
    <w:p w14:paraId="7B1732B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plot(distance,FSPL,'LineWidth',2)</w:t>
      </w:r>
    </w:p>
    <w:p w14:paraId="44023DD9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('Satellite Distance (km)')</w:t>
      </w:r>
    </w:p>
    <w:p w14:paraId="250B88B9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('Path Loss (dB)')</w:t>
      </w:r>
    </w:p>
    <w:p w14:paraId="4688E15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title('LEO Satellite Path Loss')</w:t>
      </w:r>
    </w:p>
    <w:p w14:paraId="0C39D96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2255A4CD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subplot(2,2,2)</w:t>
      </w:r>
    </w:p>
    <w:p w14:paraId="4AA00D49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plot(distance,Pr,'LineWidth',2)</w:t>
      </w:r>
    </w:p>
    <w:p w14:paraId="792A87ED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('Satellite Distance (km)')</w:t>
      </w:r>
    </w:p>
    <w:p w14:paraId="6FAD8A34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('Received Power (</w:t>
      </w:r>
      <w:proofErr w:type="spellStart"/>
      <w:r w:rsidRPr="72EC7B37">
        <w:rPr>
          <w:rFonts w:ascii="Aptos" w:eastAsia="Aptos" w:hAnsi="Aptos" w:cs="Aptos"/>
          <w:lang w:val="en-US"/>
        </w:rPr>
        <w:t>dBm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6F9BD78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title('Received Signal Power')</w:t>
      </w:r>
    </w:p>
    <w:p w14:paraId="48A7A8B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63002C26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subplot(2,2,3)</w:t>
      </w:r>
    </w:p>
    <w:p w14:paraId="18AAAC70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plot(distance,delay,'LineWidth',2)</w:t>
      </w:r>
    </w:p>
    <w:p w14:paraId="66A5F71D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('Satellite Distance (km)')</w:t>
      </w:r>
    </w:p>
    <w:p w14:paraId="0805F6BE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('Propagation Delay (</w:t>
      </w:r>
      <w:proofErr w:type="spellStart"/>
      <w:r w:rsidRPr="72EC7B37">
        <w:rPr>
          <w:rFonts w:ascii="Aptos" w:eastAsia="Aptos" w:hAnsi="Aptos" w:cs="Aptos"/>
          <w:lang w:val="en-US"/>
        </w:rPr>
        <w:t>ms</w:t>
      </w:r>
      <w:proofErr w:type="spellEnd"/>
      <w:r w:rsidRPr="72EC7B37">
        <w:rPr>
          <w:rFonts w:ascii="Aptos" w:eastAsia="Aptos" w:hAnsi="Aptos" w:cs="Aptos"/>
          <w:lang w:val="en-US"/>
        </w:rPr>
        <w:t>)')</w:t>
      </w:r>
    </w:p>
    <w:p w14:paraId="67D79D6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title('Propagation Delay')</w:t>
      </w:r>
    </w:p>
    <w:p w14:paraId="55BD8195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622107D2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 subplot(2,2,4)</w:t>
      </w:r>
    </w:p>
    <w:p w14:paraId="2835E333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plot(distance,coverage,'LineWidth',2)</w:t>
      </w:r>
    </w:p>
    <w:p w14:paraId="3659E230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lastRenderedPageBreak/>
        <w:t>xlabel</w:t>
      </w:r>
      <w:proofErr w:type="spellEnd"/>
      <w:r w:rsidRPr="72EC7B37">
        <w:rPr>
          <w:rFonts w:ascii="Aptos" w:eastAsia="Aptos" w:hAnsi="Aptos" w:cs="Aptos"/>
          <w:lang w:val="en-US"/>
        </w:rPr>
        <w:t>('Satellite Distance (km)')</w:t>
      </w:r>
    </w:p>
    <w:p w14:paraId="314709EE" w14:textId="77777777" w:rsidR="00007019" w:rsidRDefault="00007019" w:rsidP="000C5037">
      <w:pPr>
        <w:spacing w:line="240" w:lineRule="auto"/>
      </w:pPr>
      <w:proofErr w:type="spellStart"/>
      <w:r w:rsidRPr="72EC7B37">
        <w:rPr>
          <w:rFonts w:ascii="Aptos" w:eastAsia="Aptos" w:hAnsi="Aptos" w:cs="Aptos"/>
          <w:lang w:val="en-US"/>
        </w:rPr>
        <w:t>ylabel</w:t>
      </w:r>
      <w:proofErr w:type="spellEnd"/>
      <w:r w:rsidRPr="72EC7B37">
        <w:rPr>
          <w:rFonts w:ascii="Aptos" w:eastAsia="Aptos" w:hAnsi="Aptos" w:cs="Aptos"/>
          <w:lang w:val="en-US"/>
        </w:rPr>
        <w:t>('Coverage Area (km^2)')</w:t>
      </w:r>
    </w:p>
    <w:p w14:paraId="0D54B5AC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title('Remote Coverage')</w:t>
      </w:r>
    </w:p>
    <w:p w14:paraId="05CA4288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grid on</w:t>
      </w:r>
    </w:p>
    <w:p w14:paraId="3B6713FA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>OUTPUT:</w:t>
      </w:r>
    </w:p>
    <w:p w14:paraId="7C763CFA" w14:textId="77777777" w:rsidR="00007019" w:rsidRDefault="00007019" w:rsidP="000C5037">
      <w:pPr>
        <w:spacing w:line="240" w:lineRule="auto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53B3635" wp14:editId="0B9B576A">
            <wp:extent cx="5943600" cy="3343275"/>
            <wp:effectExtent l="0" t="0" r="0" b="0"/>
            <wp:docPr id="545654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4856" name="Picture 545654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36E2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RESULT:  </w:t>
      </w:r>
    </w:p>
    <w:p w14:paraId="3F5C63E1" w14:textId="77777777" w:rsidR="00007019" w:rsidRDefault="00007019" w:rsidP="000C5037">
      <w:pPr>
        <w:spacing w:line="240" w:lineRule="auto"/>
      </w:pPr>
      <w:r w:rsidRPr="72EC7B37">
        <w:rPr>
          <w:rFonts w:ascii="Aptos" w:eastAsia="Aptos" w:hAnsi="Aptos" w:cs="Aptos"/>
          <w:lang w:val="en-US"/>
        </w:rPr>
        <w:t xml:space="preserve">The LEO satellite-assisted communication model was successfully designed and simulated using MATLAB. The simulation showed that increasing the satellite-to-user distance increased </w:t>
      </w:r>
      <w:r w:rsidRPr="72EC7B37">
        <w:rPr>
          <w:rFonts w:ascii="Aptos" w:eastAsia="Aptos" w:hAnsi="Aptos" w:cs="Aptos"/>
          <w:b/>
          <w:bCs/>
          <w:lang w:val="en-US"/>
        </w:rPr>
        <w:t>propagation delay and path loss</w:t>
      </w:r>
      <w:r w:rsidRPr="72EC7B37">
        <w:rPr>
          <w:rFonts w:ascii="Aptos" w:eastAsia="Aptos" w:hAnsi="Aptos" w:cs="Aptos"/>
          <w:lang w:val="en-US"/>
        </w:rPr>
        <w:t>, resulting in lower received signal power. The model demonstrates how LEO satellites can provide wireless connectivity to remote areas where terrestrial networks are unavailable.</w:t>
      </w:r>
    </w:p>
    <w:p w14:paraId="5670782B" w14:textId="77777777" w:rsidR="00007019" w:rsidRDefault="00007019"/>
    <w:sectPr w:rsidR="00007019" w:rsidSect="00007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19"/>
    <w:rsid w:val="00007019"/>
    <w:rsid w:val="0069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3503"/>
  <w15:chartTrackingRefBased/>
  <w15:docId w15:val="{91A407C7-7839-3045-83A5-1273D8DD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prabhakaranan2007@gmail.com</dc:creator>
  <cp:keywords/>
  <dc:description/>
  <cp:lastModifiedBy>prabhakaranan2007@gmail.com</cp:lastModifiedBy>
  <cp:revision>2</cp:revision>
  <dcterms:created xsi:type="dcterms:W3CDTF">2026-08-10T04:34:00Z</dcterms:created>
  <dcterms:modified xsi:type="dcterms:W3CDTF">2026-08-10T04:34:00Z</dcterms:modified>
</cp:coreProperties>
</file>