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sz w:val="20"/>
          <w:szCs w:val="20"/>
          <w:lang w:eastAsia="en-IN"/>
        </w:rPr>
        <w:t>PRADEEEP RAGAVENDRA (192412180)</w:t>
      </w:r>
      <w:bookmarkStart w:id="0" w:name="_GoBack"/>
      <w:bookmarkEnd w:id="0"/>
    </w:p>
    <w:p w:rsid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MATLAB SIMULATION</w:t>
      </w:r>
    </w:p>
    <w:p w:rsid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clear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; close all; 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clc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; 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rng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(7);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fcAM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1e6; 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fmAM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=3e3; mu=.7;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fcDSB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1.02e6; 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fcSSB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=1.04e6;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IF=455e3; Q=50;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fcFM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100e6; 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fd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=75e3; 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fmax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=15e3;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Fs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=2e6; 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FsV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=8e3; 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Nch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=300;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alpha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=.25; 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sps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=16;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t=0:1/Fs</w:t>
      </w: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:4e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-3-1/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Fs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m=</w:t>
      </w: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cos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2*pi*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fmAM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*t);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sAM</w:t>
      </w:r>
      <w:proofErr w:type="spellEnd"/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=(1+mu*m).*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cos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(2*pi*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fcAM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*t);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figure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; plot(t(1:3000)*1e3,sAM(1:3000)); grid on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xlabel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'Time (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ms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)'); 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ylabel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('Amplitude'); title('AM Signal');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sDSB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m.*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cos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(2*pi*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fcDSB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*t);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figure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; 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pwelch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sDSB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,[],[],[],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Fs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,'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centered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'DSB-SC Spectrum');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mh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</w:t>
      </w:r>
      <w:proofErr w:type="spellStart"/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imag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hilbert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(m));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sSSB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m.*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cos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(2*pi*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fcSSB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*t)-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mh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.*sin(2*pi*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fcSSB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*t);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figure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; 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pwelch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sSSB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,[],[],[],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Fs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,'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centered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'SSB-SC Spectrum');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N=</w:t>
      </w: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length(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t);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</w:t>
      </w: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-N/2:N/2-1)*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Fs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/N;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X=</w:t>
      </w: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fftshift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fft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sDSB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));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mask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=(f&gt;=fcDSB-.2*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fmAM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&amp; f&lt;=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fcDSB+fmAM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figure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; plot(f/1e6,abs(X.*mask)/max(abs(X)));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lastRenderedPageBreak/>
        <w:t>grid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on; 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xlim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([0 2])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xlabel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'Frequency (MHz)'); 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ylabel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('Magnitude');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'VSB-SC Spectrum');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BWFM=2*(</w:t>
      </w: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fd+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fmax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beta=</w:t>
      </w:r>
      <w:proofErr w:type="spellStart"/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fd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/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fmax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tf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0:1/1e6:2e-3;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mf=</w:t>
      </w:r>
      <w:proofErr w:type="spellStart"/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cos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(2*pi*5e3*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tf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sFM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</w:t>
      </w:r>
      <w:proofErr w:type="spellStart"/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cos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(2*pi*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fcFM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*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tf+beta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*sin(2*pi*5e3*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tf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));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sPM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</w:t>
      </w:r>
      <w:proofErr w:type="spellStart"/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cos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(2*pi*100e3*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tf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+(pi/2)*mf);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figure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; plot(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tf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(1:3000)*1e3,sFM(1:3000)); grid on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xlabel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'Time (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ms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)'); 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ylabel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('Amplitude');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'FM Signal');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pre=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filter([1 -.9],1,m);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de=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filter(.1,[1 -.9],pre);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figure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; plot(t(1:3000)*1e3,m(1:3000)); hold on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t(1:3000)*1e3,de(1:3000),'--'); grid on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legend(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Original','Recovered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'Pre-emphasis and De-emphasis');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imageFreq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fcAM+2*IF;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IRR=20*</w:t>
      </w: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log10(</w:t>
      </w:r>
      <w:proofErr w:type="spellStart"/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sqrt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(1+(Q*2*IF/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fcAM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)^2));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'AM BW = %.2f kHz\n',2*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fmAM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/1e3);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'FM BW = %.2f kHz\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n',BWFM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/1e3);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'Image Frequency = %.2f MHz\n',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imageFreq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/1e6);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'Image Rejection = %.2f dB\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n',IRR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L8=256; L3=8;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q8=</w:t>
      </w: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round(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((m+1)/2)*(L8-1));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q3=</w:t>
      </w: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round(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((m+1)/2)*(L3-1));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lastRenderedPageBreak/>
        <w:t>x8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=2*q8/(L8-1)-1;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x3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=2*q3/(L3-1)-1;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figure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; plot(m(1:2000),x3(1:2000),'.'); hold on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m(1:2000),x8(1:2000),'.'); grid on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legend(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'3-bit','8-bit');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xlabel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'Input'); 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ylabel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('Output');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'Uniform Quantization');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bits=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2:8;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SQNR=6.02*bits+1.76;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figure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; plot(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bits,SQNR,'o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-'); grid on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xlabel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'Bits/sample'); 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ylabel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('SQNR (dB)');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'SQNR');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RPCM=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Nch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*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FsV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*8;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RADPCM=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Nch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*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FsV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*4;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RDPCM=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Nch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*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FsV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*4;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RDM=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Nch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*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FsV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'PCM Rate = %.2f Mb/s\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n',RPCM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/1e6);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'DPCM Rate = %.2f Mb/s\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n',RDPCM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/1e6);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'DM Rate = %.2f Mb/s\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n',RDM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/1e6);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'ADPCM Rate = %.2f Mb/s\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n',RADPCM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/1e6);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b=</w:t>
      </w: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randi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[0 1],4000,1);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BPSK=</w:t>
      </w: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pskmod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b,2,0);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bq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</w:t>
      </w:r>
      <w:proofErr w:type="spellStart"/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randi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([0 1],8000,1);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q=</w:t>
      </w: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bi2de(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reshape(bq,2,[]).','left-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msb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QPSK=</w:t>
      </w: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pskmod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q,4,pi/4);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b16=</w:t>
      </w: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randi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[0 1],16000,1);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lastRenderedPageBreak/>
        <w:t>q16=</w:t>
      </w: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bi2de(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reshape(b16,4,[]).','left-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msb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QAM16=</w:t>
      </w: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qammod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q16,16,'UnitAveragePower',true);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figure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; scatter(real(QPSK),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imag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(QPSK),8,'.');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grid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on; axis equal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xlabel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'I'); 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ylabel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('Q'); title('QPSK Constellation');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h=</w:t>
      </w: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rcosdesign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alpha,8,sps,'sqrt');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sym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2*b-1;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tx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</w:t>
      </w:r>
      <w:proofErr w:type="spellStart"/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upfirdn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(sym,h,sps,1);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figure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; 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eyediagram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tx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(100:end),2*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sps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'RRC Eye Diagram');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EbN0=0:2:14;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berB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zeros(size(EbN0));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berQ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zeros(size(EbN0));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ber16=</w:t>
      </w: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zeros(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size(EbN0));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for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k=1:length(EbN0)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r=</w:t>
      </w: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awgn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BPSK,EbN0(k),'measured');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d=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pskdemod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(r</w:t>
      </w: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,2,0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berB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k)=mean(d~=b);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r=</w:t>
      </w: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awgn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QPSK,EbN0(k),'measured');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d=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pskdemod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(r</w:t>
      </w: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,4,pi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/4);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dq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de2bi(d,2,'left-msb');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dq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</w:t>
      </w:r>
      <w:proofErr w:type="spellStart"/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dq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(:);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berQ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k)=mean(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dq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~=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bq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(1:length(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dq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)));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r=</w:t>
      </w: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awgn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QAM16,EbN0(k),'measured');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d=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qamdemod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(r</w:t>
      </w: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,16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,'UnitAveragePower',true);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dq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de2bi(d,4,'left-msb');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lastRenderedPageBreak/>
        <w:t xml:space="preserve">    </w:t>
      </w: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dq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</w:t>
      </w:r>
      <w:proofErr w:type="spellStart"/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dq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(:);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ber16(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k)=mean(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dq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~=b16(1:length(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dq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)));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end</w:t>
      </w:r>
      <w:proofErr w:type="gramEnd"/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figure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semilogy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EbN0,berB,'o-'); hold on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semilogy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EbN0,berQ,'s-');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semilogy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EbN0,ber16,'^-');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grid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on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xlabel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Eb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/N0 (dB)'); 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ylabel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('BER');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legend(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'BPSK','QPSK','16-QAM');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'BER under AWGN');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ray=</w:t>
      </w:r>
      <w:proofErr w:type="spellStart"/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comm.RayleighChannel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 ...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'SampleRate'</w:t>
      </w: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,1e6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, ...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PathDelays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</w:t>
      </w: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,[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0 2e-6 5e-6], ...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AveragePathGains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</w:t>
      </w: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,[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0 -3 -7]);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rf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ray(BPSK);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rf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</w:t>
      </w:r>
      <w:proofErr w:type="spellStart"/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awgn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(rf,12,'measured');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d=</w:t>
      </w: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pskdemod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rf,2,0);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BERfade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</w:t>
      </w: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mean(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d~=b);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'Rayleigh BER = %.6f\n',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BERfade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n</w:t>
      </w: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0:length(BPSK)-1)';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int</w:t>
      </w:r>
      <w:proofErr w:type="spellEnd"/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=.35*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exp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(1j*2*pi*.02*n);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ri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</w:t>
      </w:r>
      <w:proofErr w:type="spellStart"/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awgn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(BPSK+int,20,'measured');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di=</w:t>
      </w:r>
      <w:proofErr w:type="spellStart"/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pskdemod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(ri,2,0);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BERint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</w:t>
      </w: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mean(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di~=b);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lastRenderedPageBreak/>
        <w:t>fprintf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'Interference BER = %.6f\n',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BERint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levels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=[2 4 8 16 32 64 128 256];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SQ=</w:t>
      </w: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zeros(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size(levels));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for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k=1:length(levels)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L=</w:t>
      </w: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levels(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k);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q=</w:t>
      </w: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round(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((m+1)/2)*(L-1));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xr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2*q/(L-1)-1;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SQ(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k)=10*log10(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var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(m)/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var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(m-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xr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));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end</w:t>
      </w:r>
      <w:proofErr w:type="gramEnd"/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figure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spellStart"/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levels,SQ,'o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-');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grid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on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xlabel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'Quantization Levels');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ylabel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'SQNR (dB)');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'Coarse Quantization');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trellis=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poly2trellis(7,[171 133]);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coded=</w:t>
      </w:r>
      <w:proofErr w:type="spellStart"/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convenc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b,trellis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cm=</w:t>
      </w: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pskmod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coded,2,0);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cb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=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zeros(size(EbN0));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for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k=1:length(EbN0)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r=</w:t>
      </w: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awgn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cm,EbN0(k),'measured');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d=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pskdemod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(r</w:t>
      </w: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,2,0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d=</w:t>
      </w: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vitdec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d,trellis,34,'trunc','hard');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cb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k)=mean(d~=b);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end</w:t>
      </w:r>
      <w:proofErr w:type="gramEnd"/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figure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semilogy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EbN0,berB,'o-'); hold on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semilogy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EbN0,cb,'s-');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grid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on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xlabel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Eb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/N0 (dB)');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ylabel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'BER');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legend(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Uncoded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','Coded');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'Convolutional Coding Gain');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'\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nFINAL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RESULTS\n');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'AM Bandwidth = %.2f kHz\n',2*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fmAM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/1e3);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'FM Bandwidth = %.2f kHz\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n',BWFM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/1e3);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'PCM = %.2f Mb/s\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n',RPCM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/1e6);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'ADPCM = %.2f Mb/s\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n',RADPCM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/1e6);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'Image Rejection = %.2f dB\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n',IRR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'Rayleigh BER = %.6f\n',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BERfade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'Interference BER = %.6f\n',</w:t>
      </w:r>
      <w:proofErr w:type="spellStart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BERint</w:t>
      </w:r>
      <w:proofErr w:type="spellEnd"/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lastRenderedPageBreak/>
        <w:drawing>
          <wp:inline distT="0" distB="0" distL="0" distR="0" wp14:anchorId="222235C0" wp14:editId="3D71AE34">
            <wp:extent cx="5353797" cy="3753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2FE" w:rsidRPr="00F072FE" w:rsidRDefault="00F072FE" w:rsidP="00F072FE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lastRenderedPageBreak/>
        <w:drawing>
          <wp:inline distT="0" distB="0" distL="0" distR="0" wp14:anchorId="07A4D6E6" wp14:editId="0D2EA2DC">
            <wp:extent cx="5439534" cy="3791479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drawing>
          <wp:inline distT="0" distB="0" distL="0" distR="0" wp14:anchorId="33A00363" wp14:editId="00DD8525">
            <wp:extent cx="5344271" cy="3648584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2FE">
        <w:rPr>
          <w:rFonts w:ascii="Consolas" w:eastAsia="Times New Roman" w:hAnsi="Consolas" w:cs="Times New Roman"/>
          <w:sz w:val="20"/>
          <w:szCs w:val="20"/>
          <w:lang w:eastAsia="en-IN"/>
        </w:rPr>
        <w:lastRenderedPageBreak/>
        <w:drawing>
          <wp:inline distT="0" distB="0" distL="0" distR="0" wp14:anchorId="65C34EF5" wp14:editId="0F30A4F1">
            <wp:extent cx="5277587" cy="3610479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72FE" w:rsidRPr="00F07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2FE"/>
    <w:rsid w:val="008E04CC"/>
    <w:rsid w:val="00F0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D20B4C-E4C1-4CB3-BFCE-125B19F0B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644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2026-09-01T13:56:00Z</dcterms:created>
  <dcterms:modified xsi:type="dcterms:W3CDTF">2026-09-01T14:04:00Z</dcterms:modified>
</cp:coreProperties>
</file>