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Chaos Engineering for GenAI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chaos_mesh.yaml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Validated RTO &lt; 5m &amp; Zero Cascading Network Deadlocks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Chaos Mesh manifests simulating API response errors, container restarts, and embedding server delays.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Validating system fault tolerance against unexpected network latency, pod kills, and disk pressure before production rollout.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https://github.com/Pradeeptalari14/tp-chaos-genai.</w:t>
      </w:r>
    </w:p>
    <w:p>
      <w:pPr>
        <w:pStyle w:val="Heading1"/>
      </w:pPr>
      <w:r>
        <w:t>3. Concrete Production Implementation (chaos_mesh.yaml)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Chaos Engineering for GenAI</w:t>
              <w:br/>
              <w:t># Domain: LLMOps &amp; RAG Pipelines</w:t>
              <w:br/>
              <w:t># Target Artifact: chaos_mesh.yaml</w:t>
              <w:br/>
              <w:t># Target SRE Standard: Validated RTO &lt; 5m &amp; Zero Cascading Network Deadlocks</w:t>
              <w:br/>
              <w:t>apiVersion: apps/v1</w:t>
              <w:br/>
              <w:t>kind: Deployment</w:t>
              <w:br/>
              <w:t>metadata:</w:t>
              <w:br/>
              <w:t xml:space="preserve">  name: chaos-engineering-for-genai</w:t>
              <w:br/>
              <w:t xml:space="preserve">  namespace: production</w:t>
              <w:br/>
              <w:t xml:space="preserve">  labels:</w:t>
              <w:br/>
              <w:t xml:space="preserve">    app.kubernetes.io/name: chaos-engineering-for-genai</w:t>
              <w:br/>
              <w:t xml:space="preserve">    app.kubernetes.io/part-of: engineering-platform</w:t>
              <w:br/>
              <w:t xml:space="preserve">    sre.slo/compliance: "Validated RTO &lt; 5m &amp; Zero Cascading Network Deadlocks"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chaos-engineering-for-genai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chaos-engineering-for-genai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ghcr.io/pradeeptalari14/tp-chaos-genai:v1.0.0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Run automated Chaos Mesh / Litmus experiments in staging to verify that circuit breakers, retries, and fallback caches activate as designed.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Assuming multi-zone architectures are resilient without ever simulating active network partition or database failovers.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https://github.com/Pradeeptalari14/tp-chaos-genai.git &amp;&amp; cd $(basename "Pradeeptalari14/tp-chaos-genai")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kubectl apply -f network-latency-experiment.yaml &amp;&amp; kubectl get chaos -n chaos-mesh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Validated RTO &lt; 5m &amp; Zero Cascading Network Deadlocks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https://www.youtube.com/results?search_query=Chaos+Engineering+for+GenAI+tutorial+deep+dive+architecture+production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https://www.youtube.com/results?search_query=Chaos+Engineering+for+GenAI+KubeCon+SREcon+AI+Engineer+Summit+conference+talk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