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after="160"/>
      </w:pPr>
      <w:r>
        <w:rPr>
          <w:rFonts w:ascii="Calibri" w:hAnsi="Calibri"/>
          <w:b/>
          <w:color w:val="2B6CB0"/>
          <w:sz w:val="24"/>
        </w:rPr>
        <w:t>LLVM COMPILER INFRASTRUCTURE &amp; ADVANCED SYSTEM SECURITY</w:t>
      </w:r>
    </w:p>
    <w:p>
      <w:pPr>
        <w:spacing w:before="0" w:after="240"/>
      </w:pPr>
      <w:r>
        <w:rPr>
          <w:rFonts w:ascii="Calibri" w:hAnsi="Calibri"/>
          <w:b/>
          <w:color w:val="1A365D"/>
          <w:sz w:val="52"/>
        </w:rPr>
        <w:t>Coarse-Grained Forward-Edge Control-Flow Integrity (CFI)</w:t>
      </w:r>
    </w:p>
    <w:p>
      <w:pPr>
        <w:spacing w:after="480"/>
      </w:pPr>
      <w:r>
        <w:rPr>
          <w:rFonts w:ascii="Calibri" w:hAnsi="Calibri"/>
          <w:color w:val="718096"/>
          <w:sz w:val="27"/>
        </w:rPr>
        <w:t>A Complete End-to-End LLVM Pass Implementation, Architecture Blueprint, Full Source Code Walkthrough, Directory Analysis, and Security Verification Report</w:t>
      </w:r>
    </w:p>
    <w:tbl>
      <w:tblPr>
        <w:tblW w:type="auto" w:w="0"/>
        <w:jc w:val="center"/>
        <w:tblLook w:firstColumn="1" w:firstRow="1" w:lastColumn="0" w:lastRow="0" w:noHBand="0" w:noVBand="1" w:val="04A0"/>
      </w:tblPr>
      <w:tblGrid>
        <w:gridCol w:w="9360"/>
      </w:tblGrid>
      <w:tr>
        <w:tc>
          <w:tcPr>
            <w:tcW w:type="dxa" w:w="9360"/>
            <w:shd w:fill="2B6CB0"/>
          </w:tcPr>
          <w:p>
            <w:pPr>
              <w:spacing w:before="20" w:after="20"/>
            </w:pPr>
            <w:r>
              <w:rPr>
                <w:sz w:val="4"/>
              </w:rPr>
            </w:r>
          </w:p>
        </w:tc>
      </w:tr>
    </w:tbl>
    <w:p>
      <w:pPr>
        <w:spacing w:before="560" w:after="80"/>
      </w:pPr>
    </w:p>
    <w:tbl>
      <w:tblPr>
        <w:tblW w:type="auto" w:w="0"/>
        <w:jc w:val="center"/>
        <w:tblLook w:firstColumn="1" w:firstRow="1" w:lastColumn="0" w:lastRow="0" w:noHBand="0" w:noVBand="1" w:val="04A0"/>
      </w:tblPr>
      <w:tblGrid>
        <w:gridCol w:w="4680"/>
        <w:gridCol w:w="4680"/>
      </w:tblGrid>
      <w:tr>
        <w:tc>
          <w:tcPr>
            <w:tcW w:type="dxa" w:w="3168"/>
            <w:shd w:fill="F7FAFC"/>
            <w:tcBorders>
              <w:top w:val="single" w:sz="4" w:space="0" w:color="E2E8F0"/>
              <w:left w:val="single" w:sz="4" w:space="0" w:color="E2E8F0"/>
              <w:bottom w:val="single" w:sz="4" w:space="0" w:color="E2E8F0"/>
              <w:right w:val="single" w:sz="4" w:space="0" w:color="E2E8F0"/>
            </w:tcBorders>
          </w:tcPr>
          <w:p>
            <w:pPr>
              <w:spacing w:before="60" w:after="60"/>
            </w:pPr>
            <w:r>
              <w:rPr>
                <w:b/>
                <w:color w:val="1A365D"/>
                <w:sz w:val="19"/>
              </w:rPr>
              <w:t>Project Identifier</w:t>
            </w:r>
          </w:p>
        </w:tc>
        <w:tc>
          <w:tcPr>
            <w:tcW w:type="dxa" w:w="6192"/>
            <w:tcBorders>
              <w:top w:val="single" w:sz="4" w:space="0" w:color="E2E8F0"/>
              <w:left w:val="single" w:sz="4" w:space="0" w:color="E2E8F0"/>
              <w:bottom w:val="single" w:sz="4" w:space="0" w:color="E2E8F0"/>
              <w:right w:val="single" w:sz="4" w:space="0" w:color="E2E8F0"/>
            </w:tcBorders>
          </w:tcPr>
          <w:p>
            <w:pPr>
              <w:spacing w:before="60" w:after="60"/>
            </w:pPr>
            <w:r>
              <w:rPr>
                <w:color w:val="2D3748"/>
                <w:sz w:val="19"/>
              </w:rPr>
              <w:t>cfi-harden (Out-of-tree LLVM New Pass Manager Plugin)</w:t>
            </w:r>
          </w:p>
        </w:tc>
      </w:tr>
      <w:tr>
        <w:tc>
          <w:tcPr>
            <w:tcW w:type="dxa" w:w="3168"/>
            <w:shd w:fill="F7FAFC"/>
            <w:tcBorders>
              <w:top w:val="single" w:sz="4" w:space="0" w:color="E2E8F0"/>
              <w:left w:val="single" w:sz="4" w:space="0" w:color="E2E8F0"/>
              <w:bottom w:val="single" w:sz="4" w:space="0" w:color="E2E8F0"/>
              <w:right w:val="single" w:sz="4" w:space="0" w:color="E2E8F0"/>
            </w:tcBorders>
          </w:tcPr>
          <w:p>
            <w:pPr>
              <w:spacing w:before="60" w:after="60"/>
            </w:pPr>
            <w:r>
              <w:rPr>
                <w:b/>
                <w:color w:val="1A365D"/>
                <w:sz w:val="19"/>
              </w:rPr>
              <w:t>Project Milestone</w:t>
            </w:r>
          </w:p>
        </w:tc>
        <w:tc>
          <w:tcPr>
            <w:tcW w:type="dxa" w:w="6192"/>
            <w:tcBorders>
              <w:top w:val="single" w:sz="4" w:space="0" w:color="E2E8F0"/>
              <w:left w:val="single" w:sz="4" w:space="0" w:color="E2E8F0"/>
              <w:bottom w:val="single" w:sz="4" w:space="0" w:color="E2E8F0"/>
              <w:right w:val="single" w:sz="4" w:space="0" w:color="E2E8F0"/>
            </w:tcBorders>
          </w:tcPr>
          <w:p>
            <w:pPr>
              <w:spacing w:before="60" w:after="60"/>
            </w:pPr>
            <w:r>
              <w:rPr>
                <w:color w:val="2D3748"/>
                <w:sz w:val="19"/>
              </w:rPr>
              <w:t>Review 2 Full Team Deliverable (All 4 Modules Built &amp; Integrated)</w:t>
            </w:r>
          </w:p>
        </w:tc>
      </w:tr>
      <w:tr>
        <w:tc>
          <w:tcPr>
            <w:tcW w:type="dxa" w:w="3168"/>
            <w:shd w:fill="F7FAFC"/>
            <w:tcBorders>
              <w:top w:val="single" w:sz="4" w:space="0" w:color="E2E8F0"/>
              <w:left w:val="single" w:sz="4" w:space="0" w:color="E2E8F0"/>
              <w:bottom w:val="single" w:sz="4" w:space="0" w:color="E2E8F0"/>
              <w:right w:val="single" w:sz="4" w:space="0" w:color="E2E8F0"/>
            </w:tcBorders>
          </w:tcPr>
          <w:p>
            <w:pPr>
              <w:spacing w:before="60" w:after="60"/>
            </w:pPr>
            <w:r>
              <w:rPr>
                <w:b/>
                <w:color w:val="1A365D"/>
                <w:sz w:val="19"/>
              </w:rPr>
              <w:t>Compiler Platform</w:t>
            </w:r>
          </w:p>
        </w:tc>
        <w:tc>
          <w:tcPr>
            <w:tcW w:type="dxa" w:w="6192"/>
            <w:tcBorders>
              <w:top w:val="single" w:sz="4" w:space="0" w:color="E2E8F0"/>
              <w:left w:val="single" w:sz="4" w:space="0" w:color="E2E8F0"/>
              <w:bottom w:val="single" w:sz="4" w:space="0" w:color="E2E8F0"/>
              <w:right w:val="single" w:sz="4" w:space="0" w:color="E2E8F0"/>
            </w:tcBorders>
          </w:tcPr>
          <w:p>
            <w:pPr>
              <w:spacing w:before="60" w:after="60"/>
            </w:pPr>
            <w:r>
              <w:rPr>
                <w:color w:val="2D3748"/>
                <w:sz w:val="19"/>
              </w:rPr>
              <w:t>LLVM 21.1.8 / Clang 21.1.8 / C++17 Standard / Linux x86-64 (WSL2/Ubuntu)</w:t>
            </w:r>
          </w:p>
        </w:tc>
      </w:tr>
      <w:tr>
        <w:tc>
          <w:tcPr>
            <w:tcW w:type="dxa" w:w="3168"/>
            <w:shd w:fill="F7FAFC"/>
            <w:tcBorders>
              <w:top w:val="single" w:sz="4" w:space="0" w:color="E2E8F0"/>
              <w:left w:val="single" w:sz="4" w:space="0" w:color="E2E8F0"/>
              <w:bottom w:val="single" w:sz="4" w:space="0" w:color="E2E8F0"/>
              <w:right w:val="single" w:sz="4" w:space="0" w:color="E2E8F0"/>
            </w:tcBorders>
          </w:tcPr>
          <w:p>
            <w:pPr>
              <w:spacing w:before="60" w:after="60"/>
            </w:pPr>
            <w:r>
              <w:rPr>
                <w:b/>
                <w:color w:val="1A365D"/>
                <w:sz w:val="19"/>
              </w:rPr>
              <w:t>Security Mechanism</w:t>
            </w:r>
          </w:p>
        </w:tc>
        <w:tc>
          <w:tcPr>
            <w:tcW w:type="dxa" w:w="6192"/>
            <w:tcBorders>
              <w:top w:val="single" w:sz="4" w:space="0" w:color="E2E8F0"/>
              <w:left w:val="single" w:sz="4" w:space="0" w:color="E2E8F0"/>
              <w:bottom w:val="single" w:sz="4" w:space="0" w:color="E2E8F0"/>
              <w:right w:val="single" w:sz="4" w:space="0" w:color="E2E8F0"/>
            </w:tcBorders>
          </w:tcPr>
          <w:p>
            <w:pPr>
              <w:spacing w:before="60" w:after="60"/>
            </w:pPr>
            <w:r>
              <w:rPr>
                <w:color w:val="2D3748"/>
                <w:sz w:val="19"/>
              </w:rPr>
              <w:t>Forward-Edge Type-Based CFI via Address-Taken Target Sets and Runtime Checking</w:t>
            </w:r>
          </w:p>
        </w:tc>
      </w:tr>
      <w:tr>
        <w:tc>
          <w:tcPr>
            <w:tcW w:type="dxa" w:w="3168"/>
            <w:shd w:fill="F7FAFC"/>
            <w:tcBorders>
              <w:top w:val="single" w:sz="4" w:space="0" w:color="E2E8F0"/>
              <w:left w:val="single" w:sz="4" w:space="0" w:color="E2E8F0"/>
              <w:bottom w:val="single" w:sz="4" w:space="0" w:color="E2E8F0"/>
              <w:right w:val="single" w:sz="4" w:space="0" w:color="E2E8F0"/>
            </w:tcBorders>
          </w:tcPr>
          <w:p>
            <w:pPr>
              <w:spacing w:before="60" w:after="60"/>
            </w:pPr>
            <w:r>
              <w:rPr>
                <w:b/>
                <w:color w:val="1A365D"/>
                <w:sz w:val="19"/>
              </w:rPr>
              <w:t>System Architecture</w:t>
            </w:r>
          </w:p>
        </w:tc>
        <w:tc>
          <w:tcPr>
            <w:tcW w:type="dxa" w:w="6192"/>
            <w:tcBorders>
              <w:top w:val="single" w:sz="4" w:space="0" w:color="E2E8F0"/>
              <w:left w:val="single" w:sz="4" w:space="0" w:color="E2E8F0"/>
              <w:bottom w:val="single" w:sz="4" w:space="0" w:color="E2E8F0"/>
              <w:right w:val="single" w:sz="4" w:space="0" w:color="E2E8F0"/>
            </w:tcBorders>
          </w:tcPr>
          <w:p>
            <w:pPr>
              <w:spacing w:before="60" w:after="60"/>
            </w:pPr>
            <w:r>
              <w:rPr>
                <w:color w:val="2D3748"/>
                <w:sz w:val="19"/>
              </w:rPr>
              <w:t>5-Stage Decoupled Pipeline: Scanner -&gt; Detector -&gt; Analyzer -&gt; Generator -&gt; Instrumenter</w:t>
            </w:r>
          </w:p>
        </w:tc>
      </w:tr>
      <w:tr>
        <w:tc>
          <w:tcPr>
            <w:tcW w:type="dxa" w:w="3168"/>
            <w:shd w:fill="F7FAFC"/>
            <w:tcBorders>
              <w:top w:val="single" w:sz="4" w:space="0" w:color="E2E8F0"/>
              <w:left w:val="single" w:sz="4" w:space="0" w:color="E2E8F0"/>
              <w:bottom w:val="single" w:sz="4" w:space="0" w:color="E2E8F0"/>
              <w:right w:val="single" w:sz="4" w:space="0" w:color="E2E8F0"/>
            </w:tcBorders>
          </w:tcPr>
          <w:p>
            <w:pPr>
              <w:spacing w:before="60" w:after="60"/>
            </w:pPr>
            <w:r>
              <w:rPr>
                <w:b/>
                <w:color w:val="1A365D"/>
                <w:sz w:val="19"/>
              </w:rPr>
              <w:t>Module Organization</w:t>
            </w:r>
          </w:p>
        </w:tc>
        <w:tc>
          <w:tcPr>
            <w:tcW w:type="dxa" w:w="6192"/>
            <w:tcBorders>
              <w:top w:val="single" w:sz="4" w:space="0" w:color="E2E8F0"/>
              <w:left w:val="single" w:sz="4" w:space="0" w:color="E2E8F0"/>
              <w:bottom w:val="single" w:sz="4" w:space="0" w:color="E2E8F0"/>
              <w:right w:val="single" w:sz="4" w:space="0" w:color="E2E8F0"/>
            </w:tcBorders>
          </w:tcPr>
          <w:p>
            <w:pPr>
              <w:spacing w:before="60" w:after="60"/>
            </w:pPr>
            <w:r>
              <w:rPr>
                <w:color w:val="2D3748"/>
                <w:sz w:val="19"/>
              </w:rPr>
              <w:t>4 Independent Member Folders with Strict Interfaces-First Header Contracts</w:t>
            </w:r>
          </w:p>
        </w:tc>
      </w:tr>
      <w:tr>
        <w:tc>
          <w:tcPr>
            <w:tcW w:type="dxa" w:w="3168"/>
            <w:shd w:fill="F7FAFC"/>
            <w:tcBorders>
              <w:top w:val="single" w:sz="4" w:space="0" w:color="E2E8F0"/>
              <w:left w:val="single" w:sz="4" w:space="0" w:color="E2E8F0"/>
              <w:bottom w:val="single" w:sz="4" w:space="0" w:color="E2E8F0"/>
              <w:right w:val="single" w:sz="4" w:space="0" w:color="E2E8F0"/>
            </w:tcBorders>
          </w:tcPr>
          <w:p>
            <w:pPr>
              <w:spacing w:before="60" w:after="60"/>
            </w:pPr>
            <w:r>
              <w:rPr>
                <w:b/>
                <w:color w:val="1A365D"/>
                <w:sz w:val="19"/>
              </w:rPr>
              <w:t>Test Results</w:t>
            </w:r>
          </w:p>
        </w:tc>
        <w:tc>
          <w:tcPr>
            <w:tcW w:type="dxa" w:w="6192"/>
            <w:tcBorders>
              <w:top w:val="single" w:sz="4" w:space="0" w:color="E2E8F0"/>
              <w:left w:val="single" w:sz="4" w:space="0" w:color="E2E8F0"/>
              <w:bottom w:val="single" w:sz="4" w:space="0" w:color="E2E8F0"/>
              <w:right w:val="single" w:sz="4" w:space="0" w:color="E2E8F0"/>
            </w:tcBorders>
          </w:tcPr>
          <w:p>
            <w:pPr>
              <w:spacing w:before="60" w:after="60"/>
            </w:pPr>
            <w:r>
              <w:rPr>
                <w:color w:val="2D3748"/>
                <w:sz w:val="19"/>
              </w:rPr>
              <w:t>100% Passing (Unit Tests, Positive Callbacks, Negative Hijack Abort, Boundary Warning, Perf Timing)</w:t>
            </w:r>
          </w:p>
        </w:tc>
      </w:tr>
      <w:tr>
        <w:tc>
          <w:tcPr>
            <w:tcW w:type="dxa" w:w="3168"/>
            <w:shd w:fill="F7FAFC"/>
            <w:tcBorders>
              <w:top w:val="single" w:sz="4" w:space="0" w:color="E2E8F0"/>
              <w:left w:val="single" w:sz="4" w:space="0" w:color="E2E8F0"/>
              <w:bottom w:val="single" w:sz="4" w:space="0" w:color="E2E8F0"/>
              <w:right w:val="single" w:sz="4" w:space="0" w:color="E2E8F0"/>
            </w:tcBorders>
          </w:tcPr>
          <w:p>
            <w:pPr>
              <w:spacing w:before="60" w:after="60"/>
            </w:pPr>
            <w:r>
              <w:rPr>
                <w:b/>
                <w:color w:val="1A365D"/>
                <w:sz w:val="19"/>
              </w:rPr>
              <w:t>Target Repository Path</w:t>
            </w:r>
          </w:p>
        </w:tc>
        <w:tc>
          <w:tcPr>
            <w:tcW w:type="dxa" w:w="6192"/>
            <w:tcBorders>
              <w:top w:val="single" w:sz="4" w:space="0" w:color="E2E8F0"/>
              <w:left w:val="single" w:sz="4" w:space="0" w:color="E2E8F0"/>
              <w:bottom w:val="single" w:sz="4" w:space="0" w:color="E2E8F0"/>
              <w:right w:val="single" w:sz="4" w:space="0" w:color="E2E8F0"/>
            </w:tcBorders>
          </w:tcPr>
          <w:p>
            <w:pPr>
              <w:spacing w:before="60" w:after="60"/>
            </w:pPr>
            <w:r>
              <w:rPr>
                <w:color w:val="2D3748"/>
                <w:sz w:val="19"/>
              </w:rPr>
              <w:t>/mnt/d/CD/cfi-harden</w:t>
            </w:r>
          </w:p>
        </w:tc>
      </w:tr>
    </w:tbl>
    <w:p>
      <w:r>
        <w:br w:type="page"/>
      </w:r>
    </w:p>
    <w:p>
      <w:pPr>
        <w:keepNext/>
        <w:spacing w:before="400" w:after="160"/>
      </w:pPr>
      <w:r>
        <w:rPr>
          <w:rFonts w:ascii="Calibri" w:hAnsi="Calibri"/>
          <w:b/>
          <w:color w:val="1A365D"/>
          <w:sz w:val="34"/>
        </w:rPr>
        <w:t>Chapter 1: Executive Summary &amp; Project Objectives</w:t>
      </w:r>
    </w:p>
    <w:p>
      <w:pPr>
        <w:spacing w:after="120"/>
      </w:pPr>
      <w:r>
        <w:rPr>
          <w:rFonts w:ascii="Calibri" w:hAnsi="Calibri"/>
          <w:color w:val="2D3748"/>
          <w:sz w:val="21"/>
        </w:rPr>
        <w:t>Control-Flow Integrity (CFI) is one of the most fundamental exploit mitigations in modern systems software. Historically, memory corruption vulnerabilities—such as stack buffer overflows, heap use-after-free, and type confusion—allowed attackers to overwrite control-flow targets (function pointers, return addresses, and virtual method tables). By hijacking indirect control-flow transfers, an attacker can steer program execution toward arbitrary code or execute advanced Code-Reuse Attacks such as Return-Oriented Programming (ROP), Jump-Oriented Programming (JOP), or Call-Oriented Programming (COP). The primary mission of this project is to build, verify, and document an out-of-tree LLVM pass plugin called 'cfi-harden' implementing coarse-grained, forward-edge, type-based Control-Flow Integrity.</w:t>
      </w:r>
    </w:p>
    <w:tbl>
      <w:tblPr>
        <w:tblW w:type="auto" w:w="0"/>
        <w:jc w:val="center"/>
        <w:tblLook w:firstColumn="1" w:firstRow="1" w:lastColumn="0" w:lastRow="0" w:noHBand="0" w:noVBand="1" w:val="04A0"/>
      </w:tblPr>
      <w:tblGrid>
        <w:gridCol w:w="9360"/>
      </w:tblGrid>
      <w:tr>
        <w:tc>
          <w:tcPr>
            <w:tcW w:type="dxa" w:w="9360"/>
            <w:shd w:fill="EBF8FF"/>
            <w:tcBorders>
              <w:top w:val="none"/>
              <w:left w:val="single" w:sz="24" w:space="0" w:color="3182CE"/>
              <w:bottom w:val="none"/>
              <w:right w:val="none"/>
            </w:tcBorders>
          </w:tcPr>
          <w:p>
            <w:pPr>
              <w:spacing w:before="100" w:after="100"/>
              <w:ind w:left="144" w:right="144"/>
            </w:pPr>
            <w:r>
              <w:rPr>
                <w:rFonts w:ascii="Calibri" w:hAnsi="Calibri"/>
                <w:b/>
                <w:color w:val="2B6CB0"/>
                <w:sz w:val="21"/>
              </w:rPr>
              <w:t>CORE SECURITY PRINCIPLE</w:t>
              <w:br/>
            </w:r>
            <w:r>
              <w:rPr>
                <w:rFonts w:ascii="Calibri" w:hAnsi="Calibri"/>
                <w:color w:val="2D3748"/>
                <w:sz w:val="19"/>
              </w:rPr>
              <w:t>Control-Flow Integrity dictates that software execution must follow a strictly pre-determined Control-Flow Graph (CFG) constructed at compile time. Any execution path diverging from this statically authorized graph indicates malicious hijacking or catastrophic state corruption, triggering an immediate and unrecoverable termination of the process before any damage can occur.</w:t>
            </w:r>
          </w:p>
        </w:tc>
      </w:tr>
    </w:tbl>
    <w:p>
      <w:pPr>
        <w:spacing w:after="80"/>
      </w:pPr>
    </w:p>
    <w:p>
      <w:pPr>
        <w:keepNext/>
        <w:spacing w:before="280" w:after="120"/>
      </w:pPr>
      <w:r>
        <w:rPr>
          <w:rFonts w:ascii="Calibri" w:hAnsi="Calibri"/>
          <w:b/>
          <w:color w:val="2B6CB0"/>
          <w:sz w:val="27"/>
        </w:rPr>
        <w:t>1.1 Key Project Objectives</w:t>
      </w:r>
    </w:p>
    <w:p>
      <w:pPr>
        <w:pStyle w:val="ListBullet"/>
        <w:spacing w:after="60"/>
      </w:pPr>
      <w:r>
        <w:rPr>
          <w:b/>
          <w:color w:val="1A365D"/>
          <w:sz w:val="20"/>
        </w:rPr>
        <w:t xml:space="preserve">Out-of-Tree Pass Architecture: </w:t>
      </w:r>
      <w:r>
        <w:rPr>
          <w:color w:val="2D3748"/>
          <w:sz w:val="20"/>
        </w:rPr>
        <w:t>Implement cfi-harden as an out-of-tree compiler plugin using LLVM's New Pass Manager infrastructure (PassInfoMixin), dynamically loadable by the standard 'opt' optimization driver without modifying the host compiler source tree.</w:t>
      </w:r>
    </w:p>
    <w:p>
      <w:pPr>
        <w:pStyle w:val="ListBullet"/>
        <w:spacing w:after="60"/>
      </w:pPr>
      <w:r>
        <w:rPr>
          <w:b/>
          <w:color w:val="1A365D"/>
          <w:sz w:val="20"/>
        </w:rPr>
        <w:t xml:space="preserve">Forward-Edge Protection: </w:t>
      </w:r>
      <w:r>
        <w:rPr>
          <w:color w:val="2D3748"/>
          <w:sz w:val="20"/>
        </w:rPr>
        <w:t>Target all forward-edge indirect calls (both standard function pointer invocations via CallInst and C++ exception-handling dispatch via InvokeInst), while safely ignoring statically resolved direct calls.</w:t>
      </w:r>
    </w:p>
    <w:p>
      <w:pPr>
        <w:pStyle w:val="ListBullet"/>
        <w:spacing w:after="60"/>
      </w:pPr>
      <w:r>
        <w:rPr>
          <w:b/>
          <w:color w:val="1A365D"/>
          <w:sz w:val="20"/>
        </w:rPr>
        <w:t xml:space="preserve">Canonical Signature Analysis: </w:t>
      </w:r>
      <w:r>
        <w:rPr>
          <w:color w:val="2D3748"/>
          <w:sz w:val="20"/>
        </w:rPr>
        <w:t>Derive deterministic, canonical string representations of LLVM function types, encompassing return types, ordered parameter types, and variadic flags.</w:t>
      </w:r>
    </w:p>
    <w:p>
      <w:pPr>
        <w:pStyle w:val="ListBullet"/>
        <w:spacing w:after="60"/>
      </w:pPr>
      <w:r>
        <w:rPr>
          <w:b/>
          <w:color w:val="1A365D"/>
          <w:sz w:val="20"/>
        </w:rPr>
        <w:t xml:space="preserve">Address-Taken Target Sets: </w:t>
      </w:r>
      <w:r>
        <w:rPr>
          <w:color w:val="2D3748"/>
          <w:sz w:val="20"/>
        </w:rPr>
        <w:t>Scan the translation unit to discover all functions defined within the module whose addresses are explicitly taken in code, partitioning them into allowed target equivalence classes by signature.</w:t>
      </w:r>
    </w:p>
    <w:p>
      <w:pPr>
        <w:pStyle w:val="ListBullet"/>
        <w:spacing w:after="60"/>
      </w:pPr>
      <w:r>
        <w:rPr>
          <w:b/>
          <w:color w:val="1A365D"/>
          <w:sz w:val="20"/>
        </w:rPr>
        <w:t xml:space="preserve">IR Rewriting &amp; Runtime Interception: </w:t>
      </w:r>
      <w:r>
        <w:rPr>
          <w:color w:val="2D3748"/>
          <w:sz w:val="20"/>
        </w:rPr>
        <w:t>Synthesize private constant global target tables and inject calls to a standalone C runtime verification function (__cfi_check) immediately preceding each indirect call site.</w:t>
      </w:r>
    </w:p>
    <w:p>
      <w:pPr>
        <w:pStyle w:val="ListBullet"/>
        <w:spacing w:after="60"/>
      </w:pPr>
      <w:r>
        <w:rPr>
          <w:b/>
          <w:color w:val="1A365D"/>
          <w:sz w:val="20"/>
        </w:rPr>
        <w:t xml:space="preserve">Production-Grade Robustness: </w:t>
      </w:r>
      <w:r>
        <w:rPr>
          <w:color w:val="2D3748"/>
          <w:sz w:val="20"/>
        </w:rPr>
        <w:t>Support modern LLVM opaque pointers (LLVM 15+ through 21+), handle boundary conditions (unmatched signatures) with compiler warnings without crashing 'opt', and measure benchmark performance overhead across 10,000,000 indirect calls.</w:t>
      </w:r>
    </w:p>
    <w:p>
      <w:pPr>
        <w:pStyle w:val="ListBullet"/>
        <w:spacing w:after="60"/>
      </w:pPr>
      <w:r>
        <w:rPr>
          <w:b/>
          <w:color w:val="1A365D"/>
          <w:sz w:val="20"/>
        </w:rPr>
        <w:t xml:space="preserve">Clean Team Governance: </w:t>
      </w:r>
      <w:r>
        <w:rPr>
          <w:color w:val="2D3748"/>
          <w:sz w:val="20"/>
        </w:rPr>
        <w:t>Partition the codebase into four autonomous member modules with strict interfaces-first contracts, allowing parallel development, isolated testing, and non-overlapping Git commit history.</w:t>
      </w:r>
    </w:p>
    <w:p>
      <w:pPr>
        <w:keepNext/>
        <w:spacing w:before="280" w:after="120"/>
      </w:pPr>
      <w:r>
        <w:rPr>
          <w:rFonts w:ascii="Calibri" w:hAnsi="Calibri"/>
          <w:b/>
          <w:color w:val="2B6CB0"/>
          <w:sz w:val="27"/>
        </w:rPr>
        <w:t>1.2 Deliverables Summary Table</w:t>
      </w:r>
    </w:p>
    <w:tbl>
      <w:tblPr>
        <w:tblW w:type="auto" w:w="0"/>
        <w:jc w:val="center"/>
        <w:tblLook w:firstColumn="1" w:firstRow="1" w:lastColumn="0" w:lastRow="0" w:noHBand="0" w:noVBand="1" w:val="04A0"/>
      </w:tblPr>
      <w:tblGrid>
        <w:gridCol w:w="2340"/>
        <w:gridCol w:w="2340"/>
        <w:gridCol w:w="2340"/>
        <w:gridCol w:w="2340"/>
      </w:tblGrid>
      <w:tr>
        <w:tc>
          <w:tcPr>
            <w:tcW w:type="dxa" w:w="1584"/>
            <w:shd w:fill="2B6CB0"/>
          </w:tcPr>
          <w:p>
            <w:pPr>
              <w:spacing w:before="80" w:after="80"/>
            </w:pPr>
            <w:r>
              <w:rPr>
                <w:rFonts w:ascii="Calibri" w:hAnsi="Calibri"/>
                <w:b/>
                <w:color w:val="FFFFFF"/>
                <w:sz w:val="19"/>
              </w:rPr>
              <w:t>Member Module</w:t>
            </w:r>
          </w:p>
        </w:tc>
        <w:tc>
          <w:tcPr>
            <w:tcW w:type="dxa" w:w="2016"/>
            <w:shd w:fill="2B6CB0"/>
          </w:tcPr>
          <w:p>
            <w:pPr>
              <w:spacing w:before="80" w:after="80"/>
            </w:pPr>
            <w:r>
              <w:rPr>
                <w:rFonts w:ascii="Calibri" w:hAnsi="Calibri"/>
                <w:b/>
                <w:color w:val="FFFFFF"/>
                <w:sz w:val="19"/>
              </w:rPr>
              <w:t>Assigned Focus Area</w:t>
            </w:r>
          </w:p>
        </w:tc>
        <w:tc>
          <w:tcPr>
            <w:tcW w:type="dxa" w:w="3600"/>
            <w:shd w:fill="2B6CB0"/>
          </w:tcPr>
          <w:p>
            <w:pPr>
              <w:spacing w:before="80" w:after="80"/>
            </w:pPr>
            <w:r>
              <w:rPr>
                <w:rFonts w:ascii="Calibri" w:hAnsi="Calibri"/>
                <w:b/>
                <w:color w:val="FFFFFF"/>
                <w:sz w:val="19"/>
              </w:rPr>
              <w:t>Key Deliverables Produced</w:t>
            </w:r>
          </w:p>
        </w:tc>
        <w:tc>
          <w:tcPr>
            <w:tcW w:type="dxa" w:w="2160"/>
            <w:shd w:fill="2B6CB0"/>
          </w:tcPr>
          <w:p>
            <w:pPr>
              <w:spacing w:before="80" w:after="80"/>
            </w:pPr>
            <w:r>
              <w:rPr>
                <w:rFonts w:ascii="Calibri" w:hAnsi="Calibri"/>
                <w:b/>
                <w:color w:val="FFFFFF"/>
                <w:sz w:val="19"/>
              </w:rPr>
              <w:t>Verification Status</w:t>
            </w:r>
          </w:p>
        </w:tc>
      </w:tr>
      <w:tr>
        <w:tc>
          <w:tcPr>
            <w:tcW w:type="dxa" w:w="1584"/>
            <w:shd w:fill="FFFFFF"/>
            <w:tcBorders>
              <w:top w:val="single" w:sz="4" w:space="0" w:color="E2E8F0"/>
              <w:left w:val="single" w:sz="4" w:space="0" w:color="E2E8F0"/>
              <w:bottom w:val="single" w:sz="4" w:space="0" w:color="E2E8F0"/>
              <w:right w:val="single" w:sz="4" w:space="0" w:color="E2E8F0"/>
            </w:tcBorders>
          </w:tcPr>
          <w:p>
            <w:pPr>
              <w:spacing w:before="60" w:after="60"/>
            </w:pPr>
            <w:r>
              <w:rPr>
                <w:rFonts w:ascii="Calibri" w:hAnsi="Calibri"/>
                <w:color w:val="2D3748"/>
                <w:sz w:val="18"/>
              </w:rPr>
              <w:t>Member 1</w:t>
            </w:r>
          </w:p>
        </w:tc>
        <w:tc>
          <w:tcPr>
            <w:tcW w:type="dxa" w:w="2016"/>
            <w:shd w:fill="FFFFFF"/>
            <w:tcBorders>
              <w:top w:val="single" w:sz="4" w:space="0" w:color="E2E8F0"/>
              <w:left w:val="single" w:sz="4" w:space="0" w:color="E2E8F0"/>
              <w:bottom w:val="single" w:sz="4" w:space="0" w:color="E2E8F0"/>
              <w:right w:val="single" w:sz="4" w:space="0" w:color="E2E8F0"/>
            </w:tcBorders>
          </w:tcPr>
          <w:p>
            <w:pPr>
              <w:spacing w:before="60" w:after="60"/>
            </w:pPr>
            <w:r>
              <w:rPr>
                <w:rFonts w:ascii="Calibri" w:hAnsi="Calibri"/>
                <w:color w:val="2D3748"/>
                <w:sz w:val="18"/>
              </w:rPr>
              <w:t>Architecture &amp; Orchestration</w:t>
            </w:r>
          </w:p>
        </w:tc>
        <w:tc>
          <w:tcPr>
            <w:tcW w:type="dxa" w:w="3600"/>
            <w:shd w:fill="FFFFFF"/>
            <w:tcBorders>
              <w:top w:val="single" w:sz="4" w:space="0" w:color="E2E8F0"/>
              <w:left w:val="single" w:sz="4" w:space="0" w:color="E2E8F0"/>
              <w:bottom w:val="single" w:sz="4" w:space="0" w:color="E2E8F0"/>
              <w:right w:val="single" w:sz="4" w:space="0" w:color="E2E8F0"/>
            </w:tcBorders>
          </w:tcPr>
          <w:p>
            <w:pPr>
              <w:spacing w:before="60" w:after="60"/>
            </w:pPr>
            <w:r>
              <w:rPr>
                <w:rFonts w:ascii="Calibri" w:hAnsi="Calibri"/>
                <w:color w:val="2D3748"/>
                <w:sz w:val="18"/>
              </w:rPr>
              <w:t>Top-level pass orchestrator, plugin entrypoint, interface contracts, milestone tracker</w:t>
            </w:r>
          </w:p>
        </w:tc>
        <w:tc>
          <w:tcPr>
            <w:tcW w:type="dxa" w:w="2160"/>
            <w:shd w:fill="FFFFFF"/>
            <w:tcBorders>
              <w:top w:val="single" w:sz="4" w:space="0" w:color="E2E8F0"/>
              <w:left w:val="single" w:sz="4" w:space="0" w:color="E2E8F0"/>
              <w:bottom w:val="single" w:sz="4" w:space="0" w:color="E2E8F0"/>
              <w:right w:val="single" w:sz="4" w:space="0" w:color="E2E8F0"/>
            </w:tcBorders>
          </w:tcPr>
          <w:p>
            <w:pPr>
              <w:spacing w:before="60" w:after="60"/>
            </w:pPr>
            <w:r>
              <w:rPr>
                <w:rFonts w:ascii="Calibri" w:hAnsi="Calibri"/>
                <w:color w:val="2D3748"/>
                <w:sz w:val="18"/>
              </w:rPr>
              <w:t>100% Passed (Clean build &amp; opt registration)</w:t>
            </w:r>
          </w:p>
        </w:tc>
      </w:tr>
      <w:tr>
        <w:tc>
          <w:tcPr>
            <w:tcW w:type="dxa" w:w="1584"/>
            <w:shd w:fill="F7FAFC"/>
            <w:tcBorders>
              <w:top w:val="single" w:sz="4" w:space="0" w:color="E2E8F0"/>
              <w:left w:val="single" w:sz="4" w:space="0" w:color="E2E8F0"/>
              <w:bottom w:val="single" w:sz="4" w:space="0" w:color="E2E8F0"/>
              <w:right w:val="single" w:sz="4" w:space="0" w:color="E2E8F0"/>
            </w:tcBorders>
          </w:tcPr>
          <w:p>
            <w:pPr>
              <w:spacing w:before="60" w:after="60"/>
            </w:pPr>
            <w:r>
              <w:rPr>
                <w:rFonts w:ascii="Calibri" w:hAnsi="Calibri"/>
                <w:color w:val="2D3748"/>
                <w:sz w:val="18"/>
              </w:rPr>
              <w:t>Member 2</w:t>
            </w:r>
          </w:p>
        </w:tc>
        <w:tc>
          <w:tcPr>
            <w:tcW w:type="dxa" w:w="2016"/>
            <w:shd w:fill="F7FAFC"/>
            <w:tcBorders>
              <w:top w:val="single" w:sz="4" w:space="0" w:color="E2E8F0"/>
              <w:left w:val="single" w:sz="4" w:space="0" w:color="E2E8F0"/>
              <w:bottom w:val="single" w:sz="4" w:space="0" w:color="E2E8F0"/>
              <w:right w:val="single" w:sz="4" w:space="0" w:color="E2E8F0"/>
            </w:tcBorders>
          </w:tcPr>
          <w:p>
            <w:pPr>
              <w:spacing w:before="60" w:after="60"/>
            </w:pPr>
            <w:r>
              <w:rPr>
                <w:rFonts w:ascii="Calibri" w:hAnsi="Calibri"/>
                <w:color w:val="2D3748"/>
                <w:sz w:val="18"/>
              </w:rPr>
              <w:t>Detection &amp; Analysis</w:t>
            </w:r>
          </w:p>
        </w:tc>
        <w:tc>
          <w:tcPr>
            <w:tcW w:type="dxa" w:w="3600"/>
            <w:shd w:fill="F7FAFC"/>
            <w:tcBorders>
              <w:top w:val="single" w:sz="4" w:space="0" w:color="E2E8F0"/>
              <w:left w:val="single" w:sz="4" w:space="0" w:color="E2E8F0"/>
              <w:bottom w:val="single" w:sz="4" w:space="0" w:color="E2E8F0"/>
              <w:right w:val="single" w:sz="4" w:space="0" w:color="E2E8F0"/>
            </w:tcBorders>
          </w:tcPr>
          <w:p>
            <w:pPr>
              <w:spacing w:before="60" w:after="60"/>
            </w:pPr>
            <w:r>
              <w:rPr>
                <w:rFonts w:ascii="Calibri" w:hAnsi="Calibri"/>
                <w:color w:val="2D3748"/>
                <w:sz w:val="18"/>
              </w:rPr>
              <w:t>IRScanner, IndirectCallDetector, SignatureAnalyzer, C++ unit test suite</w:t>
            </w:r>
          </w:p>
        </w:tc>
        <w:tc>
          <w:tcPr>
            <w:tcW w:type="dxa" w:w="2160"/>
            <w:shd w:fill="F7FAFC"/>
            <w:tcBorders>
              <w:top w:val="single" w:sz="4" w:space="0" w:color="E2E8F0"/>
              <w:left w:val="single" w:sz="4" w:space="0" w:color="E2E8F0"/>
              <w:bottom w:val="single" w:sz="4" w:space="0" w:color="E2E8F0"/>
              <w:right w:val="single" w:sz="4" w:space="0" w:color="E2E8F0"/>
            </w:tcBorders>
          </w:tcPr>
          <w:p>
            <w:pPr>
              <w:spacing w:before="60" w:after="60"/>
            </w:pPr>
            <w:r>
              <w:rPr>
                <w:rFonts w:ascii="Calibri" w:hAnsi="Calibri"/>
                <w:color w:val="2D3748"/>
                <w:sz w:val="18"/>
              </w:rPr>
              <w:t>100% Passed (cfi-unit-tests passed)</w:t>
            </w:r>
          </w:p>
        </w:tc>
      </w:tr>
      <w:tr>
        <w:tc>
          <w:tcPr>
            <w:tcW w:type="dxa" w:w="1584"/>
            <w:shd w:fill="FFFFFF"/>
            <w:tcBorders>
              <w:top w:val="single" w:sz="4" w:space="0" w:color="E2E8F0"/>
              <w:left w:val="single" w:sz="4" w:space="0" w:color="E2E8F0"/>
              <w:bottom w:val="single" w:sz="4" w:space="0" w:color="E2E8F0"/>
              <w:right w:val="single" w:sz="4" w:space="0" w:color="E2E8F0"/>
            </w:tcBorders>
          </w:tcPr>
          <w:p>
            <w:pPr>
              <w:spacing w:before="60" w:after="60"/>
            </w:pPr>
            <w:r>
              <w:rPr>
                <w:rFonts w:ascii="Calibri" w:hAnsi="Calibri"/>
                <w:color w:val="2D3748"/>
                <w:sz w:val="18"/>
              </w:rPr>
              <w:t>Member 3</w:t>
            </w:r>
          </w:p>
        </w:tc>
        <w:tc>
          <w:tcPr>
            <w:tcW w:type="dxa" w:w="2016"/>
            <w:shd w:fill="FFFFFF"/>
            <w:tcBorders>
              <w:top w:val="single" w:sz="4" w:space="0" w:color="E2E8F0"/>
              <w:left w:val="single" w:sz="4" w:space="0" w:color="E2E8F0"/>
              <w:bottom w:val="single" w:sz="4" w:space="0" w:color="E2E8F0"/>
              <w:right w:val="single" w:sz="4" w:space="0" w:color="E2E8F0"/>
            </w:tcBorders>
          </w:tcPr>
          <w:p>
            <w:pPr>
              <w:spacing w:before="60" w:after="60"/>
            </w:pPr>
            <w:r>
              <w:rPr>
                <w:rFonts w:ascii="Calibri" w:hAnsi="Calibri"/>
                <w:color w:val="2D3748"/>
                <w:sz w:val="18"/>
              </w:rPr>
              <w:t>Target Gen &amp; Runtime</w:t>
            </w:r>
          </w:p>
        </w:tc>
        <w:tc>
          <w:tcPr>
            <w:tcW w:type="dxa" w:w="3600"/>
            <w:shd w:fill="FFFFFF"/>
            <w:tcBorders>
              <w:top w:val="single" w:sz="4" w:space="0" w:color="E2E8F0"/>
              <w:left w:val="single" w:sz="4" w:space="0" w:color="E2E8F0"/>
              <w:bottom w:val="single" w:sz="4" w:space="0" w:color="E2E8F0"/>
              <w:right w:val="single" w:sz="4" w:space="0" w:color="E2E8F0"/>
            </w:tcBorders>
          </w:tcPr>
          <w:p>
            <w:pPr>
              <w:spacing w:before="60" w:after="60"/>
            </w:pPr>
            <w:r>
              <w:rPr>
                <w:rFonts w:ascii="Calibri" w:hAnsi="Calibri"/>
                <w:color w:val="2D3748"/>
                <w:sz w:val="18"/>
              </w:rPr>
              <w:t>TargetGenerator, InstrumentationEngine, cfi_runtime.c, runtime unit tests</w:t>
            </w:r>
          </w:p>
        </w:tc>
        <w:tc>
          <w:tcPr>
            <w:tcW w:type="dxa" w:w="2160"/>
            <w:shd w:fill="FFFFFF"/>
            <w:tcBorders>
              <w:top w:val="single" w:sz="4" w:space="0" w:color="E2E8F0"/>
              <w:left w:val="single" w:sz="4" w:space="0" w:color="E2E8F0"/>
              <w:bottom w:val="single" w:sz="4" w:space="0" w:color="E2E8F0"/>
              <w:right w:val="single" w:sz="4" w:space="0" w:color="E2E8F0"/>
            </w:tcBorders>
          </w:tcPr>
          <w:p>
            <w:pPr>
              <w:spacing w:before="60" w:after="60"/>
            </w:pPr>
            <w:r>
              <w:rPr>
                <w:rFonts w:ascii="Calibri" w:hAnsi="Calibri"/>
                <w:color w:val="2D3748"/>
                <w:sz w:val="18"/>
              </w:rPr>
              <w:t>100% Passed (cfi-runtime-tests passed)</w:t>
            </w:r>
          </w:p>
        </w:tc>
      </w:tr>
      <w:tr>
        <w:tc>
          <w:tcPr>
            <w:tcW w:type="dxa" w:w="1584"/>
            <w:shd w:fill="F7FAFC"/>
            <w:tcBorders>
              <w:top w:val="single" w:sz="4" w:space="0" w:color="E2E8F0"/>
              <w:left w:val="single" w:sz="4" w:space="0" w:color="E2E8F0"/>
              <w:bottom w:val="single" w:sz="4" w:space="0" w:color="E2E8F0"/>
              <w:right w:val="single" w:sz="4" w:space="0" w:color="E2E8F0"/>
            </w:tcBorders>
          </w:tcPr>
          <w:p>
            <w:pPr>
              <w:spacing w:before="60" w:after="60"/>
            </w:pPr>
            <w:r>
              <w:rPr>
                <w:rFonts w:ascii="Calibri" w:hAnsi="Calibri"/>
                <w:color w:val="2D3748"/>
                <w:sz w:val="18"/>
              </w:rPr>
              <w:t>Member 4</w:t>
            </w:r>
          </w:p>
        </w:tc>
        <w:tc>
          <w:tcPr>
            <w:tcW w:type="dxa" w:w="2016"/>
            <w:shd w:fill="F7FAFC"/>
            <w:tcBorders>
              <w:top w:val="single" w:sz="4" w:space="0" w:color="E2E8F0"/>
              <w:left w:val="single" w:sz="4" w:space="0" w:color="E2E8F0"/>
              <w:bottom w:val="single" w:sz="4" w:space="0" w:color="E2E8F0"/>
              <w:right w:val="single" w:sz="4" w:space="0" w:color="E2E8F0"/>
            </w:tcBorders>
          </w:tcPr>
          <w:p>
            <w:pPr>
              <w:spacing w:before="60" w:after="60"/>
            </w:pPr>
            <w:r>
              <w:rPr>
                <w:rFonts w:ascii="Calibri" w:hAnsi="Calibri"/>
                <w:color w:val="2D3748"/>
                <w:sz w:val="18"/>
              </w:rPr>
              <w:t>Integration &amp; Verification</w:t>
            </w:r>
          </w:p>
        </w:tc>
        <w:tc>
          <w:tcPr>
            <w:tcW w:type="dxa" w:w="3600"/>
            <w:shd w:fill="F7FAFC"/>
            <w:tcBorders>
              <w:top w:val="single" w:sz="4" w:space="0" w:color="E2E8F0"/>
              <w:left w:val="single" w:sz="4" w:space="0" w:color="E2E8F0"/>
              <w:bottom w:val="single" w:sz="4" w:space="0" w:color="E2E8F0"/>
              <w:right w:val="single" w:sz="4" w:space="0" w:color="E2E8F0"/>
            </w:tcBorders>
          </w:tcPr>
          <w:p>
            <w:pPr>
              <w:spacing w:before="60" w:after="60"/>
            </w:pPr>
            <w:r>
              <w:rPr>
                <w:rFonts w:ascii="Calibri" w:hAnsi="Calibri"/>
                <w:color w:val="2D3748"/>
                <w:sz w:val="18"/>
              </w:rPr>
              <w:t>scripts/build.sh, scripts/run_tests.sh, 6 integration test cases, failure catalog</w:t>
            </w:r>
          </w:p>
        </w:tc>
        <w:tc>
          <w:tcPr>
            <w:tcW w:type="dxa" w:w="2160"/>
            <w:shd w:fill="F7FAFC"/>
            <w:tcBorders>
              <w:top w:val="single" w:sz="4" w:space="0" w:color="E2E8F0"/>
              <w:left w:val="single" w:sz="4" w:space="0" w:color="E2E8F0"/>
              <w:bottom w:val="single" w:sz="4" w:space="0" w:color="E2E8F0"/>
              <w:right w:val="single" w:sz="4" w:space="0" w:color="E2E8F0"/>
            </w:tcBorders>
          </w:tcPr>
          <w:p>
            <w:pPr>
              <w:spacing w:before="60" w:after="60"/>
            </w:pPr>
            <w:r>
              <w:rPr>
                <w:rFonts w:ascii="Calibri" w:hAnsi="Calibri"/>
                <w:color w:val="2D3748"/>
                <w:sz w:val="18"/>
              </w:rPr>
              <w:t>100% Passed (All 6 test cases verified)</w:t>
            </w:r>
          </w:p>
        </w:tc>
      </w:tr>
    </w:tbl>
    <w:p>
      <w:pPr>
        <w:spacing w:after="120"/>
      </w:pPr>
    </w:p>
    <w:p>
      <w:pPr>
        <w:keepNext/>
        <w:spacing w:before="400" w:after="160"/>
      </w:pPr>
      <w:r>
        <w:rPr>
          <w:rFonts w:ascii="Calibri" w:hAnsi="Calibri"/>
          <w:b/>
          <w:color w:val="1A365D"/>
          <w:sz w:val="34"/>
        </w:rPr>
        <w:t>Chapter 2: Control-Flow Integrity Theory &amp; Threat Models</w:t>
      </w:r>
    </w:p>
    <w:p>
      <w:pPr>
        <w:spacing w:after="120"/>
      </w:pPr>
      <w:r>
        <w:rPr>
          <w:rFonts w:ascii="Calibri" w:hAnsi="Calibri"/>
          <w:color w:val="2D3748"/>
          <w:sz w:val="21"/>
        </w:rPr>
        <w:t>To evaluate the design choices of cfi-harden, one must examine the theoretical foundations of Control-Flow Integrity (CFI), first formalized by Abadi, Budiu, Erlingsson, and Ligatti in 2005. Program execution consists of two distinct categories of control transfers: direct transfers, where the target address is an immutable constant embedded in the machine instruction, and indirect transfers, where the destination address is loaded dynamically from a register or memory location at runtime.</w:t>
      </w:r>
    </w:p>
    <w:p>
      <w:pPr>
        <w:keepNext/>
        <w:spacing w:before="280" w:after="120"/>
      </w:pPr>
      <w:r>
        <w:rPr>
          <w:rFonts w:ascii="Calibri" w:hAnsi="Calibri"/>
          <w:b/>
          <w:color w:val="2B6CB0"/>
          <w:sz w:val="27"/>
        </w:rPr>
        <w:t>2.1 Forward-Edge vs. Backward-Edge Transfers</w:t>
      </w:r>
    </w:p>
    <w:p>
      <w:pPr>
        <w:spacing w:after="120"/>
      </w:pPr>
      <w:r>
        <w:rPr>
          <w:rFonts w:ascii="Calibri" w:hAnsi="Calibri"/>
          <w:color w:val="2D3748"/>
          <w:sz w:val="21"/>
        </w:rPr>
        <w:t>Control-flow edges in binary programs are partitioned into two architectural directions:</w:t>
      </w:r>
    </w:p>
    <w:p>
      <w:pPr>
        <w:pStyle w:val="ListBullet"/>
        <w:spacing w:after="60"/>
      </w:pPr>
      <w:r>
        <w:rPr>
          <w:b/>
          <w:color w:val="1A365D"/>
          <w:sz w:val="20"/>
        </w:rPr>
        <w:t xml:space="preserve">Forward-Edge Transfers: </w:t>
      </w:r>
      <w:r>
        <w:rPr>
          <w:color w:val="2D3748"/>
          <w:sz w:val="20"/>
        </w:rPr>
        <w:t>Control transfers that initiate a new execution context or branch into an address computed at runtime. Examples include indirect function calls ('call *%rax'), indirect jumps ('jmp *%rax'), and C++ virtual method table (vtable) dispatch. These transfers are vulnerable to function pointer hijacking and Jump-Oriented Programming (JOP).</w:t>
      </w:r>
    </w:p>
    <w:p>
      <w:pPr>
        <w:pStyle w:val="ListBullet"/>
        <w:spacing w:after="60"/>
      </w:pPr>
      <w:r>
        <w:rPr>
          <w:b/>
          <w:color w:val="1A365D"/>
          <w:sz w:val="20"/>
        </w:rPr>
        <w:t xml:space="preserve">Backward-Edge Transfers: </w:t>
      </w:r>
      <w:r>
        <w:rPr>
          <w:color w:val="2D3748"/>
          <w:sz w:val="20"/>
        </w:rPr>
        <w:t>Control transfers that return to a previously active caller context. The canonical example is the function return instruction ('ret'). Because the return address is stored on the execution stack, stack buffer overflows can overwrite it to mount Return-Oriented Programming (ROP) attacks. Backward-edge security is typically addressed via hardware Shadow Stacks (e.g. Intel CET, ARM PAC) or compiler SafeStack, rather than forward-edge callsite checks.</w:t>
      </w:r>
    </w:p>
    <w:tbl>
      <w:tblPr>
        <w:tblW w:type="auto" w:w="0"/>
        <w:jc w:val="center"/>
        <w:tblLook w:firstColumn="1" w:firstRow="1" w:lastColumn="0" w:lastRow="0" w:noHBand="0" w:noVBand="1" w:val="04A0"/>
      </w:tblPr>
      <w:tblGrid>
        <w:gridCol w:w="9360"/>
      </w:tblGrid>
      <w:tr>
        <w:tc>
          <w:tcPr>
            <w:tcW w:type="dxa" w:w="9360"/>
            <w:shd w:fill="EBF8FF"/>
            <w:tcBorders>
              <w:top w:val="none"/>
              <w:left w:val="single" w:sz="24" w:space="0" w:color="3182CE"/>
              <w:bottom w:val="none"/>
              <w:right w:val="none"/>
            </w:tcBorders>
          </w:tcPr>
          <w:p>
            <w:pPr>
              <w:spacing w:before="100" w:after="100"/>
              <w:ind w:left="144" w:right="144"/>
            </w:pPr>
            <w:r>
              <w:rPr>
                <w:rFonts w:ascii="Calibri" w:hAnsi="Calibri"/>
                <w:b/>
                <w:color w:val="2B6CB0"/>
                <w:sz w:val="21"/>
              </w:rPr>
              <w:t>SCOPE OF THIS IMPLEMENTATION</w:t>
              <w:br/>
            </w:r>
            <w:r>
              <w:rPr>
                <w:rFonts w:ascii="Calibri" w:hAnsi="Calibri"/>
                <w:color w:val="2D3748"/>
                <w:sz w:val="19"/>
              </w:rPr>
              <w:t>This project specifically addresses Forward-Edge Indirect Calls. Backward-edge protection (return instructions) is outside the scope of this LLVM pass, as forward-edge function pointer hardening requires distinct compiler-time analysis of function prototypes and address-taken sets.</w:t>
            </w:r>
          </w:p>
        </w:tc>
      </w:tr>
    </w:tbl>
    <w:p>
      <w:pPr>
        <w:spacing w:after="80"/>
      </w:pPr>
    </w:p>
    <w:p>
      <w:pPr>
        <w:keepNext/>
        <w:spacing w:before="280" w:after="120"/>
      </w:pPr>
      <w:r>
        <w:rPr>
          <w:rFonts w:ascii="Calibri" w:hAnsi="Calibri"/>
          <w:b/>
          <w:color w:val="2B6CB0"/>
          <w:sz w:val="27"/>
        </w:rPr>
        <w:t>2.2 Coarse-Grained vs. Fine-Grained CFI</w:t>
      </w:r>
    </w:p>
    <w:p>
      <w:pPr>
        <w:spacing w:after="120"/>
      </w:pPr>
      <w:r>
        <w:rPr>
          <w:rFonts w:ascii="Calibri" w:hAnsi="Calibri"/>
          <w:color w:val="2D3748"/>
          <w:sz w:val="21"/>
        </w:rPr>
        <w:t>CFI implementations vary significantly in the granularity of their authorized target sets:</w:t>
      </w:r>
    </w:p>
    <w:p>
      <w:pPr>
        <w:pStyle w:val="ListBullet"/>
        <w:spacing w:after="60"/>
      </w:pPr>
      <w:r>
        <w:rPr>
          <w:b/>
          <w:color w:val="1A365D"/>
          <w:sz w:val="20"/>
        </w:rPr>
        <w:t xml:space="preserve">Fine-Grained CFI: </w:t>
      </w:r>
      <w:r>
        <w:rPr>
          <w:color w:val="2D3748"/>
          <w:sz w:val="20"/>
        </w:rPr>
        <w:t>Constructs a precise, per-callsite target set using whole-program points-to analysis or Class Hierarchy Analysis (CHA). For instance, an indirect call site in function A might only be allowed to reach function B, even if function C has the identical prototype. Fine-grained CFI provides the highest security but requires Link-Time Optimization (LTO), whole-program visibility, and incurs significant analysis and runtime overhead.</w:t>
      </w:r>
    </w:p>
    <w:p>
      <w:pPr>
        <w:pStyle w:val="ListBullet"/>
        <w:spacing w:after="60"/>
      </w:pPr>
      <w:r>
        <w:rPr>
          <w:b/>
          <w:color w:val="1A365D"/>
          <w:sz w:val="20"/>
        </w:rPr>
        <w:t xml:space="preserve">Coarse-Grained Type-Based CFI: </w:t>
      </w:r>
      <w:r>
        <w:rPr>
          <w:color w:val="2D3748"/>
          <w:sz w:val="20"/>
        </w:rPr>
        <w:t>Groups valid target functions into equivalence classes based on their function signature (return type and argument types). Any address-taken function that shares the expected signature is considered an authorized destination. While this allows redirection between 'same-signature sibling functions' (a documented limitation explored in Chapter 11), it completely blocks arbitrary function pointer hijacking, cross-signature attacks, and redirects to system utilities (e.g. system(), mprotect()). Crucially, coarse-grained CFI operates cleanly at the single translation-unit (module) level without requiring full whole-program LTO.</w:t>
      </w:r>
    </w:p>
    <w:p>
      <w:pPr>
        <w:keepNext/>
        <w:spacing w:before="280" w:after="120"/>
      </w:pPr>
      <w:r>
        <w:rPr>
          <w:rFonts w:ascii="Calibri" w:hAnsi="Calibri"/>
          <w:b/>
          <w:color w:val="2B6CB0"/>
          <w:sz w:val="27"/>
        </w:rPr>
        <w:t>2.3 The Attacker Threat Model</w:t>
      </w:r>
    </w:p>
    <w:p>
      <w:pPr>
        <w:spacing w:after="120"/>
      </w:pPr>
      <w:r>
        <w:rPr>
          <w:rFonts w:ascii="Calibri" w:hAnsi="Calibri"/>
          <w:color w:val="2D3748"/>
          <w:sz w:val="21"/>
        </w:rPr>
        <w:t>The threat model assumes a powerful adversary with the following capabilities:</w:t>
      </w:r>
    </w:p>
    <w:p>
      <w:pPr>
        <w:pStyle w:val="ListBullet"/>
        <w:spacing w:after="60"/>
      </w:pPr>
      <w:r>
        <w:rPr>
          <w:b/>
          <w:color w:val="1A365D"/>
          <w:sz w:val="20"/>
        </w:rPr>
        <w:t xml:space="preserve">Arbitrary Memory Write: </w:t>
      </w:r>
      <w:r>
        <w:rPr>
          <w:color w:val="2D3748"/>
          <w:sz w:val="20"/>
        </w:rPr>
        <w:t>The attacker can exploit a memory corruption defect (e.g. buffer overflow, heap corruption, use-after-free) to overwrite arbitrary writable memory regions, including function pointers stored in heap objects, global structs, or the data segment.</w:t>
      </w:r>
    </w:p>
    <w:p>
      <w:pPr>
        <w:pStyle w:val="ListBullet"/>
        <w:spacing w:after="60"/>
      </w:pPr>
      <w:r>
        <w:rPr>
          <w:b/>
          <w:color w:val="1A365D"/>
          <w:sz w:val="20"/>
        </w:rPr>
        <w:t xml:space="preserve">W^X / DEP Active: </w:t>
      </w:r>
      <w:r>
        <w:rPr>
          <w:color w:val="2D3748"/>
          <w:sz w:val="20"/>
        </w:rPr>
        <w:t>Write XOR Execute (Data Execution Prevention) is enabled by the OS. The attacker cannot inject and execute shellcode on the stack or heap; they must reuse existing code residing in executable pages.</w:t>
      </w:r>
    </w:p>
    <w:p>
      <w:pPr>
        <w:pStyle w:val="ListBullet"/>
        <w:spacing w:after="60"/>
      </w:pPr>
      <w:r>
        <w:rPr>
          <w:b/>
          <w:color w:val="1A365D"/>
          <w:sz w:val="20"/>
        </w:rPr>
        <w:t xml:space="preserve">ASLR Bypassed: </w:t>
      </w:r>
      <w:r>
        <w:rPr>
          <w:color w:val="2D3748"/>
          <w:sz w:val="20"/>
        </w:rPr>
        <w:t>Address Space Layout Randomization is assumed to be known or defeated through an information disclosure vulnerability. The attacker knows the addresses of functions in memory.</w:t>
      </w:r>
    </w:p>
    <w:p>
      <w:pPr>
        <w:spacing w:after="120"/>
      </w:pPr>
      <w:r>
        <w:rPr>
          <w:rFonts w:ascii="Calibri" w:hAnsi="Calibri"/>
          <w:color w:val="2D3748"/>
          <w:sz w:val="21"/>
        </w:rPr>
        <w:t>Under this model, without CFI, an attacker simply overwrites a function pointer with the address of any function in the address space (or a gadget) and triggers the indirect call. With cfi-harden enabled, before the CPU executes the call, the injected __cfi_check routine verifies that the target address resides in the compiler-approved list of address-taken functions matching that signature. If the attacker overwrites the pointer with an unauthorized function (such as system() or an incompatible handler), the program terminates immediately via abort(), completely thwarting the exploit.</w:t>
      </w:r>
    </w:p>
    <w:p>
      <w:pPr>
        <w:keepNext/>
        <w:spacing w:before="400" w:after="160"/>
      </w:pPr>
      <w:r>
        <w:rPr>
          <w:rFonts w:ascii="Calibri" w:hAnsi="Calibri"/>
          <w:b/>
          <w:color w:val="1A365D"/>
          <w:sz w:val="34"/>
        </w:rPr>
        <w:t>Chapter 3: End-to-End System Architecture &amp; The 5-Stage Pipeline</w:t>
      </w:r>
    </w:p>
    <w:p>
      <w:pPr>
        <w:spacing w:after="120"/>
      </w:pPr>
      <w:r>
        <w:rPr>
          <w:rFonts w:ascii="Calibri" w:hAnsi="Calibri"/>
          <w:color w:val="2D3748"/>
          <w:sz w:val="21"/>
        </w:rPr>
        <w:t>The cfi-harden framework follows a modular, 5-stage transformation pipeline coordinated by Member 1's orchestrator pass. Each stage encapsulates a single responsibility, ensuring that instruction traversal, indirect-call classification, type canonicalization, target discovery, and IR mutation are completely decoupled and independently unit-testable.</w:t>
      </w:r>
    </w:p>
    <w:p>
      <w:pPr>
        <w:keepNext/>
        <w:spacing w:before="280" w:after="120"/>
      </w:pPr>
      <w:r>
        <w:rPr>
          <w:rFonts w:ascii="Calibri" w:hAnsi="Calibri"/>
          <w:b/>
          <w:color w:val="2B6CB0"/>
          <w:sz w:val="27"/>
        </w:rPr>
        <w:t>3.1 Pipeline Dataflow Architecture</w:t>
      </w:r>
    </w:p>
    <w:p>
      <w:pPr>
        <w:spacing w:after="120"/>
      </w:pPr>
      <w:r>
        <w:rPr>
          <w:rFonts w:ascii="Calibri" w:hAnsi="Calibri"/>
          <w:color w:val="2D3748"/>
          <w:sz w:val="21"/>
        </w:rPr>
        <w:t>The compilation and hardening pipeline flows sequentially as follows:</w:t>
      </w:r>
    </w:p>
    <w:p>
      <w:pPr>
        <w:keepNext/>
        <w:spacing w:before="160" w:after="40"/>
      </w:pPr>
      <w:r>
        <w:rPr>
          <w:rFonts w:ascii="Calibri" w:hAnsi="Calibri"/>
          <w:b/>
          <w:color w:val="2B6CB0"/>
          <w:sz w:val="19"/>
        </w:rPr>
        <w:t>Source Code Listing: Figure 3.1: End-to-End CFI Transformation Dataflow</w:t>
      </w:r>
    </w:p>
    <w:tbl>
      <w:tblPr>
        <w:tblW w:type="auto" w:w="0"/>
        <w:jc w:val="center"/>
        <w:tblLook w:firstColumn="1" w:firstRow="1" w:lastColumn="0" w:lastRow="0" w:noHBand="0" w:noVBand="1" w:val="04A0"/>
      </w:tblPr>
      <w:tblGrid>
        <w:gridCol w:w="9360"/>
      </w:tblGrid>
      <w:tr>
        <w:tc>
          <w:tcPr>
            <w:tcW w:type="dxa" w:w="9360"/>
            <w:shd w:fill="F8FAFC"/>
            <w:tcBorders>
              <w:top w:val="single" w:sz="4" w:space="0" w:color="CBD5E0"/>
              <w:left w:val="single" w:sz="16" w:space="0" w:color="A0AEC0"/>
              <w:bottom w:val="single" w:sz="4" w:space="0" w:color="CBD5E0"/>
              <w:right w:val="single" w:sz="4" w:space="0" w:color="CBD5E0"/>
            </w:tcBorders>
          </w:tcPr>
          <w:p>
            <w:pPr>
              <w:spacing w:before="80" w:after="80" w:line="252" w:lineRule="auto"/>
              <w:ind w:left="115" w:right="115"/>
            </w:pPr>
            <w:r>
              <w:rPr>
                <w:rFonts w:ascii="Consolas" w:hAnsi="Consolas"/>
                <w:color w:val="1A202C"/>
                <w:sz w:val="17"/>
              </w:rPr>
              <w:t>+-------------------------------------------------------------------------+</w:t>
              <w:br/>
            </w:r>
            <w:r>
              <w:rPr>
                <w:rFonts w:ascii="Consolas" w:hAnsi="Consolas"/>
                <w:color w:val="1A202C"/>
                <w:sz w:val="17"/>
              </w:rPr>
              <w:t>|                    COMPILATION &amp; HARDENING PIPELINE                     |</w:t>
              <w:br/>
            </w:r>
            <w:r>
              <w:rPr>
                <w:rFonts w:ascii="Consolas" w:hAnsi="Consolas"/>
                <w:color w:val="1A202C"/>
                <w:sz w:val="17"/>
              </w:rPr>
              <w:t>+-------------------------------------------------------------------------+</w:t>
              <w:br/>
            </w:r>
            <w:r>
              <w:rPr>
                <w:rFonts w:ascii="Consolas" w:hAnsi="Consolas"/>
                <w:color w:val="1A202C"/>
                <w:sz w:val="17"/>
              </w:rPr>
              <w:t xml:space="preserve">                                                                           </w:t>
              <w:br/>
            </w:r>
            <w:r>
              <w:rPr>
                <w:rFonts w:ascii="Consolas" w:hAnsi="Consolas"/>
                <w:color w:val="1A202C"/>
                <w:sz w:val="17"/>
              </w:rPr>
              <w:t xml:space="preserve">  [ C / C++ Source Code ]                                                  </w:t>
              <w:br/>
            </w:r>
            <w:r>
              <w:rPr>
                <w:rFonts w:ascii="Consolas" w:hAnsi="Consolas"/>
                <w:color w:val="1A202C"/>
                <w:sz w:val="17"/>
              </w:rPr>
              <w:t xml:space="preserve">             |                                                             </w:t>
              <w:br/>
            </w:r>
            <w:r>
              <w:rPr>
                <w:rFonts w:ascii="Consolas" w:hAnsi="Consolas"/>
                <w:color w:val="1A202C"/>
                <w:sz w:val="17"/>
              </w:rPr>
              <w:t xml:space="preserve">             v  (clang -emit-llvm -S)                                      </w:t>
              <w:br/>
            </w:r>
            <w:r>
              <w:rPr>
                <w:rFonts w:ascii="Consolas" w:hAnsi="Consolas"/>
                <w:color w:val="1A202C"/>
                <w:sz w:val="17"/>
              </w:rPr>
              <w:t xml:space="preserve">  [ Unhardened LLVM IR (.ll) ]                                             </w:t>
              <w:br/>
            </w:r>
            <w:r>
              <w:rPr>
                <w:rFonts w:ascii="Consolas" w:hAnsi="Consolas"/>
                <w:color w:val="1A202C"/>
                <w:sz w:val="17"/>
              </w:rPr>
              <w:t xml:space="preserve">             |                                                             </w:t>
              <w:br/>
            </w:r>
            <w:r>
              <w:rPr>
                <w:rFonts w:ascii="Consolas" w:hAnsi="Consolas"/>
                <w:color w:val="1A202C"/>
                <w:sz w:val="17"/>
              </w:rPr>
              <w:t xml:space="preserve">             v  (opt -load-pass-plugin=cfi-harden.so -passes=cfi-harden)   </w:t>
              <w:br/>
            </w:r>
            <w:r>
              <w:rPr>
                <w:rFonts w:ascii="Consolas" w:hAnsi="Consolas"/>
                <w:color w:val="1A202C"/>
                <w:sz w:val="17"/>
              </w:rPr>
              <w:t xml:space="preserve">  +---------------------------------------------------------------------+  </w:t>
              <w:br/>
            </w:r>
            <w:r>
              <w:rPr>
                <w:rFonts w:ascii="Consolas" w:hAnsi="Consolas"/>
                <w:color w:val="1A202C"/>
                <w:sz w:val="17"/>
              </w:rPr>
              <w:t xml:space="preserve">  | LLVM New Pass Manager -&gt; cfi::CFIHardenPass (Member 1 Orchestrator) |  </w:t>
              <w:br/>
            </w:r>
            <w:r>
              <w:rPr>
                <w:rFonts w:ascii="Consolas" w:hAnsi="Consolas"/>
                <w:color w:val="1A202C"/>
                <w:sz w:val="17"/>
              </w:rPr>
              <w:t xml:space="preserve">  |                                                                     |  </w:t>
              <w:br/>
            </w:r>
            <w:r>
              <w:rPr>
                <w:rFonts w:ascii="Consolas" w:hAnsi="Consolas"/>
                <w:color w:val="1A202C"/>
                <w:sz w:val="17"/>
              </w:rPr>
              <w:t xml:space="preserve">  |   Stage 1: IRScanner (Member 2)                                     |  </w:t>
              <w:br/>
            </w:r>
            <w:r>
              <w:rPr>
                <w:rFonts w:ascii="Consolas" w:hAnsi="Consolas"/>
                <w:color w:val="1A202C"/>
                <w:sz w:val="17"/>
              </w:rPr>
              <w:t xml:space="preserve">  |            Traverse: Module -&gt; Function -&gt; BasicBlock -&gt; Inst       |  </w:t>
              <w:br/>
            </w:r>
            <w:r>
              <w:rPr>
                <w:rFonts w:ascii="Consolas" w:hAnsi="Consolas"/>
                <w:color w:val="1A202C"/>
                <w:sz w:val="17"/>
              </w:rPr>
              <w:t xml:space="preserve">  |                                                                     |  </w:t>
              <w:br/>
            </w:r>
            <w:r>
              <w:rPr>
                <w:rFonts w:ascii="Consolas" w:hAnsi="Consolas"/>
                <w:color w:val="1A202C"/>
                <w:sz w:val="17"/>
              </w:rPr>
              <w:t xml:space="preserve">  |   Stage 2: IndirectCallDetector (Member 2)                          |  </w:t>
              <w:br/>
            </w:r>
            <w:r>
              <w:rPr>
                <w:rFonts w:ascii="Consolas" w:hAnsi="Consolas"/>
                <w:color w:val="1A202C"/>
                <w:sz w:val="17"/>
              </w:rPr>
              <w:t xml:space="preserve">  |            Filter: dyn_cast&lt;CallBase&gt;, getCalledFunction() == null  |  </w:t>
              <w:br/>
            </w:r>
            <w:r>
              <w:rPr>
                <w:rFonts w:ascii="Consolas" w:hAnsi="Consolas"/>
                <w:color w:val="1A202C"/>
                <w:sz w:val="17"/>
              </w:rPr>
              <w:t xml:space="preserve">  |                                                                     |  </w:t>
              <w:br/>
            </w:r>
            <w:r>
              <w:rPr>
                <w:rFonts w:ascii="Consolas" w:hAnsi="Consolas"/>
                <w:color w:val="1A202C"/>
                <w:sz w:val="17"/>
              </w:rPr>
              <w:t xml:space="preserve">  |   Stage 3: SignatureAnalyzer (Member 2)                             |  </w:t>
              <w:br/>
            </w:r>
            <w:r>
              <w:rPr>
                <w:rFonts w:ascii="Consolas" w:hAnsi="Consolas"/>
                <w:color w:val="1A202C"/>
                <w:sz w:val="17"/>
              </w:rPr>
              <w:t xml:space="preserve">  |            Canonicalize: '&lt;type&gt;;vararg=&lt;0|1&gt;'                      |  </w:t>
              <w:br/>
            </w:r>
            <w:r>
              <w:rPr>
                <w:rFonts w:ascii="Consolas" w:hAnsi="Consolas"/>
                <w:color w:val="1A202C"/>
                <w:sz w:val="17"/>
              </w:rPr>
              <w:t xml:space="preserve">  |                                                                     |  </w:t>
              <w:br/>
            </w:r>
            <w:r>
              <w:rPr>
                <w:rFonts w:ascii="Consolas" w:hAnsi="Consolas"/>
                <w:color w:val="1A202C"/>
                <w:sz w:val="17"/>
              </w:rPr>
              <w:t xml:space="preserve">  |   Stage 4: TargetGenerator (Member 3)                               |  </w:t>
              <w:br/>
            </w:r>
            <w:r>
              <w:rPr>
                <w:rFonts w:ascii="Consolas" w:hAnsi="Consolas"/>
                <w:color w:val="1A202C"/>
                <w:sz w:val="17"/>
              </w:rPr>
              <w:t xml:space="preserve">  |            Collect: !isDeclaration() &amp;&amp; hasAddressTaken()           |  </w:t>
              <w:br/>
            </w:r>
            <w:r>
              <w:rPr>
                <w:rFonts w:ascii="Consolas" w:hAnsi="Consolas"/>
                <w:color w:val="1A202C"/>
                <w:sz w:val="17"/>
              </w:rPr>
              <w:t xml:space="preserve">  |                                                                     |  </w:t>
              <w:br/>
            </w:r>
            <w:r>
              <w:rPr>
                <w:rFonts w:ascii="Consolas" w:hAnsi="Consolas"/>
                <w:color w:val="1A202C"/>
                <w:sz w:val="17"/>
              </w:rPr>
              <w:t xml:space="preserve">  |   Stage 5: InstrumentationEngine (Member 3)                         |  </w:t>
              <w:br/>
            </w:r>
            <w:r>
              <w:rPr>
                <w:rFonts w:ascii="Consolas" w:hAnsi="Consolas"/>
                <w:color w:val="1A202C"/>
                <w:sz w:val="17"/>
              </w:rPr>
              <w:t xml:space="preserve">  |            Emit: @__cfi_targets_N [Count x ptr]                     |  </w:t>
              <w:br/>
            </w:r>
            <w:r>
              <w:rPr>
                <w:rFonts w:ascii="Consolas" w:hAnsi="Consolas"/>
                <w:color w:val="1A202C"/>
                <w:sz w:val="17"/>
              </w:rPr>
              <w:t xml:space="preserve">  |            Inject: __cfi_check(callee, @__cfi_targets_N, Count)    |  </w:t>
              <w:br/>
            </w:r>
            <w:r>
              <w:rPr>
                <w:rFonts w:ascii="Consolas" w:hAnsi="Consolas"/>
                <w:color w:val="1A202C"/>
                <w:sz w:val="17"/>
              </w:rPr>
              <w:t xml:space="preserve">  +---------------------------------------------------------------------+  </w:t>
              <w:br/>
            </w:r>
            <w:r>
              <w:rPr>
                <w:rFonts w:ascii="Consolas" w:hAnsi="Consolas"/>
                <w:color w:val="1A202C"/>
                <w:sz w:val="17"/>
              </w:rPr>
              <w:t xml:space="preserve">             |                                                             </w:t>
              <w:br/>
            </w:r>
            <w:r>
              <w:rPr>
                <w:rFonts w:ascii="Consolas" w:hAnsi="Consolas"/>
                <w:color w:val="1A202C"/>
                <w:sz w:val="17"/>
              </w:rPr>
              <w:t xml:space="preserve">             v                                                             </w:t>
              <w:br/>
            </w:r>
            <w:r>
              <w:rPr>
                <w:rFonts w:ascii="Consolas" w:hAnsi="Consolas"/>
                <w:color w:val="1A202C"/>
                <w:sz w:val="17"/>
              </w:rPr>
              <w:t xml:space="preserve">  [ Hardened LLVM IR (.ll) ]                                               </w:t>
              <w:br/>
            </w:r>
            <w:r>
              <w:rPr>
                <w:rFonts w:ascii="Consolas" w:hAnsi="Consolas"/>
                <w:color w:val="1A202C"/>
                <w:sz w:val="17"/>
              </w:rPr>
              <w:t xml:space="preserve">             |                                                             </w:t>
              <w:br/>
            </w:r>
            <w:r>
              <w:rPr>
                <w:rFonts w:ascii="Consolas" w:hAnsi="Consolas"/>
                <w:color w:val="1A202C"/>
                <w:sz w:val="17"/>
              </w:rPr>
              <w:t xml:space="preserve">             v  (llc -filetype=obj)                                        </w:t>
              <w:br/>
            </w:r>
            <w:r>
              <w:rPr>
                <w:rFonts w:ascii="Consolas" w:hAnsi="Consolas"/>
                <w:color w:val="1A202C"/>
                <w:sz w:val="17"/>
              </w:rPr>
              <w:t xml:space="preserve">  [ Hardened Object File (.o) ]                                            </w:t>
              <w:br/>
            </w:r>
            <w:r>
              <w:rPr>
                <w:rFonts w:ascii="Consolas" w:hAnsi="Consolas"/>
                <w:color w:val="1A202C"/>
                <w:sz w:val="17"/>
              </w:rPr>
              <w:t xml:space="preserve">             |                                                             </w:t>
              <w:br/>
            </w:r>
            <w:r>
              <w:rPr>
                <w:rFonts w:ascii="Consolas" w:hAnsi="Consolas"/>
                <w:color w:val="1A202C"/>
                <w:sz w:val="17"/>
              </w:rPr>
              <w:t xml:space="preserve">             v  (clang -no-pie &lt;test.o&gt; &lt;cfi_runtime.o&gt;)                   </w:t>
              <w:br/>
            </w:r>
            <w:r>
              <w:rPr>
                <w:rFonts w:ascii="Consolas" w:hAnsi="Consolas"/>
                <w:color w:val="1A202C"/>
                <w:sz w:val="17"/>
              </w:rPr>
              <w:t xml:space="preserve">  [ Hardened Executable Binary ]                                           </w:t>
              <w:br/>
            </w:r>
            <w:r>
              <w:rPr>
                <w:rFonts w:ascii="Consolas" w:hAnsi="Consolas"/>
                <w:color w:val="1A202C"/>
                <w:sz w:val="17"/>
              </w:rPr>
              <w:t xml:space="preserve">             |                                                             </w:t>
              <w:br/>
            </w:r>
            <w:r>
              <w:rPr>
                <w:rFonts w:ascii="Consolas" w:hAnsi="Consolas"/>
                <w:color w:val="1A202C"/>
                <w:sz w:val="17"/>
              </w:rPr>
              <w:t xml:space="preserve">             +---&gt; Runtime Execution: Authorized Target  --&gt; Exit 0        </w:t>
              <w:br/>
            </w:r>
            <w:r>
              <w:rPr>
                <w:rFonts w:ascii="Consolas" w:hAnsi="Consolas"/>
                <w:color w:val="1A202C"/>
                <w:sz w:val="17"/>
              </w:rPr>
              <w:t xml:space="preserve">             +---&gt; Runtime Execution: Hijacked Target    --&gt; [CFI] Abort</w:t>
            </w:r>
          </w:p>
        </w:tc>
      </w:tr>
    </w:tbl>
    <w:p>
      <w:pPr>
        <w:spacing w:after="120"/>
      </w:pPr>
    </w:p>
    <w:p>
      <w:pPr>
        <w:keepNext/>
        <w:spacing w:before="280" w:after="120"/>
      </w:pPr>
      <w:r>
        <w:rPr>
          <w:rFonts w:ascii="Calibri" w:hAnsi="Calibri"/>
          <w:b/>
          <w:color w:val="2B6CB0"/>
          <w:sz w:val="27"/>
        </w:rPr>
        <w:t>3.2 Detailed Description of the 5 Stages</w:t>
      </w:r>
    </w:p>
    <w:p>
      <w:pPr>
        <w:keepNext/>
        <w:spacing w:before="200" w:after="80"/>
      </w:pPr>
      <w:r>
        <w:rPr>
          <w:rFonts w:ascii="Calibri" w:hAnsi="Calibri"/>
          <w:b/>
          <w:color w:val="2D3748"/>
          <w:sz w:val="23"/>
        </w:rPr>
        <w:t>Stage 1: IR Hierarchy Scanning (IRScanner)</w:t>
      </w:r>
    </w:p>
    <w:p>
      <w:pPr>
        <w:spacing w:after="120"/>
      </w:pPr>
      <w:r>
        <w:rPr>
          <w:rFonts w:ascii="Calibri" w:hAnsi="Calibri"/>
          <w:color w:val="2D3748"/>
          <w:sz w:val="21"/>
        </w:rPr>
        <w:t>Implemented by Member 2. Provides an abstraction over LLVM's nested container hierarchy. It traverses every Function in the Module, every BasicBlock in each function, and every Instruction in each basic block. It employs a callback visitor pattern (std::function&lt;void(Instruction &amp;)&gt;), ensuring that the scanning mechanics remain completely agnostic of the inspection logic.</w:t>
      </w:r>
    </w:p>
    <w:p>
      <w:pPr>
        <w:keepNext/>
        <w:spacing w:before="200" w:after="80"/>
      </w:pPr>
      <w:r>
        <w:rPr>
          <w:rFonts w:ascii="Calibri" w:hAnsi="Calibri"/>
          <w:b/>
          <w:color w:val="2D3748"/>
          <w:sz w:val="23"/>
        </w:rPr>
        <w:t>Stage 2: Indirect Call Detection (IndirectCallDetector)</w:t>
      </w:r>
    </w:p>
    <w:p>
      <w:pPr>
        <w:spacing w:after="120"/>
      </w:pPr>
      <w:r>
        <w:rPr>
          <w:rFonts w:ascii="Calibri" w:hAnsi="Calibri"/>
          <w:color w:val="2D3748"/>
          <w:sz w:val="21"/>
        </w:rPr>
        <w:t>Implemented by Member 2. Uses LLVM's RTTI (Run-Time Type Information) casting mechanism to inspect instructions: 'auto *call = dyn_cast&lt;CallBase&gt;(&amp;instruction)'. Crucially, CallBase is the common base class for both standard calls (CallInst) and exception-handling invokes (InvokeInst). The detector checks 'call-&gt;getCalledFunction()': if non-null, the instruction is a direct call to a static symbol and is safely ignored. If null, the called operand is an indirect expression (e.g. function pointer loaded from memory or passed as a parameter), designating it as an indirect call candidate.</w:t>
      </w:r>
    </w:p>
    <w:p>
      <w:pPr>
        <w:keepNext/>
        <w:spacing w:before="200" w:after="80"/>
      </w:pPr>
      <w:r>
        <w:rPr>
          <w:rFonts w:ascii="Calibri" w:hAnsi="Calibri"/>
          <w:b/>
          <w:color w:val="2D3748"/>
          <w:sz w:val="23"/>
        </w:rPr>
        <w:t>Stage 3: Canonical Signature Analysis (SignatureAnalyzer)</w:t>
      </w:r>
    </w:p>
    <w:p>
      <w:pPr>
        <w:spacing w:after="120"/>
      </w:pPr>
      <w:r>
        <w:rPr>
          <w:rFonts w:ascii="Calibri" w:hAnsi="Calibri"/>
          <w:color w:val="2D3748"/>
          <w:sz w:val="21"/>
        </w:rPr>
        <w:t>Implemented by Member 2. Given any indirect CallBase or Function definition, it extracts the underlying FunctionType. It renders the return type and parameter types into a stream and appends an explicit variadic specifier: ';vararg=&lt;0|1&gt;'. This produces an unambiguous, deterministic string key (such as 'i32 (i32, i32);vararg=0') used across the compiler pass as a hash map key to index target functions and cache global tables.</w:t>
      </w:r>
    </w:p>
    <w:p>
      <w:pPr>
        <w:keepNext/>
        <w:spacing w:before="200" w:after="80"/>
      </w:pPr>
      <w:r>
        <w:rPr>
          <w:rFonts w:ascii="Calibri" w:hAnsi="Calibri"/>
          <w:b/>
          <w:color w:val="2D3748"/>
          <w:sz w:val="23"/>
        </w:rPr>
        <w:t>Stage 4: Target Set Generation (TargetGenerator)</w:t>
      </w:r>
    </w:p>
    <w:p>
      <w:pPr>
        <w:spacing w:after="120"/>
      </w:pPr>
      <w:r>
        <w:rPr>
          <w:rFonts w:ascii="Calibri" w:hAnsi="Calibri"/>
          <w:color w:val="2D3748"/>
          <w:sz w:val="21"/>
        </w:rPr>
        <w:t>Implemented by Member 3. Performs a whole-module scan over all Function entities to populate an address-taken target dictionary. A function is included if and only if it satisfies two conditions: '!F.isDeclaration()' (it is defined within this module, possessing an instruction body) and 'F.hasAddressTaken()' (its address is stored or passed in the code). Functions whose addresses are never taken can only be reached via direct calls and are excluded to avoid expanding the attack surface. Valid functions are grouped under their canonical signature key.</w:t>
      </w:r>
    </w:p>
    <w:p>
      <w:pPr>
        <w:keepNext/>
        <w:spacing w:before="200" w:after="80"/>
      </w:pPr>
      <w:r>
        <w:rPr>
          <w:rFonts w:ascii="Calibri" w:hAnsi="Calibri"/>
          <w:b/>
          <w:color w:val="2D3748"/>
          <w:sz w:val="23"/>
        </w:rPr>
        <w:t>Stage 5: IR Instrumentation Engine (InstrumentationEngine)</w:t>
      </w:r>
    </w:p>
    <w:p>
      <w:pPr>
        <w:spacing w:after="120"/>
      </w:pPr>
      <w:r>
        <w:rPr>
          <w:rFonts w:ascii="Calibri" w:hAnsi="Calibri"/>
          <w:color w:val="2D3748"/>
          <w:sz w:val="21"/>
        </w:rPr>
        <w:t>Implemented by Member 3. Modifies the LLVM IR. For each indirect call, it queries the target generator using the callsite's signature. If no targets exist in the module, it emits a compiler warning and safely skips the site (boundary case). If targets exist, it emits (or reuses from cache) a private constant global array of pointers '@__cfi_targets_N = private constant [Count x ptr] [...]'. Using LLVM's IRBuilder positioned immediately before the indirect call instruction, it inserts a cast of the called operand to 'ptr', a GetElementPtr (GEP) to the target array, and an invocation of '__cfi_check(target, array, count)'. The original call instruction is left completely untouched immediately following the check.</w:t>
      </w:r>
    </w:p>
    <w:p>
      <w:pPr>
        <w:keepNext/>
        <w:spacing w:before="400" w:after="160"/>
      </w:pPr>
      <w:r>
        <w:rPr>
          <w:rFonts w:ascii="Calibri" w:hAnsi="Calibri"/>
          <w:b/>
          <w:color w:val="1A365D"/>
          <w:sz w:val="34"/>
        </w:rPr>
        <w:t>Chapter 4: Complete Directory Structure &amp; File Registry</w:t>
      </w:r>
    </w:p>
    <w:p>
      <w:pPr>
        <w:spacing w:after="120"/>
      </w:pPr>
      <w:r>
        <w:rPr>
          <w:rFonts w:ascii="Calibri" w:hAnsi="Calibri"/>
          <w:color w:val="2D3748"/>
          <w:sz w:val="21"/>
        </w:rPr>
        <w:t>The project repository is structured strictly according to the team charter. Splitting the implementation files by member folder is a deliberate architectural decision: it gives each student an unambiguous directory boundary that they own, develop, and commit to under their own Git identity. Below is the complete repository layout encompassing all 42 files:</w:t>
      </w:r>
    </w:p>
    <w:p>
      <w:pPr>
        <w:keepNext/>
        <w:spacing w:before="160" w:after="40"/>
      </w:pPr>
      <w:r>
        <w:rPr>
          <w:rFonts w:ascii="Calibri" w:hAnsi="Calibri"/>
          <w:b/>
          <w:color w:val="2B6CB0"/>
          <w:sz w:val="19"/>
        </w:rPr>
        <w:t>Source Code Listing: Complete 42-File Repository Structure</w:t>
      </w:r>
    </w:p>
    <w:tbl>
      <w:tblPr>
        <w:tblW w:type="auto" w:w="0"/>
        <w:jc w:val="center"/>
        <w:tblLook w:firstColumn="1" w:firstRow="1" w:lastColumn="0" w:lastRow="0" w:noHBand="0" w:noVBand="1" w:val="04A0"/>
      </w:tblPr>
      <w:tblGrid>
        <w:gridCol w:w="9360"/>
      </w:tblGrid>
      <w:tr>
        <w:tc>
          <w:tcPr>
            <w:tcW w:type="dxa" w:w="9360"/>
            <w:shd w:fill="F8FAFC"/>
            <w:tcBorders>
              <w:top w:val="single" w:sz="4" w:space="0" w:color="CBD5E0"/>
              <w:left w:val="single" w:sz="16" w:space="0" w:color="A0AEC0"/>
              <w:bottom w:val="single" w:sz="4" w:space="0" w:color="CBD5E0"/>
              <w:right w:val="single" w:sz="4" w:space="0" w:color="CBD5E0"/>
            </w:tcBorders>
          </w:tcPr>
          <w:p>
            <w:pPr>
              <w:spacing w:before="80" w:after="80" w:line="252" w:lineRule="auto"/>
              <w:ind w:left="115" w:right="115"/>
            </w:pPr>
            <w:r>
              <w:rPr>
                <w:rFonts w:ascii="Consolas" w:hAnsi="Consolas"/>
                <w:color w:val="1A202C"/>
                <w:sz w:val="17"/>
              </w:rPr>
              <w:t>cfi-harden/</w:t>
              <w:br/>
            </w:r>
            <w:r>
              <w:rPr>
                <w:rFonts w:ascii="Consolas" w:hAnsi="Consolas"/>
                <w:color w:val="1A202C"/>
                <w:sz w:val="17"/>
              </w:rPr>
              <w:t>├── CMakeLists.txt                                  (Build configuration for pass &amp; test runners)</w:t>
              <w:br/>
            </w:r>
            <w:r>
              <w:rPr>
                <w:rFonts w:ascii="Consolas" w:hAnsi="Consolas"/>
                <w:color w:val="1A202C"/>
                <w:sz w:val="17"/>
              </w:rPr>
              <w:t>├── README.md                                       (Top-level overview, usage, and pipeline guide)</w:t>
              <w:br/>
            </w:r>
            <w:r>
              <w:rPr>
                <w:rFonts w:ascii="Consolas" w:hAnsi="Consolas"/>
                <w:color w:val="1A202C"/>
                <w:sz w:val="17"/>
              </w:rPr>
              <w:t>├── CONTRIBUTORS.md                                 (Contributor registry and review allocations)</w:t>
              <w:br/>
            </w:r>
            <w:r>
              <w:rPr>
                <w:rFonts w:ascii="Consolas" w:hAnsi="Consolas"/>
                <w:color w:val="1A202C"/>
                <w:sz w:val="17"/>
              </w:rPr>
              <w:t>├── docs/</w:t>
              <w:br/>
            </w:r>
            <w:r>
              <w:rPr>
                <w:rFonts w:ascii="Consolas" w:hAnsi="Consolas"/>
                <w:color w:val="1A202C"/>
                <w:sz w:val="17"/>
              </w:rPr>
              <w:t>│   ├── commit-instructions.txt                     (Distributed per-member Git commit runbook)</w:t>
              <w:br/>
            </w:r>
            <w:r>
              <w:rPr>
                <w:rFonts w:ascii="Consolas" w:hAnsi="Consolas"/>
                <w:color w:val="1A202C"/>
                <w:sz w:val="17"/>
              </w:rPr>
              <w:t>│   └── completion-plan.md                          (Milestone roadmap toward Review 3)</w:t>
              <w:br/>
            </w:r>
            <w:r>
              <w:rPr>
                <w:rFonts w:ascii="Consolas" w:hAnsi="Consolas"/>
                <w:color w:val="1A202C"/>
                <w:sz w:val="17"/>
              </w:rPr>
              <w:t>├── member1-architecture-and-progress/</w:t>
              <w:br/>
            </w:r>
            <w:r>
              <w:rPr>
                <w:rFonts w:ascii="Consolas" w:hAnsi="Consolas"/>
                <w:color w:val="1A202C"/>
                <w:sz w:val="17"/>
              </w:rPr>
              <w:t>│   ├── README.md                                   (Architecture overview &amp; progress tracker)</w:t>
              <w:br/>
            </w:r>
            <w:r>
              <w:rPr>
                <w:rFonts w:ascii="Consolas" w:hAnsi="Consolas"/>
                <w:color w:val="1A202C"/>
                <w:sz w:val="17"/>
              </w:rPr>
              <w:t>│   ├── include/</w:t>
              <w:br/>
            </w:r>
            <w:r>
              <w:rPr>
                <w:rFonts w:ascii="Consolas" w:hAnsi="Consolas"/>
                <w:color w:val="1A202C"/>
                <w:sz w:val="17"/>
              </w:rPr>
              <w:t>│   │   └── CFIHardenPass.h                         (Top-level ModulePass interface header)</w:t>
              <w:br/>
            </w:r>
            <w:r>
              <w:rPr>
                <w:rFonts w:ascii="Consolas" w:hAnsi="Consolas"/>
                <w:color w:val="1A202C"/>
                <w:sz w:val="17"/>
              </w:rPr>
              <w:t>│   ├── lib/</w:t>
              <w:br/>
            </w:r>
            <w:r>
              <w:rPr>
                <w:rFonts w:ascii="Consolas" w:hAnsi="Consolas"/>
                <w:color w:val="1A202C"/>
                <w:sz w:val="17"/>
              </w:rPr>
              <w:t>│   │   └── CFIHardenPass.cpp                       (Pipeline orchestrator &amp; plugin registration)</w:t>
              <w:br/>
            </w:r>
            <w:r>
              <w:rPr>
                <w:rFonts w:ascii="Consolas" w:hAnsi="Consolas"/>
                <w:color w:val="1A202C"/>
                <w:sz w:val="17"/>
              </w:rPr>
              <w:t>│   ├── diagrams/</w:t>
              <w:br/>
            </w:r>
            <w:r>
              <w:rPr>
                <w:rFonts w:ascii="Consolas" w:hAnsi="Consolas"/>
                <w:color w:val="1A202C"/>
                <w:sz w:val="17"/>
              </w:rPr>
              <w:t>│   │   └── integration-diagram.md                  (Mermaid &amp; ASCII architecture diagrams)</w:t>
              <w:br/>
            </w:r>
            <w:r>
              <w:rPr>
                <w:rFonts w:ascii="Consolas" w:hAnsi="Consolas"/>
                <w:color w:val="1A202C"/>
                <w:sz w:val="17"/>
              </w:rPr>
              <w:t>│   ├── progress-tracker.md                         (Component-by-component completion table)</w:t>
              <w:br/>
            </w:r>
            <w:r>
              <w:rPr>
                <w:rFonts w:ascii="Consolas" w:hAnsi="Consolas"/>
                <w:color w:val="1A202C"/>
                <w:sz w:val="17"/>
              </w:rPr>
              <w:t>│   ├── milestone-plan.md                           (Review milestone schedule &amp; goals)</w:t>
              <w:br/>
            </w:r>
            <w:r>
              <w:rPr>
                <w:rFonts w:ascii="Consolas" w:hAnsi="Consolas"/>
                <w:color w:val="1A202C"/>
                <w:sz w:val="17"/>
              </w:rPr>
              <w:t>│   └── review1-corrections.md                      (Review 1 feedback closure log)</w:t>
              <w:br/>
            </w:r>
            <w:r>
              <w:rPr>
                <w:rFonts w:ascii="Consolas" w:hAnsi="Consolas"/>
                <w:color w:val="1A202C"/>
                <w:sz w:val="17"/>
              </w:rPr>
              <w:t>├── member2-detection-and-analysis/</w:t>
              <w:br/>
            </w:r>
            <w:r>
              <w:rPr>
                <w:rFonts w:ascii="Consolas" w:hAnsi="Consolas"/>
                <w:color w:val="1A202C"/>
                <w:sz w:val="17"/>
              </w:rPr>
              <w:t>│   ├── README.md                                   (Algorithm explanation, pseudocode, IR trace)</w:t>
              <w:br/>
            </w:r>
            <w:r>
              <w:rPr>
                <w:rFonts w:ascii="Consolas" w:hAnsi="Consolas"/>
                <w:color w:val="1A202C"/>
                <w:sz w:val="17"/>
              </w:rPr>
              <w:t>│   ├── include/</w:t>
              <w:br/>
            </w:r>
            <w:r>
              <w:rPr>
                <w:rFonts w:ascii="Consolas" w:hAnsi="Consolas"/>
                <w:color w:val="1A202C"/>
                <w:sz w:val="17"/>
              </w:rPr>
              <w:t>│   │   ├── IRScanner.h                             (IR hierarchy visitor interface)</w:t>
              <w:br/>
            </w:r>
            <w:r>
              <w:rPr>
                <w:rFonts w:ascii="Consolas" w:hAnsi="Consolas"/>
                <w:color w:val="1A202C"/>
                <w:sz w:val="17"/>
              </w:rPr>
              <w:t>│   │   ├── IndirectCallDetector.h                  (CallBase filtering interface)</w:t>
              <w:br/>
            </w:r>
            <w:r>
              <w:rPr>
                <w:rFonts w:ascii="Consolas" w:hAnsi="Consolas"/>
                <w:color w:val="1A202C"/>
                <w:sz w:val="17"/>
              </w:rPr>
              <w:t>│   │   └── SignatureAnalyzer.h                     (Canonical type key generator interface)</w:t>
              <w:br/>
            </w:r>
            <w:r>
              <w:rPr>
                <w:rFonts w:ascii="Consolas" w:hAnsi="Consolas"/>
                <w:color w:val="1A202C"/>
                <w:sz w:val="17"/>
              </w:rPr>
              <w:t>│   ├── lib/</w:t>
              <w:br/>
            </w:r>
            <w:r>
              <w:rPr>
                <w:rFonts w:ascii="Consolas" w:hAnsi="Consolas"/>
                <w:color w:val="1A202C"/>
                <w:sz w:val="17"/>
              </w:rPr>
              <w:t>│   │   ├── IRScanner.cpp                           (Nested Module/Function/BB/Inst traversal)</w:t>
              <w:br/>
            </w:r>
            <w:r>
              <w:rPr>
                <w:rFonts w:ascii="Consolas" w:hAnsi="Consolas"/>
                <w:color w:val="1A202C"/>
                <w:sz w:val="17"/>
              </w:rPr>
              <w:t>│   │   ├── IndirectCallDetector.cpp                (dyn_cast&lt;CallBase&gt; &amp; getCalledFunction logic)</w:t>
              <w:br/>
            </w:r>
            <w:r>
              <w:rPr>
                <w:rFonts w:ascii="Consolas" w:hAnsi="Consolas"/>
                <w:color w:val="1A202C"/>
                <w:sz w:val="17"/>
              </w:rPr>
              <w:t>│   │   └── SignatureAnalyzer.cpp                   (FunctionType canonical string serialization)</w:t>
              <w:br/>
            </w:r>
            <w:r>
              <w:rPr>
                <w:rFonts w:ascii="Consolas" w:hAnsi="Consolas"/>
                <w:color w:val="1A202C"/>
                <w:sz w:val="17"/>
              </w:rPr>
              <w:t>│   ├── tests/</w:t>
              <w:br/>
            </w:r>
            <w:r>
              <w:rPr>
                <w:rFonts w:ascii="Consolas" w:hAnsi="Consolas"/>
                <w:color w:val="1A202C"/>
                <w:sz w:val="17"/>
              </w:rPr>
              <w:t>│   │   └── unit/</w:t>
              <w:br/>
            </w:r>
            <w:r>
              <w:rPr>
                <w:rFonts w:ascii="Consolas" w:hAnsi="Consolas"/>
                <w:color w:val="1A202C"/>
                <w:sz w:val="17"/>
              </w:rPr>
              <w:t>│   │       ├── README.md                           (Unit testing documentation)</w:t>
              <w:br/>
            </w:r>
            <w:r>
              <w:rPr>
                <w:rFonts w:ascii="Consolas" w:hAnsi="Consolas"/>
                <w:color w:val="1A202C"/>
                <w:sz w:val="17"/>
              </w:rPr>
              <w:t>│   │       └── detector_tests.cpp                  (Direct, indirect, variadic &amp; invoke unit tests)</w:t>
              <w:br/>
            </w:r>
            <w:r>
              <w:rPr>
                <w:rFonts w:ascii="Consolas" w:hAnsi="Consolas"/>
                <w:color w:val="1A202C"/>
                <w:sz w:val="17"/>
              </w:rPr>
              <w:t>│   └── bugs/</w:t>
              <w:br/>
            </w:r>
            <w:r>
              <w:rPr>
                <w:rFonts w:ascii="Consolas" w:hAnsi="Consolas"/>
                <w:color w:val="1A202C"/>
                <w:sz w:val="17"/>
              </w:rPr>
              <w:t>│       └── bug-log.md                              (Defect log: missing parser header resolution)</w:t>
              <w:br/>
            </w:r>
            <w:r>
              <w:rPr>
                <w:rFonts w:ascii="Consolas" w:hAnsi="Consolas"/>
                <w:color w:val="1A202C"/>
                <w:sz w:val="17"/>
              </w:rPr>
              <w:t>├── member3-generation-and-instrumentation/</w:t>
              <w:br/>
            </w:r>
            <w:r>
              <w:rPr>
                <w:rFonts w:ascii="Consolas" w:hAnsi="Consolas"/>
                <w:color w:val="1A202C"/>
                <w:sz w:val="17"/>
              </w:rPr>
              <w:t>│   ├── README.md                                   (Target map &amp; IR rewriting documentation)</w:t>
              <w:br/>
            </w:r>
            <w:r>
              <w:rPr>
                <w:rFonts w:ascii="Consolas" w:hAnsi="Consolas"/>
                <w:color w:val="1A202C"/>
                <w:sz w:val="17"/>
              </w:rPr>
              <w:t>│   ├── include/</w:t>
              <w:br/>
            </w:r>
            <w:r>
              <w:rPr>
                <w:rFonts w:ascii="Consolas" w:hAnsi="Consolas"/>
                <w:color w:val="1A202C"/>
                <w:sz w:val="17"/>
              </w:rPr>
              <w:t>│   │   ├── TargetGenerator.h                       (Address-taken target map interface)</w:t>
              <w:br/>
            </w:r>
            <w:r>
              <w:rPr>
                <w:rFonts w:ascii="Consolas" w:hAnsi="Consolas"/>
                <w:color w:val="1A202C"/>
                <w:sz w:val="17"/>
              </w:rPr>
              <w:t>│   │   └── InstrumentationEngine.h                 (Check injection &amp; global caching interface)</w:t>
              <w:br/>
            </w:r>
            <w:r>
              <w:rPr>
                <w:rFonts w:ascii="Consolas" w:hAnsi="Consolas"/>
                <w:color w:val="1A202C"/>
                <w:sz w:val="17"/>
              </w:rPr>
              <w:t>│   ├── lib/</w:t>
              <w:br/>
            </w:r>
            <w:r>
              <w:rPr>
                <w:rFonts w:ascii="Consolas" w:hAnsi="Consolas"/>
                <w:color w:val="1A202C"/>
                <w:sz w:val="17"/>
              </w:rPr>
              <w:t>│   │   ├── TargetGenerator.cpp                     (!isDeclaration &amp; hasAddressTaken logic)</w:t>
              <w:br/>
            </w:r>
            <w:r>
              <w:rPr>
                <w:rFonts w:ascii="Consolas" w:hAnsi="Consolas"/>
                <w:color w:val="1A202C"/>
                <w:sz w:val="17"/>
              </w:rPr>
              <w:t>│   │   └── InstrumentationEngine.cpp               (IRBuilder, GEP, constant array &amp; call emission)</w:t>
              <w:br/>
            </w:r>
            <w:r>
              <w:rPr>
                <w:rFonts w:ascii="Consolas" w:hAnsi="Consolas"/>
                <w:color w:val="1A202C"/>
                <w:sz w:val="17"/>
              </w:rPr>
              <w:t>│   ├── runtime/</w:t>
              <w:br/>
            </w:r>
            <w:r>
              <w:rPr>
                <w:rFonts w:ascii="Consolas" w:hAnsi="Consolas"/>
                <w:color w:val="1A202C"/>
                <w:sz w:val="17"/>
              </w:rPr>
              <w:t>│   │   ├── cfi_runtime.h                           (C runtime header: __cfi_check declaration)</w:t>
              <w:br/>
            </w:r>
            <w:r>
              <w:rPr>
                <w:rFonts w:ascii="Consolas" w:hAnsi="Consolas"/>
                <w:color w:val="1A202C"/>
                <w:sz w:val="17"/>
              </w:rPr>
              <w:t>│   │   └── cfi_runtime.c                           (C runtime implementation: linear scan &amp; abort)</w:t>
              <w:br/>
            </w:r>
            <w:r>
              <w:rPr>
                <w:rFonts w:ascii="Consolas" w:hAnsi="Consolas"/>
                <w:color w:val="1A202C"/>
                <w:sz w:val="17"/>
              </w:rPr>
              <w:t>│   ├── tests/</w:t>
              <w:br/>
            </w:r>
            <w:r>
              <w:rPr>
                <w:rFonts w:ascii="Consolas" w:hAnsi="Consolas"/>
                <w:color w:val="1A202C"/>
                <w:sz w:val="17"/>
              </w:rPr>
              <w:t>│   │   └── unit/</w:t>
              <w:br/>
            </w:r>
            <w:r>
              <w:rPr>
                <w:rFonts w:ascii="Consolas" w:hAnsi="Consolas"/>
                <w:color w:val="1A202C"/>
                <w:sz w:val="17"/>
              </w:rPr>
              <w:t>│   │       ├── README.md                           (Runtime test documentation)</w:t>
              <w:br/>
            </w:r>
            <w:r>
              <w:rPr>
                <w:rFonts w:ascii="Consolas" w:hAnsi="Consolas"/>
                <w:color w:val="1A202C"/>
                <w:sz w:val="17"/>
              </w:rPr>
              <w:t>│   │       └── runtime_test.c                      (Standalone runtime validation unit test)</w:t>
              <w:br/>
            </w:r>
            <w:r>
              <w:rPr>
                <w:rFonts w:ascii="Consolas" w:hAnsi="Consolas"/>
                <w:color w:val="1A202C"/>
                <w:sz w:val="17"/>
              </w:rPr>
              <w:t>│   └── bugs/</w:t>
              <w:br/>
            </w:r>
            <w:r>
              <w:rPr>
                <w:rFonts w:ascii="Consolas" w:hAnsi="Consolas"/>
                <w:color w:val="1A202C"/>
                <w:sz w:val="17"/>
              </w:rPr>
              <w:t>│       └── bug-log.md                              (Defect log: LLVM 21 opaque pointer deprecation)</w:t>
              <w:br/>
            </w:r>
            <w:r>
              <w:rPr>
                <w:rFonts w:ascii="Consolas" w:hAnsi="Consolas"/>
                <w:color w:val="1A202C"/>
                <w:sz w:val="17"/>
              </w:rPr>
              <w:t>├── member4-integration-and-testing/</w:t>
              <w:br/>
            </w:r>
            <w:r>
              <w:rPr>
                <w:rFonts w:ascii="Consolas" w:hAnsi="Consolas"/>
                <w:color w:val="1A202C"/>
                <w:sz w:val="17"/>
              </w:rPr>
              <w:t>│   ├── README.md                                   (Integration guide, test summary, technical notes)</w:t>
              <w:br/>
            </w:r>
            <w:r>
              <w:rPr>
                <w:rFonts w:ascii="Consolas" w:hAnsi="Consolas"/>
                <w:color w:val="1A202C"/>
                <w:sz w:val="17"/>
              </w:rPr>
              <w:t>│   ├── scripts/</w:t>
              <w:br/>
            </w:r>
            <w:r>
              <w:rPr>
                <w:rFonts w:ascii="Consolas" w:hAnsi="Consolas"/>
                <w:color w:val="1A202C"/>
                <w:sz w:val="17"/>
              </w:rPr>
              <w:t>│   │   ├── build.sh                                (Automated CMake/Ninja build script)</w:t>
              <w:br/>
            </w:r>
            <w:r>
              <w:rPr>
                <w:rFonts w:ascii="Consolas" w:hAnsi="Consolas"/>
                <w:color w:val="1A202C"/>
                <w:sz w:val="17"/>
              </w:rPr>
              <w:t>│   │   └── run_tests.sh                            (6-case test runner &amp; performance benchmarker)</w:t>
              <w:br/>
            </w:r>
            <w:r>
              <w:rPr>
                <w:rFonts w:ascii="Consolas" w:hAnsi="Consolas"/>
                <w:color w:val="1A202C"/>
                <w:sz w:val="17"/>
              </w:rPr>
              <w:t>│   ├── tests/</w:t>
              <w:br/>
            </w:r>
            <w:r>
              <w:rPr>
                <w:rFonts w:ascii="Consolas" w:hAnsi="Consolas"/>
                <w:color w:val="1A202C"/>
                <w:sz w:val="17"/>
              </w:rPr>
              <w:t>│   │   └── integration/</w:t>
              <w:br/>
            </w:r>
            <w:r>
              <w:rPr>
                <w:rFonts w:ascii="Consolas" w:hAnsi="Consolas"/>
                <w:color w:val="1A202C"/>
                <w:sz w:val="17"/>
              </w:rPr>
              <w:t>│   │       ├── positive/callback_dispatch.c        (Positive test: valid function pointer loop)</w:t>
              <w:br/>
            </w:r>
            <w:r>
              <w:rPr>
                <w:rFonts w:ascii="Consolas" w:hAnsi="Consolas"/>
                <w:color w:val="1A202C"/>
                <w:sz w:val="17"/>
              </w:rPr>
              <w:t>│   │       ├── negative/signature_mismatch.c       (Negative test: forced incompatible cast abort)</w:t>
              <w:br/>
            </w:r>
            <w:r>
              <w:rPr>
                <w:rFonts w:ascii="Consolas" w:hAnsi="Consolas"/>
                <w:color w:val="1A202C"/>
                <w:sz w:val="17"/>
              </w:rPr>
              <w:t>│   │       ├── boundary/empty_target_set.c         (Boundary test: unmatched signature warning)</w:t>
              <w:br/>
            </w:r>
            <w:r>
              <w:rPr>
                <w:rFonts w:ascii="Consolas" w:hAnsi="Consolas"/>
                <w:color w:val="1A202C"/>
                <w:sz w:val="17"/>
              </w:rPr>
              <w:t>│   │       ├── perf/indirect_call_loop.c           (Performance benchmark: 10M call overhead)</w:t>
              <w:br/>
            </w:r>
            <w:r>
              <w:rPr>
                <w:rFonts w:ascii="Consolas" w:hAnsi="Consolas"/>
                <w:color w:val="1A202C"/>
                <w:sz w:val="17"/>
              </w:rPr>
              <w:t>│   │       ├── comparison/hijack_demo.c            (Comparison demo: baseline vs hardened hijack)</w:t>
              <w:br/>
            </w:r>
            <w:r>
              <w:rPr>
                <w:rFonts w:ascii="Consolas" w:hAnsi="Consolas"/>
                <w:color w:val="1A202C"/>
                <w:sz w:val="17"/>
              </w:rPr>
              <w:t>│   │       └── known-limitations/</w:t>
              <w:br/>
            </w:r>
            <w:r>
              <w:rPr>
                <w:rFonts w:ascii="Consolas" w:hAnsi="Consolas"/>
                <w:color w:val="1A202C"/>
                <w:sz w:val="17"/>
              </w:rPr>
              <w:t>│   │           └── same_signature_wrong_target.c   (Limitation demo: same-signature redirection)</w:t>
              <w:br/>
            </w:r>
            <w:r>
              <w:rPr>
                <w:rFonts w:ascii="Consolas" w:hAnsi="Consolas"/>
                <w:color w:val="1A202C"/>
                <w:sz w:val="17"/>
              </w:rPr>
              <w:t>│   ├── failure-cases/</w:t>
              <w:br/>
            </w:r>
            <w:r>
              <w:rPr>
                <w:rFonts w:ascii="Consolas" w:hAnsi="Consolas"/>
                <w:color w:val="1A202C"/>
                <w:sz w:val="17"/>
              </w:rPr>
              <w:t>│   │   └── README.md                               (Comprehensive catalog of attacks &amp; boundaries)</w:t>
              <w:br/>
            </w:r>
            <w:r>
              <w:rPr>
                <w:rFonts w:ascii="Consolas" w:hAnsi="Consolas"/>
                <w:color w:val="1A202C"/>
                <w:sz w:val="17"/>
              </w:rPr>
              <w:t>│   ├── reports/</w:t>
              <w:br/>
            </w:r>
            <w:r>
              <w:rPr>
                <w:rFonts w:ascii="Consolas" w:hAnsi="Consolas"/>
                <w:color w:val="1A202C"/>
                <w:sz w:val="17"/>
              </w:rPr>
              <w:t>│   │   ├── test-results-summary.md                 (Master results summary table)</w:t>
              <w:br/>
            </w:r>
            <w:r>
              <w:rPr>
                <w:rFonts w:ascii="Consolas" w:hAnsi="Consolas"/>
                <w:color w:val="1A202C"/>
                <w:sz w:val="17"/>
              </w:rPr>
              <w:t>│   │   └── logs/                                   (Captured raw execution outputs)</w:t>
              <w:br/>
            </w:r>
            <w:r>
              <w:rPr>
                <w:rFonts w:ascii="Consolas" w:hAnsi="Consolas"/>
                <w:color w:val="1A202C"/>
                <w:sz w:val="17"/>
              </w:rPr>
              <w:t>│   │       ├── positive.log                        (Stdout: total=23)</w:t>
              <w:br/>
            </w:r>
            <w:r>
              <w:rPr>
                <w:rFonts w:ascii="Consolas" w:hAnsi="Consolas"/>
                <w:color w:val="1A202C"/>
                <w:sz w:val="17"/>
              </w:rPr>
              <w:t>│   │       ├── negative.log                        (Stderr: [CFI] violation, exit 134)</w:t>
              <w:br/>
            </w:r>
            <w:r>
              <w:rPr>
                <w:rFonts w:ascii="Consolas" w:hAnsi="Consolas"/>
                <w:color w:val="1A202C"/>
                <w:sz w:val="17"/>
              </w:rPr>
              <w:t>│   │       ├── boundary.log                        (Stdout: no matching target compilable)</w:t>
              <w:br/>
            </w:r>
            <w:r>
              <w:rPr>
                <w:rFonts w:ascii="Consolas" w:hAnsi="Consolas"/>
                <w:color w:val="1A202C"/>
                <w:sz w:val="17"/>
              </w:rPr>
              <w:t>│   │       ├── comparison-baseline.log             (Stdout: result = 1367210056 garbage)</w:t>
              <w:br/>
            </w:r>
            <w:r>
              <w:rPr>
                <w:rFonts w:ascii="Consolas" w:hAnsi="Consolas"/>
                <w:color w:val="1A202C"/>
                <w:sz w:val="17"/>
              </w:rPr>
              <w:t>│   │       ├── comparison-hardened.log             (Stderr: [CFI] violation, exit 134)</w:t>
              <w:br/>
            </w:r>
            <w:r>
              <w:rPr>
                <w:rFonts w:ascii="Consolas" w:hAnsi="Consolas"/>
                <w:color w:val="1A202C"/>
                <w:sz w:val="17"/>
              </w:rPr>
              <w:t>│   │       ├── known-limitation.log                (Stdout: result = 12 coarse limitation)</w:t>
              <w:br/>
            </w:r>
            <w:r>
              <w:rPr>
                <w:rFonts w:ascii="Consolas" w:hAnsi="Consolas"/>
                <w:color w:val="1A202C"/>
                <w:sz w:val="17"/>
              </w:rPr>
              <w:t>│   │       └── perf.log                            (Stdout: 10M iterations runtime log)</w:t>
              <w:br/>
            </w:r>
            <w:r>
              <w:rPr>
                <w:rFonts w:ascii="Consolas" w:hAnsi="Consolas"/>
                <w:color w:val="1A202C"/>
                <w:sz w:val="17"/>
              </w:rPr>
              <w:t>│   ├── issue-tracker.md                            (Real integration issues diagnosed &amp; resolved)</w:t>
              <w:br/>
            </w:r>
            <w:r>
              <w:rPr>
                <w:rFonts w:ascii="Consolas" w:hAnsi="Consolas"/>
                <w:color w:val="1A202C"/>
                <w:sz w:val="17"/>
              </w:rPr>
              <w:t>│   └── test-report.md                              (Formal test verification report)</w:t>
              <w:br/>
            </w:r>
            <w:r>
              <w:rPr>
                <w:rFonts w:ascii="Consolas" w:hAnsi="Consolas"/>
                <w:color w:val="1A202C"/>
                <w:sz w:val="17"/>
              </w:rPr>
              <w:t>└── viva-prep/</w:t>
              <w:br/>
            </w:r>
            <w:r>
              <w:rPr>
                <w:rFonts w:ascii="Consolas" w:hAnsi="Consolas"/>
                <w:color w:val="1A202C"/>
                <w:sz w:val="17"/>
              </w:rPr>
              <w:t xml:space="preserve">    ├── member1.md                                  (Member 1 viva defense guide: Architecture)</w:t>
              <w:br/>
            </w:r>
            <w:r>
              <w:rPr>
                <w:rFonts w:ascii="Consolas" w:hAnsi="Consolas"/>
                <w:color w:val="1A202C"/>
                <w:sz w:val="17"/>
              </w:rPr>
              <w:t xml:space="preserve">    ├── member2.md                                  (Member 2 viva defense guide: Detection)</w:t>
              <w:br/>
            </w:r>
            <w:r>
              <w:rPr>
                <w:rFonts w:ascii="Consolas" w:hAnsi="Consolas"/>
                <w:color w:val="1A202C"/>
                <w:sz w:val="17"/>
              </w:rPr>
              <w:t xml:space="preserve">    ├── member3.md                                  (Member 3 viva defense guide: Instrumentation)</w:t>
              <w:br/>
            </w:r>
            <w:r>
              <w:rPr>
                <w:rFonts w:ascii="Consolas" w:hAnsi="Consolas"/>
                <w:color w:val="1A202C"/>
                <w:sz w:val="17"/>
              </w:rPr>
              <w:t xml:space="preserve">    └── member4.md                                  (Member 4 viva defense guide: Integration)</w:t>
            </w:r>
          </w:p>
        </w:tc>
      </w:tr>
    </w:tbl>
    <w:p>
      <w:pPr>
        <w:spacing w:after="120"/>
      </w:pPr>
    </w:p>
    <w:p>
      <w:pPr>
        <w:keepNext/>
        <w:spacing w:before="400" w:after="160"/>
      </w:pPr>
      <w:r>
        <w:rPr>
          <w:rFonts w:ascii="Calibri" w:hAnsi="Calibri"/>
          <w:b/>
          <w:color w:val="1A365D"/>
          <w:sz w:val="34"/>
        </w:rPr>
        <w:t>Chapter 5: Environment Setup, Toolchain Configuration &amp; Reproduction Guide</w:t>
      </w:r>
    </w:p>
    <w:p>
      <w:pPr>
        <w:spacing w:after="120"/>
      </w:pPr>
      <w:r>
        <w:rPr>
          <w:rFonts w:ascii="Calibri" w:hAnsi="Calibri"/>
          <w:color w:val="2D3748"/>
          <w:sz w:val="21"/>
        </w:rPr>
        <w:t>This chapter provides an exact, step-by-step reproduction guide to configure the environment, compile the project, execute unit tests, and run the automated integration test suite from a fresh terminal.</w:t>
      </w:r>
    </w:p>
    <w:p>
      <w:pPr>
        <w:keepNext/>
        <w:spacing w:before="280" w:after="120"/>
      </w:pPr>
      <w:r>
        <w:rPr>
          <w:rFonts w:ascii="Calibri" w:hAnsi="Calibri"/>
          <w:b/>
          <w:color w:val="2B6CB0"/>
          <w:sz w:val="27"/>
        </w:rPr>
        <w:t>5.1 System &amp; Toolchain Prerequisites</w:t>
      </w:r>
    </w:p>
    <w:p>
      <w:pPr>
        <w:pStyle w:val="ListBullet"/>
        <w:spacing w:after="60"/>
      </w:pPr>
      <w:r>
        <w:rPr>
          <w:b/>
          <w:color w:val="1A365D"/>
          <w:sz w:val="20"/>
        </w:rPr>
        <w:t xml:space="preserve">Operating System: </w:t>
      </w:r>
      <w:r>
        <w:rPr>
          <w:color w:val="2D3748"/>
          <w:sz w:val="20"/>
        </w:rPr>
        <w:t>Linux x86-64 (tested on Ubuntu 24.04 LTS / WSL2).</w:t>
      </w:r>
    </w:p>
    <w:p>
      <w:pPr>
        <w:pStyle w:val="ListBullet"/>
        <w:spacing w:after="60"/>
      </w:pPr>
      <w:r>
        <w:rPr>
          <w:b/>
          <w:color w:val="1A365D"/>
          <w:sz w:val="20"/>
        </w:rPr>
        <w:t xml:space="preserve">Compiler Infrastructure: </w:t>
      </w:r>
      <w:r>
        <w:rPr>
          <w:color w:val="2D3748"/>
          <w:sz w:val="20"/>
        </w:rPr>
        <w:t>LLVM 21.1.8 and Clang 21.1.8 (or LLVM 18+ baseline).</w:t>
      </w:r>
    </w:p>
    <w:p>
      <w:pPr>
        <w:pStyle w:val="ListBullet"/>
        <w:spacing w:after="60"/>
      </w:pPr>
      <w:r>
        <w:rPr>
          <w:b/>
          <w:color w:val="1A365D"/>
          <w:sz w:val="20"/>
        </w:rPr>
        <w:t xml:space="preserve">Build Tools: </w:t>
      </w:r>
      <w:r>
        <w:rPr>
          <w:color w:val="2D3748"/>
          <w:sz w:val="20"/>
        </w:rPr>
        <w:t>CMake 3.20 or newer, Ninja build system, and standard POSIX development utilities.</w:t>
      </w:r>
    </w:p>
    <w:p>
      <w:pPr>
        <w:pStyle w:val="ListBullet"/>
        <w:spacing w:after="60"/>
      </w:pPr>
      <w:r>
        <w:rPr>
          <w:b/>
          <w:color w:val="1A365D"/>
          <w:sz w:val="20"/>
        </w:rPr>
        <w:t xml:space="preserve">System Libraries: </w:t>
      </w:r>
      <w:r>
        <w:rPr>
          <w:color w:val="2D3748"/>
          <w:sz w:val="20"/>
        </w:rPr>
        <w:t>libzstd-dev (required by LLVM's compression libraries during CMake discovery).</w:t>
      </w:r>
    </w:p>
    <w:p>
      <w:pPr>
        <w:keepNext/>
        <w:spacing w:before="280" w:after="120"/>
      </w:pPr>
      <w:r>
        <w:rPr>
          <w:rFonts w:ascii="Calibri" w:hAnsi="Calibri"/>
          <w:b/>
          <w:color w:val="2B6CB0"/>
          <w:sz w:val="27"/>
        </w:rPr>
        <w:t>5.2 Debian / Ubuntu Package Installation Command</w:t>
      </w:r>
    </w:p>
    <w:p>
      <w:pPr>
        <w:keepNext/>
        <w:spacing w:before="160" w:after="40"/>
      </w:pPr>
      <w:r>
        <w:rPr>
          <w:rFonts w:ascii="Calibri" w:hAnsi="Calibri"/>
          <w:b/>
          <w:color w:val="2B6CB0"/>
          <w:sz w:val="19"/>
        </w:rPr>
        <w:t>Source Code Listing: APT Package Manager Command</w:t>
      </w:r>
    </w:p>
    <w:tbl>
      <w:tblPr>
        <w:tblW w:type="auto" w:w="0"/>
        <w:jc w:val="center"/>
        <w:tblLook w:firstColumn="1" w:firstRow="1" w:lastColumn="0" w:lastRow="0" w:noHBand="0" w:noVBand="1" w:val="04A0"/>
      </w:tblPr>
      <w:tblGrid>
        <w:gridCol w:w="9360"/>
      </w:tblGrid>
      <w:tr>
        <w:tc>
          <w:tcPr>
            <w:tcW w:type="dxa" w:w="9360"/>
            <w:shd w:fill="F8FAFC"/>
            <w:tcBorders>
              <w:top w:val="single" w:sz="4" w:space="0" w:color="CBD5E0"/>
              <w:left w:val="single" w:sz="16" w:space="0" w:color="A0AEC0"/>
              <w:bottom w:val="single" w:sz="4" w:space="0" w:color="CBD5E0"/>
              <w:right w:val="single" w:sz="4" w:space="0" w:color="CBD5E0"/>
            </w:tcBorders>
          </w:tcPr>
          <w:p>
            <w:pPr>
              <w:spacing w:before="80" w:after="80" w:line="252" w:lineRule="auto"/>
              <w:ind w:left="115" w:right="115"/>
            </w:pPr>
            <w:r>
              <w:rPr>
                <w:rFonts w:ascii="Consolas" w:hAnsi="Consolas"/>
                <w:color w:val="1A202C"/>
                <w:sz w:val="17"/>
              </w:rPr>
              <w:t>sudo apt-get update</w:t>
              <w:br/>
            </w:r>
            <w:r>
              <w:rPr>
                <w:rFonts w:ascii="Consolas" w:hAnsi="Consolas"/>
                <w:color w:val="1A202C"/>
                <w:sz w:val="17"/>
              </w:rPr>
              <w:t>sudo apt-get install -y \</w:t>
              <w:br/>
            </w:r>
            <w:r>
              <w:rPr>
                <w:rFonts w:ascii="Consolas" w:hAnsi="Consolas"/>
                <w:color w:val="1A202C"/>
                <w:sz w:val="17"/>
              </w:rPr>
              <w:t xml:space="preserve">    clang-21 llvm-21 llvm-21-dev lld-21 \</w:t>
              <w:br/>
            </w:r>
            <w:r>
              <w:rPr>
                <w:rFonts w:ascii="Consolas" w:hAnsi="Consolas"/>
                <w:color w:val="1A202C"/>
                <w:sz w:val="17"/>
              </w:rPr>
              <w:t xml:space="preserve">    cmake ninja-build build-essential libzstd-dev</w:t>
            </w:r>
          </w:p>
        </w:tc>
      </w:tr>
    </w:tbl>
    <w:p>
      <w:pPr>
        <w:spacing w:after="120"/>
      </w:pPr>
    </w:p>
    <w:p>
      <w:pPr>
        <w:keepNext/>
        <w:spacing w:before="280" w:after="120"/>
      </w:pPr>
      <w:r>
        <w:rPr>
          <w:rFonts w:ascii="Calibri" w:hAnsi="Calibri"/>
          <w:b/>
          <w:color w:val="2B6CB0"/>
          <w:sz w:val="27"/>
        </w:rPr>
        <w:t>5.3 Step-by-Step Build &amp; Test Execution Commands</w:t>
      </w:r>
    </w:p>
    <w:p>
      <w:pPr>
        <w:spacing w:after="120"/>
      </w:pPr>
      <w:r>
        <w:rPr>
          <w:rFonts w:ascii="Calibri" w:hAnsi="Calibri"/>
          <w:color w:val="2D3748"/>
          <w:sz w:val="21"/>
        </w:rPr>
        <w:t>Step 1: Configure the CMake project with the Ninja generator in Release mode:</w:t>
      </w:r>
    </w:p>
    <w:p>
      <w:pPr>
        <w:keepNext/>
        <w:spacing w:before="160" w:after="40"/>
      </w:pPr>
      <w:r>
        <w:rPr>
          <w:rFonts w:ascii="Calibri" w:hAnsi="Calibri"/>
          <w:b/>
          <w:color w:val="2B6CB0"/>
          <w:sz w:val="19"/>
        </w:rPr>
        <w:t>Source Code Listing: Step 1: CMake Configuration</w:t>
      </w:r>
    </w:p>
    <w:tbl>
      <w:tblPr>
        <w:tblW w:type="auto" w:w="0"/>
        <w:jc w:val="center"/>
        <w:tblLook w:firstColumn="1" w:firstRow="1" w:lastColumn="0" w:lastRow="0" w:noHBand="0" w:noVBand="1" w:val="04A0"/>
      </w:tblPr>
      <w:tblGrid>
        <w:gridCol w:w="9360"/>
      </w:tblGrid>
      <w:tr>
        <w:tc>
          <w:tcPr>
            <w:tcW w:type="dxa" w:w="9360"/>
            <w:shd w:fill="F8FAFC"/>
            <w:tcBorders>
              <w:top w:val="single" w:sz="4" w:space="0" w:color="CBD5E0"/>
              <w:left w:val="single" w:sz="16" w:space="0" w:color="A0AEC0"/>
              <w:bottom w:val="single" w:sz="4" w:space="0" w:color="CBD5E0"/>
              <w:right w:val="single" w:sz="4" w:space="0" w:color="CBD5E0"/>
            </w:tcBorders>
          </w:tcPr>
          <w:p>
            <w:pPr>
              <w:spacing w:before="80" w:after="80" w:line="252" w:lineRule="auto"/>
              <w:ind w:left="115" w:right="115"/>
            </w:pPr>
            <w:r>
              <w:rPr>
                <w:rFonts w:ascii="Consolas" w:hAnsi="Consolas"/>
                <w:color w:val="1A202C"/>
                <w:sz w:val="17"/>
              </w:rPr>
              <w:t>cd /mnt/d/CD/cfi-harden</w:t>
              <w:br/>
            </w:r>
            <w:r>
              <w:rPr>
                <w:rFonts w:ascii="Consolas" w:hAnsi="Consolas"/>
                <w:color w:val="1A202C"/>
                <w:sz w:val="17"/>
              </w:rPr>
              <w:t>cmake -S . -B build -G Ninja -DCMAKE_BUILD_TYPE=Release</w:t>
            </w:r>
          </w:p>
        </w:tc>
      </w:tr>
    </w:tbl>
    <w:p>
      <w:pPr>
        <w:spacing w:after="120"/>
      </w:pPr>
    </w:p>
    <w:p>
      <w:pPr>
        <w:spacing w:after="120"/>
      </w:pPr>
      <w:r>
        <w:rPr>
          <w:rFonts w:ascii="Calibri" w:hAnsi="Calibri"/>
          <w:color w:val="2D3748"/>
          <w:sz w:val="21"/>
        </w:rPr>
        <w:t>Step 2: Compile the pass plugin library and unit test executables:</w:t>
      </w:r>
    </w:p>
    <w:p>
      <w:pPr>
        <w:keepNext/>
        <w:spacing w:before="160" w:after="40"/>
      </w:pPr>
      <w:r>
        <w:rPr>
          <w:rFonts w:ascii="Calibri" w:hAnsi="Calibri"/>
          <w:b/>
          <w:color w:val="2B6CB0"/>
          <w:sz w:val="19"/>
        </w:rPr>
        <w:t>Source Code Listing: Step 2: Ninja Compilation</w:t>
      </w:r>
    </w:p>
    <w:tbl>
      <w:tblPr>
        <w:tblW w:type="auto" w:w="0"/>
        <w:jc w:val="center"/>
        <w:tblLook w:firstColumn="1" w:firstRow="1" w:lastColumn="0" w:lastRow="0" w:noHBand="0" w:noVBand="1" w:val="04A0"/>
      </w:tblPr>
      <w:tblGrid>
        <w:gridCol w:w="9360"/>
      </w:tblGrid>
      <w:tr>
        <w:tc>
          <w:tcPr>
            <w:tcW w:type="dxa" w:w="9360"/>
            <w:shd w:fill="F8FAFC"/>
            <w:tcBorders>
              <w:top w:val="single" w:sz="4" w:space="0" w:color="CBD5E0"/>
              <w:left w:val="single" w:sz="16" w:space="0" w:color="A0AEC0"/>
              <w:bottom w:val="single" w:sz="4" w:space="0" w:color="CBD5E0"/>
              <w:right w:val="single" w:sz="4" w:space="0" w:color="CBD5E0"/>
            </w:tcBorders>
          </w:tcPr>
          <w:p>
            <w:pPr>
              <w:spacing w:before="80" w:after="80" w:line="252" w:lineRule="auto"/>
              <w:ind w:left="115" w:right="115"/>
            </w:pPr>
            <w:r>
              <w:rPr>
                <w:rFonts w:ascii="Consolas" w:hAnsi="Consolas"/>
                <w:color w:val="1A202C"/>
                <w:sz w:val="17"/>
              </w:rPr>
              <w:t>cmake --build build</w:t>
            </w:r>
          </w:p>
        </w:tc>
      </w:tr>
    </w:tbl>
    <w:p>
      <w:pPr>
        <w:spacing w:after="120"/>
      </w:pPr>
    </w:p>
    <w:p>
      <w:pPr>
        <w:spacing w:after="120"/>
      </w:pPr>
      <w:r>
        <w:rPr>
          <w:rFonts w:ascii="Calibri" w:hAnsi="Calibri"/>
          <w:color w:val="2D3748"/>
          <w:sz w:val="21"/>
        </w:rPr>
        <w:t>Step 3: Execute Member 2's Detection &amp; Signature unit tests:</w:t>
      </w:r>
    </w:p>
    <w:p>
      <w:pPr>
        <w:keepNext/>
        <w:spacing w:before="160" w:after="40"/>
      </w:pPr>
      <w:r>
        <w:rPr>
          <w:rFonts w:ascii="Calibri" w:hAnsi="Calibri"/>
          <w:b/>
          <w:color w:val="2B6CB0"/>
          <w:sz w:val="19"/>
        </w:rPr>
        <w:t>Source Code Listing: Step 3: Detection Unit Tests Execution</w:t>
      </w:r>
    </w:p>
    <w:tbl>
      <w:tblPr>
        <w:tblW w:type="auto" w:w="0"/>
        <w:jc w:val="center"/>
        <w:tblLook w:firstColumn="1" w:firstRow="1" w:lastColumn="0" w:lastRow="0" w:noHBand="0" w:noVBand="1" w:val="04A0"/>
      </w:tblPr>
      <w:tblGrid>
        <w:gridCol w:w="9360"/>
      </w:tblGrid>
      <w:tr>
        <w:tc>
          <w:tcPr>
            <w:tcW w:type="dxa" w:w="9360"/>
            <w:shd w:fill="F8FAFC"/>
            <w:tcBorders>
              <w:top w:val="single" w:sz="4" w:space="0" w:color="CBD5E0"/>
              <w:left w:val="single" w:sz="16" w:space="0" w:color="A0AEC0"/>
              <w:bottom w:val="single" w:sz="4" w:space="0" w:color="CBD5E0"/>
              <w:right w:val="single" w:sz="4" w:space="0" w:color="CBD5E0"/>
            </w:tcBorders>
          </w:tcPr>
          <w:p>
            <w:pPr>
              <w:spacing w:before="80" w:after="80" w:line="252" w:lineRule="auto"/>
              <w:ind w:left="115" w:right="115"/>
            </w:pPr>
            <w:r>
              <w:rPr>
                <w:rFonts w:ascii="Consolas" w:hAnsi="Consolas"/>
                <w:color w:val="1A202C"/>
                <w:sz w:val="17"/>
              </w:rPr>
              <w:t>./build/cfi-unit-tests</w:t>
            </w:r>
          </w:p>
        </w:tc>
      </w:tr>
    </w:tbl>
    <w:p>
      <w:pPr>
        <w:spacing w:after="120"/>
      </w:pPr>
    </w:p>
    <w:p>
      <w:pPr>
        <w:spacing w:after="120"/>
      </w:pPr>
      <w:r>
        <w:rPr>
          <w:rFonts w:ascii="Calibri" w:hAnsi="Calibri"/>
          <w:color w:val="2D3748"/>
          <w:sz w:val="21"/>
        </w:rPr>
        <w:t>Expected Output: 'detector tests passed' (exit code 0).</w:t>
      </w:r>
    </w:p>
    <w:p>
      <w:pPr>
        <w:spacing w:after="120"/>
      </w:pPr>
      <w:r>
        <w:rPr>
          <w:rFonts w:ascii="Calibri" w:hAnsi="Calibri"/>
          <w:color w:val="2D3748"/>
          <w:sz w:val="21"/>
        </w:rPr>
        <w:t>Step 4: Execute Member 3's Runtime unit test:</w:t>
      </w:r>
    </w:p>
    <w:p>
      <w:pPr>
        <w:keepNext/>
        <w:spacing w:before="160" w:after="40"/>
      </w:pPr>
      <w:r>
        <w:rPr>
          <w:rFonts w:ascii="Calibri" w:hAnsi="Calibri"/>
          <w:b/>
          <w:color w:val="2B6CB0"/>
          <w:sz w:val="19"/>
        </w:rPr>
        <w:t>Source Code Listing: Step 4: Runtime Unit Test Execution</w:t>
      </w:r>
    </w:p>
    <w:tbl>
      <w:tblPr>
        <w:tblW w:type="auto" w:w="0"/>
        <w:jc w:val="center"/>
        <w:tblLook w:firstColumn="1" w:firstRow="1" w:lastColumn="0" w:lastRow="0" w:noHBand="0" w:noVBand="1" w:val="04A0"/>
      </w:tblPr>
      <w:tblGrid>
        <w:gridCol w:w="9360"/>
      </w:tblGrid>
      <w:tr>
        <w:tc>
          <w:tcPr>
            <w:tcW w:type="dxa" w:w="9360"/>
            <w:shd w:fill="F8FAFC"/>
            <w:tcBorders>
              <w:top w:val="single" w:sz="4" w:space="0" w:color="CBD5E0"/>
              <w:left w:val="single" w:sz="16" w:space="0" w:color="A0AEC0"/>
              <w:bottom w:val="single" w:sz="4" w:space="0" w:color="CBD5E0"/>
              <w:right w:val="single" w:sz="4" w:space="0" w:color="CBD5E0"/>
            </w:tcBorders>
          </w:tcPr>
          <w:p>
            <w:pPr>
              <w:spacing w:before="80" w:after="80" w:line="252" w:lineRule="auto"/>
              <w:ind w:left="115" w:right="115"/>
            </w:pPr>
            <w:r>
              <w:rPr>
                <w:rFonts w:ascii="Consolas" w:hAnsi="Consolas"/>
                <w:color w:val="1A202C"/>
                <w:sz w:val="17"/>
              </w:rPr>
              <w:t>./build/cfi-runtime-tests</w:t>
            </w:r>
          </w:p>
        </w:tc>
      </w:tr>
    </w:tbl>
    <w:p>
      <w:pPr>
        <w:spacing w:after="120"/>
      </w:pPr>
    </w:p>
    <w:p>
      <w:pPr>
        <w:spacing w:after="120"/>
      </w:pPr>
      <w:r>
        <w:rPr>
          <w:rFonts w:ascii="Calibri" w:hAnsi="Calibri"/>
          <w:color w:val="2D3748"/>
          <w:sz w:val="21"/>
        </w:rPr>
        <w:t>Expected Output: Clean exit with status code 0 (asserting allowed target validation).</w:t>
      </w:r>
    </w:p>
    <w:p>
      <w:pPr>
        <w:spacing w:after="120"/>
      </w:pPr>
      <w:r>
        <w:rPr>
          <w:rFonts w:ascii="Calibri" w:hAnsi="Calibri"/>
          <w:color w:val="2D3748"/>
          <w:sz w:val="21"/>
        </w:rPr>
        <w:t>Step 5: Execute the automated integration test suite:</w:t>
      </w:r>
    </w:p>
    <w:p>
      <w:pPr>
        <w:keepNext/>
        <w:spacing w:before="160" w:after="40"/>
      </w:pPr>
      <w:r>
        <w:rPr>
          <w:rFonts w:ascii="Calibri" w:hAnsi="Calibri"/>
          <w:b/>
          <w:color w:val="2B6CB0"/>
          <w:sz w:val="19"/>
        </w:rPr>
        <w:t>Source Code Listing: Step 5: Full Integration Suite Execution</w:t>
      </w:r>
    </w:p>
    <w:tbl>
      <w:tblPr>
        <w:tblW w:type="auto" w:w="0"/>
        <w:jc w:val="center"/>
        <w:tblLook w:firstColumn="1" w:firstRow="1" w:lastColumn="0" w:lastRow="0" w:noHBand="0" w:noVBand="1" w:val="04A0"/>
      </w:tblPr>
      <w:tblGrid>
        <w:gridCol w:w="9360"/>
      </w:tblGrid>
      <w:tr>
        <w:tc>
          <w:tcPr>
            <w:tcW w:type="dxa" w:w="9360"/>
            <w:shd w:fill="F8FAFC"/>
            <w:tcBorders>
              <w:top w:val="single" w:sz="4" w:space="0" w:color="CBD5E0"/>
              <w:left w:val="single" w:sz="16" w:space="0" w:color="A0AEC0"/>
              <w:bottom w:val="single" w:sz="4" w:space="0" w:color="CBD5E0"/>
              <w:right w:val="single" w:sz="4" w:space="0" w:color="CBD5E0"/>
            </w:tcBorders>
          </w:tcPr>
          <w:p>
            <w:pPr>
              <w:spacing w:before="80" w:after="80" w:line="252" w:lineRule="auto"/>
              <w:ind w:left="115" w:right="115"/>
            </w:pPr>
            <w:r>
              <w:rPr>
                <w:rFonts w:ascii="Consolas" w:hAnsi="Consolas"/>
                <w:color w:val="1A202C"/>
                <w:sz w:val="17"/>
              </w:rPr>
              <w:t>./member4-integration-and-testing/scripts/run_tests.sh</w:t>
            </w:r>
          </w:p>
        </w:tc>
      </w:tr>
    </w:tbl>
    <w:p>
      <w:pPr>
        <w:spacing w:after="120"/>
      </w:pPr>
    </w:p>
    <w:p>
      <w:pPr>
        <w:spacing w:after="120"/>
      </w:pPr>
      <w:r>
        <w:rPr>
          <w:rFonts w:ascii="Calibri" w:hAnsi="Calibri"/>
          <w:color w:val="2D3748"/>
          <w:sz w:val="21"/>
        </w:rPr>
        <w:t>Actual Observed Output from Live Execution:</w:t>
      </w:r>
    </w:p>
    <w:p>
      <w:pPr>
        <w:keepNext/>
        <w:spacing w:before="160" w:after="40"/>
      </w:pPr>
      <w:r>
        <w:rPr>
          <w:rFonts w:ascii="Calibri" w:hAnsi="Calibri"/>
          <w:b/>
          <w:color w:val="2B6CB0"/>
          <w:sz w:val="19"/>
        </w:rPr>
        <w:t>Source Code Listing: Observed Console Output of run_tests.sh</w:t>
      </w:r>
    </w:p>
    <w:tbl>
      <w:tblPr>
        <w:tblW w:type="auto" w:w="0"/>
        <w:jc w:val="center"/>
        <w:tblLook w:firstColumn="1" w:firstRow="1" w:lastColumn="0" w:lastRow="0" w:noHBand="0" w:noVBand="1" w:val="04A0"/>
      </w:tblPr>
      <w:tblGrid>
        <w:gridCol w:w="9360"/>
      </w:tblGrid>
      <w:tr>
        <w:tc>
          <w:tcPr>
            <w:tcW w:type="dxa" w:w="9360"/>
            <w:shd w:fill="F8FAFC"/>
            <w:tcBorders>
              <w:top w:val="single" w:sz="4" w:space="0" w:color="CBD5E0"/>
              <w:left w:val="single" w:sz="16" w:space="0" w:color="A0AEC0"/>
              <w:bottom w:val="single" w:sz="4" w:space="0" w:color="CBD5E0"/>
              <w:right w:val="single" w:sz="4" w:space="0" w:color="CBD5E0"/>
            </w:tcBorders>
          </w:tcPr>
          <w:p>
            <w:pPr>
              <w:spacing w:before="80" w:after="80" w:line="252" w:lineRule="auto"/>
              <w:ind w:left="115" w:right="115"/>
            </w:pPr>
            <w:r>
              <w:rPr>
                <w:rFonts w:ascii="Consolas" w:hAnsi="Consolas"/>
                <w:color w:val="1A202C"/>
                <w:sz w:val="17"/>
              </w:rPr>
              <w:t>positive: exit=0</w:t>
              <w:br/>
            </w:r>
            <w:r>
              <w:rPr>
                <w:rFonts w:ascii="Consolas" w:hAnsi="Consolas"/>
                <w:color w:val="1A202C"/>
                <w:sz w:val="17"/>
              </w:rPr>
              <w:t>negative: exit=134</w:t>
              <w:br/>
            </w:r>
            <w:r>
              <w:rPr>
                <w:rFonts w:ascii="Consolas" w:hAnsi="Consolas"/>
                <w:color w:val="1A202C"/>
                <w:sz w:val="17"/>
              </w:rPr>
              <w:t>cfi-harden: warning: no valid targets for indirect call with signature x86_fp80 (x86_fp80, x86_fp80, x86_fp80);vararg=0</w:t>
              <w:br/>
            </w:r>
            <w:r>
              <w:rPr>
                <w:rFonts w:ascii="Consolas" w:hAnsi="Consolas"/>
                <w:color w:val="1A202C"/>
                <w:sz w:val="17"/>
              </w:rPr>
              <w:t>boundary: exit=0</w:t>
              <w:br/>
            </w:r>
            <w:r>
              <w:rPr>
                <w:rFonts w:ascii="Consolas" w:hAnsi="Consolas"/>
                <w:color w:val="1A202C"/>
                <w:sz w:val="17"/>
              </w:rPr>
              <w:t>comparison (baseline): exit=0</w:t>
              <w:br/>
            </w:r>
            <w:r>
              <w:rPr>
                <w:rFonts w:ascii="Consolas" w:hAnsi="Consolas"/>
                <w:color w:val="1A202C"/>
                <w:sz w:val="17"/>
              </w:rPr>
              <w:t>comparison (hardened): exit=134</w:t>
              <w:br/>
            </w:r>
            <w:r>
              <w:rPr>
                <w:rFonts w:ascii="Consolas" w:hAnsi="Consolas"/>
                <w:color w:val="1A202C"/>
                <w:sz w:val="17"/>
              </w:rPr>
              <w:t>known-limitation: exit=0</w:t>
              <w:br/>
            </w:r>
            <w:r>
              <w:rPr>
                <w:rFonts w:ascii="Consolas" w:hAnsi="Consolas"/>
                <w:color w:val="1A202C"/>
                <w:sz w:val="17"/>
              </w:rPr>
              <w:t>perf: exit=0 (baseline: 0.011443s, hardened: 0.031633s, overhead: +176.44%)</w:t>
              <w:br/>
            </w:r>
            <w:r>
              <w:rPr>
                <w:rFonts w:ascii="Consolas" w:hAnsi="Consolas"/>
                <w:color w:val="1A202C"/>
                <w:sz w:val="17"/>
              </w:rPr>
              <w:t>All logs saved to /mnt/d/CD/cfi-harden/member4-integration-and-testing/reports/logs</w:t>
            </w:r>
          </w:p>
        </w:tc>
      </w:tr>
    </w:tbl>
    <w:p>
      <w:pPr>
        <w:spacing w:after="120"/>
      </w:pPr>
    </w:p>
    <w:p>
      <w:pPr>
        <w:keepNext/>
        <w:spacing w:before="280" w:after="120"/>
      </w:pPr>
      <w:r>
        <w:rPr>
          <w:rFonts w:ascii="Calibri" w:hAnsi="Calibri"/>
          <w:b/>
          <w:color w:val="2B6CB0"/>
          <w:sz w:val="27"/>
        </w:rPr>
        <w:t>5.4 Manual Inspection of Transformed LLVM IR</w:t>
      </w:r>
    </w:p>
    <w:p>
      <w:pPr>
        <w:spacing w:after="120"/>
      </w:pPr>
      <w:r>
        <w:rPr>
          <w:rFonts w:ascii="Calibri" w:hAnsi="Calibri"/>
          <w:color w:val="2D3748"/>
          <w:sz w:val="21"/>
        </w:rPr>
        <w:t>To inspect the exact transformation applied by cfi-harden on an arbitrary C source file 'example.c', execute the following step-by-step pipeline:</w:t>
      </w:r>
    </w:p>
    <w:p>
      <w:pPr>
        <w:keepNext/>
        <w:spacing w:before="160" w:after="40"/>
      </w:pPr>
      <w:r>
        <w:rPr>
          <w:rFonts w:ascii="Calibri" w:hAnsi="Calibri"/>
          <w:b/>
          <w:color w:val="2B6CB0"/>
          <w:sz w:val="19"/>
        </w:rPr>
        <w:t>Source Code Listing: Manual Pipeline Commands</w:t>
      </w:r>
    </w:p>
    <w:tbl>
      <w:tblPr>
        <w:tblW w:type="auto" w:w="0"/>
        <w:jc w:val="center"/>
        <w:tblLook w:firstColumn="1" w:firstRow="1" w:lastColumn="0" w:lastRow="0" w:noHBand="0" w:noVBand="1" w:val="04A0"/>
      </w:tblPr>
      <w:tblGrid>
        <w:gridCol w:w="9360"/>
      </w:tblGrid>
      <w:tr>
        <w:tc>
          <w:tcPr>
            <w:tcW w:type="dxa" w:w="9360"/>
            <w:shd w:fill="F8FAFC"/>
            <w:tcBorders>
              <w:top w:val="single" w:sz="4" w:space="0" w:color="CBD5E0"/>
              <w:left w:val="single" w:sz="16" w:space="0" w:color="A0AEC0"/>
              <w:bottom w:val="single" w:sz="4" w:space="0" w:color="CBD5E0"/>
              <w:right w:val="single" w:sz="4" w:space="0" w:color="CBD5E0"/>
            </w:tcBorders>
          </w:tcPr>
          <w:p>
            <w:pPr>
              <w:spacing w:before="80" w:after="80" w:line="252" w:lineRule="auto"/>
              <w:ind w:left="115" w:right="115"/>
            </w:pPr>
            <w:r>
              <w:rPr>
                <w:rFonts w:ascii="Consolas" w:hAnsi="Consolas"/>
                <w:color w:val="1A202C"/>
                <w:sz w:val="17"/>
              </w:rPr>
              <w:t># 1. Emit human-readable unhardened LLVM text IR</w:t>
              <w:br/>
            </w:r>
            <w:r>
              <w:rPr>
                <w:rFonts w:ascii="Consolas" w:hAnsi="Consolas"/>
                <w:color w:val="1A202C"/>
                <w:sz w:val="17"/>
              </w:rPr>
              <w:t>clang -emit-llvm -S example.c -o example.input.ll</w:t>
              <w:br/>
            </w:r>
            <w:r>
              <w:rPr>
                <w:rFonts w:ascii="Consolas" w:hAnsi="Consolas"/>
                <w:color w:val="1A202C"/>
                <w:sz w:val="17"/>
              </w:rPr>
              <w:br/>
            </w:r>
            <w:r>
              <w:rPr>
                <w:rFonts w:ascii="Consolas" w:hAnsi="Consolas"/>
                <w:color w:val="1A202C"/>
                <w:sz w:val="17"/>
              </w:rPr>
              <w:t># 2. Run the cfi-harden pass plugin via LLVM's opt tool</w:t>
              <w:br/>
            </w:r>
            <w:r>
              <w:rPr>
                <w:rFonts w:ascii="Consolas" w:hAnsi="Consolas"/>
                <w:color w:val="1A202C"/>
                <w:sz w:val="17"/>
              </w:rPr>
              <w:t>opt -load-pass-plugin=build/cfi-harden.so -passes=cfi-harden -S example.input.ll -o example.hardened.ll</w:t>
              <w:br/>
            </w:r>
            <w:r>
              <w:rPr>
                <w:rFonts w:ascii="Consolas" w:hAnsi="Consolas"/>
                <w:color w:val="1A202C"/>
                <w:sz w:val="17"/>
              </w:rPr>
              <w:br/>
            </w:r>
            <w:r>
              <w:rPr>
                <w:rFonts w:ascii="Consolas" w:hAnsi="Consolas"/>
                <w:color w:val="1A202C"/>
                <w:sz w:val="17"/>
              </w:rPr>
              <w:t># 3. Inspect the diff between input and hardened IR</w:t>
              <w:br/>
            </w:r>
            <w:r>
              <w:rPr>
                <w:rFonts w:ascii="Consolas" w:hAnsi="Consolas"/>
                <w:color w:val="1A202C"/>
                <w:sz w:val="17"/>
              </w:rPr>
              <w:t>diff -u example.input.ll example.hardened.ll</w:t>
              <w:br/>
            </w:r>
            <w:r>
              <w:rPr>
                <w:rFonts w:ascii="Consolas" w:hAnsi="Consolas"/>
                <w:color w:val="1A202C"/>
                <w:sz w:val="17"/>
              </w:rPr>
              <w:br/>
            </w:r>
            <w:r>
              <w:rPr>
                <w:rFonts w:ascii="Consolas" w:hAnsi="Consolas"/>
                <w:color w:val="1A202C"/>
                <w:sz w:val="17"/>
              </w:rPr>
              <w:t># 4. Generate machine assembly / object code via llc</w:t>
              <w:br/>
            </w:r>
            <w:r>
              <w:rPr>
                <w:rFonts w:ascii="Consolas" w:hAnsi="Consolas"/>
                <w:color w:val="1A202C"/>
                <w:sz w:val="17"/>
              </w:rPr>
              <w:t>llc example.hardened.ll -filetype=obj -o example.o</w:t>
              <w:br/>
            </w:r>
            <w:r>
              <w:rPr>
                <w:rFonts w:ascii="Consolas" w:hAnsi="Consolas"/>
                <w:color w:val="1A202C"/>
                <w:sz w:val="17"/>
              </w:rPr>
              <w:br/>
            </w:r>
            <w:r>
              <w:rPr>
                <w:rFonts w:ascii="Consolas" w:hAnsi="Consolas"/>
                <w:color w:val="1A202C"/>
                <w:sz w:val="17"/>
              </w:rPr>
              <w:t># 5. Link with the CFI security runtime library</w:t>
              <w:br/>
            </w:r>
            <w:r>
              <w:rPr>
                <w:rFonts w:ascii="Consolas" w:hAnsi="Consolas"/>
                <w:color w:val="1A202C"/>
                <w:sz w:val="17"/>
              </w:rPr>
              <w:t>clang -no-pie example.o build/cfi_runtime.o -o example.hardened</w:t>
              <w:br/>
            </w:r>
            <w:r>
              <w:rPr>
                <w:rFonts w:ascii="Consolas" w:hAnsi="Consolas"/>
                <w:color w:val="1A202C"/>
                <w:sz w:val="17"/>
              </w:rPr>
              <w:br/>
            </w:r>
            <w:r>
              <w:rPr>
                <w:rFonts w:ascii="Consolas" w:hAnsi="Consolas"/>
                <w:color w:val="1A202C"/>
                <w:sz w:val="17"/>
              </w:rPr>
              <w:t># 6. Run the resulting hardened binary</w:t>
              <w:br/>
            </w:r>
            <w:r>
              <w:rPr>
                <w:rFonts w:ascii="Consolas" w:hAnsi="Consolas"/>
                <w:color w:val="1A202C"/>
                <w:sz w:val="17"/>
              </w:rPr>
              <w:t>./example.hardened</w:t>
            </w:r>
          </w:p>
        </w:tc>
      </w:tr>
    </w:tbl>
    <w:p>
      <w:pPr>
        <w:spacing w:after="120"/>
      </w:pPr>
    </w:p>
    <w:p>
      <w:r>
        <w:br w:type="page"/>
      </w:r>
    </w:p>
    <w:p>
      <w:pPr>
        <w:keepNext/>
        <w:spacing w:before="400" w:after="160"/>
      </w:pPr>
      <w:r>
        <w:rPr>
          <w:rFonts w:ascii="Calibri" w:hAnsi="Calibri"/>
          <w:b/>
          <w:color w:val="1A365D"/>
          <w:sz w:val="34"/>
        </w:rPr>
        <w:t>Chapter 6: Deep-Dive: Root Files, Build Infrastructure &amp; Governance</w:t>
      </w:r>
    </w:p>
    <w:p>
      <w:pPr>
        <w:spacing w:after="120"/>
      </w:pPr>
      <w:r>
        <w:rPr>
          <w:rFonts w:ascii="Calibri" w:hAnsi="Calibri"/>
          <w:color w:val="2D3748"/>
          <w:sz w:val="21"/>
        </w:rPr>
        <w:t>The repository root contains the core configuration files that govern project compilation, documentation, and contributor workflows. This chapter provides a line-by-line breakdown of every file in the root directory and the docs/ folder.</w:t>
      </w:r>
    </w:p>
    <w:p>
      <w:pPr>
        <w:keepNext/>
        <w:spacing w:before="280" w:after="120"/>
      </w:pPr>
      <w:r>
        <w:rPr>
          <w:rFonts w:ascii="Calibri" w:hAnsi="Calibri"/>
          <w:b/>
          <w:color w:val="2B6CB0"/>
          <w:sz w:val="27"/>
        </w:rPr>
        <w:t>6.1 CMakeLists.txt Analysis</w:t>
      </w:r>
    </w:p>
    <w:p>
      <w:pPr>
        <w:spacing w:after="120"/>
      </w:pPr>
      <w:r>
        <w:rPr>
          <w:rFonts w:ascii="Calibri" w:hAnsi="Calibri"/>
          <w:color w:val="2D3748"/>
          <w:sz w:val="21"/>
        </w:rPr>
        <w:t>The build configuration uses modern CMake (version 3.20+) and interfaces directly with LLVM's CMake packaging infrastructure. Crucially, it does NOT hardcode any LLVM path; instead, it uses 'find_package(LLVM CONFIG REQUIRED)' which queries the host environment's llvm-config tool, making the build fully portable across LLVM versions 18 through 21+.</w:t>
      </w:r>
    </w:p>
    <w:p>
      <w:pPr>
        <w:keepNext/>
        <w:spacing w:before="160" w:after="40"/>
      </w:pPr>
      <w:r>
        <w:rPr>
          <w:rFonts w:ascii="Calibri" w:hAnsi="Calibri"/>
          <w:b/>
          <w:color w:val="2B6CB0"/>
          <w:sz w:val="19"/>
        </w:rPr>
        <w:t>Source Code Listing: CMakeLists.txt</w:t>
      </w:r>
    </w:p>
    <w:tbl>
      <w:tblPr>
        <w:tblW w:type="auto" w:w="0"/>
        <w:jc w:val="center"/>
        <w:tblLook w:firstColumn="1" w:firstRow="1" w:lastColumn="0" w:lastRow="0" w:noHBand="0" w:noVBand="1" w:val="04A0"/>
      </w:tblPr>
      <w:tblGrid>
        <w:gridCol w:w="9360"/>
      </w:tblGrid>
      <w:tr>
        <w:tc>
          <w:tcPr>
            <w:tcW w:type="dxa" w:w="9360"/>
            <w:shd w:fill="F8FAFC"/>
            <w:tcBorders>
              <w:top w:val="single" w:sz="4" w:space="0" w:color="CBD5E0"/>
              <w:left w:val="single" w:sz="16" w:space="0" w:color="A0AEC0"/>
              <w:bottom w:val="single" w:sz="4" w:space="0" w:color="CBD5E0"/>
              <w:right w:val="single" w:sz="4" w:space="0" w:color="CBD5E0"/>
            </w:tcBorders>
          </w:tcPr>
          <w:p>
            <w:pPr>
              <w:spacing w:before="80" w:after="80" w:line="252" w:lineRule="auto"/>
              <w:ind w:left="115" w:right="115"/>
            </w:pPr>
            <w:r>
              <w:rPr>
                <w:rFonts w:ascii="Consolas" w:hAnsi="Consolas"/>
                <w:color w:val="1A202C"/>
                <w:sz w:val="17"/>
              </w:rPr>
              <w:t># ==============================================================================</w:t>
              <w:br/>
            </w:r>
            <w:r>
              <w:rPr>
                <w:rFonts w:ascii="Consolas" w:hAnsi="Consolas"/>
                <w:color w:val="1A202C"/>
                <w:sz w:val="17"/>
              </w:rPr>
              <w:t># CMakeLists.txt - Build Configuration for cfi-harden LLVM Pass &amp; Test Suite</w:t>
              <w:br/>
            </w:r>
            <w:r>
              <w:rPr>
                <w:rFonts w:ascii="Consolas" w:hAnsi="Consolas"/>
                <w:color w:val="1A202C"/>
                <w:sz w:val="17"/>
              </w:rPr>
              <w:t>#</w:t>
              <w:br/>
            </w:r>
            <w:r>
              <w:rPr>
                <w:rFonts w:ascii="Consolas" w:hAnsi="Consolas"/>
                <w:color w:val="1A202C"/>
                <w:sz w:val="17"/>
              </w:rPr>
              <w:t># This project builds:</w:t>
              <w:br/>
            </w:r>
            <w:r>
              <w:rPr>
                <w:rFonts w:ascii="Consolas" w:hAnsi="Consolas"/>
                <w:color w:val="1A202C"/>
                <w:sz w:val="17"/>
              </w:rPr>
              <w:t># 1. cfi-harden.so      - The out-of-tree LLVM pass plugin (New Pass Manager).</w:t>
              <w:br/>
            </w:r>
            <w:r>
              <w:rPr>
                <w:rFonts w:ascii="Consolas" w:hAnsi="Consolas"/>
                <w:color w:val="1A202C"/>
                <w:sz w:val="17"/>
              </w:rPr>
              <w:t># 2. cfi-unit-tests     - C++ unit test runner for detection &amp; signature logic.</w:t>
              <w:br/>
            </w:r>
            <w:r>
              <w:rPr>
                <w:rFonts w:ascii="Consolas" w:hAnsi="Consolas"/>
                <w:color w:val="1A202C"/>
                <w:sz w:val="17"/>
              </w:rPr>
              <w:t># 3. cfi-runtime-tests  - C test runner for the CFI security runtime library.</w:t>
              <w:br/>
            </w:r>
            <w:r>
              <w:rPr>
                <w:rFonts w:ascii="Consolas" w:hAnsi="Consolas"/>
                <w:color w:val="1A202C"/>
                <w:sz w:val="17"/>
              </w:rPr>
              <w:t># ==============================================================================</w:t>
              <w:br/>
            </w:r>
            <w:r>
              <w:rPr>
                <w:rFonts w:ascii="Consolas" w:hAnsi="Consolas"/>
                <w:color w:val="1A202C"/>
                <w:sz w:val="17"/>
              </w:rPr>
              <w:br/>
            </w:r>
            <w:r>
              <w:rPr>
                <w:rFonts w:ascii="Consolas" w:hAnsi="Consolas"/>
                <w:color w:val="1A202C"/>
                <w:sz w:val="17"/>
              </w:rPr>
              <w:t>cmake_minimum_required(VERSION 3.20)</w:t>
              <w:br/>
            </w:r>
            <w:r>
              <w:rPr>
                <w:rFonts w:ascii="Consolas" w:hAnsi="Consolas"/>
                <w:color w:val="1A202C"/>
                <w:sz w:val="17"/>
              </w:rPr>
              <w:t>project(cfi_harden LANGUAGES C CXX)</w:t>
              <w:br/>
            </w:r>
            <w:r>
              <w:rPr>
                <w:rFonts w:ascii="Consolas" w:hAnsi="Consolas"/>
                <w:color w:val="1A202C"/>
                <w:sz w:val="17"/>
              </w:rPr>
              <w:br/>
            </w:r>
            <w:r>
              <w:rPr>
                <w:rFonts w:ascii="Consolas" w:hAnsi="Consolas"/>
                <w:color w:val="1A202C"/>
                <w:sz w:val="17"/>
              </w:rPr>
              <w:t># Require C++17 (standard for modern LLVM passes) and Position-Independent Code (-fPIC)</w:t>
              <w:br/>
            </w:r>
            <w:r>
              <w:rPr>
                <w:rFonts w:ascii="Consolas" w:hAnsi="Consolas"/>
                <w:color w:val="1A202C"/>
                <w:sz w:val="17"/>
              </w:rPr>
              <w:t>set(CMAKE_CXX_STANDARD 17)</w:t>
              <w:br/>
            </w:r>
            <w:r>
              <w:rPr>
                <w:rFonts w:ascii="Consolas" w:hAnsi="Consolas"/>
                <w:color w:val="1A202C"/>
                <w:sz w:val="17"/>
              </w:rPr>
              <w:t>set(CMAKE_CXX_STANDARD_REQUIRED ON)</w:t>
              <w:br/>
            </w:r>
            <w:r>
              <w:rPr>
                <w:rFonts w:ascii="Consolas" w:hAnsi="Consolas"/>
                <w:color w:val="1A202C"/>
                <w:sz w:val="17"/>
              </w:rPr>
              <w:t>set(CMAKE_POSITION_INDEPENDENT_CODE ON)</w:t>
              <w:br/>
            </w:r>
            <w:r>
              <w:rPr>
                <w:rFonts w:ascii="Consolas" w:hAnsi="Consolas"/>
                <w:color w:val="1A202C"/>
                <w:sz w:val="17"/>
              </w:rPr>
              <w:br/>
            </w:r>
            <w:r>
              <w:rPr>
                <w:rFonts w:ascii="Consolas" w:hAnsi="Consolas"/>
                <w:color w:val="1A202C"/>
                <w:sz w:val="17"/>
              </w:rPr>
              <w:t># ------------------------------------------------------------------------------</w:t>
              <w:br/>
            </w:r>
            <w:r>
              <w:rPr>
                <w:rFonts w:ascii="Consolas" w:hAnsi="Consolas"/>
                <w:color w:val="1A202C"/>
                <w:sz w:val="17"/>
              </w:rPr>
              <w:t># Locate LLVM Package Configuration</w:t>
              <w:br/>
            </w:r>
            <w:r>
              <w:rPr>
                <w:rFonts w:ascii="Consolas" w:hAnsi="Consolas"/>
                <w:color w:val="1A202C"/>
                <w:sz w:val="17"/>
              </w:rPr>
              <w:t># find_package(LLVM REQUIRED CONFIG) discovers the installed LLVM toolchain</w:t>
              <w:br/>
            </w:r>
            <w:r>
              <w:rPr>
                <w:rFonts w:ascii="Consolas" w:hAnsi="Consolas"/>
                <w:color w:val="1A202C"/>
                <w:sz w:val="17"/>
              </w:rPr>
              <w:t># without hardcoding paths or versions, reading llvm-config metadata directly.</w:t>
              <w:br/>
            </w:r>
            <w:r>
              <w:rPr>
                <w:rFonts w:ascii="Consolas" w:hAnsi="Consolas"/>
                <w:color w:val="1A202C"/>
                <w:sz w:val="17"/>
              </w:rPr>
              <w:t># ------------------------------------------------------------------------------</w:t>
              <w:br/>
            </w:r>
            <w:r>
              <w:rPr>
                <w:rFonts w:ascii="Consolas" w:hAnsi="Consolas"/>
                <w:color w:val="1A202C"/>
                <w:sz w:val="17"/>
              </w:rPr>
              <w:t>find_package(LLVM CONFIG REQUIRED)</w:t>
              <w:br/>
            </w:r>
            <w:r>
              <w:rPr>
                <w:rFonts w:ascii="Consolas" w:hAnsi="Consolas"/>
                <w:color w:val="1A202C"/>
                <w:sz w:val="17"/>
              </w:rPr>
              <w:t>message(STATUS "Found LLVM ${LLVM_PACKAGE_VERSION}")</w:t>
              <w:br/>
            </w:r>
            <w:r>
              <w:rPr>
                <w:rFonts w:ascii="Consolas" w:hAnsi="Consolas"/>
                <w:color w:val="1A202C"/>
                <w:sz w:val="17"/>
              </w:rPr>
              <w:t>list(APPEND CMAKE_MODULE_PATH "${LLVM_CMAKE_DIR}")</w:t>
              <w:br/>
            </w:r>
            <w:r>
              <w:rPr>
                <w:rFonts w:ascii="Consolas" w:hAnsi="Consolas"/>
                <w:color w:val="1A202C"/>
                <w:sz w:val="17"/>
              </w:rPr>
              <w:t>include(AddLLVM)</w:t>
              <w:br/>
            </w:r>
            <w:r>
              <w:rPr>
                <w:rFonts w:ascii="Consolas" w:hAnsi="Consolas"/>
                <w:color w:val="1A202C"/>
                <w:sz w:val="17"/>
              </w:rPr>
              <w:br/>
            </w:r>
            <w:r>
              <w:rPr>
                <w:rFonts w:ascii="Consolas" w:hAnsi="Consolas"/>
                <w:color w:val="1A202C"/>
                <w:sz w:val="17"/>
              </w:rPr>
              <w:t># Import LLVM include directories and definitions</w:t>
              <w:br/>
            </w:r>
            <w:r>
              <w:rPr>
                <w:rFonts w:ascii="Consolas" w:hAnsi="Consolas"/>
                <w:color w:val="1A202C"/>
                <w:sz w:val="17"/>
              </w:rPr>
              <w:t>include_directories(SYSTEM ${LLVM_INCLUDE_DIRS})</w:t>
              <w:br/>
            </w:r>
            <w:r>
              <w:rPr>
                <w:rFonts w:ascii="Consolas" w:hAnsi="Consolas"/>
                <w:color w:val="1A202C"/>
                <w:sz w:val="17"/>
              </w:rPr>
              <w:t>add_definitions(${LLVM_DEFINITIONS})</w:t>
              <w:br/>
            </w:r>
            <w:r>
              <w:rPr>
                <w:rFonts w:ascii="Consolas" w:hAnsi="Consolas"/>
                <w:color w:val="1A202C"/>
                <w:sz w:val="17"/>
              </w:rPr>
              <w:br/>
            </w:r>
            <w:r>
              <w:rPr>
                <w:rFonts w:ascii="Consolas" w:hAnsi="Consolas"/>
                <w:color w:val="1A202C"/>
                <w:sz w:val="17"/>
              </w:rPr>
              <w:t># ------------------------------------------------------------------------------</w:t>
              <w:br/>
            </w:r>
            <w:r>
              <w:rPr>
                <w:rFonts w:ascii="Consolas" w:hAnsi="Consolas"/>
                <w:color w:val="1A202C"/>
                <w:sz w:val="17"/>
              </w:rPr>
              <w:t># Target 1: cfi-harden (Pass Plugin)</w:t>
              <w:br/>
            </w:r>
            <w:r>
              <w:rPr>
                <w:rFonts w:ascii="Consolas" w:hAnsi="Consolas"/>
                <w:color w:val="1A202C"/>
                <w:sz w:val="17"/>
              </w:rPr>
              <w:t># Compiled from all member modules:</w:t>
              <w:br/>
            </w:r>
            <w:r>
              <w:rPr>
                <w:rFonts w:ascii="Consolas" w:hAnsi="Consolas"/>
                <w:color w:val="1A202C"/>
                <w:sz w:val="17"/>
              </w:rPr>
              <w:t># - Member 1: Orchestrator (CFIHardenPass.cpp)</w:t>
              <w:br/>
            </w:r>
            <w:r>
              <w:rPr>
                <w:rFonts w:ascii="Consolas" w:hAnsi="Consolas"/>
                <w:color w:val="1A202C"/>
                <w:sz w:val="17"/>
              </w:rPr>
              <w:t># - Member 2: Detection (IRScanner, IndirectCallDetector, SignatureAnalyzer)</w:t>
              <w:br/>
            </w:r>
            <w:r>
              <w:rPr>
                <w:rFonts w:ascii="Consolas" w:hAnsi="Consolas"/>
                <w:color w:val="1A202C"/>
                <w:sz w:val="17"/>
              </w:rPr>
              <w:t># - Member 3: Generation &amp; Instrumentation (TargetGenerator, InstrumentationEngine)</w:t>
              <w:br/>
            </w:r>
            <w:r>
              <w:rPr>
                <w:rFonts w:ascii="Consolas" w:hAnsi="Consolas"/>
                <w:color w:val="1A202C"/>
                <w:sz w:val="17"/>
              </w:rPr>
              <w:t># ------------------------------------------------------------------------------</w:t>
              <w:br/>
            </w:r>
            <w:r>
              <w:rPr>
                <w:rFonts w:ascii="Consolas" w:hAnsi="Consolas"/>
                <w:color w:val="1A202C"/>
                <w:sz w:val="17"/>
              </w:rPr>
              <w:t>add_llvm_pass_plugin(cfi-harden</w:t>
              <w:br/>
            </w:r>
            <w:r>
              <w:rPr>
                <w:rFonts w:ascii="Consolas" w:hAnsi="Consolas"/>
                <w:color w:val="1A202C"/>
                <w:sz w:val="17"/>
              </w:rPr>
              <w:t xml:space="preserve">  member1-architecture-and-progress/lib/CFIHardenPass.cpp</w:t>
              <w:br/>
            </w:r>
            <w:r>
              <w:rPr>
                <w:rFonts w:ascii="Consolas" w:hAnsi="Consolas"/>
                <w:color w:val="1A202C"/>
                <w:sz w:val="17"/>
              </w:rPr>
              <w:t xml:space="preserve">  member2-detection-and-analysis/lib/IRScanner.cpp</w:t>
              <w:br/>
            </w:r>
            <w:r>
              <w:rPr>
                <w:rFonts w:ascii="Consolas" w:hAnsi="Consolas"/>
                <w:color w:val="1A202C"/>
                <w:sz w:val="17"/>
              </w:rPr>
              <w:t xml:space="preserve">  member2-detection-and-analysis/lib/IndirectCallDetector.cpp</w:t>
              <w:br/>
            </w:r>
            <w:r>
              <w:rPr>
                <w:rFonts w:ascii="Consolas" w:hAnsi="Consolas"/>
                <w:color w:val="1A202C"/>
                <w:sz w:val="17"/>
              </w:rPr>
              <w:t xml:space="preserve">  member2-detection-and-analysis/lib/SignatureAnalyzer.cpp</w:t>
              <w:br/>
            </w:r>
            <w:r>
              <w:rPr>
                <w:rFonts w:ascii="Consolas" w:hAnsi="Consolas"/>
                <w:color w:val="1A202C"/>
                <w:sz w:val="17"/>
              </w:rPr>
              <w:t xml:space="preserve">  member3-generation-and-instrumentation/lib/TargetGenerator.cpp</w:t>
              <w:br/>
            </w:r>
            <w:r>
              <w:rPr>
                <w:rFonts w:ascii="Consolas" w:hAnsi="Consolas"/>
                <w:color w:val="1A202C"/>
                <w:sz w:val="17"/>
              </w:rPr>
              <w:t xml:space="preserve">  member3-generation-and-instrumentation/lib/InstrumentationEngine.cpp</w:t>
              <w:br/>
            </w:r>
            <w:r>
              <w:rPr>
                <w:rFonts w:ascii="Consolas" w:hAnsi="Consolas"/>
                <w:color w:val="1A202C"/>
                <w:sz w:val="17"/>
              </w:rPr>
              <w:t>)</w:t>
              <w:br/>
            </w:r>
            <w:r>
              <w:rPr>
                <w:rFonts w:ascii="Consolas" w:hAnsi="Consolas"/>
                <w:color w:val="1A202C"/>
                <w:sz w:val="17"/>
              </w:rPr>
              <w:br/>
            </w:r>
            <w:r>
              <w:rPr>
                <w:rFonts w:ascii="Consolas" w:hAnsi="Consolas"/>
                <w:color w:val="1A202C"/>
                <w:sz w:val="17"/>
              </w:rPr>
              <w:t># Map LLVM core components needed for linking</w:t>
              <w:br/>
            </w:r>
            <w:r>
              <w:rPr>
                <w:rFonts w:ascii="Consolas" w:hAnsi="Consolas"/>
                <w:color w:val="1A202C"/>
                <w:sz w:val="17"/>
              </w:rPr>
              <w:t>llvm_map_components_to_libnames(LLVM_LIBS Core Support Passes TransformUtils AsmParser)</w:t>
              <w:br/>
            </w:r>
            <w:r>
              <w:rPr>
                <w:rFonts w:ascii="Consolas" w:hAnsi="Consolas"/>
                <w:color w:val="1A202C"/>
                <w:sz w:val="17"/>
              </w:rPr>
              <w:br/>
            </w:r>
            <w:r>
              <w:rPr>
                <w:rFonts w:ascii="Consolas" w:hAnsi="Consolas"/>
                <w:color w:val="1A202C"/>
                <w:sz w:val="17"/>
              </w:rPr>
              <w:t>target_include_directories(cfi-harden PRIVATE</w:t>
              <w:br/>
            </w:r>
            <w:r>
              <w:rPr>
                <w:rFonts w:ascii="Consolas" w:hAnsi="Consolas"/>
                <w:color w:val="1A202C"/>
                <w:sz w:val="17"/>
              </w:rPr>
              <w:t xml:space="preserve">  ${CMAKE_CURRENT_SOURCE_DIR}/member1-architecture-and-progress/include</w:t>
              <w:br/>
            </w:r>
            <w:r>
              <w:rPr>
                <w:rFonts w:ascii="Consolas" w:hAnsi="Consolas"/>
                <w:color w:val="1A202C"/>
                <w:sz w:val="17"/>
              </w:rPr>
              <w:t xml:space="preserve">  ${CMAKE_CURRENT_SOURCE_DIR}/member2-detection-and-analysis/include</w:t>
              <w:br/>
            </w:r>
            <w:r>
              <w:rPr>
                <w:rFonts w:ascii="Consolas" w:hAnsi="Consolas"/>
                <w:color w:val="1A202C"/>
                <w:sz w:val="17"/>
              </w:rPr>
              <w:t xml:space="preserve">  ${CMAKE_CURRENT_SOURCE_DIR}/member3-generation-and-instrumentation/include</w:t>
              <w:br/>
            </w:r>
            <w:r>
              <w:rPr>
                <w:rFonts w:ascii="Consolas" w:hAnsi="Consolas"/>
                <w:color w:val="1A202C"/>
                <w:sz w:val="17"/>
              </w:rPr>
              <w:t>)</w:t>
              <w:br/>
            </w:r>
            <w:r>
              <w:rPr>
                <w:rFonts w:ascii="Consolas" w:hAnsi="Consolas"/>
                <w:color w:val="1A202C"/>
                <w:sz w:val="17"/>
              </w:rPr>
              <w:br/>
            </w:r>
            <w:r>
              <w:rPr>
                <w:rFonts w:ascii="Consolas" w:hAnsi="Consolas"/>
                <w:color w:val="1A202C"/>
                <w:sz w:val="17"/>
              </w:rPr>
              <w:t># Set library output name without 'lib' prefix (e.g. produces cfi-harden.so)</w:t>
              <w:br/>
            </w:r>
            <w:r>
              <w:rPr>
                <w:rFonts w:ascii="Consolas" w:hAnsi="Consolas"/>
                <w:color w:val="1A202C"/>
                <w:sz w:val="17"/>
              </w:rPr>
              <w:t>set_target_properties(cfi-harden PROPERTIES PREFIX "")</w:t>
              <w:br/>
            </w:r>
            <w:r>
              <w:rPr>
                <w:rFonts w:ascii="Consolas" w:hAnsi="Consolas"/>
                <w:color w:val="1A202C"/>
                <w:sz w:val="17"/>
              </w:rPr>
              <w:br/>
            </w:r>
            <w:r>
              <w:rPr>
                <w:rFonts w:ascii="Consolas" w:hAnsi="Consolas"/>
                <w:color w:val="1A202C"/>
                <w:sz w:val="17"/>
              </w:rPr>
              <w:t># ------------------------------------------------------------------------------</w:t>
              <w:br/>
            </w:r>
            <w:r>
              <w:rPr>
                <w:rFonts w:ascii="Consolas" w:hAnsi="Consolas"/>
                <w:color w:val="1A202C"/>
                <w:sz w:val="17"/>
              </w:rPr>
              <w:t># Target 2: cfi-unit-tests (Unit Tests for Member 2)</w:t>
              <w:br/>
            </w:r>
            <w:r>
              <w:rPr>
                <w:rFonts w:ascii="Consolas" w:hAnsi="Consolas"/>
                <w:color w:val="1A202C"/>
                <w:sz w:val="17"/>
              </w:rPr>
              <w:t># Tests indirect-call detection, direct call filtering, variadics, and invokes.</w:t>
              <w:br/>
            </w:r>
            <w:r>
              <w:rPr>
                <w:rFonts w:ascii="Consolas" w:hAnsi="Consolas"/>
                <w:color w:val="1A202C"/>
                <w:sz w:val="17"/>
              </w:rPr>
              <w:t># ------------------------------------------------------------------------------</w:t>
              <w:br/>
            </w:r>
            <w:r>
              <w:rPr>
                <w:rFonts w:ascii="Consolas" w:hAnsi="Consolas"/>
                <w:color w:val="1A202C"/>
                <w:sz w:val="17"/>
              </w:rPr>
              <w:t>add_executable(cfi-unit-tests</w:t>
              <w:br/>
            </w:r>
            <w:r>
              <w:rPr>
                <w:rFonts w:ascii="Consolas" w:hAnsi="Consolas"/>
                <w:color w:val="1A202C"/>
                <w:sz w:val="17"/>
              </w:rPr>
              <w:t xml:space="preserve">  member2-detection-and-analysis/lib/IRScanner.cpp</w:t>
              <w:br/>
            </w:r>
            <w:r>
              <w:rPr>
                <w:rFonts w:ascii="Consolas" w:hAnsi="Consolas"/>
                <w:color w:val="1A202C"/>
                <w:sz w:val="17"/>
              </w:rPr>
              <w:t xml:space="preserve">  member2-detection-and-analysis/lib/IndirectCallDetector.cpp</w:t>
              <w:br/>
            </w:r>
            <w:r>
              <w:rPr>
                <w:rFonts w:ascii="Consolas" w:hAnsi="Consolas"/>
                <w:color w:val="1A202C"/>
                <w:sz w:val="17"/>
              </w:rPr>
              <w:t xml:space="preserve">  member2-detection-and-analysis/lib/SignatureAnalyzer.cpp</w:t>
              <w:br/>
            </w:r>
            <w:r>
              <w:rPr>
                <w:rFonts w:ascii="Consolas" w:hAnsi="Consolas"/>
                <w:color w:val="1A202C"/>
                <w:sz w:val="17"/>
              </w:rPr>
              <w:t xml:space="preserve">  member2-detection-and-analysis/tests/unit/detector_tests.cpp</w:t>
              <w:br/>
            </w:r>
            <w:r>
              <w:rPr>
                <w:rFonts w:ascii="Consolas" w:hAnsi="Consolas"/>
                <w:color w:val="1A202C"/>
                <w:sz w:val="17"/>
              </w:rPr>
              <w:t>)</w:t>
              <w:br/>
            </w:r>
            <w:r>
              <w:rPr>
                <w:rFonts w:ascii="Consolas" w:hAnsi="Consolas"/>
                <w:color w:val="1A202C"/>
                <w:sz w:val="17"/>
              </w:rPr>
              <w:t>target_link_libraries(cfi-unit-tests PRIVATE ${LLVM_LIBS})</w:t>
              <w:br/>
            </w:r>
            <w:r>
              <w:rPr>
                <w:rFonts w:ascii="Consolas" w:hAnsi="Consolas"/>
                <w:color w:val="1A202C"/>
                <w:sz w:val="17"/>
              </w:rPr>
              <w:t>target_include_directories(cfi-unit-tests PRIVATE</w:t>
              <w:br/>
            </w:r>
            <w:r>
              <w:rPr>
                <w:rFonts w:ascii="Consolas" w:hAnsi="Consolas"/>
                <w:color w:val="1A202C"/>
                <w:sz w:val="17"/>
              </w:rPr>
              <w:t xml:space="preserve">  ${CMAKE_CURRENT_SOURCE_DIR}/member2-detection-and-analysis/include)</w:t>
              <w:br/>
            </w:r>
            <w:r>
              <w:rPr>
                <w:rFonts w:ascii="Consolas" w:hAnsi="Consolas"/>
                <w:color w:val="1A202C"/>
                <w:sz w:val="17"/>
              </w:rPr>
              <w:br/>
            </w:r>
            <w:r>
              <w:rPr>
                <w:rFonts w:ascii="Consolas" w:hAnsi="Consolas"/>
                <w:color w:val="1A202C"/>
                <w:sz w:val="17"/>
              </w:rPr>
              <w:t># ------------------------------------------------------------------------------</w:t>
              <w:br/>
            </w:r>
            <w:r>
              <w:rPr>
                <w:rFonts w:ascii="Consolas" w:hAnsi="Consolas"/>
                <w:color w:val="1A202C"/>
                <w:sz w:val="17"/>
              </w:rPr>
              <w:t># Target 3: cfi-runtime-tests (Unit Tests for Member 3 Runtime)</w:t>
              <w:br/>
            </w:r>
            <w:r>
              <w:rPr>
                <w:rFonts w:ascii="Consolas" w:hAnsi="Consolas"/>
                <w:color w:val="1A202C"/>
                <w:sz w:val="17"/>
              </w:rPr>
              <w:t># Tests that the C runtime library properly accepts valid function targets.</w:t>
              <w:br/>
            </w:r>
            <w:r>
              <w:rPr>
                <w:rFonts w:ascii="Consolas" w:hAnsi="Consolas"/>
                <w:color w:val="1A202C"/>
                <w:sz w:val="17"/>
              </w:rPr>
              <w:t># ------------------------------------------------------------------------------</w:t>
              <w:br/>
            </w:r>
            <w:r>
              <w:rPr>
                <w:rFonts w:ascii="Consolas" w:hAnsi="Consolas"/>
                <w:color w:val="1A202C"/>
                <w:sz w:val="17"/>
              </w:rPr>
              <w:t>add_executable(cfi-runtime-tests</w:t>
              <w:br/>
            </w:r>
            <w:r>
              <w:rPr>
                <w:rFonts w:ascii="Consolas" w:hAnsi="Consolas"/>
                <w:color w:val="1A202C"/>
                <w:sz w:val="17"/>
              </w:rPr>
              <w:t xml:space="preserve">  member3-generation-and-instrumentation/runtime/cfi_runtime.c</w:t>
              <w:br/>
            </w:r>
            <w:r>
              <w:rPr>
                <w:rFonts w:ascii="Consolas" w:hAnsi="Consolas"/>
                <w:color w:val="1A202C"/>
                <w:sz w:val="17"/>
              </w:rPr>
              <w:t xml:space="preserve">  member3-generation-and-instrumentation/tests/unit/runtime_test.c)</w:t>
              <w:br/>
            </w:r>
            <w:r>
              <w:rPr>
                <w:rFonts w:ascii="Consolas" w:hAnsi="Consolas"/>
                <w:color w:val="1A202C"/>
                <w:sz w:val="17"/>
              </w:rPr>
              <w:t>target_include_directories(cfi-runtime-tests PRIVATE</w:t>
              <w:br/>
            </w:r>
            <w:r>
              <w:rPr>
                <w:rFonts w:ascii="Consolas" w:hAnsi="Consolas"/>
                <w:color w:val="1A202C"/>
                <w:sz w:val="17"/>
              </w:rPr>
              <w:t xml:space="preserve">  ${CMAKE_CURRENT_SOURCE_DIR}/member3-generation-and-instrumentation/runtime)</w:t>
              <w:br/>
            </w:r>
            <w:r>
              <w:rPr>
                <w:rFonts w:ascii="Consolas" w:hAnsi="Consolas"/>
                <w:color w:val="1A202C"/>
                <w:sz w:val="17"/>
              </w:rPr>
              <w:br/>
            </w:r>
            <w:r>
              <w:rPr>
                <w:rFonts w:ascii="Consolas" w:hAnsi="Consolas"/>
                <w:color w:val="1A202C"/>
                <w:sz w:val="17"/>
              </w:rPr>
              <w:t># ------------------------------------------------------------------------------</w:t>
              <w:br/>
            </w:r>
            <w:r>
              <w:rPr>
                <w:rFonts w:ascii="Consolas" w:hAnsi="Consolas"/>
                <w:color w:val="1A202C"/>
                <w:sz w:val="17"/>
              </w:rPr>
              <w:t># Installation Rules</w:t>
              <w:br/>
            </w:r>
            <w:r>
              <w:rPr>
                <w:rFonts w:ascii="Consolas" w:hAnsi="Consolas"/>
                <w:color w:val="1A202C"/>
                <w:sz w:val="17"/>
              </w:rPr>
              <w:t># ------------------------------------------------------------------------------</w:t>
              <w:br/>
            </w:r>
            <w:r>
              <w:rPr>
                <w:rFonts w:ascii="Consolas" w:hAnsi="Consolas"/>
                <w:color w:val="1A202C"/>
                <w:sz w:val="17"/>
              </w:rPr>
              <w:t>install(TARGETS cfi-harden DESTINATION lib)</w:t>
              <w:br/>
            </w:r>
            <w:r>
              <w:rPr>
                <w:rFonts w:ascii="Consolas" w:hAnsi="Consolas"/>
                <w:color w:val="1A202C"/>
                <w:sz w:val="17"/>
              </w:rPr>
              <w:t>install(FILES member3-generation-and-instrumentation/runtime/cfi_runtime.h DESTINATION include)</w:t>
            </w:r>
          </w:p>
        </w:tc>
      </w:tr>
    </w:tbl>
    <w:p>
      <w:pPr>
        <w:spacing w:after="120"/>
      </w:pPr>
    </w:p>
    <w:p>
      <w:pPr>
        <w:spacing w:after="120"/>
      </w:pPr>
      <w:r>
        <w:rPr>
          <w:rFonts w:ascii="Calibri" w:hAnsi="Calibri"/>
          <w:color w:val="2D3748"/>
          <w:sz w:val="21"/>
        </w:rPr>
        <w:t>Key Architectural Highlights of CMakeLists.txt:</w:t>
      </w:r>
    </w:p>
    <w:p>
      <w:pPr>
        <w:pStyle w:val="ListBullet"/>
        <w:spacing w:after="60"/>
      </w:pPr>
      <w:r>
        <w:rPr>
          <w:b/>
          <w:color w:val="1A365D"/>
          <w:sz w:val="20"/>
        </w:rPr>
        <w:t xml:space="preserve">find_package(LLVM CONFIG REQUIRED): </w:t>
      </w:r>
      <w:r>
        <w:rPr>
          <w:color w:val="2D3748"/>
          <w:sz w:val="20"/>
        </w:rPr>
        <w:t>Discovers the installed LLVM toolchain, imports LLVM's internal CMake modules, and defines LLVM_INCLUDE_DIRS and LLVM_DEFINITIONS.</w:t>
      </w:r>
    </w:p>
    <w:p>
      <w:pPr>
        <w:pStyle w:val="ListBullet"/>
        <w:spacing w:after="60"/>
      </w:pPr>
      <w:r>
        <w:rPr>
          <w:b/>
          <w:color w:val="1A365D"/>
          <w:sz w:val="20"/>
        </w:rPr>
        <w:t xml:space="preserve">add_llvm_pass_plugin(cfi-harden ...): </w:t>
      </w:r>
      <w:r>
        <w:rPr>
          <w:color w:val="2D3748"/>
          <w:sz w:val="20"/>
        </w:rPr>
        <w:t>The official LLVM CMake macro for registering an out-of-tree pass plugin. It handles platform-specific shared library flags (-shared, -fPIC) and symbol export directives.</w:t>
      </w:r>
    </w:p>
    <w:p>
      <w:pPr>
        <w:pStyle w:val="ListBullet"/>
        <w:spacing w:after="60"/>
      </w:pPr>
      <w:r>
        <w:rPr>
          <w:b/>
          <w:color w:val="1A365D"/>
          <w:sz w:val="20"/>
        </w:rPr>
        <w:t xml:space="preserve">llvm_map_components_to_libnames: </w:t>
      </w:r>
      <w:r>
        <w:rPr>
          <w:color w:val="2D3748"/>
          <w:sz w:val="20"/>
        </w:rPr>
        <w:t>Resolves LLVM component dependencies (Core, Support, Passes, TransformUtils, AsmParser) to link with the unit test runner.</w:t>
      </w:r>
    </w:p>
    <w:p>
      <w:pPr>
        <w:pStyle w:val="ListBullet"/>
        <w:spacing w:after="60"/>
      </w:pPr>
      <w:r>
        <w:rPr>
          <w:b/>
          <w:color w:val="1A365D"/>
          <w:sz w:val="20"/>
        </w:rPr>
        <w:t xml:space="preserve">Target Separation: </w:t>
      </w:r>
      <w:r>
        <w:rPr>
          <w:color w:val="2D3748"/>
          <w:sz w:val="20"/>
        </w:rPr>
        <w:t>Defines three distinct compilation targets: the pass plugin 'cfi-harden.so', the C++ unit test runner 'cfi-unit-tests', and the C runtime test runner 'cfi-runtime-tests'.</w:t>
      </w:r>
    </w:p>
    <w:p>
      <w:pPr>
        <w:keepNext/>
        <w:spacing w:before="280" w:after="120"/>
      </w:pPr>
      <w:r>
        <w:rPr>
          <w:rFonts w:ascii="Calibri" w:hAnsi="Calibri"/>
          <w:b/>
          <w:color w:val="2B6CB0"/>
          <w:sz w:val="27"/>
        </w:rPr>
        <w:t>6.2 README.md &amp; CONTRIBUTORS.md</w:t>
      </w:r>
    </w:p>
    <w:p>
      <w:pPr>
        <w:spacing w:after="120"/>
      </w:pPr>
      <w:r>
        <w:rPr>
          <w:rFonts w:ascii="Calibri" w:hAnsi="Calibri"/>
          <w:color w:val="2D3748"/>
          <w:sz w:val="21"/>
        </w:rPr>
        <w:t>The top-level README.md establishes project prerequisites, basic usage commands, and toolchain expectations. CONTRIBUTORS.md maintains neutral contributor placeholders, allowing each teammate to claim their ownership upon final delivery.</w:t>
      </w:r>
    </w:p>
    <w:p>
      <w:pPr>
        <w:keepNext/>
        <w:spacing w:before="160" w:after="40"/>
      </w:pPr>
      <w:r>
        <w:rPr>
          <w:rFonts w:ascii="Calibri" w:hAnsi="Calibri"/>
          <w:b/>
          <w:color w:val="2B6CB0"/>
          <w:sz w:val="19"/>
        </w:rPr>
        <w:t>Source Code Listing: README.md</w:t>
      </w:r>
    </w:p>
    <w:tbl>
      <w:tblPr>
        <w:tblW w:type="auto" w:w="0"/>
        <w:jc w:val="center"/>
        <w:tblLook w:firstColumn="1" w:firstRow="1" w:lastColumn="0" w:lastRow="0" w:noHBand="0" w:noVBand="1" w:val="04A0"/>
      </w:tblPr>
      <w:tblGrid>
        <w:gridCol w:w="9360"/>
      </w:tblGrid>
      <w:tr>
        <w:tc>
          <w:tcPr>
            <w:tcW w:type="dxa" w:w="9360"/>
            <w:shd w:fill="F8FAFC"/>
            <w:tcBorders>
              <w:top w:val="single" w:sz="4" w:space="0" w:color="CBD5E0"/>
              <w:left w:val="single" w:sz="16" w:space="0" w:color="A0AEC0"/>
              <w:bottom w:val="single" w:sz="4" w:space="0" w:color="CBD5E0"/>
              <w:right w:val="single" w:sz="4" w:space="0" w:color="CBD5E0"/>
            </w:tcBorders>
          </w:tcPr>
          <w:p>
            <w:pPr>
              <w:spacing w:before="80" w:after="80" w:line="252" w:lineRule="auto"/>
              <w:ind w:left="115" w:right="115"/>
            </w:pPr>
            <w:r>
              <w:rPr>
                <w:rFonts w:ascii="Consolas" w:hAnsi="Consolas"/>
                <w:color w:val="1A202C"/>
                <w:sz w:val="17"/>
              </w:rPr>
              <w:t># cfi-harden</w:t>
              <w:br/>
            </w:r>
            <w:r>
              <w:rPr>
                <w:rFonts w:ascii="Consolas" w:hAnsi="Consolas"/>
                <w:color w:val="1A202C"/>
                <w:sz w:val="17"/>
              </w:rPr>
              <w:br/>
            </w:r>
            <w:r>
              <w:rPr>
                <w:rFonts w:ascii="Consolas" w:hAnsi="Consolas"/>
                <w:color w:val="1A202C"/>
                <w:sz w:val="17"/>
              </w:rPr>
              <w:t>`cfi-harden` is an out-of-tree LLVM new-pass-manager plugin implementing coarse-grained, forward-edge, type-based CFI for indirect calls. It builds a module-local set of address-taken functions for each canonical LLVM function signature, then inserts a call to a small C runtime immediately before each indirect call.</w:t>
              <w:br/>
            </w:r>
            <w:r>
              <w:rPr>
                <w:rFonts w:ascii="Consolas" w:hAnsi="Consolas"/>
                <w:color w:val="1A202C"/>
                <w:sz w:val="17"/>
              </w:rPr>
              <w:br/>
            </w:r>
            <w:r>
              <w:rPr>
                <w:rFonts w:ascii="Consolas" w:hAnsi="Consolas"/>
                <w:color w:val="1A202C"/>
                <w:sz w:val="17"/>
              </w:rPr>
              <w:t>## Toolchain</w:t>
              <w:br/>
            </w:r>
            <w:r>
              <w:rPr>
                <w:rFonts w:ascii="Consolas" w:hAnsi="Consolas"/>
                <w:color w:val="1A202C"/>
                <w:sz w:val="17"/>
              </w:rPr>
              <w:br/>
            </w:r>
            <w:r>
              <w:rPr>
                <w:rFonts w:ascii="Consolas" w:hAnsi="Consolas"/>
                <w:color w:val="1A202C"/>
                <w:sz w:val="17"/>
              </w:rPr>
              <w:t>The supported baseline is LLVM/Clang 18 or newer on Linux x86-64. The project does not hardcode an LLVM version: CMake uses `find_package(LLVM CONFIG REQUIRED)` and reports the discovered version. LLVM 18 is the recommended starting point because it provides the required pass-plugin API and opaque-pointer IR used by this implementation.</w:t>
              <w:br/>
            </w:r>
            <w:r>
              <w:rPr>
                <w:rFonts w:ascii="Consolas" w:hAnsi="Consolas"/>
                <w:color w:val="1A202C"/>
                <w:sz w:val="17"/>
              </w:rPr>
              <w:br/>
            </w:r>
            <w:r>
              <w:rPr>
                <w:rFonts w:ascii="Consolas" w:hAnsi="Consolas"/>
                <w:color w:val="1A202C"/>
                <w:sz w:val="17"/>
              </w:rPr>
              <w:t>Install a matching toolchain on Debian/Ubuntu with:</w:t>
              <w:br/>
            </w:r>
            <w:r>
              <w:rPr>
                <w:rFonts w:ascii="Consolas" w:hAnsi="Consolas"/>
                <w:color w:val="1A202C"/>
                <w:sz w:val="17"/>
              </w:rPr>
              <w:br/>
            </w:r>
            <w:r>
              <w:rPr>
                <w:rFonts w:ascii="Consolas" w:hAnsi="Consolas"/>
                <w:color w:val="1A202C"/>
                <w:sz w:val="17"/>
              </w:rPr>
              <w:t>```sh</w:t>
              <w:br/>
            </w:r>
            <w:r>
              <w:rPr>
                <w:rFonts w:ascii="Consolas" w:hAnsi="Consolas"/>
                <w:color w:val="1A202C"/>
                <w:sz w:val="17"/>
              </w:rPr>
              <w:t>sudo apt update</w:t>
              <w:br/>
            </w:r>
            <w:r>
              <w:rPr>
                <w:rFonts w:ascii="Consolas" w:hAnsi="Consolas"/>
                <w:color w:val="1A202C"/>
                <w:sz w:val="17"/>
              </w:rPr>
              <w:t>sudo apt install clang-18 llvm-18 llvm-18-dev lld-18 cmake ninja-build build-essential</w:t>
              <w:br/>
            </w:r>
            <w:r>
              <w:rPr>
                <w:rFonts w:ascii="Consolas" w:hAnsi="Consolas"/>
                <w:color w:val="1A202C"/>
                <w:sz w:val="17"/>
              </w:rPr>
              <w:t>```</w:t>
              <w:br/>
            </w:r>
            <w:r>
              <w:rPr>
                <w:rFonts w:ascii="Consolas" w:hAnsi="Consolas"/>
                <w:color w:val="1A202C"/>
                <w:sz w:val="17"/>
              </w:rPr>
              <w:br/>
            </w:r>
            <w:r>
              <w:rPr>
                <w:rFonts w:ascii="Consolas" w:hAnsi="Consolas"/>
                <w:color w:val="1A202C"/>
                <w:sz w:val="17"/>
              </w:rPr>
              <w:t>On Windows, use WSL2 for the documented Linux pipeline, or install LLVM from the official Windows installer and provide `LLVM_DIR` to CMake. The integration scripts target POSIX shells.</w:t>
              <w:br/>
            </w:r>
            <w:r>
              <w:rPr>
                <w:rFonts w:ascii="Consolas" w:hAnsi="Consolas"/>
                <w:color w:val="1A202C"/>
                <w:sz w:val="17"/>
              </w:rPr>
              <w:br/>
            </w:r>
            <w:r>
              <w:rPr>
                <w:rFonts w:ascii="Consolas" w:hAnsi="Consolas"/>
                <w:color w:val="1A202C"/>
                <w:sz w:val="17"/>
              </w:rPr>
              <w:t>## Build</w:t>
              <w:br/>
            </w:r>
            <w:r>
              <w:rPr>
                <w:rFonts w:ascii="Consolas" w:hAnsi="Consolas"/>
                <w:color w:val="1A202C"/>
                <w:sz w:val="17"/>
              </w:rPr>
              <w:br/>
            </w:r>
            <w:r>
              <w:rPr>
                <w:rFonts w:ascii="Consolas" w:hAnsi="Consolas"/>
                <w:color w:val="1A202C"/>
                <w:sz w:val="17"/>
              </w:rPr>
              <w:t>```sh</w:t>
              <w:br/>
            </w:r>
            <w:r>
              <w:rPr>
                <w:rFonts w:ascii="Consolas" w:hAnsi="Consolas"/>
                <w:color w:val="1A202C"/>
                <w:sz w:val="17"/>
              </w:rPr>
              <w:t>cmake -S . -B build -G Ninja -DCMAKE_BUILD_TYPE=Release</w:t>
              <w:br/>
            </w:r>
            <w:r>
              <w:rPr>
                <w:rFonts w:ascii="Consolas" w:hAnsi="Consolas"/>
                <w:color w:val="1A202C"/>
                <w:sz w:val="17"/>
              </w:rPr>
              <w:t>cmake --build build</w:t>
              <w:br/>
            </w:r>
            <w:r>
              <w:rPr>
                <w:rFonts w:ascii="Consolas" w:hAnsi="Consolas"/>
                <w:color w:val="1A202C"/>
                <w:sz w:val="17"/>
              </w:rPr>
              <w:t>```</w:t>
              <w:br/>
            </w:r>
            <w:r>
              <w:rPr>
                <w:rFonts w:ascii="Consolas" w:hAnsi="Consolas"/>
                <w:color w:val="1A202C"/>
                <w:sz w:val="17"/>
              </w:rPr>
              <w:br/>
            </w:r>
            <w:r>
              <w:rPr>
                <w:rFonts w:ascii="Consolas" w:hAnsi="Consolas"/>
                <w:color w:val="1A202C"/>
                <w:sz w:val="17"/>
              </w:rPr>
              <w:t>The plugin is `build/cfi-harden.so` and is loaded with:</w:t>
              <w:br/>
            </w:r>
            <w:r>
              <w:rPr>
                <w:rFonts w:ascii="Consolas" w:hAnsi="Consolas"/>
                <w:color w:val="1A202C"/>
                <w:sz w:val="17"/>
              </w:rPr>
              <w:br/>
            </w:r>
            <w:r>
              <w:rPr>
                <w:rFonts w:ascii="Consolas" w:hAnsi="Consolas"/>
                <w:color w:val="1A202C"/>
                <w:sz w:val="17"/>
              </w:rPr>
              <w:t>```sh</w:t>
              <w:br/>
            </w:r>
            <w:r>
              <w:rPr>
                <w:rFonts w:ascii="Consolas" w:hAnsi="Consolas"/>
                <w:color w:val="1A202C"/>
                <w:sz w:val="17"/>
              </w:rPr>
              <w:t>clang -emit-llvm -S -c input.c -o input.ll</w:t>
              <w:br/>
            </w:r>
            <w:r>
              <w:rPr>
                <w:rFonts w:ascii="Consolas" w:hAnsi="Consolas"/>
                <w:color w:val="1A202C"/>
                <w:sz w:val="17"/>
              </w:rPr>
              <w:t>opt -load-pass-plugin=build/cfi-harden.so -passes=cfi-harden -S input.ll -o hardened.ll</w:t>
              <w:br/>
            </w:r>
            <w:r>
              <w:rPr>
                <w:rFonts w:ascii="Consolas" w:hAnsi="Consolas"/>
                <w:color w:val="1A202C"/>
                <w:sz w:val="17"/>
              </w:rPr>
              <w:t>```</w:t>
              <w:br/>
            </w:r>
            <w:r>
              <w:rPr>
                <w:rFonts w:ascii="Consolas" w:hAnsi="Consolas"/>
                <w:color w:val="1A202C"/>
                <w:sz w:val="17"/>
              </w:rPr>
              <w:br/>
            </w:r>
            <w:r>
              <w:rPr>
                <w:rFonts w:ascii="Consolas" w:hAnsi="Consolas"/>
                <w:color w:val="1A202C"/>
                <w:sz w:val="17"/>
              </w:rPr>
              <w:t>Virtual/vtable dispatch is out of scope. It is treated as an indirect call only when LLVM exposes it as a `CallBase`; this project does not add class-hierarchy or vtable policy.</w:t>
              <w:br/>
            </w:r>
            <w:r>
              <w:rPr>
                <w:rFonts w:ascii="Consolas" w:hAnsi="Consolas"/>
                <w:color w:val="1A202C"/>
                <w:sz w:val="17"/>
              </w:rPr>
              <w:br/>
            </w:r>
            <w:r>
              <w:rPr>
                <w:rFonts w:ascii="Consolas" w:hAnsi="Consolas"/>
                <w:color w:val="1A202C"/>
                <w:sz w:val="17"/>
              </w:rPr>
              <w:t>## Team structure</w:t>
              <w:br/>
            </w:r>
            <w:r>
              <w:rPr>
                <w:rFonts w:ascii="Consolas" w:hAnsi="Consolas"/>
                <w:color w:val="1A202C"/>
                <w:sz w:val="17"/>
              </w:rPr>
              <w:br/>
            </w:r>
            <w:r>
              <w:rPr>
                <w:rFonts w:ascii="Consolas" w:hAnsi="Consolas"/>
                <w:color w:val="1A202C"/>
                <w:sz w:val="17"/>
              </w:rPr>
              <w:t>The four member folders separate architecture, detection, generation, and integration. See `docs/commit-instructions.txt` for the real per-member workflow and `docs/completion-plan.md` for known follow-up work.</w:t>
            </w:r>
          </w:p>
        </w:tc>
      </w:tr>
    </w:tbl>
    <w:p>
      <w:pPr>
        <w:spacing w:after="120"/>
      </w:pPr>
    </w:p>
    <w:p>
      <w:pPr>
        <w:keepNext/>
        <w:spacing w:before="280" w:after="120"/>
      </w:pPr>
      <w:r>
        <w:rPr>
          <w:rFonts w:ascii="Calibri" w:hAnsi="Calibri"/>
          <w:b/>
          <w:color w:val="2B6CB0"/>
          <w:sz w:val="27"/>
        </w:rPr>
        <w:t>6.3 docs/commit-instructions.txt — Distributed Git Governance</w:t>
      </w:r>
    </w:p>
    <w:p>
      <w:pPr>
        <w:spacing w:after="120"/>
      </w:pPr>
      <w:r>
        <w:rPr>
          <w:rFonts w:ascii="Calibri" w:hAnsi="Calibri"/>
          <w:color w:val="2D3748"/>
          <w:sz w:val="21"/>
        </w:rPr>
        <w:t>A critical academic requirement for team projects is ensuring genuine individual commit histories. The 'commit-instructions.txt' file serves as an explicit runbook. Each team member receives their assigned folder, tests it on their own machine, and commits ONLY their folder using scoped 'git add memberX-...' commands. Under no circumstances is 'git add .' permitted, preventing accidental attribution of multiple modules to a single student.</w:t>
      </w:r>
    </w:p>
    <w:p>
      <w:pPr>
        <w:keepNext/>
        <w:spacing w:before="160" w:after="40"/>
      </w:pPr>
      <w:r>
        <w:rPr>
          <w:rFonts w:ascii="Calibri" w:hAnsi="Calibri"/>
          <w:b/>
          <w:color w:val="2B6CB0"/>
          <w:sz w:val="19"/>
        </w:rPr>
        <w:t>Source Code Listing: docs/commit-instructions.txt</w:t>
      </w:r>
    </w:p>
    <w:tbl>
      <w:tblPr>
        <w:tblW w:type="auto" w:w="0"/>
        <w:jc w:val="center"/>
        <w:tblLook w:firstColumn="1" w:firstRow="1" w:lastColumn="0" w:lastRow="0" w:noHBand="0" w:noVBand="1" w:val="04A0"/>
      </w:tblPr>
      <w:tblGrid>
        <w:gridCol w:w="9360"/>
      </w:tblGrid>
      <w:tr>
        <w:tc>
          <w:tcPr>
            <w:tcW w:type="dxa" w:w="9360"/>
            <w:shd w:fill="F8FAFC"/>
            <w:tcBorders>
              <w:top w:val="single" w:sz="4" w:space="0" w:color="CBD5E0"/>
              <w:left w:val="single" w:sz="16" w:space="0" w:color="A0AEC0"/>
              <w:bottom w:val="single" w:sz="4" w:space="0" w:color="CBD5E0"/>
              <w:right w:val="single" w:sz="4" w:space="0" w:color="CBD5E0"/>
            </w:tcBorders>
          </w:tcPr>
          <w:p>
            <w:pPr>
              <w:spacing w:before="80" w:after="80" w:line="252" w:lineRule="auto"/>
              <w:ind w:left="115" w:right="115"/>
            </w:pPr>
            <w:r>
              <w:rPr>
                <w:rFonts w:ascii="Consolas" w:hAnsi="Consolas"/>
                <w:color w:val="1A202C"/>
                <w:sz w:val="17"/>
              </w:rPr>
              <w:t>CFI-HARDEN COMMIT RUNBOOK</w:t>
              <w:br/>
            </w:r>
            <w:r>
              <w:rPr>
                <w:rFonts w:ascii="Consolas" w:hAnsi="Consolas"/>
                <w:color w:val="1A202C"/>
                <w:sz w:val="17"/>
              </w:rPr>
              <w:br/>
            </w:r>
            <w:r>
              <w:rPr>
                <w:rFonts w:ascii="Consolas" w:hAnsi="Consolas"/>
                <w:color w:val="1A202C"/>
                <w:sz w:val="17"/>
              </w:rPr>
              <w:t>These commands are intentionally scoped. Each member must build and understand the received folder before committing it under their own Git identity. Do not create commits for another person and do not fabricate dates or authorship.</w:t>
              <w:br/>
            </w:r>
            <w:r>
              <w:rPr>
                <w:rFonts w:ascii="Consolas" w:hAnsi="Consolas"/>
                <w:color w:val="1A202C"/>
                <w:sz w:val="17"/>
              </w:rPr>
              <w:br/>
            </w:r>
            <w:r>
              <w:rPr>
                <w:rFonts w:ascii="Consolas" w:hAnsi="Consolas"/>
                <w:color w:val="1A202C"/>
                <w:sz w:val="17"/>
              </w:rPr>
              <w:t>MEMBER 1</w:t>
              <w:br/>
            </w:r>
            <w:r>
              <w:rPr>
                <w:rFonts w:ascii="Consolas" w:hAnsi="Consolas"/>
                <w:color w:val="1A202C"/>
                <w:sz w:val="17"/>
              </w:rPr>
              <w:t>Place the received member1-architecture-and-progress folder at the repository root, replacing only that folder.</w:t>
              <w:br/>
            </w:r>
            <w:r>
              <w:rPr>
                <w:rFonts w:ascii="Consolas" w:hAnsi="Consolas"/>
                <w:color w:val="1A202C"/>
                <w:sz w:val="17"/>
              </w:rPr>
              <w:t>From the repository root, inspect the interfaces and run: cmake -S . -B build -G Ninja; cmake --build build</w:t>
              <w:br/>
            </w:r>
            <w:r>
              <w:rPr>
                <w:rFonts w:ascii="Consolas" w:hAnsi="Consolas"/>
                <w:color w:val="1A202C"/>
                <w:sz w:val="17"/>
              </w:rPr>
              <w:t>Then verify the plugin registration with: opt -load-pass-plugin=build/cfi-harden.so -passes=cfi-harden -disable-output sample.ll</w:t>
              <w:br/>
            </w:r>
            <w:r>
              <w:rPr>
                <w:rFonts w:ascii="Consolas" w:hAnsi="Consolas"/>
                <w:color w:val="1A202C"/>
                <w:sz w:val="17"/>
              </w:rPr>
              <w:t>Commit only your folder:</w:t>
              <w:br/>
            </w:r>
            <w:r>
              <w:rPr>
                <w:rFonts w:ascii="Consolas" w:hAnsi="Consolas"/>
                <w:color w:val="1A202C"/>
                <w:sz w:val="17"/>
              </w:rPr>
              <w:t xml:space="preserve">  git add member1-architecture-and-progress</w:t>
              <w:br/>
            </w:r>
            <w:r>
              <w:rPr>
                <w:rFonts w:ascii="Consolas" w:hAnsi="Consolas"/>
                <w:color w:val="1A202C"/>
                <w:sz w:val="17"/>
              </w:rPr>
              <w:t xml:space="preserve">  git commit -m "Add pass architecture and orchestration"</w:t>
              <w:br/>
            </w:r>
            <w:r>
              <w:rPr>
                <w:rFonts w:ascii="Consolas" w:hAnsi="Consolas"/>
                <w:color w:val="1A202C"/>
                <w:sz w:val="17"/>
              </w:rPr>
              <w:t xml:space="preserve">  git push</w:t>
              <w:br/>
            </w:r>
            <w:r>
              <w:rPr>
                <w:rFonts w:ascii="Consolas" w:hAnsi="Consolas"/>
                <w:color w:val="1A202C"/>
                <w:sz w:val="17"/>
              </w:rPr>
              <w:t>Commit only after you have actually built and run it yourself.</w:t>
              <w:br/>
            </w:r>
            <w:r>
              <w:rPr>
                <w:rFonts w:ascii="Consolas" w:hAnsi="Consolas"/>
                <w:color w:val="1A202C"/>
                <w:sz w:val="17"/>
              </w:rPr>
              <w:br/>
            </w:r>
            <w:r>
              <w:rPr>
                <w:rFonts w:ascii="Consolas" w:hAnsi="Consolas"/>
                <w:color w:val="1A202C"/>
                <w:sz w:val="17"/>
              </w:rPr>
              <w:t>MEMBER 2</w:t>
              <w:br/>
            </w:r>
            <w:r>
              <w:rPr>
                <w:rFonts w:ascii="Consolas" w:hAnsi="Consolas"/>
                <w:color w:val="1A202C"/>
                <w:sz w:val="17"/>
              </w:rPr>
              <w:t>Place the received member2-detection-and-analysis folder at the repository root, replacing only that folder.</w:t>
              <w:br/>
            </w:r>
            <w:r>
              <w:rPr>
                <w:rFonts w:ascii="Consolas" w:hAnsi="Consolas"/>
                <w:color w:val="1A202C"/>
                <w:sz w:val="17"/>
              </w:rPr>
              <w:t>Build and run the unit executable: cmake -S . -B build -G Ninja; cmake --build build; ./build/cfi-unit-tests</w:t>
              <w:br/>
            </w:r>
            <w:r>
              <w:rPr>
                <w:rFonts w:ascii="Consolas" w:hAnsi="Consolas"/>
                <w:color w:val="1A202C"/>
                <w:sz w:val="17"/>
              </w:rPr>
              <w:t>Commit only your folder:</w:t>
              <w:br/>
            </w:r>
            <w:r>
              <w:rPr>
                <w:rFonts w:ascii="Consolas" w:hAnsi="Consolas"/>
                <w:color w:val="1A202C"/>
                <w:sz w:val="17"/>
              </w:rPr>
              <w:t xml:space="preserve">  git add member2-detection-and-analysis</w:t>
              <w:br/>
            </w:r>
            <w:r>
              <w:rPr>
                <w:rFonts w:ascii="Consolas" w:hAnsi="Consolas"/>
                <w:color w:val="1A202C"/>
                <w:sz w:val="17"/>
              </w:rPr>
              <w:t xml:space="preserve">  git commit -m "Add indirect-call detection and signature analysis"</w:t>
              <w:br/>
            </w:r>
            <w:r>
              <w:rPr>
                <w:rFonts w:ascii="Consolas" w:hAnsi="Consolas"/>
                <w:color w:val="1A202C"/>
                <w:sz w:val="17"/>
              </w:rPr>
              <w:t xml:space="preserve">  git push</w:t>
              <w:br/>
            </w:r>
            <w:r>
              <w:rPr>
                <w:rFonts w:ascii="Consolas" w:hAnsi="Consolas"/>
                <w:color w:val="1A202C"/>
                <w:sz w:val="17"/>
              </w:rPr>
              <w:t>Commit only after you have actually built and run it yourself.</w:t>
              <w:br/>
            </w:r>
            <w:r>
              <w:rPr>
                <w:rFonts w:ascii="Consolas" w:hAnsi="Consolas"/>
                <w:color w:val="1A202C"/>
                <w:sz w:val="17"/>
              </w:rPr>
              <w:br/>
            </w:r>
            <w:r>
              <w:rPr>
                <w:rFonts w:ascii="Consolas" w:hAnsi="Consolas"/>
                <w:color w:val="1A202C"/>
                <w:sz w:val="17"/>
              </w:rPr>
              <w:t>MEMBER 3</w:t>
              <w:br/>
            </w:r>
            <w:r>
              <w:rPr>
                <w:rFonts w:ascii="Consolas" w:hAnsi="Consolas"/>
                <w:color w:val="1A202C"/>
                <w:sz w:val="17"/>
              </w:rPr>
              <w:t>Place the received member3-generation-and-instrumentation folder at the repository root, replacing only that folder.</w:t>
              <w:br/>
            </w:r>
            <w:r>
              <w:rPr>
                <w:rFonts w:ascii="Consolas" w:hAnsi="Consolas"/>
                <w:color w:val="1A202C"/>
                <w:sz w:val="17"/>
              </w:rPr>
              <w:t>Build the plugin and runtime: cmake -S . -B build -G Ninja; cmake --build build; cc -c member3-generation-and-instrumentation/runtime/cfi_runtime.c -o build/cfi_runtime.o</w:t>
              <w:br/>
            </w:r>
            <w:r>
              <w:rPr>
                <w:rFonts w:ascii="Consolas" w:hAnsi="Consolas"/>
                <w:color w:val="1A202C"/>
                <w:sz w:val="17"/>
              </w:rPr>
              <w:t>Commit only your folder:</w:t>
              <w:br/>
            </w:r>
            <w:r>
              <w:rPr>
                <w:rFonts w:ascii="Consolas" w:hAnsi="Consolas"/>
                <w:color w:val="1A202C"/>
                <w:sz w:val="17"/>
              </w:rPr>
              <w:t xml:space="preserve">  git add member3-generation-and-instrumentation</w:t>
              <w:br/>
            </w:r>
            <w:r>
              <w:rPr>
                <w:rFonts w:ascii="Consolas" w:hAnsi="Consolas"/>
                <w:color w:val="1A202C"/>
                <w:sz w:val="17"/>
              </w:rPr>
              <w:t xml:space="preserve">  git commit -m "Add target generation and CFI instrumentation"</w:t>
              <w:br/>
            </w:r>
            <w:r>
              <w:rPr>
                <w:rFonts w:ascii="Consolas" w:hAnsi="Consolas"/>
                <w:color w:val="1A202C"/>
                <w:sz w:val="17"/>
              </w:rPr>
              <w:t xml:space="preserve">  git push</w:t>
              <w:br/>
            </w:r>
            <w:r>
              <w:rPr>
                <w:rFonts w:ascii="Consolas" w:hAnsi="Consolas"/>
                <w:color w:val="1A202C"/>
                <w:sz w:val="17"/>
              </w:rPr>
              <w:t>Commit only after you have actually built and run it yourself.</w:t>
              <w:br/>
            </w:r>
            <w:r>
              <w:rPr>
                <w:rFonts w:ascii="Consolas" w:hAnsi="Consolas"/>
                <w:color w:val="1A202C"/>
                <w:sz w:val="17"/>
              </w:rPr>
              <w:br/>
            </w:r>
            <w:r>
              <w:rPr>
                <w:rFonts w:ascii="Consolas" w:hAnsi="Consolas"/>
                <w:color w:val="1A202C"/>
                <w:sz w:val="17"/>
              </w:rPr>
              <w:t>MEMBER 4</w:t>
              <w:br/>
            </w:r>
            <w:r>
              <w:rPr>
                <w:rFonts w:ascii="Consolas" w:hAnsi="Consolas"/>
                <w:color w:val="1A202C"/>
                <w:sz w:val="17"/>
              </w:rPr>
              <w:t>Place the received member4-integration-and-testing folder at the repository root, replacing only that folder.</w:t>
              <w:br/>
            </w:r>
            <w:r>
              <w:rPr>
                <w:rFonts w:ascii="Consolas" w:hAnsi="Consolas"/>
                <w:color w:val="1A202C"/>
                <w:sz w:val="17"/>
              </w:rPr>
              <w:t>Run the complete verification: sh member4-integration-and-testing/scripts/build.sh; sh member4-integration-and-testing/scripts/run_tests.sh</w:t>
              <w:br/>
            </w:r>
            <w:r>
              <w:rPr>
                <w:rFonts w:ascii="Consolas" w:hAnsi="Consolas"/>
                <w:color w:val="1A202C"/>
                <w:sz w:val="17"/>
              </w:rPr>
              <w:t>Commit only your folder:</w:t>
              <w:br/>
            </w:r>
            <w:r>
              <w:rPr>
                <w:rFonts w:ascii="Consolas" w:hAnsi="Consolas"/>
                <w:color w:val="1A202C"/>
                <w:sz w:val="17"/>
              </w:rPr>
              <w:t xml:space="preserve">  git add member4-integration-and-testing</w:t>
              <w:br/>
            </w:r>
            <w:r>
              <w:rPr>
                <w:rFonts w:ascii="Consolas" w:hAnsi="Consolas"/>
                <w:color w:val="1A202C"/>
                <w:sz w:val="17"/>
              </w:rPr>
              <w:t xml:space="preserve">  git commit -m "Add integration and performance tests"</w:t>
              <w:br/>
            </w:r>
            <w:r>
              <w:rPr>
                <w:rFonts w:ascii="Consolas" w:hAnsi="Consolas"/>
                <w:color w:val="1A202C"/>
                <w:sz w:val="17"/>
              </w:rPr>
              <w:t xml:space="preserve">  git push</w:t>
              <w:br/>
            </w:r>
            <w:r>
              <w:rPr>
                <w:rFonts w:ascii="Consolas" w:hAnsi="Consolas"/>
                <w:color w:val="1A202C"/>
                <w:sz w:val="17"/>
              </w:rPr>
              <w:t>Commit only after you have actually built and run it yourself.</w:t>
            </w:r>
          </w:p>
        </w:tc>
      </w:tr>
    </w:tbl>
    <w:p>
      <w:pPr>
        <w:spacing w:after="120"/>
      </w:pPr>
    </w:p>
    <w:p>
      <w:pPr>
        <w:keepNext/>
        <w:spacing w:before="280" w:after="120"/>
      </w:pPr>
      <w:r>
        <w:rPr>
          <w:rFonts w:ascii="Calibri" w:hAnsi="Calibri"/>
          <w:b/>
          <w:color w:val="2B6CB0"/>
          <w:sz w:val="27"/>
        </w:rPr>
        <w:t>6.4 docs/completion-plan.md — Milestone Roadmap</w:t>
      </w:r>
    </w:p>
    <w:p>
      <w:pPr>
        <w:spacing w:after="120"/>
      </w:pPr>
      <w:r>
        <w:rPr>
          <w:rFonts w:ascii="Calibri" w:hAnsi="Calibri"/>
          <w:color w:val="2D3748"/>
          <w:sz w:val="21"/>
        </w:rPr>
        <w:t>Documents the progress tracker and pending enhancements scheduled for Review 3, including finer-grained points-to analysis, C++ virtual method table (vtable) dispatch support, and jump-table optimizations.</w:t>
      </w:r>
    </w:p>
    <w:p>
      <w:pPr>
        <w:keepNext/>
        <w:spacing w:before="160" w:after="40"/>
      </w:pPr>
      <w:r>
        <w:rPr>
          <w:rFonts w:ascii="Calibri" w:hAnsi="Calibri"/>
          <w:b/>
          <w:color w:val="2B6CB0"/>
          <w:sz w:val="19"/>
        </w:rPr>
        <w:t>Source Code Listing: docs/completion-plan.md</w:t>
      </w:r>
    </w:p>
    <w:tbl>
      <w:tblPr>
        <w:tblW w:type="auto" w:w="0"/>
        <w:jc w:val="center"/>
        <w:tblLook w:firstColumn="1" w:firstRow="1" w:lastColumn="0" w:lastRow="0" w:noHBand="0" w:noVBand="1" w:val="04A0"/>
      </w:tblPr>
      <w:tblGrid>
        <w:gridCol w:w="9360"/>
      </w:tblGrid>
      <w:tr>
        <w:tc>
          <w:tcPr>
            <w:tcW w:type="dxa" w:w="9360"/>
            <w:shd w:fill="F8FAFC"/>
            <w:tcBorders>
              <w:top w:val="single" w:sz="4" w:space="0" w:color="CBD5E0"/>
              <w:left w:val="single" w:sz="16" w:space="0" w:color="A0AEC0"/>
              <w:bottom w:val="single" w:sz="4" w:space="0" w:color="CBD5E0"/>
              <w:right w:val="single" w:sz="4" w:space="0" w:color="CBD5E0"/>
            </w:tcBorders>
          </w:tcPr>
          <w:p>
            <w:pPr>
              <w:spacing w:before="80" w:after="80" w:line="252" w:lineRule="auto"/>
              <w:ind w:left="115" w:right="115"/>
            </w:pPr>
            <w:r>
              <w:rPr>
                <w:rFonts w:ascii="Consolas" w:hAnsi="Consolas"/>
                <w:color w:val="1A202C"/>
                <w:sz w:val="17"/>
              </w:rPr>
              <w:t># Completion plan</w:t>
              <w:br/>
            </w:r>
            <w:r>
              <w:rPr>
                <w:rFonts w:ascii="Consolas" w:hAnsi="Consolas"/>
                <w:color w:val="1A202C"/>
                <w:sz w:val="17"/>
              </w:rPr>
              <w:br/>
            </w:r>
            <w:r>
              <w:rPr>
                <w:rFonts w:ascii="Consolas" w:hAnsi="Consolas"/>
                <w:color w:val="1A202C"/>
                <w:sz w:val="17"/>
              </w:rPr>
              <w:t>1. Confirm the installed LLVM version and record it in the review materials.</w:t>
              <w:br/>
            </w:r>
            <w:r>
              <w:rPr>
                <w:rFonts w:ascii="Consolas" w:hAnsi="Consolas"/>
                <w:color w:val="1A202C"/>
                <w:sz w:val="17"/>
              </w:rPr>
              <w:t>2. Build the plugin and unit tests with CMake/Ninja.</w:t>
              <w:br/>
            </w:r>
            <w:r>
              <w:rPr>
                <w:rFonts w:ascii="Consolas" w:hAnsi="Consolas"/>
                <w:color w:val="1A202C"/>
                <w:sz w:val="17"/>
              </w:rPr>
              <w:t>3. Run all four integration cases and save their logs.</w:t>
              <w:br/>
            </w:r>
            <w:r>
              <w:rPr>
                <w:rFonts w:ascii="Consolas" w:hAnsi="Consolas"/>
                <w:color w:val="1A202C"/>
                <w:sz w:val="17"/>
              </w:rPr>
              <w:t>4. Compare baseline and hardened performance runs.</w:t>
              <w:br/>
            </w:r>
            <w:r>
              <w:rPr>
                <w:rFonts w:ascii="Consolas" w:hAnsi="Consolas"/>
                <w:color w:val="1A202C"/>
                <w:sz w:val="17"/>
              </w:rPr>
              <w:t>5. Replace placeholder contributor names, Review 1 feedback, and Review 3 date with verified project information.</w:t>
              <w:br/>
            </w:r>
            <w:r>
              <w:rPr>
                <w:rFonts w:ascii="Consolas" w:hAnsi="Consolas"/>
                <w:color w:val="1A202C"/>
                <w:sz w:val="17"/>
              </w:rPr>
              <w:t>6. Consider stronger diagnostics, deduplication safeguards, and a policy for virtual dispatch.</w:t>
            </w:r>
          </w:p>
        </w:tc>
      </w:tr>
    </w:tbl>
    <w:p>
      <w:pPr>
        <w:spacing w:after="120"/>
      </w:pPr>
    </w:p>
    <w:p>
      <w:pPr>
        <w:keepNext/>
        <w:spacing w:before="400" w:after="160"/>
      </w:pPr>
      <w:r>
        <w:rPr>
          <w:rFonts w:ascii="Calibri" w:hAnsi="Calibri"/>
          <w:b/>
          <w:color w:val="1A365D"/>
          <w:sz w:val="34"/>
        </w:rPr>
        <w:t>Chapter 7: Member 1 Deep-Dive — Architecture &amp; Pass Orchestration</w:t>
      </w:r>
    </w:p>
    <w:p>
      <w:pPr>
        <w:spacing w:after="120"/>
      </w:pPr>
      <w:r>
        <w:rPr>
          <w:rFonts w:ascii="Calibri" w:hAnsi="Calibri"/>
          <w:color w:val="2D3748"/>
          <w:sz w:val="21"/>
        </w:rPr>
        <w:t>Member 1 is responsible for the overarching system architecture, the interfaces-first header contracts, and the top-level LLVM pass class that orchestrates Member 2 and Member 3's modules into a cohesive optimization pass.</w:t>
      </w:r>
    </w:p>
    <w:p>
      <w:pPr>
        <w:keepNext/>
        <w:spacing w:before="280" w:after="120"/>
      </w:pPr>
      <w:r>
        <w:rPr>
          <w:rFonts w:ascii="Calibri" w:hAnsi="Calibri"/>
          <w:b/>
          <w:color w:val="2B6CB0"/>
          <w:sz w:val="27"/>
        </w:rPr>
        <w:t>7.1 Architectural Role &amp; Design Rationale</w:t>
      </w:r>
    </w:p>
    <w:p>
      <w:pPr>
        <w:spacing w:after="120"/>
      </w:pPr>
      <w:r>
        <w:rPr>
          <w:rFonts w:ascii="Calibri" w:hAnsi="Calibri"/>
          <w:color w:val="2D3748"/>
          <w:sz w:val="21"/>
        </w:rPr>
        <w:t>In LLVM's New Pass Manager, passes are categorized by the IR hierarchy unit they transform (ModulePass, FunctionPass, LoopPass, BasicBlockPass). CFIHardenPass is deliberately designed as a ModulePass because:</w:t>
      </w:r>
    </w:p>
    <w:p>
      <w:pPr>
        <w:pStyle w:val="ListBullet"/>
        <w:spacing w:after="60"/>
      </w:pPr>
      <w:r>
        <w:rPr>
          <w:b/>
          <w:color w:val="1A365D"/>
          <w:sz w:val="20"/>
        </w:rPr>
        <w:t xml:space="preserve">Global Address-Taken Visibility: </w:t>
      </w:r>
      <w:r>
        <w:rPr>
          <w:color w:val="2D3748"/>
          <w:sz w:val="20"/>
        </w:rPr>
        <w:t>To determine whether a function's address is taken, the compiler must examine all global variables, initializers, and function bodies across the entire translation unit. A FunctionPass cannot see outside its own function.</w:t>
      </w:r>
    </w:p>
    <w:p>
      <w:pPr>
        <w:pStyle w:val="ListBullet"/>
        <w:spacing w:after="60"/>
      </w:pPr>
      <w:r>
        <w:rPr>
          <w:b/>
          <w:color w:val="1A365D"/>
          <w:sz w:val="20"/>
        </w:rPr>
        <w:t xml:space="preserve">Module-Scope Global Variable Emission: </w:t>
      </w:r>
      <w:r>
        <w:rPr>
          <w:color w:val="2D3748"/>
          <w:sz w:val="20"/>
        </w:rPr>
        <w:t>The constant target tables (@__cfi_targets_N) and the external function declaration for @__cfi_check must be inserted into the Module's symbol table, not within a single function.</w:t>
      </w:r>
    </w:p>
    <w:p>
      <w:pPr>
        <w:pStyle w:val="ListBullet"/>
        <w:spacing w:after="60"/>
      </w:pPr>
      <w:r>
        <w:rPr>
          <w:b/>
          <w:color w:val="1A365D"/>
          <w:sz w:val="20"/>
        </w:rPr>
        <w:t xml:space="preserve">PreservedAnalyses Semantics: </w:t>
      </w:r>
      <w:r>
        <w:rPr>
          <w:color w:val="2D3748"/>
          <w:sz w:val="20"/>
        </w:rPr>
        <w:t>Because the pass inserts new basic block instructions, casts, and global variables, it alters the control-flow graph. It correctly returns 'PreservedAnalyses::none()'.</w:t>
      </w:r>
    </w:p>
    <w:p>
      <w:pPr>
        <w:keepNext/>
        <w:spacing w:before="280" w:after="120"/>
      </w:pPr>
      <w:r>
        <w:rPr>
          <w:rFonts w:ascii="Calibri" w:hAnsi="Calibri"/>
          <w:b/>
          <w:color w:val="2B6CB0"/>
          <w:sz w:val="27"/>
        </w:rPr>
        <w:t>7.2 CFIHardenPass.h — Pass Interface Definition</w:t>
      </w:r>
    </w:p>
    <w:p>
      <w:pPr>
        <w:keepNext/>
        <w:spacing w:before="160" w:after="40"/>
      </w:pPr>
      <w:r>
        <w:rPr>
          <w:rFonts w:ascii="Calibri" w:hAnsi="Calibri"/>
          <w:b/>
          <w:color w:val="2B6CB0"/>
          <w:sz w:val="19"/>
        </w:rPr>
        <w:t>Source Code Listing: member1-architecture-and-progress/include/CFIHardenPass.h</w:t>
      </w:r>
    </w:p>
    <w:tbl>
      <w:tblPr>
        <w:tblW w:type="auto" w:w="0"/>
        <w:jc w:val="center"/>
        <w:tblLook w:firstColumn="1" w:firstRow="1" w:lastColumn="0" w:lastRow="0" w:noHBand="0" w:noVBand="1" w:val="04A0"/>
      </w:tblPr>
      <w:tblGrid>
        <w:gridCol w:w="9360"/>
      </w:tblGrid>
      <w:tr>
        <w:tc>
          <w:tcPr>
            <w:tcW w:type="dxa" w:w="9360"/>
            <w:shd w:fill="F8FAFC"/>
            <w:tcBorders>
              <w:top w:val="single" w:sz="4" w:space="0" w:color="CBD5E0"/>
              <w:left w:val="single" w:sz="16" w:space="0" w:color="A0AEC0"/>
              <w:bottom w:val="single" w:sz="4" w:space="0" w:color="CBD5E0"/>
              <w:right w:val="single" w:sz="4" w:space="0" w:color="CBD5E0"/>
            </w:tcBorders>
          </w:tcPr>
          <w:p>
            <w:pPr>
              <w:spacing w:before="80" w:after="80" w:line="252" w:lineRule="auto"/>
              <w:ind w:left="115" w:right="115"/>
            </w:pPr>
            <w:r>
              <w:rPr>
                <w:rFonts w:ascii="Consolas" w:hAnsi="Consolas"/>
                <w:color w:val="1A202C"/>
                <w:sz w:val="17"/>
              </w:rPr>
              <w:t>// ==============================================================================</w:t>
              <w:br/>
            </w:r>
            <w:r>
              <w:rPr>
                <w:rFonts w:ascii="Consolas" w:hAnsi="Consolas"/>
                <w:color w:val="1A202C"/>
                <w:sz w:val="17"/>
              </w:rPr>
              <w:t>// CFIHardenPass.h - Top-level LLVM Pass Interface (Member 1)</w:t>
              <w:br/>
            </w:r>
            <w:r>
              <w:rPr>
                <w:rFonts w:ascii="Consolas" w:hAnsi="Consolas"/>
                <w:color w:val="1A202C"/>
                <w:sz w:val="17"/>
              </w:rPr>
              <w:t>//</w:t>
              <w:br/>
            </w:r>
            <w:r>
              <w:rPr>
                <w:rFonts w:ascii="Consolas" w:hAnsi="Consolas"/>
                <w:color w:val="1A202C"/>
                <w:sz w:val="17"/>
              </w:rPr>
              <w:t>// Purpose:</w:t>
              <w:br/>
            </w:r>
            <w:r>
              <w:rPr>
                <w:rFonts w:ascii="Consolas" w:hAnsi="Consolas"/>
                <w:color w:val="1A202C"/>
                <w:sz w:val="17"/>
              </w:rPr>
              <w:t>//   Defines the CFIHardenPass class using the LLVM New Pass Manager infrastructure.</w:t>
              <w:br/>
            </w:r>
            <w:r>
              <w:rPr>
                <w:rFonts w:ascii="Consolas" w:hAnsi="Consolas"/>
                <w:color w:val="1A202C"/>
                <w:sz w:val="17"/>
              </w:rPr>
              <w:t>//   It inherits from PassInfoMixin&lt;CFIHardenPass&gt; to support standard pass registration,</w:t>
              <w:br/>
            </w:r>
            <w:r>
              <w:rPr>
                <w:rFonts w:ascii="Consolas" w:hAnsi="Consolas"/>
                <w:color w:val="1A202C"/>
                <w:sz w:val="17"/>
              </w:rPr>
              <w:t>//   pipeline composition, and analysis management.</w:t>
              <w:br/>
            </w:r>
            <w:r>
              <w:rPr>
                <w:rFonts w:ascii="Consolas" w:hAnsi="Consolas"/>
                <w:color w:val="1A202C"/>
                <w:sz w:val="17"/>
              </w:rPr>
              <w:t>// ==============================================================================</w:t>
              <w:br/>
            </w:r>
            <w:r>
              <w:rPr>
                <w:rFonts w:ascii="Consolas" w:hAnsi="Consolas"/>
                <w:color w:val="1A202C"/>
                <w:sz w:val="17"/>
              </w:rPr>
              <w:br/>
            </w:r>
            <w:r>
              <w:rPr>
                <w:rFonts w:ascii="Consolas" w:hAnsi="Consolas"/>
                <w:color w:val="1A202C"/>
                <w:sz w:val="17"/>
              </w:rPr>
              <w:t>#pragma once</w:t>
              <w:br/>
            </w:r>
            <w:r>
              <w:rPr>
                <w:rFonts w:ascii="Consolas" w:hAnsi="Consolas"/>
                <w:color w:val="1A202C"/>
                <w:sz w:val="17"/>
              </w:rPr>
              <w:br/>
            </w:r>
            <w:r>
              <w:rPr>
                <w:rFonts w:ascii="Consolas" w:hAnsi="Consolas"/>
                <w:color w:val="1A202C"/>
                <w:sz w:val="17"/>
              </w:rPr>
              <w:t>#include "llvm/IR/PassManager.h"</w:t>
              <w:br/>
            </w:r>
            <w:r>
              <w:rPr>
                <w:rFonts w:ascii="Consolas" w:hAnsi="Consolas"/>
                <w:color w:val="1A202C"/>
                <w:sz w:val="17"/>
              </w:rPr>
              <w:br/>
            </w:r>
            <w:r>
              <w:rPr>
                <w:rFonts w:ascii="Consolas" w:hAnsi="Consolas"/>
                <w:color w:val="1A202C"/>
                <w:sz w:val="17"/>
              </w:rPr>
              <w:t>namespace cfi {</w:t>
              <w:br/>
            </w:r>
            <w:r>
              <w:rPr>
                <w:rFonts w:ascii="Consolas" w:hAnsi="Consolas"/>
                <w:color w:val="1A202C"/>
                <w:sz w:val="17"/>
              </w:rPr>
              <w:br/>
            </w:r>
            <w:r>
              <w:rPr>
                <w:rFonts w:ascii="Consolas" w:hAnsi="Consolas"/>
                <w:color w:val="1A202C"/>
                <w:sz w:val="17"/>
              </w:rPr>
              <w:t>/// \brief Top-level pass class that orchestrates the coarse-grained forward-edge</w:t>
              <w:br/>
            </w:r>
            <w:r>
              <w:rPr>
                <w:rFonts w:ascii="Consolas" w:hAnsi="Consolas"/>
                <w:color w:val="1A202C"/>
                <w:sz w:val="17"/>
              </w:rPr>
              <w:t>/// Control-Flow Integrity (CFI) hardening pipeline.</w:t>
              <w:br/>
            </w:r>
            <w:r>
              <w:rPr>
                <w:rFonts w:ascii="Consolas" w:hAnsi="Consolas"/>
                <w:color w:val="1A202C"/>
                <w:sz w:val="17"/>
              </w:rPr>
              <w:t>///</w:t>
              <w:br/>
            </w:r>
            <w:r>
              <w:rPr>
                <w:rFonts w:ascii="Consolas" w:hAnsi="Consolas"/>
                <w:color w:val="1A202C"/>
                <w:sz w:val="17"/>
              </w:rPr>
              <w:t>/// This pass operates at the Module level (ModulePass) because:</w:t>
              <w:br/>
            </w:r>
            <w:r>
              <w:rPr>
                <w:rFonts w:ascii="Consolas" w:hAnsi="Consolas"/>
                <w:color w:val="1A202C"/>
                <w:sz w:val="17"/>
              </w:rPr>
              <w:t>/// 1. Target discovery must inspect all functions across the entire translation unit.</w:t>
              <w:br/>
            </w:r>
            <w:r>
              <w:rPr>
                <w:rFonts w:ascii="Consolas" w:hAnsi="Consolas"/>
                <w:color w:val="1A202C"/>
                <w:sz w:val="17"/>
              </w:rPr>
              <w:t>/// 2. Injected global target tables (@__cfi_targets_*) and the __cfi_check</w:t>
              <w:br/>
            </w:r>
            <w:r>
              <w:rPr>
                <w:rFonts w:ascii="Consolas" w:hAnsi="Consolas"/>
                <w:color w:val="1A202C"/>
                <w:sz w:val="17"/>
              </w:rPr>
              <w:t>///    function declaration are placed into module scope.</w:t>
              <w:br/>
            </w:r>
            <w:r>
              <w:rPr>
                <w:rFonts w:ascii="Consolas" w:hAnsi="Consolas"/>
                <w:color w:val="1A202C"/>
                <w:sz w:val="17"/>
              </w:rPr>
              <w:t>class CFIHardenPass : public llvm::PassInfoMixin&lt;CFIHardenPass&gt; {</w:t>
              <w:br/>
            </w:r>
            <w:r>
              <w:rPr>
                <w:rFonts w:ascii="Consolas" w:hAnsi="Consolas"/>
                <w:color w:val="1A202C"/>
                <w:sz w:val="17"/>
              </w:rPr>
              <w:t>public:</w:t>
              <w:br/>
            </w:r>
            <w:r>
              <w:rPr>
                <w:rFonts w:ascii="Consolas" w:hAnsi="Consolas"/>
                <w:color w:val="1A202C"/>
                <w:sz w:val="17"/>
              </w:rPr>
              <w:t xml:space="preserve">  /// \brief Main entry point executed by the LLVM Pass Manager on a Module.</w:t>
              <w:br/>
            </w:r>
            <w:r>
              <w:rPr>
                <w:rFonts w:ascii="Consolas" w:hAnsi="Consolas"/>
                <w:color w:val="1A202C"/>
                <w:sz w:val="17"/>
              </w:rPr>
              <w:t xml:space="preserve">  /// \param module The LLVM Module to inspect and transform.</w:t>
              <w:br/>
            </w:r>
            <w:r>
              <w:rPr>
                <w:rFonts w:ascii="Consolas" w:hAnsi="Consolas"/>
                <w:color w:val="1A202C"/>
                <w:sz w:val="17"/>
              </w:rPr>
              <w:t xml:space="preserve">  /// \param manager The ModuleAnalysisManager providing access to analysis passes.</w:t>
              <w:br/>
            </w:r>
            <w:r>
              <w:rPr>
                <w:rFonts w:ascii="Consolas" w:hAnsi="Consolas"/>
                <w:color w:val="1A202C"/>
                <w:sz w:val="17"/>
              </w:rPr>
              <w:t xml:space="preserve">  /// \return PreservedAnalyses indicating which existing analyses remain valid.</w:t>
              <w:br/>
            </w:r>
            <w:r>
              <w:rPr>
                <w:rFonts w:ascii="Consolas" w:hAnsi="Consolas"/>
                <w:color w:val="1A202C"/>
                <w:sz w:val="17"/>
              </w:rPr>
              <w:t xml:space="preserve">  llvm::PreservedAnalyses run(llvm::Module &amp;module,</w:t>
              <w:br/>
            </w:r>
            <w:r>
              <w:rPr>
                <w:rFonts w:ascii="Consolas" w:hAnsi="Consolas"/>
                <w:color w:val="1A202C"/>
                <w:sz w:val="17"/>
              </w:rPr>
              <w:t xml:space="preserve">                              llvm::ModuleAnalysisManager &amp;manager);</w:t>
              <w:br/>
            </w:r>
            <w:r>
              <w:rPr>
                <w:rFonts w:ascii="Consolas" w:hAnsi="Consolas"/>
                <w:color w:val="1A202C"/>
                <w:sz w:val="17"/>
              </w:rPr>
              <w:t>};</w:t>
              <w:br/>
            </w:r>
            <w:r>
              <w:rPr>
                <w:rFonts w:ascii="Consolas" w:hAnsi="Consolas"/>
                <w:color w:val="1A202C"/>
                <w:sz w:val="17"/>
              </w:rPr>
              <w:br/>
            </w:r>
            <w:r>
              <w:rPr>
                <w:rFonts w:ascii="Consolas" w:hAnsi="Consolas"/>
                <w:color w:val="1A202C"/>
                <w:sz w:val="17"/>
              </w:rPr>
              <w:t>} // namespace cfi</w:t>
            </w:r>
          </w:p>
        </w:tc>
      </w:tr>
    </w:tbl>
    <w:p>
      <w:pPr>
        <w:spacing w:after="120"/>
      </w:pPr>
    </w:p>
    <w:p>
      <w:pPr>
        <w:keepNext/>
        <w:spacing w:before="280" w:after="120"/>
      </w:pPr>
      <w:r>
        <w:rPr>
          <w:rFonts w:ascii="Calibri" w:hAnsi="Calibri"/>
          <w:b/>
          <w:color w:val="2B6CB0"/>
          <w:sz w:val="27"/>
        </w:rPr>
        <w:t>7.3 CFIHardenPass.cpp — Orchestrator &amp; Plugin Entrypoint</w:t>
      </w:r>
    </w:p>
    <w:p>
      <w:pPr>
        <w:keepNext/>
        <w:spacing w:before="160" w:after="40"/>
      </w:pPr>
      <w:r>
        <w:rPr>
          <w:rFonts w:ascii="Calibri" w:hAnsi="Calibri"/>
          <w:b/>
          <w:color w:val="2B6CB0"/>
          <w:sz w:val="19"/>
        </w:rPr>
        <w:t>Source Code Listing: member1-architecture-and-progress/lib/CFIHardenPass.cpp</w:t>
      </w:r>
    </w:p>
    <w:tbl>
      <w:tblPr>
        <w:tblW w:type="auto" w:w="0"/>
        <w:jc w:val="center"/>
        <w:tblLook w:firstColumn="1" w:firstRow="1" w:lastColumn="0" w:lastRow="0" w:noHBand="0" w:noVBand="1" w:val="04A0"/>
      </w:tblPr>
      <w:tblGrid>
        <w:gridCol w:w="9360"/>
      </w:tblGrid>
      <w:tr>
        <w:tc>
          <w:tcPr>
            <w:tcW w:type="dxa" w:w="9360"/>
            <w:shd w:fill="F8FAFC"/>
            <w:tcBorders>
              <w:top w:val="single" w:sz="4" w:space="0" w:color="CBD5E0"/>
              <w:left w:val="single" w:sz="16" w:space="0" w:color="A0AEC0"/>
              <w:bottom w:val="single" w:sz="4" w:space="0" w:color="CBD5E0"/>
              <w:right w:val="single" w:sz="4" w:space="0" w:color="CBD5E0"/>
            </w:tcBorders>
          </w:tcPr>
          <w:p>
            <w:pPr>
              <w:spacing w:before="80" w:after="80" w:line="252" w:lineRule="auto"/>
              <w:ind w:left="115" w:right="115"/>
            </w:pPr>
            <w:r>
              <w:rPr>
                <w:rFonts w:ascii="Consolas" w:hAnsi="Consolas"/>
                <w:color w:val="1A202C"/>
                <w:sz w:val="17"/>
              </w:rPr>
              <w:t>// ==============================================================================</w:t>
              <w:br/>
            </w:r>
            <w:r>
              <w:rPr>
                <w:rFonts w:ascii="Consolas" w:hAnsi="Consolas"/>
                <w:color w:val="1A202C"/>
                <w:sz w:val="17"/>
              </w:rPr>
              <w:t>// CFIHardenPass.cpp - Top-level LLVM Pass Orchestrator &amp; Plugin Entry Point</w:t>
              <w:br/>
            </w:r>
            <w:r>
              <w:rPr>
                <w:rFonts w:ascii="Consolas" w:hAnsi="Consolas"/>
                <w:color w:val="1A202C"/>
                <w:sz w:val="17"/>
              </w:rPr>
              <w:t>//</w:t>
              <w:br/>
            </w:r>
            <w:r>
              <w:rPr>
                <w:rFonts w:ascii="Consolas" w:hAnsi="Consolas"/>
                <w:color w:val="1A202C"/>
                <w:sz w:val="17"/>
              </w:rPr>
              <w:t>// Member 1 Responsibility:</w:t>
              <w:br/>
            </w:r>
            <w:r>
              <w:rPr>
                <w:rFonts w:ascii="Consolas" w:hAnsi="Consolas"/>
                <w:color w:val="1A202C"/>
                <w:sz w:val="17"/>
              </w:rPr>
              <w:t>//   Coordinates the 5-stage CFI hardening pipeline by integrating components</w:t>
              <w:br/>
            </w:r>
            <w:r>
              <w:rPr>
                <w:rFonts w:ascii="Consolas" w:hAnsi="Consolas"/>
                <w:color w:val="1A202C"/>
                <w:sz w:val="17"/>
              </w:rPr>
              <w:t>//   from Member 2 (Detection &amp; Signature Analysis) and Member 3 (Target Generation</w:t>
              <w:br/>
            </w:r>
            <w:r>
              <w:rPr>
                <w:rFonts w:ascii="Consolas" w:hAnsi="Consolas"/>
                <w:color w:val="1A202C"/>
                <w:sz w:val="17"/>
              </w:rPr>
              <w:t>//   &amp; Instrumentation). Also registers the plugin with LLVM's PassBuilder.</w:t>
              <w:br/>
            </w:r>
            <w:r>
              <w:rPr>
                <w:rFonts w:ascii="Consolas" w:hAnsi="Consolas"/>
                <w:color w:val="1A202C"/>
                <w:sz w:val="17"/>
              </w:rPr>
              <w:t>// ==============================================================================</w:t>
              <w:br/>
            </w:r>
            <w:r>
              <w:rPr>
                <w:rFonts w:ascii="Consolas" w:hAnsi="Consolas"/>
                <w:color w:val="1A202C"/>
                <w:sz w:val="17"/>
              </w:rPr>
              <w:br/>
            </w:r>
            <w:r>
              <w:rPr>
                <w:rFonts w:ascii="Consolas" w:hAnsi="Consolas"/>
                <w:color w:val="1A202C"/>
                <w:sz w:val="17"/>
              </w:rPr>
              <w:t>#include "CFIHardenPass.h"</w:t>
              <w:br/>
            </w:r>
            <w:r>
              <w:rPr>
                <w:rFonts w:ascii="Consolas" w:hAnsi="Consolas"/>
                <w:color w:val="1A202C"/>
                <w:sz w:val="17"/>
              </w:rPr>
              <w:t>#include "IRScanner.h"</w:t>
              <w:br/>
            </w:r>
            <w:r>
              <w:rPr>
                <w:rFonts w:ascii="Consolas" w:hAnsi="Consolas"/>
                <w:color w:val="1A202C"/>
                <w:sz w:val="17"/>
              </w:rPr>
              <w:t>#include "IndirectCallDetector.h"</w:t>
              <w:br/>
            </w:r>
            <w:r>
              <w:rPr>
                <w:rFonts w:ascii="Consolas" w:hAnsi="Consolas"/>
                <w:color w:val="1A202C"/>
                <w:sz w:val="17"/>
              </w:rPr>
              <w:t>#include "SignatureAnalyzer.h"</w:t>
              <w:br/>
            </w:r>
            <w:r>
              <w:rPr>
                <w:rFonts w:ascii="Consolas" w:hAnsi="Consolas"/>
                <w:color w:val="1A202C"/>
                <w:sz w:val="17"/>
              </w:rPr>
              <w:t>#include "TargetGenerator.h"</w:t>
              <w:br/>
            </w:r>
            <w:r>
              <w:rPr>
                <w:rFonts w:ascii="Consolas" w:hAnsi="Consolas"/>
                <w:color w:val="1A202C"/>
                <w:sz w:val="17"/>
              </w:rPr>
              <w:t>#include "InstrumentationEngine.h"</w:t>
              <w:br/>
            </w:r>
            <w:r>
              <w:rPr>
                <w:rFonts w:ascii="Consolas" w:hAnsi="Consolas"/>
                <w:color w:val="1A202C"/>
                <w:sz w:val="17"/>
              </w:rPr>
              <w:t>#include "llvm/IR/PassManager.h"</w:t>
              <w:br/>
            </w:r>
            <w:r>
              <w:rPr>
                <w:rFonts w:ascii="Consolas" w:hAnsi="Consolas"/>
                <w:color w:val="1A202C"/>
                <w:sz w:val="17"/>
              </w:rPr>
              <w:t>#include "llvm/Passes/PassBuilder.h"</w:t>
              <w:br/>
            </w:r>
            <w:r>
              <w:rPr>
                <w:rFonts w:ascii="Consolas" w:hAnsi="Consolas"/>
                <w:color w:val="1A202C"/>
                <w:sz w:val="17"/>
              </w:rPr>
              <w:t>#include "llvm/Passes/PassPlugin.h"</w:t>
              <w:br/>
            </w:r>
            <w:r>
              <w:rPr>
                <w:rFonts w:ascii="Consolas" w:hAnsi="Consolas"/>
                <w:color w:val="1A202C"/>
                <w:sz w:val="17"/>
              </w:rPr>
              <w:br/>
            </w:r>
            <w:r>
              <w:rPr>
                <w:rFonts w:ascii="Consolas" w:hAnsi="Consolas"/>
                <w:color w:val="1A202C"/>
                <w:sz w:val="17"/>
              </w:rPr>
              <w:t>using namespace llvm;</w:t>
              <w:br/>
            </w:r>
            <w:r>
              <w:rPr>
                <w:rFonts w:ascii="Consolas" w:hAnsi="Consolas"/>
                <w:color w:val="1A202C"/>
                <w:sz w:val="17"/>
              </w:rPr>
              <w:br/>
            </w:r>
            <w:r>
              <w:rPr>
                <w:rFonts w:ascii="Consolas" w:hAnsi="Consolas"/>
                <w:color w:val="1A202C"/>
                <w:sz w:val="17"/>
              </w:rPr>
              <w:t>namespace cfi {</w:t>
              <w:br/>
            </w:r>
            <w:r>
              <w:rPr>
                <w:rFonts w:ascii="Consolas" w:hAnsi="Consolas"/>
                <w:color w:val="1A202C"/>
                <w:sz w:val="17"/>
              </w:rPr>
              <w:br/>
            </w:r>
            <w:r>
              <w:rPr>
                <w:rFonts w:ascii="Consolas" w:hAnsi="Consolas"/>
                <w:color w:val="1A202C"/>
                <w:sz w:val="17"/>
              </w:rPr>
              <w:t>/// \brief Executes the full CFI transformation on the given Module.</w:t>
              <w:br/>
            </w:r>
            <w:r>
              <w:rPr>
                <w:rFonts w:ascii="Consolas" w:hAnsi="Consolas"/>
                <w:color w:val="1A202C"/>
                <w:sz w:val="17"/>
              </w:rPr>
              <w:t>///</w:t>
              <w:br/>
            </w:r>
            <w:r>
              <w:rPr>
                <w:rFonts w:ascii="Consolas" w:hAnsi="Consolas"/>
                <w:color w:val="1A202C"/>
                <w:sz w:val="17"/>
              </w:rPr>
              <w:t>/// Execution Sequence:</w:t>
              <w:br/>
            </w:r>
            <w:r>
              <w:rPr>
                <w:rFonts w:ascii="Consolas" w:hAnsi="Consolas"/>
                <w:color w:val="1A202C"/>
                <w:sz w:val="17"/>
              </w:rPr>
              <w:t>/// 1. Initialize SignatureAnalyzer to format canonical type signatures.</w:t>
              <w:br/>
            </w:r>
            <w:r>
              <w:rPr>
                <w:rFonts w:ascii="Consolas" w:hAnsi="Consolas"/>
                <w:color w:val="1A202C"/>
                <w:sz w:val="17"/>
              </w:rPr>
              <w:t>/// 2. Initialize IndirectCallDetector to identify all indirect call sites.</w:t>
              <w:br/>
            </w:r>
            <w:r>
              <w:rPr>
                <w:rFonts w:ascii="Consolas" w:hAnsi="Consolas"/>
                <w:color w:val="1A202C"/>
                <w:sz w:val="17"/>
              </w:rPr>
              <w:t>/// 3. Run TargetGenerator::build() to discover all address-taken functions in the</w:t>
              <w:br/>
            </w:r>
            <w:r>
              <w:rPr>
                <w:rFonts w:ascii="Consolas" w:hAnsi="Consolas"/>
                <w:color w:val="1A202C"/>
                <w:sz w:val="17"/>
              </w:rPr>
              <w:t>///    module and map them by canonical signature.</w:t>
              <w:br/>
            </w:r>
            <w:r>
              <w:rPr>
                <w:rFonts w:ascii="Consolas" w:hAnsi="Consolas"/>
                <w:color w:val="1A202C"/>
                <w:sz w:val="17"/>
              </w:rPr>
              <w:t>/// 4. Run InstrumentationEngine::instrument() to insert runtime checks before</w:t>
              <w:br/>
            </w:r>
            <w:r>
              <w:rPr>
                <w:rFonts w:ascii="Consolas" w:hAnsi="Consolas"/>
                <w:color w:val="1A202C"/>
                <w:sz w:val="17"/>
              </w:rPr>
              <w:t>///    each detected indirect call site using the generated target tables.</w:t>
              <w:br/>
            </w:r>
            <w:r>
              <w:rPr>
                <w:rFonts w:ascii="Consolas" w:hAnsi="Consolas"/>
                <w:color w:val="1A202C"/>
                <w:sz w:val="17"/>
              </w:rPr>
              <w:t>PreservedAnalyses CFIHardenPass::run(Module &amp;module, ModuleAnalysisManager &amp;) {</w:t>
              <w:br/>
            </w:r>
            <w:r>
              <w:rPr>
                <w:rFonts w:ascii="Consolas" w:hAnsi="Consolas"/>
                <w:color w:val="1A202C"/>
                <w:sz w:val="17"/>
              </w:rPr>
              <w:t xml:space="preserve">  // Member 2: Tooling for extracting canonical function signatures</w:t>
              <w:br/>
            </w:r>
            <w:r>
              <w:rPr>
                <w:rFonts w:ascii="Consolas" w:hAnsi="Consolas"/>
                <w:color w:val="1A202C"/>
                <w:sz w:val="17"/>
              </w:rPr>
              <w:t xml:space="preserve">  SignatureAnalyzer analyzer;</w:t>
              <w:br/>
            </w:r>
            <w:r>
              <w:rPr>
                <w:rFonts w:ascii="Consolas" w:hAnsi="Consolas"/>
                <w:color w:val="1A202C"/>
                <w:sz w:val="17"/>
              </w:rPr>
              <w:br/>
            </w:r>
            <w:r>
              <w:rPr>
                <w:rFonts w:ascii="Consolas" w:hAnsi="Consolas"/>
                <w:color w:val="1A202C"/>
                <w:sz w:val="17"/>
              </w:rPr>
              <w:t xml:space="preserve">  // Member 2: Detector for identifying CallBase instructions without static callees</w:t>
              <w:br/>
            </w:r>
            <w:r>
              <w:rPr>
                <w:rFonts w:ascii="Consolas" w:hAnsi="Consolas"/>
                <w:color w:val="1A202C"/>
                <w:sz w:val="17"/>
              </w:rPr>
              <w:t xml:space="preserve">  IndirectCallDetector detector;</w:t>
              <w:br/>
            </w:r>
            <w:r>
              <w:rPr>
                <w:rFonts w:ascii="Consolas" w:hAnsi="Consolas"/>
                <w:color w:val="1A202C"/>
                <w:sz w:val="17"/>
              </w:rPr>
              <w:br/>
            </w:r>
            <w:r>
              <w:rPr>
                <w:rFonts w:ascii="Consolas" w:hAnsi="Consolas"/>
                <w:color w:val="1A202C"/>
                <w:sz w:val="17"/>
              </w:rPr>
              <w:t xml:space="preserve">  // Member 3: Discover address-taken functions across the module</w:t>
              <w:br/>
            </w:r>
            <w:r>
              <w:rPr>
                <w:rFonts w:ascii="Consolas" w:hAnsi="Consolas"/>
                <w:color w:val="1A202C"/>
                <w:sz w:val="17"/>
              </w:rPr>
              <w:t xml:space="preserve">  TargetGenerator generator;</w:t>
              <w:br/>
            </w:r>
            <w:r>
              <w:rPr>
                <w:rFonts w:ascii="Consolas" w:hAnsi="Consolas"/>
                <w:color w:val="1A202C"/>
                <w:sz w:val="17"/>
              </w:rPr>
              <w:t xml:space="preserve">  generator.build(module, analyzer);</w:t>
              <w:br/>
            </w:r>
            <w:r>
              <w:rPr>
                <w:rFonts w:ascii="Consolas" w:hAnsi="Consolas"/>
                <w:color w:val="1A202C"/>
                <w:sz w:val="17"/>
              </w:rPr>
              <w:br/>
            </w:r>
            <w:r>
              <w:rPr>
                <w:rFonts w:ascii="Consolas" w:hAnsi="Consolas"/>
                <w:color w:val="1A202C"/>
                <w:sz w:val="17"/>
              </w:rPr>
              <w:t xml:space="preserve">  // Member 3: Inject __cfi_check calls and target globals into the module IR</w:t>
              <w:br/>
            </w:r>
            <w:r>
              <w:rPr>
                <w:rFonts w:ascii="Consolas" w:hAnsi="Consolas"/>
                <w:color w:val="1A202C"/>
                <w:sz w:val="17"/>
              </w:rPr>
              <w:t xml:space="preserve">  InstrumentationEngine instrumenter;</w:t>
              <w:br/>
            </w:r>
            <w:r>
              <w:rPr>
                <w:rFonts w:ascii="Consolas" w:hAnsi="Consolas"/>
                <w:color w:val="1A202C"/>
                <w:sz w:val="17"/>
              </w:rPr>
              <w:t xml:space="preserve">  instrumenter.instrument(module, detector.find(module), generator, analyzer);</w:t>
              <w:br/>
            </w:r>
            <w:r>
              <w:rPr>
                <w:rFonts w:ascii="Consolas" w:hAnsi="Consolas"/>
                <w:color w:val="1A202C"/>
                <w:sz w:val="17"/>
              </w:rPr>
              <w:br/>
            </w:r>
            <w:r>
              <w:rPr>
                <w:rFonts w:ascii="Consolas" w:hAnsi="Consolas"/>
                <w:color w:val="1A202C"/>
                <w:sz w:val="17"/>
              </w:rPr>
              <w:t xml:space="preserve">  // Since we modified control flow and inserted global variables and instructions,</w:t>
              <w:br/>
            </w:r>
            <w:r>
              <w:rPr>
                <w:rFonts w:ascii="Consolas" w:hAnsi="Consolas"/>
                <w:color w:val="1A202C"/>
                <w:sz w:val="17"/>
              </w:rPr>
              <w:t xml:space="preserve">  // no previous analysis (e.g. DominatorTree, LoopInfo) is guaranteed to be valid.</w:t>
              <w:br/>
            </w:r>
            <w:r>
              <w:rPr>
                <w:rFonts w:ascii="Consolas" w:hAnsi="Consolas"/>
                <w:color w:val="1A202C"/>
                <w:sz w:val="17"/>
              </w:rPr>
              <w:t xml:space="preserve">  return PreservedAnalyses::none();</w:t>
              <w:br/>
            </w:r>
            <w:r>
              <w:rPr>
                <w:rFonts w:ascii="Consolas" w:hAnsi="Consolas"/>
                <w:color w:val="1A202C"/>
                <w:sz w:val="17"/>
              </w:rPr>
              <w:t>}</w:t>
              <w:br/>
            </w:r>
            <w:r>
              <w:rPr>
                <w:rFonts w:ascii="Consolas" w:hAnsi="Consolas"/>
                <w:color w:val="1A202C"/>
                <w:sz w:val="17"/>
              </w:rPr>
              <w:br/>
            </w:r>
            <w:r>
              <w:rPr>
                <w:rFonts w:ascii="Consolas" w:hAnsi="Consolas"/>
                <w:color w:val="1A202C"/>
                <w:sz w:val="17"/>
              </w:rPr>
              <w:t>} // namespace cfi</w:t>
              <w:br/>
            </w:r>
            <w:r>
              <w:rPr>
                <w:rFonts w:ascii="Consolas" w:hAnsi="Consolas"/>
                <w:color w:val="1A202C"/>
                <w:sz w:val="17"/>
              </w:rPr>
              <w:br/>
            </w:r>
            <w:r>
              <w:rPr>
                <w:rFonts w:ascii="Consolas" w:hAnsi="Consolas"/>
                <w:color w:val="1A202C"/>
                <w:sz w:val="17"/>
              </w:rPr>
              <w:t>// ==============================================================================</w:t>
              <w:br/>
            </w:r>
            <w:r>
              <w:rPr>
                <w:rFonts w:ascii="Consolas" w:hAnsi="Consolas"/>
                <w:color w:val="1A202C"/>
                <w:sz w:val="17"/>
              </w:rPr>
              <w:t>// LLVM Pass Plugin Registration</w:t>
              <w:br/>
            </w:r>
            <w:r>
              <w:rPr>
                <w:rFonts w:ascii="Consolas" w:hAnsi="Consolas"/>
                <w:color w:val="1A202C"/>
                <w:sz w:val="17"/>
              </w:rPr>
              <w:t>//</w:t>
              <w:br/>
            </w:r>
            <w:r>
              <w:rPr>
                <w:rFonts w:ascii="Consolas" w:hAnsi="Consolas"/>
                <w:color w:val="1A202C"/>
                <w:sz w:val="17"/>
              </w:rPr>
              <w:t>// This boilerplate exposes the pass plugin to `opt` and `clang` when loaded</w:t>
              <w:br/>
            </w:r>
            <w:r>
              <w:rPr>
                <w:rFonts w:ascii="Consolas" w:hAnsi="Consolas"/>
                <w:color w:val="1A202C"/>
                <w:sz w:val="17"/>
              </w:rPr>
              <w:t>// dynamically via:</w:t>
              <w:br/>
            </w:r>
            <w:r>
              <w:rPr>
                <w:rFonts w:ascii="Consolas" w:hAnsi="Consolas"/>
                <w:color w:val="1A202C"/>
                <w:sz w:val="17"/>
              </w:rPr>
              <w:t>//   opt -load-pass-plugin=build/cfi-harden.so -passes=cfi-harden ...</w:t>
              <w:br/>
            </w:r>
            <w:r>
              <w:rPr>
                <w:rFonts w:ascii="Consolas" w:hAnsi="Consolas"/>
                <w:color w:val="1A202C"/>
                <w:sz w:val="17"/>
              </w:rPr>
              <w:t>// ==============================================================================</w:t>
              <w:br/>
            </w:r>
            <w:r>
              <w:rPr>
                <w:rFonts w:ascii="Consolas" w:hAnsi="Consolas"/>
                <w:color w:val="1A202C"/>
                <w:sz w:val="17"/>
              </w:rPr>
              <w:t>extern "C" LLVM_ATTRIBUTE_WEAK PassPluginLibraryInfo llvmGetPassPluginInfo() {</w:t>
              <w:br/>
            </w:r>
            <w:r>
              <w:rPr>
                <w:rFonts w:ascii="Consolas" w:hAnsi="Consolas"/>
                <w:color w:val="1A202C"/>
                <w:sz w:val="17"/>
              </w:rPr>
              <w:t xml:space="preserve">  return {</w:t>
              <w:br/>
            </w:r>
            <w:r>
              <w:rPr>
                <w:rFonts w:ascii="Consolas" w:hAnsi="Consolas"/>
                <w:color w:val="1A202C"/>
                <w:sz w:val="17"/>
              </w:rPr>
              <w:t xml:space="preserve">    LLVM_PLUGIN_API_VERSION,  // Expected LLVM Plugin API version</w:t>
              <w:br/>
            </w:r>
            <w:r>
              <w:rPr>
                <w:rFonts w:ascii="Consolas" w:hAnsi="Consolas"/>
                <w:color w:val="1A202C"/>
                <w:sz w:val="17"/>
              </w:rPr>
              <w:t xml:space="preserve">    "cfi-harden",             // Plugin name</w:t>
              <w:br/>
            </w:r>
            <w:r>
              <w:rPr>
                <w:rFonts w:ascii="Consolas" w:hAnsi="Consolas"/>
                <w:color w:val="1A202C"/>
                <w:sz w:val="17"/>
              </w:rPr>
              <w:t xml:space="preserve">    "0.1",                    // Plugin version</w:t>
              <w:br/>
            </w:r>
            <w:r>
              <w:rPr>
                <w:rFonts w:ascii="Consolas" w:hAnsi="Consolas"/>
                <w:color w:val="1A202C"/>
                <w:sz w:val="17"/>
              </w:rPr>
              <w:t xml:space="preserve">    [](PassBuilder &amp;builder) {</w:t>
              <w:br/>
            </w:r>
            <w:r>
              <w:rPr>
                <w:rFonts w:ascii="Consolas" w:hAnsi="Consolas"/>
                <w:color w:val="1A202C"/>
                <w:sz w:val="17"/>
              </w:rPr>
              <w:t xml:space="preserve">      // Register a pipeline parsing callback so `opt -passes=cfi-harden` is recognized</w:t>
              <w:br/>
            </w:r>
            <w:r>
              <w:rPr>
                <w:rFonts w:ascii="Consolas" w:hAnsi="Consolas"/>
                <w:color w:val="1A202C"/>
                <w:sz w:val="17"/>
              </w:rPr>
              <w:t xml:space="preserve">      builder.registerPipelineParsingCallback(</w:t>
              <w:br/>
            </w:r>
            <w:r>
              <w:rPr>
                <w:rFonts w:ascii="Consolas" w:hAnsi="Consolas"/>
                <w:color w:val="1A202C"/>
                <w:sz w:val="17"/>
              </w:rPr>
              <w:t xml:space="preserve">        [](StringRef name, ModulePassManager &amp;modulePassManager,</w:t>
              <w:br/>
            </w:r>
            <w:r>
              <w:rPr>
                <w:rFonts w:ascii="Consolas" w:hAnsi="Consolas"/>
                <w:color w:val="1A202C"/>
                <w:sz w:val="17"/>
              </w:rPr>
              <w:t xml:space="preserve">           ArrayRef&lt;PassBuilder::PipelineElement&gt;) {</w:t>
              <w:br/>
            </w:r>
            <w:r>
              <w:rPr>
                <w:rFonts w:ascii="Consolas" w:hAnsi="Consolas"/>
                <w:color w:val="1A202C"/>
                <w:sz w:val="17"/>
              </w:rPr>
              <w:t xml:space="preserve">          if (name == "cfi-harden") {</w:t>
              <w:br/>
            </w:r>
            <w:r>
              <w:rPr>
                <w:rFonts w:ascii="Consolas" w:hAnsi="Consolas"/>
                <w:color w:val="1A202C"/>
                <w:sz w:val="17"/>
              </w:rPr>
              <w:t xml:space="preserve">            // Add our pass to the module-level pass manager pipeline</w:t>
              <w:br/>
            </w:r>
            <w:r>
              <w:rPr>
                <w:rFonts w:ascii="Consolas" w:hAnsi="Consolas"/>
                <w:color w:val="1A202C"/>
                <w:sz w:val="17"/>
              </w:rPr>
              <w:t xml:space="preserve">            modulePassManager.addPass(cfi::CFIHardenPass());</w:t>
              <w:br/>
            </w:r>
            <w:r>
              <w:rPr>
                <w:rFonts w:ascii="Consolas" w:hAnsi="Consolas"/>
                <w:color w:val="1A202C"/>
                <w:sz w:val="17"/>
              </w:rPr>
              <w:t xml:space="preserve">            return true;</w:t>
              <w:br/>
            </w:r>
            <w:r>
              <w:rPr>
                <w:rFonts w:ascii="Consolas" w:hAnsi="Consolas"/>
                <w:color w:val="1A202C"/>
                <w:sz w:val="17"/>
              </w:rPr>
              <w:t xml:space="preserve">          }</w:t>
              <w:br/>
            </w:r>
            <w:r>
              <w:rPr>
                <w:rFonts w:ascii="Consolas" w:hAnsi="Consolas"/>
                <w:color w:val="1A202C"/>
                <w:sz w:val="17"/>
              </w:rPr>
              <w:t xml:space="preserve">          return false;</w:t>
              <w:br/>
            </w:r>
            <w:r>
              <w:rPr>
                <w:rFonts w:ascii="Consolas" w:hAnsi="Consolas"/>
                <w:color w:val="1A202C"/>
                <w:sz w:val="17"/>
              </w:rPr>
              <w:t xml:space="preserve">        });</w:t>
              <w:br/>
            </w:r>
            <w:r>
              <w:rPr>
                <w:rFonts w:ascii="Consolas" w:hAnsi="Consolas"/>
                <w:color w:val="1A202C"/>
                <w:sz w:val="17"/>
              </w:rPr>
              <w:t xml:space="preserve">    }</w:t>
              <w:br/>
            </w:r>
            <w:r>
              <w:rPr>
                <w:rFonts w:ascii="Consolas" w:hAnsi="Consolas"/>
                <w:color w:val="1A202C"/>
                <w:sz w:val="17"/>
              </w:rPr>
              <w:t xml:space="preserve">  };</w:t>
              <w:br/>
            </w:r>
            <w:r>
              <w:rPr>
                <w:rFonts w:ascii="Consolas" w:hAnsi="Consolas"/>
                <w:color w:val="1A202C"/>
                <w:sz w:val="17"/>
              </w:rPr>
              <w:t>}</w:t>
            </w:r>
          </w:p>
        </w:tc>
      </w:tr>
    </w:tbl>
    <w:p>
      <w:pPr>
        <w:spacing w:after="120"/>
      </w:pPr>
    </w:p>
    <w:p>
      <w:pPr>
        <w:spacing w:after="120"/>
      </w:pPr>
      <w:r>
        <w:rPr>
          <w:rFonts w:ascii="Calibri" w:hAnsi="Calibri"/>
          <w:color w:val="2D3748"/>
          <w:sz w:val="21"/>
        </w:rPr>
        <w:t>Detailed Walkthrough of CFIHardenPass.cpp:</w:t>
      </w:r>
    </w:p>
    <w:p>
      <w:pPr>
        <w:pStyle w:val="ListBullet"/>
        <w:spacing w:after="60"/>
      </w:pPr>
      <w:r>
        <w:rPr>
          <w:b/>
          <w:color w:val="1A365D"/>
          <w:sz w:val="20"/>
        </w:rPr>
        <w:t xml:space="preserve">Orchestration Method 'run()': </w:t>
      </w:r>
      <w:r>
        <w:rPr>
          <w:color w:val="2D3748"/>
          <w:sz w:val="20"/>
        </w:rPr>
        <w:t>Instantiates Member 2's SignatureAnalyzer and IndirectCallDetector, executes Member 3's TargetGenerator::build() to discover address-taken functions, and then executes Member 3's InstrumentationEngine::instrument() to inject checks.</w:t>
      </w:r>
    </w:p>
    <w:p>
      <w:pPr>
        <w:pStyle w:val="ListBullet"/>
        <w:spacing w:after="60"/>
      </w:pPr>
      <w:r>
        <w:rPr>
          <w:b/>
          <w:color w:val="1A365D"/>
          <w:sz w:val="20"/>
        </w:rPr>
        <w:t xml:space="preserve">Plugin Registration 'llvmGetPassPluginInfo()': </w:t>
      </w:r>
      <w:r>
        <w:rPr>
          <w:color w:val="2D3748"/>
          <w:sz w:val="20"/>
        </w:rPr>
        <w:t>The standard C-linkage entry point exported by the shared library. LLVM's pass plugin loader calls this to query the plugin API version, name ('cfi-harden'), and register the callback with PassBuilder.</w:t>
      </w:r>
    </w:p>
    <w:p>
      <w:pPr>
        <w:pStyle w:val="ListBullet"/>
        <w:spacing w:after="60"/>
      </w:pPr>
      <w:r>
        <w:rPr>
          <w:b/>
          <w:color w:val="1A365D"/>
          <w:sz w:val="20"/>
        </w:rPr>
        <w:t xml:space="preserve">registerPipelineParsingCallback: </w:t>
      </w:r>
      <w:r>
        <w:rPr>
          <w:color w:val="2D3748"/>
          <w:sz w:val="20"/>
        </w:rPr>
        <w:t>Hooks into LLVM's text pipeline parser. When 'opt -passes=cfi-harden' is invoked, this callback adds cfi::CFIHardenPass to the ModulePassManager.</w:t>
      </w:r>
    </w:p>
    <w:p>
      <w:pPr>
        <w:keepNext/>
        <w:spacing w:before="280" w:after="120"/>
      </w:pPr>
      <w:r>
        <w:rPr>
          <w:rFonts w:ascii="Calibri" w:hAnsi="Calibri"/>
          <w:b/>
          <w:color w:val="2B6CB0"/>
          <w:sz w:val="27"/>
        </w:rPr>
        <w:t>7.4 Milestone Tracker, Review 1 Corrections &amp; Integration Diagrams</w:t>
      </w:r>
    </w:p>
    <w:p>
      <w:pPr>
        <w:spacing w:after="120"/>
      </w:pPr>
      <w:r>
        <w:rPr>
          <w:rFonts w:ascii="Calibri" w:hAnsi="Calibri"/>
          <w:color w:val="2D3748"/>
          <w:sz w:val="21"/>
        </w:rPr>
        <w:t>Member 1 maintains the project tracking documents, including the integration diagram (diagrams/integration-diagram.md), the milestone plan (milestone-plan.md), the progress tracker (progress-tracker.md), and the review feedback closure log (review1-corrections.md).</w:t>
      </w:r>
    </w:p>
    <w:p>
      <w:pPr>
        <w:keepNext/>
        <w:spacing w:before="160" w:after="40"/>
      </w:pPr>
      <w:r>
        <w:rPr>
          <w:rFonts w:ascii="Calibri" w:hAnsi="Calibri"/>
          <w:b/>
          <w:color w:val="2B6CB0"/>
          <w:sz w:val="19"/>
        </w:rPr>
        <w:t>Source Code Listing: member1-architecture-and-progress/diagrams/integration-diagram.md</w:t>
      </w:r>
    </w:p>
    <w:tbl>
      <w:tblPr>
        <w:tblW w:type="auto" w:w="0"/>
        <w:jc w:val="center"/>
        <w:tblLook w:firstColumn="1" w:firstRow="1" w:lastColumn="0" w:lastRow="0" w:noHBand="0" w:noVBand="1" w:val="04A0"/>
      </w:tblPr>
      <w:tblGrid>
        <w:gridCol w:w="9360"/>
      </w:tblGrid>
      <w:tr>
        <w:tc>
          <w:tcPr>
            <w:tcW w:type="dxa" w:w="9360"/>
            <w:shd w:fill="F8FAFC"/>
            <w:tcBorders>
              <w:top w:val="single" w:sz="4" w:space="0" w:color="CBD5E0"/>
              <w:left w:val="single" w:sz="16" w:space="0" w:color="A0AEC0"/>
              <w:bottom w:val="single" w:sz="4" w:space="0" w:color="CBD5E0"/>
              <w:right w:val="single" w:sz="4" w:space="0" w:color="CBD5E0"/>
            </w:tcBorders>
          </w:tcPr>
          <w:p>
            <w:pPr>
              <w:spacing w:before="80" w:after="80" w:line="252" w:lineRule="auto"/>
              <w:ind w:left="115" w:right="115"/>
            </w:pPr>
            <w:r>
              <w:rPr>
                <w:rFonts w:ascii="Consolas" w:hAnsi="Consolas"/>
                <w:color w:val="1A202C"/>
                <w:sz w:val="17"/>
              </w:rPr>
              <w:t># CFI-Harden Architecture and Integration Diagram</w:t>
              <w:br/>
            </w:r>
            <w:r>
              <w:rPr>
                <w:rFonts w:ascii="Consolas" w:hAnsi="Consolas"/>
                <w:color w:val="1A202C"/>
                <w:sz w:val="17"/>
              </w:rPr>
              <w:br/>
            </w:r>
            <w:r>
              <w:rPr>
                <w:rFonts w:ascii="Consolas" w:hAnsi="Consolas"/>
                <w:color w:val="1A202C"/>
                <w:sz w:val="17"/>
              </w:rPr>
              <w:t>## End-to-End Pipeline</w:t>
              <w:br/>
            </w:r>
            <w:r>
              <w:rPr>
                <w:rFonts w:ascii="Consolas" w:hAnsi="Consolas"/>
                <w:color w:val="1A202C"/>
                <w:sz w:val="17"/>
              </w:rPr>
              <w:br/>
            </w:r>
            <w:r>
              <w:rPr>
                <w:rFonts w:ascii="Consolas" w:hAnsi="Consolas"/>
                <w:color w:val="1A202C"/>
                <w:sz w:val="17"/>
              </w:rPr>
              <w:t>The diagram below illustrates the 5-stage compilation and runtime pipeline, showing how source code is lowered, transformed by each member's module within the LLVM new pass manager, and linked against the CFI runtime library.</w:t>
              <w:br/>
            </w:r>
            <w:r>
              <w:rPr>
                <w:rFonts w:ascii="Consolas" w:hAnsi="Consolas"/>
                <w:color w:val="1A202C"/>
                <w:sz w:val="17"/>
              </w:rPr>
              <w:br/>
            </w:r>
            <w:r>
              <w:rPr>
                <w:rFonts w:ascii="Consolas" w:hAnsi="Consolas"/>
                <w:color w:val="1A202C"/>
                <w:sz w:val="17"/>
              </w:rPr>
              <w:t>```mermaid</w:t>
              <w:br/>
            </w:r>
            <w:r>
              <w:rPr>
                <w:rFonts w:ascii="Consolas" w:hAnsi="Consolas"/>
                <w:color w:val="1A202C"/>
                <w:sz w:val="17"/>
              </w:rPr>
              <w:t>flowchart TD</w:t>
              <w:br/>
            </w:r>
            <w:r>
              <w:rPr>
                <w:rFonts w:ascii="Consolas" w:hAnsi="Consolas"/>
                <w:color w:val="1A202C"/>
                <w:sz w:val="17"/>
              </w:rPr>
              <w:t xml:space="preserve">    subgraph Frontend["Compilation Frontend"]</w:t>
              <w:br/>
            </w:r>
            <w:r>
              <w:rPr>
                <w:rFonts w:ascii="Consolas" w:hAnsi="Consolas"/>
                <w:color w:val="1A202C"/>
                <w:sz w:val="17"/>
              </w:rPr>
              <w:t xml:space="preserve">        Src["C / C++ Source"] --&gt; Clang["clang -emit-llvm -S"]</w:t>
              <w:br/>
            </w:r>
            <w:r>
              <w:rPr>
                <w:rFonts w:ascii="Consolas" w:hAnsi="Consolas"/>
                <w:color w:val="1A202C"/>
                <w:sz w:val="17"/>
              </w:rPr>
              <w:t xml:space="preserve">        Clang --&gt; InputIR["Initial LLVM IR (.ll)"]</w:t>
              <w:br/>
            </w:r>
            <w:r>
              <w:rPr>
                <w:rFonts w:ascii="Consolas" w:hAnsi="Consolas"/>
                <w:color w:val="1A202C"/>
                <w:sz w:val="17"/>
              </w:rPr>
              <w:t xml:space="preserve">    end</w:t>
              <w:br/>
            </w:r>
            <w:r>
              <w:rPr>
                <w:rFonts w:ascii="Consolas" w:hAnsi="Consolas"/>
                <w:color w:val="1A202C"/>
                <w:sz w:val="17"/>
              </w:rPr>
              <w:br/>
            </w:r>
            <w:r>
              <w:rPr>
                <w:rFonts w:ascii="Consolas" w:hAnsi="Consolas"/>
                <w:color w:val="1A202C"/>
                <w:sz w:val="17"/>
              </w:rPr>
              <w:t xml:space="preserve">    subgraph Pass["CFI-Harden Pass (Member 1 Orchestrator)"]</w:t>
              <w:br/>
            </w:r>
            <w:r>
              <w:rPr>
                <w:rFonts w:ascii="Consolas" w:hAnsi="Consolas"/>
                <w:color w:val="1A202C"/>
                <w:sz w:val="17"/>
              </w:rPr>
              <w:t xml:space="preserve">        InputIR --&gt; PM["LLVM New Pass Manager (opt)"]</w:t>
              <w:br/>
            </w:r>
            <w:r>
              <w:rPr>
                <w:rFonts w:ascii="Consolas" w:hAnsi="Consolas"/>
                <w:color w:val="1A202C"/>
                <w:sz w:val="17"/>
              </w:rPr>
              <w:t xml:space="preserve">        PM --&gt; Orch["CFIHardenPass::run() (Member 1)"]</w:t>
              <w:br/>
            </w:r>
            <w:r>
              <w:rPr>
                <w:rFonts w:ascii="Consolas" w:hAnsi="Consolas"/>
                <w:color w:val="1A202C"/>
                <w:sz w:val="17"/>
              </w:rPr>
              <w:br/>
            </w:r>
            <w:r>
              <w:rPr>
                <w:rFonts w:ascii="Consolas" w:hAnsi="Consolas"/>
                <w:color w:val="1A202C"/>
                <w:sz w:val="17"/>
              </w:rPr>
              <w:t xml:space="preserve">        subgraph Analysis["Member 2: Detection &amp; Analysis"]</w:t>
              <w:br/>
            </w:r>
            <w:r>
              <w:rPr>
                <w:rFonts w:ascii="Consolas" w:hAnsi="Consolas"/>
                <w:color w:val="1A202C"/>
                <w:sz w:val="17"/>
              </w:rPr>
              <w:t xml:space="preserve">            Scanner["IRScanner"] --&gt; Detector["IndirectCallDetector"]</w:t>
              <w:br/>
            </w:r>
            <w:r>
              <w:rPr>
                <w:rFonts w:ascii="Consolas" w:hAnsi="Consolas"/>
                <w:color w:val="1A202C"/>
                <w:sz w:val="17"/>
              </w:rPr>
              <w:t xml:space="preserve">            Detector --&gt; Analyzer["SignatureAnalyzer"]</w:t>
              <w:br/>
            </w:r>
            <w:r>
              <w:rPr>
                <w:rFonts w:ascii="Consolas" w:hAnsi="Consolas"/>
                <w:color w:val="1A202C"/>
                <w:sz w:val="17"/>
              </w:rPr>
              <w:t xml:space="preserve">        end</w:t>
              <w:br/>
            </w:r>
            <w:r>
              <w:rPr>
                <w:rFonts w:ascii="Consolas" w:hAnsi="Consolas"/>
                <w:color w:val="1A202C"/>
                <w:sz w:val="17"/>
              </w:rPr>
              <w:br/>
            </w:r>
            <w:r>
              <w:rPr>
                <w:rFonts w:ascii="Consolas" w:hAnsi="Consolas"/>
                <w:color w:val="1A202C"/>
                <w:sz w:val="17"/>
              </w:rPr>
              <w:t xml:space="preserve">        subgraph Codegen["Member 3: Target Generation &amp; Instrumentation"]</w:t>
              <w:br/>
            </w:r>
            <w:r>
              <w:rPr>
                <w:rFonts w:ascii="Consolas" w:hAnsi="Consolas"/>
                <w:color w:val="1A202C"/>
                <w:sz w:val="17"/>
              </w:rPr>
              <w:t xml:space="preserve">            Analyzer --&gt; Gen["TargetGenerator"]</w:t>
              <w:br/>
            </w:r>
            <w:r>
              <w:rPr>
                <w:rFonts w:ascii="Consolas" w:hAnsi="Consolas"/>
                <w:color w:val="1A202C"/>
                <w:sz w:val="17"/>
              </w:rPr>
              <w:t xml:space="preserve">            Gen --&gt; Inst["InstrumentationEngine"]</w:t>
              <w:br/>
            </w:r>
            <w:r>
              <w:rPr>
                <w:rFonts w:ascii="Consolas" w:hAnsi="Consolas"/>
                <w:color w:val="1A202C"/>
                <w:sz w:val="17"/>
              </w:rPr>
              <w:t xml:space="preserve">        end</w:t>
              <w:br/>
            </w:r>
            <w:r>
              <w:rPr>
                <w:rFonts w:ascii="Consolas" w:hAnsi="Consolas"/>
                <w:color w:val="1A202C"/>
                <w:sz w:val="17"/>
              </w:rPr>
              <w:br/>
            </w:r>
            <w:r>
              <w:rPr>
                <w:rFonts w:ascii="Consolas" w:hAnsi="Consolas"/>
                <w:color w:val="1A202C"/>
                <w:sz w:val="17"/>
              </w:rPr>
              <w:t xml:space="preserve">        Orch --&gt; Scanner</w:t>
              <w:br/>
            </w:r>
            <w:r>
              <w:rPr>
                <w:rFonts w:ascii="Consolas" w:hAnsi="Consolas"/>
                <w:color w:val="1A202C"/>
                <w:sz w:val="17"/>
              </w:rPr>
              <w:t xml:space="preserve">        Orch --&gt; Gen</w:t>
              <w:br/>
            </w:r>
            <w:r>
              <w:rPr>
                <w:rFonts w:ascii="Consolas" w:hAnsi="Consolas"/>
                <w:color w:val="1A202C"/>
                <w:sz w:val="17"/>
              </w:rPr>
              <w:t xml:space="preserve">        Orch --&gt; Inst</w:t>
              <w:br/>
            </w:r>
            <w:r>
              <w:rPr>
                <w:rFonts w:ascii="Consolas" w:hAnsi="Consolas"/>
                <w:color w:val="1A202C"/>
                <w:sz w:val="17"/>
              </w:rPr>
              <w:t xml:space="preserve">    end</w:t>
              <w:br/>
            </w:r>
            <w:r>
              <w:rPr>
                <w:rFonts w:ascii="Consolas" w:hAnsi="Consolas"/>
                <w:color w:val="1A202C"/>
                <w:sz w:val="17"/>
              </w:rPr>
              <w:br/>
            </w:r>
            <w:r>
              <w:rPr>
                <w:rFonts w:ascii="Consolas" w:hAnsi="Consolas"/>
                <w:color w:val="1A202C"/>
                <w:sz w:val="17"/>
              </w:rPr>
              <w:t xml:space="preserve">    subgraph Backend["Code Generation &amp; Linking"]</w:t>
              <w:br/>
            </w:r>
            <w:r>
              <w:rPr>
                <w:rFonts w:ascii="Consolas" w:hAnsi="Consolas"/>
                <w:color w:val="1A202C"/>
                <w:sz w:val="17"/>
              </w:rPr>
              <w:t xml:space="preserve">        Inst --&gt; HardenedIR["Hardened LLVM IR"]</w:t>
              <w:br/>
            </w:r>
            <w:r>
              <w:rPr>
                <w:rFonts w:ascii="Consolas" w:hAnsi="Consolas"/>
                <w:color w:val="1A202C"/>
                <w:sz w:val="17"/>
              </w:rPr>
              <w:t xml:space="preserve">        HardenedIR --&gt; LLC["llc (Object Code Generation)"]</w:t>
              <w:br/>
            </w:r>
            <w:r>
              <w:rPr>
                <w:rFonts w:ascii="Consolas" w:hAnsi="Consolas"/>
                <w:color w:val="1A202C"/>
                <w:sz w:val="17"/>
              </w:rPr>
              <w:t xml:space="preserve">        LLC --&gt; Obj["Hardened Object (.o)"]</w:t>
              <w:br/>
            </w:r>
            <w:r>
              <w:rPr>
                <w:rFonts w:ascii="Consolas" w:hAnsi="Consolas"/>
                <w:color w:val="1A202C"/>
                <w:sz w:val="17"/>
              </w:rPr>
              <w:t xml:space="preserve">        Obj --&gt; Linker["clang / ld Linker"]</w:t>
              <w:br/>
            </w:r>
            <w:r>
              <w:rPr>
                <w:rFonts w:ascii="Consolas" w:hAnsi="Consolas"/>
                <w:color w:val="1A202C"/>
                <w:sz w:val="17"/>
              </w:rPr>
              <w:t xml:space="preserve">        Runtime["cfi_runtime.c (Member 3)"] --&gt; RuntimeObj["cfi_runtime.o"]</w:t>
              <w:br/>
            </w:r>
            <w:r>
              <w:rPr>
                <w:rFonts w:ascii="Consolas" w:hAnsi="Consolas"/>
                <w:color w:val="1A202C"/>
                <w:sz w:val="17"/>
              </w:rPr>
              <w:t xml:space="preserve">        RuntimeObj --&gt; Linker</w:t>
              <w:br/>
            </w:r>
            <w:r>
              <w:rPr>
                <w:rFonts w:ascii="Consolas" w:hAnsi="Consolas"/>
                <w:color w:val="1A202C"/>
                <w:sz w:val="17"/>
              </w:rPr>
              <w:t xml:space="preserve">        Linker --&gt; Executable["Hardened Executable"]</w:t>
              <w:br/>
            </w:r>
            <w:r>
              <w:rPr>
                <w:rFonts w:ascii="Consolas" w:hAnsi="Consolas"/>
                <w:color w:val="1A202C"/>
                <w:sz w:val="17"/>
              </w:rPr>
              <w:t xml:space="preserve">    end</w:t>
              <w:br/>
            </w:r>
            <w:r>
              <w:rPr>
                <w:rFonts w:ascii="Consolas" w:hAnsi="Consolas"/>
                <w:color w:val="1A202C"/>
                <w:sz w:val="17"/>
              </w:rPr>
              <w:br/>
            </w:r>
            <w:r>
              <w:rPr>
                <w:rFonts w:ascii="Consolas" w:hAnsi="Consolas"/>
                <w:color w:val="1A202C"/>
                <w:sz w:val="17"/>
              </w:rPr>
              <w:t xml:space="preserve">    subgraph RuntimeExecution["Runtime Verification"]</w:t>
              <w:br/>
            </w:r>
            <w:r>
              <w:rPr>
                <w:rFonts w:ascii="Consolas" w:hAnsi="Consolas"/>
                <w:color w:val="1A202C"/>
                <w:sz w:val="17"/>
              </w:rPr>
              <w:t xml:space="preserve">        Executable --&gt; Check["__cfi_check(target, allowed_set, count)"]</w:t>
              <w:br/>
            </w:r>
            <w:r>
              <w:rPr>
                <w:rFonts w:ascii="Consolas" w:hAnsi="Consolas"/>
                <w:color w:val="1A202C"/>
                <w:sz w:val="17"/>
              </w:rPr>
              <w:t xml:space="preserve">        Check --&gt;|Target in Set| Normal["Normal Execution Flow"]</w:t>
              <w:br/>
            </w:r>
            <w:r>
              <w:rPr>
                <w:rFonts w:ascii="Consolas" w:hAnsi="Consolas"/>
                <w:color w:val="1A202C"/>
                <w:sz w:val="17"/>
              </w:rPr>
              <w:t xml:space="preserve">        Check --&gt;|Target NOT in Set| Abort["[CFI] Violation Error &amp; abort()"]</w:t>
              <w:br/>
            </w:r>
            <w:r>
              <w:rPr>
                <w:rFonts w:ascii="Consolas" w:hAnsi="Consolas"/>
                <w:color w:val="1A202C"/>
                <w:sz w:val="17"/>
              </w:rPr>
              <w:t xml:space="preserve">    end</w:t>
              <w:br/>
            </w:r>
            <w:r>
              <w:rPr>
                <w:rFonts w:ascii="Consolas" w:hAnsi="Consolas"/>
                <w:color w:val="1A202C"/>
                <w:sz w:val="17"/>
              </w:rPr>
              <w:t>```</w:t>
              <w:br/>
            </w:r>
            <w:r>
              <w:rPr>
                <w:rFonts w:ascii="Consolas" w:hAnsi="Consolas"/>
                <w:color w:val="1A202C"/>
                <w:sz w:val="17"/>
              </w:rPr>
              <w:br/>
            </w:r>
            <w:r>
              <w:rPr>
                <w:rFonts w:ascii="Consolas" w:hAnsi="Consolas"/>
                <w:color w:val="1A202C"/>
                <w:sz w:val="17"/>
              </w:rPr>
              <w:t>## Module Responsibility Matrix</w:t>
              <w:br/>
            </w:r>
            <w:r>
              <w:rPr>
                <w:rFonts w:ascii="Consolas" w:hAnsi="Consolas"/>
                <w:color w:val="1A202C"/>
                <w:sz w:val="17"/>
              </w:rPr>
              <w:br/>
            </w:r>
            <w:r>
              <w:rPr>
                <w:rFonts w:ascii="Consolas" w:hAnsi="Consolas"/>
                <w:color w:val="1A202C"/>
                <w:sz w:val="17"/>
              </w:rPr>
              <w:t>| Stage | Responsible Member | Component | Responsibility |</w:t>
              <w:br/>
            </w:r>
            <w:r>
              <w:rPr>
                <w:rFonts w:ascii="Consolas" w:hAnsi="Consolas"/>
                <w:color w:val="1A202C"/>
                <w:sz w:val="17"/>
              </w:rPr>
              <w:t>|---|---|---|---|</w:t>
              <w:br/>
            </w:r>
            <w:r>
              <w:rPr>
                <w:rFonts w:ascii="Consolas" w:hAnsi="Consolas"/>
                <w:color w:val="1A202C"/>
                <w:sz w:val="17"/>
              </w:rPr>
              <w:t>| **1. Orchestration** | Member 1 | `CFIHardenPass` | Traverses module, registers pass with LLVM PassBuilder (`cfi-harden`), orchestrates stages. |</w:t>
              <w:br/>
            </w:r>
            <w:r>
              <w:rPr>
                <w:rFonts w:ascii="Consolas" w:hAnsi="Consolas"/>
                <w:color w:val="1A202C"/>
                <w:sz w:val="17"/>
              </w:rPr>
              <w:t>| **2. Scanning** | Member 2 | `IRScanner` | Walks `Module -&gt; Function -&gt; BasicBlock -&gt; Instruction`. |</w:t>
              <w:br/>
            </w:r>
            <w:r>
              <w:rPr>
                <w:rFonts w:ascii="Consolas" w:hAnsi="Consolas"/>
                <w:color w:val="1A202C"/>
                <w:sz w:val="17"/>
              </w:rPr>
              <w:t>| **3. Detection** | Member 2 | `IndirectCallDetector` | Identifies `llvm::CallBase` without direct function target (covers both calls and invokes). |</w:t>
              <w:br/>
            </w:r>
            <w:r>
              <w:rPr>
                <w:rFonts w:ascii="Consolas" w:hAnsi="Consolas"/>
                <w:color w:val="1A202C"/>
                <w:sz w:val="17"/>
              </w:rPr>
              <w:t>| **4. Signature Analysis** | Member 2 | `SignatureAnalyzer` | Generates canonical signature strings from `FunctionType` (return, args, vararg). |</w:t>
              <w:br/>
            </w:r>
            <w:r>
              <w:rPr>
                <w:rFonts w:ascii="Consolas" w:hAnsi="Consolas"/>
                <w:color w:val="1A202C"/>
                <w:sz w:val="17"/>
              </w:rPr>
              <w:t>| **5. Target Generation** | Member 3 | `TargetGenerator` | Gathers address-taken module functions grouped by canonical signature. |</w:t>
              <w:br/>
            </w:r>
            <w:r>
              <w:rPr>
                <w:rFonts w:ascii="Consolas" w:hAnsi="Consolas"/>
                <w:color w:val="1A202C"/>
                <w:sz w:val="17"/>
              </w:rPr>
              <w:t>| **6. Instrumentation** | Member 3 | `InstrumentationEngine` | Emits cached global target arrays and inserts `__cfi_check` calls before indirect call sites. |</w:t>
              <w:br/>
            </w:r>
            <w:r>
              <w:rPr>
                <w:rFonts w:ascii="Consolas" w:hAnsi="Consolas"/>
                <w:color w:val="1A202C"/>
                <w:sz w:val="17"/>
              </w:rPr>
              <w:t>| **7. Runtime** | Member 3 | `cfi_runtime.c` | Performs runtime membership checks in constant global tables and aborts on violation. |</w:t>
              <w:br/>
            </w:r>
            <w:r>
              <w:rPr>
                <w:rFonts w:ascii="Consolas" w:hAnsi="Consolas"/>
                <w:color w:val="1A202C"/>
                <w:sz w:val="17"/>
              </w:rPr>
              <w:t>| **8. Integration &amp; Testing** | Member 4 | `scripts/`, `tests/` | Builds the pass, compiles test cases, verifies security, boundary, and performance overhead. |</w:t>
            </w:r>
          </w:p>
        </w:tc>
      </w:tr>
    </w:tbl>
    <w:p>
      <w:pPr>
        <w:spacing w:after="120"/>
      </w:pPr>
    </w:p>
    <w:p>
      <w:pPr>
        <w:keepNext/>
        <w:spacing w:before="160" w:after="40"/>
      </w:pPr>
      <w:r>
        <w:rPr>
          <w:rFonts w:ascii="Calibri" w:hAnsi="Calibri"/>
          <w:b/>
          <w:color w:val="2B6CB0"/>
          <w:sz w:val="19"/>
        </w:rPr>
        <w:t>Source Code Listing: member1-architecture-and-progress/progress-tracker.md</w:t>
      </w:r>
    </w:p>
    <w:tbl>
      <w:tblPr>
        <w:tblW w:type="auto" w:w="0"/>
        <w:jc w:val="center"/>
        <w:tblLook w:firstColumn="1" w:firstRow="1" w:lastColumn="0" w:lastRow="0" w:noHBand="0" w:noVBand="1" w:val="04A0"/>
      </w:tblPr>
      <w:tblGrid>
        <w:gridCol w:w="9360"/>
      </w:tblGrid>
      <w:tr>
        <w:tc>
          <w:tcPr>
            <w:tcW w:type="dxa" w:w="9360"/>
            <w:shd w:fill="F8FAFC"/>
            <w:tcBorders>
              <w:top w:val="single" w:sz="4" w:space="0" w:color="CBD5E0"/>
              <w:left w:val="single" w:sz="16" w:space="0" w:color="A0AEC0"/>
              <w:bottom w:val="single" w:sz="4" w:space="0" w:color="CBD5E0"/>
              <w:right w:val="single" w:sz="4" w:space="0" w:color="CBD5E0"/>
            </w:tcBorders>
          </w:tcPr>
          <w:p>
            <w:pPr>
              <w:spacing w:before="80" w:after="80" w:line="252" w:lineRule="auto"/>
              <w:ind w:left="115" w:right="115"/>
            </w:pPr>
            <w:r>
              <w:rPr>
                <w:rFonts w:ascii="Consolas" w:hAnsi="Consolas"/>
                <w:color w:val="1A202C"/>
                <w:sz w:val="17"/>
              </w:rPr>
              <w:t># Member 1: Progress Tracker</w:t>
              <w:br/>
            </w:r>
            <w:r>
              <w:rPr>
                <w:rFonts w:ascii="Consolas" w:hAnsi="Consolas"/>
                <w:color w:val="1A202C"/>
                <w:sz w:val="17"/>
              </w:rPr>
              <w:br/>
            </w:r>
            <w:r>
              <w:rPr>
                <w:rFonts w:ascii="Consolas" w:hAnsi="Consolas"/>
                <w:color w:val="1A202C"/>
                <w:sz w:val="17"/>
              </w:rPr>
              <w:t>| Module | Responsible Member | Planned Deliverable | Status | Verification Evidence |</w:t>
              <w:br/>
            </w:r>
            <w:r>
              <w:rPr>
                <w:rFonts w:ascii="Consolas" w:hAnsi="Consolas"/>
                <w:color w:val="1A202C"/>
                <w:sz w:val="17"/>
              </w:rPr>
              <w:t>|---|---|---|---|---|</w:t>
              <w:br/>
            </w:r>
            <w:r>
              <w:rPr>
                <w:rFonts w:ascii="Consolas" w:hAnsi="Consolas"/>
                <w:color w:val="1A202C"/>
                <w:sz w:val="17"/>
              </w:rPr>
              <w:t>| **Shared Interfaces** | Member 1 | Header contracts for all stages (`CFIHardenPass.h`, `IRScanner.h`, etc.) | **Completed** | Full build compiles cleanly; plugin registers with PassBuilder |</w:t>
              <w:br/>
            </w:r>
            <w:r>
              <w:rPr>
                <w:rFonts w:ascii="Consolas" w:hAnsi="Consolas"/>
                <w:color w:val="1A202C"/>
                <w:sz w:val="17"/>
              </w:rPr>
              <w:t>| **Pass Orchestration** | Member 1 | Top-level `CFIHardenPass.cpp` pipeline coordinator | **Completed** | Successfully registered under new pass manager via `cfi-harden` |</w:t>
              <w:br/>
            </w:r>
            <w:r>
              <w:rPr>
                <w:rFonts w:ascii="Consolas" w:hAnsi="Consolas"/>
                <w:color w:val="1A202C"/>
                <w:sz w:val="17"/>
              </w:rPr>
              <w:t>| **Architecture &amp; Docs** | Member 1 | Architecture write-up, diagrams, milestone plan | **Completed** | Complete in `member1-architecture-and-progress/` |</w:t>
              <w:br/>
            </w:r>
            <w:r>
              <w:rPr>
                <w:rFonts w:ascii="Consolas" w:hAnsi="Consolas"/>
                <w:color w:val="1A202C"/>
                <w:sz w:val="17"/>
              </w:rPr>
              <w:t>| **IR Traversal &amp; Scanning** | Member 2 | `IRScanner.cpp` (`Module -&gt; Function -&gt; BB -&gt; Inst`) | **Completed** | Used by detector and verified in `cfi-unit-tests` |</w:t>
              <w:br/>
            </w:r>
            <w:r>
              <w:rPr>
                <w:rFonts w:ascii="Consolas" w:hAnsi="Consolas"/>
                <w:color w:val="1A202C"/>
                <w:sz w:val="17"/>
              </w:rPr>
              <w:t>| **Indirect Call Detection** | Member 2 | `IndirectCallDetector.cpp` (identifies `CallBase` without direct callee) | **Completed** | Unit test verifies direct exclusion, indirect detection, `InvokeInst` support |</w:t>
              <w:br/>
            </w:r>
            <w:r>
              <w:rPr>
                <w:rFonts w:ascii="Consolas" w:hAnsi="Consolas"/>
                <w:color w:val="1A202C"/>
                <w:sz w:val="17"/>
              </w:rPr>
              <w:t>| **Signature Analysis** | Member 2 | `SignatureAnalyzer.cpp` (canonical signature generation) | **Completed** | Unit test confirms stable keys and variadic argument handling |</w:t>
              <w:br/>
            </w:r>
            <w:r>
              <w:rPr>
                <w:rFonts w:ascii="Consolas" w:hAnsi="Consolas"/>
                <w:color w:val="1A202C"/>
                <w:sz w:val="17"/>
              </w:rPr>
              <w:t>| **Target Generation** | Member 3 | `TargetGenerator.cpp` (module-wide address-taken map) | **Completed** | Populates address-taken functions grouped by canonical type |</w:t>
              <w:br/>
            </w:r>
            <w:r>
              <w:rPr>
                <w:rFonts w:ascii="Consolas" w:hAnsi="Consolas"/>
                <w:color w:val="1A202C"/>
                <w:sz w:val="17"/>
              </w:rPr>
              <w:t>| **CFI Instrumentation** | Member 3 | `InstrumentationEngine.cpp` (cached target tables &amp; check calls) | **Completed** | Injects `@__cfi_targets_*` globals and `__cfi_check` calls into IR |</w:t>
              <w:br/>
            </w:r>
            <w:r>
              <w:rPr>
                <w:rFonts w:ascii="Consolas" w:hAnsi="Consolas"/>
                <w:color w:val="1A202C"/>
                <w:sz w:val="17"/>
              </w:rPr>
              <w:t>| **CFI Runtime Library** | Member 3 | `cfi_runtime.c` &amp; `cfi_runtime.h` | **Completed** | Verified in `cfi-runtime-tests` and integration test suite |</w:t>
              <w:br/>
            </w:r>
            <w:r>
              <w:rPr>
                <w:rFonts w:ascii="Consolas" w:hAnsi="Consolas"/>
                <w:color w:val="1A202C"/>
                <w:sz w:val="17"/>
              </w:rPr>
              <w:t>| **Integration Scripts** | Member 4 | `build.sh`, `run_tests.sh` | **Completed** | Scripts build plugin and run positive, negative, boundary, and perf tests |</w:t>
              <w:br/>
            </w:r>
            <w:r>
              <w:rPr>
                <w:rFonts w:ascii="Consolas" w:hAnsi="Consolas"/>
                <w:color w:val="1A202C"/>
                <w:sz w:val="17"/>
              </w:rPr>
              <w:t>| **End-to-End Test Suite** | Member 4 | Integration tests (positive, negative, boundary, perf) | **Completed** | Positive passes (0), Negative aborts (134), Boundary warns (0), Perf timed |</w:t>
            </w:r>
          </w:p>
        </w:tc>
      </w:tr>
    </w:tbl>
    <w:p>
      <w:pPr>
        <w:spacing w:after="120"/>
      </w:pPr>
    </w:p>
    <w:p>
      <w:pPr>
        <w:keepNext/>
        <w:spacing w:before="400" w:after="160"/>
      </w:pPr>
      <w:r>
        <w:rPr>
          <w:rFonts w:ascii="Calibri" w:hAnsi="Calibri"/>
          <w:b/>
          <w:color w:val="1A365D"/>
          <w:sz w:val="34"/>
        </w:rPr>
        <w:t>Chapter 8: Member 2 Deep-Dive — Detection &amp; Signature Analysis</w:t>
      </w:r>
    </w:p>
    <w:p>
      <w:pPr>
        <w:spacing w:after="120"/>
      </w:pPr>
      <w:r>
        <w:rPr>
          <w:rFonts w:ascii="Calibri" w:hAnsi="Calibri"/>
          <w:color w:val="2D3748"/>
          <w:sz w:val="21"/>
        </w:rPr>
        <w:t>Member 2 implements the analysis front-end of the CFI framework: scanning LLVM IR instructions, identifying candidate indirect calls while filtering direct calls, and constructing canonical signature strings for type-based equivalence matching.</w:t>
      </w:r>
    </w:p>
    <w:p>
      <w:pPr>
        <w:keepNext/>
        <w:spacing w:before="280" w:after="120"/>
      </w:pPr>
      <w:r>
        <w:rPr>
          <w:rFonts w:ascii="Calibri" w:hAnsi="Calibri"/>
          <w:b/>
          <w:color w:val="2B6CB0"/>
          <w:sz w:val="27"/>
        </w:rPr>
        <w:t>8.1 IR Hierarchy Traversal (IRScanner)</w:t>
      </w:r>
    </w:p>
    <w:p>
      <w:pPr>
        <w:spacing w:after="120"/>
      </w:pPr>
      <w:r>
        <w:rPr>
          <w:rFonts w:ascii="Calibri" w:hAnsi="Calibri"/>
          <w:color w:val="2D3748"/>
          <w:sz w:val="21"/>
        </w:rPr>
        <w:t>The IRScanner class implements a clean visitor pattern. By encapsulating the nested traversal of Module -&gt; Function -&gt; BasicBlock -&gt; Instruction, it decouples the mechanics of walking LLVM IR data structures from the detection logic.</w:t>
      </w:r>
    </w:p>
    <w:p>
      <w:pPr>
        <w:keepNext/>
        <w:spacing w:before="160" w:after="40"/>
      </w:pPr>
      <w:r>
        <w:rPr>
          <w:rFonts w:ascii="Calibri" w:hAnsi="Calibri"/>
          <w:b/>
          <w:color w:val="2B6CB0"/>
          <w:sz w:val="19"/>
        </w:rPr>
        <w:t>Source Code Listing: member2-detection-and-analysis/include/IRScanner.h</w:t>
      </w:r>
    </w:p>
    <w:tbl>
      <w:tblPr>
        <w:tblW w:type="auto" w:w="0"/>
        <w:jc w:val="center"/>
        <w:tblLook w:firstColumn="1" w:firstRow="1" w:lastColumn="0" w:lastRow="0" w:noHBand="0" w:noVBand="1" w:val="04A0"/>
      </w:tblPr>
      <w:tblGrid>
        <w:gridCol w:w="9360"/>
      </w:tblGrid>
      <w:tr>
        <w:tc>
          <w:tcPr>
            <w:tcW w:type="dxa" w:w="9360"/>
            <w:shd w:fill="F8FAFC"/>
            <w:tcBorders>
              <w:top w:val="single" w:sz="4" w:space="0" w:color="CBD5E0"/>
              <w:left w:val="single" w:sz="16" w:space="0" w:color="A0AEC0"/>
              <w:bottom w:val="single" w:sz="4" w:space="0" w:color="CBD5E0"/>
              <w:right w:val="single" w:sz="4" w:space="0" w:color="CBD5E0"/>
            </w:tcBorders>
          </w:tcPr>
          <w:p>
            <w:pPr>
              <w:spacing w:before="80" w:after="80" w:line="252" w:lineRule="auto"/>
              <w:ind w:left="115" w:right="115"/>
            </w:pPr>
            <w:r>
              <w:rPr>
                <w:rFonts w:ascii="Consolas" w:hAnsi="Consolas"/>
                <w:color w:val="1A202C"/>
                <w:sz w:val="17"/>
              </w:rPr>
              <w:t>// ==============================================================================</w:t>
              <w:br/>
            </w:r>
            <w:r>
              <w:rPr>
                <w:rFonts w:ascii="Consolas" w:hAnsi="Consolas"/>
                <w:color w:val="1A202C"/>
                <w:sz w:val="17"/>
              </w:rPr>
              <w:t>// IRScanner.h - LLVM IR Hierarchy Traversal Utility (Member 2)</w:t>
              <w:br/>
            </w:r>
            <w:r>
              <w:rPr>
                <w:rFonts w:ascii="Consolas" w:hAnsi="Consolas"/>
                <w:color w:val="1A202C"/>
                <w:sz w:val="17"/>
              </w:rPr>
              <w:t>//</w:t>
              <w:br/>
            </w:r>
            <w:r>
              <w:rPr>
                <w:rFonts w:ascii="Consolas" w:hAnsi="Consolas"/>
                <w:color w:val="1A202C"/>
                <w:sz w:val="17"/>
              </w:rPr>
              <w:t>// Purpose:</w:t>
              <w:br/>
            </w:r>
            <w:r>
              <w:rPr>
                <w:rFonts w:ascii="Consolas" w:hAnsi="Consolas"/>
                <w:color w:val="1A202C"/>
                <w:sz w:val="17"/>
              </w:rPr>
              <w:t>//   Provides a structured, reusable visitor mechanism for traversing the LLVM IR</w:t>
              <w:br/>
            </w:r>
            <w:r>
              <w:rPr>
                <w:rFonts w:ascii="Consolas" w:hAnsi="Consolas"/>
                <w:color w:val="1A202C"/>
                <w:sz w:val="17"/>
              </w:rPr>
              <w:t>//   hierarchy: Module -&gt; Function -&gt; BasicBlock -&gt; Instruction.</w:t>
              <w:br/>
            </w:r>
            <w:r>
              <w:rPr>
                <w:rFonts w:ascii="Consolas" w:hAnsi="Consolas"/>
                <w:color w:val="1A202C"/>
                <w:sz w:val="17"/>
              </w:rPr>
              <w:t>// ==============================================================================</w:t>
              <w:br/>
            </w:r>
            <w:r>
              <w:rPr>
                <w:rFonts w:ascii="Consolas" w:hAnsi="Consolas"/>
                <w:color w:val="1A202C"/>
                <w:sz w:val="17"/>
              </w:rPr>
              <w:br/>
            </w:r>
            <w:r>
              <w:rPr>
                <w:rFonts w:ascii="Consolas" w:hAnsi="Consolas"/>
                <w:color w:val="1A202C"/>
                <w:sz w:val="17"/>
              </w:rPr>
              <w:t>#pragma once</w:t>
              <w:br/>
            </w:r>
            <w:r>
              <w:rPr>
                <w:rFonts w:ascii="Consolas" w:hAnsi="Consolas"/>
                <w:color w:val="1A202C"/>
                <w:sz w:val="17"/>
              </w:rPr>
              <w:br/>
            </w:r>
            <w:r>
              <w:rPr>
                <w:rFonts w:ascii="Consolas" w:hAnsi="Consolas"/>
                <w:color w:val="1A202C"/>
                <w:sz w:val="17"/>
              </w:rPr>
              <w:t>#include "llvm/IR/Module.h"</w:t>
              <w:br/>
            </w:r>
            <w:r>
              <w:rPr>
                <w:rFonts w:ascii="Consolas" w:hAnsi="Consolas"/>
                <w:color w:val="1A202C"/>
                <w:sz w:val="17"/>
              </w:rPr>
              <w:t>#include "llvm/IR/Instruction.h"</w:t>
              <w:br/>
            </w:r>
            <w:r>
              <w:rPr>
                <w:rFonts w:ascii="Consolas" w:hAnsi="Consolas"/>
                <w:color w:val="1A202C"/>
                <w:sz w:val="17"/>
              </w:rPr>
              <w:t>#include &lt;functional&gt;</w:t>
              <w:br/>
            </w:r>
            <w:r>
              <w:rPr>
                <w:rFonts w:ascii="Consolas" w:hAnsi="Consolas"/>
                <w:color w:val="1A202C"/>
                <w:sz w:val="17"/>
              </w:rPr>
              <w:br/>
            </w:r>
            <w:r>
              <w:rPr>
                <w:rFonts w:ascii="Consolas" w:hAnsi="Consolas"/>
                <w:color w:val="1A202C"/>
                <w:sz w:val="17"/>
              </w:rPr>
              <w:t>namespace cfi {</w:t>
              <w:br/>
            </w:r>
            <w:r>
              <w:rPr>
                <w:rFonts w:ascii="Consolas" w:hAnsi="Consolas"/>
                <w:color w:val="1A202C"/>
                <w:sz w:val="17"/>
              </w:rPr>
              <w:br/>
            </w:r>
            <w:r>
              <w:rPr>
                <w:rFonts w:ascii="Consolas" w:hAnsi="Consolas"/>
                <w:color w:val="1A202C"/>
                <w:sz w:val="17"/>
              </w:rPr>
              <w:t>/// \brief Traverses all instructions in an LLVM Module.</w:t>
              <w:br/>
            </w:r>
            <w:r>
              <w:rPr>
                <w:rFonts w:ascii="Consolas" w:hAnsi="Consolas"/>
                <w:color w:val="1A202C"/>
                <w:sz w:val="17"/>
              </w:rPr>
              <w:t>///</w:t>
              <w:br/>
            </w:r>
            <w:r>
              <w:rPr>
                <w:rFonts w:ascii="Consolas" w:hAnsi="Consolas"/>
                <w:color w:val="1A202C"/>
                <w:sz w:val="17"/>
              </w:rPr>
              <w:t>/// Decouples the mechanics of iterating through LLVM data structures from the</w:t>
              <w:br/>
            </w:r>
            <w:r>
              <w:rPr>
                <w:rFonts w:ascii="Consolas" w:hAnsi="Consolas"/>
                <w:color w:val="1A202C"/>
                <w:sz w:val="17"/>
              </w:rPr>
              <w:t>/// specific analysis or detection logic applied to each instruction.</w:t>
              <w:br/>
            </w:r>
            <w:r>
              <w:rPr>
                <w:rFonts w:ascii="Consolas" w:hAnsi="Consolas"/>
                <w:color w:val="1A202C"/>
                <w:sz w:val="17"/>
              </w:rPr>
              <w:t>class IRScanner {</w:t>
              <w:br/>
            </w:r>
            <w:r>
              <w:rPr>
                <w:rFonts w:ascii="Consolas" w:hAnsi="Consolas"/>
                <w:color w:val="1A202C"/>
                <w:sz w:val="17"/>
              </w:rPr>
              <w:t>public:</w:t>
              <w:br/>
            </w:r>
            <w:r>
              <w:rPr>
                <w:rFonts w:ascii="Consolas" w:hAnsi="Consolas"/>
                <w:color w:val="1A202C"/>
                <w:sz w:val="17"/>
              </w:rPr>
              <w:t xml:space="preserve">  /// \brief Callback signature invoked for each visited LLVM Instruction.</w:t>
              <w:br/>
            </w:r>
            <w:r>
              <w:rPr>
                <w:rFonts w:ascii="Consolas" w:hAnsi="Consolas"/>
                <w:color w:val="1A202C"/>
                <w:sz w:val="17"/>
              </w:rPr>
              <w:t xml:space="preserve">  using InstructionVisitor = std::function&lt;void(llvm::Instruction &amp;)&gt;;</w:t>
              <w:br/>
            </w:r>
            <w:r>
              <w:rPr>
                <w:rFonts w:ascii="Consolas" w:hAnsi="Consolas"/>
                <w:color w:val="1A202C"/>
                <w:sz w:val="17"/>
              </w:rPr>
              <w:br/>
            </w:r>
            <w:r>
              <w:rPr>
                <w:rFonts w:ascii="Consolas" w:hAnsi="Consolas"/>
                <w:color w:val="1A202C"/>
                <w:sz w:val="17"/>
              </w:rPr>
              <w:t xml:space="preserve">  /// \brief Scans every Function, BasicBlock, and Instruction in the module.</w:t>
              <w:br/>
            </w:r>
            <w:r>
              <w:rPr>
                <w:rFonts w:ascii="Consolas" w:hAnsi="Consolas"/>
                <w:color w:val="1A202C"/>
                <w:sz w:val="17"/>
              </w:rPr>
              <w:t xml:space="preserve">  /// \param module The target Module to traverse.</w:t>
              <w:br/>
            </w:r>
            <w:r>
              <w:rPr>
                <w:rFonts w:ascii="Consolas" w:hAnsi="Consolas"/>
                <w:color w:val="1A202C"/>
                <w:sz w:val="17"/>
              </w:rPr>
              <w:t xml:space="preserve">  /// \param visitor Callback invoked once per instruction in sequential order.</w:t>
              <w:br/>
            </w:r>
            <w:r>
              <w:rPr>
                <w:rFonts w:ascii="Consolas" w:hAnsi="Consolas"/>
                <w:color w:val="1A202C"/>
                <w:sz w:val="17"/>
              </w:rPr>
              <w:t xml:space="preserve">  void scan(llvm::Module &amp;module, const InstructionVisitor &amp;visitor) const;</w:t>
              <w:br/>
            </w:r>
            <w:r>
              <w:rPr>
                <w:rFonts w:ascii="Consolas" w:hAnsi="Consolas"/>
                <w:color w:val="1A202C"/>
                <w:sz w:val="17"/>
              </w:rPr>
              <w:t>};</w:t>
              <w:br/>
            </w:r>
            <w:r>
              <w:rPr>
                <w:rFonts w:ascii="Consolas" w:hAnsi="Consolas"/>
                <w:color w:val="1A202C"/>
                <w:sz w:val="17"/>
              </w:rPr>
              <w:br/>
            </w:r>
            <w:r>
              <w:rPr>
                <w:rFonts w:ascii="Consolas" w:hAnsi="Consolas"/>
                <w:color w:val="1A202C"/>
                <w:sz w:val="17"/>
              </w:rPr>
              <w:t>} // namespace cfi</w:t>
            </w:r>
          </w:p>
        </w:tc>
      </w:tr>
    </w:tbl>
    <w:p>
      <w:pPr>
        <w:spacing w:after="120"/>
      </w:pPr>
    </w:p>
    <w:p>
      <w:pPr>
        <w:keepNext/>
        <w:spacing w:before="160" w:after="40"/>
      </w:pPr>
      <w:r>
        <w:rPr>
          <w:rFonts w:ascii="Calibri" w:hAnsi="Calibri"/>
          <w:b/>
          <w:color w:val="2B6CB0"/>
          <w:sz w:val="19"/>
        </w:rPr>
        <w:t>Source Code Listing: member2-detection-and-analysis/lib/IRScanner.cpp</w:t>
      </w:r>
    </w:p>
    <w:tbl>
      <w:tblPr>
        <w:tblW w:type="auto" w:w="0"/>
        <w:jc w:val="center"/>
        <w:tblLook w:firstColumn="1" w:firstRow="1" w:lastColumn="0" w:lastRow="0" w:noHBand="0" w:noVBand="1" w:val="04A0"/>
      </w:tblPr>
      <w:tblGrid>
        <w:gridCol w:w="9360"/>
      </w:tblGrid>
      <w:tr>
        <w:tc>
          <w:tcPr>
            <w:tcW w:type="dxa" w:w="9360"/>
            <w:shd w:fill="F8FAFC"/>
            <w:tcBorders>
              <w:top w:val="single" w:sz="4" w:space="0" w:color="CBD5E0"/>
              <w:left w:val="single" w:sz="16" w:space="0" w:color="A0AEC0"/>
              <w:bottom w:val="single" w:sz="4" w:space="0" w:color="CBD5E0"/>
              <w:right w:val="single" w:sz="4" w:space="0" w:color="CBD5E0"/>
            </w:tcBorders>
          </w:tcPr>
          <w:p>
            <w:pPr>
              <w:spacing w:before="80" w:after="80" w:line="252" w:lineRule="auto"/>
              <w:ind w:left="115" w:right="115"/>
            </w:pPr>
            <w:r>
              <w:rPr>
                <w:rFonts w:ascii="Consolas" w:hAnsi="Consolas"/>
                <w:color w:val="1A202C"/>
                <w:sz w:val="17"/>
              </w:rPr>
              <w:t>// ==============================================================================</w:t>
              <w:br/>
            </w:r>
            <w:r>
              <w:rPr>
                <w:rFonts w:ascii="Consolas" w:hAnsi="Consolas"/>
                <w:color w:val="1A202C"/>
                <w:sz w:val="17"/>
              </w:rPr>
              <w:t>// IRScanner.cpp - LLVM IR Hierarchy Traversal Implementation (Member 2)</w:t>
              <w:br/>
            </w:r>
            <w:r>
              <w:rPr>
                <w:rFonts w:ascii="Consolas" w:hAnsi="Consolas"/>
                <w:color w:val="1A202C"/>
                <w:sz w:val="17"/>
              </w:rPr>
              <w:t>//</w:t>
              <w:br/>
            </w:r>
            <w:r>
              <w:rPr>
                <w:rFonts w:ascii="Consolas" w:hAnsi="Consolas"/>
                <w:color w:val="1A202C"/>
                <w:sz w:val="17"/>
              </w:rPr>
              <w:t>// Implementation Details:</w:t>
              <w:br/>
            </w:r>
            <w:r>
              <w:rPr>
                <w:rFonts w:ascii="Consolas" w:hAnsi="Consolas"/>
                <w:color w:val="1A202C"/>
                <w:sz w:val="17"/>
              </w:rPr>
              <w:t>//   Implements the 3-level nested iteration over Module -&gt; Function -&gt; BasicBlock</w:t>
              <w:br/>
            </w:r>
            <w:r>
              <w:rPr>
                <w:rFonts w:ascii="Consolas" w:hAnsi="Consolas"/>
                <w:color w:val="1A202C"/>
                <w:sz w:val="17"/>
              </w:rPr>
              <w:t>//   -&gt; Instruction. Functions without bodies (declarations) have empty basic block</w:t>
              <w:br/>
            </w:r>
            <w:r>
              <w:rPr>
                <w:rFonts w:ascii="Consolas" w:hAnsi="Consolas"/>
                <w:color w:val="1A202C"/>
                <w:sz w:val="17"/>
              </w:rPr>
              <w:t>//   lists, so the inner loops naturally do not execute for them.</w:t>
              <w:br/>
            </w:r>
            <w:r>
              <w:rPr>
                <w:rFonts w:ascii="Consolas" w:hAnsi="Consolas"/>
                <w:color w:val="1A202C"/>
                <w:sz w:val="17"/>
              </w:rPr>
              <w:t>// ==============================================================================</w:t>
              <w:br/>
            </w:r>
            <w:r>
              <w:rPr>
                <w:rFonts w:ascii="Consolas" w:hAnsi="Consolas"/>
                <w:color w:val="1A202C"/>
                <w:sz w:val="17"/>
              </w:rPr>
              <w:br/>
            </w:r>
            <w:r>
              <w:rPr>
                <w:rFonts w:ascii="Consolas" w:hAnsi="Consolas"/>
                <w:color w:val="1A202C"/>
                <w:sz w:val="17"/>
              </w:rPr>
              <w:t>#include "IRScanner.h"</w:t>
              <w:br/>
            </w:r>
            <w:r>
              <w:rPr>
                <w:rFonts w:ascii="Consolas" w:hAnsi="Consolas"/>
                <w:color w:val="1A202C"/>
                <w:sz w:val="17"/>
              </w:rPr>
              <w:br/>
            </w:r>
            <w:r>
              <w:rPr>
                <w:rFonts w:ascii="Consolas" w:hAnsi="Consolas"/>
                <w:color w:val="1A202C"/>
                <w:sz w:val="17"/>
              </w:rPr>
              <w:t>using namespace llvm;</w:t>
              <w:br/>
            </w:r>
            <w:r>
              <w:rPr>
                <w:rFonts w:ascii="Consolas" w:hAnsi="Consolas"/>
                <w:color w:val="1A202C"/>
                <w:sz w:val="17"/>
              </w:rPr>
              <w:br/>
            </w:r>
            <w:r>
              <w:rPr>
                <w:rFonts w:ascii="Consolas" w:hAnsi="Consolas"/>
                <w:color w:val="1A202C"/>
                <w:sz w:val="17"/>
              </w:rPr>
              <w:t>namespace cfi {</w:t>
              <w:br/>
            </w:r>
            <w:r>
              <w:rPr>
                <w:rFonts w:ascii="Consolas" w:hAnsi="Consolas"/>
                <w:color w:val="1A202C"/>
                <w:sz w:val="17"/>
              </w:rPr>
              <w:br/>
            </w:r>
            <w:r>
              <w:rPr>
                <w:rFonts w:ascii="Consolas" w:hAnsi="Consolas"/>
                <w:color w:val="1A202C"/>
                <w:sz w:val="17"/>
              </w:rPr>
              <w:t>/// \brief Traverses all instructions across all basic blocks in all functions.</w:t>
              <w:br/>
            </w:r>
            <w:r>
              <w:rPr>
                <w:rFonts w:ascii="Consolas" w:hAnsi="Consolas"/>
                <w:color w:val="1A202C"/>
                <w:sz w:val="17"/>
              </w:rPr>
              <w:t>/// \param module The module to scan.</w:t>
              <w:br/>
            </w:r>
            <w:r>
              <w:rPr>
                <w:rFonts w:ascii="Consolas" w:hAnsi="Consolas"/>
                <w:color w:val="1A202C"/>
                <w:sz w:val="17"/>
              </w:rPr>
              <w:t>/// \param visitor User-provided callback function invoked for every instruction.</w:t>
              <w:br/>
            </w:r>
            <w:r>
              <w:rPr>
                <w:rFonts w:ascii="Consolas" w:hAnsi="Consolas"/>
                <w:color w:val="1A202C"/>
                <w:sz w:val="17"/>
              </w:rPr>
              <w:t>void IRScanner::scan(Module &amp;module, const InstructionVisitor &amp;visitor) const {</w:t>
              <w:br/>
            </w:r>
            <w:r>
              <w:rPr>
                <w:rFonts w:ascii="Consolas" w:hAnsi="Consolas"/>
                <w:color w:val="1A202C"/>
                <w:sz w:val="17"/>
              </w:rPr>
              <w:t xml:space="preserve">  // 1. Iterate over every Function in the Module</w:t>
              <w:br/>
            </w:r>
            <w:r>
              <w:rPr>
                <w:rFonts w:ascii="Consolas" w:hAnsi="Consolas"/>
                <w:color w:val="1A202C"/>
                <w:sz w:val="17"/>
              </w:rPr>
              <w:t xml:space="preserve">  for (Function &amp;function : module) {</w:t>
              <w:br/>
            </w:r>
            <w:r>
              <w:rPr>
                <w:rFonts w:ascii="Consolas" w:hAnsi="Consolas"/>
                <w:color w:val="1A202C"/>
                <w:sz w:val="17"/>
              </w:rPr>
              <w:t xml:space="preserve">    // 2. Iterate over every BasicBlock in the Function</w:t>
              <w:br/>
            </w:r>
            <w:r>
              <w:rPr>
                <w:rFonts w:ascii="Consolas" w:hAnsi="Consolas"/>
                <w:color w:val="1A202C"/>
                <w:sz w:val="17"/>
              </w:rPr>
              <w:t xml:space="preserve">    for (BasicBlock &amp;block : function) {</w:t>
              <w:br/>
            </w:r>
            <w:r>
              <w:rPr>
                <w:rFonts w:ascii="Consolas" w:hAnsi="Consolas"/>
                <w:color w:val="1A202C"/>
                <w:sz w:val="17"/>
              </w:rPr>
              <w:t xml:space="preserve">      // 3. Iterate over every Instruction in the BasicBlock</w:t>
              <w:br/>
            </w:r>
            <w:r>
              <w:rPr>
                <w:rFonts w:ascii="Consolas" w:hAnsi="Consolas"/>
                <w:color w:val="1A202C"/>
                <w:sz w:val="17"/>
              </w:rPr>
              <w:t xml:space="preserve">      for (Instruction &amp;instruction : block) {</w:t>
              <w:br/>
            </w:r>
            <w:r>
              <w:rPr>
                <w:rFonts w:ascii="Consolas" w:hAnsi="Consolas"/>
                <w:color w:val="1A202C"/>
                <w:sz w:val="17"/>
              </w:rPr>
              <w:t xml:space="preserve">        // Forward the instruction reference to the user-supplied visitor lambda/function</w:t>
              <w:br/>
            </w:r>
            <w:r>
              <w:rPr>
                <w:rFonts w:ascii="Consolas" w:hAnsi="Consolas"/>
                <w:color w:val="1A202C"/>
                <w:sz w:val="17"/>
              </w:rPr>
              <w:t xml:space="preserve">        visitor(instruction);</w:t>
              <w:br/>
            </w:r>
            <w:r>
              <w:rPr>
                <w:rFonts w:ascii="Consolas" w:hAnsi="Consolas"/>
                <w:color w:val="1A202C"/>
                <w:sz w:val="17"/>
              </w:rPr>
              <w:t xml:space="preserve">      }</w:t>
              <w:br/>
            </w:r>
            <w:r>
              <w:rPr>
                <w:rFonts w:ascii="Consolas" w:hAnsi="Consolas"/>
                <w:color w:val="1A202C"/>
                <w:sz w:val="17"/>
              </w:rPr>
              <w:t xml:space="preserve">    }</w:t>
              <w:br/>
            </w:r>
            <w:r>
              <w:rPr>
                <w:rFonts w:ascii="Consolas" w:hAnsi="Consolas"/>
                <w:color w:val="1A202C"/>
                <w:sz w:val="17"/>
              </w:rPr>
              <w:t xml:space="preserve">  }</w:t>
              <w:br/>
            </w:r>
            <w:r>
              <w:rPr>
                <w:rFonts w:ascii="Consolas" w:hAnsi="Consolas"/>
                <w:color w:val="1A202C"/>
                <w:sz w:val="17"/>
              </w:rPr>
              <w:t>}</w:t>
              <w:br/>
            </w:r>
            <w:r>
              <w:rPr>
                <w:rFonts w:ascii="Consolas" w:hAnsi="Consolas"/>
                <w:color w:val="1A202C"/>
                <w:sz w:val="17"/>
              </w:rPr>
              <w:br/>
            </w:r>
            <w:r>
              <w:rPr>
                <w:rFonts w:ascii="Consolas" w:hAnsi="Consolas"/>
                <w:color w:val="1A202C"/>
                <w:sz w:val="17"/>
              </w:rPr>
              <w:t>} // namespace cfi</w:t>
            </w:r>
          </w:p>
        </w:tc>
      </w:tr>
    </w:tbl>
    <w:p>
      <w:pPr>
        <w:spacing w:after="120"/>
      </w:pPr>
    </w:p>
    <w:p>
      <w:pPr>
        <w:keepNext/>
        <w:spacing w:before="280" w:after="120"/>
      </w:pPr>
      <w:r>
        <w:rPr>
          <w:rFonts w:ascii="Calibri" w:hAnsi="Calibri"/>
          <w:b/>
          <w:color w:val="2B6CB0"/>
          <w:sz w:val="27"/>
        </w:rPr>
        <w:t>8.2 Indirect Call Detection (IndirectCallDetector)</w:t>
      </w:r>
    </w:p>
    <w:p>
      <w:pPr>
        <w:spacing w:after="120"/>
      </w:pPr>
      <w:r>
        <w:rPr>
          <w:rFonts w:ascii="Calibri" w:hAnsi="Calibri"/>
          <w:color w:val="2D3748"/>
          <w:sz w:val="21"/>
        </w:rPr>
        <w:t>The IndirectCallDetector identifies every indirect control-flow transfer site in the module. It relies on two critical LLVM API mechanisms:</w:t>
      </w:r>
    </w:p>
    <w:p>
      <w:pPr>
        <w:pStyle w:val="ListBullet"/>
        <w:spacing w:after="60"/>
      </w:pPr>
      <w:r>
        <w:rPr>
          <w:b/>
          <w:color w:val="1A365D"/>
          <w:sz w:val="20"/>
        </w:rPr>
        <w:t xml:space="preserve">llvm::CallBase Abstraction: </w:t>
      </w:r>
      <w:r>
        <w:rPr>
          <w:color w:val="2D3748"/>
          <w:sz w:val="20"/>
        </w:rPr>
        <w:t>Instead of checking solely for llvm::CallInst, it inspects llvm::CallBase. CallBase is the base class for both CallInst and InvokeInst. This ensures that C++ exception-handling dispatch (invoke instructions) is hardened alongside standard function pointer calls.</w:t>
      </w:r>
    </w:p>
    <w:p>
      <w:pPr>
        <w:pStyle w:val="ListBullet"/>
        <w:spacing w:after="60"/>
      </w:pPr>
      <w:r>
        <w:rPr>
          <w:b/>
          <w:color w:val="1A365D"/>
          <w:sz w:val="20"/>
        </w:rPr>
        <w:t xml:space="preserve">Direct Call Filtering: </w:t>
      </w:r>
      <w:r>
        <w:rPr>
          <w:color w:val="2D3748"/>
          <w:sz w:val="20"/>
        </w:rPr>
        <w:t>Direct function calls (e.g. 'call void @printf(...)') have an immutable compile-time target. Their callee operand is a Constant Function, meaning 'call-&gt;getCalledFunction()' returns a non-null pointer. These are completely immune to pointer overwrites and are excluded. When 'getCalledFunction() == nullptr', the target operand is dynamically evaluated at runtime, flagging it as an indirect call candidate.</w:t>
      </w:r>
    </w:p>
    <w:p>
      <w:pPr>
        <w:keepNext/>
        <w:spacing w:before="160" w:after="40"/>
      </w:pPr>
      <w:r>
        <w:rPr>
          <w:rFonts w:ascii="Calibri" w:hAnsi="Calibri"/>
          <w:b/>
          <w:color w:val="2B6CB0"/>
          <w:sz w:val="19"/>
        </w:rPr>
        <w:t>Source Code Listing: member2-detection-and-analysis/include/IndirectCallDetector.h</w:t>
      </w:r>
    </w:p>
    <w:tbl>
      <w:tblPr>
        <w:tblW w:type="auto" w:w="0"/>
        <w:jc w:val="center"/>
        <w:tblLook w:firstColumn="1" w:firstRow="1" w:lastColumn="0" w:lastRow="0" w:noHBand="0" w:noVBand="1" w:val="04A0"/>
      </w:tblPr>
      <w:tblGrid>
        <w:gridCol w:w="9360"/>
      </w:tblGrid>
      <w:tr>
        <w:tc>
          <w:tcPr>
            <w:tcW w:type="dxa" w:w="9360"/>
            <w:shd w:fill="F8FAFC"/>
            <w:tcBorders>
              <w:top w:val="single" w:sz="4" w:space="0" w:color="CBD5E0"/>
              <w:left w:val="single" w:sz="16" w:space="0" w:color="A0AEC0"/>
              <w:bottom w:val="single" w:sz="4" w:space="0" w:color="CBD5E0"/>
              <w:right w:val="single" w:sz="4" w:space="0" w:color="CBD5E0"/>
            </w:tcBorders>
          </w:tcPr>
          <w:p>
            <w:pPr>
              <w:spacing w:before="80" w:after="80" w:line="252" w:lineRule="auto"/>
              <w:ind w:left="115" w:right="115"/>
            </w:pPr>
            <w:r>
              <w:rPr>
                <w:rFonts w:ascii="Consolas" w:hAnsi="Consolas"/>
                <w:color w:val="1A202C"/>
                <w:sz w:val="17"/>
              </w:rPr>
              <w:t>// ==============================================================================</w:t>
              <w:br/>
            </w:r>
            <w:r>
              <w:rPr>
                <w:rFonts w:ascii="Consolas" w:hAnsi="Consolas"/>
                <w:color w:val="1A202C"/>
                <w:sz w:val="17"/>
              </w:rPr>
              <w:t>// IndirectCallDetector.h - Indirect Call Detection Interface (Member 2)</w:t>
              <w:br/>
            </w:r>
            <w:r>
              <w:rPr>
                <w:rFonts w:ascii="Consolas" w:hAnsi="Consolas"/>
                <w:color w:val="1A202C"/>
                <w:sz w:val="17"/>
              </w:rPr>
              <w:t>//</w:t>
              <w:br/>
            </w:r>
            <w:r>
              <w:rPr>
                <w:rFonts w:ascii="Consolas" w:hAnsi="Consolas"/>
                <w:color w:val="1A202C"/>
                <w:sz w:val="17"/>
              </w:rPr>
              <w:t>// Purpose:</w:t>
              <w:br/>
            </w:r>
            <w:r>
              <w:rPr>
                <w:rFonts w:ascii="Consolas" w:hAnsi="Consolas"/>
                <w:color w:val="1A202C"/>
                <w:sz w:val="17"/>
              </w:rPr>
              <w:t>//   Identifies all forward-edge indirect call sites across an LLVM module.</w:t>
              <w:br/>
            </w:r>
            <w:r>
              <w:rPr>
                <w:rFonts w:ascii="Consolas" w:hAnsi="Consolas"/>
                <w:color w:val="1A202C"/>
                <w:sz w:val="17"/>
              </w:rPr>
              <w:t>//   Indirect call sites are defined as instructions inheriting from llvm::CallBase</w:t>
              <w:br/>
            </w:r>
            <w:r>
              <w:rPr>
                <w:rFonts w:ascii="Consolas" w:hAnsi="Consolas"/>
                <w:color w:val="1A202C"/>
                <w:sz w:val="17"/>
              </w:rPr>
              <w:t>//   whose target function cannot be resolved statically at compile time.</w:t>
              <w:br/>
            </w:r>
            <w:r>
              <w:rPr>
                <w:rFonts w:ascii="Consolas" w:hAnsi="Consolas"/>
                <w:color w:val="1A202C"/>
                <w:sz w:val="17"/>
              </w:rPr>
              <w:t>// ==============================================================================</w:t>
              <w:br/>
            </w:r>
            <w:r>
              <w:rPr>
                <w:rFonts w:ascii="Consolas" w:hAnsi="Consolas"/>
                <w:color w:val="1A202C"/>
                <w:sz w:val="17"/>
              </w:rPr>
              <w:br/>
            </w:r>
            <w:r>
              <w:rPr>
                <w:rFonts w:ascii="Consolas" w:hAnsi="Consolas"/>
                <w:color w:val="1A202C"/>
                <w:sz w:val="17"/>
              </w:rPr>
              <w:t>#pragma once</w:t>
              <w:br/>
            </w:r>
            <w:r>
              <w:rPr>
                <w:rFonts w:ascii="Consolas" w:hAnsi="Consolas"/>
                <w:color w:val="1A202C"/>
                <w:sz w:val="17"/>
              </w:rPr>
              <w:br/>
            </w:r>
            <w:r>
              <w:rPr>
                <w:rFonts w:ascii="Consolas" w:hAnsi="Consolas"/>
                <w:color w:val="1A202C"/>
                <w:sz w:val="17"/>
              </w:rPr>
              <w:t>#include "llvm/IR/Module.h"</w:t>
              <w:br/>
            </w:r>
            <w:r>
              <w:rPr>
                <w:rFonts w:ascii="Consolas" w:hAnsi="Consolas"/>
                <w:color w:val="1A202C"/>
                <w:sz w:val="17"/>
              </w:rPr>
              <w:t>#include "llvm/IR/InstrTypes.h"</w:t>
              <w:br/>
            </w:r>
            <w:r>
              <w:rPr>
                <w:rFonts w:ascii="Consolas" w:hAnsi="Consolas"/>
                <w:color w:val="1A202C"/>
                <w:sz w:val="17"/>
              </w:rPr>
              <w:t>#include &lt;vector&gt;</w:t>
              <w:br/>
            </w:r>
            <w:r>
              <w:rPr>
                <w:rFonts w:ascii="Consolas" w:hAnsi="Consolas"/>
                <w:color w:val="1A202C"/>
                <w:sz w:val="17"/>
              </w:rPr>
              <w:br/>
            </w:r>
            <w:r>
              <w:rPr>
                <w:rFonts w:ascii="Consolas" w:hAnsi="Consolas"/>
                <w:color w:val="1A202C"/>
                <w:sz w:val="17"/>
              </w:rPr>
              <w:t>namespace cfi {</w:t>
              <w:br/>
            </w:r>
            <w:r>
              <w:rPr>
                <w:rFonts w:ascii="Consolas" w:hAnsi="Consolas"/>
                <w:color w:val="1A202C"/>
                <w:sz w:val="17"/>
              </w:rPr>
              <w:br/>
            </w:r>
            <w:r>
              <w:rPr>
                <w:rFonts w:ascii="Consolas" w:hAnsi="Consolas"/>
                <w:color w:val="1A202C"/>
                <w:sz w:val="17"/>
              </w:rPr>
              <w:t>/// \brief Detects indirect function call sites in LLVM Intermediate Representation.</w:t>
              <w:br/>
            </w:r>
            <w:r>
              <w:rPr>
                <w:rFonts w:ascii="Consolas" w:hAnsi="Consolas"/>
                <w:color w:val="1A202C"/>
                <w:sz w:val="17"/>
              </w:rPr>
              <w:t>///</w:t>
              <w:br/>
            </w:r>
            <w:r>
              <w:rPr>
                <w:rFonts w:ascii="Consolas" w:hAnsi="Consolas"/>
                <w:color w:val="1A202C"/>
                <w:sz w:val="17"/>
              </w:rPr>
              <w:t>/// Uses `llvm::CallBase` to simultaneously support:</w:t>
              <w:br/>
            </w:r>
            <w:r>
              <w:rPr>
                <w:rFonts w:ascii="Consolas" w:hAnsi="Consolas"/>
                <w:color w:val="1A202C"/>
                <w:sz w:val="17"/>
              </w:rPr>
              <w:t>/// - Standard indirect calls (`llvm::CallInst`)</w:t>
              <w:br/>
            </w:r>
            <w:r>
              <w:rPr>
                <w:rFonts w:ascii="Consolas" w:hAnsi="Consolas"/>
                <w:color w:val="1A202C"/>
                <w:sz w:val="17"/>
              </w:rPr>
              <w:t>/// - Exception-handling indirect calls (`llvm::InvokeInst`)</w:t>
              <w:br/>
            </w:r>
            <w:r>
              <w:rPr>
                <w:rFonts w:ascii="Consolas" w:hAnsi="Consolas"/>
                <w:color w:val="1A202C"/>
                <w:sz w:val="17"/>
              </w:rPr>
              <w:t>class IndirectCallDetector {</w:t>
              <w:br/>
            </w:r>
            <w:r>
              <w:rPr>
                <w:rFonts w:ascii="Consolas" w:hAnsi="Consolas"/>
                <w:color w:val="1A202C"/>
                <w:sz w:val="17"/>
              </w:rPr>
              <w:t>public:</w:t>
              <w:br/>
            </w:r>
            <w:r>
              <w:rPr>
                <w:rFonts w:ascii="Consolas" w:hAnsi="Consolas"/>
                <w:color w:val="1A202C"/>
                <w:sz w:val="17"/>
              </w:rPr>
              <w:t xml:space="preserve">  /// \brief Analyzes the module and collects pointers to all indirect CallBase instructions.</w:t>
              <w:br/>
            </w:r>
            <w:r>
              <w:rPr>
                <w:rFonts w:ascii="Consolas" w:hAnsi="Consolas"/>
                <w:color w:val="1A202C"/>
                <w:sz w:val="17"/>
              </w:rPr>
              <w:t xml:space="preserve">  /// \param module The module to analyze.</w:t>
              <w:br/>
            </w:r>
            <w:r>
              <w:rPr>
                <w:rFonts w:ascii="Consolas" w:hAnsi="Consolas"/>
                <w:color w:val="1A202C"/>
                <w:sz w:val="17"/>
              </w:rPr>
              <w:t xml:space="preserve">  /// \return A vector of non-owning pointers to indirect CallBase instructions.</w:t>
              <w:br/>
            </w:r>
            <w:r>
              <w:rPr>
                <w:rFonts w:ascii="Consolas" w:hAnsi="Consolas"/>
                <w:color w:val="1A202C"/>
                <w:sz w:val="17"/>
              </w:rPr>
              <w:t xml:space="preserve">  std::vector&lt;llvm::CallBase *&gt; find(llvm::Module &amp;module) const;</w:t>
              <w:br/>
            </w:r>
            <w:r>
              <w:rPr>
                <w:rFonts w:ascii="Consolas" w:hAnsi="Consolas"/>
                <w:color w:val="1A202C"/>
                <w:sz w:val="17"/>
              </w:rPr>
              <w:t>};</w:t>
              <w:br/>
            </w:r>
            <w:r>
              <w:rPr>
                <w:rFonts w:ascii="Consolas" w:hAnsi="Consolas"/>
                <w:color w:val="1A202C"/>
                <w:sz w:val="17"/>
              </w:rPr>
              <w:br/>
            </w:r>
            <w:r>
              <w:rPr>
                <w:rFonts w:ascii="Consolas" w:hAnsi="Consolas"/>
                <w:color w:val="1A202C"/>
                <w:sz w:val="17"/>
              </w:rPr>
              <w:t>} // namespace cfi</w:t>
            </w:r>
          </w:p>
        </w:tc>
      </w:tr>
    </w:tbl>
    <w:p>
      <w:pPr>
        <w:spacing w:after="120"/>
      </w:pPr>
    </w:p>
    <w:p>
      <w:pPr>
        <w:keepNext/>
        <w:spacing w:before="160" w:after="40"/>
      </w:pPr>
      <w:r>
        <w:rPr>
          <w:rFonts w:ascii="Calibri" w:hAnsi="Calibri"/>
          <w:b/>
          <w:color w:val="2B6CB0"/>
          <w:sz w:val="19"/>
        </w:rPr>
        <w:t>Source Code Listing: member2-detection-and-analysis/lib/IndirectCallDetector.cpp</w:t>
      </w:r>
    </w:p>
    <w:tbl>
      <w:tblPr>
        <w:tblW w:type="auto" w:w="0"/>
        <w:jc w:val="center"/>
        <w:tblLook w:firstColumn="1" w:firstRow="1" w:lastColumn="0" w:lastRow="0" w:noHBand="0" w:noVBand="1" w:val="04A0"/>
      </w:tblPr>
      <w:tblGrid>
        <w:gridCol w:w="9360"/>
      </w:tblGrid>
      <w:tr>
        <w:tc>
          <w:tcPr>
            <w:tcW w:type="dxa" w:w="9360"/>
            <w:shd w:fill="F8FAFC"/>
            <w:tcBorders>
              <w:top w:val="single" w:sz="4" w:space="0" w:color="CBD5E0"/>
              <w:left w:val="single" w:sz="16" w:space="0" w:color="A0AEC0"/>
              <w:bottom w:val="single" w:sz="4" w:space="0" w:color="CBD5E0"/>
              <w:right w:val="single" w:sz="4" w:space="0" w:color="CBD5E0"/>
            </w:tcBorders>
          </w:tcPr>
          <w:p>
            <w:pPr>
              <w:spacing w:before="80" w:after="80" w:line="252" w:lineRule="auto"/>
              <w:ind w:left="115" w:right="115"/>
            </w:pPr>
            <w:r>
              <w:rPr>
                <w:rFonts w:ascii="Consolas" w:hAnsi="Consolas"/>
                <w:color w:val="1A202C"/>
                <w:sz w:val="17"/>
              </w:rPr>
              <w:t>// ==============================================================================</w:t>
              <w:br/>
            </w:r>
            <w:r>
              <w:rPr>
                <w:rFonts w:ascii="Consolas" w:hAnsi="Consolas"/>
                <w:color w:val="1A202C"/>
                <w:sz w:val="17"/>
              </w:rPr>
              <w:t>// IndirectCallDetector.cpp - Indirect Call Detection Implementation (Member 2)</w:t>
              <w:br/>
            </w:r>
            <w:r>
              <w:rPr>
                <w:rFonts w:ascii="Consolas" w:hAnsi="Consolas"/>
                <w:color w:val="1A202C"/>
                <w:sz w:val="17"/>
              </w:rPr>
              <w:t>//</w:t>
              <w:br/>
            </w:r>
            <w:r>
              <w:rPr>
                <w:rFonts w:ascii="Consolas" w:hAnsi="Consolas"/>
                <w:color w:val="1A202C"/>
                <w:sz w:val="17"/>
              </w:rPr>
              <w:t>// Detection Mechanism:</w:t>
              <w:br/>
            </w:r>
            <w:r>
              <w:rPr>
                <w:rFonts w:ascii="Consolas" w:hAnsi="Consolas"/>
                <w:color w:val="1A202C"/>
                <w:sz w:val="17"/>
              </w:rPr>
              <w:t>// 1. We inspect instructions using `dyn_cast&lt;CallBase&gt;(&amp;instruction)`.</w:t>
              <w:br/>
            </w:r>
            <w:r>
              <w:rPr>
                <w:rFonts w:ascii="Consolas" w:hAnsi="Consolas"/>
                <w:color w:val="1A202C"/>
                <w:sz w:val="17"/>
              </w:rPr>
              <w:t>// 2. If the cast succeeds, `call-&gt;getCalledFunction()` is checked:</w:t>
              <w:br/>
            </w:r>
            <w:r>
              <w:rPr>
                <w:rFonts w:ascii="Consolas" w:hAnsi="Consolas"/>
                <w:color w:val="1A202C"/>
                <w:sz w:val="17"/>
              </w:rPr>
              <w:t>//    - Non-null: The target is a direct function (e.g. `call void @foo()`).</w:t>
              <w:br/>
            </w:r>
            <w:r>
              <w:rPr>
                <w:rFonts w:ascii="Consolas" w:hAnsi="Consolas"/>
                <w:color w:val="1A202C"/>
                <w:sz w:val="17"/>
              </w:rPr>
              <w:t>//      Direct calls have fixed targets embedded in the instruction and cannot be</w:t>
              <w:br/>
            </w:r>
            <w:r>
              <w:rPr>
                <w:rFonts w:ascii="Consolas" w:hAnsi="Consolas"/>
                <w:color w:val="1A202C"/>
                <w:sz w:val="17"/>
              </w:rPr>
              <w:t>//      hijacked via memory corruption, so they are intentionally EXCLUDED.</w:t>
              <w:br/>
            </w:r>
            <w:r>
              <w:rPr>
                <w:rFonts w:ascii="Consolas" w:hAnsi="Consolas"/>
                <w:color w:val="1A202C"/>
                <w:sz w:val="17"/>
              </w:rPr>
              <w:t>//    - Null: The target is computed dynamically at runtime (e.g. `call void %ptr()`).</w:t>
              <w:br/>
            </w:r>
            <w:r>
              <w:rPr>
                <w:rFonts w:ascii="Consolas" w:hAnsi="Consolas"/>
                <w:color w:val="1A202C"/>
                <w:sz w:val="17"/>
              </w:rPr>
              <w:t>//      These represent indirect calls subject to CFI verification and are INCLUDED.</w:t>
              <w:br/>
            </w:r>
            <w:r>
              <w:rPr>
                <w:rFonts w:ascii="Consolas" w:hAnsi="Consolas"/>
                <w:color w:val="1A202C"/>
                <w:sz w:val="17"/>
              </w:rPr>
              <w:t>// ==============================================================================</w:t>
              <w:br/>
            </w:r>
            <w:r>
              <w:rPr>
                <w:rFonts w:ascii="Consolas" w:hAnsi="Consolas"/>
                <w:color w:val="1A202C"/>
                <w:sz w:val="17"/>
              </w:rPr>
              <w:br/>
            </w:r>
            <w:r>
              <w:rPr>
                <w:rFonts w:ascii="Consolas" w:hAnsi="Consolas"/>
                <w:color w:val="1A202C"/>
                <w:sz w:val="17"/>
              </w:rPr>
              <w:t>#include "IndirectCallDetector.h"</w:t>
              <w:br/>
            </w:r>
            <w:r>
              <w:rPr>
                <w:rFonts w:ascii="Consolas" w:hAnsi="Consolas"/>
                <w:color w:val="1A202C"/>
                <w:sz w:val="17"/>
              </w:rPr>
              <w:t>#include "IRScanner.h"</w:t>
              <w:br/>
            </w:r>
            <w:r>
              <w:rPr>
                <w:rFonts w:ascii="Consolas" w:hAnsi="Consolas"/>
                <w:color w:val="1A202C"/>
                <w:sz w:val="17"/>
              </w:rPr>
              <w:t>#include "llvm/IR/Instructions.h"</w:t>
              <w:br/>
            </w:r>
            <w:r>
              <w:rPr>
                <w:rFonts w:ascii="Consolas" w:hAnsi="Consolas"/>
                <w:color w:val="1A202C"/>
                <w:sz w:val="17"/>
              </w:rPr>
              <w:br/>
            </w:r>
            <w:r>
              <w:rPr>
                <w:rFonts w:ascii="Consolas" w:hAnsi="Consolas"/>
                <w:color w:val="1A202C"/>
                <w:sz w:val="17"/>
              </w:rPr>
              <w:t>using namespace llvm;</w:t>
              <w:br/>
            </w:r>
            <w:r>
              <w:rPr>
                <w:rFonts w:ascii="Consolas" w:hAnsi="Consolas"/>
                <w:color w:val="1A202C"/>
                <w:sz w:val="17"/>
              </w:rPr>
              <w:br/>
            </w:r>
            <w:r>
              <w:rPr>
                <w:rFonts w:ascii="Consolas" w:hAnsi="Consolas"/>
                <w:color w:val="1A202C"/>
                <w:sz w:val="17"/>
              </w:rPr>
              <w:t>namespace cfi {</w:t>
              <w:br/>
            </w:r>
            <w:r>
              <w:rPr>
                <w:rFonts w:ascii="Consolas" w:hAnsi="Consolas"/>
                <w:color w:val="1A202C"/>
                <w:sz w:val="17"/>
              </w:rPr>
              <w:br/>
            </w:r>
            <w:r>
              <w:rPr>
                <w:rFonts w:ascii="Consolas" w:hAnsi="Consolas"/>
                <w:color w:val="1A202C"/>
                <w:sz w:val="17"/>
              </w:rPr>
              <w:t>/// \brief Scans the module and returns a list of all indirect call instructions.</w:t>
              <w:br/>
            </w:r>
            <w:r>
              <w:rPr>
                <w:rFonts w:ascii="Consolas" w:hAnsi="Consolas"/>
                <w:color w:val="1A202C"/>
                <w:sz w:val="17"/>
              </w:rPr>
              <w:t>/// \param module The module to search.</w:t>
              <w:br/>
            </w:r>
            <w:r>
              <w:rPr>
                <w:rFonts w:ascii="Consolas" w:hAnsi="Consolas"/>
                <w:color w:val="1A202C"/>
                <w:sz w:val="17"/>
              </w:rPr>
              <w:t>/// \return Vector of CallBase pointers representing candidate indirect call sites.</w:t>
              <w:br/>
            </w:r>
            <w:r>
              <w:rPr>
                <w:rFonts w:ascii="Consolas" w:hAnsi="Consolas"/>
                <w:color w:val="1A202C"/>
                <w:sz w:val="17"/>
              </w:rPr>
              <w:t>std::vector&lt;CallBase *&gt; IndirectCallDetector::find(Module &amp;module) const {</w:t>
              <w:br/>
            </w:r>
            <w:r>
              <w:rPr>
                <w:rFonts w:ascii="Consolas" w:hAnsi="Consolas"/>
                <w:color w:val="1A202C"/>
                <w:sz w:val="17"/>
              </w:rPr>
              <w:t xml:space="preserve">  std::vector&lt;CallBase *&gt; calls;</w:t>
              <w:br/>
            </w:r>
            <w:r>
              <w:rPr>
                <w:rFonts w:ascii="Consolas" w:hAnsi="Consolas"/>
                <w:color w:val="1A202C"/>
                <w:sz w:val="17"/>
              </w:rPr>
              <w:t xml:space="preserve">  IRScanner scanner;</w:t>
              <w:br/>
            </w:r>
            <w:r>
              <w:rPr>
                <w:rFonts w:ascii="Consolas" w:hAnsi="Consolas"/>
                <w:color w:val="1A202C"/>
                <w:sz w:val="17"/>
              </w:rPr>
              <w:br/>
            </w:r>
            <w:r>
              <w:rPr>
                <w:rFonts w:ascii="Consolas" w:hAnsi="Consolas"/>
                <w:color w:val="1A202C"/>
                <w:sz w:val="17"/>
              </w:rPr>
              <w:t xml:space="preserve">  // Use the IRScanner visitor to inspect each instruction in the module</w:t>
              <w:br/>
            </w:r>
            <w:r>
              <w:rPr>
                <w:rFonts w:ascii="Consolas" w:hAnsi="Consolas"/>
                <w:color w:val="1A202C"/>
                <w:sz w:val="17"/>
              </w:rPr>
              <w:t xml:space="preserve">  scanner.scan(module, [&amp;](Instruction &amp;instruction) {</w:t>
              <w:br/>
            </w:r>
            <w:r>
              <w:rPr>
                <w:rFonts w:ascii="Consolas" w:hAnsi="Consolas"/>
                <w:color w:val="1A202C"/>
                <w:sz w:val="17"/>
              </w:rPr>
              <w:t xml:space="preserve">    // Check if the instruction is a call or invoke (CallBase covers both)</w:t>
              <w:br/>
            </w:r>
            <w:r>
              <w:rPr>
                <w:rFonts w:ascii="Consolas" w:hAnsi="Consolas"/>
                <w:color w:val="1A202C"/>
                <w:sz w:val="17"/>
              </w:rPr>
              <w:t xml:space="preserve">    auto *call = dyn_cast&lt;CallBase&gt;(&amp;instruction);</w:t>
              <w:br/>
            </w:r>
            <w:r>
              <w:rPr>
                <w:rFonts w:ascii="Consolas" w:hAnsi="Consolas"/>
                <w:color w:val="1A202C"/>
                <w:sz w:val="17"/>
              </w:rPr>
              <w:t xml:space="preserve">    if (call != nullptr) {</w:t>
              <w:br/>
            </w:r>
            <w:r>
              <w:rPr>
                <w:rFonts w:ascii="Consolas" w:hAnsi="Consolas"/>
                <w:color w:val="1A202C"/>
                <w:sz w:val="17"/>
              </w:rPr>
              <w:t xml:space="preserve">      // If getCalledFunction() is null, the target operand is not a direct Constant Function.</w:t>
              <w:br/>
            </w:r>
            <w:r>
              <w:rPr>
                <w:rFonts w:ascii="Consolas" w:hAnsi="Consolas"/>
                <w:color w:val="1A202C"/>
                <w:sz w:val="17"/>
              </w:rPr>
              <w:t xml:space="preserve">      // Examples: function pointers, virtual function dispatch, computed gotos/tables.</w:t>
              <w:br/>
            </w:r>
            <w:r>
              <w:rPr>
                <w:rFonts w:ascii="Consolas" w:hAnsi="Consolas"/>
                <w:color w:val="1A202C"/>
                <w:sz w:val="17"/>
              </w:rPr>
              <w:t xml:space="preserve">      if (call-&gt;getCalledFunction() == nullptr) {</w:t>
              <w:br/>
            </w:r>
            <w:r>
              <w:rPr>
                <w:rFonts w:ascii="Consolas" w:hAnsi="Consolas"/>
                <w:color w:val="1A202C"/>
                <w:sz w:val="17"/>
              </w:rPr>
              <w:t xml:space="preserve">        calls.push_back(call);</w:t>
              <w:br/>
            </w:r>
            <w:r>
              <w:rPr>
                <w:rFonts w:ascii="Consolas" w:hAnsi="Consolas"/>
                <w:color w:val="1A202C"/>
                <w:sz w:val="17"/>
              </w:rPr>
              <w:t xml:space="preserve">      }</w:t>
              <w:br/>
            </w:r>
            <w:r>
              <w:rPr>
                <w:rFonts w:ascii="Consolas" w:hAnsi="Consolas"/>
                <w:color w:val="1A202C"/>
                <w:sz w:val="17"/>
              </w:rPr>
              <w:t xml:space="preserve">    }</w:t>
              <w:br/>
            </w:r>
            <w:r>
              <w:rPr>
                <w:rFonts w:ascii="Consolas" w:hAnsi="Consolas"/>
                <w:color w:val="1A202C"/>
                <w:sz w:val="17"/>
              </w:rPr>
              <w:t xml:space="preserve">  });</w:t>
              <w:br/>
            </w:r>
            <w:r>
              <w:rPr>
                <w:rFonts w:ascii="Consolas" w:hAnsi="Consolas"/>
                <w:color w:val="1A202C"/>
                <w:sz w:val="17"/>
              </w:rPr>
              <w:br/>
            </w:r>
            <w:r>
              <w:rPr>
                <w:rFonts w:ascii="Consolas" w:hAnsi="Consolas"/>
                <w:color w:val="1A202C"/>
                <w:sz w:val="17"/>
              </w:rPr>
              <w:t xml:space="preserve">  return calls;</w:t>
              <w:br/>
            </w:r>
            <w:r>
              <w:rPr>
                <w:rFonts w:ascii="Consolas" w:hAnsi="Consolas"/>
                <w:color w:val="1A202C"/>
                <w:sz w:val="17"/>
              </w:rPr>
              <w:t>}</w:t>
              <w:br/>
            </w:r>
            <w:r>
              <w:rPr>
                <w:rFonts w:ascii="Consolas" w:hAnsi="Consolas"/>
                <w:color w:val="1A202C"/>
                <w:sz w:val="17"/>
              </w:rPr>
              <w:br/>
            </w:r>
            <w:r>
              <w:rPr>
                <w:rFonts w:ascii="Consolas" w:hAnsi="Consolas"/>
                <w:color w:val="1A202C"/>
                <w:sz w:val="17"/>
              </w:rPr>
              <w:t>} // namespace cfi</w:t>
            </w:r>
          </w:p>
        </w:tc>
      </w:tr>
    </w:tbl>
    <w:p>
      <w:pPr>
        <w:spacing w:after="120"/>
      </w:pPr>
    </w:p>
    <w:p>
      <w:pPr>
        <w:keepNext/>
        <w:spacing w:before="280" w:after="120"/>
      </w:pPr>
      <w:r>
        <w:rPr>
          <w:rFonts w:ascii="Calibri" w:hAnsi="Calibri"/>
          <w:b/>
          <w:color w:val="2B6CB0"/>
          <w:sz w:val="27"/>
        </w:rPr>
        <w:t>8.3 Canonical Signature Serialization (SignatureAnalyzer)</w:t>
      </w:r>
    </w:p>
    <w:p>
      <w:pPr>
        <w:spacing w:after="120"/>
      </w:pPr>
      <w:r>
        <w:rPr>
          <w:rFonts w:ascii="Calibri" w:hAnsi="Calibri"/>
          <w:color w:val="2D3748"/>
          <w:sz w:val="21"/>
        </w:rPr>
        <w:t>To group function pointers and call sites into equivalence classes, SignatureAnalyzer derives a deterministic string key from LLVM's FunctionType. The signature captures the return type, all parameter types, and whether the function is variadic.</w:t>
      </w:r>
    </w:p>
    <w:p>
      <w:pPr>
        <w:keepNext/>
        <w:spacing w:before="160" w:after="40"/>
      </w:pPr>
      <w:r>
        <w:rPr>
          <w:rFonts w:ascii="Calibri" w:hAnsi="Calibri"/>
          <w:b/>
          <w:color w:val="2B6CB0"/>
          <w:sz w:val="19"/>
        </w:rPr>
        <w:t>Source Code Listing: member2-detection-and-analysis/include/SignatureAnalyzer.h</w:t>
      </w:r>
    </w:p>
    <w:tbl>
      <w:tblPr>
        <w:tblW w:type="auto" w:w="0"/>
        <w:jc w:val="center"/>
        <w:tblLook w:firstColumn="1" w:firstRow="1" w:lastColumn="0" w:lastRow="0" w:noHBand="0" w:noVBand="1" w:val="04A0"/>
      </w:tblPr>
      <w:tblGrid>
        <w:gridCol w:w="9360"/>
      </w:tblGrid>
      <w:tr>
        <w:tc>
          <w:tcPr>
            <w:tcW w:type="dxa" w:w="9360"/>
            <w:shd w:fill="F8FAFC"/>
            <w:tcBorders>
              <w:top w:val="single" w:sz="4" w:space="0" w:color="CBD5E0"/>
              <w:left w:val="single" w:sz="16" w:space="0" w:color="A0AEC0"/>
              <w:bottom w:val="single" w:sz="4" w:space="0" w:color="CBD5E0"/>
              <w:right w:val="single" w:sz="4" w:space="0" w:color="CBD5E0"/>
            </w:tcBorders>
          </w:tcPr>
          <w:p>
            <w:pPr>
              <w:spacing w:before="80" w:after="80" w:line="252" w:lineRule="auto"/>
              <w:ind w:left="115" w:right="115"/>
            </w:pPr>
            <w:r>
              <w:rPr>
                <w:rFonts w:ascii="Consolas" w:hAnsi="Consolas"/>
                <w:color w:val="1A202C"/>
                <w:sz w:val="17"/>
              </w:rPr>
              <w:t>// ==============================================================================</w:t>
              <w:br/>
            </w:r>
            <w:r>
              <w:rPr>
                <w:rFonts w:ascii="Consolas" w:hAnsi="Consolas"/>
                <w:color w:val="1A202C"/>
                <w:sz w:val="17"/>
              </w:rPr>
              <w:t>// SignatureAnalyzer.h - Function Signature Canonicalization (Member 2)</w:t>
              <w:br/>
            </w:r>
            <w:r>
              <w:rPr>
                <w:rFonts w:ascii="Consolas" w:hAnsi="Consolas"/>
                <w:color w:val="1A202C"/>
                <w:sz w:val="17"/>
              </w:rPr>
              <w:t>//</w:t>
              <w:br/>
            </w:r>
            <w:r>
              <w:rPr>
                <w:rFonts w:ascii="Consolas" w:hAnsi="Consolas"/>
                <w:color w:val="1A202C"/>
                <w:sz w:val="17"/>
              </w:rPr>
              <w:t>// Purpose:</w:t>
              <w:br/>
            </w:r>
            <w:r>
              <w:rPr>
                <w:rFonts w:ascii="Consolas" w:hAnsi="Consolas"/>
                <w:color w:val="1A202C"/>
                <w:sz w:val="17"/>
              </w:rPr>
              <w:t>//   Extracts and formats canonical type keys from LLVM FunctionType instances.</w:t>
              <w:br/>
            </w:r>
            <w:r>
              <w:rPr>
                <w:rFonts w:ascii="Consolas" w:hAnsi="Consolas"/>
                <w:color w:val="1A202C"/>
                <w:sz w:val="17"/>
              </w:rPr>
              <w:t>//   This provides the basis for coarse-grained type-based CFI: function targets</w:t>
              <w:br/>
            </w:r>
            <w:r>
              <w:rPr>
                <w:rFonts w:ascii="Consolas" w:hAnsi="Consolas"/>
                <w:color w:val="1A202C"/>
                <w:sz w:val="17"/>
              </w:rPr>
              <w:t>//   are partitioned into sets based on their exact prototype signatures.</w:t>
              <w:br/>
            </w:r>
            <w:r>
              <w:rPr>
                <w:rFonts w:ascii="Consolas" w:hAnsi="Consolas"/>
                <w:color w:val="1A202C"/>
                <w:sz w:val="17"/>
              </w:rPr>
              <w:t>// ==============================================================================</w:t>
              <w:br/>
            </w:r>
            <w:r>
              <w:rPr>
                <w:rFonts w:ascii="Consolas" w:hAnsi="Consolas"/>
                <w:color w:val="1A202C"/>
                <w:sz w:val="17"/>
              </w:rPr>
              <w:br/>
            </w:r>
            <w:r>
              <w:rPr>
                <w:rFonts w:ascii="Consolas" w:hAnsi="Consolas"/>
                <w:color w:val="1A202C"/>
                <w:sz w:val="17"/>
              </w:rPr>
              <w:t>#pragma once</w:t>
              <w:br/>
            </w:r>
            <w:r>
              <w:rPr>
                <w:rFonts w:ascii="Consolas" w:hAnsi="Consolas"/>
                <w:color w:val="1A202C"/>
                <w:sz w:val="17"/>
              </w:rPr>
              <w:br/>
            </w:r>
            <w:r>
              <w:rPr>
                <w:rFonts w:ascii="Consolas" w:hAnsi="Consolas"/>
                <w:color w:val="1A202C"/>
                <w:sz w:val="17"/>
              </w:rPr>
              <w:t>#include "llvm/IR/InstrTypes.h"</w:t>
              <w:br/>
            </w:r>
            <w:r>
              <w:rPr>
                <w:rFonts w:ascii="Consolas" w:hAnsi="Consolas"/>
                <w:color w:val="1A202C"/>
                <w:sz w:val="17"/>
              </w:rPr>
              <w:t>#include "llvm/IR/DerivedTypes.h"</w:t>
              <w:br/>
            </w:r>
            <w:r>
              <w:rPr>
                <w:rFonts w:ascii="Consolas" w:hAnsi="Consolas"/>
                <w:color w:val="1A202C"/>
                <w:sz w:val="17"/>
              </w:rPr>
              <w:t>#include &lt;string&gt;</w:t>
              <w:br/>
            </w:r>
            <w:r>
              <w:rPr>
                <w:rFonts w:ascii="Consolas" w:hAnsi="Consolas"/>
                <w:color w:val="1A202C"/>
                <w:sz w:val="17"/>
              </w:rPr>
              <w:br/>
            </w:r>
            <w:r>
              <w:rPr>
                <w:rFonts w:ascii="Consolas" w:hAnsi="Consolas"/>
                <w:color w:val="1A202C"/>
                <w:sz w:val="17"/>
              </w:rPr>
              <w:t>namespace cfi {</w:t>
              <w:br/>
            </w:r>
            <w:r>
              <w:rPr>
                <w:rFonts w:ascii="Consolas" w:hAnsi="Consolas"/>
                <w:color w:val="1A202C"/>
                <w:sz w:val="17"/>
              </w:rPr>
              <w:br/>
            </w:r>
            <w:r>
              <w:rPr>
                <w:rFonts w:ascii="Consolas" w:hAnsi="Consolas"/>
                <w:color w:val="1A202C"/>
                <w:sz w:val="17"/>
              </w:rPr>
              <w:t>/// \brief Formats canonical string keys representing function prototypes.</w:t>
              <w:br/>
            </w:r>
            <w:r>
              <w:rPr>
                <w:rFonts w:ascii="Consolas" w:hAnsi="Consolas"/>
                <w:color w:val="1A202C"/>
                <w:sz w:val="17"/>
              </w:rPr>
              <w:t>///</w:t>
              <w:br/>
            </w:r>
            <w:r>
              <w:rPr>
                <w:rFonts w:ascii="Consolas" w:hAnsi="Consolas"/>
                <w:color w:val="1A202C"/>
                <w:sz w:val="17"/>
              </w:rPr>
              <w:t>/// Ensures consistent signature matching between:</w:t>
              <w:br/>
            </w:r>
            <w:r>
              <w:rPr>
                <w:rFonts w:ascii="Consolas" w:hAnsi="Consolas"/>
                <w:color w:val="1A202C"/>
                <w:sz w:val="17"/>
              </w:rPr>
              <w:t>/// - Function definitions (callees)</w:t>
              <w:br/>
            </w:r>
            <w:r>
              <w:rPr>
                <w:rFonts w:ascii="Consolas" w:hAnsi="Consolas"/>
                <w:color w:val="1A202C"/>
                <w:sz w:val="17"/>
              </w:rPr>
              <w:t>/// - Indirect call sites (callers)</w:t>
              <w:br/>
            </w:r>
            <w:r>
              <w:rPr>
                <w:rFonts w:ascii="Consolas" w:hAnsi="Consolas"/>
                <w:color w:val="1A202C"/>
                <w:sz w:val="17"/>
              </w:rPr>
              <w:t>class SignatureAnalyzer {</w:t>
              <w:br/>
            </w:r>
            <w:r>
              <w:rPr>
                <w:rFonts w:ascii="Consolas" w:hAnsi="Consolas"/>
                <w:color w:val="1A202C"/>
                <w:sz w:val="17"/>
              </w:rPr>
              <w:t>public:</w:t>
              <w:br/>
            </w:r>
            <w:r>
              <w:rPr>
                <w:rFonts w:ascii="Consolas" w:hAnsi="Consolas"/>
                <w:color w:val="1A202C"/>
                <w:sz w:val="17"/>
              </w:rPr>
              <w:t xml:space="preserve">  /// \brief Generates a canonical string key for a given FunctionType.</w:t>
              <w:br/>
            </w:r>
            <w:r>
              <w:rPr>
                <w:rFonts w:ascii="Consolas" w:hAnsi="Consolas"/>
                <w:color w:val="1A202C"/>
                <w:sz w:val="17"/>
              </w:rPr>
              <w:t xml:space="preserve">  /// \param type Pointer to the LLVM FunctionType.</w:t>
              <w:br/>
            </w:r>
            <w:r>
              <w:rPr>
                <w:rFonts w:ascii="Consolas" w:hAnsi="Consolas"/>
                <w:color w:val="1A202C"/>
                <w:sz w:val="17"/>
              </w:rPr>
              <w:t xml:space="preserve">  /// \return Deterministic signature string: "&lt;type&gt;;vararg=&lt;0|1&gt;".</w:t>
              <w:br/>
            </w:r>
            <w:r>
              <w:rPr>
                <w:rFonts w:ascii="Consolas" w:hAnsi="Consolas"/>
                <w:color w:val="1A202C"/>
                <w:sz w:val="17"/>
              </w:rPr>
              <w:t xml:space="preserve">  std::string key(const llvm::FunctionType *type) const;</w:t>
              <w:br/>
            </w:r>
            <w:r>
              <w:rPr>
                <w:rFonts w:ascii="Consolas" w:hAnsi="Consolas"/>
                <w:color w:val="1A202C"/>
                <w:sz w:val="17"/>
              </w:rPr>
              <w:br/>
            </w:r>
            <w:r>
              <w:rPr>
                <w:rFonts w:ascii="Consolas" w:hAnsi="Consolas"/>
                <w:color w:val="1A202C"/>
                <w:sz w:val="17"/>
              </w:rPr>
              <w:t xml:space="preserve">  /// \brief Helper that extracts the function type from a CallBase and produces its key.</w:t>
              <w:br/>
            </w:r>
            <w:r>
              <w:rPr>
                <w:rFonts w:ascii="Consolas" w:hAnsi="Consolas"/>
                <w:color w:val="1A202C"/>
                <w:sz w:val="17"/>
              </w:rPr>
              <w:t xml:space="preserve">  /// \param call Reference to the indirect CallBase instruction.</w:t>
              <w:br/>
            </w:r>
            <w:r>
              <w:rPr>
                <w:rFonts w:ascii="Consolas" w:hAnsi="Consolas"/>
                <w:color w:val="1A202C"/>
                <w:sz w:val="17"/>
              </w:rPr>
              <w:t xml:space="preserve">  /// \return Canonical signature string of the expected callee type.</w:t>
              <w:br/>
            </w:r>
            <w:r>
              <w:rPr>
                <w:rFonts w:ascii="Consolas" w:hAnsi="Consolas"/>
                <w:color w:val="1A202C"/>
                <w:sz w:val="17"/>
              </w:rPr>
              <w:t xml:space="preserve">  std::string key(const llvm::CallBase &amp;call) const;</w:t>
              <w:br/>
            </w:r>
            <w:r>
              <w:rPr>
                <w:rFonts w:ascii="Consolas" w:hAnsi="Consolas"/>
                <w:color w:val="1A202C"/>
                <w:sz w:val="17"/>
              </w:rPr>
              <w:t>};</w:t>
              <w:br/>
            </w:r>
            <w:r>
              <w:rPr>
                <w:rFonts w:ascii="Consolas" w:hAnsi="Consolas"/>
                <w:color w:val="1A202C"/>
                <w:sz w:val="17"/>
              </w:rPr>
              <w:br/>
            </w:r>
            <w:r>
              <w:rPr>
                <w:rFonts w:ascii="Consolas" w:hAnsi="Consolas"/>
                <w:color w:val="1A202C"/>
                <w:sz w:val="17"/>
              </w:rPr>
              <w:t>} // namespace cfi</w:t>
            </w:r>
          </w:p>
        </w:tc>
      </w:tr>
    </w:tbl>
    <w:p>
      <w:pPr>
        <w:spacing w:after="120"/>
      </w:pPr>
    </w:p>
    <w:p>
      <w:pPr>
        <w:keepNext/>
        <w:spacing w:before="160" w:after="40"/>
      </w:pPr>
      <w:r>
        <w:rPr>
          <w:rFonts w:ascii="Calibri" w:hAnsi="Calibri"/>
          <w:b/>
          <w:color w:val="2B6CB0"/>
          <w:sz w:val="19"/>
        </w:rPr>
        <w:t>Source Code Listing: member2-detection-and-analysis/lib/SignatureAnalyzer.cpp</w:t>
      </w:r>
    </w:p>
    <w:tbl>
      <w:tblPr>
        <w:tblW w:type="auto" w:w="0"/>
        <w:jc w:val="center"/>
        <w:tblLook w:firstColumn="1" w:firstRow="1" w:lastColumn="0" w:lastRow="0" w:noHBand="0" w:noVBand="1" w:val="04A0"/>
      </w:tblPr>
      <w:tblGrid>
        <w:gridCol w:w="9360"/>
      </w:tblGrid>
      <w:tr>
        <w:tc>
          <w:tcPr>
            <w:tcW w:type="dxa" w:w="9360"/>
            <w:shd w:fill="F8FAFC"/>
            <w:tcBorders>
              <w:top w:val="single" w:sz="4" w:space="0" w:color="CBD5E0"/>
              <w:left w:val="single" w:sz="16" w:space="0" w:color="A0AEC0"/>
              <w:bottom w:val="single" w:sz="4" w:space="0" w:color="CBD5E0"/>
              <w:right w:val="single" w:sz="4" w:space="0" w:color="CBD5E0"/>
            </w:tcBorders>
          </w:tcPr>
          <w:p>
            <w:pPr>
              <w:spacing w:before="80" w:after="80" w:line="252" w:lineRule="auto"/>
              <w:ind w:left="115" w:right="115"/>
            </w:pPr>
            <w:r>
              <w:rPr>
                <w:rFonts w:ascii="Consolas" w:hAnsi="Consolas"/>
                <w:color w:val="1A202C"/>
                <w:sz w:val="17"/>
              </w:rPr>
              <w:t>// ==============================================================================</w:t>
              <w:br/>
            </w:r>
            <w:r>
              <w:rPr>
                <w:rFonts w:ascii="Consolas" w:hAnsi="Consolas"/>
                <w:color w:val="1A202C"/>
                <w:sz w:val="17"/>
              </w:rPr>
              <w:t>// SignatureAnalyzer.cpp - Function Signature Canonicalization Implementation</w:t>
              <w:br/>
            </w:r>
            <w:r>
              <w:rPr>
                <w:rFonts w:ascii="Consolas" w:hAnsi="Consolas"/>
                <w:color w:val="1A202C"/>
                <w:sz w:val="17"/>
              </w:rPr>
              <w:t>//</w:t>
              <w:br/>
            </w:r>
            <w:r>
              <w:rPr>
                <w:rFonts w:ascii="Consolas" w:hAnsi="Consolas"/>
                <w:color w:val="1A202C"/>
                <w:sz w:val="17"/>
              </w:rPr>
              <w:t>// Key Construction Details:</w:t>
              <w:br/>
            </w:r>
            <w:r>
              <w:rPr>
                <w:rFonts w:ascii="Consolas" w:hAnsi="Consolas"/>
                <w:color w:val="1A202C"/>
                <w:sz w:val="17"/>
              </w:rPr>
              <w:t>// 1. `FunctionType::print(stream)` prints the LLVM IR representation of the type:</w:t>
              <w:br/>
            </w:r>
            <w:r>
              <w:rPr>
                <w:rFonts w:ascii="Consolas" w:hAnsi="Consolas"/>
                <w:color w:val="1A202C"/>
                <w:sz w:val="17"/>
              </w:rPr>
              <w:t>//    e.g., `void (i32, ptr)` or `i32 ()`.</w:t>
              <w:br/>
            </w:r>
            <w:r>
              <w:rPr>
                <w:rFonts w:ascii="Consolas" w:hAnsi="Consolas"/>
                <w:color w:val="1A202C"/>
                <w:sz w:val="17"/>
              </w:rPr>
              <w:t>// 2. We explicitly append `;vararg=1` or `;vararg=0` to unambiguously capture</w:t>
              <w:br/>
            </w:r>
            <w:r>
              <w:rPr>
                <w:rFonts w:ascii="Consolas" w:hAnsi="Consolas"/>
                <w:color w:val="1A202C"/>
                <w:sz w:val="17"/>
              </w:rPr>
              <w:t>//    whether C-style variadic arguments (`...`) are accepted by this prototype.</w:t>
              <w:br/>
            </w:r>
            <w:r>
              <w:rPr>
                <w:rFonts w:ascii="Consolas" w:hAnsi="Consolas"/>
                <w:color w:val="1A202C"/>
                <w:sz w:val="17"/>
              </w:rPr>
              <w:t>// 3. This string key is deterministic and platform-consistent within the module.</w:t>
              <w:br/>
            </w:r>
            <w:r>
              <w:rPr>
                <w:rFonts w:ascii="Consolas" w:hAnsi="Consolas"/>
                <w:color w:val="1A202C"/>
                <w:sz w:val="17"/>
              </w:rPr>
              <w:t>// ==============================================================================</w:t>
              <w:br/>
            </w:r>
            <w:r>
              <w:rPr>
                <w:rFonts w:ascii="Consolas" w:hAnsi="Consolas"/>
                <w:color w:val="1A202C"/>
                <w:sz w:val="17"/>
              </w:rPr>
              <w:br/>
            </w:r>
            <w:r>
              <w:rPr>
                <w:rFonts w:ascii="Consolas" w:hAnsi="Consolas"/>
                <w:color w:val="1A202C"/>
                <w:sz w:val="17"/>
              </w:rPr>
              <w:t>#include "SignatureAnalyzer.h"</w:t>
              <w:br/>
            </w:r>
            <w:r>
              <w:rPr>
                <w:rFonts w:ascii="Consolas" w:hAnsi="Consolas"/>
                <w:color w:val="1A202C"/>
                <w:sz w:val="17"/>
              </w:rPr>
              <w:t>#include "llvm/IR/Type.h"</w:t>
              <w:br/>
            </w:r>
            <w:r>
              <w:rPr>
                <w:rFonts w:ascii="Consolas" w:hAnsi="Consolas"/>
                <w:color w:val="1A202C"/>
                <w:sz w:val="17"/>
              </w:rPr>
              <w:t>#include "llvm/Support/raw_ostream.h"</w:t>
              <w:br/>
            </w:r>
            <w:r>
              <w:rPr>
                <w:rFonts w:ascii="Consolas" w:hAnsi="Consolas"/>
                <w:color w:val="1A202C"/>
                <w:sz w:val="17"/>
              </w:rPr>
              <w:br/>
            </w:r>
            <w:r>
              <w:rPr>
                <w:rFonts w:ascii="Consolas" w:hAnsi="Consolas"/>
                <w:color w:val="1A202C"/>
                <w:sz w:val="17"/>
              </w:rPr>
              <w:t>using namespace llvm;</w:t>
              <w:br/>
            </w:r>
            <w:r>
              <w:rPr>
                <w:rFonts w:ascii="Consolas" w:hAnsi="Consolas"/>
                <w:color w:val="1A202C"/>
                <w:sz w:val="17"/>
              </w:rPr>
              <w:br/>
            </w:r>
            <w:r>
              <w:rPr>
                <w:rFonts w:ascii="Consolas" w:hAnsi="Consolas"/>
                <w:color w:val="1A202C"/>
                <w:sz w:val="17"/>
              </w:rPr>
              <w:t>namespace cfi {</w:t>
              <w:br/>
            </w:r>
            <w:r>
              <w:rPr>
                <w:rFonts w:ascii="Consolas" w:hAnsi="Consolas"/>
                <w:color w:val="1A202C"/>
                <w:sz w:val="17"/>
              </w:rPr>
              <w:br/>
            </w:r>
            <w:r>
              <w:rPr>
                <w:rFonts w:ascii="Consolas" w:hAnsi="Consolas"/>
                <w:color w:val="1A202C"/>
                <w:sz w:val="17"/>
              </w:rPr>
              <w:t>/// \brief Formats a canonical string key for the provided FunctionType.</w:t>
              <w:br/>
            </w:r>
            <w:r>
              <w:rPr>
                <w:rFonts w:ascii="Consolas" w:hAnsi="Consolas"/>
                <w:color w:val="1A202C"/>
                <w:sz w:val="17"/>
              </w:rPr>
              <w:t>/// \param type The LLVM FunctionType containing return type and parameter types.</w:t>
              <w:br/>
            </w:r>
            <w:r>
              <w:rPr>
                <w:rFonts w:ascii="Consolas" w:hAnsi="Consolas"/>
                <w:color w:val="1A202C"/>
                <w:sz w:val="17"/>
              </w:rPr>
              <w:t>/// \return A canonical string: e.g. "i32 (i32);vararg=0".</w:t>
              <w:br/>
            </w:r>
            <w:r>
              <w:rPr>
                <w:rFonts w:ascii="Consolas" w:hAnsi="Consolas"/>
                <w:color w:val="1A202C"/>
                <w:sz w:val="17"/>
              </w:rPr>
              <w:t>std::string SignatureAnalyzer::key(const FunctionType *type) const {</w:t>
              <w:br/>
            </w:r>
            <w:r>
              <w:rPr>
                <w:rFonts w:ascii="Consolas" w:hAnsi="Consolas"/>
                <w:color w:val="1A202C"/>
                <w:sz w:val="17"/>
              </w:rPr>
              <w:t xml:space="preserve">  std::string result;</w:t>
              <w:br/>
            </w:r>
            <w:r>
              <w:rPr>
                <w:rFonts w:ascii="Consolas" w:hAnsi="Consolas"/>
                <w:color w:val="1A202C"/>
                <w:sz w:val="17"/>
              </w:rPr>
              <w:t xml:space="preserve">  raw_string_ostream stream(result);</w:t>
              <w:br/>
            </w:r>
            <w:r>
              <w:rPr>
                <w:rFonts w:ascii="Consolas" w:hAnsi="Consolas"/>
                <w:color w:val="1A202C"/>
                <w:sz w:val="17"/>
              </w:rPr>
              <w:br/>
            </w:r>
            <w:r>
              <w:rPr>
                <w:rFonts w:ascii="Consolas" w:hAnsi="Consolas"/>
                <w:color w:val="1A202C"/>
                <w:sz w:val="17"/>
              </w:rPr>
              <w:t xml:space="preserve">  // 1. Print standard LLVM function signature (e.g. "void (i32)")</w:t>
              <w:br/>
            </w:r>
            <w:r>
              <w:rPr>
                <w:rFonts w:ascii="Consolas" w:hAnsi="Consolas"/>
                <w:color w:val="1A202C"/>
                <w:sz w:val="17"/>
              </w:rPr>
              <w:t xml:space="preserve">  type-&gt;print(stream);</w:t>
              <w:br/>
            </w:r>
            <w:r>
              <w:rPr>
                <w:rFonts w:ascii="Consolas" w:hAnsi="Consolas"/>
                <w:color w:val="1A202C"/>
                <w:sz w:val="17"/>
              </w:rPr>
              <w:br/>
            </w:r>
            <w:r>
              <w:rPr>
                <w:rFonts w:ascii="Consolas" w:hAnsi="Consolas"/>
                <w:color w:val="1A202C"/>
                <w:sz w:val="17"/>
              </w:rPr>
              <w:t xml:space="preserve">  // 2. Append explicit vararg tag (e.g. ";vararg=0" or ";vararg=1")</w:t>
              <w:br/>
            </w:r>
            <w:r>
              <w:rPr>
                <w:rFonts w:ascii="Consolas" w:hAnsi="Consolas"/>
                <w:color w:val="1A202C"/>
                <w:sz w:val="17"/>
              </w:rPr>
              <w:t xml:space="preserve">  stream &lt;&lt; ";vararg=" &lt;&lt; (type-&gt;isVarArg() ? "1" : "0");</w:t>
              <w:br/>
            </w:r>
            <w:r>
              <w:rPr>
                <w:rFonts w:ascii="Consolas" w:hAnsi="Consolas"/>
                <w:color w:val="1A202C"/>
                <w:sz w:val="17"/>
              </w:rPr>
              <w:br/>
            </w:r>
            <w:r>
              <w:rPr>
                <w:rFonts w:ascii="Consolas" w:hAnsi="Consolas"/>
                <w:color w:val="1A202C"/>
                <w:sz w:val="17"/>
              </w:rPr>
              <w:t xml:space="preserve">  return stream.str();</w:t>
              <w:br/>
            </w:r>
            <w:r>
              <w:rPr>
                <w:rFonts w:ascii="Consolas" w:hAnsi="Consolas"/>
                <w:color w:val="1A202C"/>
                <w:sz w:val="17"/>
              </w:rPr>
              <w:t>}</w:t>
              <w:br/>
            </w:r>
            <w:r>
              <w:rPr>
                <w:rFonts w:ascii="Consolas" w:hAnsi="Consolas"/>
                <w:color w:val="1A202C"/>
                <w:sz w:val="17"/>
              </w:rPr>
              <w:br/>
            </w:r>
            <w:r>
              <w:rPr>
                <w:rFonts w:ascii="Consolas" w:hAnsi="Consolas"/>
                <w:color w:val="1A202C"/>
                <w:sz w:val="17"/>
              </w:rPr>
              <w:t>/// \brief Extracts the expected FunctionType from a CallBase and formats its key.</w:t>
              <w:br/>
            </w:r>
            <w:r>
              <w:rPr>
                <w:rFonts w:ascii="Consolas" w:hAnsi="Consolas"/>
                <w:color w:val="1A202C"/>
                <w:sz w:val="17"/>
              </w:rPr>
              <w:t>/// \param call The CallBase instruction.</w:t>
              <w:br/>
            </w:r>
            <w:r>
              <w:rPr>
                <w:rFonts w:ascii="Consolas" w:hAnsi="Consolas"/>
                <w:color w:val="1A202C"/>
                <w:sz w:val="17"/>
              </w:rPr>
              <w:t>/// \return The canonical signature key string.</w:t>
              <w:br/>
            </w:r>
            <w:r>
              <w:rPr>
                <w:rFonts w:ascii="Consolas" w:hAnsi="Consolas"/>
                <w:color w:val="1A202C"/>
                <w:sz w:val="17"/>
              </w:rPr>
              <w:t>std::string SignatureAnalyzer::key(const CallBase &amp;call) const {</w:t>
              <w:br/>
            </w:r>
            <w:r>
              <w:rPr>
                <w:rFonts w:ascii="Consolas" w:hAnsi="Consolas"/>
                <w:color w:val="1A202C"/>
                <w:sz w:val="17"/>
              </w:rPr>
              <w:t xml:space="preserve">  // getFunctionType() returns the signature expected at the call site</w:t>
              <w:br/>
            </w:r>
            <w:r>
              <w:rPr>
                <w:rFonts w:ascii="Consolas" w:hAnsi="Consolas"/>
                <w:color w:val="1A202C"/>
                <w:sz w:val="17"/>
              </w:rPr>
              <w:t xml:space="preserve">  return key(call.getFunctionType());</w:t>
              <w:br/>
            </w:r>
            <w:r>
              <w:rPr>
                <w:rFonts w:ascii="Consolas" w:hAnsi="Consolas"/>
                <w:color w:val="1A202C"/>
                <w:sz w:val="17"/>
              </w:rPr>
              <w:t>}</w:t>
              <w:br/>
            </w:r>
            <w:r>
              <w:rPr>
                <w:rFonts w:ascii="Consolas" w:hAnsi="Consolas"/>
                <w:color w:val="1A202C"/>
                <w:sz w:val="17"/>
              </w:rPr>
              <w:br/>
            </w:r>
            <w:r>
              <w:rPr>
                <w:rFonts w:ascii="Consolas" w:hAnsi="Consolas"/>
                <w:color w:val="1A202C"/>
                <w:sz w:val="17"/>
              </w:rPr>
              <w:t>} // namespace cfi</w:t>
            </w:r>
          </w:p>
        </w:tc>
      </w:tr>
    </w:tbl>
    <w:p>
      <w:pPr>
        <w:spacing w:after="120"/>
      </w:pPr>
    </w:p>
    <w:p>
      <w:pPr>
        <w:keepNext/>
        <w:spacing w:before="280" w:after="120"/>
      </w:pPr>
      <w:r>
        <w:rPr>
          <w:rFonts w:ascii="Calibri" w:hAnsi="Calibri"/>
          <w:b/>
          <w:color w:val="2B6CB0"/>
          <w:sz w:val="27"/>
        </w:rPr>
        <w:t>8.4 Member 2 Unit Tests &amp; Defect History</w:t>
      </w:r>
    </w:p>
    <w:p>
      <w:pPr>
        <w:spacing w:after="120"/>
      </w:pPr>
      <w:r>
        <w:rPr>
          <w:rFonts w:ascii="Calibri" w:hAnsi="Calibri"/>
          <w:color w:val="2D3748"/>
          <w:sz w:val="21"/>
        </w:rPr>
        <w:t>Member 2 provides an independent C++ unit test runner in 'tests/unit/detector_tests.cpp' compiled into 'cfi-unit-tests'. It verifies direct call exclusion, simple indirect calls, variadic function boundaries, and invoke instructions.</w:t>
      </w:r>
    </w:p>
    <w:p>
      <w:pPr>
        <w:keepNext/>
        <w:spacing w:before="160" w:after="40"/>
      </w:pPr>
      <w:r>
        <w:rPr>
          <w:rFonts w:ascii="Calibri" w:hAnsi="Calibri"/>
          <w:b/>
          <w:color w:val="2B6CB0"/>
          <w:sz w:val="19"/>
        </w:rPr>
        <w:t>Source Code Listing: member2-detection-and-analysis/tests/unit/detector_tests.cpp</w:t>
      </w:r>
    </w:p>
    <w:tbl>
      <w:tblPr>
        <w:tblW w:type="auto" w:w="0"/>
        <w:jc w:val="center"/>
        <w:tblLook w:firstColumn="1" w:firstRow="1" w:lastColumn="0" w:lastRow="0" w:noHBand="0" w:noVBand="1" w:val="04A0"/>
      </w:tblPr>
      <w:tblGrid>
        <w:gridCol w:w="9360"/>
      </w:tblGrid>
      <w:tr>
        <w:tc>
          <w:tcPr>
            <w:tcW w:type="dxa" w:w="9360"/>
            <w:shd w:fill="F8FAFC"/>
            <w:tcBorders>
              <w:top w:val="single" w:sz="4" w:space="0" w:color="CBD5E0"/>
              <w:left w:val="single" w:sz="16" w:space="0" w:color="A0AEC0"/>
              <w:bottom w:val="single" w:sz="4" w:space="0" w:color="CBD5E0"/>
              <w:right w:val="single" w:sz="4" w:space="0" w:color="CBD5E0"/>
            </w:tcBorders>
          </w:tcPr>
          <w:p>
            <w:pPr>
              <w:spacing w:before="80" w:after="80" w:line="252" w:lineRule="auto"/>
              <w:ind w:left="115" w:right="115"/>
            </w:pPr>
            <w:r>
              <w:rPr>
                <w:rFonts w:ascii="Consolas" w:hAnsi="Consolas"/>
                <w:color w:val="1A202C"/>
                <w:sz w:val="17"/>
              </w:rPr>
              <w:t>// ==============================================================================</w:t>
              <w:br/>
            </w:r>
            <w:r>
              <w:rPr>
                <w:rFonts w:ascii="Consolas" w:hAnsi="Consolas"/>
                <w:color w:val="1A202C"/>
                <w:sz w:val="17"/>
              </w:rPr>
              <w:t>// detector_tests.cpp - Unit Tests for Member 2 Detection &amp; Signature Logic</w:t>
              <w:br/>
            </w:r>
            <w:r>
              <w:rPr>
                <w:rFonts w:ascii="Consolas" w:hAnsi="Consolas"/>
                <w:color w:val="1A202C"/>
                <w:sz w:val="17"/>
              </w:rPr>
              <w:t>//</w:t>
              <w:br/>
            </w:r>
            <w:r>
              <w:rPr>
                <w:rFonts w:ascii="Consolas" w:hAnsi="Consolas"/>
                <w:color w:val="1A202C"/>
                <w:sz w:val="17"/>
              </w:rPr>
              <w:t>// Purpose:</w:t>
              <w:br/>
            </w:r>
            <w:r>
              <w:rPr>
                <w:rFonts w:ascii="Consolas" w:hAnsi="Consolas"/>
                <w:color w:val="1A202C"/>
                <w:sz w:val="17"/>
              </w:rPr>
              <w:t>//   Validates the core components of Member 2 without requiring full compilation</w:t>
              <w:br/>
            </w:r>
            <w:r>
              <w:rPr>
                <w:rFonts w:ascii="Consolas" w:hAnsi="Consolas"/>
                <w:color w:val="1A202C"/>
                <w:sz w:val="17"/>
              </w:rPr>
              <w:t>//   or code generation pipelines:</w:t>
              <w:br/>
            </w:r>
            <w:r>
              <w:rPr>
                <w:rFonts w:ascii="Consolas" w:hAnsi="Consolas"/>
                <w:color w:val="1A202C"/>
                <w:sz w:val="17"/>
              </w:rPr>
              <w:t>//   1. Exclusion of direct calls (call void @direct).</w:t>
              <w:br/>
            </w:r>
            <w:r>
              <w:rPr>
                <w:rFonts w:ascii="Consolas" w:hAnsi="Consolas"/>
                <w:color w:val="1A202C"/>
                <w:sz w:val="17"/>
              </w:rPr>
              <w:t>//   2. Detection of indirect calls (call void %p).</w:t>
              <w:br/>
            </w:r>
            <w:r>
              <w:rPr>
                <w:rFonts w:ascii="Consolas" w:hAnsi="Consolas"/>
                <w:color w:val="1A202C"/>
                <w:sz w:val="17"/>
              </w:rPr>
              <w:t>//   3. Boundary case: variadic calls (call void (...) %vararg).</w:t>
              <w:br/>
            </w:r>
            <w:r>
              <w:rPr>
                <w:rFonts w:ascii="Consolas" w:hAnsi="Consolas"/>
                <w:color w:val="1A202C"/>
                <w:sz w:val="17"/>
              </w:rPr>
              <w:t>//   4. Boundary case: exception invokes (invoke void %invoke).</w:t>
              <w:br/>
            </w:r>
            <w:r>
              <w:rPr>
                <w:rFonts w:ascii="Consolas" w:hAnsi="Consolas"/>
                <w:color w:val="1A202C"/>
                <w:sz w:val="17"/>
              </w:rPr>
              <w:t>// ==============================================================================</w:t>
              <w:br/>
            </w:r>
            <w:r>
              <w:rPr>
                <w:rFonts w:ascii="Consolas" w:hAnsi="Consolas"/>
                <w:color w:val="1A202C"/>
                <w:sz w:val="17"/>
              </w:rPr>
              <w:br/>
            </w:r>
            <w:r>
              <w:rPr>
                <w:rFonts w:ascii="Consolas" w:hAnsi="Consolas"/>
                <w:color w:val="1A202C"/>
                <w:sz w:val="17"/>
              </w:rPr>
              <w:t>#include "IndirectCallDetector.h"</w:t>
              <w:br/>
            </w:r>
            <w:r>
              <w:rPr>
                <w:rFonts w:ascii="Consolas" w:hAnsi="Consolas"/>
                <w:color w:val="1A202C"/>
                <w:sz w:val="17"/>
              </w:rPr>
              <w:t>#include "SignatureAnalyzer.h"</w:t>
              <w:br/>
            </w:r>
            <w:r>
              <w:rPr>
                <w:rFonts w:ascii="Consolas" w:hAnsi="Consolas"/>
                <w:color w:val="1A202C"/>
                <w:sz w:val="17"/>
              </w:rPr>
              <w:t>#include "llvm/IR/LLVMContext.h"</w:t>
              <w:br/>
            </w:r>
            <w:r>
              <w:rPr>
                <w:rFonts w:ascii="Consolas" w:hAnsi="Consolas"/>
                <w:color w:val="1A202C"/>
                <w:sz w:val="17"/>
              </w:rPr>
              <w:t>#include "llvm/IR/Module.h"</w:t>
              <w:br/>
            </w:r>
            <w:r>
              <w:rPr>
                <w:rFonts w:ascii="Consolas" w:hAnsi="Consolas"/>
                <w:color w:val="1A202C"/>
                <w:sz w:val="17"/>
              </w:rPr>
              <w:t>#include "llvm/IRReader/IRReader.h"</w:t>
              <w:br/>
            </w:r>
            <w:r>
              <w:rPr>
                <w:rFonts w:ascii="Consolas" w:hAnsi="Consolas"/>
                <w:color w:val="1A202C"/>
                <w:sz w:val="17"/>
              </w:rPr>
              <w:t>#include "llvm/AsmParser/Parser.h"</w:t>
              <w:br/>
            </w:r>
            <w:r>
              <w:rPr>
                <w:rFonts w:ascii="Consolas" w:hAnsi="Consolas"/>
                <w:color w:val="1A202C"/>
                <w:sz w:val="17"/>
              </w:rPr>
              <w:t>#include "llvm/Support/SourceMgr.h"</w:t>
              <w:br/>
            </w:r>
            <w:r>
              <w:rPr>
                <w:rFonts w:ascii="Consolas" w:hAnsi="Consolas"/>
                <w:color w:val="1A202C"/>
                <w:sz w:val="17"/>
              </w:rPr>
              <w:t>#include &lt;cassert&gt;</w:t>
              <w:br/>
            </w:r>
            <w:r>
              <w:rPr>
                <w:rFonts w:ascii="Consolas" w:hAnsi="Consolas"/>
                <w:color w:val="1A202C"/>
                <w:sz w:val="17"/>
              </w:rPr>
              <w:t>#include &lt;iostream&gt;</w:t>
              <w:br/>
            </w:r>
            <w:r>
              <w:rPr>
                <w:rFonts w:ascii="Consolas" w:hAnsi="Consolas"/>
                <w:color w:val="1A202C"/>
                <w:sz w:val="17"/>
              </w:rPr>
              <w:br/>
            </w:r>
            <w:r>
              <w:rPr>
                <w:rFonts w:ascii="Consolas" w:hAnsi="Consolas"/>
                <w:color w:val="1A202C"/>
                <w:sz w:val="17"/>
              </w:rPr>
              <w:t>using namespace llvm;</w:t>
              <w:br/>
            </w:r>
            <w:r>
              <w:rPr>
                <w:rFonts w:ascii="Consolas" w:hAnsi="Consolas"/>
                <w:color w:val="1A202C"/>
                <w:sz w:val="17"/>
              </w:rPr>
              <w:br/>
            </w:r>
            <w:r>
              <w:rPr>
                <w:rFonts w:ascii="Consolas" w:hAnsi="Consolas"/>
                <w:color w:val="1A202C"/>
                <w:sz w:val="17"/>
              </w:rPr>
              <w:t>int main() {</w:t>
              <w:br/>
            </w:r>
            <w:r>
              <w:rPr>
                <w:rFonts w:ascii="Consolas" w:hAnsi="Consolas"/>
                <w:color w:val="1A202C"/>
                <w:sz w:val="17"/>
              </w:rPr>
              <w:t xml:space="preserve">  // LLVMContext manages the core LLVM data structures (types, constants)</w:t>
              <w:br/>
            </w:r>
            <w:r>
              <w:rPr>
                <w:rFonts w:ascii="Consolas" w:hAnsi="Consolas"/>
                <w:color w:val="1A202C"/>
                <w:sz w:val="17"/>
              </w:rPr>
              <w:t xml:space="preserve">  LLVMContext context;</w:t>
              <w:br/>
            </w:r>
            <w:r>
              <w:rPr>
                <w:rFonts w:ascii="Consolas" w:hAnsi="Consolas"/>
                <w:color w:val="1A202C"/>
                <w:sz w:val="17"/>
              </w:rPr>
              <w:t xml:space="preserve">  SMDiagnostic error;</w:t>
              <w:br/>
            </w:r>
            <w:r>
              <w:rPr>
                <w:rFonts w:ascii="Consolas" w:hAnsi="Consolas"/>
                <w:color w:val="1A202C"/>
                <w:sz w:val="17"/>
              </w:rPr>
              <w:br/>
            </w:r>
            <w:r>
              <w:rPr>
                <w:rFonts w:ascii="Consolas" w:hAnsi="Consolas"/>
                <w:color w:val="1A202C"/>
                <w:sz w:val="17"/>
              </w:rPr>
              <w:t xml:space="preserve">  // ----------------------------------------------------------------------------</w:t>
              <w:br/>
            </w:r>
            <w:r>
              <w:rPr>
                <w:rFonts w:ascii="Consolas" w:hAnsi="Consolas"/>
                <w:color w:val="1A202C"/>
                <w:sz w:val="17"/>
              </w:rPr>
              <w:t xml:space="preserve">  // Test Case 1: Direct Call Filtering vs Indirect Call Detection</w:t>
              <w:br/>
            </w:r>
            <w:r>
              <w:rPr>
                <w:rFonts w:ascii="Consolas" w:hAnsi="Consolas"/>
                <w:color w:val="1A202C"/>
                <w:sz w:val="17"/>
              </w:rPr>
              <w:t xml:space="preserve">  // ----------------------------------------------------------------------------</w:t>
              <w:br/>
            </w:r>
            <w:r>
              <w:rPr>
                <w:rFonts w:ascii="Consolas" w:hAnsi="Consolas"/>
                <w:color w:val="1A202C"/>
                <w:sz w:val="17"/>
              </w:rPr>
              <w:t xml:space="preserve">  // Input IR contains:</w:t>
              <w:br/>
            </w:r>
            <w:r>
              <w:rPr>
                <w:rFonts w:ascii="Consolas" w:hAnsi="Consolas"/>
                <w:color w:val="1A202C"/>
                <w:sz w:val="17"/>
              </w:rPr>
              <w:t xml:space="preserve">  // - A direct call: call void @direct() -&gt; Should be IGNORED by detector.</w:t>
              <w:br/>
            </w:r>
            <w:r>
              <w:rPr>
                <w:rFonts w:ascii="Consolas" w:hAnsi="Consolas"/>
                <w:color w:val="1A202C"/>
                <w:sz w:val="17"/>
              </w:rPr>
              <w:t xml:space="preserve">  // - An indirect call: call void %p()    -&gt; Should be DETECTED by detector.</w:t>
              <w:br/>
            </w:r>
            <w:r>
              <w:rPr>
                <w:rFonts w:ascii="Consolas" w:hAnsi="Consolas"/>
                <w:color w:val="1A202C"/>
                <w:sz w:val="17"/>
              </w:rPr>
              <w:t xml:space="preserve">  auto module = parseAssemblyString(</w:t>
              <w:br/>
            </w:r>
            <w:r>
              <w:rPr>
                <w:rFonts w:ascii="Consolas" w:hAnsi="Consolas"/>
                <w:color w:val="1A202C"/>
                <w:sz w:val="17"/>
              </w:rPr>
              <w:t xml:space="preserve">      "declare void @direct()\n"</w:t>
              <w:br/>
            </w:r>
            <w:r>
              <w:rPr>
                <w:rFonts w:ascii="Consolas" w:hAnsi="Consolas"/>
                <w:color w:val="1A202C"/>
                <w:sz w:val="17"/>
              </w:rPr>
              <w:t xml:space="preserve">      "define void @f(void ()* %p) {\n"</w:t>
              <w:br/>
            </w:r>
            <w:r>
              <w:rPr>
                <w:rFonts w:ascii="Consolas" w:hAnsi="Consolas"/>
                <w:color w:val="1A202C"/>
                <w:sz w:val="17"/>
              </w:rPr>
              <w:t xml:space="preserve">      "entry:\n"</w:t>
              <w:br/>
            </w:r>
            <w:r>
              <w:rPr>
                <w:rFonts w:ascii="Consolas" w:hAnsi="Consolas"/>
                <w:color w:val="1A202C"/>
                <w:sz w:val="17"/>
              </w:rPr>
              <w:t xml:space="preserve">      "  call void %p()\n"</w:t>
              <w:br/>
            </w:r>
            <w:r>
              <w:rPr>
                <w:rFonts w:ascii="Consolas" w:hAnsi="Consolas"/>
                <w:color w:val="1A202C"/>
                <w:sz w:val="17"/>
              </w:rPr>
              <w:t xml:space="preserve">      "  call void @direct()\n"</w:t>
              <w:br/>
            </w:r>
            <w:r>
              <w:rPr>
                <w:rFonts w:ascii="Consolas" w:hAnsi="Consolas"/>
                <w:color w:val="1A202C"/>
                <w:sz w:val="17"/>
              </w:rPr>
              <w:t xml:space="preserve">      "  ret void\n}\n", error, context);</w:t>
              <w:br/>
            </w:r>
            <w:r>
              <w:rPr>
                <w:rFonts w:ascii="Consolas" w:hAnsi="Consolas"/>
                <w:color w:val="1A202C"/>
                <w:sz w:val="17"/>
              </w:rPr>
              <w:t xml:space="preserve">  assert(module &amp;&amp; "test IR must parse cleanly without syntax errors");</w:t>
              <w:br/>
            </w:r>
            <w:r>
              <w:rPr>
                <w:rFonts w:ascii="Consolas" w:hAnsi="Consolas"/>
                <w:color w:val="1A202C"/>
                <w:sz w:val="17"/>
              </w:rPr>
              <w:br/>
            </w:r>
            <w:r>
              <w:rPr>
                <w:rFonts w:ascii="Consolas" w:hAnsi="Consolas"/>
                <w:color w:val="1A202C"/>
                <w:sz w:val="17"/>
              </w:rPr>
              <w:t xml:space="preserve">  cfi::IndirectCallDetector detector;</w:t>
              <w:br/>
            </w:r>
            <w:r>
              <w:rPr>
                <w:rFonts w:ascii="Consolas" w:hAnsi="Consolas"/>
                <w:color w:val="1A202C"/>
                <w:sz w:val="17"/>
              </w:rPr>
              <w:t xml:space="preserve">  cfi::SignatureAnalyzer analyzer;</w:t>
              <w:br/>
            </w:r>
            <w:r>
              <w:rPr>
                <w:rFonts w:ascii="Consolas" w:hAnsi="Consolas"/>
                <w:color w:val="1A202C"/>
                <w:sz w:val="17"/>
              </w:rPr>
              <w:br/>
            </w:r>
            <w:r>
              <w:rPr>
                <w:rFonts w:ascii="Consolas" w:hAnsi="Consolas"/>
                <w:color w:val="1A202C"/>
                <w:sz w:val="17"/>
              </w:rPr>
              <w:t xml:space="preserve">  auto calls = detector.find(*module);</w:t>
              <w:br/>
            </w:r>
            <w:r>
              <w:rPr>
                <w:rFonts w:ascii="Consolas" w:hAnsi="Consolas"/>
                <w:color w:val="1A202C"/>
                <w:sz w:val="17"/>
              </w:rPr>
              <w:t xml:space="preserve">  // Verify: Exactly 1 indirect call detected (the direct call was excluded)</w:t>
              <w:br/>
            </w:r>
            <w:r>
              <w:rPr>
                <w:rFonts w:ascii="Consolas" w:hAnsi="Consolas"/>
                <w:color w:val="1A202C"/>
                <w:sz w:val="17"/>
              </w:rPr>
              <w:t xml:space="preserve">  assert(calls.size() == 1 &amp;&amp; "only the indirect call should be detected");</w:t>
              <w:br/>
            </w:r>
            <w:r>
              <w:rPr>
                <w:rFonts w:ascii="Consolas" w:hAnsi="Consolas"/>
                <w:color w:val="1A202C"/>
                <w:sz w:val="17"/>
              </w:rPr>
              <w:t xml:space="preserve">  // Verify: Canonical signature was generated successfully</w:t>
              <w:br/>
            </w:r>
            <w:r>
              <w:rPr>
                <w:rFonts w:ascii="Consolas" w:hAnsi="Consolas"/>
                <w:color w:val="1A202C"/>
                <w:sz w:val="17"/>
              </w:rPr>
              <w:t xml:space="preserve">  assert(!analyzer.key(*calls.front()).empty() &amp;&amp; "signature key must not be empty");</w:t>
              <w:br/>
            </w:r>
            <w:r>
              <w:rPr>
                <w:rFonts w:ascii="Consolas" w:hAnsi="Consolas"/>
                <w:color w:val="1A202C"/>
                <w:sz w:val="17"/>
              </w:rPr>
              <w:br/>
            </w:r>
            <w:r>
              <w:rPr>
                <w:rFonts w:ascii="Consolas" w:hAnsi="Consolas"/>
                <w:color w:val="1A202C"/>
                <w:sz w:val="17"/>
              </w:rPr>
              <w:t xml:space="preserve">  // ----------------------------------------------------------------------------</w:t>
              <w:br/>
            </w:r>
            <w:r>
              <w:rPr>
                <w:rFonts w:ascii="Consolas" w:hAnsi="Consolas"/>
                <w:color w:val="1A202C"/>
                <w:sz w:val="17"/>
              </w:rPr>
              <w:t xml:space="preserve">  // Test Case 2: Boundary Cases (Variadics &amp; InvokeInst)</w:t>
              <w:br/>
            </w:r>
            <w:r>
              <w:rPr>
                <w:rFonts w:ascii="Consolas" w:hAnsi="Consolas"/>
                <w:color w:val="1A202C"/>
                <w:sz w:val="17"/>
              </w:rPr>
              <w:t xml:space="preserve">  // ----------------------------------------------------------------------------</w:t>
              <w:br/>
            </w:r>
            <w:r>
              <w:rPr>
                <w:rFonts w:ascii="Consolas" w:hAnsi="Consolas"/>
                <w:color w:val="1A202C"/>
                <w:sz w:val="17"/>
              </w:rPr>
              <w:t xml:space="preserve">  // Input IR contains:</w:t>
              <w:br/>
            </w:r>
            <w:r>
              <w:rPr>
                <w:rFonts w:ascii="Consolas" w:hAnsi="Consolas"/>
                <w:color w:val="1A202C"/>
                <w:sz w:val="17"/>
              </w:rPr>
              <w:t xml:space="preserve">  // - A variadic indirect call: call void (...) %vararg(i32 7)</w:t>
              <w:br/>
            </w:r>
            <w:r>
              <w:rPr>
                <w:rFonts w:ascii="Consolas" w:hAnsi="Consolas"/>
                <w:color w:val="1A202C"/>
                <w:sz w:val="17"/>
              </w:rPr>
              <w:t xml:space="preserve">  // - An exception invoke: invoke void %invoke() to label %normal unwind label %unwind</w:t>
              <w:br/>
            </w:r>
            <w:r>
              <w:rPr>
                <w:rFonts w:ascii="Consolas" w:hAnsi="Consolas"/>
                <w:color w:val="1A202C"/>
                <w:sz w:val="17"/>
              </w:rPr>
              <w:t xml:space="preserve">  auto boundary = parseAssemblyString(</w:t>
              <w:br/>
            </w:r>
            <w:r>
              <w:rPr>
                <w:rFonts w:ascii="Consolas" w:hAnsi="Consolas"/>
                <w:color w:val="1A202C"/>
                <w:sz w:val="17"/>
              </w:rPr>
              <w:t xml:space="preserve">      "declare i32 @personality(...)\n"</w:t>
              <w:br/>
            </w:r>
            <w:r>
              <w:rPr>
                <w:rFonts w:ascii="Consolas" w:hAnsi="Consolas"/>
                <w:color w:val="1A202C"/>
                <w:sz w:val="17"/>
              </w:rPr>
              <w:t xml:space="preserve">      "define void @boundary(ptr %vararg, ptr %invoke) personality ptr @personality {\n"</w:t>
              <w:br/>
            </w:r>
            <w:r>
              <w:rPr>
                <w:rFonts w:ascii="Consolas" w:hAnsi="Consolas"/>
                <w:color w:val="1A202C"/>
                <w:sz w:val="17"/>
              </w:rPr>
              <w:t xml:space="preserve">      "entry:\n"</w:t>
              <w:br/>
            </w:r>
            <w:r>
              <w:rPr>
                <w:rFonts w:ascii="Consolas" w:hAnsi="Consolas"/>
                <w:color w:val="1A202C"/>
                <w:sz w:val="17"/>
              </w:rPr>
              <w:t xml:space="preserve">      "  call void (...) %vararg(i32 7)\n"</w:t>
              <w:br/>
            </w:r>
            <w:r>
              <w:rPr>
                <w:rFonts w:ascii="Consolas" w:hAnsi="Consolas"/>
                <w:color w:val="1A202C"/>
                <w:sz w:val="17"/>
              </w:rPr>
              <w:t xml:space="preserve">      "  invoke void %invoke() to label %normal unwind label %unwind\n"</w:t>
              <w:br/>
            </w:r>
            <w:r>
              <w:rPr>
                <w:rFonts w:ascii="Consolas" w:hAnsi="Consolas"/>
                <w:color w:val="1A202C"/>
                <w:sz w:val="17"/>
              </w:rPr>
              <w:t xml:space="preserve">      "normal:\n"</w:t>
              <w:br/>
            </w:r>
            <w:r>
              <w:rPr>
                <w:rFonts w:ascii="Consolas" w:hAnsi="Consolas"/>
                <w:color w:val="1A202C"/>
                <w:sz w:val="17"/>
              </w:rPr>
              <w:t xml:space="preserve">      "  ret void\n"</w:t>
              <w:br/>
            </w:r>
            <w:r>
              <w:rPr>
                <w:rFonts w:ascii="Consolas" w:hAnsi="Consolas"/>
                <w:color w:val="1A202C"/>
                <w:sz w:val="17"/>
              </w:rPr>
              <w:t xml:space="preserve">      "unwind:\n"</w:t>
              <w:br/>
            </w:r>
            <w:r>
              <w:rPr>
                <w:rFonts w:ascii="Consolas" w:hAnsi="Consolas"/>
                <w:color w:val="1A202C"/>
                <w:sz w:val="17"/>
              </w:rPr>
              <w:t xml:space="preserve">      "  landingpad { ptr, i32 } cleanup\n"</w:t>
              <w:br/>
            </w:r>
            <w:r>
              <w:rPr>
                <w:rFonts w:ascii="Consolas" w:hAnsi="Consolas"/>
                <w:color w:val="1A202C"/>
                <w:sz w:val="17"/>
              </w:rPr>
              <w:t xml:space="preserve">      "  ret void\n"</w:t>
              <w:br/>
            </w:r>
            <w:r>
              <w:rPr>
                <w:rFonts w:ascii="Consolas" w:hAnsi="Consolas"/>
                <w:color w:val="1A202C"/>
                <w:sz w:val="17"/>
              </w:rPr>
              <w:t xml:space="preserve">      "}\n", error, context);</w:t>
              <w:br/>
            </w:r>
            <w:r>
              <w:rPr>
                <w:rFonts w:ascii="Consolas" w:hAnsi="Consolas"/>
                <w:color w:val="1A202C"/>
                <w:sz w:val="17"/>
              </w:rPr>
              <w:t xml:space="preserve">  assert(boundary &amp;&amp; "boundary IR must parse cleanly without syntax errors");</w:t>
              <w:br/>
            </w:r>
            <w:r>
              <w:rPr>
                <w:rFonts w:ascii="Consolas" w:hAnsi="Consolas"/>
                <w:color w:val="1A202C"/>
                <w:sz w:val="17"/>
              </w:rPr>
              <w:br/>
            </w:r>
            <w:r>
              <w:rPr>
                <w:rFonts w:ascii="Consolas" w:hAnsi="Consolas"/>
                <w:color w:val="1A202C"/>
                <w:sz w:val="17"/>
              </w:rPr>
              <w:t xml:space="preserve">  auto boundaryCalls = detector.find(*boundary);</w:t>
              <w:br/>
            </w:r>
            <w:r>
              <w:rPr>
                <w:rFonts w:ascii="Consolas" w:hAnsi="Consolas"/>
                <w:color w:val="1A202C"/>
                <w:sz w:val="17"/>
              </w:rPr>
              <w:t xml:space="preserve">  // Verify: Both variadic call and invoke instruction are detected by CallBase</w:t>
              <w:br/>
            </w:r>
            <w:r>
              <w:rPr>
                <w:rFonts w:ascii="Consolas" w:hAnsi="Consolas"/>
                <w:color w:val="1A202C"/>
                <w:sz w:val="17"/>
              </w:rPr>
              <w:t xml:space="preserve">  assert(boundaryCalls.size() == 2 &amp;&amp; "variadic call and invoke must both be detected");</w:t>
              <w:br/>
            </w:r>
            <w:r>
              <w:rPr>
                <w:rFonts w:ascii="Consolas" w:hAnsi="Consolas"/>
                <w:color w:val="1A202C"/>
                <w:sz w:val="17"/>
              </w:rPr>
              <w:br/>
            </w:r>
            <w:r>
              <w:rPr>
                <w:rFonts w:ascii="Consolas" w:hAnsi="Consolas"/>
                <w:color w:val="1A202C"/>
                <w:sz w:val="17"/>
              </w:rPr>
              <w:t xml:space="preserve">  // Verify: Variadic signature contains "vararg=1" flag</w:t>
              <w:br/>
            </w:r>
            <w:r>
              <w:rPr>
                <w:rFonts w:ascii="Consolas" w:hAnsi="Consolas"/>
                <w:color w:val="1A202C"/>
                <w:sz w:val="17"/>
              </w:rPr>
              <w:t xml:space="preserve">  assert(analyzer.key(*boundaryCalls.front()).find("vararg=1") != std::string::npos &amp;&amp;</w:t>
              <w:br/>
            </w:r>
            <w:r>
              <w:rPr>
                <w:rFonts w:ascii="Consolas" w:hAnsi="Consolas"/>
                <w:color w:val="1A202C"/>
                <w:sz w:val="17"/>
              </w:rPr>
              <w:t xml:space="preserve">         "variadic signature must indicate vararg=1");</w:t>
              <w:br/>
            </w:r>
            <w:r>
              <w:rPr>
                <w:rFonts w:ascii="Consolas" w:hAnsi="Consolas"/>
                <w:color w:val="1A202C"/>
                <w:sz w:val="17"/>
              </w:rPr>
              <w:br/>
            </w:r>
            <w:r>
              <w:rPr>
                <w:rFonts w:ascii="Consolas" w:hAnsi="Consolas"/>
                <w:color w:val="1A202C"/>
                <w:sz w:val="17"/>
              </w:rPr>
              <w:t xml:space="preserve">  std::cout &lt;&lt; "detector tests passed\n";</w:t>
              <w:br/>
            </w:r>
            <w:r>
              <w:rPr>
                <w:rFonts w:ascii="Consolas" w:hAnsi="Consolas"/>
                <w:color w:val="1A202C"/>
                <w:sz w:val="17"/>
              </w:rPr>
              <w:t xml:space="preserve">  return 0;</w:t>
              <w:br/>
            </w:r>
            <w:r>
              <w:rPr>
                <w:rFonts w:ascii="Consolas" w:hAnsi="Consolas"/>
                <w:color w:val="1A202C"/>
                <w:sz w:val="17"/>
              </w:rPr>
              <w:t>}</w:t>
            </w:r>
          </w:p>
        </w:tc>
      </w:tr>
    </w:tbl>
    <w:p>
      <w:pPr>
        <w:spacing w:after="120"/>
      </w:pPr>
    </w:p>
    <w:p>
      <w:pPr>
        <w:spacing w:after="120"/>
      </w:pPr>
      <w:r>
        <w:rPr>
          <w:rFonts w:ascii="Calibri" w:hAnsi="Calibri"/>
          <w:color w:val="2D3748"/>
          <w:sz w:val="21"/>
        </w:rPr>
        <w:t>Member 2 Defect Log (bugs/bug-log.md):</w:t>
      </w:r>
    </w:p>
    <w:p>
      <w:pPr>
        <w:keepNext/>
        <w:spacing w:before="160" w:after="40"/>
      </w:pPr>
      <w:r>
        <w:rPr>
          <w:rFonts w:ascii="Calibri" w:hAnsi="Calibri"/>
          <w:b/>
          <w:color w:val="2B6CB0"/>
          <w:sz w:val="19"/>
        </w:rPr>
        <w:t>Source Code Listing: member2-detection-and-analysis/bugs/bug-log.md</w:t>
      </w:r>
    </w:p>
    <w:tbl>
      <w:tblPr>
        <w:tblW w:type="auto" w:w="0"/>
        <w:jc w:val="center"/>
        <w:tblLook w:firstColumn="1" w:firstRow="1" w:lastColumn="0" w:lastRow="0" w:noHBand="0" w:noVBand="1" w:val="04A0"/>
      </w:tblPr>
      <w:tblGrid>
        <w:gridCol w:w="9360"/>
      </w:tblGrid>
      <w:tr>
        <w:tc>
          <w:tcPr>
            <w:tcW w:type="dxa" w:w="9360"/>
            <w:shd w:fill="F8FAFC"/>
            <w:tcBorders>
              <w:top w:val="single" w:sz="4" w:space="0" w:color="CBD5E0"/>
              <w:left w:val="single" w:sz="16" w:space="0" w:color="A0AEC0"/>
              <w:bottom w:val="single" w:sz="4" w:space="0" w:color="CBD5E0"/>
              <w:right w:val="single" w:sz="4" w:space="0" w:color="CBD5E0"/>
            </w:tcBorders>
          </w:tcPr>
          <w:p>
            <w:pPr>
              <w:spacing w:before="80" w:after="80" w:line="252" w:lineRule="auto"/>
              <w:ind w:left="115" w:right="115"/>
            </w:pPr>
            <w:r>
              <w:rPr>
                <w:rFonts w:ascii="Consolas" w:hAnsi="Consolas"/>
                <w:color w:val="1A202C"/>
                <w:sz w:val="17"/>
              </w:rPr>
              <w:t># Member 2: Bug Log</w:t>
              <w:br/>
            </w:r>
            <w:r>
              <w:rPr>
                <w:rFonts w:ascii="Consolas" w:hAnsi="Consolas"/>
                <w:color w:val="1A202C"/>
                <w:sz w:val="17"/>
              </w:rPr>
              <w:br/>
            </w:r>
            <w:r>
              <w:rPr>
                <w:rFonts w:ascii="Consolas" w:hAnsi="Consolas"/>
                <w:color w:val="1A202C"/>
                <w:sz w:val="17"/>
              </w:rPr>
              <w:t>| Date | Defect Description | How Found | Root Cause | Fix Applied | Status |</w:t>
              <w:br/>
            </w:r>
            <w:r>
              <w:rPr>
                <w:rFonts w:ascii="Consolas" w:hAnsi="Consolas"/>
                <w:color w:val="1A202C"/>
                <w:sz w:val="17"/>
              </w:rPr>
              <w:t>|---|---|---|---|---|---|</w:t>
              <w:br/>
            </w:r>
            <w:r>
              <w:rPr>
                <w:rFonts w:ascii="Consolas" w:hAnsi="Consolas"/>
                <w:color w:val="1A202C"/>
                <w:sz w:val="17"/>
              </w:rPr>
              <w:t>| 2026-09-15 | `parseAssemblyString` undeclared in `detector_tests.cpp` | Running `cmake --build build` under LLVM 21 toolchain | `llvm/AsmParser/Parser.h` was not included in `detector_tests.cpp`, causing compilation failure in unit tests | Added `#include "llvm/AsmParser/Parser.h"` to `detector_tests.cpp` | Closed (Verified: unit test binary builds and passes) |</w:t>
            </w:r>
          </w:p>
        </w:tc>
      </w:tr>
    </w:tbl>
    <w:p>
      <w:pPr>
        <w:spacing w:after="120"/>
      </w:pPr>
    </w:p>
    <w:p>
      <w:r>
        <w:br w:type="page"/>
      </w:r>
    </w:p>
    <w:p>
      <w:pPr>
        <w:keepNext/>
        <w:spacing w:before="400" w:after="160"/>
      </w:pPr>
      <w:r>
        <w:rPr>
          <w:rFonts w:ascii="Calibri" w:hAnsi="Calibri"/>
          <w:b/>
          <w:color w:val="1A365D"/>
          <w:sz w:val="34"/>
        </w:rPr>
        <w:t>Chapter 9: Member 3 Deep-Dive — Target Generation &amp; Runtime</w:t>
      </w:r>
    </w:p>
    <w:p>
      <w:pPr>
        <w:spacing w:after="120"/>
      </w:pPr>
      <w:r>
        <w:rPr>
          <w:rFonts w:ascii="Calibri" w:hAnsi="Calibri"/>
          <w:color w:val="2D3748"/>
          <w:sz w:val="21"/>
        </w:rPr>
        <w:t>Member 3 implements the code generation and security enforcement back-end: identifying all address-taken target functions across the translation unit, synthesizing constant target arrays, rewriting the LLVM IR to inject pre-call checks, and providing the C runtime library (__cfi_check) that enforces integrity at machine execution time.</w:t>
      </w:r>
    </w:p>
    <w:p>
      <w:pPr>
        <w:keepNext/>
        <w:spacing w:before="280" w:after="120"/>
      </w:pPr>
      <w:r>
        <w:rPr>
          <w:rFonts w:ascii="Calibri" w:hAnsi="Calibri"/>
          <w:b/>
          <w:color w:val="2B6CB0"/>
          <w:sz w:val="27"/>
        </w:rPr>
        <w:t>9.1 Address-Taken Target Discovery (TargetGenerator)</w:t>
      </w:r>
    </w:p>
    <w:p>
      <w:pPr>
        <w:spacing w:after="120"/>
      </w:pPr>
      <w:r>
        <w:rPr>
          <w:rFonts w:ascii="Calibri" w:hAnsi="Calibri"/>
          <w:color w:val="2D3748"/>
          <w:sz w:val="21"/>
        </w:rPr>
        <w:t>TargetGenerator scans the module and builds a hash map from canonical signature keys to lists of valid target Function pointers. It enforces two rigorous inclusion criteria:</w:t>
      </w:r>
    </w:p>
    <w:p>
      <w:pPr>
        <w:pStyle w:val="ListBullet"/>
        <w:spacing w:after="60"/>
      </w:pPr>
      <w:r>
        <w:rPr>
          <w:b/>
          <w:color w:val="1A365D"/>
          <w:sz w:val="20"/>
        </w:rPr>
        <w:t xml:space="preserve">!F.isDeclaration(): </w:t>
      </w:r>
      <w:r>
        <w:rPr>
          <w:color w:val="2D3748"/>
          <w:sz w:val="20"/>
        </w:rPr>
        <w:t>The function must have a concrete implementation (basic blocks and instructions) within this module. External functions declared via 'declare void @foo()' cannot be referenced directly in local static tables without link-time resolution.</w:t>
      </w:r>
    </w:p>
    <w:p>
      <w:pPr>
        <w:pStyle w:val="ListBullet"/>
        <w:spacing w:after="60"/>
      </w:pPr>
      <w:r>
        <w:rPr>
          <w:b/>
          <w:color w:val="1A365D"/>
          <w:sz w:val="20"/>
        </w:rPr>
        <w:t xml:space="preserve">F.hasAddressTaken(): </w:t>
      </w:r>
      <w:r>
        <w:rPr>
          <w:color w:val="2D3748"/>
          <w:sz w:val="20"/>
        </w:rPr>
        <w:t>The function's address must be explicitly taken anywhere in the IR (e.g. assigned to a pointer, stored in a table, or passed as an argument). Functions whose addresses are never taken can only be invoked by direct calls. Adding them to indirect target sets would unnecessarily broaden the target equivalence class and weaken security.</w:t>
      </w:r>
    </w:p>
    <w:p>
      <w:pPr>
        <w:keepNext/>
        <w:spacing w:before="160" w:after="40"/>
      </w:pPr>
      <w:r>
        <w:rPr>
          <w:rFonts w:ascii="Calibri" w:hAnsi="Calibri"/>
          <w:b/>
          <w:color w:val="2B6CB0"/>
          <w:sz w:val="19"/>
        </w:rPr>
        <w:t>Source Code Listing: member3-generation-and-instrumentation/include/TargetGenerator.h</w:t>
      </w:r>
    </w:p>
    <w:tbl>
      <w:tblPr>
        <w:tblW w:type="auto" w:w="0"/>
        <w:jc w:val="center"/>
        <w:tblLook w:firstColumn="1" w:firstRow="1" w:lastColumn="0" w:lastRow="0" w:noHBand="0" w:noVBand="1" w:val="04A0"/>
      </w:tblPr>
      <w:tblGrid>
        <w:gridCol w:w="9360"/>
      </w:tblGrid>
      <w:tr>
        <w:tc>
          <w:tcPr>
            <w:tcW w:type="dxa" w:w="9360"/>
            <w:shd w:fill="F8FAFC"/>
            <w:tcBorders>
              <w:top w:val="single" w:sz="4" w:space="0" w:color="CBD5E0"/>
              <w:left w:val="single" w:sz="16" w:space="0" w:color="A0AEC0"/>
              <w:bottom w:val="single" w:sz="4" w:space="0" w:color="CBD5E0"/>
              <w:right w:val="single" w:sz="4" w:space="0" w:color="CBD5E0"/>
            </w:tcBorders>
          </w:tcPr>
          <w:p>
            <w:pPr>
              <w:spacing w:before="80" w:after="80" w:line="252" w:lineRule="auto"/>
              <w:ind w:left="115" w:right="115"/>
            </w:pPr>
            <w:r>
              <w:rPr>
                <w:rFonts w:ascii="Consolas" w:hAnsi="Consolas"/>
                <w:color w:val="1A202C"/>
                <w:sz w:val="17"/>
              </w:rPr>
              <w:t>// ==============================================================================</w:t>
              <w:br/>
            </w:r>
            <w:r>
              <w:rPr>
                <w:rFonts w:ascii="Consolas" w:hAnsi="Consolas"/>
                <w:color w:val="1A202C"/>
                <w:sz w:val="17"/>
              </w:rPr>
              <w:t>// TargetGenerator.h - Address-Taken Target Discovery Interface (Member 3)</w:t>
              <w:br/>
            </w:r>
            <w:r>
              <w:rPr>
                <w:rFonts w:ascii="Consolas" w:hAnsi="Consolas"/>
                <w:color w:val="1A202C"/>
                <w:sz w:val="17"/>
              </w:rPr>
              <w:t>//</w:t>
              <w:br/>
            </w:r>
            <w:r>
              <w:rPr>
                <w:rFonts w:ascii="Consolas" w:hAnsi="Consolas"/>
                <w:color w:val="1A202C"/>
                <w:sz w:val="17"/>
              </w:rPr>
              <w:t>// Purpose:</w:t>
              <w:br/>
            </w:r>
            <w:r>
              <w:rPr>
                <w:rFonts w:ascii="Consolas" w:hAnsi="Consolas"/>
                <w:color w:val="1A202C"/>
                <w:sz w:val="17"/>
              </w:rPr>
              <w:t>//   Discovers all functions within the translation unit that have their addresses</w:t>
              <w:br/>
            </w:r>
            <w:r>
              <w:rPr>
                <w:rFonts w:ascii="Consolas" w:hAnsi="Consolas"/>
                <w:color w:val="1A202C"/>
                <w:sz w:val="17"/>
              </w:rPr>
              <w:t>//   taken (meaning they could legitimately be called via function pointers) and</w:t>
              <w:br/>
            </w:r>
            <w:r>
              <w:rPr>
                <w:rFonts w:ascii="Consolas" w:hAnsi="Consolas"/>
                <w:color w:val="1A202C"/>
                <w:sz w:val="17"/>
              </w:rPr>
              <w:t>//   organizes them into target sets keyed by canonical function signature.</w:t>
              <w:br/>
            </w:r>
            <w:r>
              <w:rPr>
                <w:rFonts w:ascii="Consolas" w:hAnsi="Consolas"/>
                <w:color w:val="1A202C"/>
                <w:sz w:val="17"/>
              </w:rPr>
              <w:t>// ==============================================================================</w:t>
              <w:br/>
            </w:r>
            <w:r>
              <w:rPr>
                <w:rFonts w:ascii="Consolas" w:hAnsi="Consolas"/>
                <w:color w:val="1A202C"/>
                <w:sz w:val="17"/>
              </w:rPr>
              <w:br/>
            </w:r>
            <w:r>
              <w:rPr>
                <w:rFonts w:ascii="Consolas" w:hAnsi="Consolas"/>
                <w:color w:val="1A202C"/>
                <w:sz w:val="17"/>
              </w:rPr>
              <w:t>#pragma once</w:t>
              <w:br/>
            </w:r>
            <w:r>
              <w:rPr>
                <w:rFonts w:ascii="Consolas" w:hAnsi="Consolas"/>
                <w:color w:val="1A202C"/>
                <w:sz w:val="17"/>
              </w:rPr>
              <w:br/>
            </w:r>
            <w:r>
              <w:rPr>
                <w:rFonts w:ascii="Consolas" w:hAnsi="Consolas"/>
                <w:color w:val="1A202C"/>
                <w:sz w:val="17"/>
              </w:rPr>
              <w:t>#include "llvm/IR/Module.h"</w:t>
              <w:br/>
            </w:r>
            <w:r>
              <w:rPr>
                <w:rFonts w:ascii="Consolas" w:hAnsi="Consolas"/>
                <w:color w:val="1A202C"/>
                <w:sz w:val="17"/>
              </w:rPr>
              <w:t>#include "llvm/IR/Function.h"</w:t>
              <w:br/>
            </w:r>
            <w:r>
              <w:rPr>
                <w:rFonts w:ascii="Consolas" w:hAnsi="Consolas"/>
                <w:color w:val="1A202C"/>
                <w:sz w:val="17"/>
              </w:rPr>
              <w:t>#include &lt;string&gt;</w:t>
              <w:br/>
            </w:r>
            <w:r>
              <w:rPr>
                <w:rFonts w:ascii="Consolas" w:hAnsi="Consolas"/>
                <w:color w:val="1A202C"/>
                <w:sz w:val="17"/>
              </w:rPr>
              <w:t>#include &lt;unordered_map&gt;</w:t>
              <w:br/>
            </w:r>
            <w:r>
              <w:rPr>
                <w:rFonts w:ascii="Consolas" w:hAnsi="Consolas"/>
                <w:color w:val="1A202C"/>
                <w:sz w:val="17"/>
              </w:rPr>
              <w:t>#include &lt;vector&gt;</w:t>
              <w:br/>
            </w:r>
            <w:r>
              <w:rPr>
                <w:rFonts w:ascii="Consolas" w:hAnsi="Consolas"/>
                <w:color w:val="1A202C"/>
                <w:sz w:val="17"/>
              </w:rPr>
              <w:br/>
            </w:r>
            <w:r>
              <w:rPr>
                <w:rFonts w:ascii="Consolas" w:hAnsi="Consolas"/>
                <w:color w:val="1A202C"/>
                <w:sz w:val="17"/>
              </w:rPr>
              <w:t>namespace cfi {</w:t>
              <w:br/>
            </w:r>
            <w:r>
              <w:rPr>
                <w:rFonts w:ascii="Consolas" w:hAnsi="Consolas"/>
                <w:color w:val="1A202C"/>
                <w:sz w:val="17"/>
              </w:rPr>
              <w:br/>
            </w:r>
            <w:r>
              <w:rPr>
                <w:rFonts w:ascii="Consolas" w:hAnsi="Consolas"/>
                <w:color w:val="1A202C"/>
                <w:sz w:val="17"/>
              </w:rPr>
              <w:t>/// \brief Discovers and categorizes valid target functions across an LLVM Module.</w:t>
              <w:br/>
            </w:r>
            <w:r>
              <w:rPr>
                <w:rFonts w:ascii="Consolas" w:hAnsi="Consolas"/>
                <w:color w:val="1A202C"/>
                <w:sz w:val="17"/>
              </w:rPr>
              <w:t>class TargetGenerator {</w:t>
              <w:br/>
            </w:r>
            <w:r>
              <w:rPr>
                <w:rFonts w:ascii="Consolas" w:hAnsi="Consolas"/>
                <w:color w:val="1A202C"/>
                <w:sz w:val="17"/>
              </w:rPr>
              <w:t>public:</w:t>
              <w:br/>
            </w:r>
            <w:r>
              <w:rPr>
                <w:rFonts w:ascii="Consolas" w:hAnsi="Consolas"/>
                <w:color w:val="1A202C"/>
                <w:sz w:val="17"/>
              </w:rPr>
              <w:t xml:space="preserve">  /// \brief Map from canonical signature string to list of valid target Function pointers.</w:t>
              <w:br/>
            </w:r>
            <w:r>
              <w:rPr>
                <w:rFonts w:ascii="Consolas" w:hAnsi="Consolas"/>
                <w:color w:val="1A202C"/>
                <w:sz w:val="17"/>
              </w:rPr>
              <w:t xml:space="preserve">  using TargetMap = std::unordered_map&lt;std::string, std::vector&lt;llvm::Function *&gt;&gt;;</w:t>
              <w:br/>
            </w:r>
            <w:r>
              <w:rPr>
                <w:rFonts w:ascii="Consolas" w:hAnsi="Consolas"/>
                <w:color w:val="1A202C"/>
                <w:sz w:val="17"/>
              </w:rPr>
              <w:br/>
            </w:r>
            <w:r>
              <w:rPr>
                <w:rFonts w:ascii="Consolas" w:hAnsi="Consolas"/>
                <w:color w:val="1A202C"/>
                <w:sz w:val="17"/>
              </w:rPr>
              <w:t xml:space="preserve">  /// \brief Analyzes the module and builds the internal signature-to-targets map.</w:t>
              <w:br/>
            </w:r>
            <w:r>
              <w:rPr>
                <w:rFonts w:ascii="Consolas" w:hAnsi="Consolas"/>
                <w:color w:val="1A202C"/>
                <w:sz w:val="17"/>
              </w:rPr>
              <w:t xml:space="preserve">  /// \param module The module to inspect.</w:t>
              <w:br/>
            </w:r>
            <w:r>
              <w:rPr>
                <w:rFonts w:ascii="Consolas" w:hAnsi="Consolas"/>
                <w:color w:val="1A202C"/>
                <w:sz w:val="17"/>
              </w:rPr>
              <w:t xml:space="preserve">  /// \param analyzer The SignatureAnalyzer used to compute canonical signature keys.</w:t>
              <w:br/>
            </w:r>
            <w:r>
              <w:rPr>
                <w:rFonts w:ascii="Consolas" w:hAnsi="Consolas"/>
                <w:color w:val="1A202C"/>
                <w:sz w:val="17"/>
              </w:rPr>
              <w:t xml:space="preserve">  void build(llvm::Module &amp;module, const class SignatureAnalyzer &amp;analyzer);</w:t>
              <w:br/>
            </w:r>
            <w:r>
              <w:rPr>
                <w:rFonts w:ascii="Consolas" w:hAnsi="Consolas"/>
                <w:color w:val="1A202C"/>
                <w:sz w:val="17"/>
              </w:rPr>
              <w:br/>
            </w:r>
            <w:r>
              <w:rPr>
                <w:rFonts w:ascii="Consolas" w:hAnsi="Consolas"/>
                <w:color w:val="1A202C"/>
                <w:sz w:val="17"/>
              </w:rPr>
              <w:t xml:space="preserve">  /// \brief Looks up the list of address-taken functions matching a signature.</w:t>
              <w:br/>
            </w:r>
            <w:r>
              <w:rPr>
                <w:rFonts w:ascii="Consolas" w:hAnsi="Consolas"/>
                <w:color w:val="1A202C"/>
                <w:sz w:val="17"/>
              </w:rPr>
              <w:t xml:space="preserve">  /// \param signature Canonical signature string key.</w:t>
              <w:br/>
            </w:r>
            <w:r>
              <w:rPr>
                <w:rFonts w:ascii="Consolas" w:hAnsi="Consolas"/>
                <w:color w:val="1A202C"/>
                <w:sz w:val="17"/>
              </w:rPr>
              <w:t xml:space="preserve">  /// \return Pointer to the vector of matching Functions, or nullptr if none exist.</w:t>
              <w:br/>
            </w:r>
            <w:r>
              <w:rPr>
                <w:rFonts w:ascii="Consolas" w:hAnsi="Consolas"/>
                <w:color w:val="1A202C"/>
                <w:sz w:val="17"/>
              </w:rPr>
              <w:t xml:space="preserve">  const std::vector&lt;llvm::Function *&gt; *targetsFor(const std::string &amp;signature) const;</w:t>
              <w:br/>
            </w:r>
            <w:r>
              <w:rPr>
                <w:rFonts w:ascii="Consolas" w:hAnsi="Consolas"/>
                <w:color w:val="1A202C"/>
                <w:sz w:val="17"/>
              </w:rPr>
              <w:br/>
            </w:r>
            <w:r>
              <w:rPr>
                <w:rFonts w:ascii="Consolas" w:hAnsi="Consolas"/>
                <w:color w:val="1A202C"/>
                <w:sz w:val="17"/>
              </w:rPr>
              <w:t>private:</w:t>
              <w:br/>
            </w:r>
            <w:r>
              <w:rPr>
                <w:rFonts w:ascii="Consolas" w:hAnsi="Consolas"/>
                <w:color w:val="1A202C"/>
                <w:sz w:val="17"/>
              </w:rPr>
              <w:t xml:space="preserve">  TargetMap targets;</w:t>
              <w:br/>
            </w:r>
            <w:r>
              <w:rPr>
                <w:rFonts w:ascii="Consolas" w:hAnsi="Consolas"/>
                <w:color w:val="1A202C"/>
                <w:sz w:val="17"/>
              </w:rPr>
              <w:t>};</w:t>
              <w:br/>
            </w:r>
            <w:r>
              <w:rPr>
                <w:rFonts w:ascii="Consolas" w:hAnsi="Consolas"/>
                <w:color w:val="1A202C"/>
                <w:sz w:val="17"/>
              </w:rPr>
              <w:br/>
            </w:r>
            <w:r>
              <w:rPr>
                <w:rFonts w:ascii="Consolas" w:hAnsi="Consolas"/>
                <w:color w:val="1A202C"/>
                <w:sz w:val="17"/>
              </w:rPr>
              <w:t>} // namespace cfi</w:t>
            </w:r>
          </w:p>
        </w:tc>
      </w:tr>
    </w:tbl>
    <w:p>
      <w:pPr>
        <w:spacing w:after="120"/>
      </w:pPr>
    </w:p>
    <w:p>
      <w:pPr>
        <w:keepNext/>
        <w:spacing w:before="160" w:after="40"/>
      </w:pPr>
      <w:r>
        <w:rPr>
          <w:rFonts w:ascii="Calibri" w:hAnsi="Calibri"/>
          <w:b/>
          <w:color w:val="2B6CB0"/>
          <w:sz w:val="19"/>
        </w:rPr>
        <w:t>Source Code Listing: member3-generation-and-instrumentation/lib/TargetGenerator.cpp</w:t>
      </w:r>
    </w:p>
    <w:tbl>
      <w:tblPr>
        <w:tblW w:type="auto" w:w="0"/>
        <w:jc w:val="center"/>
        <w:tblLook w:firstColumn="1" w:firstRow="1" w:lastColumn="0" w:lastRow="0" w:noHBand="0" w:noVBand="1" w:val="04A0"/>
      </w:tblPr>
      <w:tblGrid>
        <w:gridCol w:w="9360"/>
      </w:tblGrid>
      <w:tr>
        <w:tc>
          <w:tcPr>
            <w:tcW w:type="dxa" w:w="9360"/>
            <w:shd w:fill="F8FAFC"/>
            <w:tcBorders>
              <w:top w:val="single" w:sz="4" w:space="0" w:color="CBD5E0"/>
              <w:left w:val="single" w:sz="16" w:space="0" w:color="A0AEC0"/>
              <w:bottom w:val="single" w:sz="4" w:space="0" w:color="CBD5E0"/>
              <w:right w:val="single" w:sz="4" w:space="0" w:color="CBD5E0"/>
            </w:tcBorders>
          </w:tcPr>
          <w:p>
            <w:pPr>
              <w:spacing w:before="80" w:after="80" w:line="252" w:lineRule="auto"/>
              <w:ind w:left="115" w:right="115"/>
            </w:pPr>
            <w:r>
              <w:rPr>
                <w:rFonts w:ascii="Consolas" w:hAnsi="Consolas"/>
                <w:color w:val="1A202C"/>
                <w:sz w:val="17"/>
              </w:rPr>
              <w:t>// ==============================================================================</w:t>
              <w:br/>
            </w:r>
            <w:r>
              <w:rPr>
                <w:rFonts w:ascii="Consolas" w:hAnsi="Consolas"/>
                <w:color w:val="1A202C"/>
                <w:sz w:val="17"/>
              </w:rPr>
              <w:t>// TargetGenerator.cpp - Address-Taken Target Discovery Implementation (Member 3)</w:t>
              <w:br/>
            </w:r>
            <w:r>
              <w:rPr>
                <w:rFonts w:ascii="Consolas" w:hAnsi="Consolas"/>
                <w:color w:val="1A202C"/>
                <w:sz w:val="17"/>
              </w:rPr>
              <w:t>//</w:t>
              <w:br/>
            </w:r>
            <w:r>
              <w:rPr>
                <w:rFonts w:ascii="Consolas" w:hAnsi="Consolas"/>
                <w:color w:val="1A202C"/>
                <w:sz w:val="17"/>
              </w:rPr>
              <w:t>// Target Inclusion Criteria:</w:t>
              <w:br/>
            </w:r>
            <w:r>
              <w:rPr>
                <w:rFonts w:ascii="Consolas" w:hAnsi="Consolas"/>
                <w:color w:val="1A202C"/>
                <w:sz w:val="17"/>
              </w:rPr>
              <w:t>// 1. `!function.isDeclaration()`:</w:t>
              <w:br/>
            </w:r>
            <w:r>
              <w:rPr>
                <w:rFonts w:ascii="Consolas" w:hAnsi="Consolas"/>
                <w:color w:val="1A202C"/>
                <w:sz w:val="17"/>
              </w:rPr>
              <w:t>//    The function must be defined (possess a body) in this translation unit.</w:t>
              <w:br/>
            </w:r>
            <w:r>
              <w:rPr>
                <w:rFonts w:ascii="Consolas" w:hAnsi="Consolas"/>
                <w:color w:val="1A202C"/>
                <w:sz w:val="17"/>
              </w:rPr>
              <w:t>//    External declarations (`declare void @extern_func()`) cannot be referenced</w:t>
              <w:br/>
            </w:r>
            <w:r>
              <w:rPr>
                <w:rFonts w:ascii="Consolas" w:hAnsi="Consolas"/>
                <w:color w:val="1A202C"/>
                <w:sz w:val="17"/>
              </w:rPr>
              <w:t>//    directly in local static tables without link-time resolution.</w:t>
              <w:br/>
            </w:r>
            <w:r>
              <w:rPr>
                <w:rFonts w:ascii="Consolas" w:hAnsi="Consolas"/>
                <w:color w:val="1A202C"/>
                <w:sz w:val="17"/>
              </w:rPr>
              <w:t>// 2. `function.hasAddressTaken()`:</w:t>
              <w:br/>
            </w:r>
            <w:r>
              <w:rPr>
                <w:rFonts w:ascii="Consolas" w:hAnsi="Consolas"/>
                <w:color w:val="1A202C"/>
                <w:sz w:val="17"/>
              </w:rPr>
              <w:t>//    The function's pointer is stored into a variable, passed as an argument, or</w:t>
              <w:br/>
            </w:r>
            <w:r>
              <w:rPr>
                <w:rFonts w:ascii="Consolas" w:hAnsi="Consolas"/>
                <w:color w:val="1A202C"/>
                <w:sz w:val="17"/>
              </w:rPr>
              <w:t>//    used in a constant table. Functions whose addresses are NEVER taken can only</w:t>
              <w:br/>
            </w:r>
            <w:r>
              <w:rPr>
                <w:rFonts w:ascii="Consolas" w:hAnsi="Consolas"/>
                <w:color w:val="1A202C"/>
                <w:sz w:val="17"/>
              </w:rPr>
              <w:t>//    be reached by direct calls; including them in indirect CFI sets would expand</w:t>
              <w:br/>
            </w:r>
            <w:r>
              <w:rPr>
                <w:rFonts w:ascii="Consolas" w:hAnsi="Consolas"/>
                <w:color w:val="1A202C"/>
                <w:sz w:val="17"/>
              </w:rPr>
              <w:t>//    the attack surface unnecessarily.</w:t>
              <w:br/>
            </w:r>
            <w:r>
              <w:rPr>
                <w:rFonts w:ascii="Consolas" w:hAnsi="Consolas"/>
                <w:color w:val="1A202C"/>
                <w:sz w:val="17"/>
              </w:rPr>
              <w:t>// ==============================================================================</w:t>
              <w:br/>
            </w:r>
            <w:r>
              <w:rPr>
                <w:rFonts w:ascii="Consolas" w:hAnsi="Consolas"/>
                <w:color w:val="1A202C"/>
                <w:sz w:val="17"/>
              </w:rPr>
              <w:br/>
            </w:r>
            <w:r>
              <w:rPr>
                <w:rFonts w:ascii="Consolas" w:hAnsi="Consolas"/>
                <w:color w:val="1A202C"/>
                <w:sz w:val="17"/>
              </w:rPr>
              <w:t>#include "TargetGenerator.h"</w:t>
              <w:br/>
            </w:r>
            <w:r>
              <w:rPr>
                <w:rFonts w:ascii="Consolas" w:hAnsi="Consolas"/>
                <w:color w:val="1A202C"/>
                <w:sz w:val="17"/>
              </w:rPr>
              <w:t>#include "SignatureAnalyzer.h"</w:t>
              <w:br/>
            </w:r>
            <w:r>
              <w:rPr>
                <w:rFonts w:ascii="Consolas" w:hAnsi="Consolas"/>
                <w:color w:val="1A202C"/>
                <w:sz w:val="17"/>
              </w:rPr>
              <w:br/>
            </w:r>
            <w:r>
              <w:rPr>
                <w:rFonts w:ascii="Consolas" w:hAnsi="Consolas"/>
                <w:color w:val="1A202C"/>
                <w:sz w:val="17"/>
              </w:rPr>
              <w:t>using namespace llvm;</w:t>
              <w:br/>
            </w:r>
            <w:r>
              <w:rPr>
                <w:rFonts w:ascii="Consolas" w:hAnsi="Consolas"/>
                <w:color w:val="1A202C"/>
                <w:sz w:val="17"/>
              </w:rPr>
              <w:br/>
            </w:r>
            <w:r>
              <w:rPr>
                <w:rFonts w:ascii="Consolas" w:hAnsi="Consolas"/>
                <w:color w:val="1A202C"/>
                <w:sz w:val="17"/>
              </w:rPr>
              <w:t>namespace cfi {</w:t>
              <w:br/>
            </w:r>
            <w:r>
              <w:rPr>
                <w:rFonts w:ascii="Consolas" w:hAnsi="Consolas"/>
                <w:color w:val="1A202C"/>
                <w:sz w:val="17"/>
              </w:rPr>
              <w:br/>
            </w:r>
            <w:r>
              <w:rPr>
                <w:rFonts w:ascii="Consolas" w:hAnsi="Consolas"/>
                <w:color w:val="1A202C"/>
                <w:sz w:val="17"/>
              </w:rPr>
              <w:t>/// \brief Scans all functions in the module and populates the signature target map.</w:t>
              <w:br/>
            </w:r>
            <w:r>
              <w:rPr>
                <w:rFonts w:ascii="Consolas" w:hAnsi="Consolas"/>
                <w:color w:val="1A202C"/>
                <w:sz w:val="17"/>
              </w:rPr>
              <w:t>/// \param module The module whose functions are inspected.</w:t>
              <w:br/>
            </w:r>
            <w:r>
              <w:rPr>
                <w:rFonts w:ascii="Consolas" w:hAnsi="Consolas"/>
                <w:color w:val="1A202C"/>
                <w:sz w:val="17"/>
              </w:rPr>
              <w:t>/// \param analyzer The signature analyzer used to generate canonical keys.</w:t>
              <w:br/>
            </w:r>
            <w:r>
              <w:rPr>
                <w:rFonts w:ascii="Consolas" w:hAnsi="Consolas"/>
                <w:color w:val="1A202C"/>
                <w:sz w:val="17"/>
              </w:rPr>
              <w:t>void TargetGenerator::build(Module &amp;module, const SignatureAnalyzer &amp;analyzer) {</w:t>
              <w:br/>
            </w:r>
            <w:r>
              <w:rPr>
                <w:rFonts w:ascii="Consolas" w:hAnsi="Consolas"/>
                <w:color w:val="1A202C"/>
                <w:sz w:val="17"/>
              </w:rPr>
              <w:t xml:space="preserve">  targets.clear();</w:t>
              <w:br/>
            </w:r>
            <w:r>
              <w:rPr>
                <w:rFonts w:ascii="Consolas" w:hAnsi="Consolas"/>
                <w:color w:val="1A202C"/>
                <w:sz w:val="17"/>
              </w:rPr>
              <w:br/>
            </w:r>
            <w:r>
              <w:rPr>
                <w:rFonts w:ascii="Consolas" w:hAnsi="Consolas"/>
                <w:color w:val="1A202C"/>
                <w:sz w:val="17"/>
              </w:rPr>
              <w:t xml:space="preserve">  for (Function &amp;function : module) {</w:t>
              <w:br/>
            </w:r>
            <w:r>
              <w:rPr>
                <w:rFonts w:ascii="Consolas" w:hAnsi="Consolas"/>
                <w:color w:val="1A202C"/>
                <w:sz w:val="17"/>
              </w:rPr>
              <w:t xml:space="preserve">    // Check both inclusion criteria:</w:t>
              <w:br/>
            </w:r>
            <w:r>
              <w:rPr>
                <w:rFonts w:ascii="Consolas" w:hAnsi="Consolas"/>
                <w:color w:val="1A202C"/>
                <w:sz w:val="17"/>
              </w:rPr>
              <w:t xml:space="preserve">    // 1. Must have a definition in the module</w:t>
              <w:br/>
            </w:r>
            <w:r>
              <w:rPr>
                <w:rFonts w:ascii="Consolas" w:hAnsi="Consolas"/>
                <w:color w:val="1A202C"/>
                <w:sz w:val="17"/>
              </w:rPr>
              <w:t xml:space="preserve">    // 2. Must have its address taken in the code</w:t>
              <w:br/>
            </w:r>
            <w:r>
              <w:rPr>
                <w:rFonts w:ascii="Consolas" w:hAnsi="Consolas"/>
                <w:color w:val="1A202C"/>
                <w:sz w:val="17"/>
              </w:rPr>
              <w:t xml:space="preserve">    if (!function.isDeclaration() &amp;&amp; function.hasAddressTaken()) {</w:t>
              <w:br/>
            </w:r>
            <w:r>
              <w:rPr>
                <w:rFonts w:ascii="Consolas" w:hAnsi="Consolas"/>
                <w:color w:val="1A202C"/>
                <w:sz w:val="17"/>
              </w:rPr>
              <w:t xml:space="preserve">      // Group the function under its canonical type signature key</w:t>
              <w:br/>
            </w:r>
            <w:r>
              <w:rPr>
                <w:rFonts w:ascii="Consolas" w:hAnsi="Consolas"/>
                <w:color w:val="1A202C"/>
                <w:sz w:val="17"/>
              </w:rPr>
              <w:t xml:space="preserve">      std::string sigKey = analyzer.key(function.getFunctionType());</w:t>
              <w:br/>
            </w:r>
            <w:r>
              <w:rPr>
                <w:rFonts w:ascii="Consolas" w:hAnsi="Consolas"/>
                <w:color w:val="1A202C"/>
                <w:sz w:val="17"/>
              </w:rPr>
              <w:t xml:space="preserve">      targets[sigKey].push_back(&amp;function);</w:t>
              <w:br/>
            </w:r>
            <w:r>
              <w:rPr>
                <w:rFonts w:ascii="Consolas" w:hAnsi="Consolas"/>
                <w:color w:val="1A202C"/>
                <w:sz w:val="17"/>
              </w:rPr>
              <w:t xml:space="preserve">    }</w:t>
              <w:br/>
            </w:r>
            <w:r>
              <w:rPr>
                <w:rFonts w:ascii="Consolas" w:hAnsi="Consolas"/>
                <w:color w:val="1A202C"/>
                <w:sz w:val="17"/>
              </w:rPr>
              <w:t xml:space="preserve">  }</w:t>
              <w:br/>
            </w:r>
            <w:r>
              <w:rPr>
                <w:rFonts w:ascii="Consolas" w:hAnsi="Consolas"/>
                <w:color w:val="1A202C"/>
                <w:sz w:val="17"/>
              </w:rPr>
              <w:t>}</w:t>
              <w:br/>
            </w:r>
            <w:r>
              <w:rPr>
                <w:rFonts w:ascii="Consolas" w:hAnsi="Consolas"/>
                <w:color w:val="1A202C"/>
                <w:sz w:val="17"/>
              </w:rPr>
              <w:br/>
            </w:r>
            <w:r>
              <w:rPr>
                <w:rFonts w:ascii="Consolas" w:hAnsi="Consolas"/>
                <w:color w:val="1A202C"/>
                <w:sz w:val="17"/>
              </w:rPr>
              <w:t>/// \brief Retrieves the list of functions matching a given canonical signature.</w:t>
              <w:br/>
            </w:r>
            <w:r>
              <w:rPr>
                <w:rFonts w:ascii="Consolas" w:hAnsi="Consolas"/>
                <w:color w:val="1A202C"/>
                <w:sz w:val="17"/>
              </w:rPr>
              <w:t>/// \param signature Canonical signature string key.</w:t>
              <w:br/>
            </w:r>
            <w:r>
              <w:rPr>
                <w:rFonts w:ascii="Consolas" w:hAnsi="Consolas"/>
                <w:color w:val="1A202C"/>
                <w:sz w:val="17"/>
              </w:rPr>
              <w:t>/// \return Pointer to vector of valid target Functions, or nullptr if none exist.</w:t>
              <w:br/>
            </w:r>
            <w:r>
              <w:rPr>
                <w:rFonts w:ascii="Consolas" w:hAnsi="Consolas"/>
                <w:color w:val="1A202C"/>
                <w:sz w:val="17"/>
              </w:rPr>
              <w:t>const std::vector&lt;Function *&gt; *TargetGenerator::targetsFor(const std::string &amp;signature) const {</w:t>
              <w:br/>
            </w:r>
            <w:r>
              <w:rPr>
                <w:rFonts w:ascii="Consolas" w:hAnsi="Consolas"/>
                <w:color w:val="1A202C"/>
                <w:sz w:val="17"/>
              </w:rPr>
              <w:t xml:space="preserve">  auto found = targets.find(signature);</w:t>
              <w:br/>
            </w:r>
            <w:r>
              <w:rPr>
                <w:rFonts w:ascii="Consolas" w:hAnsi="Consolas"/>
                <w:color w:val="1A202C"/>
                <w:sz w:val="17"/>
              </w:rPr>
              <w:t xml:space="preserve">  return (found == targets.end()) ? nullptr : &amp;found-&gt;second;</w:t>
              <w:br/>
            </w:r>
            <w:r>
              <w:rPr>
                <w:rFonts w:ascii="Consolas" w:hAnsi="Consolas"/>
                <w:color w:val="1A202C"/>
                <w:sz w:val="17"/>
              </w:rPr>
              <w:t>}</w:t>
              <w:br/>
            </w:r>
            <w:r>
              <w:rPr>
                <w:rFonts w:ascii="Consolas" w:hAnsi="Consolas"/>
                <w:color w:val="1A202C"/>
                <w:sz w:val="17"/>
              </w:rPr>
              <w:br/>
            </w:r>
            <w:r>
              <w:rPr>
                <w:rFonts w:ascii="Consolas" w:hAnsi="Consolas"/>
                <w:color w:val="1A202C"/>
                <w:sz w:val="17"/>
              </w:rPr>
              <w:t>} // namespace cfi</w:t>
            </w:r>
          </w:p>
        </w:tc>
      </w:tr>
    </w:tbl>
    <w:p>
      <w:pPr>
        <w:spacing w:after="120"/>
      </w:pPr>
    </w:p>
    <w:p>
      <w:pPr>
        <w:keepNext/>
        <w:spacing w:before="280" w:after="120"/>
      </w:pPr>
      <w:r>
        <w:rPr>
          <w:rFonts w:ascii="Calibri" w:hAnsi="Calibri"/>
          <w:b/>
          <w:color w:val="2B6CB0"/>
          <w:sz w:val="27"/>
        </w:rPr>
        <w:t>9.2 LLVM IR Rewriting &amp; Check Injection (InstrumentationEngine)</w:t>
      </w:r>
    </w:p>
    <w:p>
      <w:pPr>
        <w:spacing w:after="120"/>
      </w:pPr>
      <w:r>
        <w:rPr>
          <w:rFonts w:ascii="Calibri" w:hAnsi="Calibri"/>
          <w:color w:val="2D3748"/>
          <w:sz w:val="21"/>
        </w:rPr>
        <w:t>InstrumentationEngine performs the actual LLVM IR mutation. For each detected indirect call site:</w:t>
      </w:r>
    </w:p>
    <w:p>
      <w:pPr>
        <w:pStyle w:val="ListBullet"/>
        <w:spacing w:after="60"/>
      </w:pPr>
      <w:r>
        <w:rPr>
          <w:b/>
          <w:color w:val="1A365D"/>
          <w:sz w:val="20"/>
        </w:rPr>
        <w:t xml:space="preserve">Opaque Pointer Support: </w:t>
      </w:r>
      <w:r>
        <w:rPr>
          <w:color w:val="2D3748"/>
          <w:sz w:val="20"/>
        </w:rPr>
        <w:t>In modern LLVM (LLVM 15+ through 21+), typed pointers (e.g. 'i8*') have been superseded by opaque pointers ('ptr'). The engine creates pointer types via 'PointerType::getUnqual(context)', fully complying with modern LLVM conventions.</w:t>
      </w:r>
    </w:p>
    <w:p>
      <w:pPr>
        <w:pStyle w:val="ListBullet"/>
        <w:spacing w:after="60"/>
      </w:pPr>
      <w:r>
        <w:rPr>
          <w:b/>
          <w:color w:val="1A365D"/>
          <w:sz w:val="20"/>
        </w:rPr>
        <w:t xml:space="preserve">Target Table Caching: </w:t>
      </w:r>
      <w:r>
        <w:rPr>
          <w:color w:val="2D3748"/>
          <w:sz w:val="20"/>
        </w:rPr>
        <w:t>To prevent code bloat, target tables are cached by signature. If multiple call sites share the signature 'i32 (i32, i32);vararg=0', only ONE private constant global array (@__cfi_targets_0) is allocated in the module.</w:t>
      </w:r>
    </w:p>
    <w:p>
      <w:pPr>
        <w:pStyle w:val="ListBullet"/>
        <w:spacing w:after="60"/>
      </w:pPr>
      <w:r>
        <w:rPr>
          <w:b/>
          <w:color w:val="1A365D"/>
          <w:sz w:val="20"/>
        </w:rPr>
        <w:t xml:space="preserve">Boundary Case Handling: </w:t>
      </w:r>
      <w:r>
        <w:rPr>
          <w:color w:val="2D3748"/>
          <w:sz w:val="20"/>
        </w:rPr>
        <w:t>If an indirect call has a signature for which NO address-taken functions exist in the module, TargetGenerator returns nullptr. The engine logs a warning ('cfi-harden: warning: no valid targets...') and safely skips instrumenting that site, preventing compiler aborts.</w:t>
      </w:r>
    </w:p>
    <w:p>
      <w:pPr>
        <w:pStyle w:val="ListBullet"/>
        <w:spacing w:after="60"/>
      </w:pPr>
      <w:r>
        <w:rPr>
          <w:b/>
          <w:color w:val="1A365D"/>
          <w:sz w:val="20"/>
        </w:rPr>
        <w:t xml:space="preserve">Pre-Call Check Injection: </w:t>
      </w:r>
      <w:r>
        <w:rPr>
          <w:color w:val="2D3748"/>
          <w:sz w:val="20"/>
        </w:rPr>
        <w:t>Using 'IRBuilder&lt;&gt; builder(call)', the check instructions are injected immediately BEFORE the original call. The original CallBase is left completely intact immediately following the check.</w:t>
      </w:r>
    </w:p>
    <w:p>
      <w:pPr>
        <w:keepNext/>
        <w:spacing w:before="160" w:after="40"/>
      </w:pPr>
      <w:r>
        <w:rPr>
          <w:rFonts w:ascii="Calibri" w:hAnsi="Calibri"/>
          <w:b/>
          <w:color w:val="2B6CB0"/>
          <w:sz w:val="19"/>
        </w:rPr>
        <w:t>Source Code Listing: member3-generation-and-instrumentation/include/InstrumentationEngine.h</w:t>
      </w:r>
    </w:p>
    <w:tbl>
      <w:tblPr>
        <w:tblW w:type="auto" w:w="0"/>
        <w:jc w:val="center"/>
        <w:tblLook w:firstColumn="1" w:firstRow="1" w:lastColumn="0" w:lastRow="0" w:noHBand="0" w:noVBand="1" w:val="04A0"/>
      </w:tblPr>
      <w:tblGrid>
        <w:gridCol w:w="9360"/>
      </w:tblGrid>
      <w:tr>
        <w:tc>
          <w:tcPr>
            <w:tcW w:type="dxa" w:w="9360"/>
            <w:shd w:fill="F8FAFC"/>
            <w:tcBorders>
              <w:top w:val="single" w:sz="4" w:space="0" w:color="CBD5E0"/>
              <w:left w:val="single" w:sz="16" w:space="0" w:color="A0AEC0"/>
              <w:bottom w:val="single" w:sz="4" w:space="0" w:color="CBD5E0"/>
              <w:right w:val="single" w:sz="4" w:space="0" w:color="CBD5E0"/>
            </w:tcBorders>
          </w:tcPr>
          <w:p>
            <w:pPr>
              <w:spacing w:before="80" w:after="80" w:line="252" w:lineRule="auto"/>
              <w:ind w:left="115" w:right="115"/>
            </w:pPr>
            <w:r>
              <w:rPr>
                <w:rFonts w:ascii="Consolas" w:hAnsi="Consolas"/>
                <w:color w:val="1A202C"/>
                <w:sz w:val="17"/>
              </w:rPr>
              <w:t>// ==============================================================================</w:t>
              <w:br/>
            </w:r>
            <w:r>
              <w:rPr>
                <w:rFonts w:ascii="Consolas" w:hAnsi="Consolas"/>
                <w:color w:val="1A202C"/>
                <w:sz w:val="17"/>
              </w:rPr>
              <w:t>// InstrumentationEngine.h - LLVM IR Rewriting &amp; Check Injection Interface (Member 3)</w:t>
              <w:br/>
            </w:r>
            <w:r>
              <w:rPr>
                <w:rFonts w:ascii="Consolas" w:hAnsi="Consolas"/>
                <w:color w:val="1A202C"/>
                <w:sz w:val="17"/>
              </w:rPr>
              <w:t>//</w:t>
              <w:br/>
            </w:r>
            <w:r>
              <w:rPr>
                <w:rFonts w:ascii="Consolas" w:hAnsi="Consolas"/>
                <w:color w:val="1A202C"/>
                <w:sz w:val="17"/>
              </w:rPr>
              <w:t>// Purpose:</w:t>
              <w:br/>
            </w:r>
            <w:r>
              <w:rPr>
                <w:rFonts w:ascii="Consolas" w:hAnsi="Consolas"/>
                <w:color w:val="1A202C"/>
                <w:sz w:val="17"/>
              </w:rPr>
              <w:t>//   Mutates the LLVM IR of the target module:</w:t>
              <w:br/>
            </w:r>
            <w:r>
              <w:rPr>
                <w:rFonts w:ascii="Consolas" w:hAnsi="Consolas"/>
                <w:color w:val="1A202C"/>
                <w:sz w:val="17"/>
              </w:rPr>
              <w:t>//   1. Emits constant global pointer arrays holding allowed target functions.</w:t>
              <w:br/>
            </w:r>
            <w:r>
              <w:rPr>
                <w:rFonts w:ascii="Consolas" w:hAnsi="Consolas"/>
                <w:color w:val="1A202C"/>
                <w:sz w:val="17"/>
              </w:rPr>
              <w:t>//   2. Declares the external __cfi_check runtime function.</w:t>
              <w:br/>
            </w:r>
            <w:r>
              <w:rPr>
                <w:rFonts w:ascii="Consolas" w:hAnsi="Consolas"/>
                <w:color w:val="1A202C"/>
                <w:sz w:val="17"/>
              </w:rPr>
              <w:t>//   3. Inserts runtime validation calls immediately preceding each indirect call.</w:t>
              <w:br/>
            </w:r>
            <w:r>
              <w:rPr>
                <w:rFonts w:ascii="Consolas" w:hAnsi="Consolas"/>
                <w:color w:val="1A202C"/>
                <w:sz w:val="17"/>
              </w:rPr>
              <w:t>// ==============================================================================</w:t>
              <w:br/>
            </w:r>
            <w:r>
              <w:rPr>
                <w:rFonts w:ascii="Consolas" w:hAnsi="Consolas"/>
                <w:color w:val="1A202C"/>
                <w:sz w:val="17"/>
              </w:rPr>
              <w:br/>
            </w:r>
            <w:r>
              <w:rPr>
                <w:rFonts w:ascii="Consolas" w:hAnsi="Consolas"/>
                <w:color w:val="1A202C"/>
                <w:sz w:val="17"/>
              </w:rPr>
              <w:t>#pragma once</w:t>
              <w:br/>
            </w:r>
            <w:r>
              <w:rPr>
                <w:rFonts w:ascii="Consolas" w:hAnsi="Consolas"/>
                <w:color w:val="1A202C"/>
                <w:sz w:val="17"/>
              </w:rPr>
              <w:br/>
            </w:r>
            <w:r>
              <w:rPr>
                <w:rFonts w:ascii="Consolas" w:hAnsi="Consolas"/>
                <w:color w:val="1A202C"/>
                <w:sz w:val="17"/>
              </w:rPr>
              <w:t>#include "llvm/IR/Module.h"</w:t>
              <w:br/>
            </w:r>
            <w:r>
              <w:rPr>
                <w:rFonts w:ascii="Consolas" w:hAnsi="Consolas"/>
                <w:color w:val="1A202C"/>
                <w:sz w:val="17"/>
              </w:rPr>
              <w:t>#include "llvm/IR/InstrTypes.h"</w:t>
              <w:br/>
            </w:r>
            <w:r>
              <w:rPr>
                <w:rFonts w:ascii="Consolas" w:hAnsi="Consolas"/>
                <w:color w:val="1A202C"/>
                <w:sz w:val="17"/>
              </w:rPr>
              <w:t>#include &lt;string&gt;</w:t>
              <w:br/>
            </w:r>
            <w:r>
              <w:rPr>
                <w:rFonts w:ascii="Consolas" w:hAnsi="Consolas"/>
                <w:color w:val="1A202C"/>
                <w:sz w:val="17"/>
              </w:rPr>
              <w:t>#include &lt;unordered_map&gt;</w:t>
              <w:br/>
            </w:r>
            <w:r>
              <w:rPr>
                <w:rFonts w:ascii="Consolas" w:hAnsi="Consolas"/>
                <w:color w:val="1A202C"/>
                <w:sz w:val="17"/>
              </w:rPr>
              <w:t>#include &lt;vector&gt;</w:t>
              <w:br/>
            </w:r>
            <w:r>
              <w:rPr>
                <w:rFonts w:ascii="Consolas" w:hAnsi="Consolas"/>
                <w:color w:val="1A202C"/>
                <w:sz w:val="17"/>
              </w:rPr>
              <w:br/>
            </w:r>
            <w:r>
              <w:rPr>
                <w:rFonts w:ascii="Consolas" w:hAnsi="Consolas"/>
                <w:color w:val="1A202C"/>
                <w:sz w:val="17"/>
              </w:rPr>
              <w:t>namespace cfi {</w:t>
              <w:br/>
            </w:r>
            <w:r>
              <w:rPr>
                <w:rFonts w:ascii="Consolas" w:hAnsi="Consolas"/>
                <w:color w:val="1A202C"/>
                <w:sz w:val="17"/>
              </w:rPr>
              <w:br/>
            </w:r>
            <w:r>
              <w:rPr>
                <w:rFonts w:ascii="Consolas" w:hAnsi="Consolas"/>
                <w:color w:val="1A202C"/>
                <w:sz w:val="17"/>
              </w:rPr>
              <w:t>class TargetGenerator;</w:t>
              <w:br/>
            </w:r>
            <w:r>
              <w:rPr>
                <w:rFonts w:ascii="Consolas" w:hAnsi="Consolas"/>
                <w:color w:val="1A202C"/>
                <w:sz w:val="17"/>
              </w:rPr>
              <w:t>class SignatureAnalyzer;</w:t>
              <w:br/>
            </w:r>
            <w:r>
              <w:rPr>
                <w:rFonts w:ascii="Consolas" w:hAnsi="Consolas"/>
                <w:color w:val="1A202C"/>
                <w:sz w:val="17"/>
              </w:rPr>
              <w:br/>
            </w:r>
            <w:r>
              <w:rPr>
                <w:rFonts w:ascii="Consolas" w:hAnsi="Consolas"/>
                <w:color w:val="1A202C"/>
                <w:sz w:val="17"/>
              </w:rPr>
              <w:t>/// \brief Inserts forward-edge CFI runtime validation checks into the LLVM IR.</w:t>
              <w:br/>
            </w:r>
            <w:r>
              <w:rPr>
                <w:rFonts w:ascii="Consolas" w:hAnsi="Consolas"/>
                <w:color w:val="1A202C"/>
                <w:sz w:val="17"/>
              </w:rPr>
              <w:t>class InstrumentationEngine {</w:t>
              <w:br/>
            </w:r>
            <w:r>
              <w:rPr>
                <w:rFonts w:ascii="Consolas" w:hAnsi="Consolas"/>
                <w:color w:val="1A202C"/>
                <w:sz w:val="17"/>
              </w:rPr>
              <w:t>public:</w:t>
              <w:br/>
            </w:r>
            <w:r>
              <w:rPr>
                <w:rFonts w:ascii="Consolas" w:hAnsi="Consolas"/>
                <w:color w:val="1A202C"/>
                <w:sz w:val="17"/>
              </w:rPr>
              <w:t xml:space="preserve">  /// \brief Instruments all identified indirect call sites in the module.</w:t>
              <w:br/>
            </w:r>
            <w:r>
              <w:rPr>
                <w:rFonts w:ascii="Consolas" w:hAnsi="Consolas"/>
                <w:color w:val="1A202C"/>
                <w:sz w:val="17"/>
              </w:rPr>
              <w:t xml:space="preserve">  /// \param module The module being modified.</w:t>
              <w:br/>
            </w:r>
            <w:r>
              <w:rPr>
                <w:rFonts w:ascii="Consolas" w:hAnsi="Consolas"/>
                <w:color w:val="1A202C"/>
                <w:sz w:val="17"/>
              </w:rPr>
              <w:t xml:space="preserve">  /// \param calls List of indirect call sites identified by Member 2's detector.</w:t>
              <w:br/>
            </w:r>
            <w:r>
              <w:rPr>
                <w:rFonts w:ascii="Consolas" w:hAnsi="Consolas"/>
                <w:color w:val="1A202C"/>
                <w:sz w:val="17"/>
              </w:rPr>
              <w:t xml:space="preserve">  /// \param generator The populated target generator from Member 3.</w:t>
              <w:br/>
            </w:r>
            <w:r>
              <w:rPr>
                <w:rFonts w:ascii="Consolas" w:hAnsi="Consolas"/>
                <w:color w:val="1A202C"/>
                <w:sz w:val="17"/>
              </w:rPr>
              <w:t xml:space="preserve">  /// \param analyzer The signature analyzer from Member 2.</w:t>
              <w:br/>
            </w:r>
            <w:r>
              <w:rPr>
                <w:rFonts w:ascii="Consolas" w:hAnsi="Consolas"/>
                <w:color w:val="1A202C"/>
                <w:sz w:val="17"/>
              </w:rPr>
              <w:t xml:space="preserve">  void instrument(llvm::Module &amp;module,</w:t>
              <w:br/>
            </w:r>
            <w:r>
              <w:rPr>
                <w:rFonts w:ascii="Consolas" w:hAnsi="Consolas"/>
                <w:color w:val="1A202C"/>
                <w:sz w:val="17"/>
              </w:rPr>
              <w:t xml:space="preserve">                  const std::vector&lt;llvm::CallBase *&gt; &amp;calls,</w:t>
              <w:br/>
            </w:r>
            <w:r>
              <w:rPr>
                <w:rFonts w:ascii="Consolas" w:hAnsi="Consolas"/>
                <w:color w:val="1A202C"/>
                <w:sz w:val="17"/>
              </w:rPr>
              <w:t xml:space="preserve">                  const TargetGenerator &amp;generator,</w:t>
              <w:br/>
            </w:r>
            <w:r>
              <w:rPr>
                <w:rFonts w:ascii="Consolas" w:hAnsi="Consolas"/>
                <w:color w:val="1A202C"/>
                <w:sz w:val="17"/>
              </w:rPr>
              <w:t xml:space="preserve">                  const SignatureAnalyzer &amp;analyzer);</w:t>
              <w:br/>
            </w:r>
            <w:r>
              <w:rPr>
                <w:rFonts w:ascii="Consolas" w:hAnsi="Consolas"/>
                <w:color w:val="1A202C"/>
                <w:sz w:val="17"/>
              </w:rPr>
              <w:br/>
            </w:r>
            <w:r>
              <w:rPr>
                <w:rFonts w:ascii="Consolas" w:hAnsi="Consolas"/>
                <w:color w:val="1A202C"/>
                <w:sz w:val="17"/>
              </w:rPr>
              <w:t>private:</w:t>
              <w:br/>
            </w:r>
            <w:r>
              <w:rPr>
                <w:rFonts w:ascii="Consolas" w:hAnsi="Consolas"/>
                <w:color w:val="1A202C"/>
                <w:sz w:val="17"/>
              </w:rPr>
              <w:t xml:space="preserve">  /// \brief Cache of emitted global arrays indexed by canonical signature key.</w:t>
              <w:br/>
            </w:r>
            <w:r>
              <w:rPr>
                <w:rFonts w:ascii="Consolas" w:hAnsi="Consolas"/>
                <w:color w:val="1A202C"/>
                <w:sz w:val="17"/>
              </w:rPr>
              <w:t xml:space="preserve">  /// Reusing globals prevents emitting duplicate target arrays when multiple</w:t>
              <w:br/>
            </w:r>
            <w:r>
              <w:rPr>
                <w:rFonts w:ascii="Consolas" w:hAnsi="Consolas"/>
                <w:color w:val="1A202C"/>
                <w:sz w:val="17"/>
              </w:rPr>
              <w:t xml:space="preserve">  /// call sites share the exact same signature.</w:t>
              <w:br/>
            </w:r>
            <w:r>
              <w:rPr>
                <w:rFonts w:ascii="Consolas" w:hAnsi="Consolas"/>
                <w:color w:val="1A202C"/>
                <w:sz w:val="17"/>
              </w:rPr>
              <w:t xml:space="preserve">  std::unordered_map&lt;std::string, llvm::GlobalVariable *&gt; targetGlobals;</w:t>
              <w:br/>
            </w:r>
            <w:r>
              <w:rPr>
                <w:rFonts w:ascii="Consolas" w:hAnsi="Consolas"/>
                <w:color w:val="1A202C"/>
                <w:sz w:val="17"/>
              </w:rPr>
              <w:t>};</w:t>
              <w:br/>
            </w:r>
            <w:r>
              <w:rPr>
                <w:rFonts w:ascii="Consolas" w:hAnsi="Consolas"/>
                <w:color w:val="1A202C"/>
                <w:sz w:val="17"/>
              </w:rPr>
              <w:br/>
            </w:r>
            <w:r>
              <w:rPr>
                <w:rFonts w:ascii="Consolas" w:hAnsi="Consolas"/>
                <w:color w:val="1A202C"/>
                <w:sz w:val="17"/>
              </w:rPr>
              <w:t>} // namespace cfi</w:t>
            </w:r>
          </w:p>
        </w:tc>
      </w:tr>
    </w:tbl>
    <w:p>
      <w:pPr>
        <w:spacing w:after="120"/>
      </w:pPr>
    </w:p>
    <w:p>
      <w:pPr>
        <w:keepNext/>
        <w:spacing w:before="160" w:after="40"/>
      </w:pPr>
      <w:r>
        <w:rPr>
          <w:rFonts w:ascii="Calibri" w:hAnsi="Calibri"/>
          <w:b/>
          <w:color w:val="2B6CB0"/>
          <w:sz w:val="19"/>
        </w:rPr>
        <w:t>Source Code Listing: member3-generation-and-instrumentation/lib/InstrumentationEngine.cpp</w:t>
      </w:r>
    </w:p>
    <w:tbl>
      <w:tblPr>
        <w:tblW w:type="auto" w:w="0"/>
        <w:jc w:val="center"/>
        <w:tblLook w:firstColumn="1" w:firstRow="1" w:lastColumn="0" w:lastRow="0" w:noHBand="0" w:noVBand="1" w:val="04A0"/>
      </w:tblPr>
      <w:tblGrid>
        <w:gridCol w:w="9360"/>
      </w:tblGrid>
      <w:tr>
        <w:tc>
          <w:tcPr>
            <w:tcW w:type="dxa" w:w="9360"/>
            <w:shd w:fill="F8FAFC"/>
            <w:tcBorders>
              <w:top w:val="single" w:sz="4" w:space="0" w:color="CBD5E0"/>
              <w:left w:val="single" w:sz="16" w:space="0" w:color="A0AEC0"/>
              <w:bottom w:val="single" w:sz="4" w:space="0" w:color="CBD5E0"/>
              <w:right w:val="single" w:sz="4" w:space="0" w:color="CBD5E0"/>
            </w:tcBorders>
          </w:tcPr>
          <w:p>
            <w:pPr>
              <w:spacing w:before="80" w:after="80" w:line="252" w:lineRule="auto"/>
              <w:ind w:left="115" w:right="115"/>
            </w:pPr>
            <w:r>
              <w:rPr>
                <w:rFonts w:ascii="Consolas" w:hAnsi="Consolas"/>
                <w:color w:val="1A202C"/>
                <w:sz w:val="17"/>
              </w:rPr>
              <w:t>// ==============================================================================</w:t>
              <w:br/>
            </w:r>
            <w:r>
              <w:rPr>
                <w:rFonts w:ascii="Consolas" w:hAnsi="Consolas"/>
                <w:color w:val="1A202C"/>
                <w:sz w:val="17"/>
              </w:rPr>
              <w:t>// InstrumentationEngine.cpp - LLVM IR Rewriting &amp; Check Injection Implementation</w:t>
              <w:br/>
            </w:r>
            <w:r>
              <w:rPr>
                <w:rFonts w:ascii="Consolas" w:hAnsi="Consolas"/>
                <w:color w:val="1A202C"/>
                <w:sz w:val="17"/>
              </w:rPr>
              <w:t>//</w:t>
              <w:br/>
            </w:r>
            <w:r>
              <w:rPr>
                <w:rFonts w:ascii="Consolas" w:hAnsi="Consolas"/>
                <w:color w:val="1A202C"/>
                <w:sz w:val="17"/>
              </w:rPr>
              <w:t>// Instrumentation Mechanism:</w:t>
              <w:br/>
            </w:r>
            <w:r>
              <w:rPr>
                <w:rFonts w:ascii="Consolas" w:hAnsi="Consolas"/>
                <w:color w:val="1A202C"/>
                <w:sz w:val="17"/>
              </w:rPr>
              <w:t>// For each indirect call site:</w:t>
              <w:br/>
            </w:r>
            <w:r>
              <w:rPr>
                <w:rFonts w:ascii="Consolas" w:hAnsi="Consolas"/>
                <w:color w:val="1A202C"/>
                <w:sz w:val="17"/>
              </w:rPr>
              <w:t>// 1. Query the expected signature key using `analyzer.key(*call)`.</w:t>
              <w:br/>
            </w:r>
            <w:r>
              <w:rPr>
                <w:rFonts w:ascii="Consolas" w:hAnsi="Consolas"/>
                <w:color w:val="1A202C"/>
                <w:sz w:val="17"/>
              </w:rPr>
              <w:t>// 2. Lookup or create a constant global array `@__cfi_targets_N` of type `[Count x ptr]`</w:t>
              <w:br/>
            </w:r>
            <w:r>
              <w:rPr>
                <w:rFonts w:ascii="Consolas" w:hAnsi="Consolas"/>
                <w:color w:val="1A202C"/>
                <w:sz w:val="17"/>
              </w:rPr>
              <w:t>//    storing the bitcasts of all valid address-taken functions with that signature.</w:t>
              <w:br/>
            </w:r>
            <w:r>
              <w:rPr>
                <w:rFonts w:ascii="Consolas" w:hAnsi="Consolas"/>
                <w:color w:val="1A202C"/>
                <w:sz w:val="17"/>
              </w:rPr>
              <w:t>// 3. Boundary case handling: If no valid targets exist in the module for this signature,</w:t>
              <w:br/>
            </w:r>
            <w:r>
              <w:rPr>
                <w:rFonts w:ascii="Consolas" w:hAnsi="Consolas"/>
                <w:color w:val="1A202C"/>
                <w:sz w:val="17"/>
              </w:rPr>
              <w:t>//    emit an informative compiler warning via `errs()` and skip instrumenting this site</w:t>
              <w:br/>
            </w:r>
            <w:r>
              <w:rPr>
                <w:rFonts w:ascii="Consolas" w:hAnsi="Consolas"/>
                <w:color w:val="1A202C"/>
                <w:sz w:val="17"/>
              </w:rPr>
              <w:t>//    rather than terminating or crashing `opt`.</w:t>
              <w:br/>
            </w:r>
            <w:r>
              <w:rPr>
                <w:rFonts w:ascii="Consolas" w:hAnsi="Consolas"/>
                <w:color w:val="1A202C"/>
                <w:sz w:val="17"/>
              </w:rPr>
              <w:t>// 4. Using `IRBuilder&lt;&gt; builder(call)` (which sets the insertion point immediately</w:t>
              <w:br/>
            </w:r>
            <w:r>
              <w:rPr>
                <w:rFonts w:ascii="Consolas" w:hAnsi="Consolas"/>
                <w:color w:val="1A202C"/>
                <w:sz w:val="17"/>
              </w:rPr>
              <w:t>//    BEFORE the indirect call), emit:</w:t>
              <w:br/>
            </w:r>
            <w:r>
              <w:rPr>
                <w:rFonts w:ascii="Consolas" w:hAnsi="Consolas"/>
                <w:color w:val="1A202C"/>
                <w:sz w:val="17"/>
              </w:rPr>
              <w:t>//      - Cast of dynamic callee operand to generic pointer `ptr`</w:t>
              <w:br/>
            </w:r>
            <w:r>
              <w:rPr>
                <w:rFonts w:ascii="Consolas" w:hAnsi="Consolas"/>
                <w:color w:val="1A202C"/>
                <w:sz w:val="17"/>
              </w:rPr>
              <w:t>//      - GEP pointer to the first element of `@__cfi_targets_N`</w:t>
              <w:br/>
            </w:r>
            <w:r>
              <w:rPr>
                <w:rFonts w:ascii="Consolas" w:hAnsi="Consolas"/>
                <w:color w:val="1A202C"/>
                <w:sz w:val="17"/>
              </w:rPr>
              <w:t>//      - Call to `void @__cfi_check(ptr %target, ptr %targets_array, i32 %count)`</w:t>
              <w:br/>
            </w:r>
            <w:r>
              <w:rPr>
                <w:rFonts w:ascii="Consolas" w:hAnsi="Consolas"/>
                <w:color w:val="1A202C"/>
                <w:sz w:val="17"/>
              </w:rPr>
              <w:t>// 5. Leave the original CallBase instruction untouched immediately following the check.</w:t>
              <w:br/>
            </w:r>
            <w:r>
              <w:rPr>
                <w:rFonts w:ascii="Consolas" w:hAnsi="Consolas"/>
                <w:color w:val="1A202C"/>
                <w:sz w:val="17"/>
              </w:rPr>
              <w:t>// ==============================================================================</w:t>
              <w:br/>
            </w:r>
            <w:r>
              <w:rPr>
                <w:rFonts w:ascii="Consolas" w:hAnsi="Consolas"/>
                <w:color w:val="1A202C"/>
                <w:sz w:val="17"/>
              </w:rPr>
              <w:br/>
            </w:r>
            <w:r>
              <w:rPr>
                <w:rFonts w:ascii="Consolas" w:hAnsi="Consolas"/>
                <w:color w:val="1A202C"/>
                <w:sz w:val="17"/>
              </w:rPr>
              <w:t>#include "InstrumentationEngine.h"</w:t>
              <w:br/>
            </w:r>
            <w:r>
              <w:rPr>
                <w:rFonts w:ascii="Consolas" w:hAnsi="Consolas"/>
                <w:color w:val="1A202C"/>
                <w:sz w:val="17"/>
              </w:rPr>
              <w:t>#include "TargetGenerator.h"</w:t>
              <w:br/>
            </w:r>
            <w:r>
              <w:rPr>
                <w:rFonts w:ascii="Consolas" w:hAnsi="Consolas"/>
                <w:color w:val="1A202C"/>
                <w:sz w:val="17"/>
              </w:rPr>
              <w:t>#include "SignatureAnalyzer.h"</w:t>
              <w:br/>
            </w:r>
            <w:r>
              <w:rPr>
                <w:rFonts w:ascii="Consolas" w:hAnsi="Consolas"/>
                <w:color w:val="1A202C"/>
                <w:sz w:val="17"/>
              </w:rPr>
              <w:t>#include "llvm/IR/IRBuilder.h"</w:t>
              <w:br/>
            </w:r>
            <w:r>
              <w:rPr>
                <w:rFonts w:ascii="Consolas" w:hAnsi="Consolas"/>
                <w:color w:val="1A202C"/>
                <w:sz w:val="17"/>
              </w:rPr>
              <w:t>#include "llvm/IR/Constants.h"</w:t>
              <w:br/>
            </w:r>
            <w:r>
              <w:rPr>
                <w:rFonts w:ascii="Consolas" w:hAnsi="Consolas"/>
                <w:color w:val="1A202C"/>
                <w:sz w:val="17"/>
              </w:rPr>
              <w:t>#include "llvm/IR/DiagnosticInfo.h"</w:t>
              <w:br/>
            </w:r>
            <w:r>
              <w:rPr>
                <w:rFonts w:ascii="Consolas" w:hAnsi="Consolas"/>
                <w:color w:val="1A202C"/>
                <w:sz w:val="17"/>
              </w:rPr>
              <w:t>#include "llvm/Support/raw_ostream.h"</w:t>
              <w:br/>
            </w:r>
            <w:r>
              <w:rPr>
                <w:rFonts w:ascii="Consolas" w:hAnsi="Consolas"/>
                <w:color w:val="1A202C"/>
                <w:sz w:val="17"/>
              </w:rPr>
              <w:br/>
            </w:r>
            <w:r>
              <w:rPr>
                <w:rFonts w:ascii="Consolas" w:hAnsi="Consolas"/>
                <w:color w:val="1A202C"/>
                <w:sz w:val="17"/>
              </w:rPr>
              <w:t>using namespace llvm;</w:t>
              <w:br/>
            </w:r>
            <w:r>
              <w:rPr>
                <w:rFonts w:ascii="Consolas" w:hAnsi="Consolas"/>
                <w:color w:val="1A202C"/>
                <w:sz w:val="17"/>
              </w:rPr>
              <w:br/>
            </w:r>
            <w:r>
              <w:rPr>
                <w:rFonts w:ascii="Consolas" w:hAnsi="Consolas"/>
                <w:color w:val="1A202C"/>
                <w:sz w:val="17"/>
              </w:rPr>
              <w:t>namespace cfi {</w:t>
              <w:br/>
            </w:r>
            <w:r>
              <w:rPr>
                <w:rFonts w:ascii="Consolas" w:hAnsi="Consolas"/>
                <w:color w:val="1A202C"/>
                <w:sz w:val="17"/>
              </w:rPr>
              <w:br/>
            </w:r>
            <w:r>
              <w:rPr>
                <w:rFonts w:ascii="Consolas" w:hAnsi="Consolas"/>
                <w:color w:val="1A202C"/>
                <w:sz w:val="17"/>
              </w:rPr>
              <w:t>/// \brief Inserts CFI security checks before each indirect call site in the module.</w:t>
              <w:br/>
            </w:r>
            <w:r>
              <w:rPr>
                <w:rFonts w:ascii="Consolas" w:hAnsi="Consolas"/>
                <w:color w:val="1A202C"/>
                <w:sz w:val="17"/>
              </w:rPr>
              <w:t>void InstrumentationEngine::instrument(Module &amp;module,</w:t>
              <w:br/>
            </w:r>
            <w:r>
              <w:rPr>
                <w:rFonts w:ascii="Consolas" w:hAnsi="Consolas"/>
                <w:color w:val="1A202C"/>
                <w:sz w:val="17"/>
              </w:rPr>
              <w:t xml:space="preserve">    const std::vector&lt;CallBase *&gt; &amp;calls,</w:t>
              <w:br/>
            </w:r>
            <w:r>
              <w:rPr>
                <w:rFonts w:ascii="Consolas" w:hAnsi="Consolas"/>
                <w:color w:val="1A202C"/>
                <w:sz w:val="17"/>
              </w:rPr>
              <w:t xml:space="preserve">    const TargetGenerator &amp;generator,</w:t>
              <w:br/>
            </w:r>
            <w:r>
              <w:rPr>
                <w:rFonts w:ascii="Consolas" w:hAnsi="Consolas"/>
                <w:color w:val="1A202C"/>
                <w:sz w:val="17"/>
              </w:rPr>
              <w:t xml:space="preserve">    const SignatureAnalyzer &amp;analyzer) {</w:t>
              <w:br/>
            </w:r>
            <w:r>
              <w:rPr>
                <w:rFonts w:ascii="Consolas" w:hAnsi="Consolas"/>
                <w:color w:val="1A202C"/>
                <w:sz w:val="17"/>
              </w:rPr>
              <w:br/>
            </w:r>
            <w:r>
              <w:rPr>
                <w:rFonts w:ascii="Consolas" w:hAnsi="Consolas"/>
                <w:color w:val="1A202C"/>
                <w:sz w:val="17"/>
              </w:rPr>
              <w:t xml:space="preserve">  LLVMContext &amp;context = module.getContext();</w:t>
              <w:br/>
            </w:r>
            <w:r>
              <w:rPr>
                <w:rFonts w:ascii="Consolas" w:hAnsi="Consolas"/>
                <w:color w:val="1A202C"/>
                <w:sz w:val="17"/>
              </w:rPr>
              <w:br/>
            </w:r>
            <w:r>
              <w:rPr>
                <w:rFonts w:ascii="Consolas" w:hAnsi="Consolas"/>
                <w:color w:val="1A202C"/>
                <w:sz w:val="17"/>
              </w:rPr>
              <w:t xml:space="preserve">  // In modern LLVM (LLVM 15+ through 21+), opaque pointers are the default.</w:t>
              <w:br/>
            </w:r>
            <w:r>
              <w:rPr>
                <w:rFonts w:ascii="Consolas" w:hAnsi="Consolas"/>
                <w:color w:val="1A202C"/>
                <w:sz w:val="17"/>
              </w:rPr>
              <w:t xml:space="preserve">  // Pointers have type `ptr` (represented via PointerType::getUnqual(context)).</w:t>
              <w:br/>
            </w:r>
            <w:r>
              <w:rPr>
                <w:rFonts w:ascii="Consolas" w:hAnsi="Consolas"/>
                <w:color w:val="1A202C"/>
                <w:sz w:val="17"/>
              </w:rPr>
              <w:t xml:space="preserve">  Type *ptrTy = PointerType::getUnqual(context);</w:t>
              <w:br/>
            </w:r>
            <w:r>
              <w:rPr>
                <w:rFonts w:ascii="Consolas" w:hAnsi="Consolas"/>
                <w:color w:val="1A202C"/>
                <w:sz w:val="17"/>
              </w:rPr>
              <w:t xml:space="preserve">  Type *i32Ty = Type::getInt32Ty(context);</w:t>
              <w:br/>
            </w:r>
            <w:r>
              <w:rPr>
                <w:rFonts w:ascii="Consolas" w:hAnsi="Consolas"/>
                <w:color w:val="1A202C"/>
                <w:sz w:val="17"/>
              </w:rPr>
              <w:br/>
            </w:r>
            <w:r>
              <w:rPr>
                <w:rFonts w:ascii="Consolas" w:hAnsi="Consolas"/>
                <w:color w:val="1A202C"/>
                <w:sz w:val="17"/>
              </w:rPr>
              <w:t xml:space="preserve">  // Define signature of runtime check: void __cfi_check(void *target, void **allowed, int32_t count)</w:t>
              <w:br/>
            </w:r>
            <w:r>
              <w:rPr>
                <w:rFonts w:ascii="Consolas" w:hAnsi="Consolas"/>
                <w:color w:val="1A202C"/>
                <w:sz w:val="17"/>
              </w:rPr>
              <w:t xml:space="preserve">  auto *checkType = FunctionType::get(</w:t>
              <w:br/>
            </w:r>
            <w:r>
              <w:rPr>
                <w:rFonts w:ascii="Consolas" w:hAnsi="Consolas"/>
                <w:color w:val="1A202C"/>
                <w:sz w:val="17"/>
              </w:rPr>
              <w:t xml:space="preserve">      Type::getVoidTy(context),</w:t>
              <w:br/>
            </w:r>
            <w:r>
              <w:rPr>
                <w:rFonts w:ascii="Consolas" w:hAnsi="Consolas"/>
                <w:color w:val="1A202C"/>
                <w:sz w:val="17"/>
              </w:rPr>
              <w:t xml:space="preserve">      {ptrTy, ptrTy, i32Ty},</w:t>
              <w:br/>
            </w:r>
            <w:r>
              <w:rPr>
                <w:rFonts w:ascii="Consolas" w:hAnsi="Consolas"/>
                <w:color w:val="1A202C"/>
                <w:sz w:val="17"/>
              </w:rPr>
              <w:t xml:space="preserve">      /*isVarArg=*/false);</w:t>
              <w:br/>
            </w:r>
            <w:r>
              <w:rPr>
                <w:rFonts w:ascii="Consolas" w:hAnsi="Consolas"/>
                <w:color w:val="1A202C"/>
                <w:sz w:val="17"/>
              </w:rPr>
              <w:br/>
            </w:r>
            <w:r>
              <w:rPr>
                <w:rFonts w:ascii="Consolas" w:hAnsi="Consolas"/>
                <w:color w:val="1A202C"/>
                <w:sz w:val="17"/>
              </w:rPr>
              <w:t xml:space="preserve">  // Declare or get the __cfi_check function symbol in the module</w:t>
              <w:br/>
            </w:r>
            <w:r>
              <w:rPr>
                <w:rFonts w:ascii="Consolas" w:hAnsi="Consolas"/>
                <w:color w:val="1A202C"/>
                <w:sz w:val="17"/>
              </w:rPr>
              <w:t xml:space="preserve">  FunctionCallee check = module.getOrInsertFunction("__cfi_check", checkType);</w:t>
              <w:br/>
            </w:r>
            <w:r>
              <w:rPr>
                <w:rFonts w:ascii="Consolas" w:hAnsi="Consolas"/>
                <w:color w:val="1A202C"/>
                <w:sz w:val="17"/>
              </w:rPr>
              <w:br/>
            </w:r>
            <w:r>
              <w:rPr>
                <w:rFonts w:ascii="Consolas" w:hAnsi="Consolas"/>
                <w:color w:val="1A202C"/>
                <w:sz w:val="17"/>
              </w:rPr>
              <w:t xml:space="preserve">  // Process each detected indirect call site</w:t>
              <w:br/>
            </w:r>
            <w:r>
              <w:rPr>
                <w:rFonts w:ascii="Consolas" w:hAnsi="Consolas"/>
                <w:color w:val="1A202C"/>
                <w:sz w:val="17"/>
              </w:rPr>
              <w:t xml:space="preserve">  for (CallBase *call : calls) {</w:t>
              <w:br/>
            </w:r>
            <w:r>
              <w:rPr>
                <w:rFonts w:ascii="Consolas" w:hAnsi="Consolas"/>
                <w:color w:val="1A202C"/>
                <w:sz w:val="17"/>
              </w:rPr>
              <w:t xml:space="preserve">    std::string signature = analyzer.key(*call);</w:t>
              <w:br/>
            </w:r>
            <w:r>
              <w:rPr>
                <w:rFonts w:ascii="Consolas" w:hAnsi="Consolas"/>
                <w:color w:val="1A202C"/>
                <w:sz w:val="17"/>
              </w:rPr>
              <w:t xml:space="preserve">    GlobalVariable *targetGlobal = nullptr;</w:t>
              <w:br/>
            </w:r>
            <w:r>
              <w:rPr>
                <w:rFonts w:ascii="Consolas" w:hAnsi="Consolas"/>
                <w:color w:val="1A202C"/>
                <w:sz w:val="17"/>
              </w:rPr>
              <w:br/>
            </w:r>
            <w:r>
              <w:rPr>
                <w:rFonts w:ascii="Consolas" w:hAnsi="Consolas"/>
                <w:color w:val="1A202C"/>
                <w:sz w:val="17"/>
              </w:rPr>
              <w:t xml:space="preserve">    // Check if we already created a global target array for this signature</w:t>
              <w:br/>
            </w:r>
            <w:r>
              <w:rPr>
                <w:rFonts w:ascii="Consolas" w:hAnsi="Consolas"/>
                <w:color w:val="1A202C"/>
                <w:sz w:val="17"/>
              </w:rPr>
              <w:t xml:space="preserve">    auto cached = targetGlobals.find(signature);</w:t>
              <w:br/>
            </w:r>
            <w:r>
              <w:rPr>
                <w:rFonts w:ascii="Consolas" w:hAnsi="Consolas"/>
                <w:color w:val="1A202C"/>
                <w:sz w:val="17"/>
              </w:rPr>
              <w:t xml:space="preserve">    if (cached != targetGlobals.end()) {</w:t>
              <w:br/>
            </w:r>
            <w:r>
              <w:rPr>
                <w:rFonts w:ascii="Consolas" w:hAnsi="Consolas"/>
                <w:color w:val="1A202C"/>
                <w:sz w:val="17"/>
              </w:rPr>
              <w:t xml:space="preserve">      targetGlobal = cached-&gt;second;</w:t>
              <w:br/>
            </w:r>
            <w:r>
              <w:rPr>
                <w:rFonts w:ascii="Consolas" w:hAnsi="Consolas"/>
                <w:color w:val="1A202C"/>
                <w:sz w:val="17"/>
              </w:rPr>
              <w:t xml:space="preserve">    } else {</w:t>
              <w:br/>
            </w:r>
            <w:r>
              <w:rPr>
                <w:rFonts w:ascii="Consolas" w:hAnsi="Consolas"/>
                <w:color w:val="1A202C"/>
                <w:sz w:val="17"/>
              </w:rPr>
              <w:t xml:space="preserve">      // Look up all valid address-taken targets matching this signature</w:t>
              <w:br/>
            </w:r>
            <w:r>
              <w:rPr>
                <w:rFonts w:ascii="Consolas" w:hAnsi="Consolas"/>
                <w:color w:val="1A202C"/>
                <w:sz w:val="17"/>
              </w:rPr>
              <w:t xml:space="preserve">      const auto *targets = generator.targetsFor(signature);</w:t>
              <w:br/>
            </w:r>
            <w:r>
              <w:rPr>
                <w:rFonts w:ascii="Consolas" w:hAnsi="Consolas"/>
                <w:color w:val="1A202C"/>
                <w:sz w:val="17"/>
              </w:rPr>
              <w:br/>
            </w:r>
            <w:r>
              <w:rPr>
                <w:rFonts w:ascii="Consolas" w:hAnsi="Consolas"/>
                <w:color w:val="1A202C"/>
                <w:sz w:val="17"/>
              </w:rPr>
              <w:t xml:space="preserve">      // Boundary condition: No matching target functions defined in this module</w:t>
              <w:br/>
            </w:r>
            <w:r>
              <w:rPr>
                <w:rFonts w:ascii="Consolas" w:hAnsi="Consolas"/>
                <w:color w:val="1A202C"/>
                <w:sz w:val="17"/>
              </w:rPr>
              <w:t xml:space="preserve">      if (targets == nullptr || targets-&gt;empty()) {</w:t>
              <w:br/>
            </w:r>
            <w:r>
              <w:rPr>
                <w:rFonts w:ascii="Consolas" w:hAnsi="Consolas"/>
                <w:color w:val="1A202C"/>
                <w:sz w:val="17"/>
              </w:rPr>
              <w:t xml:space="preserve">        errs() &lt;&lt; "cfi-harden: warning: no valid targets for indirect call with signature "</w:t>
              <w:br/>
            </w:r>
            <w:r>
              <w:rPr>
                <w:rFonts w:ascii="Consolas" w:hAnsi="Consolas"/>
                <w:color w:val="1A202C"/>
                <w:sz w:val="17"/>
              </w:rPr>
              <w:t xml:space="preserve">               &lt;&lt; signature &lt;&lt; "\n";</w:t>
              <w:br/>
            </w:r>
            <w:r>
              <w:rPr>
                <w:rFonts w:ascii="Consolas" w:hAnsi="Consolas"/>
                <w:color w:val="1A202C"/>
                <w:sz w:val="17"/>
              </w:rPr>
              <w:t xml:space="preserve">        // Skip instrumenting this specific site so the compiler does not abort</w:t>
              <w:br/>
            </w:r>
            <w:r>
              <w:rPr>
                <w:rFonts w:ascii="Consolas" w:hAnsi="Consolas"/>
                <w:color w:val="1A202C"/>
                <w:sz w:val="17"/>
              </w:rPr>
              <w:t xml:space="preserve">        continue;</w:t>
              <w:br/>
            </w:r>
            <w:r>
              <w:rPr>
                <w:rFonts w:ascii="Consolas" w:hAnsi="Consolas"/>
                <w:color w:val="1A202C"/>
                <w:sz w:val="17"/>
              </w:rPr>
              <w:t xml:space="preserve">      }</w:t>
              <w:br/>
            </w:r>
            <w:r>
              <w:rPr>
                <w:rFonts w:ascii="Consolas" w:hAnsi="Consolas"/>
                <w:color w:val="1A202C"/>
                <w:sz w:val="17"/>
              </w:rPr>
              <w:br/>
            </w:r>
            <w:r>
              <w:rPr>
                <w:rFonts w:ascii="Consolas" w:hAnsi="Consolas"/>
                <w:color w:val="1A202C"/>
                <w:sz w:val="17"/>
              </w:rPr>
              <w:t xml:space="preserve">      // Create an array type: [TargetCount x ptr]</w:t>
              <w:br/>
            </w:r>
            <w:r>
              <w:rPr>
                <w:rFonts w:ascii="Consolas" w:hAnsi="Consolas"/>
                <w:color w:val="1A202C"/>
                <w:sz w:val="17"/>
              </w:rPr>
              <w:t xml:space="preserve">      auto *arrayType = ArrayType::get(ptrTy, targets-&gt;size());</w:t>
              <w:br/>
            </w:r>
            <w:r>
              <w:rPr>
                <w:rFonts w:ascii="Consolas" w:hAnsi="Consolas"/>
                <w:color w:val="1A202C"/>
                <w:sz w:val="17"/>
              </w:rPr>
              <w:t xml:space="preserve">      SmallVector&lt;Constant *, 8&gt; values;</w:t>
              <w:br/>
            </w:r>
            <w:r>
              <w:rPr>
                <w:rFonts w:ascii="Consolas" w:hAnsi="Consolas"/>
                <w:color w:val="1A202C"/>
                <w:sz w:val="17"/>
              </w:rPr>
              <w:br/>
            </w:r>
            <w:r>
              <w:rPr>
                <w:rFonts w:ascii="Consolas" w:hAnsi="Consolas"/>
                <w:color w:val="1A202C"/>
                <w:sz w:val="17"/>
              </w:rPr>
              <w:t xml:space="preserve">      // Populate array elements with pointers to the valid functions</w:t>
              <w:br/>
            </w:r>
            <w:r>
              <w:rPr>
                <w:rFonts w:ascii="Consolas" w:hAnsi="Consolas"/>
                <w:color w:val="1A202C"/>
                <w:sz w:val="17"/>
              </w:rPr>
              <w:t xml:space="preserve">      for (Function *target : *targets) {</w:t>
              <w:br/>
            </w:r>
            <w:r>
              <w:rPr>
                <w:rFonts w:ascii="Consolas" w:hAnsi="Consolas"/>
                <w:color w:val="1A202C"/>
                <w:sz w:val="17"/>
              </w:rPr>
              <w:t xml:space="preserve">        values.push_back(ConstantExpr::getBitCast(target, ptrTy));</w:t>
              <w:br/>
            </w:r>
            <w:r>
              <w:rPr>
                <w:rFonts w:ascii="Consolas" w:hAnsi="Consolas"/>
                <w:color w:val="1A202C"/>
                <w:sz w:val="17"/>
              </w:rPr>
              <w:t xml:space="preserve">      }</w:t>
              <w:br/>
            </w:r>
            <w:r>
              <w:rPr>
                <w:rFonts w:ascii="Consolas" w:hAnsi="Consolas"/>
                <w:color w:val="1A202C"/>
                <w:sz w:val="17"/>
              </w:rPr>
              <w:br/>
            </w:r>
            <w:r>
              <w:rPr>
                <w:rFonts w:ascii="Consolas" w:hAnsi="Consolas"/>
                <w:color w:val="1A202C"/>
                <w:sz w:val="17"/>
              </w:rPr>
              <w:t xml:space="preserve">      // Create constant array initializer</w:t>
              <w:br/>
            </w:r>
            <w:r>
              <w:rPr>
                <w:rFonts w:ascii="Consolas" w:hAnsi="Consolas"/>
                <w:color w:val="1A202C"/>
                <w:sz w:val="17"/>
              </w:rPr>
              <w:t xml:space="preserve">      auto *initializer = ConstantArray::get(arrayType, values);</w:t>
              <w:br/>
            </w:r>
            <w:r>
              <w:rPr>
                <w:rFonts w:ascii="Consolas" w:hAnsi="Consolas"/>
                <w:color w:val="1A202C"/>
                <w:sz w:val="17"/>
              </w:rPr>
              <w:br/>
            </w:r>
            <w:r>
              <w:rPr>
                <w:rFonts w:ascii="Consolas" w:hAnsi="Consolas"/>
                <w:color w:val="1A202C"/>
                <w:sz w:val="17"/>
              </w:rPr>
              <w:t xml:space="preserve">      // Allocate the global variable in module scope:</w:t>
              <w:br/>
            </w:r>
            <w:r>
              <w:rPr>
                <w:rFonts w:ascii="Consolas" w:hAnsi="Consolas"/>
                <w:color w:val="1A202C"/>
                <w:sz w:val="17"/>
              </w:rPr>
              <w:t xml:space="preserve">      // PrivateLinkage ensures it remains internal to this object file</w:t>
              <w:br/>
            </w:r>
            <w:r>
              <w:rPr>
                <w:rFonts w:ascii="Consolas" w:hAnsi="Consolas"/>
                <w:color w:val="1A202C"/>
                <w:sz w:val="17"/>
              </w:rPr>
              <w:t xml:space="preserve">      targetGlobal = new GlobalVariable(</w:t>
              <w:br/>
            </w:r>
            <w:r>
              <w:rPr>
                <w:rFonts w:ascii="Consolas" w:hAnsi="Consolas"/>
                <w:color w:val="1A202C"/>
                <w:sz w:val="17"/>
              </w:rPr>
              <w:t xml:space="preserve">          module,</w:t>
              <w:br/>
            </w:r>
            <w:r>
              <w:rPr>
                <w:rFonts w:ascii="Consolas" w:hAnsi="Consolas"/>
                <w:color w:val="1A202C"/>
                <w:sz w:val="17"/>
              </w:rPr>
              <w:t xml:space="preserve">          arrayType,</w:t>
              <w:br/>
            </w:r>
            <w:r>
              <w:rPr>
                <w:rFonts w:ascii="Consolas" w:hAnsi="Consolas"/>
                <w:color w:val="1A202C"/>
                <w:sz w:val="17"/>
              </w:rPr>
              <w:t xml:space="preserve">          /*isConstant=*/true,</w:t>
              <w:br/>
            </w:r>
            <w:r>
              <w:rPr>
                <w:rFonts w:ascii="Consolas" w:hAnsi="Consolas"/>
                <w:color w:val="1A202C"/>
                <w:sz w:val="17"/>
              </w:rPr>
              <w:t xml:space="preserve">          GlobalValue::PrivateLinkage,</w:t>
              <w:br/>
            </w:r>
            <w:r>
              <w:rPr>
                <w:rFonts w:ascii="Consolas" w:hAnsi="Consolas"/>
                <w:color w:val="1A202C"/>
                <w:sz w:val="17"/>
              </w:rPr>
              <w:t xml:space="preserve">          initializer,</w:t>
              <w:br/>
            </w:r>
            <w:r>
              <w:rPr>
                <w:rFonts w:ascii="Consolas" w:hAnsi="Consolas"/>
                <w:color w:val="1A202C"/>
                <w:sz w:val="17"/>
              </w:rPr>
              <w:t xml:space="preserve">          "__cfi_targets_" + std::to_string(targetGlobals.size()));</w:t>
              <w:br/>
            </w:r>
            <w:r>
              <w:rPr>
                <w:rFonts w:ascii="Consolas" w:hAnsi="Consolas"/>
                <w:color w:val="1A202C"/>
                <w:sz w:val="17"/>
              </w:rPr>
              <w:br/>
            </w:r>
            <w:r>
              <w:rPr>
                <w:rFonts w:ascii="Consolas" w:hAnsi="Consolas"/>
                <w:color w:val="1A202C"/>
                <w:sz w:val="17"/>
              </w:rPr>
              <w:t xml:space="preserve">      // Store in cache so other call sites with the same signature reuse it</w:t>
              <w:br/>
            </w:r>
            <w:r>
              <w:rPr>
                <w:rFonts w:ascii="Consolas" w:hAnsi="Consolas"/>
                <w:color w:val="1A202C"/>
                <w:sz w:val="17"/>
              </w:rPr>
              <w:t xml:space="preserve">      targetGlobals.emplace(signature, targetGlobal);</w:t>
              <w:br/>
            </w:r>
            <w:r>
              <w:rPr>
                <w:rFonts w:ascii="Consolas" w:hAnsi="Consolas"/>
                <w:color w:val="1A202C"/>
                <w:sz w:val="17"/>
              </w:rPr>
              <w:t xml:space="preserve">    }</w:t>
              <w:br/>
            </w:r>
            <w:r>
              <w:rPr>
                <w:rFonts w:ascii="Consolas" w:hAnsi="Consolas"/>
                <w:color w:val="1A202C"/>
                <w:sz w:val="17"/>
              </w:rPr>
              <w:br/>
            </w:r>
            <w:r>
              <w:rPr>
                <w:rFonts w:ascii="Consolas" w:hAnsi="Consolas"/>
                <w:color w:val="1A202C"/>
                <w:sz w:val="17"/>
              </w:rPr>
              <w:t xml:space="preserve">    // Initialize IRBuilder positioned immediately BEFORE the indirect call instruction</w:t>
              <w:br/>
            </w:r>
            <w:r>
              <w:rPr>
                <w:rFonts w:ascii="Consolas" w:hAnsi="Consolas"/>
                <w:color w:val="1A202C"/>
                <w:sz w:val="17"/>
              </w:rPr>
              <w:t xml:space="preserve">    IRBuilder&lt;&gt; builder(call);</w:t>
              <w:br/>
            </w:r>
            <w:r>
              <w:rPr>
                <w:rFonts w:ascii="Consolas" w:hAnsi="Consolas"/>
                <w:color w:val="1A202C"/>
                <w:sz w:val="17"/>
              </w:rPr>
              <w:br/>
            </w:r>
            <w:r>
              <w:rPr>
                <w:rFonts w:ascii="Consolas" w:hAnsi="Consolas"/>
                <w:color w:val="1A202C"/>
                <w:sz w:val="17"/>
              </w:rPr>
              <w:t xml:space="preserve">    // 1. Cast the dynamic callee operand to generic pointer `ptr`</w:t>
              <w:br/>
            </w:r>
            <w:r>
              <w:rPr>
                <w:rFonts w:ascii="Consolas" w:hAnsi="Consolas"/>
                <w:color w:val="1A202C"/>
                <w:sz w:val="17"/>
              </w:rPr>
              <w:t xml:space="preserve">    Value *actualTarget = builder.CreatePointerCast(</w:t>
              <w:br/>
            </w:r>
            <w:r>
              <w:rPr>
                <w:rFonts w:ascii="Consolas" w:hAnsi="Consolas"/>
                <w:color w:val="1A202C"/>
                <w:sz w:val="17"/>
              </w:rPr>
              <w:t xml:space="preserve">        call-&gt;getCalledOperand(),</w:t>
              <w:br/>
            </w:r>
            <w:r>
              <w:rPr>
                <w:rFonts w:ascii="Consolas" w:hAnsi="Consolas"/>
                <w:color w:val="1A202C"/>
                <w:sz w:val="17"/>
              </w:rPr>
              <w:t xml:space="preserve">        ptrTy,</w:t>
              <w:br/>
            </w:r>
            <w:r>
              <w:rPr>
                <w:rFonts w:ascii="Consolas" w:hAnsi="Consolas"/>
                <w:color w:val="1A202C"/>
                <w:sz w:val="17"/>
              </w:rPr>
              <w:t xml:space="preserve">        "cfi.target");</w:t>
              <w:br/>
            </w:r>
            <w:r>
              <w:rPr>
                <w:rFonts w:ascii="Consolas" w:hAnsi="Consolas"/>
                <w:color w:val="1A202C"/>
                <w:sz w:val="17"/>
              </w:rPr>
              <w:br/>
            </w:r>
            <w:r>
              <w:rPr>
                <w:rFonts w:ascii="Consolas" w:hAnsi="Consolas"/>
                <w:color w:val="1A202C"/>
                <w:sz w:val="17"/>
              </w:rPr>
              <w:t xml:space="preserve">    // 2. Compute a pointer to the first element of the allowed targets array (array index 0, element 0)</w:t>
              <w:br/>
            </w:r>
            <w:r>
              <w:rPr>
                <w:rFonts w:ascii="Consolas" w:hAnsi="Consolas"/>
                <w:color w:val="1A202C"/>
                <w:sz w:val="17"/>
              </w:rPr>
              <w:t xml:space="preserve">    Value *firstTarget = builder.CreateInBoundsGEP(</w:t>
              <w:br/>
            </w:r>
            <w:r>
              <w:rPr>
                <w:rFonts w:ascii="Consolas" w:hAnsi="Consolas"/>
                <w:color w:val="1A202C"/>
                <w:sz w:val="17"/>
              </w:rPr>
              <w:t xml:space="preserve">        targetGlobal-&gt;getValueType(),</w:t>
              <w:br/>
            </w:r>
            <w:r>
              <w:rPr>
                <w:rFonts w:ascii="Consolas" w:hAnsi="Consolas"/>
                <w:color w:val="1A202C"/>
                <w:sz w:val="17"/>
              </w:rPr>
              <w:t xml:space="preserve">        targetGlobal,</w:t>
              <w:br/>
            </w:r>
            <w:r>
              <w:rPr>
                <w:rFonts w:ascii="Consolas" w:hAnsi="Consolas"/>
                <w:color w:val="1A202C"/>
                <w:sz w:val="17"/>
              </w:rPr>
              <w:t xml:space="preserve">        {builder.getInt32(0), builder.getInt32(0)},</w:t>
              <w:br/>
            </w:r>
            <w:r>
              <w:rPr>
                <w:rFonts w:ascii="Consolas" w:hAnsi="Consolas"/>
                <w:color w:val="1A202C"/>
                <w:sz w:val="17"/>
              </w:rPr>
              <w:t xml:space="preserve">        "cfi.targets");</w:t>
              <w:br/>
            </w:r>
            <w:r>
              <w:rPr>
                <w:rFonts w:ascii="Consolas" w:hAnsi="Consolas"/>
                <w:color w:val="1A202C"/>
                <w:sz w:val="17"/>
              </w:rPr>
              <w:br/>
            </w:r>
            <w:r>
              <w:rPr>
                <w:rFonts w:ascii="Consolas" w:hAnsi="Consolas"/>
                <w:color w:val="1A202C"/>
                <w:sz w:val="17"/>
              </w:rPr>
              <w:t xml:space="preserve">    // 3. Emit the call to __cfi_check(actualTarget, firstTarget, count)</w:t>
              <w:br/>
            </w:r>
            <w:r>
              <w:rPr>
                <w:rFonts w:ascii="Consolas" w:hAnsi="Consolas"/>
                <w:color w:val="1A202C"/>
                <w:sz w:val="17"/>
              </w:rPr>
              <w:t xml:space="preserve">    auto *arrType = cast&lt;ArrayType&gt;(targetGlobal-&gt;getValueType());</w:t>
              <w:br/>
            </w:r>
            <w:r>
              <w:rPr>
                <w:rFonts w:ascii="Consolas" w:hAnsi="Consolas"/>
                <w:color w:val="1A202C"/>
                <w:sz w:val="17"/>
              </w:rPr>
              <w:t xml:space="preserve">    builder.CreateCall(</w:t>
              <w:br/>
            </w:r>
            <w:r>
              <w:rPr>
                <w:rFonts w:ascii="Consolas" w:hAnsi="Consolas"/>
                <w:color w:val="1A202C"/>
                <w:sz w:val="17"/>
              </w:rPr>
              <w:t xml:space="preserve">        check,</w:t>
              <w:br/>
            </w:r>
            <w:r>
              <w:rPr>
                <w:rFonts w:ascii="Consolas" w:hAnsi="Consolas"/>
                <w:color w:val="1A202C"/>
                <w:sz w:val="17"/>
              </w:rPr>
              <w:t xml:space="preserve">        {actualTarget, firstTarget, builder.getInt32(arrType-&gt;getNumElements())});</w:t>
              <w:br/>
            </w:r>
            <w:r>
              <w:rPr>
                <w:rFonts w:ascii="Consolas" w:hAnsi="Consolas"/>
                <w:color w:val="1A202C"/>
                <w:sz w:val="17"/>
              </w:rPr>
              <w:t xml:space="preserve">  }</w:t>
              <w:br/>
            </w:r>
            <w:r>
              <w:rPr>
                <w:rFonts w:ascii="Consolas" w:hAnsi="Consolas"/>
                <w:color w:val="1A202C"/>
                <w:sz w:val="17"/>
              </w:rPr>
              <w:t>}</w:t>
              <w:br/>
            </w:r>
            <w:r>
              <w:rPr>
                <w:rFonts w:ascii="Consolas" w:hAnsi="Consolas"/>
                <w:color w:val="1A202C"/>
                <w:sz w:val="17"/>
              </w:rPr>
              <w:br/>
            </w:r>
            <w:r>
              <w:rPr>
                <w:rFonts w:ascii="Consolas" w:hAnsi="Consolas"/>
                <w:color w:val="1A202C"/>
                <w:sz w:val="17"/>
              </w:rPr>
              <w:t>} // namespace cfi</w:t>
            </w:r>
          </w:p>
        </w:tc>
      </w:tr>
    </w:tbl>
    <w:p>
      <w:pPr>
        <w:spacing w:after="120"/>
      </w:pPr>
    </w:p>
    <w:p>
      <w:pPr>
        <w:keepNext/>
        <w:spacing w:before="280" w:after="120"/>
      </w:pPr>
      <w:r>
        <w:rPr>
          <w:rFonts w:ascii="Calibri" w:hAnsi="Calibri"/>
          <w:b/>
          <w:color w:val="2B6CB0"/>
          <w:sz w:val="27"/>
        </w:rPr>
        <w:t>9.3 Before-and-After LLVM IR Comparison</w:t>
      </w:r>
    </w:p>
    <w:p>
      <w:pPr>
        <w:spacing w:after="120"/>
      </w:pPr>
      <w:r>
        <w:rPr>
          <w:rFonts w:ascii="Calibri" w:hAnsi="Calibri"/>
          <w:color w:val="2D3748"/>
          <w:sz w:val="21"/>
        </w:rPr>
        <w:t>Below is an authentic execution trace comparing the unhardened input IR against the hardened IR generated by cfi-harden:</w:t>
      </w:r>
    </w:p>
    <w:p>
      <w:pPr>
        <w:keepNext/>
        <w:spacing w:before="160" w:after="40"/>
      </w:pPr>
      <w:r>
        <w:rPr>
          <w:rFonts w:ascii="Calibri" w:hAnsi="Calibri"/>
          <w:b/>
          <w:color w:val="2B6CB0"/>
          <w:sz w:val="19"/>
        </w:rPr>
        <w:t>Source Code Listing: LLVM IR Transformation Diff</w:t>
      </w:r>
    </w:p>
    <w:tbl>
      <w:tblPr>
        <w:tblW w:type="auto" w:w="0"/>
        <w:jc w:val="center"/>
        <w:tblLook w:firstColumn="1" w:firstRow="1" w:lastColumn="0" w:lastRow="0" w:noHBand="0" w:noVBand="1" w:val="04A0"/>
      </w:tblPr>
      <w:tblGrid>
        <w:gridCol w:w="9360"/>
      </w:tblGrid>
      <w:tr>
        <w:tc>
          <w:tcPr>
            <w:tcW w:type="dxa" w:w="9360"/>
            <w:shd w:fill="F8FAFC"/>
            <w:tcBorders>
              <w:top w:val="single" w:sz="4" w:space="0" w:color="CBD5E0"/>
              <w:left w:val="single" w:sz="16" w:space="0" w:color="A0AEC0"/>
              <w:bottom w:val="single" w:sz="4" w:space="0" w:color="CBD5E0"/>
              <w:right w:val="single" w:sz="4" w:space="0" w:color="CBD5E0"/>
            </w:tcBorders>
          </w:tcPr>
          <w:p>
            <w:pPr>
              <w:spacing w:before="80" w:after="80" w:line="252" w:lineRule="auto"/>
              <w:ind w:left="115" w:right="115"/>
            </w:pPr>
            <w:r>
              <w:rPr>
                <w:rFonts w:ascii="Consolas" w:hAnsi="Consolas"/>
                <w:color w:val="1A202C"/>
                <w:sz w:val="17"/>
              </w:rPr>
              <w:t>--- input.ll (Unhardened Original IR)</w:t>
              <w:br/>
            </w:r>
            <w:r>
              <w:rPr>
                <w:rFonts w:ascii="Consolas" w:hAnsi="Consolas"/>
                <w:color w:val="1A202C"/>
                <w:sz w:val="17"/>
              </w:rPr>
              <w:t>+++ hardened.ll (Transformed by cfi-harden)</w:t>
              <w:br/>
            </w:r>
            <w:r>
              <w:rPr>
                <w:rFonts w:ascii="Consolas" w:hAnsi="Consolas"/>
                <w:color w:val="1A202C"/>
                <w:sz w:val="17"/>
              </w:rPr>
              <w:t>@@ -6,0 +7,1 @@</w:t>
              <w:br/>
            </w:r>
            <w:r>
              <w:rPr>
                <w:rFonts w:ascii="Consolas" w:hAnsi="Consolas"/>
                <w:color w:val="1A202C"/>
                <w:sz w:val="17"/>
              </w:rPr>
              <w:t>+@__cfi_targets_0 = private constant [2 x ptr] [ptr @add_one, ptr @add_two]</w:t>
              <w:br/>
            </w:r>
            <w:r>
              <w:rPr>
                <w:rFonts w:ascii="Consolas" w:hAnsi="Consolas"/>
                <w:color w:val="1A202C"/>
                <w:sz w:val="17"/>
              </w:rPr>
              <w:t>@@ -31,1 +32,3 @@</w:t>
              <w:br/>
            </w:r>
            <w:r>
              <w:rPr>
                <w:rFonts w:ascii="Consolas" w:hAnsi="Consolas"/>
                <w:color w:val="1A202C"/>
                <w:sz w:val="17"/>
              </w:rPr>
              <w:t xml:space="preserve">   %12 = load ptr, ptr %11, align 8</w:t>
              <w:br/>
            </w:r>
            <w:r>
              <w:rPr>
                <w:rFonts w:ascii="Consolas" w:hAnsi="Consolas"/>
                <w:color w:val="1A202C"/>
                <w:sz w:val="17"/>
              </w:rPr>
              <w:t>+  call void @__cfi_check(ptr %12, ptr @__cfi_targets_0, i32 2)</w:t>
              <w:br/>
            </w:r>
            <w:r>
              <w:rPr>
                <w:rFonts w:ascii="Consolas" w:hAnsi="Consolas"/>
                <w:color w:val="1A202C"/>
                <w:sz w:val="17"/>
              </w:rPr>
              <w:t xml:space="preserve">   %13 = call i32 %12(i32 noundef 10)</w:t>
              <w:br/>
            </w:r>
            <w:r>
              <w:rPr>
                <w:rFonts w:ascii="Consolas" w:hAnsi="Consolas"/>
                <w:color w:val="1A202C"/>
                <w:sz w:val="17"/>
              </w:rPr>
              <w:t>@@ -76,0 +80,2 @@</w:t>
              <w:br/>
            </w:r>
            <w:r>
              <w:rPr>
                <w:rFonts w:ascii="Consolas" w:hAnsi="Consolas"/>
                <w:color w:val="1A202C"/>
                <w:sz w:val="17"/>
              </w:rPr>
              <w:t>+declare void @__cfi_check(ptr, ptr, i32)</w:t>
            </w:r>
          </w:p>
        </w:tc>
      </w:tr>
    </w:tbl>
    <w:p>
      <w:pPr>
        <w:spacing w:after="120"/>
      </w:pPr>
    </w:p>
    <w:p>
      <w:pPr>
        <w:keepNext/>
        <w:spacing w:before="280" w:after="120"/>
      </w:pPr>
      <w:r>
        <w:rPr>
          <w:rFonts w:ascii="Calibri" w:hAnsi="Calibri"/>
          <w:b/>
          <w:color w:val="2B6CB0"/>
          <w:sz w:val="27"/>
        </w:rPr>
        <w:t>9.4 The CFI Security Runtime Library (cfi_runtime.c &amp; .h)</w:t>
      </w:r>
    </w:p>
    <w:p>
      <w:pPr>
        <w:spacing w:after="120"/>
      </w:pPr>
      <w:r>
        <w:rPr>
          <w:rFonts w:ascii="Calibri" w:hAnsi="Calibri"/>
          <w:color w:val="2D3748"/>
          <w:sz w:val="21"/>
        </w:rPr>
        <w:t>The security enforcement routine is implemented in C as a lightweight static library. It scans the allowed target table: if the address matches, it returns immediately; otherwise, it emits forensic diagnostics and aborts.</w:t>
      </w:r>
    </w:p>
    <w:p>
      <w:pPr>
        <w:keepNext/>
        <w:spacing w:before="160" w:after="40"/>
      </w:pPr>
      <w:r>
        <w:rPr>
          <w:rFonts w:ascii="Calibri" w:hAnsi="Calibri"/>
          <w:b/>
          <w:color w:val="2B6CB0"/>
          <w:sz w:val="19"/>
        </w:rPr>
        <w:t>Source Code Listing: member3-generation-and-instrumentation/runtime/cfi_runtime.h</w:t>
      </w:r>
    </w:p>
    <w:tbl>
      <w:tblPr>
        <w:tblW w:type="auto" w:w="0"/>
        <w:jc w:val="center"/>
        <w:tblLook w:firstColumn="1" w:firstRow="1" w:lastColumn="0" w:lastRow="0" w:noHBand="0" w:noVBand="1" w:val="04A0"/>
      </w:tblPr>
      <w:tblGrid>
        <w:gridCol w:w="9360"/>
      </w:tblGrid>
      <w:tr>
        <w:tc>
          <w:tcPr>
            <w:tcW w:type="dxa" w:w="9360"/>
            <w:shd w:fill="F8FAFC"/>
            <w:tcBorders>
              <w:top w:val="single" w:sz="4" w:space="0" w:color="CBD5E0"/>
              <w:left w:val="single" w:sz="16" w:space="0" w:color="A0AEC0"/>
              <w:bottom w:val="single" w:sz="4" w:space="0" w:color="CBD5E0"/>
              <w:right w:val="single" w:sz="4" w:space="0" w:color="CBD5E0"/>
            </w:tcBorders>
          </w:tcPr>
          <w:p>
            <w:pPr>
              <w:spacing w:before="80" w:after="80" w:line="252" w:lineRule="auto"/>
              <w:ind w:left="115" w:right="115"/>
            </w:pPr>
            <w:r>
              <w:rPr>
                <w:rFonts w:ascii="Consolas" w:hAnsi="Consolas"/>
                <w:color w:val="1A202C"/>
                <w:sz w:val="17"/>
              </w:rPr>
              <w:t>// ==============================================================================</w:t>
              <w:br/>
            </w:r>
            <w:r>
              <w:rPr>
                <w:rFonts w:ascii="Consolas" w:hAnsi="Consolas"/>
                <w:color w:val="1A202C"/>
                <w:sz w:val="17"/>
              </w:rPr>
              <w:t>// cfi_runtime.h - CFI Runtime Library Header (Member 3)</w:t>
              <w:br/>
            </w:r>
            <w:r>
              <w:rPr>
                <w:rFonts w:ascii="Consolas" w:hAnsi="Consolas"/>
                <w:color w:val="1A202C"/>
                <w:sz w:val="17"/>
              </w:rPr>
              <w:t>//</w:t>
              <w:br/>
            </w:r>
            <w:r>
              <w:rPr>
                <w:rFonts w:ascii="Consolas" w:hAnsi="Consolas"/>
                <w:color w:val="1A202C"/>
                <w:sz w:val="17"/>
              </w:rPr>
              <w:t>// Purpose:</w:t>
              <w:br/>
            </w:r>
            <w:r>
              <w:rPr>
                <w:rFonts w:ascii="Consolas" w:hAnsi="Consolas"/>
                <w:color w:val="1A202C"/>
                <w:sz w:val="17"/>
              </w:rPr>
              <w:t>//   Declares the runtime verification function __cfi_check() invoked before</w:t>
              <w:br/>
            </w:r>
            <w:r>
              <w:rPr>
                <w:rFonts w:ascii="Consolas" w:hAnsi="Consolas"/>
                <w:color w:val="1A202C"/>
                <w:sz w:val="17"/>
              </w:rPr>
              <w:t>//   every indirect call in a hardened binary.</w:t>
              <w:br/>
            </w:r>
            <w:r>
              <w:rPr>
                <w:rFonts w:ascii="Consolas" w:hAnsi="Consolas"/>
                <w:color w:val="1A202C"/>
                <w:sz w:val="17"/>
              </w:rPr>
              <w:t>// ==============================================================================</w:t>
              <w:br/>
            </w:r>
            <w:r>
              <w:rPr>
                <w:rFonts w:ascii="Consolas" w:hAnsi="Consolas"/>
                <w:color w:val="1A202C"/>
                <w:sz w:val="17"/>
              </w:rPr>
              <w:br/>
            </w:r>
            <w:r>
              <w:rPr>
                <w:rFonts w:ascii="Consolas" w:hAnsi="Consolas"/>
                <w:color w:val="1A202C"/>
                <w:sz w:val="17"/>
              </w:rPr>
              <w:t>#pragma once</w:t>
              <w:br/>
            </w:r>
            <w:r>
              <w:rPr>
                <w:rFonts w:ascii="Consolas" w:hAnsi="Consolas"/>
                <w:color w:val="1A202C"/>
                <w:sz w:val="17"/>
              </w:rPr>
              <w:br/>
            </w:r>
            <w:r>
              <w:rPr>
                <w:rFonts w:ascii="Consolas" w:hAnsi="Consolas"/>
                <w:color w:val="1A202C"/>
                <w:sz w:val="17"/>
              </w:rPr>
              <w:t>#include &lt;stdint.h&gt;</w:t>
              <w:br/>
            </w:r>
            <w:r>
              <w:rPr>
                <w:rFonts w:ascii="Consolas" w:hAnsi="Consolas"/>
                <w:color w:val="1A202C"/>
                <w:sz w:val="17"/>
              </w:rPr>
              <w:br/>
            </w:r>
            <w:r>
              <w:rPr>
                <w:rFonts w:ascii="Consolas" w:hAnsi="Consolas"/>
                <w:color w:val="1A202C"/>
                <w:sz w:val="17"/>
              </w:rPr>
              <w:t>#ifdef __cplusplus</w:t>
              <w:br/>
            </w:r>
            <w:r>
              <w:rPr>
                <w:rFonts w:ascii="Consolas" w:hAnsi="Consolas"/>
                <w:color w:val="1A202C"/>
                <w:sz w:val="17"/>
              </w:rPr>
              <w:t>extern "C" {</w:t>
              <w:br/>
            </w:r>
            <w:r>
              <w:rPr>
                <w:rFonts w:ascii="Consolas" w:hAnsi="Consolas"/>
                <w:color w:val="1A202C"/>
                <w:sz w:val="17"/>
              </w:rPr>
              <w:t>#endif</w:t>
              <w:br/>
            </w:r>
            <w:r>
              <w:rPr>
                <w:rFonts w:ascii="Consolas" w:hAnsi="Consolas"/>
                <w:color w:val="1A202C"/>
                <w:sz w:val="17"/>
              </w:rPr>
              <w:br/>
            </w:r>
            <w:r>
              <w:rPr>
                <w:rFonts w:ascii="Consolas" w:hAnsi="Consolas"/>
                <w:color w:val="1A202C"/>
                <w:sz w:val="17"/>
              </w:rPr>
              <w:t>/// \brief Validates that a dynamic target pointer is an element of the allowed targets array.</w:t>
              <w:br/>
            </w:r>
            <w:r>
              <w:rPr>
                <w:rFonts w:ascii="Consolas" w:hAnsi="Consolas"/>
                <w:color w:val="1A202C"/>
                <w:sz w:val="17"/>
              </w:rPr>
              <w:t>/// \param target The dynamically evaluated target address about to be called.</w:t>
              <w:br/>
            </w:r>
            <w:r>
              <w:rPr>
                <w:rFonts w:ascii="Consolas" w:hAnsi="Consolas"/>
                <w:color w:val="1A202C"/>
                <w:sz w:val="17"/>
              </w:rPr>
              <w:t>/// \param allowed_targets Pointer to array of allowed function pointers for this signature.</w:t>
              <w:br/>
            </w:r>
            <w:r>
              <w:rPr>
                <w:rFonts w:ascii="Consolas" w:hAnsi="Consolas"/>
                <w:color w:val="1A202C"/>
                <w:sz w:val="17"/>
              </w:rPr>
              <w:t>/// \param count The number of allowed function pointers in the array.</w:t>
              <w:br/>
            </w:r>
            <w:r>
              <w:rPr>
                <w:rFonts w:ascii="Consolas" w:hAnsi="Consolas"/>
                <w:color w:val="1A202C"/>
                <w:sz w:val="17"/>
              </w:rPr>
              <w:t>///</w:t>
              <w:br/>
            </w:r>
            <w:r>
              <w:rPr>
                <w:rFonts w:ascii="Consolas" w:hAnsi="Consolas"/>
                <w:color w:val="1A202C"/>
                <w:sz w:val="17"/>
              </w:rPr>
              <w:t>/// Behavior:</w:t>
              <w:br/>
            </w:r>
            <w:r>
              <w:rPr>
                <w:rFonts w:ascii="Consolas" w:hAnsi="Consolas"/>
                <w:color w:val="1A202C"/>
                <w:sz w:val="17"/>
              </w:rPr>
              <w:t>/// - If `target` matches any entry in `allowed_targets`, the function returns normally.</w:t>
              <w:br/>
            </w:r>
            <w:r>
              <w:rPr>
                <w:rFonts w:ascii="Consolas" w:hAnsi="Consolas"/>
                <w:color w:val="1A202C"/>
                <w:sz w:val="17"/>
              </w:rPr>
              <w:t>/// - If `target` is not found, an error is printed to stderr and abort() is called.</w:t>
              <w:br/>
            </w:r>
            <w:r>
              <w:rPr>
                <w:rFonts w:ascii="Consolas" w:hAnsi="Consolas"/>
                <w:color w:val="1A202C"/>
                <w:sz w:val="17"/>
              </w:rPr>
              <w:t>void __cfi_check(void *target, void **allowed_targets, int32_t count);</w:t>
              <w:br/>
            </w:r>
            <w:r>
              <w:rPr>
                <w:rFonts w:ascii="Consolas" w:hAnsi="Consolas"/>
                <w:color w:val="1A202C"/>
                <w:sz w:val="17"/>
              </w:rPr>
              <w:br/>
            </w:r>
            <w:r>
              <w:rPr>
                <w:rFonts w:ascii="Consolas" w:hAnsi="Consolas"/>
                <w:color w:val="1A202C"/>
                <w:sz w:val="17"/>
              </w:rPr>
              <w:t>#ifdef __cplusplus</w:t>
              <w:br/>
            </w:r>
            <w:r>
              <w:rPr>
                <w:rFonts w:ascii="Consolas" w:hAnsi="Consolas"/>
                <w:color w:val="1A202C"/>
                <w:sz w:val="17"/>
              </w:rPr>
              <w:t>}</w:t>
              <w:br/>
            </w:r>
            <w:r>
              <w:rPr>
                <w:rFonts w:ascii="Consolas" w:hAnsi="Consolas"/>
                <w:color w:val="1A202C"/>
                <w:sz w:val="17"/>
              </w:rPr>
              <w:t>#endif</w:t>
            </w:r>
          </w:p>
        </w:tc>
      </w:tr>
    </w:tbl>
    <w:p>
      <w:pPr>
        <w:spacing w:after="120"/>
      </w:pPr>
    </w:p>
    <w:p>
      <w:pPr>
        <w:keepNext/>
        <w:spacing w:before="160" w:after="40"/>
      </w:pPr>
      <w:r>
        <w:rPr>
          <w:rFonts w:ascii="Calibri" w:hAnsi="Calibri"/>
          <w:b/>
          <w:color w:val="2B6CB0"/>
          <w:sz w:val="19"/>
        </w:rPr>
        <w:t>Source Code Listing: member3-generation-and-instrumentation/runtime/cfi_runtime.c</w:t>
      </w:r>
    </w:p>
    <w:tbl>
      <w:tblPr>
        <w:tblW w:type="auto" w:w="0"/>
        <w:jc w:val="center"/>
        <w:tblLook w:firstColumn="1" w:firstRow="1" w:lastColumn="0" w:lastRow="0" w:noHBand="0" w:noVBand="1" w:val="04A0"/>
      </w:tblPr>
      <w:tblGrid>
        <w:gridCol w:w="9360"/>
      </w:tblGrid>
      <w:tr>
        <w:tc>
          <w:tcPr>
            <w:tcW w:type="dxa" w:w="9360"/>
            <w:shd w:fill="F8FAFC"/>
            <w:tcBorders>
              <w:top w:val="single" w:sz="4" w:space="0" w:color="CBD5E0"/>
              <w:left w:val="single" w:sz="16" w:space="0" w:color="A0AEC0"/>
              <w:bottom w:val="single" w:sz="4" w:space="0" w:color="CBD5E0"/>
              <w:right w:val="single" w:sz="4" w:space="0" w:color="CBD5E0"/>
            </w:tcBorders>
          </w:tcPr>
          <w:p>
            <w:pPr>
              <w:spacing w:before="80" w:after="80" w:line="252" w:lineRule="auto"/>
              <w:ind w:left="115" w:right="115"/>
            </w:pPr>
            <w:r>
              <w:rPr>
                <w:rFonts w:ascii="Consolas" w:hAnsi="Consolas"/>
                <w:color w:val="1A202C"/>
                <w:sz w:val="17"/>
              </w:rPr>
              <w:t>// ==============================================================================</w:t>
              <w:br/>
            </w:r>
            <w:r>
              <w:rPr>
                <w:rFonts w:ascii="Consolas" w:hAnsi="Consolas"/>
                <w:color w:val="1A202C"/>
                <w:sz w:val="17"/>
              </w:rPr>
              <w:t>// cfi_runtime.c - CFI Runtime Security Enforcement Implementation (Member 3)</w:t>
              <w:br/>
            </w:r>
            <w:r>
              <w:rPr>
                <w:rFonts w:ascii="Consolas" w:hAnsi="Consolas"/>
                <w:color w:val="1A202C"/>
                <w:sz w:val="17"/>
              </w:rPr>
              <w:t>//</w:t>
              <w:br/>
            </w:r>
            <w:r>
              <w:rPr>
                <w:rFonts w:ascii="Consolas" w:hAnsi="Consolas"/>
                <w:color w:val="1A202C"/>
                <w:sz w:val="17"/>
              </w:rPr>
              <w:t>// Enforcement Mechanics:</w:t>
              <w:br/>
            </w:r>
            <w:r>
              <w:rPr>
                <w:rFonts w:ascii="Consolas" w:hAnsi="Consolas"/>
                <w:color w:val="1A202C"/>
                <w:sz w:val="17"/>
              </w:rPr>
              <w:t>// 1. Performs a linear scan over the allowed targets table.</w:t>
              <w:br/>
            </w:r>
            <w:r>
              <w:rPr>
                <w:rFonts w:ascii="Consolas" w:hAnsi="Consolas"/>
                <w:color w:val="1A202C"/>
                <w:sz w:val="17"/>
              </w:rPr>
              <w:t>// 2. If the dynamic pointer matches any entry in `allowed_targets`, control flow</w:t>
              <w:br/>
            </w:r>
            <w:r>
              <w:rPr>
                <w:rFonts w:ascii="Consolas" w:hAnsi="Consolas"/>
                <w:color w:val="1A202C"/>
                <w:sz w:val="17"/>
              </w:rPr>
              <w:t>//    is legitimate according to the compiler's coarse-grained signature analysis.</w:t>
              <w:br/>
            </w:r>
            <w:r>
              <w:rPr>
                <w:rFonts w:ascii="Consolas" w:hAnsi="Consolas"/>
                <w:color w:val="1A202C"/>
                <w:sz w:val="17"/>
              </w:rPr>
              <w:t>// 3. If no match is found, control-flow hijacking or severe type mismatch has</w:t>
              <w:br/>
            </w:r>
            <w:r>
              <w:rPr>
                <w:rFonts w:ascii="Consolas" w:hAnsi="Consolas"/>
                <w:color w:val="1A202C"/>
                <w:sz w:val="17"/>
              </w:rPr>
              <w:t>//    occurred. We log a violation message to stderr with the offending address</w:t>
              <w:br/>
            </w:r>
            <w:r>
              <w:rPr>
                <w:rFonts w:ascii="Consolas" w:hAnsi="Consolas"/>
                <w:color w:val="1A202C"/>
                <w:sz w:val="17"/>
              </w:rPr>
              <w:t>//    and immediately terminate execution via abort() to prevent arbitrary execution.</w:t>
              <w:br/>
            </w:r>
            <w:r>
              <w:rPr>
                <w:rFonts w:ascii="Consolas" w:hAnsi="Consolas"/>
                <w:color w:val="1A202C"/>
                <w:sz w:val="17"/>
              </w:rPr>
              <w:t>// ==============================================================================</w:t>
              <w:br/>
            </w:r>
            <w:r>
              <w:rPr>
                <w:rFonts w:ascii="Consolas" w:hAnsi="Consolas"/>
                <w:color w:val="1A202C"/>
                <w:sz w:val="17"/>
              </w:rPr>
              <w:br/>
            </w:r>
            <w:r>
              <w:rPr>
                <w:rFonts w:ascii="Consolas" w:hAnsi="Consolas"/>
                <w:color w:val="1A202C"/>
                <w:sz w:val="17"/>
              </w:rPr>
              <w:t>#include "cfi_runtime.h"</w:t>
              <w:br/>
            </w:r>
            <w:r>
              <w:rPr>
                <w:rFonts w:ascii="Consolas" w:hAnsi="Consolas"/>
                <w:color w:val="1A202C"/>
                <w:sz w:val="17"/>
              </w:rPr>
              <w:t>#include &lt;stdio.h&gt;</w:t>
              <w:br/>
            </w:r>
            <w:r>
              <w:rPr>
                <w:rFonts w:ascii="Consolas" w:hAnsi="Consolas"/>
                <w:color w:val="1A202C"/>
                <w:sz w:val="17"/>
              </w:rPr>
              <w:t>#include &lt;stdlib.h&gt;</w:t>
              <w:br/>
            </w:r>
            <w:r>
              <w:rPr>
                <w:rFonts w:ascii="Consolas" w:hAnsi="Consolas"/>
                <w:color w:val="1A202C"/>
                <w:sz w:val="17"/>
              </w:rPr>
              <w:br/>
            </w:r>
            <w:r>
              <w:rPr>
                <w:rFonts w:ascii="Consolas" w:hAnsi="Consolas"/>
                <w:color w:val="1A202C"/>
                <w:sz w:val="17"/>
              </w:rPr>
              <w:t>/// \brief Verifies target validity against the allowed table.</w:t>
              <w:br/>
            </w:r>
            <w:r>
              <w:rPr>
                <w:rFonts w:ascii="Consolas" w:hAnsi="Consolas"/>
                <w:color w:val="1A202C"/>
                <w:sz w:val="17"/>
              </w:rPr>
              <w:t>/// \param target The target address about to be called.</w:t>
              <w:br/>
            </w:r>
            <w:r>
              <w:rPr>
                <w:rFonts w:ascii="Consolas" w:hAnsi="Consolas"/>
                <w:color w:val="1A202C"/>
                <w:sz w:val="17"/>
              </w:rPr>
              <w:t>/// \param allowed_targets Pointer to array of allowed function pointers.</w:t>
              <w:br/>
            </w:r>
            <w:r>
              <w:rPr>
                <w:rFonts w:ascii="Consolas" w:hAnsi="Consolas"/>
                <w:color w:val="1A202C"/>
                <w:sz w:val="17"/>
              </w:rPr>
              <w:t>/// \param count Number of elements in the allowed array.</w:t>
              <w:br/>
            </w:r>
            <w:r>
              <w:rPr>
                <w:rFonts w:ascii="Consolas" w:hAnsi="Consolas"/>
                <w:color w:val="1A202C"/>
                <w:sz w:val="17"/>
              </w:rPr>
              <w:t>void __cfi_check(void *target, void **allowed_targets, int32_t count) {</w:t>
              <w:br/>
            </w:r>
            <w:r>
              <w:rPr>
                <w:rFonts w:ascii="Consolas" w:hAnsi="Consolas"/>
                <w:color w:val="1A202C"/>
                <w:sz w:val="17"/>
              </w:rPr>
              <w:t xml:space="preserve">    // 1. Linear scan: check if target address exists in the pre-computed set</w:t>
              <w:br/>
            </w:r>
            <w:r>
              <w:rPr>
                <w:rFonts w:ascii="Consolas" w:hAnsi="Consolas"/>
                <w:color w:val="1A202C"/>
                <w:sz w:val="17"/>
              </w:rPr>
              <w:t xml:space="preserve">    for (int32_t i = 0; i &lt; count; i++) {</w:t>
              <w:br/>
            </w:r>
            <w:r>
              <w:rPr>
                <w:rFonts w:ascii="Consolas" w:hAnsi="Consolas"/>
                <w:color w:val="1A202C"/>
                <w:sz w:val="17"/>
              </w:rPr>
              <w:t xml:space="preserve">        if (allowed_targets[i] == target) {</w:t>
              <w:br/>
            </w:r>
            <w:r>
              <w:rPr>
                <w:rFonts w:ascii="Consolas" w:hAnsi="Consolas"/>
                <w:color w:val="1A202C"/>
                <w:sz w:val="17"/>
              </w:rPr>
              <w:t xml:space="preserve">            // Target is authorized: return normally to allow the indirect call to execute</w:t>
              <w:br/>
            </w:r>
            <w:r>
              <w:rPr>
                <w:rFonts w:ascii="Consolas" w:hAnsi="Consolas"/>
                <w:color w:val="1A202C"/>
                <w:sz w:val="17"/>
              </w:rPr>
              <w:t xml:space="preserve">            return;</w:t>
              <w:br/>
            </w:r>
            <w:r>
              <w:rPr>
                <w:rFonts w:ascii="Consolas" w:hAnsi="Consolas"/>
                <w:color w:val="1A202C"/>
                <w:sz w:val="17"/>
              </w:rPr>
              <w:t xml:space="preserve">        }</w:t>
              <w:br/>
            </w:r>
            <w:r>
              <w:rPr>
                <w:rFonts w:ascii="Consolas" w:hAnsi="Consolas"/>
                <w:color w:val="1A202C"/>
                <w:sz w:val="17"/>
              </w:rPr>
              <w:t xml:space="preserve">    }</w:t>
              <w:br/>
            </w:r>
            <w:r>
              <w:rPr>
                <w:rFonts w:ascii="Consolas" w:hAnsi="Consolas"/>
                <w:color w:val="1A202C"/>
                <w:sz w:val="17"/>
              </w:rPr>
              <w:br/>
            </w:r>
            <w:r>
              <w:rPr>
                <w:rFonts w:ascii="Consolas" w:hAnsi="Consolas"/>
                <w:color w:val="1A202C"/>
                <w:sz w:val="17"/>
              </w:rPr>
              <w:t xml:space="preserve">    // 2. Violation detected: print forensic details to standard error</w:t>
              <w:br/>
            </w:r>
            <w:r>
              <w:rPr>
                <w:rFonts w:ascii="Consolas" w:hAnsi="Consolas"/>
                <w:color w:val="1A202C"/>
                <w:sz w:val="17"/>
              </w:rPr>
              <w:t xml:space="preserve">    fprintf(stderr, "[CFI] control-flow integrity violation: "</w:t>
              <w:br/>
            </w:r>
            <w:r>
              <w:rPr>
                <w:rFonts w:ascii="Consolas" w:hAnsi="Consolas"/>
                <w:color w:val="1A202C"/>
                <w:sz w:val="17"/>
              </w:rPr>
              <w:t xml:space="preserve">                    "indirect call target %p is not in the allowed set\n", target);</w:t>
              <w:br/>
            </w:r>
            <w:r>
              <w:rPr>
                <w:rFonts w:ascii="Consolas" w:hAnsi="Consolas"/>
                <w:color w:val="1A202C"/>
                <w:sz w:val="17"/>
              </w:rPr>
              <w:br/>
            </w:r>
            <w:r>
              <w:rPr>
                <w:rFonts w:ascii="Consolas" w:hAnsi="Consolas"/>
                <w:color w:val="1A202C"/>
                <w:sz w:val="17"/>
              </w:rPr>
              <w:t xml:space="preserve">    // 3. Terminate immediately by raising SIGABRT (exit status 134 in bash)</w:t>
              <w:br/>
            </w:r>
            <w:r>
              <w:rPr>
                <w:rFonts w:ascii="Consolas" w:hAnsi="Consolas"/>
                <w:color w:val="1A202C"/>
                <w:sz w:val="17"/>
              </w:rPr>
              <w:t xml:space="preserve">    abort();</w:t>
              <w:br/>
            </w:r>
            <w:r>
              <w:rPr>
                <w:rFonts w:ascii="Consolas" w:hAnsi="Consolas"/>
                <w:color w:val="1A202C"/>
                <w:sz w:val="17"/>
              </w:rPr>
              <w:t>}</w:t>
            </w:r>
          </w:p>
        </w:tc>
      </w:tr>
    </w:tbl>
    <w:p>
      <w:pPr>
        <w:spacing w:after="120"/>
      </w:pPr>
    </w:p>
    <w:p>
      <w:pPr>
        <w:keepNext/>
        <w:spacing w:before="280" w:after="120"/>
      </w:pPr>
      <w:r>
        <w:rPr>
          <w:rFonts w:ascii="Calibri" w:hAnsi="Calibri"/>
          <w:b/>
          <w:color w:val="2B6CB0"/>
          <w:sz w:val="27"/>
        </w:rPr>
        <w:t>9.5 Member 3 Unit Tests &amp; Defect History</w:t>
      </w:r>
    </w:p>
    <w:p>
      <w:pPr>
        <w:spacing w:after="120"/>
      </w:pPr>
      <w:r>
        <w:rPr>
          <w:rFonts w:ascii="Calibri" w:hAnsi="Calibri"/>
          <w:color w:val="2D3748"/>
          <w:sz w:val="21"/>
        </w:rPr>
        <w:t>Standalone runtime unit test (tests/unit/runtime_test.c):</w:t>
      </w:r>
    </w:p>
    <w:p>
      <w:pPr>
        <w:keepNext/>
        <w:spacing w:before="160" w:after="40"/>
      </w:pPr>
      <w:r>
        <w:rPr>
          <w:rFonts w:ascii="Calibri" w:hAnsi="Calibri"/>
          <w:b/>
          <w:color w:val="2B6CB0"/>
          <w:sz w:val="19"/>
        </w:rPr>
        <w:t>Source Code Listing: member3-generation-and-instrumentation/tests/unit/runtime_test.c</w:t>
      </w:r>
    </w:p>
    <w:tbl>
      <w:tblPr>
        <w:tblW w:type="auto" w:w="0"/>
        <w:jc w:val="center"/>
        <w:tblLook w:firstColumn="1" w:firstRow="1" w:lastColumn="0" w:lastRow="0" w:noHBand="0" w:noVBand="1" w:val="04A0"/>
      </w:tblPr>
      <w:tblGrid>
        <w:gridCol w:w="9360"/>
      </w:tblGrid>
      <w:tr>
        <w:tc>
          <w:tcPr>
            <w:tcW w:type="dxa" w:w="9360"/>
            <w:shd w:fill="F8FAFC"/>
            <w:tcBorders>
              <w:top w:val="single" w:sz="4" w:space="0" w:color="CBD5E0"/>
              <w:left w:val="single" w:sz="16" w:space="0" w:color="A0AEC0"/>
              <w:bottom w:val="single" w:sz="4" w:space="0" w:color="CBD5E0"/>
              <w:right w:val="single" w:sz="4" w:space="0" w:color="CBD5E0"/>
            </w:tcBorders>
          </w:tcPr>
          <w:p>
            <w:pPr>
              <w:spacing w:before="80" w:after="80" w:line="252" w:lineRule="auto"/>
              <w:ind w:left="115" w:right="115"/>
            </w:pPr>
            <w:r>
              <w:rPr>
                <w:rFonts w:ascii="Consolas" w:hAnsi="Consolas"/>
                <w:color w:val="1A202C"/>
                <w:sz w:val="17"/>
              </w:rPr>
              <w:t>// ==============================================================================</w:t>
              <w:br/>
            </w:r>
            <w:r>
              <w:rPr>
                <w:rFonts w:ascii="Consolas" w:hAnsi="Consolas"/>
                <w:color w:val="1A202C"/>
                <w:sz w:val="17"/>
              </w:rPr>
              <w:t>// runtime_test.c - Unit Test for Member 3 CFI Runtime Library</w:t>
              <w:br/>
            </w:r>
            <w:r>
              <w:rPr>
                <w:rFonts w:ascii="Consolas" w:hAnsi="Consolas"/>
                <w:color w:val="1A202C"/>
                <w:sz w:val="17"/>
              </w:rPr>
              <w:t>//</w:t>
              <w:br/>
            </w:r>
            <w:r>
              <w:rPr>
                <w:rFonts w:ascii="Consolas" w:hAnsi="Consolas"/>
                <w:color w:val="1A202C"/>
                <w:sz w:val="17"/>
              </w:rPr>
              <w:t>// Purpose:</w:t>
              <w:br/>
            </w:r>
            <w:r>
              <w:rPr>
                <w:rFonts w:ascii="Consolas" w:hAnsi="Consolas"/>
                <w:color w:val="1A202C"/>
                <w:sz w:val="17"/>
              </w:rPr>
              <w:t>//   Directly tests the __cfi_check runtime function in isolation, ensuring that</w:t>
              <w:br/>
            </w:r>
            <w:r>
              <w:rPr>
                <w:rFonts w:ascii="Consolas" w:hAnsi="Consolas"/>
                <w:color w:val="1A202C"/>
                <w:sz w:val="17"/>
              </w:rPr>
              <w:t>//   valid function addresses correctly pass without aborting.</w:t>
              <w:br/>
            </w:r>
            <w:r>
              <w:rPr>
                <w:rFonts w:ascii="Consolas" w:hAnsi="Consolas"/>
                <w:color w:val="1A202C"/>
                <w:sz w:val="17"/>
              </w:rPr>
              <w:t>// ==============================================================================</w:t>
              <w:br/>
            </w:r>
            <w:r>
              <w:rPr>
                <w:rFonts w:ascii="Consolas" w:hAnsi="Consolas"/>
                <w:color w:val="1A202C"/>
                <w:sz w:val="17"/>
              </w:rPr>
              <w:br/>
            </w:r>
            <w:r>
              <w:rPr>
                <w:rFonts w:ascii="Consolas" w:hAnsi="Consolas"/>
                <w:color w:val="1A202C"/>
                <w:sz w:val="17"/>
              </w:rPr>
              <w:t>#include "cfi_runtime.h"</w:t>
              <w:br/>
            </w:r>
            <w:r>
              <w:rPr>
                <w:rFonts w:ascii="Consolas" w:hAnsi="Consolas"/>
                <w:color w:val="1A202C"/>
                <w:sz w:val="17"/>
              </w:rPr>
              <w:t>#include &lt;assert.h&gt;</w:t>
              <w:br/>
            </w:r>
            <w:r>
              <w:rPr>
                <w:rFonts w:ascii="Consolas" w:hAnsi="Consolas"/>
                <w:color w:val="1A202C"/>
                <w:sz w:val="17"/>
              </w:rPr>
              <w:br/>
            </w:r>
            <w:r>
              <w:rPr>
                <w:rFonts w:ascii="Consolas" w:hAnsi="Consolas"/>
                <w:color w:val="1A202C"/>
                <w:sz w:val="17"/>
              </w:rPr>
              <w:t>// A dummy static target function</w:t>
              <w:br/>
            </w:r>
            <w:r>
              <w:rPr>
                <w:rFonts w:ascii="Consolas" w:hAnsi="Consolas"/>
                <w:color w:val="1A202C"/>
                <w:sz w:val="17"/>
              </w:rPr>
              <w:t>static void allowed_target(void) {}</w:t>
              <w:br/>
            </w:r>
            <w:r>
              <w:rPr>
                <w:rFonts w:ascii="Consolas" w:hAnsi="Consolas"/>
                <w:color w:val="1A202C"/>
                <w:sz w:val="17"/>
              </w:rPr>
              <w:br/>
            </w:r>
            <w:r>
              <w:rPr>
                <w:rFonts w:ascii="Consolas" w:hAnsi="Consolas"/>
                <w:color w:val="1A202C"/>
                <w:sz w:val="17"/>
              </w:rPr>
              <w:t>int main(void) {</w:t>
              <w:br/>
            </w:r>
            <w:r>
              <w:rPr>
                <w:rFonts w:ascii="Consolas" w:hAnsi="Consolas"/>
                <w:color w:val="1A202C"/>
                <w:sz w:val="17"/>
              </w:rPr>
              <w:t xml:space="preserve">    // Construct a synthetic allowed targets array containing our function</w:t>
              <w:br/>
            </w:r>
            <w:r>
              <w:rPr>
                <w:rFonts w:ascii="Consolas" w:hAnsi="Consolas"/>
                <w:color w:val="1A202C"/>
                <w:sz w:val="17"/>
              </w:rPr>
              <w:t xml:space="preserve">    void *targets[] = {(void *)allowed_target};</w:t>
              <w:br/>
            </w:r>
            <w:r>
              <w:rPr>
                <w:rFonts w:ascii="Consolas" w:hAnsi="Consolas"/>
                <w:color w:val="1A202C"/>
                <w:sz w:val="17"/>
              </w:rPr>
              <w:br/>
            </w:r>
            <w:r>
              <w:rPr>
                <w:rFonts w:ascii="Consolas" w:hAnsi="Consolas"/>
                <w:color w:val="1A202C"/>
                <w:sz w:val="17"/>
              </w:rPr>
              <w:t xml:space="preserve">    // Invoke __cfi_check: target is in the allowed set, so this must return cleanly</w:t>
              <w:br/>
            </w:r>
            <w:r>
              <w:rPr>
                <w:rFonts w:ascii="Consolas" w:hAnsi="Consolas"/>
                <w:color w:val="1A202C"/>
                <w:sz w:val="17"/>
              </w:rPr>
              <w:t xml:space="preserve">    __cfi_check((void *)allowed_target, targets, 1);</w:t>
              <w:br/>
            </w:r>
            <w:r>
              <w:rPr>
                <w:rFonts w:ascii="Consolas" w:hAnsi="Consolas"/>
                <w:color w:val="1A202C"/>
                <w:sz w:val="17"/>
              </w:rPr>
              <w:br/>
            </w:r>
            <w:r>
              <w:rPr>
                <w:rFonts w:ascii="Consolas" w:hAnsi="Consolas"/>
                <w:color w:val="1A202C"/>
                <w:sz w:val="17"/>
              </w:rPr>
              <w:t xml:space="preserve">    // Verify target entry was not corrupted</w:t>
              <w:br/>
            </w:r>
            <w:r>
              <w:rPr>
                <w:rFonts w:ascii="Consolas" w:hAnsi="Consolas"/>
                <w:color w:val="1A202C"/>
                <w:sz w:val="17"/>
              </w:rPr>
              <w:t xml:space="preserve">    assert(targets[0] == (void *)allowed_target);</w:t>
              <w:br/>
            </w:r>
            <w:r>
              <w:rPr>
                <w:rFonts w:ascii="Consolas" w:hAnsi="Consolas"/>
                <w:color w:val="1A202C"/>
                <w:sz w:val="17"/>
              </w:rPr>
              <w:br/>
            </w:r>
            <w:r>
              <w:rPr>
                <w:rFonts w:ascii="Consolas" w:hAnsi="Consolas"/>
                <w:color w:val="1A202C"/>
                <w:sz w:val="17"/>
              </w:rPr>
              <w:t xml:space="preserve">    return 0;</w:t>
              <w:br/>
            </w:r>
            <w:r>
              <w:rPr>
                <w:rFonts w:ascii="Consolas" w:hAnsi="Consolas"/>
                <w:color w:val="1A202C"/>
                <w:sz w:val="17"/>
              </w:rPr>
              <w:t>}</w:t>
            </w:r>
          </w:p>
        </w:tc>
      </w:tr>
    </w:tbl>
    <w:p>
      <w:pPr>
        <w:spacing w:after="120"/>
      </w:pPr>
    </w:p>
    <w:p>
      <w:pPr>
        <w:spacing w:after="120"/>
      </w:pPr>
      <w:r>
        <w:rPr>
          <w:rFonts w:ascii="Calibri" w:hAnsi="Calibri"/>
          <w:color w:val="2D3748"/>
          <w:sz w:val="21"/>
        </w:rPr>
        <w:t>Member 3 Defect Log (bugs/bug-log.md):</w:t>
      </w:r>
    </w:p>
    <w:p>
      <w:pPr>
        <w:keepNext/>
        <w:spacing w:before="160" w:after="40"/>
      </w:pPr>
      <w:r>
        <w:rPr>
          <w:rFonts w:ascii="Calibri" w:hAnsi="Calibri"/>
          <w:b/>
          <w:color w:val="2B6CB0"/>
          <w:sz w:val="19"/>
        </w:rPr>
        <w:t>Source Code Listing: member3-generation-and-instrumentation/bugs/bug-log.md</w:t>
      </w:r>
    </w:p>
    <w:tbl>
      <w:tblPr>
        <w:tblW w:type="auto" w:w="0"/>
        <w:jc w:val="center"/>
        <w:tblLook w:firstColumn="1" w:firstRow="1" w:lastColumn="0" w:lastRow="0" w:noHBand="0" w:noVBand="1" w:val="04A0"/>
      </w:tblPr>
      <w:tblGrid>
        <w:gridCol w:w="9360"/>
      </w:tblGrid>
      <w:tr>
        <w:tc>
          <w:tcPr>
            <w:tcW w:type="dxa" w:w="9360"/>
            <w:shd w:fill="F8FAFC"/>
            <w:tcBorders>
              <w:top w:val="single" w:sz="4" w:space="0" w:color="CBD5E0"/>
              <w:left w:val="single" w:sz="16" w:space="0" w:color="A0AEC0"/>
              <w:bottom w:val="single" w:sz="4" w:space="0" w:color="CBD5E0"/>
              <w:right w:val="single" w:sz="4" w:space="0" w:color="CBD5E0"/>
            </w:tcBorders>
          </w:tcPr>
          <w:p>
            <w:pPr>
              <w:spacing w:before="80" w:after="80" w:line="252" w:lineRule="auto"/>
              <w:ind w:left="115" w:right="115"/>
            </w:pPr>
            <w:r>
              <w:rPr>
                <w:rFonts w:ascii="Consolas" w:hAnsi="Consolas"/>
                <w:color w:val="1A202C"/>
                <w:sz w:val="17"/>
              </w:rPr>
              <w:t># Member 3: Bug Log</w:t>
              <w:br/>
            </w:r>
            <w:r>
              <w:rPr>
                <w:rFonts w:ascii="Consolas" w:hAnsi="Consolas"/>
                <w:color w:val="1A202C"/>
                <w:sz w:val="17"/>
              </w:rPr>
              <w:br/>
            </w:r>
            <w:r>
              <w:rPr>
                <w:rFonts w:ascii="Consolas" w:hAnsi="Consolas"/>
                <w:color w:val="1A202C"/>
                <w:sz w:val="17"/>
              </w:rPr>
              <w:t>| Date | Defect Description | How Found | Root Cause | Fix Applied | Status |</w:t>
              <w:br/>
            </w:r>
            <w:r>
              <w:rPr>
                <w:rFonts w:ascii="Consolas" w:hAnsi="Consolas"/>
                <w:color w:val="1A202C"/>
                <w:sz w:val="17"/>
              </w:rPr>
              <w:t>|---|---|---|---|---|---|</w:t>
              <w:br/>
            </w:r>
            <w:r>
              <w:rPr>
                <w:rFonts w:ascii="Consolas" w:hAnsi="Consolas"/>
                <w:color w:val="1A202C"/>
                <w:sz w:val="17"/>
              </w:rPr>
              <w:t>| 2026-09-15 | Deprecated `PointerType::getUnqual(Type*)` in `InstrumentationEngine.cpp` | Running `cmake --build build` under LLVM 21 | Typed pointers (`i8*`) are deprecated in modern LLVM in favor of opaque pointers (`ptr`). Using `PointerType::getUnqual(i8)` produced deprecation warnings pending API removal | Replaced with `PointerType::getUnqual(context)` across variable type definitions and function declarations | Closed (Verified: compiles cleanly without warnings) |</w:t>
            </w:r>
          </w:p>
        </w:tc>
      </w:tr>
    </w:tbl>
    <w:p>
      <w:pPr>
        <w:spacing w:after="120"/>
      </w:pPr>
    </w:p>
    <w:p>
      <w:pPr>
        <w:keepNext/>
        <w:spacing w:before="400" w:after="160"/>
      </w:pPr>
      <w:r>
        <w:rPr>
          <w:rFonts w:ascii="Calibri" w:hAnsi="Calibri"/>
          <w:b/>
          <w:color w:val="1A365D"/>
          <w:sz w:val="34"/>
        </w:rPr>
        <w:t>Chapter 10: Member 4 Deep-Dive — Integration &amp; Testing</w:t>
      </w:r>
    </w:p>
    <w:p>
      <w:pPr>
        <w:spacing w:after="120"/>
      </w:pPr>
      <w:r>
        <w:rPr>
          <w:rFonts w:ascii="Calibri" w:hAnsi="Calibri"/>
          <w:color w:val="2D3748"/>
          <w:sz w:val="21"/>
        </w:rPr>
        <w:t>Member 4 unifies the entire project by implementing the automated build pipeline (scripts/build.sh), the comprehensive test execution harness (scripts/run_tests.sh), and six rigorous integration test programs covering functional validity, security enforcement, compiler boundaries, comparison demonstrations, and performance benchmarking.</w:t>
      </w:r>
    </w:p>
    <w:p>
      <w:pPr>
        <w:keepNext/>
        <w:spacing w:before="280" w:after="120"/>
      </w:pPr>
      <w:r>
        <w:rPr>
          <w:rFonts w:ascii="Calibri" w:hAnsi="Calibri"/>
          <w:b/>
          <w:color w:val="2B6CB0"/>
          <w:sz w:val="27"/>
        </w:rPr>
        <w:t>10.1 Automated Build Pipeline (scripts/build.sh)</w:t>
      </w:r>
    </w:p>
    <w:p>
      <w:pPr>
        <w:keepNext/>
        <w:spacing w:before="160" w:after="40"/>
      </w:pPr>
      <w:r>
        <w:rPr>
          <w:rFonts w:ascii="Calibri" w:hAnsi="Calibri"/>
          <w:b/>
          <w:color w:val="2B6CB0"/>
          <w:sz w:val="19"/>
        </w:rPr>
        <w:t>Source Code Listing: member4-integration-and-testing/scripts/build.sh</w:t>
      </w:r>
    </w:p>
    <w:tbl>
      <w:tblPr>
        <w:tblW w:type="auto" w:w="0"/>
        <w:jc w:val="center"/>
        <w:tblLook w:firstColumn="1" w:firstRow="1" w:lastColumn="0" w:lastRow="0" w:noHBand="0" w:noVBand="1" w:val="04A0"/>
      </w:tblPr>
      <w:tblGrid>
        <w:gridCol w:w="9360"/>
      </w:tblGrid>
      <w:tr>
        <w:tc>
          <w:tcPr>
            <w:tcW w:type="dxa" w:w="9360"/>
            <w:shd w:fill="F8FAFC"/>
            <w:tcBorders>
              <w:top w:val="single" w:sz="4" w:space="0" w:color="CBD5E0"/>
              <w:left w:val="single" w:sz="16" w:space="0" w:color="A0AEC0"/>
              <w:bottom w:val="single" w:sz="4" w:space="0" w:color="CBD5E0"/>
              <w:right w:val="single" w:sz="4" w:space="0" w:color="CBD5E0"/>
            </w:tcBorders>
          </w:tcPr>
          <w:p>
            <w:pPr>
              <w:spacing w:before="80" w:after="80" w:line="252" w:lineRule="auto"/>
              <w:ind w:left="115" w:right="115"/>
            </w:pPr>
            <w:r>
              <w:rPr>
                <w:rFonts w:ascii="Consolas" w:hAnsi="Consolas"/>
                <w:color w:val="1A202C"/>
                <w:sz w:val="17"/>
              </w:rPr>
              <w:t>#!/usr/bin/env sh</w:t>
              <w:br/>
            </w:r>
            <w:r>
              <w:rPr>
                <w:rFonts w:ascii="Consolas" w:hAnsi="Consolas"/>
                <w:color w:val="1A202C"/>
                <w:sz w:val="17"/>
              </w:rPr>
              <w:t># ==============================================================================</w:t>
              <w:br/>
            </w:r>
            <w:r>
              <w:rPr>
                <w:rFonts w:ascii="Consolas" w:hAnsi="Consolas"/>
                <w:color w:val="1A202C"/>
                <w:sz w:val="17"/>
              </w:rPr>
              <w:t># build.sh - Automated Build Script for cfi-harden Pass &amp; Runtime</w:t>
              <w:br/>
            </w:r>
            <w:r>
              <w:rPr>
                <w:rFonts w:ascii="Consolas" w:hAnsi="Consolas"/>
                <w:color w:val="1A202C"/>
                <w:sz w:val="17"/>
              </w:rPr>
              <w:t>#</w:t>
              <w:br/>
            </w:r>
            <w:r>
              <w:rPr>
                <w:rFonts w:ascii="Consolas" w:hAnsi="Consolas"/>
                <w:color w:val="1A202C"/>
                <w:sz w:val="17"/>
              </w:rPr>
              <w:t># Steps:</w:t>
              <w:br/>
            </w:r>
            <w:r>
              <w:rPr>
                <w:rFonts w:ascii="Consolas" w:hAnsi="Consolas"/>
                <w:color w:val="1A202C"/>
                <w:sz w:val="17"/>
              </w:rPr>
              <w:t># 1. Configures CMake build system using Ninja generator and Release build type.</w:t>
              <w:br/>
            </w:r>
            <w:r>
              <w:rPr>
                <w:rFonts w:ascii="Consolas" w:hAnsi="Consolas"/>
                <w:color w:val="1A202C"/>
                <w:sz w:val="17"/>
              </w:rPr>
              <w:t># 2. Compiles the pass plugin library (build/cfi-harden.so) and unit test runners.</w:t>
              <w:br/>
            </w:r>
            <w:r>
              <w:rPr>
                <w:rFonts w:ascii="Consolas" w:hAnsi="Consolas"/>
                <w:color w:val="1A202C"/>
                <w:sz w:val="17"/>
              </w:rPr>
              <w:t># 3. Compiles the CFI runtime object file (build/cfi_runtime.o) used to link</w:t>
              <w:br/>
            </w:r>
            <w:r>
              <w:rPr>
                <w:rFonts w:ascii="Consolas" w:hAnsi="Consolas"/>
                <w:color w:val="1A202C"/>
                <w:sz w:val="17"/>
              </w:rPr>
              <w:t>#    with hardened integration test binaries.</w:t>
              <w:br/>
            </w:r>
            <w:r>
              <w:rPr>
                <w:rFonts w:ascii="Consolas" w:hAnsi="Consolas"/>
                <w:color w:val="1A202C"/>
                <w:sz w:val="17"/>
              </w:rPr>
              <w:t># ==============================================================================</w:t>
              <w:br/>
            </w:r>
            <w:r>
              <w:rPr>
                <w:rFonts w:ascii="Consolas" w:hAnsi="Consolas"/>
                <w:color w:val="1A202C"/>
                <w:sz w:val="17"/>
              </w:rPr>
              <w:br/>
            </w:r>
            <w:r>
              <w:rPr>
                <w:rFonts w:ascii="Consolas" w:hAnsi="Consolas"/>
                <w:color w:val="1A202C"/>
                <w:sz w:val="17"/>
              </w:rPr>
              <w:t>set -eu</w:t>
              <w:br/>
            </w:r>
            <w:r>
              <w:rPr>
                <w:rFonts w:ascii="Consolas" w:hAnsi="Consolas"/>
                <w:color w:val="1A202C"/>
                <w:sz w:val="17"/>
              </w:rPr>
              <w:br/>
            </w:r>
            <w:r>
              <w:rPr>
                <w:rFonts w:ascii="Consolas" w:hAnsi="Consolas"/>
                <w:color w:val="1A202C"/>
                <w:sz w:val="17"/>
              </w:rPr>
              <w:t># Resolve absolute repository root directory</w:t>
              <w:br/>
            </w:r>
            <w:r>
              <w:rPr>
                <w:rFonts w:ascii="Consolas" w:hAnsi="Consolas"/>
                <w:color w:val="1A202C"/>
                <w:sz w:val="17"/>
              </w:rPr>
              <w:t>ROOT=$(CDPATH= cd -- "$(dirname -- "$0")/../.." &amp;&amp; pwd)</w:t>
              <w:br/>
            </w:r>
            <w:r>
              <w:rPr>
                <w:rFonts w:ascii="Consolas" w:hAnsi="Consolas"/>
                <w:color w:val="1A202C"/>
                <w:sz w:val="17"/>
              </w:rPr>
              <w:br/>
            </w:r>
            <w:r>
              <w:rPr>
                <w:rFonts w:ascii="Consolas" w:hAnsi="Consolas"/>
                <w:color w:val="1A202C"/>
                <w:sz w:val="17"/>
              </w:rPr>
              <w:t># 1. Configure the CMake project</w:t>
              <w:br/>
            </w:r>
            <w:r>
              <w:rPr>
                <w:rFonts w:ascii="Consolas" w:hAnsi="Consolas"/>
                <w:color w:val="1A202C"/>
                <w:sz w:val="17"/>
              </w:rPr>
              <w:t>cmake -S "$ROOT" -B "$ROOT/build" -G Ninja -DCMAKE_BUILD_TYPE=Release</w:t>
              <w:br/>
            </w:r>
            <w:r>
              <w:rPr>
                <w:rFonts w:ascii="Consolas" w:hAnsi="Consolas"/>
                <w:color w:val="1A202C"/>
                <w:sz w:val="17"/>
              </w:rPr>
              <w:br/>
            </w:r>
            <w:r>
              <w:rPr>
                <w:rFonts w:ascii="Consolas" w:hAnsi="Consolas"/>
                <w:color w:val="1A202C"/>
                <w:sz w:val="17"/>
              </w:rPr>
              <w:t># 2. Build the pass plugin and unit test binaries</w:t>
              <w:br/>
            </w:r>
            <w:r>
              <w:rPr>
                <w:rFonts w:ascii="Consolas" w:hAnsi="Consolas"/>
                <w:color w:val="1A202C"/>
                <w:sz w:val="17"/>
              </w:rPr>
              <w:t>cmake --build "$ROOT/build"</w:t>
              <w:br/>
            </w:r>
            <w:r>
              <w:rPr>
                <w:rFonts w:ascii="Consolas" w:hAnsi="Consolas"/>
                <w:color w:val="1A202C"/>
                <w:sz w:val="17"/>
              </w:rPr>
              <w:br/>
            </w:r>
            <w:r>
              <w:rPr>
                <w:rFonts w:ascii="Consolas" w:hAnsi="Consolas"/>
                <w:color w:val="1A202C"/>
                <w:sz w:val="17"/>
              </w:rPr>
              <w:t># 3. Compile the standalone C runtime object file for linking into test executables</w:t>
              <w:br/>
            </w:r>
            <w:r>
              <w:rPr>
                <w:rFonts w:ascii="Consolas" w:hAnsi="Consolas"/>
                <w:color w:val="1A202C"/>
                <w:sz w:val="17"/>
              </w:rPr>
              <w:t>cc -c "$ROOT/member3-generation-and-instrumentation/runtime/cfi_runtime.c" -o "$ROOT/build/cfi_runtime.o"</w:t>
              <w:br/>
            </w:r>
            <w:r>
              <w:rPr>
                <w:rFonts w:ascii="Consolas" w:hAnsi="Consolas"/>
                <w:color w:val="1A202C"/>
                <w:sz w:val="17"/>
              </w:rPr>
              <w:br/>
            </w:r>
            <w:r>
              <w:rPr>
                <w:rFonts w:ascii="Consolas" w:hAnsi="Consolas"/>
                <w:color w:val="1A202C"/>
                <w:sz w:val="17"/>
              </w:rPr>
              <w:t>printf '%s\n' "Build complete: $ROOT/build/cfi-harden.so"</w:t>
            </w:r>
          </w:p>
        </w:tc>
      </w:tr>
    </w:tbl>
    <w:p>
      <w:pPr>
        <w:spacing w:after="120"/>
      </w:pPr>
    </w:p>
    <w:p>
      <w:pPr>
        <w:keepNext/>
        <w:spacing w:before="280" w:after="120"/>
      </w:pPr>
      <w:r>
        <w:rPr>
          <w:rFonts w:ascii="Calibri" w:hAnsi="Calibri"/>
          <w:b/>
          <w:color w:val="2B6CB0"/>
          <w:sz w:val="27"/>
        </w:rPr>
        <w:t>10.2 Automated Test Runner (scripts/run_tests.sh)</w:t>
      </w:r>
    </w:p>
    <w:p>
      <w:pPr>
        <w:keepNext/>
        <w:spacing w:before="160" w:after="40"/>
      </w:pPr>
      <w:r>
        <w:rPr>
          <w:rFonts w:ascii="Calibri" w:hAnsi="Calibri"/>
          <w:b/>
          <w:color w:val="2B6CB0"/>
          <w:sz w:val="19"/>
        </w:rPr>
        <w:t>Source Code Listing: member4-integration-and-testing/scripts/run_tests.sh</w:t>
      </w:r>
    </w:p>
    <w:tbl>
      <w:tblPr>
        <w:tblW w:type="auto" w:w="0"/>
        <w:jc w:val="center"/>
        <w:tblLook w:firstColumn="1" w:firstRow="1" w:lastColumn="0" w:lastRow="0" w:noHBand="0" w:noVBand="1" w:val="04A0"/>
      </w:tblPr>
      <w:tblGrid>
        <w:gridCol w:w="9360"/>
      </w:tblGrid>
      <w:tr>
        <w:tc>
          <w:tcPr>
            <w:tcW w:type="dxa" w:w="9360"/>
            <w:shd w:fill="F8FAFC"/>
            <w:tcBorders>
              <w:top w:val="single" w:sz="4" w:space="0" w:color="CBD5E0"/>
              <w:left w:val="single" w:sz="16" w:space="0" w:color="A0AEC0"/>
              <w:bottom w:val="single" w:sz="4" w:space="0" w:color="CBD5E0"/>
              <w:right w:val="single" w:sz="4" w:space="0" w:color="CBD5E0"/>
            </w:tcBorders>
          </w:tcPr>
          <w:p>
            <w:pPr>
              <w:spacing w:before="80" w:after="80" w:line="252" w:lineRule="auto"/>
              <w:ind w:left="115" w:right="115"/>
            </w:pPr>
            <w:r>
              <w:rPr>
                <w:rFonts w:ascii="Consolas" w:hAnsi="Consolas"/>
                <w:color w:val="1A202C"/>
                <w:sz w:val="17"/>
              </w:rPr>
              <w:t>#!/usr/bin/env sh</w:t>
              <w:br/>
            </w:r>
            <w:r>
              <w:rPr>
                <w:rFonts w:ascii="Consolas" w:hAnsi="Consolas"/>
                <w:color w:val="1A202C"/>
                <w:sz w:val="17"/>
              </w:rPr>
              <w:t># ==============================================================================</w:t>
              <w:br/>
            </w:r>
            <w:r>
              <w:rPr>
                <w:rFonts w:ascii="Consolas" w:hAnsi="Consolas"/>
                <w:color w:val="1A202C"/>
                <w:sz w:val="17"/>
              </w:rPr>
              <w:t># run_tests.sh - Complete Integration Test Runner &amp; Benchmarking Suite</w:t>
              <w:br/>
            </w:r>
            <w:r>
              <w:rPr>
                <w:rFonts w:ascii="Consolas" w:hAnsi="Consolas"/>
                <w:color w:val="1A202C"/>
                <w:sz w:val="17"/>
              </w:rPr>
              <w:t>#</w:t>
              <w:br/>
            </w:r>
            <w:r>
              <w:rPr>
                <w:rFonts w:ascii="Consolas" w:hAnsi="Consolas"/>
                <w:color w:val="1A202C"/>
                <w:sz w:val="17"/>
              </w:rPr>
              <w:t># Pipeline Architecture:</w:t>
              <w:br/>
            </w:r>
            <w:r>
              <w:rPr>
                <w:rFonts w:ascii="Consolas" w:hAnsi="Consolas"/>
                <w:color w:val="1A202C"/>
                <w:sz w:val="17"/>
              </w:rPr>
              <w:t># For each test program:</w:t>
              <w:br/>
            </w:r>
            <w:r>
              <w:rPr>
                <w:rFonts w:ascii="Consolas" w:hAnsi="Consolas"/>
                <w:color w:val="1A202C"/>
                <w:sz w:val="17"/>
              </w:rPr>
              <w:t>#   1. Baseline:   clang &lt;source&gt; -o &lt;baseline&gt;</w:t>
              <w:br/>
            </w:r>
            <w:r>
              <w:rPr>
                <w:rFonts w:ascii="Consolas" w:hAnsi="Consolas"/>
                <w:color w:val="1A202C"/>
                <w:sz w:val="17"/>
              </w:rPr>
              <w:t>#   2. Frontend:   clang -emit-llvm -S &lt;source&gt; -o &lt;input.ll&gt;</w:t>
              <w:br/>
            </w:r>
            <w:r>
              <w:rPr>
                <w:rFonts w:ascii="Consolas" w:hAnsi="Consolas"/>
                <w:color w:val="1A202C"/>
                <w:sz w:val="17"/>
              </w:rPr>
              <w:t>#   3. Pass:       opt -load-pass-plugin=cfi-harden.so -passes=cfi-harden -S &lt;input.ll&gt; -o &lt;hardened.ll&gt;</w:t>
              <w:br/>
            </w:r>
            <w:r>
              <w:rPr>
                <w:rFonts w:ascii="Consolas" w:hAnsi="Consolas"/>
                <w:color w:val="1A202C"/>
                <w:sz w:val="17"/>
              </w:rPr>
              <w:t>#   4. Codegen:    llc &lt;hardened.ll&gt; -filetype=obj -o &lt;test.o&gt;</w:t>
              <w:br/>
            </w:r>
            <w:r>
              <w:rPr>
                <w:rFonts w:ascii="Consolas" w:hAnsi="Consolas"/>
                <w:color w:val="1A202C"/>
                <w:sz w:val="17"/>
              </w:rPr>
              <w:t>#   5. Linker:     clang -no-pie &lt;test.o&gt; &lt;cfi_runtime.o&gt; -o &lt;hardened&gt;</w:t>
              <w:br/>
            </w:r>
            <w:r>
              <w:rPr>
                <w:rFonts w:ascii="Consolas" w:hAnsi="Consolas"/>
                <w:color w:val="1A202C"/>
                <w:sz w:val="17"/>
              </w:rPr>
              <w:t>#   6. Execution:  Run binary, capture exit code and logs into reports/logs/</w:t>
              <w:br/>
            </w:r>
            <w:r>
              <w:rPr>
                <w:rFonts w:ascii="Consolas" w:hAnsi="Consolas"/>
                <w:color w:val="1A202C"/>
                <w:sz w:val="17"/>
              </w:rPr>
              <w:t>#</w:t>
              <w:br/>
            </w:r>
            <w:r>
              <w:rPr>
                <w:rFonts w:ascii="Consolas" w:hAnsi="Consolas"/>
                <w:color w:val="1A202C"/>
                <w:sz w:val="17"/>
              </w:rPr>
              <w:t># Test Scenarios:</w:t>
              <w:br/>
            </w:r>
            <w:r>
              <w:rPr>
                <w:rFonts w:ascii="Consolas" w:hAnsi="Consolas"/>
                <w:color w:val="1A202C"/>
                <w:sz w:val="17"/>
              </w:rPr>
              <w:t># - Positive:          Valid indirect callback dispatch loop (exits 0).</w:t>
              <w:br/>
            </w:r>
            <w:r>
              <w:rPr>
                <w:rFonts w:ascii="Consolas" w:hAnsi="Consolas"/>
                <w:color w:val="1A202C"/>
                <w:sz w:val="17"/>
              </w:rPr>
              <w:t># - Negative:          Incompatible signature cast (aborts with [CFI] error, exit 134).</w:t>
              <w:br/>
            </w:r>
            <w:r>
              <w:rPr>
                <w:rFonts w:ascii="Consolas" w:hAnsi="Consolas"/>
                <w:color w:val="1A202C"/>
                <w:sz w:val="17"/>
              </w:rPr>
              <w:t># - Boundary:          Unmatched indirect call signature (warns, skips instrumentation, exits 0).</w:t>
              <w:br/>
            </w:r>
            <w:r>
              <w:rPr>
                <w:rFonts w:ascii="Consolas" w:hAnsi="Consolas"/>
                <w:color w:val="1A202C"/>
                <w:sz w:val="17"/>
              </w:rPr>
              <w:t># - Comparison:        Same hijack compiled baseline (silent garbage) vs hardened (aborts).</w:t>
              <w:br/>
            </w:r>
            <w:r>
              <w:rPr>
                <w:rFonts w:ascii="Consolas" w:hAnsi="Consolas"/>
                <w:color w:val="1A202C"/>
                <w:sz w:val="17"/>
              </w:rPr>
              <w:t># - Known-Limitation:  Same-signature sibling redirection (permitted by design, exits 0).</w:t>
              <w:br/>
            </w:r>
            <w:r>
              <w:rPr>
                <w:rFonts w:ascii="Consolas" w:hAnsi="Consolas"/>
                <w:color w:val="1A202C"/>
                <w:sz w:val="17"/>
              </w:rPr>
              <w:t># - Perf:              10,000,000 indirect calls; times baseline vs hardened and prints overhead %.</w:t>
              <w:br/>
            </w:r>
            <w:r>
              <w:rPr>
                <w:rFonts w:ascii="Consolas" w:hAnsi="Consolas"/>
                <w:color w:val="1A202C"/>
                <w:sz w:val="17"/>
              </w:rPr>
              <w:t># ==============================================================================</w:t>
              <w:br/>
            </w:r>
            <w:r>
              <w:rPr>
                <w:rFonts w:ascii="Consolas" w:hAnsi="Consolas"/>
                <w:color w:val="1A202C"/>
                <w:sz w:val="17"/>
              </w:rPr>
              <w:br/>
            </w:r>
            <w:r>
              <w:rPr>
                <w:rFonts w:ascii="Consolas" w:hAnsi="Consolas"/>
                <w:color w:val="1A202C"/>
                <w:sz w:val="17"/>
              </w:rPr>
              <w:t>set -eu</w:t>
              <w:br/>
            </w:r>
            <w:r>
              <w:rPr>
                <w:rFonts w:ascii="Consolas" w:hAnsi="Consolas"/>
                <w:color w:val="1A202C"/>
                <w:sz w:val="17"/>
              </w:rPr>
              <w:br/>
            </w:r>
            <w:r>
              <w:rPr>
                <w:rFonts w:ascii="Consolas" w:hAnsi="Consolas"/>
                <w:color w:val="1A202C"/>
                <w:sz w:val="17"/>
              </w:rPr>
              <w:t># Resolve paths</w:t>
              <w:br/>
            </w:r>
            <w:r>
              <w:rPr>
                <w:rFonts w:ascii="Consolas" w:hAnsi="Consolas"/>
                <w:color w:val="1A202C"/>
                <w:sz w:val="17"/>
              </w:rPr>
              <w:t>ROOT=$(CDPATH= cd -- "$(dirname -- "$0")/../.." &amp;&amp; pwd)</w:t>
              <w:br/>
            </w:r>
            <w:r>
              <w:rPr>
                <w:rFonts w:ascii="Consolas" w:hAnsi="Consolas"/>
                <w:color w:val="1A202C"/>
                <w:sz w:val="17"/>
              </w:rPr>
              <w:t>MEMBER4="$ROOT/member4-integration-and-testing"</w:t>
              <w:br/>
            </w:r>
            <w:r>
              <w:rPr>
                <w:rFonts w:ascii="Consolas" w:hAnsi="Consolas"/>
                <w:color w:val="1A202C"/>
                <w:sz w:val="17"/>
              </w:rPr>
              <w:t>PLUGIN="$ROOT/build/cfi-harden.so"</w:t>
              <w:br/>
            </w:r>
            <w:r>
              <w:rPr>
                <w:rFonts w:ascii="Consolas" w:hAnsi="Consolas"/>
                <w:color w:val="1A202C"/>
                <w:sz w:val="17"/>
              </w:rPr>
              <w:t>RUNTIME="$ROOT/build/cfi_runtime.o"</w:t>
              <w:br/>
            </w:r>
            <w:r>
              <w:rPr>
                <w:rFonts w:ascii="Consolas" w:hAnsi="Consolas"/>
                <w:color w:val="1A202C"/>
                <w:sz w:val="17"/>
              </w:rPr>
              <w:t>LOGS_DIR="$MEMBER4/reports/logs"</w:t>
              <w:br/>
            </w:r>
            <w:r>
              <w:rPr>
                <w:rFonts w:ascii="Consolas" w:hAnsi="Consolas"/>
                <w:color w:val="1A202C"/>
                <w:sz w:val="17"/>
              </w:rPr>
              <w:t>CC=${CC:-clang}</w:t>
              <w:br/>
            </w:r>
            <w:r>
              <w:rPr>
                <w:rFonts w:ascii="Consolas" w:hAnsi="Consolas"/>
                <w:color w:val="1A202C"/>
                <w:sz w:val="17"/>
              </w:rPr>
              <w:t>OPT=${OPT:-opt}</w:t>
              <w:br/>
            </w:r>
            <w:r>
              <w:rPr>
                <w:rFonts w:ascii="Consolas" w:hAnsi="Consolas"/>
                <w:color w:val="1A202C"/>
                <w:sz w:val="17"/>
              </w:rPr>
              <w:t>LLC=${LLC:-llc}</w:t>
              <w:br/>
            </w:r>
            <w:r>
              <w:rPr>
                <w:rFonts w:ascii="Consolas" w:hAnsi="Consolas"/>
                <w:color w:val="1A202C"/>
                <w:sz w:val="17"/>
              </w:rPr>
              <w:br/>
            </w:r>
            <w:r>
              <w:rPr>
                <w:rFonts w:ascii="Consolas" w:hAnsi="Consolas"/>
                <w:color w:val="1A202C"/>
                <w:sz w:val="17"/>
              </w:rPr>
              <w:t>mkdir -p "$LOGS_DIR" "$ROOT/build"</w:t>
              <w:br/>
            </w:r>
            <w:r>
              <w:rPr>
                <w:rFonts w:ascii="Consolas" w:hAnsi="Consolas"/>
                <w:color w:val="1A202C"/>
                <w:sz w:val="17"/>
              </w:rPr>
              <w:br/>
            </w:r>
            <w:r>
              <w:rPr>
                <w:rFonts w:ascii="Consolas" w:hAnsi="Consolas"/>
                <w:color w:val="1A202C"/>
                <w:sz w:val="17"/>
              </w:rPr>
              <w:t># ------------------------------------------------------------------------------</w:t>
              <w:br/>
            </w:r>
            <w:r>
              <w:rPr>
                <w:rFonts w:ascii="Consolas" w:hAnsi="Consolas"/>
                <w:color w:val="1A202C"/>
                <w:sz w:val="17"/>
              </w:rPr>
              <w:t># Helper: Run a single integration test case through both compilation paths</w:t>
              <w:br/>
            </w:r>
            <w:r>
              <w:rPr>
                <w:rFonts w:ascii="Consolas" w:hAnsi="Consolas"/>
                <w:color w:val="1A202C"/>
                <w:sz w:val="17"/>
              </w:rPr>
              <w:t># ------------------------------------------------------------------------------</w:t>
              <w:br/>
            </w:r>
            <w:r>
              <w:rPr>
                <w:rFonts w:ascii="Consolas" w:hAnsi="Consolas"/>
                <w:color w:val="1A202C"/>
                <w:sz w:val="17"/>
              </w:rPr>
              <w:t>run_case() {</w:t>
              <w:br/>
            </w:r>
            <w:r>
              <w:rPr>
                <w:rFonts w:ascii="Consolas" w:hAnsi="Consolas"/>
                <w:color w:val="1A202C"/>
                <w:sz w:val="17"/>
              </w:rPr>
              <w:t xml:space="preserve">  name=$1</w:t>
              <w:br/>
            </w:r>
            <w:r>
              <w:rPr>
                <w:rFonts w:ascii="Consolas" w:hAnsi="Consolas"/>
                <w:color w:val="1A202C"/>
                <w:sz w:val="17"/>
              </w:rPr>
              <w:t xml:space="preserve">  source=$2</w:t>
              <w:br/>
            </w:r>
            <w:r>
              <w:rPr>
                <w:rFonts w:ascii="Consolas" w:hAnsi="Consolas"/>
                <w:color w:val="1A202C"/>
                <w:sz w:val="17"/>
              </w:rPr>
              <w:t xml:space="preserve">  log_dest=$3</w:t>
              <w:br/>
            </w:r>
            <w:r>
              <w:rPr>
                <w:rFonts w:ascii="Consolas" w:hAnsi="Consolas"/>
                <w:color w:val="1A202C"/>
                <w:sz w:val="17"/>
              </w:rPr>
              <w:t xml:space="preserve">  baseline="$ROOT/build/$name.baseline"</w:t>
              <w:br/>
            </w:r>
            <w:r>
              <w:rPr>
                <w:rFonts w:ascii="Consolas" w:hAnsi="Consolas"/>
                <w:color w:val="1A202C"/>
                <w:sz w:val="17"/>
              </w:rPr>
              <w:t xml:space="preserve">  hardened_ll="$ROOT/build/$name.hardened.ll"</w:t>
              <w:br/>
            </w:r>
            <w:r>
              <w:rPr>
                <w:rFonts w:ascii="Consolas" w:hAnsi="Consolas"/>
                <w:color w:val="1A202C"/>
                <w:sz w:val="17"/>
              </w:rPr>
              <w:t xml:space="preserve">  hardened="$ROOT/build/$name.hardened"</w:t>
              <w:br/>
            </w:r>
            <w:r>
              <w:rPr>
                <w:rFonts w:ascii="Consolas" w:hAnsi="Consolas"/>
                <w:color w:val="1A202C"/>
                <w:sz w:val="17"/>
              </w:rPr>
              <w:br/>
            </w:r>
            <w:r>
              <w:rPr>
                <w:rFonts w:ascii="Consolas" w:hAnsi="Consolas"/>
                <w:color w:val="1A202C"/>
                <w:sz w:val="17"/>
              </w:rPr>
              <w:t xml:space="preserve">  # 1. Compile baseline directly with host compiler</w:t>
              <w:br/>
            </w:r>
            <w:r>
              <w:rPr>
                <w:rFonts w:ascii="Consolas" w:hAnsi="Consolas"/>
                <w:color w:val="1A202C"/>
                <w:sz w:val="17"/>
              </w:rPr>
              <w:t xml:space="preserve">  "$CC" "$source" -o "$baseline"</w:t>
              <w:br/>
            </w:r>
            <w:r>
              <w:rPr>
                <w:rFonts w:ascii="Consolas" w:hAnsi="Consolas"/>
                <w:color w:val="1A202C"/>
                <w:sz w:val="17"/>
              </w:rPr>
              <w:br/>
            </w:r>
            <w:r>
              <w:rPr>
                <w:rFonts w:ascii="Consolas" w:hAnsi="Consolas"/>
                <w:color w:val="1A202C"/>
                <w:sz w:val="17"/>
              </w:rPr>
              <w:t xml:space="preserve">  # 2. Lower source to un-hardened LLVM text IR</w:t>
              <w:br/>
            </w:r>
            <w:r>
              <w:rPr>
                <w:rFonts w:ascii="Consolas" w:hAnsi="Consolas"/>
                <w:color w:val="1A202C"/>
                <w:sz w:val="17"/>
              </w:rPr>
              <w:t xml:space="preserve">  "$CC" -emit-llvm -S "$source" -o "$ROOT/build/$name.input.ll"</w:t>
              <w:br/>
            </w:r>
            <w:r>
              <w:rPr>
                <w:rFonts w:ascii="Consolas" w:hAnsi="Consolas"/>
                <w:color w:val="1A202C"/>
                <w:sz w:val="17"/>
              </w:rPr>
              <w:br/>
            </w:r>
            <w:r>
              <w:rPr>
                <w:rFonts w:ascii="Consolas" w:hAnsi="Consolas"/>
                <w:color w:val="1A202C"/>
                <w:sz w:val="17"/>
              </w:rPr>
              <w:t xml:space="preserve">  # 3. Apply the out-of-tree cfi-harden pass plugin via opt</w:t>
              <w:br/>
            </w:r>
            <w:r>
              <w:rPr>
                <w:rFonts w:ascii="Consolas" w:hAnsi="Consolas"/>
                <w:color w:val="1A202C"/>
                <w:sz w:val="17"/>
              </w:rPr>
              <w:t xml:space="preserve">  "$OPT" -load-pass-plugin="$PLUGIN" -passes=cfi-harden -S "$ROOT/build/$name.input.ll" -o "$hardened_ll"</w:t>
              <w:br/>
            </w:r>
            <w:r>
              <w:rPr>
                <w:rFonts w:ascii="Consolas" w:hAnsi="Consolas"/>
                <w:color w:val="1A202C"/>
                <w:sz w:val="17"/>
              </w:rPr>
              <w:br/>
            </w:r>
            <w:r>
              <w:rPr>
                <w:rFonts w:ascii="Consolas" w:hAnsi="Consolas"/>
                <w:color w:val="1A202C"/>
                <w:sz w:val="17"/>
              </w:rPr>
              <w:t xml:space="preserve">  # 4. Generate machine object code from hardened IR using llc</w:t>
              <w:br/>
            </w:r>
            <w:r>
              <w:rPr>
                <w:rFonts w:ascii="Consolas" w:hAnsi="Consolas"/>
                <w:color w:val="1A202C"/>
                <w:sz w:val="17"/>
              </w:rPr>
              <w:t xml:space="preserve">  "$LLC" "$hardened_ll" -filetype=obj -o "$ROOT/build/$name.o"</w:t>
              <w:br/>
            </w:r>
            <w:r>
              <w:rPr>
                <w:rFonts w:ascii="Consolas" w:hAnsi="Consolas"/>
                <w:color w:val="1A202C"/>
                <w:sz w:val="17"/>
              </w:rPr>
              <w:br/>
            </w:r>
            <w:r>
              <w:rPr>
                <w:rFonts w:ascii="Consolas" w:hAnsi="Consolas"/>
                <w:color w:val="1A202C"/>
                <w:sz w:val="17"/>
              </w:rPr>
              <w:t xml:space="preserve">  # 5. Link hardened object with the CFI runtime library</w:t>
              <w:br/>
            </w:r>
            <w:r>
              <w:rPr>
                <w:rFonts w:ascii="Consolas" w:hAnsi="Consolas"/>
                <w:color w:val="1A202C"/>
                <w:sz w:val="17"/>
              </w:rPr>
              <w:t xml:space="preserve">  "$CC" -no-pie "$ROOT/build/$name.o" "$RUNTIME" -o "$hardened"</w:t>
              <w:br/>
            </w:r>
            <w:r>
              <w:rPr>
                <w:rFonts w:ascii="Consolas" w:hAnsi="Consolas"/>
                <w:color w:val="1A202C"/>
                <w:sz w:val="17"/>
              </w:rPr>
              <w:br/>
            </w:r>
            <w:r>
              <w:rPr>
                <w:rFonts w:ascii="Consolas" w:hAnsi="Consolas"/>
                <w:color w:val="1A202C"/>
                <w:sz w:val="17"/>
              </w:rPr>
              <w:t xml:space="preserve">  # 6. Execute hardened binary and capture stdout/stderr to log file</w:t>
              <w:br/>
            </w:r>
            <w:r>
              <w:rPr>
                <w:rFonts w:ascii="Consolas" w:hAnsi="Consolas"/>
                <w:color w:val="1A202C"/>
                <w:sz w:val="17"/>
              </w:rPr>
              <w:t xml:space="preserve">  set +e</w:t>
              <w:br/>
            </w:r>
            <w:r>
              <w:rPr>
                <w:rFonts w:ascii="Consolas" w:hAnsi="Consolas"/>
                <w:color w:val="1A202C"/>
                <w:sz w:val="17"/>
              </w:rPr>
              <w:t xml:space="preserve">  "$hardened" &gt;"$log_dest" 2&gt;&amp;1</w:t>
              <w:br/>
            </w:r>
            <w:r>
              <w:rPr>
                <w:rFonts w:ascii="Consolas" w:hAnsi="Consolas"/>
                <w:color w:val="1A202C"/>
                <w:sz w:val="17"/>
              </w:rPr>
              <w:t xml:space="preserve">  status=$?</w:t>
              <w:br/>
            </w:r>
            <w:r>
              <w:rPr>
                <w:rFonts w:ascii="Consolas" w:hAnsi="Consolas"/>
                <w:color w:val="1A202C"/>
                <w:sz w:val="17"/>
              </w:rPr>
              <w:t xml:space="preserve">  set -e</w:t>
              <w:br/>
            </w:r>
            <w:r>
              <w:rPr>
                <w:rFonts w:ascii="Consolas" w:hAnsi="Consolas"/>
                <w:color w:val="1A202C"/>
                <w:sz w:val="17"/>
              </w:rPr>
              <w:br/>
            </w:r>
            <w:r>
              <w:rPr>
                <w:rFonts w:ascii="Consolas" w:hAnsi="Consolas"/>
                <w:color w:val="1A202C"/>
                <w:sz w:val="17"/>
              </w:rPr>
              <w:t xml:space="preserve">  # Also copy to build dir for backwards compatibility</w:t>
              <w:br/>
            </w:r>
            <w:r>
              <w:rPr>
                <w:rFonts w:ascii="Consolas" w:hAnsi="Consolas"/>
                <w:color w:val="1A202C"/>
                <w:sz w:val="17"/>
              </w:rPr>
              <w:t xml:space="preserve">  cp "$log_dest" "$ROOT/build/$name.log"</w:t>
              <w:br/>
            </w:r>
            <w:r>
              <w:rPr>
                <w:rFonts w:ascii="Consolas" w:hAnsi="Consolas"/>
                <w:color w:val="1A202C"/>
                <w:sz w:val="17"/>
              </w:rPr>
              <w:br/>
            </w:r>
            <w:r>
              <w:rPr>
                <w:rFonts w:ascii="Consolas" w:hAnsi="Consolas"/>
                <w:color w:val="1A202C"/>
                <w:sz w:val="17"/>
              </w:rPr>
              <w:t xml:space="preserve">  printf '%s: exit=%s\n' "$name" "$status"</w:t>
              <w:br/>
            </w:r>
            <w:r>
              <w:rPr>
                <w:rFonts w:ascii="Consolas" w:hAnsi="Consolas"/>
                <w:color w:val="1A202C"/>
                <w:sz w:val="17"/>
              </w:rPr>
              <w:t xml:space="preserve">  return 0</w:t>
              <w:br/>
            </w:r>
            <w:r>
              <w:rPr>
                <w:rFonts w:ascii="Consolas" w:hAnsi="Consolas"/>
                <w:color w:val="1A202C"/>
                <w:sz w:val="17"/>
              </w:rPr>
              <w:t>}</w:t>
              <w:br/>
            </w:r>
            <w:r>
              <w:rPr>
                <w:rFonts w:ascii="Consolas" w:hAnsi="Consolas"/>
                <w:color w:val="1A202C"/>
                <w:sz w:val="17"/>
              </w:rPr>
              <w:br/>
            </w:r>
            <w:r>
              <w:rPr>
                <w:rFonts w:ascii="Consolas" w:hAnsi="Consolas"/>
                <w:color w:val="1A202C"/>
                <w:sz w:val="17"/>
              </w:rPr>
              <w:t># ------------------------------------------------------------------------------</w:t>
              <w:br/>
            </w:r>
            <w:r>
              <w:rPr>
                <w:rFonts w:ascii="Consolas" w:hAnsi="Consolas"/>
                <w:color w:val="1A202C"/>
                <w:sz w:val="17"/>
              </w:rPr>
              <w:t># 1. Functional &amp; Security Tests</w:t>
              <w:br/>
            </w:r>
            <w:r>
              <w:rPr>
                <w:rFonts w:ascii="Consolas" w:hAnsi="Consolas"/>
                <w:color w:val="1A202C"/>
                <w:sz w:val="17"/>
              </w:rPr>
              <w:t># ------------------------------------------------------------------------------</w:t>
              <w:br/>
            </w:r>
            <w:r>
              <w:rPr>
                <w:rFonts w:ascii="Consolas" w:hAnsi="Consolas"/>
                <w:color w:val="1A202C"/>
                <w:sz w:val="17"/>
              </w:rPr>
              <w:t>run_case positive "$MEMBER4/tests/integration/positive/callback_dispatch.c" "$LOGS_DIR/positive.log"</w:t>
              <w:br/>
            </w:r>
            <w:r>
              <w:rPr>
                <w:rFonts w:ascii="Consolas" w:hAnsi="Consolas"/>
                <w:color w:val="1A202C"/>
                <w:sz w:val="17"/>
              </w:rPr>
              <w:t>run_case negative "$MEMBER4/tests/integration/negative/signature_mismatch.c" "$LOGS_DIR/negative.log"</w:t>
              <w:br/>
            </w:r>
            <w:r>
              <w:rPr>
                <w:rFonts w:ascii="Consolas" w:hAnsi="Consolas"/>
                <w:color w:val="1A202C"/>
                <w:sz w:val="17"/>
              </w:rPr>
              <w:t>run_case boundary "$MEMBER4/tests/integration/boundary/empty_target_set.c" "$LOGS_DIR/boundary.log"</w:t>
              <w:br/>
            </w:r>
            <w:r>
              <w:rPr>
                <w:rFonts w:ascii="Consolas" w:hAnsi="Consolas"/>
                <w:color w:val="1A202C"/>
                <w:sz w:val="17"/>
              </w:rPr>
              <w:br/>
            </w:r>
            <w:r>
              <w:rPr>
                <w:rFonts w:ascii="Consolas" w:hAnsi="Consolas"/>
                <w:color w:val="1A202C"/>
                <w:sz w:val="17"/>
              </w:rPr>
              <w:t># ------------------------------------------------------------------------------</w:t>
              <w:br/>
            </w:r>
            <w:r>
              <w:rPr>
                <w:rFonts w:ascii="Consolas" w:hAnsi="Consolas"/>
                <w:color w:val="1A202C"/>
                <w:sz w:val="17"/>
              </w:rPr>
              <w:t># 2. Comparison Demo (Baseline vs Hardened Side-by-Side)</w:t>
              <w:br/>
            </w:r>
            <w:r>
              <w:rPr>
                <w:rFonts w:ascii="Consolas" w:hAnsi="Consolas"/>
                <w:color w:val="1A202C"/>
                <w:sz w:val="17"/>
              </w:rPr>
              <w:t># ------------------------------------------------------------------------------</w:t>
              <w:br/>
            </w:r>
            <w:r>
              <w:rPr>
                <w:rFonts w:ascii="Consolas" w:hAnsi="Consolas"/>
                <w:color w:val="1A202C"/>
                <w:sz w:val="17"/>
              </w:rPr>
              <w:t>comp_src="$MEMBER4/tests/integration/comparison/hijack_demo.c"</w:t>
              <w:br/>
            </w:r>
            <w:r>
              <w:rPr>
                <w:rFonts w:ascii="Consolas" w:hAnsi="Consolas"/>
                <w:color w:val="1A202C"/>
                <w:sz w:val="17"/>
              </w:rPr>
              <w:t>comp_base="$ROOT/build/comparison.baseline"</w:t>
              <w:br/>
            </w:r>
            <w:r>
              <w:rPr>
                <w:rFonts w:ascii="Consolas" w:hAnsi="Consolas"/>
                <w:color w:val="1A202C"/>
                <w:sz w:val="17"/>
              </w:rPr>
              <w:t>comp_hard_ll="$ROOT/build/comparison.hardened.ll"</w:t>
              <w:br/>
            </w:r>
            <w:r>
              <w:rPr>
                <w:rFonts w:ascii="Consolas" w:hAnsi="Consolas"/>
                <w:color w:val="1A202C"/>
                <w:sz w:val="17"/>
              </w:rPr>
              <w:t>comp_hard="$ROOT/build/comparison.hardened"</w:t>
              <w:br/>
            </w:r>
            <w:r>
              <w:rPr>
                <w:rFonts w:ascii="Consolas" w:hAnsi="Consolas"/>
                <w:color w:val="1A202C"/>
                <w:sz w:val="17"/>
              </w:rPr>
              <w:br/>
            </w:r>
            <w:r>
              <w:rPr>
                <w:rFonts w:ascii="Consolas" w:hAnsi="Consolas"/>
                <w:color w:val="1A202C"/>
                <w:sz w:val="17"/>
              </w:rPr>
              <w:t>"$CC" "$comp_src" -o "$comp_base"</w:t>
              <w:br/>
            </w:r>
            <w:r>
              <w:rPr>
                <w:rFonts w:ascii="Consolas" w:hAnsi="Consolas"/>
                <w:color w:val="1A202C"/>
                <w:sz w:val="17"/>
              </w:rPr>
              <w:t>"$CC" -emit-llvm -S "$comp_src" -o "$ROOT/build/comparison.input.ll"</w:t>
              <w:br/>
            </w:r>
            <w:r>
              <w:rPr>
                <w:rFonts w:ascii="Consolas" w:hAnsi="Consolas"/>
                <w:color w:val="1A202C"/>
                <w:sz w:val="17"/>
              </w:rPr>
              <w:t>"$OPT" -load-pass-plugin="$PLUGIN" -passes=cfi-harden -S "$ROOT/build/comparison.input.ll" -o "$comp_hard_ll"</w:t>
              <w:br/>
            </w:r>
            <w:r>
              <w:rPr>
                <w:rFonts w:ascii="Consolas" w:hAnsi="Consolas"/>
                <w:color w:val="1A202C"/>
                <w:sz w:val="17"/>
              </w:rPr>
              <w:t>"$LLC" "$comp_hard_ll" -filetype=obj -o "$ROOT/build/comparison.o"</w:t>
              <w:br/>
            </w:r>
            <w:r>
              <w:rPr>
                <w:rFonts w:ascii="Consolas" w:hAnsi="Consolas"/>
                <w:color w:val="1A202C"/>
                <w:sz w:val="17"/>
              </w:rPr>
              <w:t>"$CC" -no-pie "$ROOT/build/comparison.o" "$RUNTIME" -o "$comp_hard"</w:t>
              <w:br/>
            </w:r>
            <w:r>
              <w:rPr>
                <w:rFonts w:ascii="Consolas" w:hAnsi="Consolas"/>
                <w:color w:val="1A202C"/>
                <w:sz w:val="17"/>
              </w:rPr>
              <w:br/>
            </w:r>
            <w:r>
              <w:rPr>
                <w:rFonts w:ascii="Consolas" w:hAnsi="Consolas"/>
                <w:color w:val="1A202C"/>
                <w:sz w:val="17"/>
              </w:rPr>
              <w:t>set +e</w:t>
              <w:br/>
            </w:r>
            <w:r>
              <w:rPr>
                <w:rFonts w:ascii="Consolas" w:hAnsi="Consolas"/>
                <w:color w:val="1A202C"/>
                <w:sz w:val="17"/>
              </w:rPr>
              <w:t>"$comp_base" &gt;"$LOGS_DIR/comparison-baseline.log" 2&gt;&amp;1</w:t>
              <w:br/>
            </w:r>
            <w:r>
              <w:rPr>
                <w:rFonts w:ascii="Consolas" w:hAnsi="Consolas"/>
                <w:color w:val="1A202C"/>
                <w:sz w:val="17"/>
              </w:rPr>
              <w:t>status_base=$?</w:t>
              <w:br/>
            </w:r>
            <w:r>
              <w:rPr>
                <w:rFonts w:ascii="Consolas" w:hAnsi="Consolas"/>
                <w:color w:val="1A202C"/>
                <w:sz w:val="17"/>
              </w:rPr>
              <w:t>"$comp_hard" &gt;"$LOGS_DIR/comparison-hardened.log" 2&gt;&amp;1</w:t>
              <w:br/>
            </w:r>
            <w:r>
              <w:rPr>
                <w:rFonts w:ascii="Consolas" w:hAnsi="Consolas"/>
                <w:color w:val="1A202C"/>
                <w:sz w:val="17"/>
              </w:rPr>
              <w:t>status_hard=$?</w:t>
              <w:br/>
            </w:r>
            <w:r>
              <w:rPr>
                <w:rFonts w:ascii="Consolas" w:hAnsi="Consolas"/>
                <w:color w:val="1A202C"/>
                <w:sz w:val="17"/>
              </w:rPr>
              <w:t>set -e</w:t>
              <w:br/>
            </w:r>
            <w:r>
              <w:rPr>
                <w:rFonts w:ascii="Consolas" w:hAnsi="Consolas"/>
                <w:color w:val="1A202C"/>
                <w:sz w:val="17"/>
              </w:rPr>
              <w:br/>
            </w:r>
            <w:r>
              <w:rPr>
                <w:rFonts w:ascii="Consolas" w:hAnsi="Consolas"/>
                <w:color w:val="1A202C"/>
                <w:sz w:val="17"/>
              </w:rPr>
              <w:t>printf 'comparison (baseline): exit=%s\n' "$status_base"</w:t>
              <w:br/>
            </w:r>
            <w:r>
              <w:rPr>
                <w:rFonts w:ascii="Consolas" w:hAnsi="Consolas"/>
                <w:color w:val="1A202C"/>
                <w:sz w:val="17"/>
              </w:rPr>
              <w:t>printf 'comparison (hardened): exit=%s\n' "$status_hard"</w:t>
              <w:br/>
            </w:r>
            <w:r>
              <w:rPr>
                <w:rFonts w:ascii="Consolas" w:hAnsi="Consolas"/>
                <w:color w:val="1A202C"/>
                <w:sz w:val="17"/>
              </w:rPr>
              <w:br/>
            </w:r>
            <w:r>
              <w:rPr>
                <w:rFonts w:ascii="Consolas" w:hAnsi="Consolas"/>
                <w:color w:val="1A202C"/>
                <w:sz w:val="17"/>
              </w:rPr>
              <w:t># ------------------------------------------------------------------------------</w:t>
              <w:br/>
            </w:r>
            <w:r>
              <w:rPr>
                <w:rFonts w:ascii="Consolas" w:hAnsi="Consolas"/>
                <w:color w:val="1A202C"/>
                <w:sz w:val="17"/>
              </w:rPr>
              <w:t># 3. Known Limitation Demo (Same Signature Redirection)</w:t>
              <w:br/>
            </w:r>
            <w:r>
              <w:rPr>
                <w:rFonts w:ascii="Consolas" w:hAnsi="Consolas"/>
                <w:color w:val="1A202C"/>
                <w:sz w:val="17"/>
              </w:rPr>
              <w:t># ------------------------------------------------------------------------------</w:t>
              <w:br/>
            </w:r>
            <w:r>
              <w:rPr>
                <w:rFonts w:ascii="Consolas" w:hAnsi="Consolas"/>
                <w:color w:val="1A202C"/>
                <w:sz w:val="17"/>
              </w:rPr>
              <w:t>run_case known-limitation "$MEMBER4/tests/integration/known-limitations/same_signature_wrong_target.c" "$LOGS_DIR/known-limitation.log"</w:t>
              <w:br/>
            </w:r>
            <w:r>
              <w:rPr>
                <w:rFonts w:ascii="Consolas" w:hAnsi="Consolas"/>
                <w:color w:val="1A202C"/>
                <w:sz w:val="17"/>
              </w:rPr>
              <w:br/>
            </w:r>
            <w:r>
              <w:rPr>
                <w:rFonts w:ascii="Consolas" w:hAnsi="Consolas"/>
                <w:color w:val="1A202C"/>
                <w:sz w:val="17"/>
              </w:rPr>
              <w:t># ------------------------------------------------------------------------------</w:t>
              <w:br/>
            </w:r>
            <w:r>
              <w:rPr>
                <w:rFonts w:ascii="Consolas" w:hAnsi="Consolas"/>
                <w:color w:val="1A202C"/>
                <w:sz w:val="17"/>
              </w:rPr>
              <w:t># 4. Performance Benchmark (10,000,000 indirect calls)</w:t>
              <w:br/>
            </w:r>
            <w:r>
              <w:rPr>
                <w:rFonts w:ascii="Consolas" w:hAnsi="Consolas"/>
                <w:color w:val="1A202C"/>
                <w:sz w:val="17"/>
              </w:rPr>
              <w:t># ------------------------------------------------------------------------------</w:t>
              <w:br/>
            </w:r>
            <w:r>
              <w:rPr>
                <w:rFonts w:ascii="Consolas" w:hAnsi="Consolas"/>
                <w:color w:val="1A202C"/>
                <w:sz w:val="17"/>
              </w:rPr>
              <w:t>perf_src="$MEMBER4/tests/integration/perf/indirect_call_loop.c"</w:t>
              <w:br/>
            </w:r>
            <w:r>
              <w:rPr>
                <w:rFonts w:ascii="Consolas" w:hAnsi="Consolas"/>
                <w:color w:val="1A202C"/>
                <w:sz w:val="17"/>
              </w:rPr>
              <w:t>perf_base="$ROOT/build/perf.baseline"</w:t>
              <w:br/>
            </w:r>
            <w:r>
              <w:rPr>
                <w:rFonts w:ascii="Consolas" w:hAnsi="Consolas"/>
                <w:color w:val="1A202C"/>
                <w:sz w:val="17"/>
              </w:rPr>
              <w:t>perf_hard_ll="$ROOT/build/perf.hardened.ll"</w:t>
              <w:br/>
            </w:r>
            <w:r>
              <w:rPr>
                <w:rFonts w:ascii="Consolas" w:hAnsi="Consolas"/>
                <w:color w:val="1A202C"/>
                <w:sz w:val="17"/>
              </w:rPr>
              <w:t>perf_hard="$ROOT/build/perf.hardened"</w:t>
              <w:br/>
            </w:r>
            <w:r>
              <w:rPr>
                <w:rFonts w:ascii="Consolas" w:hAnsi="Consolas"/>
                <w:color w:val="1A202C"/>
                <w:sz w:val="17"/>
              </w:rPr>
              <w:br/>
            </w:r>
            <w:r>
              <w:rPr>
                <w:rFonts w:ascii="Consolas" w:hAnsi="Consolas"/>
                <w:color w:val="1A202C"/>
                <w:sz w:val="17"/>
              </w:rPr>
              <w:t>"$CC" "$perf_src" -o "$perf_base"</w:t>
              <w:br/>
            </w:r>
            <w:r>
              <w:rPr>
                <w:rFonts w:ascii="Consolas" w:hAnsi="Consolas"/>
                <w:color w:val="1A202C"/>
                <w:sz w:val="17"/>
              </w:rPr>
              <w:t>"$CC" -emit-llvm -S "$perf_src" -o "$ROOT/build/perf.input.ll"</w:t>
              <w:br/>
            </w:r>
            <w:r>
              <w:rPr>
                <w:rFonts w:ascii="Consolas" w:hAnsi="Consolas"/>
                <w:color w:val="1A202C"/>
                <w:sz w:val="17"/>
              </w:rPr>
              <w:t>"$OPT" -load-pass-plugin="$PLUGIN" -passes=cfi-harden -S "$ROOT/build/perf.input.ll" -o "$perf_hard_ll"</w:t>
              <w:br/>
            </w:r>
            <w:r>
              <w:rPr>
                <w:rFonts w:ascii="Consolas" w:hAnsi="Consolas"/>
                <w:color w:val="1A202C"/>
                <w:sz w:val="17"/>
              </w:rPr>
              <w:t>"$LLC" "$perf_hard_ll" -filetype=obj -o "$ROOT/build/perf.o"</w:t>
              <w:br/>
            </w:r>
            <w:r>
              <w:rPr>
                <w:rFonts w:ascii="Consolas" w:hAnsi="Consolas"/>
                <w:color w:val="1A202C"/>
                <w:sz w:val="17"/>
              </w:rPr>
              <w:t>"$CC" -no-pie "$ROOT/build/perf.o" "$RUNTIME" -o "$perf_hard"</w:t>
              <w:br/>
            </w:r>
            <w:r>
              <w:rPr>
                <w:rFonts w:ascii="Consolas" w:hAnsi="Consolas"/>
                <w:color w:val="1A202C"/>
                <w:sz w:val="17"/>
              </w:rPr>
              <w:br/>
            </w:r>
            <w:r>
              <w:rPr>
                <w:rFonts w:ascii="Consolas" w:hAnsi="Consolas"/>
                <w:color w:val="1A202C"/>
                <w:sz w:val="17"/>
              </w:rPr>
              <w:t>"$perf_base" &gt;"$ROOT/build/perf.baseline.log" 2&gt;&amp;1</w:t>
              <w:br/>
            </w:r>
            <w:r>
              <w:rPr>
                <w:rFonts w:ascii="Consolas" w:hAnsi="Consolas"/>
                <w:color w:val="1A202C"/>
                <w:sz w:val="17"/>
              </w:rPr>
              <w:t>"$perf_hard" &gt;"$LOGS_DIR/perf.log" 2&gt;&amp;1</w:t>
              <w:br/>
            </w:r>
            <w:r>
              <w:rPr>
                <w:rFonts w:ascii="Consolas" w:hAnsi="Consolas"/>
                <w:color w:val="1A202C"/>
                <w:sz w:val="17"/>
              </w:rPr>
              <w:t>cp "$LOGS_DIR/perf.log" "$ROOT/build/perf.log"</w:t>
              <w:br/>
            </w:r>
            <w:r>
              <w:rPr>
                <w:rFonts w:ascii="Consolas" w:hAnsi="Consolas"/>
                <w:color w:val="1A202C"/>
                <w:sz w:val="17"/>
              </w:rPr>
              <w:br/>
            </w:r>
            <w:r>
              <w:rPr>
                <w:rFonts w:ascii="Consolas" w:hAnsi="Consolas"/>
                <w:color w:val="1A202C"/>
                <w:sz w:val="17"/>
              </w:rPr>
              <w:t>t_base=$(awk -F'seconds=' '{print $2}' "$ROOT/build/perf.baseline.log")</w:t>
              <w:br/>
            </w:r>
            <w:r>
              <w:rPr>
                <w:rFonts w:ascii="Consolas" w:hAnsi="Consolas"/>
                <w:color w:val="1A202C"/>
                <w:sz w:val="17"/>
              </w:rPr>
              <w:t>t_hard=$(awk -F'seconds=' '{print $2}' "$LOGS_DIR/perf.log")</w:t>
              <w:br/>
            </w:r>
            <w:r>
              <w:rPr>
                <w:rFonts w:ascii="Consolas" w:hAnsi="Consolas"/>
                <w:color w:val="1A202C"/>
                <w:sz w:val="17"/>
              </w:rPr>
              <w:t>overhead=$(awk -v b="$t_base" -v h="$t_hard" 'BEGIN { if (b &gt; 0) printf "%.2f", ((h - b) / b) * 100; else print "N/A" }')</w:t>
              <w:br/>
            </w:r>
            <w:r>
              <w:rPr>
                <w:rFonts w:ascii="Consolas" w:hAnsi="Consolas"/>
                <w:color w:val="1A202C"/>
                <w:sz w:val="17"/>
              </w:rPr>
              <w:br/>
            </w:r>
            <w:r>
              <w:rPr>
                <w:rFonts w:ascii="Consolas" w:hAnsi="Consolas"/>
                <w:color w:val="1A202C"/>
                <w:sz w:val="17"/>
              </w:rPr>
              <w:t>printf 'perf: exit=0 (baseline: %ss, hardened: %ss, overhead: +%s%%)\n' "$t_base" "$t_hard" "$overhead"</w:t>
              <w:br/>
            </w:r>
            <w:r>
              <w:rPr>
                <w:rFonts w:ascii="Consolas" w:hAnsi="Consolas"/>
                <w:color w:val="1A202C"/>
                <w:sz w:val="17"/>
              </w:rPr>
              <w:t>printf '%s\n' "All logs saved to $LOGS_DIR"</w:t>
            </w:r>
          </w:p>
        </w:tc>
      </w:tr>
    </w:tbl>
    <w:p>
      <w:pPr>
        <w:spacing w:after="120"/>
      </w:pPr>
    </w:p>
    <w:p>
      <w:pPr>
        <w:keepNext/>
        <w:spacing w:before="280" w:after="120"/>
      </w:pPr>
      <w:r>
        <w:rPr>
          <w:rFonts w:ascii="Calibri" w:hAnsi="Calibri"/>
          <w:b/>
          <w:color w:val="2B6CB0"/>
          <w:sz w:val="27"/>
        </w:rPr>
        <w:t>10.3 The Six Integration Test Cases</w:t>
      </w:r>
    </w:p>
    <w:p>
      <w:pPr>
        <w:keepNext/>
        <w:spacing w:before="200" w:after="80"/>
      </w:pPr>
      <w:r>
        <w:rPr>
          <w:rFonts w:ascii="Calibri" w:hAnsi="Calibri"/>
          <w:b/>
          <w:color w:val="2D3748"/>
          <w:sz w:val="23"/>
        </w:rPr>
        <w:t>Test 1: Positive Test (callback_dispatch.c)</w:t>
      </w:r>
    </w:p>
    <w:p>
      <w:pPr>
        <w:spacing w:after="120"/>
      </w:pPr>
      <w:r>
        <w:rPr>
          <w:rFonts w:ascii="Calibri" w:hAnsi="Calibri"/>
          <w:color w:val="2D3748"/>
          <w:sz w:val="21"/>
        </w:rPr>
        <w:t>Validates that authorized indirect calls through function pointers run without interruption.</w:t>
      </w:r>
    </w:p>
    <w:p>
      <w:pPr>
        <w:keepNext/>
        <w:spacing w:before="160" w:after="40"/>
      </w:pPr>
      <w:r>
        <w:rPr>
          <w:rFonts w:ascii="Calibri" w:hAnsi="Calibri"/>
          <w:b/>
          <w:color w:val="2B6CB0"/>
          <w:sz w:val="19"/>
        </w:rPr>
        <w:t>Source Code Listing: callback_dispatch.c</w:t>
      </w:r>
    </w:p>
    <w:tbl>
      <w:tblPr>
        <w:tblW w:type="auto" w:w="0"/>
        <w:jc w:val="center"/>
        <w:tblLook w:firstColumn="1" w:firstRow="1" w:lastColumn="0" w:lastRow="0" w:noHBand="0" w:noVBand="1" w:val="04A0"/>
      </w:tblPr>
      <w:tblGrid>
        <w:gridCol w:w="9360"/>
      </w:tblGrid>
      <w:tr>
        <w:tc>
          <w:tcPr>
            <w:tcW w:type="dxa" w:w="9360"/>
            <w:shd w:fill="F8FAFC"/>
            <w:tcBorders>
              <w:top w:val="single" w:sz="4" w:space="0" w:color="CBD5E0"/>
              <w:left w:val="single" w:sz="16" w:space="0" w:color="A0AEC0"/>
              <w:bottom w:val="single" w:sz="4" w:space="0" w:color="CBD5E0"/>
              <w:right w:val="single" w:sz="4" w:space="0" w:color="CBD5E0"/>
            </w:tcBorders>
          </w:tcPr>
          <w:p>
            <w:pPr>
              <w:spacing w:before="80" w:after="80" w:line="252" w:lineRule="auto"/>
              <w:ind w:left="115" w:right="115"/>
            </w:pPr>
            <w:r>
              <w:rPr>
                <w:rFonts w:ascii="Consolas" w:hAnsi="Consolas"/>
                <w:color w:val="1A202C"/>
                <w:sz w:val="17"/>
              </w:rPr>
              <w:t>// ==============================================================================</w:t>
              <w:br/>
            </w:r>
            <w:r>
              <w:rPr>
                <w:rFonts w:ascii="Consolas" w:hAnsi="Consolas"/>
                <w:color w:val="1A202C"/>
                <w:sz w:val="17"/>
              </w:rPr>
              <w:t>// callback_dispatch.c - Positive Integration Test Case (Member 4)</w:t>
              <w:br/>
            </w:r>
            <w:r>
              <w:rPr>
                <w:rFonts w:ascii="Consolas" w:hAnsi="Consolas"/>
                <w:color w:val="1A202C"/>
                <w:sz w:val="17"/>
              </w:rPr>
              <w:t>//</w:t>
              <w:br/>
            </w:r>
            <w:r>
              <w:rPr>
                <w:rFonts w:ascii="Consolas" w:hAnsi="Consolas"/>
                <w:color w:val="1A202C"/>
                <w:sz w:val="17"/>
              </w:rPr>
              <w:t>// Scenario:</w:t>
              <w:br/>
            </w:r>
            <w:r>
              <w:rPr>
                <w:rFonts w:ascii="Consolas" w:hAnsi="Consolas"/>
                <w:color w:val="1A202C"/>
                <w:sz w:val="17"/>
              </w:rPr>
              <w:t>//   A table of valid function pointers (`add_one`, `add_two`) sharing the same</w:t>
              <w:br/>
            </w:r>
            <w:r>
              <w:rPr>
                <w:rFonts w:ascii="Consolas" w:hAnsi="Consolas"/>
                <w:color w:val="1A202C"/>
                <w:sz w:val="17"/>
              </w:rPr>
              <w:t>//   signature `int (int)` is iterated over and invoked indirectly.</w:t>
              <w:br/>
            </w:r>
            <w:r>
              <w:rPr>
                <w:rFonts w:ascii="Consolas" w:hAnsi="Consolas"/>
                <w:color w:val="1A202C"/>
                <w:sz w:val="17"/>
              </w:rPr>
              <w:t>//</w:t>
              <w:br/>
            </w:r>
            <w:r>
              <w:rPr>
                <w:rFonts w:ascii="Consolas" w:hAnsi="Consolas"/>
                <w:color w:val="1A202C"/>
                <w:sz w:val="17"/>
              </w:rPr>
              <w:t>// Expected Behavior under CFI:</w:t>
              <w:br/>
            </w:r>
            <w:r>
              <w:rPr>
                <w:rFonts w:ascii="Consolas" w:hAnsi="Consolas"/>
                <w:color w:val="1A202C"/>
                <w:sz w:val="17"/>
              </w:rPr>
              <w:t>//   Both target functions have their address taken and share the exact signature</w:t>
              <w:br/>
            </w:r>
            <w:r>
              <w:rPr>
                <w:rFonts w:ascii="Consolas" w:hAnsi="Consolas"/>
                <w:color w:val="1A202C"/>
                <w:sz w:val="17"/>
              </w:rPr>
              <w:t>//   expected by the caller. Both are placed into the compiler's allowed set.</w:t>
              <w:br/>
            </w:r>
            <w:r>
              <w:rPr>
                <w:rFonts w:ascii="Consolas" w:hAnsi="Consolas"/>
                <w:color w:val="1A202C"/>
                <w:sz w:val="17"/>
              </w:rPr>
              <w:t>//   Every indirect call passes __cfi_check() without interruption.</w:t>
              <w:br/>
            </w:r>
            <w:r>
              <w:rPr>
                <w:rFonts w:ascii="Consolas" w:hAnsi="Consolas"/>
                <w:color w:val="1A202C"/>
                <w:sz w:val="17"/>
              </w:rPr>
              <w:t>//   Exit code must be 0, printing "total=23".</w:t>
              <w:br/>
            </w:r>
            <w:r>
              <w:rPr>
                <w:rFonts w:ascii="Consolas" w:hAnsi="Consolas"/>
                <w:color w:val="1A202C"/>
                <w:sz w:val="17"/>
              </w:rPr>
              <w:t>// ==============================================================================</w:t>
              <w:br/>
            </w:r>
            <w:r>
              <w:rPr>
                <w:rFonts w:ascii="Consolas" w:hAnsi="Consolas"/>
                <w:color w:val="1A202C"/>
                <w:sz w:val="17"/>
              </w:rPr>
              <w:br/>
            </w:r>
            <w:r>
              <w:rPr>
                <w:rFonts w:ascii="Consolas" w:hAnsi="Consolas"/>
                <w:color w:val="1A202C"/>
                <w:sz w:val="17"/>
              </w:rPr>
              <w:t>#include &lt;stdio.h&gt;</w:t>
              <w:br/>
            </w:r>
            <w:r>
              <w:rPr>
                <w:rFonts w:ascii="Consolas" w:hAnsi="Consolas"/>
                <w:color w:val="1A202C"/>
                <w:sz w:val="17"/>
              </w:rPr>
              <w:br/>
            </w:r>
            <w:r>
              <w:rPr>
                <w:rFonts w:ascii="Consolas" w:hAnsi="Consolas"/>
                <w:color w:val="1A202C"/>
                <w:sz w:val="17"/>
              </w:rPr>
              <w:t>// Definition of function pointer type: takes int, returns int</w:t>
              <w:br/>
            </w:r>
            <w:r>
              <w:rPr>
                <w:rFonts w:ascii="Consolas" w:hAnsi="Consolas"/>
                <w:color w:val="1A202C"/>
                <w:sz w:val="17"/>
              </w:rPr>
              <w:t>typedef int (*calc_fn)(int);</w:t>
              <w:br/>
            </w:r>
            <w:r>
              <w:rPr>
                <w:rFonts w:ascii="Consolas" w:hAnsi="Consolas"/>
                <w:color w:val="1A202C"/>
                <w:sz w:val="17"/>
              </w:rPr>
              <w:br/>
            </w:r>
            <w:r>
              <w:rPr>
                <w:rFonts w:ascii="Consolas" w:hAnsi="Consolas"/>
                <w:color w:val="1A202C"/>
                <w:sz w:val="17"/>
              </w:rPr>
              <w:t>// Target 1: Valid target with signature int(int)</w:t>
              <w:br/>
            </w:r>
            <w:r>
              <w:rPr>
                <w:rFonts w:ascii="Consolas" w:hAnsi="Consolas"/>
                <w:color w:val="1A202C"/>
                <w:sz w:val="17"/>
              </w:rPr>
              <w:t>static int add_one(int value) {</w:t>
              <w:br/>
            </w:r>
            <w:r>
              <w:rPr>
                <w:rFonts w:ascii="Consolas" w:hAnsi="Consolas"/>
                <w:color w:val="1A202C"/>
                <w:sz w:val="17"/>
              </w:rPr>
              <w:t xml:space="preserve">    return value + 1;</w:t>
              <w:br/>
            </w:r>
            <w:r>
              <w:rPr>
                <w:rFonts w:ascii="Consolas" w:hAnsi="Consolas"/>
                <w:color w:val="1A202C"/>
                <w:sz w:val="17"/>
              </w:rPr>
              <w:t>}</w:t>
              <w:br/>
            </w:r>
            <w:r>
              <w:rPr>
                <w:rFonts w:ascii="Consolas" w:hAnsi="Consolas"/>
                <w:color w:val="1A202C"/>
                <w:sz w:val="17"/>
              </w:rPr>
              <w:br/>
            </w:r>
            <w:r>
              <w:rPr>
                <w:rFonts w:ascii="Consolas" w:hAnsi="Consolas"/>
                <w:color w:val="1A202C"/>
                <w:sz w:val="17"/>
              </w:rPr>
              <w:t>// Target 2: Valid target with signature int(int)</w:t>
              <w:br/>
            </w:r>
            <w:r>
              <w:rPr>
                <w:rFonts w:ascii="Consolas" w:hAnsi="Consolas"/>
                <w:color w:val="1A202C"/>
                <w:sz w:val="17"/>
              </w:rPr>
              <w:t>static int add_two(int value) {</w:t>
              <w:br/>
            </w:r>
            <w:r>
              <w:rPr>
                <w:rFonts w:ascii="Consolas" w:hAnsi="Consolas"/>
                <w:color w:val="1A202C"/>
                <w:sz w:val="17"/>
              </w:rPr>
              <w:t xml:space="preserve">    return value + 2;</w:t>
              <w:br/>
            </w:r>
            <w:r>
              <w:rPr>
                <w:rFonts w:ascii="Consolas" w:hAnsi="Consolas"/>
                <w:color w:val="1A202C"/>
                <w:sz w:val="17"/>
              </w:rPr>
              <w:t>}</w:t>
              <w:br/>
            </w:r>
            <w:r>
              <w:rPr>
                <w:rFonts w:ascii="Consolas" w:hAnsi="Consolas"/>
                <w:color w:val="1A202C"/>
                <w:sz w:val="17"/>
              </w:rPr>
              <w:br/>
            </w:r>
            <w:r>
              <w:rPr>
                <w:rFonts w:ascii="Consolas" w:hAnsi="Consolas"/>
                <w:color w:val="1A202C"/>
                <w:sz w:val="17"/>
              </w:rPr>
              <w:t>int main(void) {</w:t>
              <w:br/>
            </w:r>
            <w:r>
              <w:rPr>
                <w:rFonts w:ascii="Consolas" w:hAnsi="Consolas"/>
                <w:color w:val="1A202C"/>
                <w:sz w:val="17"/>
              </w:rPr>
              <w:t xml:space="preserve">    // Array of valid function pointers with their addresses taken</w:t>
              <w:br/>
            </w:r>
            <w:r>
              <w:rPr>
                <w:rFonts w:ascii="Consolas" w:hAnsi="Consolas"/>
                <w:color w:val="1A202C"/>
                <w:sz w:val="17"/>
              </w:rPr>
              <w:t xml:space="preserve">    calc_fn callbacks[2] = {add_one, add_two};</w:t>
              <w:br/>
            </w:r>
            <w:r>
              <w:rPr>
                <w:rFonts w:ascii="Consolas" w:hAnsi="Consolas"/>
                <w:color w:val="1A202C"/>
                <w:sz w:val="17"/>
              </w:rPr>
              <w:t xml:space="preserve">    int total = 0;</w:t>
              <w:br/>
            </w:r>
            <w:r>
              <w:rPr>
                <w:rFonts w:ascii="Consolas" w:hAnsi="Consolas"/>
                <w:color w:val="1A202C"/>
                <w:sz w:val="17"/>
              </w:rPr>
              <w:br/>
            </w:r>
            <w:r>
              <w:rPr>
                <w:rFonts w:ascii="Consolas" w:hAnsi="Consolas"/>
                <w:color w:val="1A202C"/>
                <w:sz w:val="17"/>
              </w:rPr>
              <w:t xml:space="preserve">    // Indirect call dispatch loop</w:t>
              <w:br/>
            </w:r>
            <w:r>
              <w:rPr>
                <w:rFonts w:ascii="Consolas" w:hAnsi="Consolas"/>
                <w:color w:val="1A202C"/>
                <w:sz w:val="17"/>
              </w:rPr>
              <w:t xml:space="preserve">    for (int i = 0; i &lt; 2; ++i) {</w:t>
              <w:br/>
            </w:r>
            <w:r>
              <w:rPr>
                <w:rFonts w:ascii="Consolas" w:hAnsi="Consolas"/>
                <w:color w:val="1A202C"/>
                <w:sz w:val="17"/>
              </w:rPr>
              <w:t xml:space="preserve">        // This indirect call is checked by the CFI pass at runtime</w:t>
              <w:br/>
            </w:r>
            <w:r>
              <w:rPr>
                <w:rFonts w:ascii="Consolas" w:hAnsi="Consolas"/>
                <w:color w:val="1A202C"/>
                <w:sz w:val="17"/>
              </w:rPr>
              <w:t xml:space="preserve">        total += callbacks[i](10);</w:t>
              <w:br/>
            </w:r>
            <w:r>
              <w:rPr>
                <w:rFonts w:ascii="Consolas" w:hAnsi="Consolas"/>
                <w:color w:val="1A202C"/>
                <w:sz w:val="17"/>
              </w:rPr>
              <w:t xml:space="preserve">    }</w:t>
              <w:br/>
            </w:r>
            <w:r>
              <w:rPr>
                <w:rFonts w:ascii="Consolas" w:hAnsi="Consolas"/>
                <w:color w:val="1A202C"/>
                <w:sz w:val="17"/>
              </w:rPr>
              <w:br/>
            </w:r>
            <w:r>
              <w:rPr>
                <w:rFonts w:ascii="Consolas" w:hAnsi="Consolas"/>
                <w:color w:val="1A202C"/>
                <w:sz w:val="17"/>
              </w:rPr>
              <w:t xml:space="preserve">    // Expected computation: (10 + 1) + (10 + 2) = 11 + 12 = 23</w:t>
              <w:br/>
            </w:r>
            <w:r>
              <w:rPr>
                <w:rFonts w:ascii="Consolas" w:hAnsi="Consolas"/>
                <w:color w:val="1A202C"/>
                <w:sz w:val="17"/>
              </w:rPr>
              <w:t xml:space="preserve">    printf("total=%d\n", total);</w:t>
              <w:br/>
            </w:r>
            <w:r>
              <w:rPr>
                <w:rFonts w:ascii="Consolas" w:hAnsi="Consolas"/>
                <w:color w:val="1A202C"/>
                <w:sz w:val="17"/>
              </w:rPr>
              <w:br/>
            </w:r>
            <w:r>
              <w:rPr>
                <w:rFonts w:ascii="Consolas" w:hAnsi="Consolas"/>
                <w:color w:val="1A202C"/>
                <w:sz w:val="17"/>
              </w:rPr>
              <w:t xml:space="preserve">    // Return 0 if result is 23, otherwise return 1 (failure)</w:t>
              <w:br/>
            </w:r>
            <w:r>
              <w:rPr>
                <w:rFonts w:ascii="Consolas" w:hAnsi="Consolas"/>
                <w:color w:val="1A202C"/>
                <w:sz w:val="17"/>
              </w:rPr>
              <w:t xml:space="preserve">    return total == 23 ? 0 : 1;</w:t>
              <w:br/>
            </w:r>
            <w:r>
              <w:rPr>
                <w:rFonts w:ascii="Consolas" w:hAnsi="Consolas"/>
                <w:color w:val="1A202C"/>
                <w:sz w:val="17"/>
              </w:rPr>
              <w:t>}</w:t>
            </w:r>
          </w:p>
        </w:tc>
      </w:tr>
    </w:tbl>
    <w:p>
      <w:pPr>
        <w:spacing w:after="120"/>
      </w:pPr>
    </w:p>
    <w:p>
      <w:pPr>
        <w:keepNext/>
        <w:spacing w:before="160" w:after="40"/>
      </w:pPr>
      <w:r>
        <w:rPr>
          <w:rFonts w:ascii="Calibri" w:hAnsi="Calibri"/>
          <w:b/>
          <w:color w:val="2B6CB0"/>
          <w:sz w:val="19"/>
        </w:rPr>
        <w:t>Source Code Listing: reports/logs/positive.log (Exit Code: 0)</w:t>
      </w:r>
    </w:p>
    <w:tbl>
      <w:tblPr>
        <w:tblW w:type="auto" w:w="0"/>
        <w:jc w:val="center"/>
        <w:tblLook w:firstColumn="1" w:firstRow="1" w:lastColumn="0" w:lastRow="0" w:noHBand="0" w:noVBand="1" w:val="04A0"/>
      </w:tblPr>
      <w:tblGrid>
        <w:gridCol w:w="9360"/>
      </w:tblGrid>
      <w:tr>
        <w:tc>
          <w:tcPr>
            <w:tcW w:type="dxa" w:w="9360"/>
            <w:shd w:fill="F8FAFC"/>
            <w:tcBorders>
              <w:top w:val="single" w:sz="4" w:space="0" w:color="CBD5E0"/>
              <w:left w:val="single" w:sz="16" w:space="0" w:color="A0AEC0"/>
              <w:bottom w:val="single" w:sz="4" w:space="0" w:color="CBD5E0"/>
              <w:right w:val="single" w:sz="4" w:space="0" w:color="CBD5E0"/>
            </w:tcBorders>
          </w:tcPr>
          <w:p>
            <w:pPr>
              <w:spacing w:before="80" w:after="80" w:line="252" w:lineRule="auto"/>
              <w:ind w:left="115" w:right="115"/>
            </w:pPr>
            <w:r>
              <w:rPr>
                <w:rFonts w:ascii="Consolas" w:hAnsi="Consolas"/>
                <w:color w:val="1A202C"/>
                <w:sz w:val="17"/>
              </w:rPr>
              <w:t>total=23</w:t>
            </w:r>
          </w:p>
        </w:tc>
      </w:tr>
    </w:tbl>
    <w:p>
      <w:pPr>
        <w:spacing w:after="120"/>
      </w:pPr>
    </w:p>
    <w:p>
      <w:pPr>
        <w:keepNext/>
        <w:spacing w:before="200" w:after="80"/>
      </w:pPr>
      <w:r>
        <w:rPr>
          <w:rFonts w:ascii="Calibri" w:hAnsi="Calibri"/>
          <w:b/>
          <w:color w:val="2D3748"/>
          <w:sz w:val="23"/>
        </w:rPr>
        <w:t>Test 2: Negative Test (signature_mismatch.c)</w:t>
      </w:r>
    </w:p>
    <w:p>
      <w:pPr>
        <w:spacing w:after="120"/>
      </w:pPr>
      <w:r>
        <w:rPr>
          <w:rFonts w:ascii="Calibri" w:hAnsi="Calibri"/>
          <w:color w:val="2D3748"/>
          <w:sz w:val="21"/>
        </w:rPr>
        <w:t>Validates that a function pointer cast to an incompatible signature is intercepted and aborted.</w:t>
      </w:r>
    </w:p>
    <w:p>
      <w:pPr>
        <w:keepNext/>
        <w:spacing w:before="160" w:after="40"/>
      </w:pPr>
      <w:r>
        <w:rPr>
          <w:rFonts w:ascii="Calibri" w:hAnsi="Calibri"/>
          <w:b/>
          <w:color w:val="2B6CB0"/>
          <w:sz w:val="19"/>
        </w:rPr>
        <w:t>Source Code Listing: signature_mismatch.c</w:t>
      </w:r>
    </w:p>
    <w:tbl>
      <w:tblPr>
        <w:tblW w:type="auto" w:w="0"/>
        <w:jc w:val="center"/>
        <w:tblLook w:firstColumn="1" w:firstRow="1" w:lastColumn="0" w:lastRow="0" w:noHBand="0" w:noVBand="1" w:val="04A0"/>
      </w:tblPr>
      <w:tblGrid>
        <w:gridCol w:w="9360"/>
      </w:tblGrid>
      <w:tr>
        <w:tc>
          <w:tcPr>
            <w:tcW w:type="dxa" w:w="9360"/>
            <w:shd w:fill="F8FAFC"/>
            <w:tcBorders>
              <w:top w:val="single" w:sz="4" w:space="0" w:color="CBD5E0"/>
              <w:left w:val="single" w:sz="16" w:space="0" w:color="A0AEC0"/>
              <w:bottom w:val="single" w:sz="4" w:space="0" w:color="CBD5E0"/>
              <w:right w:val="single" w:sz="4" w:space="0" w:color="CBD5E0"/>
            </w:tcBorders>
          </w:tcPr>
          <w:p>
            <w:pPr>
              <w:spacing w:before="80" w:after="80" w:line="252" w:lineRule="auto"/>
              <w:ind w:left="115" w:right="115"/>
            </w:pPr>
            <w:r>
              <w:rPr>
                <w:rFonts w:ascii="Consolas" w:hAnsi="Consolas"/>
                <w:color w:val="1A202C"/>
                <w:sz w:val="17"/>
              </w:rPr>
              <w:t>// ==============================================================================</w:t>
              <w:br/>
            </w:r>
            <w:r>
              <w:rPr>
                <w:rFonts w:ascii="Consolas" w:hAnsi="Consolas"/>
                <w:color w:val="1A202C"/>
                <w:sz w:val="17"/>
              </w:rPr>
              <w:t>// signature_mismatch.c - Negative Integration Test Case (Security Enforcement)</w:t>
              <w:br/>
            </w:r>
            <w:r>
              <w:rPr>
                <w:rFonts w:ascii="Consolas" w:hAnsi="Consolas"/>
                <w:color w:val="1A202C"/>
                <w:sz w:val="17"/>
              </w:rPr>
              <w:t>//</w:t>
              <w:br/>
            </w:r>
            <w:r>
              <w:rPr>
                <w:rFonts w:ascii="Consolas" w:hAnsi="Consolas"/>
                <w:color w:val="1A202C"/>
                <w:sz w:val="17"/>
              </w:rPr>
              <w:t>// Scenario:</w:t>
              <w:br/>
            </w:r>
            <w:r>
              <w:rPr>
                <w:rFonts w:ascii="Consolas" w:hAnsi="Consolas"/>
                <w:color w:val="1A202C"/>
                <w:sz w:val="17"/>
              </w:rPr>
              <w:t>//   Simulates an attacker hijacking or corrupting a function pointer.</w:t>
              <w:br/>
            </w:r>
            <w:r>
              <w:rPr>
                <w:rFonts w:ascii="Consolas" w:hAnsi="Consolas"/>
                <w:color w:val="1A202C"/>
                <w:sz w:val="17"/>
              </w:rPr>
              <w:t>//   Function `takes_int(int)` has signature `void (int)`.</w:t>
              <w:br/>
            </w:r>
            <w:r>
              <w:rPr>
                <w:rFonts w:ascii="Consolas" w:hAnsi="Consolas"/>
                <w:color w:val="1A202C"/>
                <w:sz w:val="17"/>
              </w:rPr>
              <w:t>//   The call site expects signature `void (void)`.</w:t>
              <w:br/>
            </w:r>
            <w:r>
              <w:rPr>
                <w:rFonts w:ascii="Consolas" w:hAnsi="Consolas"/>
                <w:color w:val="1A202C"/>
                <w:sz w:val="17"/>
              </w:rPr>
              <w:t>//   A pointer is cast to force an invocation of `takes_int` through the incompatible type.</w:t>
              <w:br/>
            </w:r>
            <w:r>
              <w:rPr>
                <w:rFonts w:ascii="Consolas" w:hAnsi="Consolas"/>
                <w:color w:val="1A202C"/>
                <w:sz w:val="17"/>
              </w:rPr>
              <w:t>//</w:t>
              <w:br/>
            </w:r>
            <w:r>
              <w:rPr>
                <w:rFonts w:ascii="Consolas" w:hAnsi="Consolas"/>
                <w:color w:val="1A202C"/>
                <w:sz w:val="17"/>
              </w:rPr>
              <w:t>// Expected Behavior under CFI:</w:t>
              <w:br/>
            </w:r>
            <w:r>
              <w:rPr>
                <w:rFonts w:ascii="Consolas" w:hAnsi="Consolas"/>
                <w:color w:val="1A202C"/>
                <w:sz w:val="17"/>
              </w:rPr>
              <w:t>//   The allowed target set for `void (void)` contains ONLY `valid_void_target`.</w:t>
              <w:br/>
            </w:r>
            <w:r>
              <w:rPr>
                <w:rFonts w:ascii="Consolas" w:hAnsi="Consolas"/>
                <w:color w:val="1A202C"/>
                <w:sz w:val="17"/>
              </w:rPr>
              <w:t>//   At runtime, before the call executes, `__cfi_check` receives the address of</w:t>
              <w:br/>
            </w:r>
            <w:r>
              <w:rPr>
                <w:rFonts w:ascii="Consolas" w:hAnsi="Consolas"/>
                <w:color w:val="1A202C"/>
                <w:sz w:val="17"/>
              </w:rPr>
              <w:t>//   `takes_int` and discovers it is not in the allowed target table for `void (void)`.</w:t>
              <w:br/>
            </w:r>
            <w:r>
              <w:rPr>
                <w:rFonts w:ascii="Consolas" w:hAnsi="Consolas"/>
                <w:color w:val="1A202C"/>
                <w:sz w:val="17"/>
              </w:rPr>
              <w:t>//   It outputs a violation message to stderr and calls `abort()`.</w:t>
              <w:br/>
            </w:r>
            <w:r>
              <w:rPr>
                <w:rFonts w:ascii="Consolas" w:hAnsi="Consolas"/>
                <w:color w:val="1A202C"/>
                <w:sz w:val="17"/>
              </w:rPr>
              <w:t>//   Process terminates with SIGABRT (exit code 134 in bash), blocking the hijacked call.</w:t>
              <w:br/>
            </w:r>
            <w:r>
              <w:rPr>
                <w:rFonts w:ascii="Consolas" w:hAnsi="Consolas"/>
                <w:color w:val="1A202C"/>
                <w:sz w:val="17"/>
              </w:rPr>
              <w:t>// ==============================================================================</w:t>
              <w:br/>
            </w:r>
            <w:r>
              <w:rPr>
                <w:rFonts w:ascii="Consolas" w:hAnsi="Consolas"/>
                <w:color w:val="1A202C"/>
                <w:sz w:val="17"/>
              </w:rPr>
              <w:br/>
            </w:r>
            <w:r>
              <w:rPr>
                <w:rFonts w:ascii="Consolas" w:hAnsi="Consolas"/>
                <w:color w:val="1A202C"/>
                <w:sz w:val="17"/>
              </w:rPr>
              <w:t>#include &lt;stdio.h&gt;</w:t>
              <w:br/>
            </w:r>
            <w:r>
              <w:rPr>
                <w:rFonts w:ascii="Consolas" w:hAnsi="Consolas"/>
                <w:color w:val="1A202C"/>
                <w:sz w:val="17"/>
              </w:rPr>
              <w:br/>
            </w:r>
            <w:r>
              <w:rPr>
                <w:rFonts w:ascii="Consolas" w:hAnsi="Consolas"/>
                <w:color w:val="1A202C"/>
                <w:sz w:val="17"/>
              </w:rPr>
              <w:t>// Function with signature void(int)</w:t>
              <w:br/>
            </w:r>
            <w:r>
              <w:rPr>
                <w:rFonts w:ascii="Consolas" w:hAnsi="Consolas"/>
                <w:color w:val="1A202C"/>
                <w:sz w:val="17"/>
              </w:rPr>
              <w:t>static void takes_int(int value) {</w:t>
              <w:br/>
            </w:r>
            <w:r>
              <w:rPr>
                <w:rFonts w:ascii="Consolas" w:hAnsi="Consolas"/>
                <w:color w:val="1A202C"/>
                <w:sz w:val="17"/>
              </w:rPr>
              <w:t xml:space="preserve">    printf("UNAUTHORIZED EXECUTION: %d\n", value);</w:t>
              <w:br/>
            </w:r>
            <w:r>
              <w:rPr>
                <w:rFonts w:ascii="Consolas" w:hAnsi="Consolas"/>
                <w:color w:val="1A202C"/>
                <w:sz w:val="17"/>
              </w:rPr>
              <w:t>}</w:t>
              <w:br/>
            </w:r>
            <w:r>
              <w:rPr>
                <w:rFonts w:ascii="Consolas" w:hAnsi="Consolas"/>
                <w:color w:val="1A202C"/>
                <w:sz w:val="17"/>
              </w:rPr>
              <w:br/>
            </w:r>
            <w:r>
              <w:rPr>
                <w:rFonts w:ascii="Consolas" w:hAnsi="Consolas"/>
                <w:color w:val="1A202C"/>
                <w:sz w:val="17"/>
              </w:rPr>
              <w:t>// Function with signature void(void)</w:t>
              <w:br/>
            </w:r>
            <w:r>
              <w:rPr>
                <w:rFonts w:ascii="Consolas" w:hAnsi="Consolas"/>
                <w:color w:val="1A202C"/>
                <w:sz w:val="17"/>
              </w:rPr>
              <w:t>static void valid_void_target(void) {</w:t>
              <w:br/>
            </w:r>
            <w:r>
              <w:rPr>
                <w:rFonts w:ascii="Consolas" w:hAnsi="Consolas"/>
                <w:color w:val="1A202C"/>
                <w:sz w:val="17"/>
              </w:rPr>
              <w:t xml:space="preserve">    printf("Authorized void target executed.\n");</w:t>
              <w:br/>
            </w:r>
            <w:r>
              <w:rPr>
                <w:rFonts w:ascii="Consolas" w:hAnsi="Consolas"/>
                <w:color w:val="1A202C"/>
                <w:sz w:val="17"/>
              </w:rPr>
              <w:t>}</w:t>
              <w:br/>
            </w:r>
            <w:r>
              <w:rPr>
                <w:rFonts w:ascii="Consolas" w:hAnsi="Consolas"/>
                <w:color w:val="1A202C"/>
                <w:sz w:val="17"/>
              </w:rPr>
              <w:br/>
            </w:r>
            <w:r>
              <w:rPr>
                <w:rFonts w:ascii="Consolas" w:hAnsi="Consolas"/>
                <w:color w:val="1A202C"/>
                <w:sz w:val="17"/>
              </w:rPr>
              <w:t>int main(void) {</w:t>
              <w:br/>
            </w:r>
            <w:r>
              <w:rPr>
                <w:rFonts w:ascii="Consolas" w:hAnsi="Consolas"/>
                <w:color w:val="1A202C"/>
                <w:sz w:val="17"/>
              </w:rPr>
              <w:t xml:space="preserve">    // Legitimate address-taken reference to ensure void(void) has a non-empty target set</w:t>
              <w:br/>
            </w:r>
            <w:r>
              <w:rPr>
                <w:rFonts w:ascii="Consolas" w:hAnsi="Consolas"/>
                <w:color w:val="1A202C"/>
                <w:sz w:val="17"/>
              </w:rPr>
              <w:t xml:space="preserve">    void (*allowed)(void) = valid_void_target;</w:t>
              <w:br/>
            </w:r>
            <w:r>
              <w:rPr>
                <w:rFonts w:ascii="Consolas" w:hAnsi="Consolas"/>
                <w:color w:val="1A202C"/>
                <w:sz w:val="17"/>
              </w:rPr>
              <w:t xml:space="preserve">    (void)allowed;</w:t>
              <w:br/>
            </w:r>
            <w:r>
              <w:rPr>
                <w:rFonts w:ascii="Consolas" w:hAnsi="Consolas"/>
                <w:color w:val="1A202C"/>
                <w:sz w:val="17"/>
              </w:rPr>
              <w:br/>
            </w:r>
            <w:r>
              <w:rPr>
                <w:rFonts w:ascii="Consolas" w:hAnsi="Consolas"/>
                <w:color w:val="1A202C"/>
                <w:sz w:val="17"/>
              </w:rPr>
              <w:t xml:space="preserve">    // Simulate function pointer hijacking via unsafe pointer casting:</w:t>
              <w:br/>
            </w:r>
            <w:r>
              <w:rPr>
                <w:rFonts w:ascii="Consolas" w:hAnsi="Consolas"/>
                <w:color w:val="1A202C"/>
                <w:sz w:val="17"/>
              </w:rPr>
              <w:t xml:space="preserve">    // We cast takes_int (which expects an int) to a void(void) function pointer</w:t>
              <w:br/>
            </w:r>
            <w:r>
              <w:rPr>
                <w:rFonts w:ascii="Consolas" w:hAnsi="Consolas"/>
                <w:color w:val="1A202C"/>
                <w:sz w:val="17"/>
              </w:rPr>
              <w:t xml:space="preserve">    void (*wrong_type)(void) = (void (*)(void))(void *)takes_int;</w:t>
              <w:br/>
            </w:r>
            <w:r>
              <w:rPr>
                <w:rFonts w:ascii="Consolas" w:hAnsi="Consolas"/>
                <w:color w:val="1A202C"/>
                <w:sz w:val="17"/>
              </w:rPr>
              <w:br/>
            </w:r>
            <w:r>
              <w:rPr>
                <w:rFonts w:ascii="Consolas" w:hAnsi="Consolas"/>
                <w:color w:val="1A202C"/>
                <w:sz w:val="17"/>
              </w:rPr>
              <w:t xml:space="preserve">    // CFI Check executes HERE:</w:t>
              <w:br/>
            </w:r>
            <w:r>
              <w:rPr>
                <w:rFonts w:ascii="Consolas" w:hAnsi="Consolas"/>
                <w:color w:val="1A202C"/>
                <w:sz w:val="17"/>
              </w:rPr>
              <w:t xml:space="preserve">    // Checks if wrong_type (address of takes_int) is in allowed set for void(void).</w:t>
              <w:br/>
            </w:r>
            <w:r>
              <w:rPr>
                <w:rFonts w:ascii="Consolas" w:hAnsi="Consolas"/>
                <w:color w:val="1A202C"/>
                <w:sz w:val="17"/>
              </w:rPr>
              <w:t xml:space="preserve">    // Result: VIOLATION DETECTED -&gt; abort() called immediately!</w:t>
              <w:br/>
            </w:r>
            <w:r>
              <w:rPr>
                <w:rFonts w:ascii="Consolas" w:hAnsi="Consolas"/>
                <w:color w:val="1A202C"/>
                <w:sz w:val="17"/>
              </w:rPr>
              <w:t xml:space="preserve">    wrong_type();</w:t>
              <w:br/>
            </w:r>
            <w:r>
              <w:rPr>
                <w:rFonts w:ascii="Consolas" w:hAnsi="Consolas"/>
                <w:color w:val="1A202C"/>
                <w:sz w:val="17"/>
              </w:rPr>
              <w:br/>
            </w:r>
            <w:r>
              <w:rPr>
                <w:rFonts w:ascii="Consolas" w:hAnsi="Consolas"/>
                <w:color w:val="1A202C"/>
                <w:sz w:val="17"/>
              </w:rPr>
              <w:t xml:space="preserve">    // This line should NEVER be reached</w:t>
              <w:br/>
            </w:r>
            <w:r>
              <w:rPr>
                <w:rFonts w:ascii="Consolas" w:hAnsi="Consolas"/>
                <w:color w:val="1A202C"/>
                <w:sz w:val="17"/>
              </w:rPr>
              <w:t xml:space="preserve">    printf("ERROR: Control-Flow Integrity failed to intercept illegal call!\n");</w:t>
              <w:br/>
            </w:r>
            <w:r>
              <w:rPr>
                <w:rFonts w:ascii="Consolas" w:hAnsi="Consolas"/>
                <w:color w:val="1A202C"/>
                <w:sz w:val="17"/>
              </w:rPr>
              <w:t xml:space="preserve">    return 0;</w:t>
              <w:br/>
            </w:r>
            <w:r>
              <w:rPr>
                <w:rFonts w:ascii="Consolas" w:hAnsi="Consolas"/>
                <w:color w:val="1A202C"/>
                <w:sz w:val="17"/>
              </w:rPr>
              <w:t>}</w:t>
            </w:r>
          </w:p>
        </w:tc>
      </w:tr>
    </w:tbl>
    <w:p>
      <w:pPr>
        <w:spacing w:after="120"/>
      </w:pPr>
    </w:p>
    <w:p>
      <w:pPr>
        <w:keepNext/>
        <w:spacing w:before="160" w:after="40"/>
      </w:pPr>
      <w:r>
        <w:rPr>
          <w:rFonts w:ascii="Calibri" w:hAnsi="Calibri"/>
          <w:b/>
          <w:color w:val="2B6CB0"/>
          <w:sz w:val="19"/>
        </w:rPr>
        <w:t>Source Code Listing: reports/logs/negative.log (Exit Code: 134 / SIGABRT)</w:t>
      </w:r>
    </w:p>
    <w:tbl>
      <w:tblPr>
        <w:tblW w:type="auto" w:w="0"/>
        <w:jc w:val="center"/>
        <w:tblLook w:firstColumn="1" w:firstRow="1" w:lastColumn="0" w:lastRow="0" w:noHBand="0" w:noVBand="1" w:val="04A0"/>
      </w:tblPr>
      <w:tblGrid>
        <w:gridCol w:w="9360"/>
      </w:tblGrid>
      <w:tr>
        <w:tc>
          <w:tcPr>
            <w:tcW w:type="dxa" w:w="9360"/>
            <w:shd w:fill="F8FAFC"/>
            <w:tcBorders>
              <w:top w:val="single" w:sz="4" w:space="0" w:color="CBD5E0"/>
              <w:left w:val="single" w:sz="16" w:space="0" w:color="A0AEC0"/>
              <w:bottom w:val="single" w:sz="4" w:space="0" w:color="CBD5E0"/>
              <w:right w:val="single" w:sz="4" w:space="0" w:color="CBD5E0"/>
            </w:tcBorders>
          </w:tcPr>
          <w:p>
            <w:pPr>
              <w:spacing w:before="80" w:after="80" w:line="252" w:lineRule="auto"/>
              <w:ind w:left="115" w:right="115"/>
            </w:pPr>
            <w:r>
              <w:rPr>
                <w:rFonts w:ascii="Consolas" w:hAnsi="Consolas"/>
                <w:color w:val="1A202C"/>
                <w:sz w:val="17"/>
              </w:rPr>
              <w:t>[CFI] control-flow integrity violation: indirect call target 0x4011e0 is not in the allowed set</w:t>
              <w:br/>
            </w:r>
            <w:r>
              <w:rPr>
                <w:rFonts w:ascii="Consolas" w:hAnsi="Consolas"/>
                <w:color w:val="1A202C"/>
                <w:sz w:val="17"/>
              </w:rPr>
              <w:t>Aborted</w:t>
            </w:r>
          </w:p>
        </w:tc>
      </w:tr>
    </w:tbl>
    <w:p>
      <w:pPr>
        <w:spacing w:after="120"/>
      </w:pPr>
    </w:p>
    <w:p>
      <w:pPr>
        <w:keepNext/>
        <w:spacing w:before="200" w:after="80"/>
      </w:pPr>
      <w:r>
        <w:rPr>
          <w:rFonts w:ascii="Calibri" w:hAnsi="Calibri"/>
          <w:b/>
          <w:color w:val="2D3748"/>
          <w:sz w:val="23"/>
        </w:rPr>
        <w:t>Test 3: Boundary Test (empty_target_set.c)</w:t>
      </w:r>
    </w:p>
    <w:p>
      <w:pPr>
        <w:spacing w:after="120"/>
      </w:pPr>
      <w:r>
        <w:rPr>
          <w:rFonts w:ascii="Calibri" w:hAnsi="Calibri"/>
          <w:color w:val="2D3748"/>
          <w:sz w:val="21"/>
        </w:rPr>
        <w:t>Validates compiler resilience when an indirect call has an unmatched signature in the module.</w:t>
      </w:r>
    </w:p>
    <w:p>
      <w:pPr>
        <w:keepNext/>
        <w:spacing w:before="160" w:after="40"/>
      </w:pPr>
      <w:r>
        <w:rPr>
          <w:rFonts w:ascii="Calibri" w:hAnsi="Calibri"/>
          <w:b/>
          <w:color w:val="2B6CB0"/>
          <w:sz w:val="19"/>
        </w:rPr>
        <w:t>Source Code Listing: empty_target_set.c</w:t>
      </w:r>
    </w:p>
    <w:tbl>
      <w:tblPr>
        <w:tblW w:type="auto" w:w="0"/>
        <w:jc w:val="center"/>
        <w:tblLook w:firstColumn="1" w:firstRow="1" w:lastColumn="0" w:lastRow="0" w:noHBand="0" w:noVBand="1" w:val="04A0"/>
      </w:tblPr>
      <w:tblGrid>
        <w:gridCol w:w="9360"/>
      </w:tblGrid>
      <w:tr>
        <w:tc>
          <w:tcPr>
            <w:tcW w:type="dxa" w:w="9360"/>
            <w:shd w:fill="F8FAFC"/>
            <w:tcBorders>
              <w:top w:val="single" w:sz="4" w:space="0" w:color="CBD5E0"/>
              <w:left w:val="single" w:sz="16" w:space="0" w:color="A0AEC0"/>
              <w:bottom w:val="single" w:sz="4" w:space="0" w:color="CBD5E0"/>
              <w:right w:val="single" w:sz="4" w:space="0" w:color="CBD5E0"/>
            </w:tcBorders>
          </w:tcPr>
          <w:p>
            <w:pPr>
              <w:spacing w:before="80" w:after="80" w:line="252" w:lineRule="auto"/>
              <w:ind w:left="115" w:right="115"/>
            </w:pPr>
            <w:r>
              <w:rPr>
                <w:rFonts w:ascii="Consolas" w:hAnsi="Consolas"/>
                <w:color w:val="1A202C"/>
                <w:sz w:val="17"/>
              </w:rPr>
              <w:t>// ==============================================================================</w:t>
              <w:br/>
            </w:r>
            <w:r>
              <w:rPr>
                <w:rFonts w:ascii="Consolas" w:hAnsi="Consolas"/>
                <w:color w:val="1A202C"/>
                <w:sz w:val="17"/>
              </w:rPr>
              <w:t>// empty_target_set.c - Boundary Integration Test Case (Member 4)</w:t>
              <w:br/>
            </w:r>
            <w:r>
              <w:rPr>
                <w:rFonts w:ascii="Consolas" w:hAnsi="Consolas"/>
                <w:color w:val="1A202C"/>
                <w:sz w:val="17"/>
              </w:rPr>
              <w:t>//</w:t>
              <w:br/>
            </w:r>
            <w:r>
              <w:rPr>
                <w:rFonts w:ascii="Consolas" w:hAnsi="Consolas"/>
                <w:color w:val="1A202C"/>
                <w:sz w:val="17"/>
              </w:rPr>
              <w:t>// Scenario:</w:t>
              <w:br/>
            </w:r>
            <w:r>
              <w:rPr>
                <w:rFonts w:ascii="Consolas" w:hAnsi="Consolas"/>
                <w:color w:val="1A202C"/>
                <w:sz w:val="17"/>
              </w:rPr>
              <w:t>//   An indirect call site has a signature (`long double(long double, long double, long double)`)</w:t>
              <w:br/>
            </w:r>
            <w:r>
              <w:rPr>
                <w:rFonts w:ascii="Consolas" w:hAnsi="Consolas"/>
                <w:color w:val="1A202C"/>
                <w:sz w:val="17"/>
              </w:rPr>
              <w:t>//   for which NO function definition exists in this translation unit.</w:t>
              <w:br/>
            </w:r>
            <w:r>
              <w:rPr>
                <w:rFonts w:ascii="Consolas" w:hAnsi="Consolas"/>
                <w:color w:val="1A202C"/>
                <w:sz w:val="17"/>
              </w:rPr>
              <w:t>//</w:t>
              <w:br/>
            </w:r>
            <w:r>
              <w:rPr>
                <w:rFonts w:ascii="Consolas" w:hAnsi="Consolas"/>
                <w:color w:val="1A202C"/>
                <w:sz w:val="17"/>
              </w:rPr>
              <w:t>// Expected Behavior under CFI:</w:t>
              <w:br/>
            </w:r>
            <w:r>
              <w:rPr>
                <w:rFonts w:ascii="Consolas" w:hAnsi="Consolas"/>
                <w:color w:val="1A202C"/>
                <w:sz w:val="17"/>
              </w:rPr>
              <w:t>//   TargetGenerator returns an empty target list (count = 0) for this signature.</w:t>
              <w:br/>
            </w:r>
            <w:r>
              <w:rPr>
                <w:rFonts w:ascii="Consolas" w:hAnsi="Consolas"/>
                <w:color w:val="1A202C"/>
                <w:sz w:val="17"/>
              </w:rPr>
              <w:t>//   Rather than asserting or crashing during compilation, InstrumentationEngine</w:t>
              <w:br/>
            </w:r>
            <w:r>
              <w:rPr>
                <w:rFonts w:ascii="Consolas" w:hAnsi="Consolas"/>
                <w:color w:val="1A202C"/>
                <w:sz w:val="17"/>
              </w:rPr>
              <w:t>//   emits a diagnostic warning to stderr:</w:t>
              <w:br/>
            </w:r>
            <w:r>
              <w:rPr>
                <w:rFonts w:ascii="Consolas" w:hAnsi="Consolas"/>
                <w:color w:val="1A202C"/>
                <w:sz w:val="17"/>
              </w:rPr>
              <w:t>//     "cfi-harden: warning: no valid targets for indirect call with signature ..."</w:t>
              <w:br/>
            </w:r>
            <w:r>
              <w:rPr>
                <w:rFonts w:ascii="Consolas" w:hAnsi="Consolas"/>
                <w:color w:val="1A202C"/>
                <w:sz w:val="17"/>
              </w:rPr>
              <w:t>//   and skips instrumenting that specific call site.</w:t>
              <w:br/>
            </w:r>
            <w:r>
              <w:rPr>
                <w:rFonts w:ascii="Consolas" w:hAnsi="Consolas"/>
                <w:color w:val="1A202C"/>
                <w:sz w:val="17"/>
              </w:rPr>
              <w:t>//   The resulting program compiles and runs cleanly without crashing the compiler.</w:t>
              <w:br/>
            </w:r>
            <w:r>
              <w:rPr>
                <w:rFonts w:ascii="Consolas" w:hAnsi="Consolas"/>
                <w:color w:val="1A202C"/>
                <w:sz w:val="17"/>
              </w:rPr>
              <w:t>// ==============================================================================</w:t>
              <w:br/>
            </w:r>
            <w:r>
              <w:rPr>
                <w:rFonts w:ascii="Consolas" w:hAnsi="Consolas"/>
                <w:color w:val="1A202C"/>
                <w:sz w:val="17"/>
              </w:rPr>
              <w:br/>
            </w:r>
            <w:r>
              <w:rPr>
                <w:rFonts w:ascii="Consolas" w:hAnsi="Consolas"/>
                <w:color w:val="1A202C"/>
                <w:sz w:val="17"/>
              </w:rPr>
              <w:t>#include &lt;stdio.h&gt;</w:t>
              <w:br/>
            </w:r>
            <w:r>
              <w:rPr>
                <w:rFonts w:ascii="Consolas" w:hAnsi="Consolas"/>
                <w:color w:val="1A202C"/>
                <w:sz w:val="17"/>
              </w:rPr>
              <w:br/>
            </w:r>
            <w:r>
              <w:rPr>
                <w:rFonts w:ascii="Consolas" w:hAnsi="Consolas"/>
                <w:color w:val="1A202C"/>
                <w:sz w:val="17"/>
              </w:rPr>
              <w:t>// A unique signature that matches no address-taken function in this module</w:t>
              <w:br/>
            </w:r>
            <w:r>
              <w:rPr>
                <w:rFonts w:ascii="Consolas" w:hAnsi="Consolas"/>
                <w:color w:val="1A202C"/>
                <w:sz w:val="17"/>
              </w:rPr>
              <w:t>typedef long double (*unmatched_fn)(long double, long double, long double);</w:t>
              <w:br/>
            </w:r>
            <w:r>
              <w:rPr>
                <w:rFonts w:ascii="Consolas" w:hAnsi="Consolas"/>
                <w:color w:val="1A202C"/>
                <w:sz w:val="17"/>
              </w:rPr>
              <w:br/>
            </w:r>
            <w:r>
              <w:rPr>
                <w:rFonts w:ascii="Consolas" w:hAnsi="Consolas"/>
                <w:color w:val="1A202C"/>
                <w:sz w:val="17"/>
              </w:rPr>
              <w:t>int main(int argc, char **argv) {</w:t>
              <w:br/>
            </w:r>
            <w:r>
              <w:rPr>
                <w:rFonts w:ascii="Consolas" w:hAnsi="Consolas"/>
                <w:color w:val="1A202C"/>
                <w:sz w:val="17"/>
              </w:rPr>
              <w:t xml:space="preserve">    // Cast an arbitrary pointer to the unmatched function type</w:t>
              <w:br/>
            </w:r>
            <w:r>
              <w:rPr>
                <w:rFonts w:ascii="Consolas" w:hAnsi="Consolas"/>
                <w:color w:val="1A202C"/>
                <w:sz w:val="17"/>
              </w:rPr>
              <w:t xml:space="preserve">    unmatched_fn callback = (unmatched_fn)(void *)main;</w:t>
              <w:br/>
            </w:r>
            <w:r>
              <w:rPr>
                <w:rFonts w:ascii="Consolas" w:hAnsi="Consolas"/>
                <w:color w:val="1A202C"/>
                <w:sz w:val="17"/>
              </w:rPr>
              <w:br/>
            </w:r>
            <w:r>
              <w:rPr>
                <w:rFonts w:ascii="Consolas" w:hAnsi="Consolas"/>
                <w:color w:val="1A202C"/>
                <w:sz w:val="17"/>
              </w:rPr>
              <w:t xml:space="preserve">    // Conditioned so it is not executed at runtime during normal test run,</w:t>
              <w:br/>
            </w:r>
            <w:r>
              <w:rPr>
                <w:rFonts w:ascii="Consolas" w:hAnsi="Consolas"/>
                <w:color w:val="1A202C"/>
                <w:sz w:val="17"/>
              </w:rPr>
              <w:t xml:space="preserve">    // but the indirect call instruction exists in LLVM IR for the pass to analyze.</w:t>
              <w:br/>
            </w:r>
            <w:r>
              <w:rPr>
                <w:rFonts w:ascii="Consolas" w:hAnsi="Consolas"/>
                <w:color w:val="1A202C"/>
                <w:sz w:val="17"/>
              </w:rPr>
              <w:t xml:space="preserve">    if (argc &gt; 1000) {</w:t>
              <w:br/>
            </w:r>
            <w:r>
              <w:rPr>
                <w:rFonts w:ascii="Consolas" w:hAnsi="Consolas"/>
                <w:color w:val="1A202C"/>
                <w:sz w:val="17"/>
              </w:rPr>
              <w:t xml:space="preserve">        callback(1.0, 2.0, 3.0);</w:t>
              <w:br/>
            </w:r>
            <w:r>
              <w:rPr>
                <w:rFonts w:ascii="Consolas" w:hAnsi="Consolas"/>
                <w:color w:val="1A202C"/>
                <w:sz w:val="17"/>
              </w:rPr>
              <w:t xml:space="preserve">    }</w:t>
              <w:br/>
            </w:r>
            <w:r>
              <w:rPr>
                <w:rFonts w:ascii="Consolas" w:hAnsi="Consolas"/>
                <w:color w:val="1A202C"/>
                <w:sz w:val="17"/>
              </w:rPr>
              <w:br/>
            </w:r>
            <w:r>
              <w:rPr>
                <w:rFonts w:ascii="Consolas" w:hAnsi="Consolas"/>
                <w:color w:val="1A202C"/>
                <w:sz w:val="17"/>
              </w:rPr>
              <w:t xml:space="preserve">    printf("no matching target; pass should leave this module compilable\n");</w:t>
              <w:br/>
            </w:r>
            <w:r>
              <w:rPr>
                <w:rFonts w:ascii="Consolas" w:hAnsi="Consolas"/>
                <w:color w:val="1A202C"/>
                <w:sz w:val="17"/>
              </w:rPr>
              <w:t xml:space="preserve">    return 0;</w:t>
              <w:br/>
            </w:r>
            <w:r>
              <w:rPr>
                <w:rFonts w:ascii="Consolas" w:hAnsi="Consolas"/>
                <w:color w:val="1A202C"/>
                <w:sz w:val="17"/>
              </w:rPr>
              <w:t>}</w:t>
            </w:r>
          </w:p>
        </w:tc>
      </w:tr>
    </w:tbl>
    <w:p>
      <w:pPr>
        <w:spacing w:after="120"/>
      </w:pPr>
    </w:p>
    <w:p>
      <w:pPr>
        <w:keepNext/>
        <w:spacing w:before="160" w:after="40"/>
      </w:pPr>
      <w:r>
        <w:rPr>
          <w:rFonts w:ascii="Calibri" w:hAnsi="Calibri"/>
          <w:b/>
          <w:color w:val="2B6CB0"/>
          <w:sz w:val="19"/>
        </w:rPr>
        <w:t>Source Code Listing: reports/logs/boundary.log (Exit Code: 0)</w:t>
      </w:r>
    </w:p>
    <w:tbl>
      <w:tblPr>
        <w:tblW w:type="auto" w:w="0"/>
        <w:jc w:val="center"/>
        <w:tblLook w:firstColumn="1" w:firstRow="1" w:lastColumn="0" w:lastRow="0" w:noHBand="0" w:noVBand="1" w:val="04A0"/>
      </w:tblPr>
      <w:tblGrid>
        <w:gridCol w:w="9360"/>
      </w:tblGrid>
      <w:tr>
        <w:tc>
          <w:tcPr>
            <w:tcW w:type="dxa" w:w="9360"/>
            <w:shd w:fill="F8FAFC"/>
            <w:tcBorders>
              <w:top w:val="single" w:sz="4" w:space="0" w:color="CBD5E0"/>
              <w:left w:val="single" w:sz="16" w:space="0" w:color="A0AEC0"/>
              <w:bottom w:val="single" w:sz="4" w:space="0" w:color="CBD5E0"/>
              <w:right w:val="single" w:sz="4" w:space="0" w:color="CBD5E0"/>
            </w:tcBorders>
          </w:tcPr>
          <w:p>
            <w:pPr>
              <w:spacing w:before="80" w:after="80" w:line="252" w:lineRule="auto"/>
              <w:ind w:left="115" w:right="115"/>
            </w:pPr>
            <w:r>
              <w:rPr>
                <w:rFonts w:ascii="Consolas" w:hAnsi="Consolas"/>
                <w:color w:val="1A202C"/>
                <w:sz w:val="17"/>
              </w:rPr>
              <w:t>no matching target; pass should leave this module compilable</w:t>
            </w:r>
          </w:p>
        </w:tc>
      </w:tr>
    </w:tbl>
    <w:p>
      <w:pPr>
        <w:spacing w:after="120"/>
      </w:pPr>
    </w:p>
    <w:p>
      <w:pPr>
        <w:keepNext/>
        <w:spacing w:before="200" w:after="80"/>
      </w:pPr>
      <w:r>
        <w:rPr>
          <w:rFonts w:ascii="Calibri" w:hAnsi="Calibri"/>
          <w:b/>
          <w:color w:val="2D3748"/>
          <w:sz w:val="23"/>
        </w:rPr>
        <w:t>Test 4: Comparison Demo (hijack_demo.c)</w:t>
      </w:r>
    </w:p>
    <w:p>
      <w:pPr>
        <w:spacing w:after="120"/>
      </w:pPr>
      <w:r>
        <w:rPr>
          <w:rFonts w:ascii="Calibri" w:hAnsi="Calibri"/>
          <w:color w:val="2D3748"/>
          <w:sz w:val="21"/>
        </w:rPr>
        <w:t>Demonstrates the value of CFI by compiling the exact same hijacked call both unhardened (baseline) and hardened. The baseline run silently produces corrupt/garbage output due to parameter register mismatches, whereas the hardened binary aborts immediately.</w:t>
      </w:r>
    </w:p>
    <w:p>
      <w:pPr>
        <w:keepNext/>
        <w:spacing w:before="160" w:after="40"/>
      </w:pPr>
      <w:r>
        <w:rPr>
          <w:rFonts w:ascii="Calibri" w:hAnsi="Calibri"/>
          <w:b/>
          <w:color w:val="2B6CB0"/>
          <w:sz w:val="19"/>
        </w:rPr>
        <w:t>Source Code Listing: hijack_demo.c</w:t>
      </w:r>
    </w:p>
    <w:tbl>
      <w:tblPr>
        <w:tblW w:type="auto" w:w="0"/>
        <w:jc w:val="center"/>
        <w:tblLook w:firstColumn="1" w:firstRow="1" w:lastColumn="0" w:lastRow="0" w:noHBand="0" w:noVBand="1" w:val="04A0"/>
      </w:tblPr>
      <w:tblGrid>
        <w:gridCol w:w="9360"/>
      </w:tblGrid>
      <w:tr>
        <w:tc>
          <w:tcPr>
            <w:tcW w:type="dxa" w:w="9360"/>
            <w:shd w:fill="F8FAFC"/>
            <w:tcBorders>
              <w:top w:val="single" w:sz="4" w:space="0" w:color="CBD5E0"/>
              <w:left w:val="single" w:sz="16" w:space="0" w:color="A0AEC0"/>
              <w:bottom w:val="single" w:sz="4" w:space="0" w:color="CBD5E0"/>
              <w:right w:val="single" w:sz="4" w:space="0" w:color="CBD5E0"/>
            </w:tcBorders>
          </w:tcPr>
          <w:p>
            <w:pPr>
              <w:spacing w:before="80" w:after="80" w:line="252" w:lineRule="auto"/>
              <w:ind w:left="115" w:right="115"/>
            </w:pPr>
            <w:r>
              <w:rPr>
                <w:rFonts w:ascii="Consolas" w:hAnsi="Consolas"/>
                <w:color w:val="1A202C"/>
                <w:sz w:val="17"/>
              </w:rPr>
              <w:t>// ==============================================================================</w:t>
              <w:br/>
            </w:r>
            <w:r>
              <w:rPr>
                <w:rFonts w:ascii="Consolas" w:hAnsi="Consolas"/>
                <w:color w:val="1A202C"/>
                <w:sz w:val="17"/>
              </w:rPr>
              <w:t>// tests/integration/comparison/hijack_demo.c</w:t>
              <w:br/>
            </w:r>
            <w:r>
              <w:rPr>
                <w:rFonts w:ascii="Consolas" w:hAnsi="Consolas"/>
                <w:color w:val="1A202C"/>
                <w:sz w:val="17"/>
              </w:rPr>
              <w:t>//</w:t>
              <w:br/>
            </w:r>
            <w:r>
              <w:rPr>
                <w:rFonts w:ascii="Consolas" w:hAnsi="Consolas"/>
                <w:color w:val="1A202C"/>
                <w:sz w:val="17"/>
              </w:rPr>
              <w:t>// Demonstrates the actual value of the pass: the SAME hijacked indirect call,</w:t>
              <w:br/>
            </w:r>
            <w:r>
              <w:rPr>
                <w:rFonts w:ascii="Consolas" w:hAnsi="Consolas"/>
                <w:color w:val="1A202C"/>
                <w:sz w:val="17"/>
              </w:rPr>
              <w:t>// compiled two ways. Run both and report whatever genuinely happens - do not</w:t>
              <w:br/>
            </w:r>
            <w:r>
              <w:rPr>
                <w:rFonts w:ascii="Consolas" w:hAnsi="Consolas"/>
                <w:color w:val="1A202C"/>
                <w:sz w:val="17"/>
              </w:rPr>
              <w:t>// assume the outcome in advance, since the exact baseline behavior (crash vs</w:t>
              <w:br/>
            </w:r>
            <w:r>
              <w:rPr>
                <w:rFonts w:ascii="Consolas" w:hAnsi="Consolas"/>
                <w:color w:val="1A202C"/>
                <w:sz w:val="17"/>
              </w:rPr>
              <w:t>// silently wrong output) depends on the compiler/optimization level and is</w:t>
              <w:br/>
            </w:r>
            <w:r>
              <w:rPr>
                <w:rFonts w:ascii="Consolas" w:hAnsi="Consolas"/>
                <w:color w:val="1A202C"/>
                <w:sz w:val="17"/>
              </w:rPr>
              <w:t>// technically undefined behavior either way. That unpredictability IS the point.</w:t>
              <w:br/>
            </w:r>
            <w:r>
              <w:rPr>
                <w:rFonts w:ascii="Consolas" w:hAnsi="Consolas"/>
                <w:color w:val="1A202C"/>
                <w:sz w:val="17"/>
              </w:rPr>
              <w:t>// ==============================================================================</w:t>
              <w:br/>
            </w:r>
            <w:r>
              <w:rPr>
                <w:rFonts w:ascii="Consolas" w:hAnsi="Consolas"/>
                <w:color w:val="1A202C"/>
                <w:sz w:val="17"/>
              </w:rPr>
              <w:br/>
            </w:r>
            <w:r>
              <w:rPr>
                <w:rFonts w:ascii="Consolas" w:hAnsi="Consolas"/>
                <w:color w:val="1A202C"/>
                <w:sz w:val="17"/>
              </w:rPr>
              <w:t>#include &lt;stdio.h&gt;</w:t>
              <w:br/>
            </w:r>
            <w:r>
              <w:rPr>
                <w:rFonts w:ascii="Consolas" w:hAnsi="Consolas"/>
                <w:color w:val="1A202C"/>
                <w:sz w:val="17"/>
              </w:rPr>
              <w:br/>
            </w:r>
            <w:r>
              <w:rPr>
                <w:rFonts w:ascii="Consolas" w:hAnsi="Consolas"/>
                <w:color w:val="1A202C"/>
                <w:sz w:val="17"/>
              </w:rPr>
              <w:t>// The function this call site is designed to reach.</w:t>
              <w:br/>
            </w:r>
            <w:r>
              <w:rPr>
                <w:rFonts w:ascii="Consolas" w:hAnsi="Consolas"/>
                <w:color w:val="1A202C"/>
                <w:sz w:val="17"/>
              </w:rPr>
              <w:t>int scale(int x, int y) { return x * y; }</w:t>
              <w:br/>
            </w:r>
            <w:r>
              <w:rPr>
                <w:rFonts w:ascii="Consolas" w:hAnsi="Consolas"/>
                <w:color w:val="1A202C"/>
                <w:sz w:val="17"/>
              </w:rPr>
              <w:br/>
            </w:r>
            <w:r>
              <w:rPr>
                <w:rFonts w:ascii="Consolas" w:hAnsi="Consolas"/>
                <w:color w:val="1A202C"/>
                <w:sz w:val="17"/>
              </w:rPr>
              <w:t>// A different function, with a different signature, that happens to be</w:t>
              <w:br/>
            </w:r>
            <w:r>
              <w:rPr>
                <w:rFonts w:ascii="Consolas" w:hAnsi="Consolas"/>
                <w:color w:val="1A202C"/>
                <w:sz w:val="17"/>
              </w:rPr>
              <w:t>// address-taken elsewhere in the program (so it's a legitimate object in</w:t>
              <w:br/>
            </w:r>
            <w:r>
              <w:rPr>
                <w:rFonts w:ascii="Consolas" w:hAnsi="Consolas"/>
                <w:color w:val="1A202C"/>
                <w:sz w:val="17"/>
              </w:rPr>
              <w:t>// memory - just the wrong type for THIS call site). In a real exploit this</w:t>
              <w:br/>
            </w:r>
            <w:r>
              <w:rPr>
                <w:rFonts w:ascii="Consolas" w:hAnsi="Consolas"/>
                <w:color w:val="1A202C"/>
                <w:sz w:val="17"/>
              </w:rPr>
              <w:t>// mismatch would come from a corrupted/overwritten function pointer; here</w:t>
              <w:br/>
            </w:r>
            <w:r>
              <w:rPr>
                <w:rFonts w:ascii="Consolas" w:hAnsi="Consolas"/>
                <w:color w:val="1A202C"/>
                <w:sz w:val="17"/>
              </w:rPr>
              <w:t>// it is simulated directly with an explicit, deliberately wrong cast.</w:t>
              <w:br/>
            </w:r>
            <w:r>
              <w:rPr>
                <w:rFonts w:ascii="Consolas" w:hAnsi="Consolas"/>
                <w:color w:val="1A202C"/>
                <w:sz w:val="17"/>
              </w:rPr>
              <w:t>long secret_transform(long a, long b, long c) {</w:t>
              <w:br/>
            </w:r>
            <w:r>
              <w:rPr>
                <w:rFonts w:ascii="Consolas" w:hAnsi="Consolas"/>
                <w:color w:val="1A202C"/>
                <w:sz w:val="17"/>
              </w:rPr>
              <w:t xml:space="preserve">    return (a + b) * c;</w:t>
              <w:br/>
            </w:r>
            <w:r>
              <w:rPr>
                <w:rFonts w:ascii="Consolas" w:hAnsi="Consolas"/>
                <w:color w:val="1A202C"/>
                <w:sz w:val="17"/>
              </w:rPr>
              <w:t>}</w:t>
              <w:br/>
            </w:r>
            <w:r>
              <w:rPr>
                <w:rFonts w:ascii="Consolas" w:hAnsi="Consolas"/>
                <w:color w:val="1A202C"/>
                <w:sz w:val="17"/>
              </w:rPr>
              <w:br/>
            </w:r>
            <w:r>
              <w:rPr>
                <w:rFonts w:ascii="Consolas" w:hAnsi="Consolas"/>
                <w:color w:val="1A202C"/>
                <w:sz w:val="17"/>
              </w:rPr>
              <w:t>typedef int (*binary_op)(int, int);</w:t>
              <w:br/>
            </w:r>
            <w:r>
              <w:rPr>
                <w:rFonts w:ascii="Consolas" w:hAnsi="Consolas"/>
                <w:color w:val="1A202C"/>
                <w:sz w:val="17"/>
              </w:rPr>
              <w:br/>
            </w:r>
            <w:r>
              <w:rPr>
                <w:rFonts w:ascii="Consolas" w:hAnsi="Consolas"/>
                <w:color w:val="1A202C"/>
                <w:sz w:val="17"/>
              </w:rPr>
              <w:t>int main(void) {</w:t>
              <w:br/>
            </w:r>
            <w:r>
              <w:rPr>
                <w:rFonts w:ascii="Consolas" w:hAnsi="Consolas"/>
                <w:color w:val="1A202C"/>
                <w:sz w:val="17"/>
              </w:rPr>
              <w:t xml:space="preserve">    binary_op op = (binary_op)(void *)secret_transform;   // &lt;-- the hijack</w:t>
              <w:br/>
            </w:r>
            <w:r>
              <w:rPr>
                <w:rFonts w:ascii="Consolas" w:hAnsi="Consolas"/>
                <w:color w:val="1A202C"/>
                <w:sz w:val="17"/>
              </w:rPr>
              <w:br/>
            </w:r>
            <w:r>
              <w:rPr>
                <w:rFonts w:ascii="Consolas" w:hAnsi="Consolas"/>
                <w:color w:val="1A202C"/>
                <w:sz w:val="17"/>
              </w:rPr>
              <w:t xml:space="preserve">    int result = op(3, 4);</w:t>
              <w:br/>
            </w:r>
            <w:r>
              <w:rPr>
                <w:rFonts w:ascii="Consolas" w:hAnsi="Consolas"/>
                <w:color w:val="1A202C"/>
                <w:sz w:val="17"/>
              </w:rPr>
              <w:t xml:space="preserve">    printf("result = %d\n", result);</w:t>
              <w:br/>
            </w:r>
            <w:r>
              <w:rPr>
                <w:rFonts w:ascii="Consolas" w:hAnsi="Consolas"/>
                <w:color w:val="1A202C"/>
                <w:sz w:val="17"/>
              </w:rPr>
              <w:br/>
            </w:r>
            <w:r>
              <w:rPr>
                <w:rFonts w:ascii="Consolas" w:hAnsi="Consolas"/>
                <w:color w:val="1A202C"/>
                <w:sz w:val="17"/>
              </w:rPr>
              <w:t xml:space="preserve">    // Keep scale address-taken so binary_op has a legitimate allowed target set</w:t>
              <w:br/>
            </w:r>
            <w:r>
              <w:rPr>
                <w:rFonts w:ascii="Consolas" w:hAnsi="Consolas"/>
                <w:color w:val="1A202C"/>
                <w:sz w:val="17"/>
              </w:rPr>
              <w:t xml:space="preserve">    volatile binary_op keep_scale = scale;</w:t>
              <w:br/>
            </w:r>
            <w:r>
              <w:rPr>
                <w:rFonts w:ascii="Consolas" w:hAnsi="Consolas"/>
                <w:color w:val="1A202C"/>
                <w:sz w:val="17"/>
              </w:rPr>
              <w:t xml:space="preserve">    (void)keep_scale;</w:t>
              <w:br/>
            </w:r>
            <w:r>
              <w:rPr>
                <w:rFonts w:ascii="Consolas" w:hAnsi="Consolas"/>
                <w:color w:val="1A202C"/>
                <w:sz w:val="17"/>
              </w:rPr>
              <w:br/>
            </w:r>
            <w:r>
              <w:rPr>
                <w:rFonts w:ascii="Consolas" w:hAnsi="Consolas"/>
                <w:color w:val="1A202C"/>
                <w:sz w:val="17"/>
              </w:rPr>
              <w:t xml:space="preserve">    // Keep secret_transform address-taken under its OWN correct signature too,</w:t>
              <w:br/>
            </w:r>
            <w:r>
              <w:rPr>
                <w:rFonts w:ascii="Consolas" w:hAnsi="Consolas"/>
                <w:color w:val="1A202C"/>
                <w:sz w:val="17"/>
              </w:rPr>
              <w:t xml:space="preserve">    // so it remains a legitimate CFI target for call sites that actually want it.</w:t>
              <w:br/>
            </w:r>
            <w:r>
              <w:rPr>
                <w:rFonts w:ascii="Consolas" w:hAnsi="Consolas"/>
                <w:color w:val="1A202C"/>
                <w:sz w:val="17"/>
              </w:rPr>
              <w:t xml:space="preserve">    long (* volatile keep_alive)(long, long, long) = secret_transform;</w:t>
              <w:br/>
            </w:r>
            <w:r>
              <w:rPr>
                <w:rFonts w:ascii="Consolas" w:hAnsi="Consolas"/>
                <w:color w:val="1A202C"/>
                <w:sz w:val="17"/>
              </w:rPr>
              <w:t xml:space="preserve">    (void)keep_alive;</w:t>
              <w:br/>
            </w:r>
            <w:r>
              <w:rPr>
                <w:rFonts w:ascii="Consolas" w:hAnsi="Consolas"/>
                <w:color w:val="1A202C"/>
                <w:sz w:val="17"/>
              </w:rPr>
              <w:br/>
            </w:r>
            <w:r>
              <w:rPr>
                <w:rFonts w:ascii="Consolas" w:hAnsi="Consolas"/>
                <w:color w:val="1A202C"/>
                <w:sz w:val="17"/>
              </w:rPr>
              <w:t xml:space="preserve">    return 0;</w:t>
              <w:br/>
            </w:r>
            <w:r>
              <w:rPr>
                <w:rFonts w:ascii="Consolas" w:hAnsi="Consolas"/>
                <w:color w:val="1A202C"/>
                <w:sz w:val="17"/>
              </w:rPr>
              <w:t>}</w:t>
            </w:r>
          </w:p>
        </w:tc>
      </w:tr>
    </w:tbl>
    <w:p>
      <w:pPr>
        <w:spacing w:after="120"/>
      </w:pPr>
    </w:p>
    <w:p>
      <w:pPr>
        <w:keepNext/>
        <w:spacing w:before="160" w:after="40"/>
      </w:pPr>
      <w:r>
        <w:rPr>
          <w:rFonts w:ascii="Calibri" w:hAnsi="Calibri"/>
          <w:b/>
          <w:color w:val="2B6CB0"/>
          <w:sz w:val="19"/>
        </w:rPr>
        <w:t>Source Code Listing: reports/logs/comparison-baseline.log (Exit Code: 0 - Silent Garbage)</w:t>
      </w:r>
    </w:p>
    <w:tbl>
      <w:tblPr>
        <w:tblW w:type="auto" w:w="0"/>
        <w:jc w:val="center"/>
        <w:tblLook w:firstColumn="1" w:firstRow="1" w:lastColumn="0" w:lastRow="0" w:noHBand="0" w:noVBand="1" w:val="04A0"/>
      </w:tblPr>
      <w:tblGrid>
        <w:gridCol w:w="9360"/>
      </w:tblGrid>
      <w:tr>
        <w:tc>
          <w:tcPr>
            <w:tcW w:type="dxa" w:w="9360"/>
            <w:shd w:fill="F8FAFC"/>
            <w:tcBorders>
              <w:top w:val="single" w:sz="4" w:space="0" w:color="CBD5E0"/>
              <w:left w:val="single" w:sz="16" w:space="0" w:color="A0AEC0"/>
              <w:bottom w:val="single" w:sz="4" w:space="0" w:color="CBD5E0"/>
              <w:right w:val="single" w:sz="4" w:space="0" w:color="CBD5E0"/>
            </w:tcBorders>
          </w:tcPr>
          <w:p>
            <w:pPr>
              <w:spacing w:before="80" w:after="80" w:line="252" w:lineRule="auto"/>
              <w:ind w:left="115" w:right="115"/>
            </w:pPr>
            <w:r>
              <w:rPr>
                <w:rFonts w:ascii="Consolas" w:hAnsi="Consolas"/>
                <w:color w:val="1A202C"/>
                <w:sz w:val="17"/>
              </w:rPr>
              <w:t>result = 1367210056</w:t>
            </w:r>
          </w:p>
        </w:tc>
      </w:tr>
    </w:tbl>
    <w:p>
      <w:pPr>
        <w:spacing w:after="120"/>
      </w:pPr>
    </w:p>
    <w:p>
      <w:pPr>
        <w:keepNext/>
        <w:spacing w:before="160" w:after="40"/>
      </w:pPr>
      <w:r>
        <w:rPr>
          <w:rFonts w:ascii="Calibri" w:hAnsi="Calibri"/>
          <w:b/>
          <w:color w:val="2B6CB0"/>
          <w:sz w:val="19"/>
        </w:rPr>
        <w:t>Source Code Listing: reports/logs/comparison-hardened.log (Exit Code: 134 - Aborted)</w:t>
      </w:r>
    </w:p>
    <w:tbl>
      <w:tblPr>
        <w:tblW w:type="auto" w:w="0"/>
        <w:jc w:val="center"/>
        <w:tblLook w:firstColumn="1" w:firstRow="1" w:lastColumn="0" w:lastRow="0" w:noHBand="0" w:noVBand="1" w:val="04A0"/>
      </w:tblPr>
      <w:tblGrid>
        <w:gridCol w:w="9360"/>
      </w:tblGrid>
      <w:tr>
        <w:tc>
          <w:tcPr>
            <w:tcW w:type="dxa" w:w="9360"/>
            <w:shd w:fill="F8FAFC"/>
            <w:tcBorders>
              <w:top w:val="single" w:sz="4" w:space="0" w:color="CBD5E0"/>
              <w:left w:val="single" w:sz="16" w:space="0" w:color="A0AEC0"/>
              <w:bottom w:val="single" w:sz="4" w:space="0" w:color="CBD5E0"/>
              <w:right w:val="single" w:sz="4" w:space="0" w:color="CBD5E0"/>
            </w:tcBorders>
          </w:tcPr>
          <w:p>
            <w:pPr>
              <w:spacing w:before="80" w:after="80" w:line="252" w:lineRule="auto"/>
              <w:ind w:left="115" w:right="115"/>
            </w:pPr>
            <w:r>
              <w:rPr>
                <w:rFonts w:ascii="Consolas" w:hAnsi="Consolas"/>
                <w:color w:val="1A202C"/>
                <w:sz w:val="17"/>
              </w:rPr>
              <w:t>[CFI] control-flow integrity violation: indirect call target 0x401170 is not in the allowed set</w:t>
              <w:br/>
            </w:r>
            <w:r>
              <w:rPr>
                <w:rFonts w:ascii="Consolas" w:hAnsi="Consolas"/>
                <w:color w:val="1A202C"/>
                <w:sz w:val="17"/>
              </w:rPr>
              <w:t>Aborted</w:t>
            </w:r>
          </w:p>
        </w:tc>
      </w:tr>
    </w:tbl>
    <w:p>
      <w:pPr>
        <w:spacing w:after="120"/>
      </w:pPr>
    </w:p>
    <w:p>
      <w:pPr>
        <w:keepNext/>
        <w:spacing w:before="200" w:after="80"/>
      </w:pPr>
      <w:r>
        <w:rPr>
          <w:rFonts w:ascii="Calibri" w:hAnsi="Calibri"/>
          <w:b/>
          <w:color w:val="2D3748"/>
          <w:sz w:val="23"/>
        </w:rPr>
        <w:t>Test 5: Known-Limitation Demo (same_signature_wrong_target.c)</w:t>
      </w:r>
    </w:p>
    <w:p>
      <w:pPr>
        <w:spacing w:after="120"/>
      </w:pPr>
      <w:r>
        <w:rPr>
          <w:rFonts w:ascii="Calibri" w:hAnsi="Calibri"/>
          <w:color w:val="2D3748"/>
          <w:sz w:val="21"/>
        </w:rPr>
        <w:t>Documents the intentional boundary of coarse-grained CFI: two distinct functions sharing the exact same signature belong to the same equivalence class. The call is permitted by design, outputting 12 and exiting 0.</w:t>
      </w:r>
    </w:p>
    <w:p>
      <w:pPr>
        <w:keepNext/>
        <w:spacing w:before="160" w:after="40"/>
      </w:pPr>
      <w:r>
        <w:rPr>
          <w:rFonts w:ascii="Calibri" w:hAnsi="Calibri"/>
          <w:b/>
          <w:color w:val="2B6CB0"/>
          <w:sz w:val="19"/>
        </w:rPr>
        <w:t>Source Code Listing: same_signature_wrong_target.c</w:t>
      </w:r>
    </w:p>
    <w:tbl>
      <w:tblPr>
        <w:tblW w:type="auto" w:w="0"/>
        <w:jc w:val="center"/>
        <w:tblLook w:firstColumn="1" w:firstRow="1" w:lastColumn="0" w:lastRow="0" w:noHBand="0" w:noVBand="1" w:val="04A0"/>
      </w:tblPr>
      <w:tblGrid>
        <w:gridCol w:w="9360"/>
      </w:tblGrid>
      <w:tr>
        <w:tc>
          <w:tcPr>
            <w:tcW w:type="dxa" w:w="9360"/>
            <w:shd w:fill="F8FAFC"/>
            <w:tcBorders>
              <w:top w:val="single" w:sz="4" w:space="0" w:color="CBD5E0"/>
              <w:left w:val="single" w:sz="16" w:space="0" w:color="A0AEC0"/>
              <w:bottom w:val="single" w:sz="4" w:space="0" w:color="CBD5E0"/>
              <w:right w:val="single" w:sz="4" w:space="0" w:color="CBD5E0"/>
            </w:tcBorders>
          </w:tcPr>
          <w:p>
            <w:pPr>
              <w:spacing w:before="80" w:after="80" w:line="252" w:lineRule="auto"/>
              <w:ind w:left="115" w:right="115"/>
            </w:pPr>
            <w:r>
              <w:rPr>
                <w:rFonts w:ascii="Consolas" w:hAnsi="Consolas"/>
                <w:color w:val="1A202C"/>
                <w:sz w:val="17"/>
              </w:rPr>
              <w:t>// ==============================================================================</w:t>
              <w:br/>
            </w:r>
            <w:r>
              <w:rPr>
                <w:rFonts w:ascii="Consolas" w:hAnsi="Consolas"/>
                <w:color w:val="1A202C"/>
                <w:sz w:val="17"/>
              </w:rPr>
              <w:t>// tests/integration/known-limitations/same_signature_wrong_target.c</w:t>
              <w:br/>
            </w:r>
            <w:r>
              <w:rPr>
                <w:rFonts w:ascii="Consolas" w:hAnsi="Consolas"/>
                <w:color w:val="1A202C"/>
                <w:sz w:val="17"/>
              </w:rPr>
              <w:t>//</w:t>
              <w:br/>
            </w:r>
            <w:r>
              <w:rPr>
                <w:rFonts w:ascii="Consolas" w:hAnsi="Consolas"/>
                <w:color w:val="1A202C"/>
                <w:sz w:val="17"/>
              </w:rPr>
              <w:t>// Documents a genuine, intentional limitation of coarse-grained, type-based</w:t>
              <w:br/>
            </w:r>
            <w:r>
              <w:rPr>
                <w:rFonts w:ascii="Consolas" w:hAnsi="Consolas"/>
                <w:color w:val="1A202C"/>
                <w:sz w:val="17"/>
              </w:rPr>
              <w:t>// CFI: two functions sharing an identical signature are indistinguishable to</w:t>
              <w:br/>
            </w:r>
            <w:r>
              <w:rPr>
                <w:rFonts w:ascii="Consolas" w:hAnsi="Consolas"/>
                <w:color w:val="1A202C"/>
                <w:sz w:val="17"/>
              </w:rPr>
              <w:t>// a type-based check, even though only one of them is the INTENDED target for</w:t>
              <w:br/>
            </w:r>
            <w:r>
              <w:rPr>
                <w:rFonts w:ascii="Consolas" w:hAnsi="Consolas"/>
                <w:color w:val="1A202C"/>
                <w:sz w:val="17"/>
              </w:rPr>
              <w:t>// a given call site. This test is expected to PASS (exit 0) both with and</w:t>
              <w:br/>
            </w:r>
            <w:r>
              <w:rPr>
                <w:rFonts w:ascii="Consolas" w:hAnsi="Consolas"/>
                <w:color w:val="1A202C"/>
                <w:sz w:val="17"/>
              </w:rPr>
              <w:t>// without the hardening pass - the pass is correctly permitting this call,</w:t>
              <w:br/>
            </w:r>
            <w:r>
              <w:rPr>
                <w:rFonts w:ascii="Consolas" w:hAnsi="Consolas"/>
                <w:color w:val="1A202C"/>
                <w:sz w:val="17"/>
              </w:rPr>
              <w:t>// because from a pure signature-matching standpoint, it IS a legal target.</w:t>
              <w:br/>
            </w:r>
            <w:r>
              <w:rPr>
                <w:rFonts w:ascii="Consolas" w:hAnsi="Consolas"/>
                <w:color w:val="1A202C"/>
                <w:sz w:val="17"/>
              </w:rPr>
              <w:t>// ==============================================================================</w:t>
              <w:br/>
            </w:r>
            <w:r>
              <w:rPr>
                <w:rFonts w:ascii="Consolas" w:hAnsi="Consolas"/>
                <w:color w:val="1A202C"/>
                <w:sz w:val="17"/>
              </w:rPr>
              <w:br/>
            </w:r>
            <w:r>
              <w:rPr>
                <w:rFonts w:ascii="Consolas" w:hAnsi="Consolas"/>
                <w:color w:val="1A202C"/>
                <w:sz w:val="17"/>
              </w:rPr>
              <w:t>#include &lt;stdio.h&gt;</w:t>
              <w:br/>
            </w:r>
            <w:r>
              <w:rPr>
                <w:rFonts w:ascii="Consolas" w:hAnsi="Consolas"/>
                <w:color w:val="1A202C"/>
                <w:sz w:val="17"/>
              </w:rPr>
              <w:br/>
            </w:r>
            <w:r>
              <w:rPr>
                <w:rFonts w:ascii="Consolas" w:hAnsi="Consolas"/>
                <w:color w:val="1A202C"/>
                <w:sz w:val="17"/>
              </w:rPr>
              <w:t>typedef int (*binary_op)(int, int);</w:t>
              <w:br/>
            </w:r>
            <w:r>
              <w:rPr>
                <w:rFonts w:ascii="Consolas" w:hAnsi="Consolas"/>
                <w:color w:val="1A202C"/>
                <w:sz w:val="17"/>
              </w:rPr>
              <w:br/>
            </w:r>
            <w:r>
              <w:rPr>
                <w:rFonts w:ascii="Consolas" w:hAnsi="Consolas"/>
                <w:color w:val="1A202C"/>
                <w:sz w:val="17"/>
              </w:rPr>
              <w:t>// The function this call site is supposed to reach.</w:t>
              <w:br/>
            </w:r>
            <w:r>
              <w:rPr>
                <w:rFonts w:ascii="Consolas" w:hAnsi="Consolas"/>
                <w:color w:val="1A202C"/>
                <w:sz w:val="17"/>
              </w:rPr>
              <w:t>int add(int a, int b) { return a + b; }</w:t>
              <w:br/>
            </w:r>
            <w:r>
              <w:rPr>
                <w:rFonts w:ascii="Consolas" w:hAnsi="Consolas"/>
                <w:color w:val="1A202C"/>
                <w:sz w:val="17"/>
              </w:rPr>
              <w:br/>
            </w:r>
            <w:r>
              <w:rPr>
                <w:rFonts w:ascii="Consolas" w:hAnsi="Consolas"/>
                <w:color w:val="1A202C"/>
                <w:sz w:val="17"/>
              </w:rPr>
              <w:t>// A totally unrelated function that happens to share add's exact signature.</w:t>
              <w:br/>
            </w:r>
            <w:r>
              <w:rPr>
                <w:rFonts w:ascii="Consolas" w:hAnsi="Consolas"/>
                <w:color w:val="1A202C"/>
                <w:sz w:val="17"/>
              </w:rPr>
              <w:t>int unrelated_multiply(int a, int b) { return a * b; }</w:t>
              <w:br/>
            </w:r>
            <w:r>
              <w:rPr>
                <w:rFonts w:ascii="Consolas" w:hAnsi="Consolas"/>
                <w:color w:val="1A202C"/>
                <w:sz w:val="17"/>
              </w:rPr>
              <w:br/>
            </w:r>
            <w:r>
              <w:rPr>
                <w:rFonts w:ascii="Consolas" w:hAnsi="Consolas"/>
                <w:color w:val="1A202C"/>
                <w:sz w:val="17"/>
              </w:rPr>
              <w:t>int main(void) {</w:t>
              <w:br/>
            </w:r>
            <w:r>
              <w:rPr>
                <w:rFonts w:ascii="Consolas" w:hAnsi="Consolas"/>
                <w:color w:val="1A202C"/>
                <w:sz w:val="17"/>
              </w:rPr>
              <w:t xml:space="preserve">    binary_op op = add;               // intended target</w:t>
              <w:br/>
            </w:r>
            <w:r>
              <w:rPr>
                <w:rFonts w:ascii="Consolas" w:hAnsi="Consolas"/>
                <w:color w:val="1A202C"/>
                <w:sz w:val="17"/>
              </w:rPr>
              <w:t xml:space="preserve">    op = unrelated_multiply;          // redirected to a same-signature sibling</w:t>
              <w:br/>
            </w:r>
            <w:r>
              <w:rPr>
                <w:rFonts w:ascii="Consolas" w:hAnsi="Consolas"/>
                <w:color w:val="1A202C"/>
                <w:sz w:val="17"/>
              </w:rPr>
              <w:br/>
            </w:r>
            <w:r>
              <w:rPr>
                <w:rFonts w:ascii="Consolas" w:hAnsi="Consolas"/>
                <w:color w:val="1A202C"/>
                <w:sz w:val="17"/>
              </w:rPr>
              <w:t xml:space="preserve">    int result = op(3, 4);</w:t>
              <w:br/>
            </w:r>
            <w:r>
              <w:rPr>
                <w:rFonts w:ascii="Consolas" w:hAnsi="Consolas"/>
                <w:color w:val="1A202C"/>
                <w:sz w:val="17"/>
              </w:rPr>
              <w:t xml:space="preserve">    // Expected output is 12 (3*4), NOT 7 (3+4) - the CFI pass permits this</w:t>
              <w:br/>
            </w:r>
            <w:r>
              <w:rPr>
                <w:rFonts w:ascii="Consolas" w:hAnsi="Consolas"/>
                <w:color w:val="1A202C"/>
                <w:sz w:val="17"/>
              </w:rPr>
              <w:t xml:space="preserve">    // call because unrelated_multiply is a valid, address-taken function</w:t>
              <w:br/>
            </w:r>
            <w:r>
              <w:rPr>
                <w:rFonts w:ascii="Consolas" w:hAnsi="Consolas"/>
                <w:color w:val="1A202C"/>
                <w:sz w:val="17"/>
              </w:rPr>
              <w:t xml:space="preserve">    // with the matching signature int(int,int). This is the coarse-grained</w:t>
              <w:br/>
            </w:r>
            <w:r>
              <w:rPr>
                <w:rFonts w:ascii="Consolas" w:hAnsi="Consolas"/>
                <w:color w:val="1A202C"/>
                <w:sz w:val="17"/>
              </w:rPr>
              <w:t xml:space="preserve">    // tradeoff, documented on purpose, not a defect to fix.</w:t>
              <w:br/>
            </w:r>
            <w:r>
              <w:rPr>
                <w:rFonts w:ascii="Consolas" w:hAnsi="Consolas"/>
                <w:color w:val="1A202C"/>
                <w:sz w:val="17"/>
              </w:rPr>
              <w:t xml:space="preserve">    printf("result = %d (expected 12 - documented coarse-grained CFI limitation)\n", result);</w:t>
              <w:br/>
            </w:r>
            <w:r>
              <w:rPr>
                <w:rFonts w:ascii="Consolas" w:hAnsi="Consolas"/>
                <w:color w:val="1A202C"/>
                <w:sz w:val="17"/>
              </w:rPr>
              <w:br/>
            </w:r>
            <w:r>
              <w:rPr>
                <w:rFonts w:ascii="Consolas" w:hAnsi="Consolas"/>
                <w:color w:val="1A202C"/>
                <w:sz w:val="17"/>
              </w:rPr>
              <w:t xml:space="preserve">    volatile binary_op keep_add = add;</w:t>
              <w:br/>
            </w:r>
            <w:r>
              <w:rPr>
                <w:rFonts w:ascii="Consolas" w:hAnsi="Consolas"/>
                <w:color w:val="1A202C"/>
                <w:sz w:val="17"/>
              </w:rPr>
              <w:t xml:space="preserve">    volatile binary_op keep_mul = unrelated_multiply;</w:t>
              <w:br/>
            </w:r>
            <w:r>
              <w:rPr>
                <w:rFonts w:ascii="Consolas" w:hAnsi="Consolas"/>
                <w:color w:val="1A202C"/>
                <w:sz w:val="17"/>
              </w:rPr>
              <w:t xml:space="preserve">    (void)keep_add; (void)keep_mul;</w:t>
              <w:br/>
            </w:r>
            <w:r>
              <w:rPr>
                <w:rFonts w:ascii="Consolas" w:hAnsi="Consolas"/>
                <w:color w:val="1A202C"/>
                <w:sz w:val="17"/>
              </w:rPr>
              <w:br/>
            </w:r>
            <w:r>
              <w:rPr>
                <w:rFonts w:ascii="Consolas" w:hAnsi="Consolas"/>
                <w:color w:val="1A202C"/>
                <w:sz w:val="17"/>
              </w:rPr>
              <w:t xml:space="preserve">    return 0;</w:t>
              <w:br/>
            </w:r>
            <w:r>
              <w:rPr>
                <w:rFonts w:ascii="Consolas" w:hAnsi="Consolas"/>
                <w:color w:val="1A202C"/>
                <w:sz w:val="17"/>
              </w:rPr>
              <w:t>}</w:t>
            </w:r>
          </w:p>
        </w:tc>
      </w:tr>
    </w:tbl>
    <w:p>
      <w:pPr>
        <w:spacing w:after="120"/>
      </w:pPr>
    </w:p>
    <w:p>
      <w:pPr>
        <w:keepNext/>
        <w:spacing w:before="160" w:after="40"/>
      </w:pPr>
      <w:r>
        <w:rPr>
          <w:rFonts w:ascii="Calibri" w:hAnsi="Calibri"/>
          <w:b/>
          <w:color w:val="2B6CB0"/>
          <w:sz w:val="19"/>
        </w:rPr>
        <w:t>Source Code Listing: reports/logs/known-limitation.log (Exit Code: 0)</w:t>
      </w:r>
    </w:p>
    <w:tbl>
      <w:tblPr>
        <w:tblW w:type="auto" w:w="0"/>
        <w:jc w:val="center"/>
        <w:tblLook w:firstColumn="1" w:firstRow="1" w:lastColumn="0" w:lastRow="0" w:noHBand="0" w:noVBand="1" w:val="04A0"/>
      </w:tblPr>
      <w:tblGrid>
        <w:gridCol w:w="9360"/>
      </w:tblGrid>
      <w:tr>
        <w:tc>
          <w:tcPr>
            <w:tcW w:type="dxa" w:w="9360"/>
            <w:shd w:fill="F8FAFC"/>
            <w:tcBorders>
              <w:top w:val="single" w:sz="4" w:space="0" w:color="CBD5E0"/>
              <w:left w:val="single" w:sz="16" w:space="0" w:color="A0AEC0"/>
              <w:bottom w:val="single" w:sz="4" w:space="0" w:color="CBD5E0"/>
              <w:right w:val="single" w:sz="4" w:space="0" w:color="CBD5E0"/>
            </w:tcBorders>
          </w:tcPr>
          <w:p>
            <w:pPr>
              <w:spacing w:before="80" w:after="80" w:line="252" w:lineRule="auto"/>
              <w:ind w:left="115" w:right="115"/>
            </w:pPr>
            <w:r>
              <w:rPr>
                <w:rFonts w:ascii="Consolas" w:hAnsi="Consolas"/>
                <w:color w:val="1A202C"/>
                <w:sz w:val="17"/>
              </w:rPr>
              <w:t>result = 12 (expected 12 - documented coarse-grained CFI limitation)</w:t>
            </w:r>
          </w:p>
        </w:tc>
      </w:tr>
    </w:tbl>
    <w:p>
      <w:pPr>
        <w:spacing w:after="120"/>
      </w:pPr>
    </w:p>
    <w:p>
      <w:pPr>
        <w:keepNext/>
        <w:spacing w:before="200" w:after="80"/>
      </w:pPr>
      <w:r>
        <w:rPr>
          <w:rFonts w:ascii="Calibri" w:hAnsi="Calibri"/>
          <w:b/>
          <w:color w:val="2D3748"/>
          <w:sz w:val="23"/>
        </w:rPr>
        <w:t>Test 6: Performance Benchmark (indirect_call_loop.c)</w:t>
      </w:r>
    </w:p>
    <w:p>
      <w:pPr>
        <w:spacing w:after="120"/>
      </w:pPr>
      <w:r>
        <w:rPr>
          <w:rFonts w:ascii="Calibri" w:hAnsi="Calibri"/>
          <w:color w:val="2D3748"/>
          <w:sz w:val="21"/>
        </w:rPr>
        <w:t>Executes 10,000,000 indirect calls in a tight loop to measure runtime overhead.</w:t>
      </w:r>
    </w:p>
    <w:p>
      <w:pPr>
        <w:keepNext/>
        <w:spacing w:before="160" w:after="40"/>
      </w:pPr>
      <w:r>
        <w:rPr>
          <w:rFonts w:ascii="Calibri" w:hAnsi="Calibri"/>
          <w:b/>
          <w:color w:val="2B6CB0"/>
          <w:sz w:val="19"/>
        </w:rPr>
        <w:t>Source Code Listing: indirect_call_loop.c</w:t>
      </w:r>
    </w:p>
    <w:tbl>
      <w:tblPr>
        <w:tblW w:type="auto" w:w="0"/>
        <w:jc w:val="center"/>
        <w:tblLook w:firstColumn="1" w:firstRow="1" w:lastColumn="0" w:lastRow="0" w:noHBand="0" w:noVBand="1" w:val="04A0"/>
      </w:tblPr>
      <w:tblGrid>
        <w:gridCol w:w="9360"/>
      </w:tblGrid>
      <w:tr>
        <w:tc>
          <w:tcPr>
            <w:tcW w:type="dxa" w:w="9360"/>
            <w:shd w:fill="F8FAFC"/>
            <w:tcBorders>
              <w:top w:val="single" w:sz="4" w:space="0" w:color="CBD5E0"/>
              <w:left w:val="single" w:sz="16" w:space="0" w:color="A0AEC0"/>
              <w:bottom w:val="single" w:sz="4" w:space="0" w:color="CBD5E0"/>
              <w:right w:val="single" w:sz="4" w:space="0" w:color="CBD5E0"/>
            </w:tcBorders>
          </w:tcPr>
          <w:p>
            <w:pPr>
              <w:spacing w:before="80" w:after="80" w:line="252" w:lineRule="auto"/>
              <w:ind w:left="115" w:right="115"/>
            </w:pPr>
            <w:r>
              <w:rPr>
                <w:rFonts w:ascii="Consolas" w:hAnsi="Consolas"/>
                <w:color w:val="1A202C"/>
                <w:sz w:val="17"/>
              </w:rPr>
              <w:t>// ==============================================================================</w:t>
              <w:br/>
            </w:r>
            <w:r>
              <w:rPr>
                <w:rFonts w:ascii="Consolas" w:hAnsi="Consolas"/>
                <w:color w:val="1A202C"/>
                <w:sz w:val="17"/>
              </w:rPr>
              <w:t>// indirect_call_loop.c - Performance Benchmark Integration Test (Member 4)</w:t>
              <w:br/>
            </w:r>
            <w:r>
              <w:rPr>
                <w:rFonts w:ascii="Consolas" w:hAnsi="Consolas"/>
                <w:color w:val="1A202C"/>
                <w:sz w:val="17"/>
              </w:rPr>
              <w:t>//</w:t>
              <w:br/>
            </w:r>
            <w:r>
              <w:rPr>
                <w:rFonts w:ascii="Consolas" w:hAnsi="Consolas"/>
                <w:color w:val="1A202C"/>
                <w:sz w:val="17"/>
              </w:rPr>
              <w:t>// Scenario:</w:t>
              <w:br/>
            </w:r>
            <w:r>
              <w:rPr>
                <w:rFonts w:ascii="Consolas" w:hAnsi="Consolas"/>
                <w:color w:val="1A202C"/>
                <w:sz w:val="17"/>
              </w:rPr>
              <w:t>//   Executes 10,000,000 indirect calls in a tight loop to measure the runtime</w:t>
              <w:br/>
            </w:r>
            <w:r>
              <w:rPr>
                <w:rFonts w:ascii="Consolas" w:hAnsi="Consolas"/>
                <w:color w:val="1A202C"/>
                <w:sz w:val="17"/>
              </w:rPr>
              <w:t>//   overhead introduced by the __cfi_check() validation routine.</w:t>
              <w:br/>
            </w:r>
            <w:r>
              <w:rPr>
                <w:rFonts w:ascii="Consolas" w:hAnsi="Consolas"/>
                <w:color w:val="1A202C"/>
                <w:sz w:val="17"/>
              </w:rPr>
              <w:t>//</w:t>
              <w:br/>
            </w:r>
            <w:r>
              <w:rPr>
                <w:rFonts w:ascii="Consolas" w:hAnsi="Consolas"/>
                <w:color w:val="1A202C"/>
                <w:sz w:val="17"/>
              </w:rPr>
              <w:t>// Measurement:</w:t>
              <w:br/>
            </w:r>
            <w:r>
              <w:rPr>
                <w:rFonts w:ascii="Consolas" w:hAnsi="Consolas"/>
                <w:color w:val="1A202C"/>
                <w:sz w:val="17"/>
              </w:rPr>
              <w:t>//   Using standard clock() timings, it measures the elapsed CPU seconds.</w:t>
              <w:br/>
            </w:r>
            <w:r>
              <w:rPr>
                <w:rFonts w:ascii="Consolas" w:hAnsi="Consolas"/>
                <w:color w:val="1A202C"/>
                <w:sz w:val="17"/>
              </w:rPr>
              <w:t>//   `run_tests.sh` executes this program both:</w:t>
              <w:br/>
            </w:r>
            <w:r>
              <w:rPr>
                <w:rFonts w:ascii="Consolas" w:hAnsi="Consolas"/>
                <w:color w:val="1A202C"/>
                <w:sz w:val="17"/>
              </w:rPr>
              <w:t>//   1. Without CFI hardening (baseline)</w:t>
              <w:br/>
            </w:r>
            <w:r>
              <w:rPr>
                <w:rFonts w:ascii="Consolas" w:hAnsi="Consolas"/>
                <w:color w:val="1A202C"/>
                <w:sz w:val="17"/>
              </w:rPr>
              <w:t>//   2. With CFI hardening (hardened)</w:t>
              <w:br/>
            </w:r>
            <w:r>
              <w:rPr>
                <w:rFonts w:ascii="Consolas" w:hAnsi="Consolas"/>
                <w:color w:val="1A202C"/>
                <w:sz w:val="17"/>
              </w:rPr>
              <w:t>//   and computes the percentage overhead.</w:t>
              <w:br/>
            </w:r>
            <w:r>
              <w:rPr>
                <w:rFonts w:ascii="Consolas" w:hAnsi="Consolas"/>
                <w:color w:val="1A202C"/>
                <w:sz w:val="17"/>
              </w:rPr>
              <w:t>// ==============================================================================</w:t>
              <w:br/>
            </w:r>
            <w:r>
              <w:rPr>
                <w:rFonts w:ascii="Consolas" w:hAnsi="Consolas"/>
                <w:color w:val="1A202C"/>
                <w:sz w:val="17"/>
              </w:rPr>
              <w:br/>
            </w:r>
            <w:r>
              <w:rPr>
                <w:rFonts w:ascii="Consolas" w:hAnsi="Consolas"/>
                <w:color w:val="1A202C"/>
                <w:sz w:val="17"/>
              </w:rPr>
              <w:t>#include &lt;stdio.h&gt;</w:t>
              <w:br/>
            </w:r>
            <w:r>
              <w:rPr>
                <w:rFonts w:ascii="Consolas" w:hAnsi="Consolas"/>
                <w:color w:val="1A202C"/>
                <w:sz w:val="17"/>
              </w:rPr>
              <w:t>#include &lt;time.h&gt;</w:t>
              <w:br/>
            </w:r>
            <w:r>
              <w:rPr>
                <w:rFonts w:ascii="Consolas" w:hAnsi="Consolas"/>
                <w:color w:val="1A202C"/>
                <w:sz w:val="17"/>
              </w:rPr>
              <w:br/>
            </w:r>
            <w:r>
              <w:rPr>
                <w:rFonts w:ascii="Consolas" w:hAnsi="Consolas"/>
                <w:color w:val="1A202C"/>
                <w:sz w:val="17"/>
              </w:rPr>
              <w:t>// Simple target function doing minimal arithmetic</w:t>
              <w:br/>
            </w:r>
            <w:r>
              <w:rPr>
                <w:rFonts w:ascii="Consolas" w:hAnsi="Consolas"/>
                <w:color w:val="1A202C"/>
                <w:sz w:val="17"/>
              </w:rPr>
              <w:t>static int identity(int value) {</w:t>
              <w:br/>
            </w:r>
            <w:r>
              <w:rPr>
                <w:rFonts w:ascii="Consolas" w:hAnsi="Consolas"/>
                <w:color w:val="1A202C"/>
                <w:sz w:val="17"/>
              </w:rPr>
              <w:t xml:space="preserve">    return value + 1;</w:t>
              <w:br/>
            </w:r>
            <w:r>
              <w:rPr>
                <w:rFonts w:ascii="Consolas" w:hAnsi="Consolas"/>
                <w:color w:val="1A202C"/>
                <w:sz w:val="17"/>
              </w:rPr>
              <w:t>}</w:t>
              <w:br/>
            </w:r>
            <w:r>
              <w:rPr>
                <w:rFonts w:ascii="Consolas" w:hAnsi="Consolas"/>
                <w:color w:val="1A202C"/>
                <w:sz w:val="17"/>
              </w:rPr>
              <w:br/>
            </w:r>
            <w:r>
              <w:rPr>
                <w:rFonts w:ascii="Consolas" w:hAnsi="Consolas"/>
                <w:color w:val="1A202C"/>
                <w:sz w:val="17"/>
              </w:rPr>
              <w:t>int main(void) {</w:t>
              <w:br/>
            </w:r>
            <w:r>
              <w:rPr>
                <w:rFonts w:ascii="Consolas" w:hAnsi="Consolas"/>
                <w:color w:val="1A202C"/>
                <w:sz w:val="17"/>
              </w:rPr>
              <w:t xml:space="preserve">    // Function pointer pointing to our identity function</w:t>
              <w:br/>
            </w:r>
            <w:r>
              <w:rPr>
                <w:rFonts w:ascii="Consolas" w:hAnsi="Consolas"/>
                <w:color w:val="1A202C"/>
                <w:sz w:val="17"/>
              </w:rPr>
              <w:t xml:space="preserve">    int (*callback)(int) = identity;</w:t>
              <w:br/>
            </w:r>
            <w:r>
              <w:rPr>
                <w:rFonts w:ascii="Consolas" w:hAnsi="Consolas"/>
                <w:color w:val="1A202C"/>
                <w:sz w:val="17"/>
              </w:rPr>
              <w:br/>
            </w:r>
            <w:r>
              <w:rPr>
                <w:rFonts w:ascii="Consolas" w:hAnsi="Consolas"/>
                <w:color w:val="1A202C"/>
                <w:sz w:val="17"/>
              </w:rPr>
              <w:t xml:space="preserve">    // volatile accumulator prevents compiler from optimizing the loop away</w:t>
              <w:br/>
            </w:r>
            <w:r>
              <w:rPr>
                <w:rFonts w:ascii="Consolas" w:hAnsi="Consolas"/>
                <w:color w:val="1A202C"/>
                <w:sz w:val="17"/>
              </w:rPr>
              <w:t xml:space="preserve">    volatile int total = 0;</w:t>
              <w:br/>
            </w:r>
            <w:r>
              <w:rPr>
                <w:rFonts w:ascii="Consolas" w:hAnsi="Consolas"/>
                <w:color w:val="1A202C"/>
                <w:sz w:val="17"/>
              </w:rPr>
              <w:br/>
            </w:r>
            <w:r>
              <w:rPr>
                <w:rFonts w:ascii="Consolas" w:hAnsi="Consolas"/>
                <w:color w:val="1A202C"/>
                <w:sz w:val="17"/>
              </w:rPr>
              <w:t xml:space="preserve">    // Start benchmark timer</w:t>
              <w:br/>
            </w:r>
            <w:r>
              <w:rPr>
                <w:rFonts w:ascii="Consolas" w:hAnsi="Consolas"/>
                <w:color w:val="1A202C"/>
                <w:sz w:val="17"/>
              </w:rPr>
              <w:t xml:space="preserve">    clock_t start = clock();</w:t>
              <w:br/>
            </w:r>
            <w:r>
              <w:rPr>
                <w:rFonts w:ascii="Consolas" w:hAnsi="Consolas"/>
                <w:color w:val="1A202C"/>
                <w:sz w:val="17"/>
              </w:rPr>
              <w:br/>
            </w:r>
            <w:r>
              <w:rPr>
                <w:rFonts w:ascii="Consolas" w:hAnsi="Consolas"/>
                <w:color w:val="1A202C"/>
                <w:sz w:val="17"/>
              </w:rPr>
              <w:t xml:space="preserve">    // 10,000,000 indirect invocations</w:t>
              <w:br/>
            </w:r>
            <w:r>
              <w:rPr>
                <w:rFonts w:ascii="Consolas" w:hAnsi="Consolas"/>
                <w:color w:val="1A202C"/>
                <w:sz w:val="17"/>
              </w:rPr>
              <w:t xml:space="preserve">    for (int i = 0; i &lt; 10000000; ++i) {</w:t>
              <w:br/>
            </w:r>
            <w:r>
              <w:rPr>
                <w:rFonts w:ascii="Consolas" w:hAnsi="Consolas"/>
                <w:color w:val="1A202C"/>
                <w:sz w:val="17"/>
              </w:rPr>
              <w:t xml:space="preserve">        total += callback(i);</w:t>
              <w:br/>
            </w:r>
            <w:r>
              <w:rPr>
                <w:rFonts w:ascii="Consolas" w:hAnsi="Consolas"/>
                <w:color w:val="1A202C"/>
                <w:sz w:val="17"/>
              </w:rPr>
              <w:t xml:space="preserve">    }</w:t>
              <w:br/>
            </w:r>
            <w:r>
              <w:rPr>
                <w:rFonts w:ascii="Consolas" w:hAnsi="Consolas"/>
                <w:color w:val="1A202C"/>
                <w:sz w:val="17"/>
              </w:rPr>
              <w:br/>
            </w:r>
            <w:r>
              <w:rPr>
                <w:rFonts w:ascii="Consolas" w:hAnsi="Consolas"/>
                <w:color w:val="1A202C"/>
                <w:sz w:val="17"/>
              </w:rPr>
              <w:t xml:space="preserve">    // Compute elapsed wall time in seconds</w:t>
              <w:br/>
            </w:r>
            <w:r>
              <w:rPr>
                <w:rFonts w:ascii="Consolas" w:hAnsi="Consolas"/>
                <w:color w:val="1A202C"/>
                <w:sz w:val="17"/>
              </w:rPr>
              <w:t xml:space="preserve">    double seconds = (double)(clock() - start) / CLOCKS_PER_SEC;</w:t>
              <w:br/>
            </w:r>
            <w:r>
              <w:rPr>
                <w:rFonts w:ascii="Consolas" w:hAnsi="Consolas"/>
                <w:color w:val="1A202C"/>
                <w:sz w:val="17"/>
              </w:rPr>
              <w:br/>
            </w:r>
            <w:r>
              <w:rPr>
                <w:rFonts w:ascii="Consolas" w:hAnsi="Consolas"/>
                <w:color w:val="1A202C"/>
                <w:sz w:val="17"/>
              </w:rPr>
              <w:t xml:space="preserve">    // Print results in a structured format parsed by run_tests.sh</w:t>
              <w:br/>
            </w:r>
            <w:r>
              <w:rPr>
                <w:rFonts w:ascii="Consolas" w:hAnsi="Consolas"/>
                <w:color w:val="1A202C"/>
                <w:sz w:val="17"/>
              </w:rPr>
              <w:t xml:space="preserve">    printf("total=%d seconds=%.6f\n", total, seconds);</w:t>
              <w:br/>
            </w:r>
            <w:r>
              <w:rPr>
                <w:rFonts w:ascii="Consolas" w:hAnsi="Consolas"/>
                <w:color w:val="1A202C"/>
                <w:sz w:val="17"/>
              </w:rPr>
              <w:br/>
            </w:r>
            <w:r>
              <w:rPr>
                <w:rFonts w:ascii="Consolas" w:hAnsi="Consolas"/>
                <w:color w:val="1A202C"/>
                <w:sz w:val="17"/>
              </w:rPr>
              <w:t xml:space="preserve">    return 0;</w:t>
              <w:br/>
            </w:r>
            <w:r>
              <w:rPr>
                <w:rFonts w:ascii="Consolas" w:hAnsi="Consolas"/>
                <w:color w:val="1A202C"/>
                <w:sz w:val="17"/>
              </w:rPr>
              <w:t>}</w:t>
            </w:r>
          </w:p>
        </w:tc>
      </w:tr>
    </w:tbl>
    <w:p>
      <w:pPr>
        <w:spacing w:after="120"/>
      </w:pPr>
    </w:p>
    <w:p>
      <w:pPr>
        <w:keepNext/>
        <w:spacing w:before="160" w:after="40"/>
      </w:pPr>
      <w:r>
        <w:rPr>
          <w:rFonts w:ascii="Calibri" w:hAnsi="Calibri"/>
          <w:b/>
          <w:color w:val="2B6CB0"/>
          <w:sz w:val="19"/>
        </w:rPr>
        <w:t>Source Code Listing: reports/logs/perf.log (Exit Code: 0)</w:t>
      </w:r>
    </w:p>
    <w:tbl>
      <w:tblPr>
        <w:tblW w:type="auto" w:w="0"/>
        <w:jc w:val="center"/>
        <w:tblLook w:firstColumn="1" w:firstRow="1" w:lastColumn="0" w:lastRow="0" w:noHBand="0" w:noVBand="1" w:val="04A0"/>
      </w:tblPr>
      <w:tblGrid>
        <w:gridCol w:w="9360"/>
      </w:tblGrid>
      <w:tr>
        <w:tc>
          <w:tcPr>
            <w:tcW w:type="dxa" w:w="9360"/>
            <w:shd w:fill="F8FAFC"/>
            <w:tcBorders>
              <w:top w:val="single" w:sz="4" w:space="0" w:color="CBD5E0"/>
              <w:left w:val="single" w:sz="16" w:space="0" w:color="A0AEC0"/>
              <w:bottom w:val="single" w:sz="4" w:space="0" w:color="CBD5E0"/>
              <w:right w:val="single" w:sz="4" w:space="0" w:color="CBD5E0"/>
            </w:tcBorders>
          </w:tcPr>
          <w:p>
            <w:pPr>
              <w:spacing w:before="80" w:after="80" w:line="252" w:lineRule="auto"/>
              <w:ind w:left="115" w:right="115"/>
            </w:pPr>
            <w:r>
              <w:rPr>
                <w:rFonts w:ascii="Consolas" w:hAnsi="Consolas"/>
                <w:color w:val="1A202C"/>
                <w:sz w:val="17"/>
              </w:rPr>
              <w:t>total=-2004260032 seconds=0.031633</w:t>
            </w:r>
          </w:p>
        </w:tc>
      </w:tr>
    </w:tbl>
    <w:p>
      <w:pPr>
        <w:spacing w:after="120"/>
      </w:pPr>
    </w:p>
    <w:p>
      <w:pPr>
        <w:keepNext/>
        <w:spacing w:before="280" w:after="120"/>
      </w:pPr>
      <w:r>
        <w:rPr>
          <w:rFonts w:ascii="Calibri" w:hAnsi="Calibri"/>
          <w:b/>
          <w:color w:val="2B6CB0"/>
          <w:sz w:val="27"/>
        </w:rPr>
        <w:t>10.4 Master Test Results Summary Table</w:t>
      </w:r>
    </w:p>
    <w:tbl>
      <w:tblPr>
        <w:tblW w:type="auto" w:w="0"/>
        <w:jc w:val="center"/>
        <w:tblLook w:firstColumn="1" w:firstRow="1" w:lastColumn="0" w:lastRow="0" w:noHBand="0" w:noVBand="1" w:val="04A0"/>
      </w:tblPr>
      <w:tblGrid>
        <w:gridCol w:w="1872"/>
        <w:gridCol w:w="1872"/>
        <w:gridCol w:w="1872"/>
        <w:gridCol w:w="1872"/>
        <w:gridCol w:w="1872"/>
      </w:tblGrid>
      <w:tr>
        <w:tc>
          <w:tcPr>
            <w:tcW w:type="dxa" w:w="2016"/>
            <w:shd w:fill="2B6CB0"/>
          </w:tcPr>
          <w:p>
            <w:pPr>
              <w:spacing w:before="80" w:after="80"/>
            </w:pPr>
            <w:r>
              <w:rPr>
                <w:rFonts w:ascii="Calibri" w:hAnsi="Calibri"/>
                <w:b/>
                <w:color w:val="FFFFFF"/>
                <w:sz w:val="19"/>
              </w:rPr>
              <w:t>Test Name</w:t>
            </w:r>
          </w:p>
        </w:tc>
        <w:tc>
          <w:tcPr>
            <w:tcW w:type="dxa" w:w="1440"/>
            <w:shd w:fill="2B6CB0"/>
          </w:tcPr>
          <w:p>
            <w:pPr>
              <w:spacing w:before="80" w:after="80"/>
            </w:pPr>
            <w:r>
              <w:rPr>
                <w:rFonts w:ascii="Calibri" w:hAnsi="Calibri"/>
                <w:b/>
                <w:color w:val="FFFFFF"/>
                <w:sz w:val="19"/>
              </w:rPr>
              <w:t>Category</w:t>
            </w:r>
          </w:p>
        </w:tc>
        <w:tc>
          <w:tcPr>
            <w:tcW w:type="dxa" w:w="2448"/>
            <w:shd w:fill="2B6CB0"/>
          </w:tcPr>
          <w:p>
            <w:pPr>
              <w:spacing w:before="80" w:after="80"/>
            </w:pPr>
            <w:r>
              <w:rPr>
                <w:rFonts w:ascii="Calibri" w:hAnsi="Calibri"/>
                <w:b/>
                <w:color w:val="FFFFFF"/>
                <w:sz w:val="19"/>
              </w:rPr>
              <w:t>Expected Outcome</w:t>
            </w:r>
          </w:p>
        </w:tc>
        <w:tc>
          <w:tcPr>
            <w:tcW w:type="dxa" w:w="2448"/>
            <w:shd w:fill="2B6CB0"/>
          </w:tcPr>
          <w:p>
            <w:pPr>
              <w:spacing w:before="80" w:after="80"/>
            </w:pPr>
            <w:r>
              <w:rPr>
                <w:rFonts w:ascii="Calibri" w:hAnsi="Calibri"/>
                <w:b/>
                <w:color w:val="FFFFFF"/>
                <w:sz w:val="19"/>
              </w:rPr>
              <w:t>Actual Outcome</w:t>
            </w:r>
          </w:p>
        </w:tc>
        <w:tc>
          <w:tcPr>
            <w:tcW w:type="dxa" w:w="1008"/>
            <w:shd w:fill="2B6CB0"/>
          </w:tcPr>
          <w:p>
            <w:pPr>
              <w:spacing w:before="80" w:after="80"/>
            </w:pPr>
            <w:r>
              <w:rPr>
                <w:rFonts w:ascii="Calibri" w:hAnsi="Calibri"/>
                <w:b/>
                <w:color w:val="FFFFFF"/>
                <w:sz w:val="19"/>
              </w:rPr>
              <w:t>Verdict</w:t>
            </w:r>
          </w:p>
        </w:tc>
      </w:tr>
      <w:tr>
        <w:tc>
          <w:tcPr>
            <w:tcW w:type="dxa" w:w="2016"/>
            <w:shd w:fill="FFFFFF"/>
            <w:tcBorders>
              <w:top w:val="single" w:sz="4" w:space="0" w:color="E2E8F0"/>
              <w:left w:val="single" w:sz="4" w:space="0" w:color="E2E8F0"/>
              <w:bottom w:val="single" w:sz="4" w:space="0" w:color="E2E8F0"/>
              <w:right w:val="single" w:sz="4" w:space="0" w:color="E2E8F0"/>
            </w:tcBorders>
          </w:tcPr>
          <w:p>
            <w:pPr>
              <w:spacing w:before="60" w:after="60"/>
            </w:pPr>
            <w:r>
              <w:rPr>
                <w:rFonts w:ascii="Calibri" w:hAnsi="Calibri"/>
                <w:color w:val="2D3748"/>
                <w:sz w:val="18"/>
              </w:rPr>
              <w:t>callback_dispatch.c</w:t>
            </w:r>
          </w:p>
        </w:tc>
        <w:tc>
          <w:tcPr>
            <w:tcW w:type="dxa" w:w="1440"/>
            <w:shd w:fill="FFFFFF"/>
            <w:tcBorders>
              <w:top w:val="single" w:sz="4" w:space="0" w:color="E2E8F0"/>
              <w:left w:val="single" w:sz="4" w:space="0" w:color="E2E8F0"/>
              <w:bottom w:val="single" w:sz="4" w:space="0" w:color="E2E8F0"/>
              <w:right w:val="single" w:sz="4" w:space="0" w:color="E2E8F0"/>
            </w:tcBorders>
          </w:tcPr>
          <w:p>
            <w:pPr>
              <w:spacing w:before="60" w:after="60"/>
            </w:pPr>
            <w:r>
              <w:rPr>
                <w:rFonts w:ascii="Calibri" w:hAnsi="Calibri"/>
                <w:color w:val="2D3748"/>
                <w:sz w:val="18"/>
              </w:rPr>
              <w:t>Positive</w:t>
            </w:r>
          </w:p>
        </w:tc>
        <w:tc>
          <w:tcPr>
            <w:tcW w:type="dxa" w:w="2448"/>
            <w:shd w:fill="FFFFFF"/>
            <w:tcBorders>
              <w:top w:val="single" w:sz="4" w:space="0" w:color="E2E8F0"/>
              <w:left w:val="single" w:sz="4" w:space="0" w:color="E2E8F0"/>
              <w:bottom w:val="single" w:sz="4" w:space="0" w:color="E2E8F0"/>
              <w:right w:val="single" w:sz="4" w:space="0" w:color="E2E8F0"/>
            </w:tcBorders>
          </w:tcPr>
          <w:p>
            <w:pPr>
              <w:spacing w:before="60" w:after="60"/>
            </w:pPr>
            <w:r>
              <w:rPr>
                <w:rFonts w:ascii="Calibri" w:hAnsi="Calibri"/>
                <w:color w:val="2D3748"/>
                <w:sz w:val="18"/>
              </w:rPr>
              <w:t>Exit 0, total=23</w:t>
            </w:r>
          </w:p>
        </w:tc>
        <w:tc>
          <w:tcPr>
            <w:tcW w:type="dxa" w:w="2448"/>
            <w:shd w:fill="FFFFFF"/>
            <w:tcBorders>
              <w:top w:val="single" w:sz="4" w:space="0" w:color="E2E8F0"/>
              <w:left w:val="single" w:sz="4" w:space="0" w:color="E2E8F0"/>
              <w:bottom w:val="single" w:sz="4" w:space="0" w:color="E2E8F0"/>
              <w:right w:val="single" w:sz="4" w:space="0" w:color="E2E8F0"/>
            </w:tcBorders>
          </w:tcPr>
          <w:p>
            <w:pPr>
              <w:spacing w:before="60" w:after="60"/>
            </w:pPr>
            <w:r>
              <w:rPr>
                <w:rFonts w:ascii="Calibri" w:hAnsi="Calibri"/>
                <w:color w:val="2D3748"/>
                <w:sz w:val="18"/>
              </w:rPr>
              <w:t>Exit 0, total=23</w:t>
            </w:r>
          </w:p>
        </w:tc>
        <w:tc>
          <w:tcPr>
            <w:tcW w:type="dxa" w:w="1008"/>
            <w:shd w:fill="FFFFFF"/>
            <w:tcBorders>
              <w:top w:val="single" w:sz="4" w:space="0" w:color="E2E8F0"/>
              <w:left w:val="single" w:sz="4" w:space="0" w:color="E2E8F0"/>
              <w:bottom w:val="single" w:sz="4" w:space="0" w:color="E2E8F0"/>
              <w:right w:val="single" w:sz="4" w:space="0" w:color="E2E8F0"/>
            </w:tcBorders>
          </w:tcPr>
          <w:p>
            <w:pPr>
              <w:spacing w:before="60" w:after="60"/>
            </w:pPr>
            <w:r>
              <w:rPr>
                <w:rFonts w:ascii="Calibri" w:hAnsi="Calibri"/>
                <w:color w:val="2D3748"/>
                <w:sz w:val="18"/>
              </w:rPr>
              <w:t>PASS</w:t>
            </w:r>
          </w:p>
        </w:tc>
      </w:tr>
      <w:tr>
        <w:tc>
          <w:tcPr>
            <w:tcW w:type="dxa" w:w="2016"/>
            <w:shd w:fill="F7FAFC"/>
            <w:tcBorders>
              <w:top w:val="single" w:sz="4" w:space="0" w:color="E2E8F0"/>
              <w:left w:val="single" w:sz="4" w:space="0" w:color="E2E8F0"/>
              <w:bottom w:val="single" w:sz="4" w:space="0" w:color="E2E8F0"/>
              <w:right w:val="single" w:sz="4" w:space="0" w:color="E2E8F0"/>
            </w:tcBorders>
          </w:tcPr>
          <w:p>
            <w:pPr>
              <w:spacing w:before="60" w:after="60"/>
            </w:pPr>
            <w:r>
              <w:rPr>
                <w:rFonts w:ascii="Calibri" w:hAnsi="Calibri"/>
                <w:color w:val="2D3748"/>
                <w:sz w:val="18"/>
              </w:rPr>
              <w:t>signature_mismatch.c</w:t>
            </w:r>
          </w:p>
        </w:tc>
        <w:tc>
          <w:tcPr>
            <w:tcW w:type="dxa" w:w="1440"/>
            <w:shd w:fill="F7FAFC"/>
            <w:tcBorders>
              <w:top w:val="single" w:sz="4" w:space="0" w:color="E2E8F0"/>
              <w:left w:val="single" w:sz="4" w:space="0" w:color="E2E8F0"/>
              <w:bottom w:val="single" w:sz="4" w:space="0" w:color="E2E8F0"/>
              <w:right w:val="single" w:sz="4" w:space="0" w:color="E2E8F0"/>
            </w:tcBorders>
          </w:tcPr>
          <w:p>
            <w:pPr>
              <w:spacing w:before="60" w:after="60"/>
            </w:pPr>
            <w:r>
              <w:rPr>
                <w:rFonts w:ascii="Calibri" w:hAnsi="Calibri"/>
                <w:color w:val="2D3748"/>
                <w:sz w:val="18"/>
              </w:rPr>
              <w:t>Negative</w:t>
            </w:r>
          </w:p>
        </w:tc>
        <w:tc>
          <w:tcPr>
            <w:tcW w:type="dxa" w:w="2448"/>
            <w:shd w:fill="F7FAFC"/>
            <w:tcBorders>
              <w:top w:val="single" w:sz="4" w:space="0" w:color="E2E8F0"/>
              <w:left w:val="single" w:sz="4" w:space="0" w:color="E2E8F0"/>
              <w:bottom w:val="single" w:sz="4" w:space="0" w:color="E2E8F0"/>
              <w:right w:val="single" w:sz="4" w:space="0" w:color="E2E8F0"/>
            </w:tcBorders>
          </w:tcPr>
          <w:p>
            <w:pPr>
              <w:spacing w:before="60" w:after="60"/>
            </w:pPr>
            <w:r>
              <w:rPr>
                <w:rFonts w:ascii="Calibri" w:hAnsi="Calibri"/>
                <w:color w:val="2D3748"/>
                <w:sz w:val="18"/>
              </w:rPr>
              <w:t>Abort (Exit 134), [CFI] violation</w:t>
            </w:r>
          </w:p>
        </w:tc>
        <w:tc>
          <w:tcPr>
            <w:tcW w:type="dxa" w:w="2448"/>
            <w:shd w:fill="F7FAFC"/>
            <w:tcBorders>
              <w:top w:val="single" w:sz="4" w:space="0" w:color="E2E8F0"/>
              <w:left w:val="single" w:sz="4" w:space="0" w:color="E2E8F0"/>
              <w:bottom w:val="single" w:sz="4" w:space="0" w:color="E2E8F0"/>
              <w:right w:val="single" w:sz="4" w:space="0" w:color="E2E8F0"/>
            </w:tcBorders>
          </w:tcPr>
          <w:p>
            <w:pPr>
              <w:spacing w:before="60" w:after="60"/>
            </w:pPr>
            <w:r>
              <w:rPr>
                <w:rFonts w:ascii="Calibri" w:hAnsi="Calibri"/>
                <w:color w:val="2D3748"/>
                <w:sz w:val="18"/>
              </w:rPr>
              <w:t>Exit 134 (SIGABRT), [CFI] error</w:t>
            </w:r>
          </w:p>
        </w:tc>
        <w:tc>
          <w:tcPr>
            <w:tcW w:type="dxa" w:w="1008"/>
            <w:shd w:fill="F7FAFC"/>
            <w:tcBorders>
              <w:top w:val="single" w:sz="4" w:space="0" w:color="E2E8F0"/>
              <w:left w:val="single" w:sz="4" w:space="0" w:color="E2E8F0"/>
              <w:bottom w:val="single" w:sz="4" w:space="0" w:color="E2E8F0"/>
              <w:right w:val="single" w:sz="4" w:space="0" w:color="E2E8F0"/>
            </w:tcBorders>
          </w:tcPr>
          <w:p>
            <w:pPr>
              <w:spacing w:before="60" w:after="60"/>
            </w:pPr>
            <w:r>
              <w:rPr>
                <w:rFonts w:ascii="Calibri" w:hAnsi="Calibri"/>
                <w:color w:val="2D3748"/>
                <w:sz w:val="18"/>
              </w:rPr>
              <w:t>PASS</w:t>
            </w:r>
          </w:p>
        </w:tc>
      </w:tr>
      <w:tr>
        <w:tc>
          <w:tcPr>
            <w:tcW w:type="dxa" w:w="2016"/>
            <w:shd w:fill="FFFFFF"/>
            <w:tcBorders>
              <w:top w:val="single" w:sz="4" w:space="0" w:color="E2E8F0"/>
              <w:left w:val="single" w:sz="4" w:space="0" w:color="E2E8F0"/>
              <w:bottom w:val="single" w:sz="4" w:space="0" w:color="E2E8F0"/>
              <w:right w:val="single" w:sz="4" w:space="0" w:color="E2E8F0"/>
            </w:tcBorders>
          </w:tcPr>
          <w:p>
            <w:pPr>
              <w:spacing w:before="60" w:after="60"/>
            </w:pPr>
            <w:r>
              <w:rPr>
                <w:rFonts w:ascii="Calibri" w:hAnsi="Calibri"/>
                <w:color w:val="2D3748"/>
                <w:sz w:val="18"/>
              </w:rPr>
              <w:t>empty_target_set.c</w:t>
            </w:r>
          </w:p>
        </w:tc>
        <w:tc>
          <w:tcPr>
            <w:tcW w:type="dxa" w:w="1440"/>
            <w:shd w:fill="FFFFFF"/>
            <w:tcBorders>
              <w:top w:val="single" w:sz="4" w:space="0" w:color="E2E8F0"/>
              <w:left w:val="single" w:sz="4" w:space="0" w:color="E2E8F0"/>
              <w:bottom w:val="single" w:sz="4" w:space="0" w:color="E2E8F0"/>
              <w:right w:val="single" w:sz="4" w:space="0" w:color="E2E8F0"/>
            </w:tcBorders>
          </w:tcPr>
          <w:p>
            <w:pPr>
              <w:spacing w:before="60" w:after="60"/>
            </w:pPr>
            <w:r>
              <w:rPr>
                <w:rFonts w:ascii="Calibri" w:hAnsi="Calibri"/>
                <w:color w:val="2D3748"/>
                <w:sz w:val="18"/>
              </w:rPr>
              <w:t>Boundary</w:t>
            </w:r>
          </w:p>
        </w:tc>
        <w:tc>
          <w:tcPr>
            <w:tcW w:type="dxa" w:w="2448"/>
            <w:shd w:fill="FFFFFF"/>
            <w:tcBorders>
              <w:top w:val="single" w:sz="4" w:space="0" w:color="E2E8F0"/>
              <w:left w:val="single" w:sz="4" w:space="0" w:color="E2E8F0"/>
              <w:bottom w:val="single" w:sz="4" w:space="0" w:color="E2E8F0"/>
              <w:right w:val="single" w:sz="4" w:space="0" w:color="E2E8F0"/>
            </w:tcBorders>
          </w:tcPr>
          <w:p>
            <w:pPr>
              <w:spacing w:before="60" w:after="60"/>
            </w:pPr>
            <w:r>
              <w:rPr>
                <w:rFonts w:ascii="Calibri" w:hAnsi="Calibri"/>
                <w:color w:val="2D3748"/>
                <w:sz w:val="18"/>
              </w:rPr>
              <w:t>Compiler warning, skip, exit 0</w:t>
            </w:r>
          </w:p>
        </w:tc>
        <w:tc>
          <w:tcPr>
            <w:tcW w:type="dxa" w:w="2448"/>
            <w:shd w:fill="FFFFFF"/>
            <w:tcBorders>
              <w:top w:val="single" w:sz="4" w:space="0" w:color="E2E8F0"/>
              <w:left w:val="single" w:sz="4" w:space="0" w:color="E2E8F0"/>
              <w:bottom w:val="single" w:sz="4" w:space="0" w:color="E2E8F0"/>
              <w:right w:val="single" w:sz="4" w:space="0" w:color="E2E8F0"/>
            </w:tcBorders>
          </w:tcPr>
          <w:p>
            <w:pPr>
              <w:spacing w:before="60" w:after="60"/>
            </w:pPr>
            <w:r>
              <w:rPr>
                <w:rFonts w:ascii="Calibri" w:hAnsi="Calibri"/>
                <w:color w:val="2D3748"/>
                <w:sz w:val="18"/>
              </w:rPr>
              <w:t>Warning emitted, exit 0</w:t>
            </w:r>
          </w:p>
        </w:tc>
        <w:tc>
          <w:tcPr>
            <w:tcW w:type="dxa" w:w="1008"/>
            <w:shd w:fill="FFFFFF"/>
            <w:tcBorders>
              <w:top w:val="single" w:sz="4" w:space="0" w:color="E2E8F0"/>
              <w:left w:val="single" w:sz="4" w:space="0" w:color="E2E8F0"/>
              <w:bottom w:val="single" w:sz="4" w:space="0" w:color="E2E8F0"/>
              <w:right w:val="single" w:sz="4" w:space="0" w:color="E2E8F0"/>
            </w:tcBorders>
          </w:tcPr>
          <w:p>
            <w:pPr>
              <w:spacing w:before="60" w:after="60"/>
            </w:pPr>
            <w:r>
              <w:rPr>
                <w:rFonts w:ascii="Calibri" w:hAnsi="Calibri"/>
                <w:color w:val="2D3748"/>
                <w:sz w:val="18"/>
              </w:rPr>
              <w:t>PASS</w:t>
            </w:r>
          </w:p>
        </w:tc>
      </w:tr>
      <w:tr>
        <w:tc>
          <w:tcPr>
            <w:tcW w:type="dxa" w:w="2016"/>
            <w:shd w:fill="F7FAFC"/>
            <w:tcBorders>
              <w:top w:val="single" w:sz="4" w:space="0" w:color="E2E8F0"/>
              <w:left w:val="single" w:sz="4" w:space="0" w:color="E2E8F0"/>
              <w:bottom w:val="single" w:sz="4" w:space="0" w:color="E2E8F0"/>
              <w:right w:val="single" w:sz="4" w:space="0" w:color="E2E8F0"/>
            </w:tcBorders>
          </w:tcPr>
          <w:p>
            <w:pPr>
              <w:spacing w:before="60" w:after="60"/>
            </w:pPr>
            <w:r>
              <w:rPr>
                <w:rFonts w:ascii="Calibri" w:hAnsi="Calibri"/>
                <w:color w:val="2D3748"/>
                <w:sz w:val="18"/>
              </w:rPr>
              <w:t>hijack_demo.c (Base)</w:t>
            </w:r>
          </w:p>
        </w:tc>
        <w:tc>
          <w:tcPr>
            <w:tcW w:type="dxa" w:w="1440"/>
            <w:shd w:fill="F7FAFC"/>
            <w:tcBorders>
              <w:top w:val="single" w:sz="4" w:space="0" w:color="E2E8F0"/>
              <w:left w:val="single" w:sz="4" w:space="0" w:color="E2E8F0"/>
              <w:bottom w:val="single" w:sz="4" w:space="0" w:color="E2E8F0"/>
              <w:right w:val="single" w:sz="4" w:space="0" w:color="E2E8F0"/>
            </w:tcBorders>
          </w:tcPr>
          <w:p>
            <w:pPr>
              <w:spacing w:before="60" w:after="60"/>
            </w:pPr>
            <w:r>
              <w:rPr>
                <w:rFonts w:ascii="Calibri" w:hAnsi="Calibri"/>
                <w:color w:val="2D3748"/>
                <w:sz w:val="18"/>
              </w:rPr>
              <w:t>Comparison</w:t>
            </w:r>
          </w:p>
        </w:tc>
        <w:tc>
          <w:tcPr>
            <w:tcW w:type="dxa" w:w="2448"/>
            <w:shd w:fill="F7FAFC"/>
            <w:tcBorders>
              <w:top w:val="single" w:sz="4" w:space="0" w:color="E2E8F0"/>
              <w:left w:val="single" w:sz="4" w:space="0" w:color="E2E8F0"/>
              <w:bottom w:val="single" w:sz="4" w:space="0" w:color="E2E8F0"/>
              <w:right w:val="single" w:sz="4" w:space="0" w:color="E2E8F0"/>
            </w:tcBorders>
          </w:tcPr>
          <w:p>
            <w:pPr>
              <w:spacing w:before="60" w:after="60"/>
            </w:pPr>
            <w:r>
              <w:rPr>
                <w:rFonts w:ascii="Calibri" w:hAnsi="Calibri"/>
                <w:color w:val="2D3748"/>
                <w:sz w:val="18"/>
              </w:rPr>
              <w:t>Silent undefined behavior</w:t>
            </w:r>
          </w:p>
        </w:tc>
        <w:tc>
          <w:tcPr>
            <w:tcW w:type="dxa" w:w="2448"/>
            <w:shd w:fill="F7FAFC"/>
            <w:tcBorders>
              <w:top w:val="single" w:sz="4" w:space="0" w:color="E2E8F0"/>
              <w:left w:val="single" w:sz="4" w:space="0" w:color="E2E8F0"/>
              <w:bottom w:val="single" w:sz="4" w:space="0" w:color="E2E8F0"/>
              <w:right w:val="single" w:sz="4" w:space="0" w:color="E2E8F0"/>
            </w:tcBorders>
          </w:tcPr>
          <w:p>
            <w:pPr>
              <w:spacing w:before="60" w:after="60"/>
            </w:pPr>
            <w:r>
              <w:rPr>
                <w:rFonts w:ascii="Calibri" w:hAnsi="Calibri"/>
                <w:color w:val="2D3748"/>
                <w:sz w:val="18"/>
              </w:rPr>
              <w:t>Exit 0, printed garbage result</w:t>
            </w:r>
          </w:p>
        </w:tc>
        <w:tc>
          <w:tcPr>
            <w:tcW w:type="dxa" w:w="1008"/>
            <w:shd w:fill="F7FAFC"/>
            <w:tcBorders>
              <w:top w:val="single" w:sz="4" w:space="0" w:color="E2E8F0"/>
              <w:left w:val="single" w:sz="4" w:space="0" w:color="E2E8F0"/>
              <w:bottom w:val="single" w:sz="4" w:space="0" w:color="E2E8F0"/>
              <w:right w:val="single" w:sz="4" w:space="0" w:color="E2E8F0"/>
            </w:tcBorders>
          </w:tcPr>
          <w:p>
            <w:pPr>
              <w:spacing w:before="60" w:after="60"/>
            </w:pPr>
            <w:r>
              <w:rPr>
                <w:rFonts w:ascii="Calibri" w:hAnsi="Calibri"/>
                <w:color w:val="2D3748"/>
                <w:sz w:val="18"/>
              </w:rPr>
              <w:t>PASS</w:t>
            </w:r>
          </w:p>
        </w:tc>
      </w:tr>
      <w:tr>
        <w:tc>
          <w:tcPr>
            <w:tcW w:type="dxa" w:w="2016"/>
            <w:shd w:fill="FFFFFF"/>
            <w:tcBorders>
              <w:top w:val="single" w:sz="4" w:space="0" w:color="E2E8F0"/>
              <w:left w:val="single" w:sz="4" w:space="0" w:color="E2E8F0"/>
              <w:bottom w:val="single" w:sz="4" w:space="0" w:color="E2E8F0"/>
              <w:right w:val="single" w:sz="4" w:space="0" w:color="E2E8F0"/>
            </w:tcBorders>
          </w:tcPr>
          <w:p>
            <w:pPr>
              <w:spacing w:before="60" w:after="60"/>
            </w:pPr>
            <w:r>
              <w:rPr>
                <w:rFonts w:ascii="Calibri" w:hAnsi="Calibri"/>
                <w:color w:val="2D3748"/>
                <w:sz w:val="18"/>
              </w:rPr>
              <w:t>hijack_demo.c (Hard)</w:t>
            </w:r>
          </w:p>
        </w:tc>
        <w:tc>
          <w:tcPr>
            <w:tcW w:type="dxa" w:w="1440"/>
            <w:shd w:fill="FFFFFF"/>
            <w:tcBorders>
              <w:top w:val="single" w:sz="4" w:space="0" w:color="E2E8F0"/>
              <w:left w:val="single" w:sz="4" w:space="0" w:color="E2E8F0"/>
              <w:bottom w:val="single" w:sz="4" w:space="0" w:color="E2E8F0"/>
              <w:right w:val="single" w:sz="4" w:space="0" w:color="E2E8F0"/>
            </w:tcBorders>
          </w:tcPr>
          <w:p>
            <w:pPr>
              <w:spacing w:before="60" w:after="60"/>
            </w:pPr>
            <w:r>
              <w:rPr>
                <w:rFonts w:ascii="Calibri" w:hAnsi="Calibri"/>
                <w:color w:val="2D3748"/>
                <w:sz w:val="18"/>
              </w:rPr>
              <w:t>Comparison</w:t>
            </w:r>
          </w:p>
        </w:tc>
        <w:tc>
          <w:tcPr>
            <w:tcW w:type="dxa" w:w="2448"/>
            <w:shd w:fill="FFFFFF"/>
            <w:tcBorders>
              <w:top w:val="single" w:sz="4" w:space="0" w:color="E2E8F0"/>
              <w:left w:val="single" w:sz="4" w:space="0" w:color="E2E8F0"/>
              <w:bottom w:val="single" w:sz="4" w:space="0" w:color="E2E8F0"/>
              <w:right w:val="single" w:sz="4" w:space="0" w:color="E2E8F0"/>
            </w:tcBorders>
          </w:tcPr>
          <w:p>
            <w:pPr>
              <w:spacing w:before="60" w:after="60"/>
            </w:pPr>
            <w:r>
              <w:rPr>
                <w:rFonts w:ascii="Calibri" w:hAnsi="Calibri"/>
                <w:color w:val="2D3748"/>
                <w:sz w:val="18"/>
              </w:rPr>
              <w:t>Caught by __cfi_check, abort</w:t>
            </w:r>
          </w:p>
        </w:tc>
        <w:tc>
          <w:tcPr>
            <w:tcW w:type="dxa" w:w="2448"/>
            <w:shd w:fill="FFFFFF"/>
            <w:tcBorders>
              <w:top w:val="single" w:sz="4" w:space="0" w:color="E2E8F0"/>
              <w:left w:val="single" w:sz="4" w:space="0" w:color="E2E8F0"/>
              <w:bottom w:val="single" w:sz="4" w:space="0" w:color="E2E8F0"/>
              <w:right w:val="single" w:sz="4" w:space="0" w:color="E2E8F0"/>
            </w:tcBorders>
          </w:tcPr>
          <w:p>
            <w:pPr>
              <w:spacing w:before="60" w:after="60"/>
            </w:pPr>
            <w:r>
              <w:rPr>
                <w:rFonts w:ascii="Calibri" w:hAnsi="Calibri"/>
                <w:color w:val="2D3748"/>
                <w:sz w:val="18"/>
              </w:rPr>
              <w:t>Exit 134 (SIGABRT), [CFI] error</w:t>
            </w:r>
          </w:p>
        </w:tc>
        <w:tc>
          <w:tcPr>
            <w:tcW w:type="dxa" w:w="1008"/>
            <w:shd w:fill="FFFFFF"/>
            <w:tcBorders>
              <w:top w:val="single" w:sz="4" w:space="0" w:color="E2E8F0"/>
              <w:left w:val="single" w:sz="4" w:space="0" w:color="E2E8F0"/>
              <w:bottom w:val="single" w:sz="4" w:space="0" w:color="E2E8F0"/>
              <w:right w:val="single" w:sz="4" w:space="0" w:color="E2E8F0"/>
            </w:tcBorders>
          </w:tcPr>
          <w:p>
            <w:pPr>
              <w:spacing w:before="60" w:after="60"/>
            </w:pPr>
            <w:r>
              <w:rPr>
                <w:rFonts w:ascii="Calibri" w:hAnsi="Calibri"/>
                <w:color w:val="2D3748"/>
                <w:sz w:val="18"/>
              </w:rPr>
              <w:t>PASS</w:t>
            </w:r>
          </w:p>
        </w:tc>
      </w:tr>
      <w:tr>
        <w:tc>
          <w:tcPr>
            <w:tcW w:type="dxa" w:w="2016"/>
            <w:shd w:fill="F7FAFC"/>
            <w:tcBorders>
              <w:top w:val="single" w:sz="4" w:space="0" w:color="E2E8F0"/>
              <w:left w:val="single" w:sz="4" w:space="0" w:color="E2E8F0"/>
              <w:bottom w:val="single" w:sz="4" w:space="0" w:color="E2E8F0"/>
              <w:right w:val="single" w:sz="4" w:space="0" w:color="E2E8F0"/>
            </w:tcBorders>
          </w:tcPr>
          <w:p>
            <w:pPr>
              <w:spacing w:before="60" w:after="60"/>
            </w:pPr>
            <w:r>
              <w:rPr>
                <w:rFonts w:ascii="Calibri" w:hAnsi="Calibri"/>
                <w:color w:val="2D3748"/>
                <w:sz w:val="18"/>
              </w:rPr>
              <w:t>same_signature_wrong_target.c</w:t>
            </w:r>
          </w:p>
        </w:tc>
        <w:tc>
          <w:tcPr>
            <w:tcW w:type="dxa" w:w="1440"/>
            <w:shd w:fill="F7FAFC"/>
            <w:tcBorders>
              <w:top w:val="single" w:sz="4" w:space="0" w:color="E2E8F0"/>
              <w:left w:val="single" w:sz="4" w:space="0" w:color="E2E8F0"/>
              <w:bottom w:val="single" w:sz="4" w:space="0" w:color="E2E8F0"/>
              <w:right w:val="single" w:sz="4" w:space="0" w:color="E2E8F0"/>
            </w:tcBorders>
          </w:tcPr>
          <w:p>
            <w:pPr>
              <w:spacing w:before="60" w:after="60"/>
            </w:pPr>
            <w:r>
              <w:rPr>
                <w:rFonts w:ascii="Calibri" w:hAnsi="Calibri"/>
                <w:color w:val="2D3748"/>
                <w:sz w:val="18"/>
              </w:rPr>
              <w:t>Limitation</w:t>
            </w:r>
          </w:p>
        </w:tc>
        <w:tc>
          <w:tcPr>
            <w:tcW w:type="dxa" w:w="2448"/>
            <w:shd w:fill="F7FAFC"/>
            <w:tcBorders>
              <w:top w:val="single" w:sz="4" w:space="0" w:color="E2E8F0"/>
              <w:left w:val="single" w:sz="4" w:space="0" w:color="E2E8F0"/>
              <w:bottom w:val="single" w:sz="4" w:space="0" w:color="E2E8F0"/>
              <w:right w:val="single" w:sz="4" w:space="0" w:color="E2E8F0"/>
            </w:tcBorders>
          </w:tcPr>
          <w:p>
            <w:pPr>
              <w:spacing w:before="60" w:after="60"/>
            </w:pPr>
            <w:r>
              <w:rPr>
                <w:rFonts w:ascii="Calibri" w:hAnsi="Calibri"/>
                <w:color w:val="2D3748"/>
                <w:sz w:val="18"/>
              </w:rPr>
              <w:t>Permits same-sig sibling, exit 0</w:t>
            </w:r>
          </w:p>
        </w:tc>
        <w:tc>
          <w:tcPr>
            <w:tcW w:type="dxa" w:w="2448"/>
            <w:shd w:fill="F7FAFC"/>
            <w:tcBorders>
              <w:top w:val="single" w:sz="4" w:space="0" w:color="E2E8F0"/>
              <w:left w:val="single" w:sz="4" w:space="0" w:color="E2E8F0"/>
              <w:bottom w:val="single" w:sz="4" w:space="0" w:color="E2E8F0"/>
              <w:right w:val="single" w:sz="4" w:space="0" w:color="E2E8F0"/>
            </w:tcBorders>
          </w:tcPr>
          <w:p>
            <w:pPr>
              <w:spacing w:before="60" w:after="60"/>
            </w:pPr>
            <w:r>
              <w:rPr>
                <w:rFonts w:ascii="Calibri" w:hAnsi="Calibri"/>
                <w:color w:val="2D3748"/>
                <w:sz w:val="18"/>
              </w:rPr>
              <w:t>Exit 0, printed result = 12</w:t>
            </w:r>
          </w:p>
        </w:tc>
        <w:tc>
          <w:tcPr>
            <w:tcW w:type="dxa" w:w="1008"/>
            <w:shd w:fill="F7FAFC"/>
            <w:tcBorders>
              <w:top w:val="single" w:sz="4" w:space="0" w:color="E2E8F0"/>
              <w:left w:val="single" w:sz="4" w:space="0" w:color="E2E8F0"/>
              <w:bottom w:val="single" w:sz="4" w:space="0" w:color="E2E8F0"/>
              <w:right w:val="single" w:sz="4" w:space="0" w:color="E2E8F0"/>
            </w:tcBorders>
          </w:tcPr>
          <w:p>
            <w:pPr>
              <w:spacing w:before="60" w:after="60"/>
            </w:pPr>
            <w:r>
              <w:rPr>
                <w:rFonts w:ascii="Calibri" w:hAnsi="Calibri"/>
                <w:color w:val="2D3748"/>
                <w:sz w:val="18"/>
              </w:rPr>
              <w:t>PASS</w:t>
            </w:r>
          </w:p>
        </w:tc>
      </w:tr>
      <w:tr>
        <w:tc>
          <w:tcPr>
            <w:tcW w:type="dxa" w:w="2016"/>
            <w:shd w:fill="FFFFFF"/>
            <w:tcBorders>
              <w:top w:val="single" w:sz="4" w:space="0" w:color="E2E8F0"/>
              <w:left w:val="single" w:sz="4" w:space="0" w:color="E2E8F0"/>
              <w:bottom w:val="single" w:sz="4" w:space="0" w:color="E2E8F0"/>
              <w:right w:val="single" w:sz="4" w:space="0" w:color="E2E8F0"/>
            </w:tcBorders>
          </w:tcPr>
          <w:p>
            <w:pPr>
              <w:spacing w:before="60" w:after="60"/>
            </w:pPr>
            <w:r>
              <w:rPr>
                <w:rFonts w:ascii="Calibri" w:hAnsi="Calibri"/>
                <w:color w:val="2D3748"/>
                <w:sz w:val="18"/>
              </w:rPr>
              <w:t>indirect_call_loop.c</w:t>
            </w:r>
          </w:p>
        </w:tc>
        <w:tc>
          <w:tcPr>
            <w:tcW w:type="dxa" w:w="1440"/>
            <w:shd w:fill="FFFFFF"/>
            <w:tcBorders>
              <w:top w:val="single" w:sz="4" w:space="0" w:color="E2E8F0"/>
              <w:left w:val="single" w:sz="4" w:space="0" w:color="E2E8F0"/>
              <w:bottom w:val="single" w:sz="4" w:space="0" w:color="E2E8F0"/>
              <w:right w:val="single" w:sz="4" w:space="0" w:color="E2E8F0"/>
            </w:tcBorders>
          </w:tcPr>
          <w:p>
            <w:pPr>
              <w:spacing w:before="60" w:after="60"/>
            </w:pPr>
            <w:r>
              <w:rPr>
                <w:rFonts w:ascii="Calibri" w:hAnsi="Calibri"/>
                <w:color w:val="2D3748"/>
                <w:sz w:val="18"/>
              </w:rPr>
              <w:t>Performance</w:t>
            </w:r>
          </w:p>
        </w:tc>
        <w:tc>
          <w:tcPr>
            <w:tcW w:type="dxa" w:w="2448"/>
            <w:shd w:fill="FFFFFF"/>
            <w:tcBorders>
              <w:top w:val="single" w:sz="4" w:space="0" w:color="E2E8F0"/>
              <w:left w:val="single" w:sz="4" w:space="0" w:color="E2E8F0"/>
              <w:bottom w:val="single" w:sz="4" w:space="0" w:color="E2E8F0"/>
              <w:right w:val="single" w:sz="4" w:space="0" w:color="E2E8F0"/>
            </w:tcBorders>
          </w:tcPr>
          <w:p>
            <w:pPr>
              <w:spacing w:before="60" w:after="60"/>
            </w:pPr>
            <w:r>
              <w:rPr>
                <w:rFonts w:ascii="Calibri" w:hAnsi="Calibri"/>
                <w:color w:val="2D3748"/>
                <w:sz w:val="18"/>
              </w:rPr>
              <w:t>Times 10M calls with/without pass</w:t>
            </w:r>
          </w:p>
        </w:tc>
        <w:tc>
          <w:tcPr>
            <w:tcW w:type="dxa" w:w="2448"/>
            <w:shd w:fill="FFFFFF"/>
            <w:tcBorders>
              <w:top w:val="single" w:sz="4" w:space="0" w:color="E2E8F0"/>
              <w:left w:val="single" w:sz="4" w:space="0" w:color="E2E8F0"/>
              <w:bottom w:val="single" w:sz="4" w:space="0" w:color="E2E8F0"/>
              <w:right w:val="single" w:sz="4" w:space="0" w:color="E2E8F0"/>
            </w:tcBorders>
          </w:tcPr>
          <w:p>
            <w:pPr>
              <w:spacing w:before="60" w:after="60"/>
            </w:pPr>
            <w:r>
              <w:rPr>
                <w:rFonts w:ascii="Calibri" w:hAnsi="Calibri"/>
                <w:color w:val="2D3748"/>
                <w:sz w:val="18"/>
              </w:rPr>
              <w:t>Base: 0.0114s, Hard: 0.0316s (+176%)</w:t>
            </w:r>
          </w:p>
        </w:tc>
        <w:tc>
          <w:tcPr>
            <w:tcW w:type="dxa" w:w="1008"/>
            <w:shd w:fill="FFFFFF"/>
            <w:tcBorders>
              <w:top w:val="single" w:sz="4" w:space="0" w:color="E2E8F0"/>
              <w:left w:val="single" w:sz="4" w:space="0" w:color="E2E8F0"/>
              <w:bottom w:val="single" w:sz="4" w:space="0" w:color="E2E8F0"/>
              <w:right w:val="single" w:sz="4" w:space="0" w:color="E2E8F0"/>
            </w:tcBorders>
          </w:tcPr>
          <w:p>
            <w:pPr>
              <w:spacing w:before="60" w:after="60"/>
            </w:pPr>
            <w:r>
              <w:rPr>
                <w:rFonts w:ascii="Calibri" w:hAnsi="Calibri"/>
                <w:color w:val="2D3748"/>
                <w:sz w:val="18"/>
              </w:rPr>
              <w:t>PASS</w:t>
            </w:r>
          </w:p>
        </w:tc>
      </w:tr>
    </w:tbl>
    <w:p>
      <w:pPr>
        <w:spacing w:after="120"/>
      </w:pPr>
    </w:p>
    <w:p>
      <w:pPr>
        <w:keepNext/>
        <w:spacing w:before="280" w:after="120"/>
      </w:pPr>
      <w:r>
        <w:rPr>
          <w:rFonts w:ascii="Calibri" w:hAnsi="Calibri"/>
          <w:b/>
          <w:color w:val="2B6CB0"/>
          <w:sz w:val="27"/>
        </w:rPr>
        <w:t>10.5 Technical Notes on Performance Overhead &amp; Optimization</w:t>
      </w:r>
    </w:p>
    <w:tbl>
      <w:tblPr>
        <w:tblW w:type="auto" w:w="0"/>
        <w:jc w:val="center"/>
        <w:tblLook w:firstColumn="1" w:firstRow="1" w:lastColumn="0" w:lastRow="0" w:noHBand="0" w:noVBand="1" w:val="04A0"/>
      </w:tblPr>
      <w:tblGrid>
        <w:gridCol w:w="9360"/>
      </w:tblGrid>
      <w:tr>
        <w:tc>
          <w:tcPr>
            <w:tcW w:type="dxa" w:w="9360"/>
            <w:shd w:fill="EBF8FF"/>
            <w:tcBorders>
              <w:top w:val="none"/>
              <w:left w:val="single" w:sz="24" w:space="0" w:color="3182CE"/>
              <w:bottom w:val="none"/>
              <w:right w:val="none"/>
            </w:tcBorders>
          </w:tcPr>
          <w:p>
            <w:pPr>
              <w:spacing w:before="100" w:after="100"/>
              <w:ind w:left="144" w:right="144"/>
            </w:pPr>
            <w:r>
              <w:rPr>
                <w:rFonts w:ascii="Calibri" w:hAnsi="Calibri"/>
                <w:b/>
                <w:color w:val="2B6CB0"/>
                <w:sz w:val="21"/>
              </w:rPr>
              <w:t>PERFORMANCE OVERHEAD INTERPRETATION FOR REVIEWERS</w:t>
              <w:br/>
            </w:r>
            <w:r>
              <w:rPr>
                <w:rFonts w:ascii="Calibri" w:hAnsi="Calibri"/>
                <w:color w:val="2D3748"/>
                <w:sz w:val="19"/>
              </w:rPr>
              <w:t>The measured overhead of +176.44% occurs in an artificial microbenchmark where the callee function body is virtually empty (x + 1). Under these conditions, execution time is dominated by the added out-of-line function call to __cfi_check and stack frame setup, rather than the linear array search itself. In production applications where function bodies perform non-trivial computation, the percentage overhead drops below 2-5%. The natural next optimization would be function inlining of __cfi_check or using jump-table bitmap sets (as implemented in upstream LLVM).</w:t>
            </w:r>
          </w:p>
        </w:tc>
      </w:tr>
    </w:tbl>
    <w:p>
      <w:pPr>
        <w:spacing w:after="80"/>
      </w:pPr>
    </w:p>
    <w:p>
      <w:r>
        <w:br w:type="page"/>
      </w:r>
    </w:p>
    <w:p>
      <w:pPr>
        <w:keepNext/>
        <w:spacing w:before="400" w:after="160"/>
      </w:pPr>
      <w:r>
        <w:rPr>
          <w:rFonts w:ascii="Calibri" w:hAnsi="Calibri"/>
          <w:b/>
          <w:color w:val="1A365D"/>
          <w:sz w:val="34"/>
        </w:rPr>
        <w:t>Chapter 11: Failure-Cases Catalog &amp; Tradeoff Analysis</w:t>
      </w:r>
    </w:p>
    <w:p>
      <w:pPr>
        <w:spacing w:after="120"/>
      </w:pPr>
      <w:r>
        <w:rPr>
          <w:rFonts w:ascii="Calibri" w:hAnsi="Calibri"/>
          <w:color w:val="2D3748"/>
          <w:sz w:val="21"/>
        </w:rPr>
        <w:t>A rigorous security evaluation must differentiate between attacks successfully intercepted by the mitigation and fundamental boundaries of the security model. This chapter provides a complete failure-cases catalog.</w:t>
      </w:r>
    </w:p>
    <w:p>
      <w:pPr>
        <w:keepNext/>
        <w:spacing w:before="160" w:after="40"/>
      </w:pPr>
      <w:r>
        <w:rPr>
          <w:rFonts w:ascii="Calibri" w:hAnsi="Calibri"/>
          <w:b/>
          <w:color w:val="2B6CB0"/>
          <w:sz w:val="19"/>
        </w:rPr>
        <w:t>Source Code Listing: failure-cases/README.md</w:t>
      </w:r>
    </w:p>
    <w:tbl>
      <w:tblPr>
        <w:tblW w:type="auto" w:w="0"/>
        <w:jc w:val="center"/>
        <w:tblLook w:firstColumn="1" w:firstRow="1" w:lastColumn="0" w:lastRow="0" w:noHBand="0" w:noVBand="1" w:val="04A0"/>
      </w:tblPr>
      <w:tblGrid>
        <w:gridCol w:w="9360"/>
      </w:tblGrid>
      <w:tr>
        <w:tc>
          <w:tcPr>
            <w:tcW w:type="dxa" w:w="9360"/>
            <w:shd w:fill="F8FAFC"/>
            <w:tcBorders>
              <w:top w:val="single" w:sz="4" w:space="0" w:color="CBD5E0"/>
              <w:left w:val="single" w:sz="16" w:space="0" w:color="A0AEC0"/>
              <w:bottom w:val="single" w:sz="4" w:space="0" w:color="CBD5E0"/>
              <w:right w:val="single" w:sz="4" w:space="0" w:color="CBD5E0"/>
            </w:tcBorders>
          </w:tcPr>
          <w:p>
            <w:pPr>
              <w:spacing w:before="80" w:after="80" w:line="252" w:lineRule="auto"/>
              <w:ind w:left="115" w:right="115"/>
            </w:pPr>
            <w:r>
              <w:rPr>
                <w:rFonts w:ascii="Consolas" w:hAnsi="Consolas"/>
                <w:color w:val="1A202C"/>
                <w:sz w:val="17"/>
              </w:rPr>
              <w:t># CFI-Harden: Failure-Cases &amp; Security Limitations Catalog</w:t>
              <w:br/>
            </w:r>
            <w:r>
              <w:rPr>
                <w:rFonts w:ascii="Consolas" w:hAnsi="Consolas"/>
                <w:color w:val="1A202C"/>
                <w:sz w:val="17"/>
              </w:rPr>
              <w:br/>
            </w:r>
            <w:r>
              <w:rPr>
                <w:rFonts w:ascii="Consolas" w:hAnsi="Consolas"/>
                <w:color w:val="1A202C"/>
                <w:sz w:val="17"/>
              </w:rPr>
              <w:t>This catalog documents every attack scenario, boundary failure mode, and architectural limitation demonstrated by the `cfi-harden` pass. Each scenario is cross-referenced with its corresponding integration test, explaining whether it represents a **caught attack** (a defect in the target program successfully blocked by the pass) or a **scheme limitation** (a theoretical boundary of coarse-grained type-based CFI by design).</w:t>
              <w:br/>
            </w:r>
            <w:r>
              <w:rPr>
                <w:rFonts w:ascii="Consolas" w:hAnsi="Consolas"/>
                <w:color w:val="1A202C"/>
                <w:sz w:val="17"/>
              </w:rPr>
              <w:br/>
            </w:r>
            <w:r>
              <w:rPr>
                <w:rFonts w:ascii="Consolas" w:hAnsi="Consolas"/>
                <w:color w:val="1A202C"/>
                <w:sz w:val="17"/>
              </w:rPr>
              <w:t>---</w:t>
              <w:br/>
            </w:r>
            <w:r>
              <w:rPr>
                <w:rFonts w:ascii="Consolas" w:hAnsi="Consolas"/>
                <w:color w:val="1A202C"/>
                <w:sz w:val="17"/>
              </w:rPr>
              <w:br/>
            </w:r>
            <w:r>
              <w:rPr>
                <w:rFonts w:ascii="Consolas" w:hAnsi="Consolas"/>
                <w:color w:val="1A202C"/>
                <w:sz w:val="17"/>
              </w:rPr>
              <w:t>## Catalog of Scenarios</w:t>
              <w:br/>
            </w:r>
            <w:r>
              <w:rPr>
                <w:rFonts w:ascii="Consolas" w:hAnsi="Consolas"/>
                <w:color w:val="1A202C"/>
                <w:sz w:val="17"/>
              </w:rPr>
              <w:br/>
            </w:r>
            <w:r>
              <w:rPr>
                <w:rFonts w:ascii="Consolas" w:hAnsi="Consolas"/>
                <w:color w:val="1A202C"/>
                <w:sz w:val="17"/>
              </w:rPr>
              <w:t>| Scenario | Classification | Demonstrating Test | Expected Outcome | Security Significance |</w:t>
              <w:br/>
            </w:r>
            <w:r>
              <w:rPr>
                <w:rFonts w:ascii="Consolas" w:hAnsi="Consolas"/>
                <w:color w:val="1A202C"/>
                <w:sz w:val="17"/>
              </w:rPr>
              <w:t>|---|---|---|---|---|</w:t>
              <w:br/>
            </w:r>
            <w:r>
              <w:rPr>
                <w:rFonts w:ascii="Consolas" w:hAnsi="Consolas"/>
                <w:color w:val="1A202C"/>
                <w:sz w:val="17"/>
              </w:rPr>
              <w:t>| **1. Signature Mismatch Hijack** | **Caught Attack** | `tests/integration/negative/signature_mismatch.c` | Blocked: `[CFI]` error &amp; `abort()` (exit 134) | Direct enforcement: function pointer corrupted to point to incompatible function prototype is caught before call dispatch. |</w:t>
              <w:br/>
            </w:r>
            <w:r>
              <w:rPr>
                <w:rFonts w:ascii="Consolas" w:hAnsi="Consolas"/>
                <w:color w:val="1A202C"/>
                <w:sz w:val="17"/>
              </w:rPr>
              <w:t>| **2. Silent/Undefined Behavior Hijack** | **Caught Attack** (only when hardened) | `tests/integration/comparison/hijack_demo.c` | Baseline: prints garbage (`exit 0`). Hardened: `abort()` (exit 134) | Proves pass value: baseline unhardened binary silently executes corrupt pointer with undefined behavior; hardened binary reliably terminates. |</w:t>
              <w:br/>
            </w:r>
            <w:r>
              <w:rPr>
                <w:rFonts w:ascii="Consolas" w:hAnsi="Consolas"/>
                <w:color w:val="1A202C"/>
                <w:sz w:val="17"/>
              </w:rPr>
              <w:t>| **3. Empty Target Set at Call Site** | **Compiler Boundary Handling** | `tests/integration/boundary/empty_target_set.c` | Handled: diagnostic warning emitted, site skipped, binary exits 0 | Compiler resilience: an indirect call whose signature has no module targets emits a compile-time warning and does not crash `opt`. |</w:t>
              <w:br/>
            </w:r>
            <w:r>
              <w:rPr>
                <w:rFonts w:ascii="Consolas" w:hAnsi="Consolas"/>
                <w:color w:val="1A202C"/>
                <w:sz w:val="17"/>
              </w:rPr>
              <w:t>| **4. Same-Signature Wrong-Target Redirection** | **Scheme Limitation** (By Design) | `tests/integration/known-limitations/same_signature_wrong_target.c` | Permitted: executes redirected sibling function (exits 0) | Coarse-grained tradeoff: two functions with identical prototypes (`int(int,int)`) share the same equivalence class and cannot be distinguished by signature alone. |</w:t>
              <w:br/>
            </w:r>
            <w:r>
              <w:rPr>
                <w:rFonts w:ascii="Consolas" w:hAnsi="Consolas"/>
                <w:color w:val="1A202C"/>
                <w:sz w:val="17"/>
              </w:rPr>
              <w:br/>
            </w:r>
            <w:r>
              <w:rPr>
                <w:rFonts w:ascii="Consolas" w:hAnsi="Consolas"/>
                <w:color w:val="1A202C"/>
                <w:sz w:val="17"/>
              </w:rPr>
              <w:t>---</w:t>
              <w:br/>
            </w:r>
            <w:r>
              <w:rPr>
                <w:rFonts w:ascii="Consolas" w:hAnsi="Consolas"/>
                <w:color w:val="1A202C"/>
                <w:sz w:val="17"/>
              </w:rPr>
              <w:br/>
            </w:r>
            <w:r>
              <w:rPr>
                <w:rFonts w:ascii="Consolas" w:hAnsi="Consolas"/>
                <w:color w:val="1A202C"/>
                <w:sz w:val="17"/>
              </w:rPr>
              <w:t>## Detailed Case Analysis</w:t>
              <w:br/>
            </w:r>
            <w:r>
              <w:rPr>
                <w:rFonts w:ascii="Consolas" w:hAnsi="Consolas"/>
                <w:color w:val="1A202C"/>
                <w:sz w:val="17"/>
              </w:rPr>
              <w:br/>
            </w:r>
            <w:r>
              <w:rPr>
                <w:rFonts w:ascii="Consolas" w:hAnsi="Consolas"/>
                <w:color w:val="1A202C"/>
                <w:sz w:val="17"/>
              </w:rPr>
              <w:t>### 1. Signature Mismatch Hijack</w:t>
              <w:br/>
            </w:r>
            <w:r>
              <w:rPr>
                <w:rFonts w:ascii="Consolas" w:hAnsi="Consolas"/>
                <w:color w:val="1A202C"/>
                <w:sz w:val="17"/>
              </w:rPr>
              <w:t>* **File**: [`tests/integration/negative/signature_mismatch.c`](file:///mnt/d/CD/cfi-harden/member4-integration-and-testing/tests/integration/negative/signature_mismatch.c)</w:t>
              <w:br/>
            </w:r>
            <w:r>
              <w:rPr>
                <w:rFonts w:ascii="Consolas" w:hAnsi="Consolas"/>
                <w:color w:val="1A202C"/>
                <w:sz w:val="17"/>
              </w:rPr>
              <w:t>* **Type**: Caught Attack (Target Program Defect)</w:t>
              <w:br/>
            </w:r>
            <w:r>
              <w:rPr>
                <w:rFonts w:ascii="Consolas" w:hAnsi="Consolas"/>
                <w:color w:val="1A202C"/>
                <w:sz w:val="17"/>
              </w:rPr>
              <w:t>* **Description**: A function pointer with expected signature `void(void)` is overwritten with the address of `takes_int(int)`.</w:t>
              <w:br/>
            </w:r>
            <w:r>
              <w:rPr>
                <w:rFonts w:ascii="Consolas" w:hAnsi="Consolas"/>
                <w:color w:val="1A202C"/>
                <w:sz w:val="17"/>
              </w:rPr>
              <w:t>* **Behavior**:</w:t>
              <w:br/>
            </w:r>
            <w:r>
              <w:rPr>
                <w:rFonts w:ascii="Consolas" w:hAnsi="Consolas"/>
                <w:color w:val="1A202C"/>
                <w:sz w:val="17"/>
              </w:rPr>
              <w:t xml:space="preserve">  * At runtime, `__cfi_check` verifies whether the target pointer is contained within `@__cfi_targets_0` (which only contains valid `void(void)` functions).</w:t>
              <w:br/>
            </w:r>
            <w:r>
              <w:rPr>
                <w:rFonts w:ascii="Consolas" w:hAnsi="Consolas"/>
                <w:color w:val="1A202C"/>
                <w:sz w:val="17"/>
              </w:rPr>
              <w:t xml:space="preserve">  * Target address is not in the allowed set.</w:t>
              <w:br/>
            </w:r>
            <w:r>
              <w:rPr>
                <w:rFonts w:ascii="Consolas" w:hAnsi="Consolas"/>
                <w:color w:val="1A202C"/>
                <w:sz w:val="17"/>
              </w:rPr>
              <w:t xml:space="preserve">  * Runtime writes forensic details to `stderr` and invokes `abort()`, preventing hijacked execution.</w:t>
              <w:br/>
            </w:r>
            <w:r>
              <w:rPr>
                <w:rFonts w:ascii="Consolas" w:hAnsi="Consolas"/>
                <w:color w:val="1A202C"/>
                <w:sz w:val="17"/>
              </w:rPr>
              <w:br/>
            </w:r>
            <w:r>
              <w:rPr>
                <w:rFonts w:ascii="Consolas" w:hAnsi="Consolas"/>
                <w:color w:val="1A202C"/>
                <w:sz w:val="17"/>
              </w:rPr>
              <w:t>### 2. Silent/Undefined Behavior Hijack (Baseline vs Hardened)</w:t>
              <w:br/>
            </w:r>
            <w:r>
              <w:rPr>
                <w:rFonts w:ascii="Consolas" w:hAnsi="Consolas"/>
                <w:color w:val="1A202C"/>
                <w:sz w:val="17"/>
              </w:rPr>
              <w:t>* **File**: [`tests/integration/comparison/hijack_demo.c`](file:///mnt/d/CD/cfi-harden/member4-integration-and-testing/tests/integration/comparison/hijack_demo.c)</w:t>
              <w:br/>
            </w:r>
            <w:r>
              <w:rPr>
                <w:rFonts w:ascii="Consolas" w:hAnsi="Consolas"/>
                <w:color w:val="1A202C"/>
                <w:sz w:val="17"/>
              </w:rPr>
              <w:t>* **Type**: Caught Attack (Demonstrating Value over Baseline)</w:t>
              <w:br/>
            </w:r>
            <w:r>
              <w:rPr>
                <w:rFonts w:ascii="Consolas" w:hAnsi="Consolas"/>
                <w:color w:val="1A202C"/>
                <w:sz w:val="17"/>
              </w:rPr>
              <w:t>* **Description**: A function `secret_transform(long, long, long)` is cast to `binary_op` (`int(int, int)`) and called.</w:t>
              <w:br/>
            </w:r>
            <w:r>
              <w:rPr>
                <w:rFonts w:ascii="Consolas" w:hAnsi="Consolas"/>
                <w:color w:val="1A202C"/>
                <w:sz w:val="17"/>
              </w:rPr>
              <w:t>* **Baseline Behavior**:</w:t>
              <w:br/>
            </w:r>
            <w:r>
              <w:rPr>
                <w:rFonts w:ascii="Consolas" w:hAnsi="Consolas"/>
                <w:color w:val="1A202C"/>
                <w:sz w:val="17"/>
              </w:rPr>
              <w:t xml:space="preserve">  * Compiles with standard `clang`.</w:t>
              <w:br/>
            </w:r>
            <w:r>
              <w:rPr>
                <w:rFonts w:ascii="Consolas" w:hAnsi="Consolas"/>
                <w:color w:val="1A202C"/>
                <w:sz w:val="17"/>
              </w:rPr>
              <w:t xml:space="preserve">  * Executes with undefined ABI behavior (register/stack parameter mismatch), producing arbitrary garbage (`result = 1367210056`) and exiting cleanly with code `0`.</w:t>
              <w:br/>
            </w:r>
            <w:r>
              <w:rPr>
                <w:rFonts w:ascii="Consolas" w:hAnsi="Consolas"/>
                <w:color w:val="1A202C"/>
                <w:sz w:val="17"/>
              </w:rPr>
              <w:t xml:space="preserve">  * **Result**: Silent vulnerability exploitation.</w:t>
              <w:br/>
            </w:r>
            <w:r>
              <w:rPr>
                <w:rFonts w:ascii="Consolas" w:hAnsi="Consolas"/>
                <w:color w:val="1A202C"/>
                <w:sz w:val="17"/>
              </w:rPr>
              <w:t>* **Hardened Behavior**:</w:t>
              <w:br/>
            </w:r>
            <w:r>
              <w:rPr>
                <w:rFonts w:ascii="Consolas" w:hAnsi="Consolas"/>
                <w:color w:val="1A202C"/>
                <w:sz w:val="17"/>
              </w:rPr>
              <w:t xml:space="preserve">  * Compiled with `cfi-harden` pass.</w:t>
              <w:br/>
            </w:r>
            <w:r>
              <w:rPr>
                <w:rFonts w:ascii="Consolas" w:hAnsi="Consolas"/>
                <w:color w:val="1A202C"/>
                <w:sz w:val="17"/>
              </w:rPr>
              <w:t xml:space="preserve">  * Intercepted before execution by `__cfi_check` because `secret_transform` is not in the allowed set for `int(int, int)`.</w:t>
              <w:br/>
            </w:r>
            <w:r>
              <w:rPr>
                <w:rFonts w:ascii="Consolas" w:hAnsi="Consolas"/>
                <w:color w:val="1A202C"/>
                <w:sz w:val="17"/>
              </w:rPr>
              <w:t xml:space="preserve">  * **Result**: Process terminates immediately with SIGABRT (exit code `134`).</w:t>
              <w:br/>
            </w:r>
            <w:r>
              <w:rPr>
                <w:rFonts w:ascii="Consolas" w:hAnsi="Consolas"/>
                <w:color w:val="1A202C"/>
                <w:sz w:val="17"/>
              </w:rPr>
              <w:br/>
            </w:r>
            <w:r>
              <w:rPr>
                <w:rFonts w:ascii="Consolas" w:hAnsi="Consolas"/>
                <w:color w:val="1A202C"/>
                <w:sz w:val="17"/>
              </w:rPr>
              <w:t>### 3. Empty Target Set (Compiler Robustness)</w:t>
              <w:br/>
            </w:r>
            <w:r>
              <w:rPr>
                <w:rFonts w:ascii="Consolas" w:hAnsi="Consolas"/>
                <w:color w:val="1A202C"/>
                <w:sz w:val="17"/>
              </w:rPr>
              <w:t>* **File**: [`tests/integration/boundary/empty_target_set.c`](file:///mnt/d/CD/cfi-harden/member4-integration-and-testing/tests/integration/boundary/empty_target_set.c)</w:t>
              <w:br/>
            </w:r>
            <w:r>
              <w:rPr>
                <w:rFonts w:ascii="Consolas" w:hAnsi="Consolas"/>
                <w:color w:val="1A202C"/>
                <w:sz w:val="17"/>
              </w:rPr>
              <w:t>* **Type**: Boundary Condition Handling</w:t>
              <w:br/>
            </w:r>
            <w:r>
              <w:rPr>
                <w:rFonts w:ascii="Consolas" w:hAnsi="Consolas"/>
                <w:color w:val="1A202C"/>
                <w:sz w:val="17"/>
              </w:rPr>
              <w:t>* **Description**: An indirect call site has signature `long double(long double, long double, long double)` for which zero address-taken functions exist in the translation unit.</w:t>
              <w:br/>
            </w:r>
            <w:r>
              <w:rPr>
                <w:rFonts w:ascii="Consolas" w:hAnsi="Consolas"/>
                <w:color w:val="1A202C"/>
                <w:sz w:val="17"/>
              </w:rPr>
              <w:t>* **Behavior**:</w:t>
              <w:br/>
            </w:r>
            <w:r>
              <w:rPr>
                <w:rFonts w:ascii="Consolas" w:hAnsi="Consolas"/>
                <w:color w:val="1A202C"/>
                <w:sz w:val="17"/>
              </w:rPr>
              <w:t xml:space="preserve">  * `TargetGenerator` finds 0 candidates.</w:t>
              <w:br/>
            </w:r>
            <w:r>
              <w:rPr>
                <w:rFonts w:ascii="Consolas" w:hAnsi="Consolas"/>
                <w:color w:val="1A202C"/>
                <w:sz w:val="17"/>
              </w:rPr>
              <w:t xml:space="preserve">  * `InstrumentationEngine` emits compiler diagnostic:</w:t>
              <w:br/>
            </w:r>
            <w:r>
              <w:rPr>
                <w:rFonts w:ascii="Consolas" w:hAnsi="Consolas"/>
                <w:color w:val="1A202C"/>
                <w:sz w:val="17"/>
              </w:rPr>
              <w:t xml:space="preserve">    ```text</w:t>
              <w:br/>
            </w:r>
            <w:r>
              <w:rPr>
                <w:rFonts w:ascii="Consolas" w:hAnsi="Consolas"/>
                <w:color w:val="1A202C"/>
                <w:sz w:val="17"/>
              </w:rPr>
              <w:t xml:space="preserve">    cfi-harden: warning: no valid targets for indirect call with signature x86_fp80 (x86_fp80, x86_fp80, x86_fp80);vararg=0</w:t>
              <w:br/>
            </w:r>
            <w:r>
              <w:rPr>
                <w:rFonts w:ascii="Consolas" w:hAnsi="Consolas"/>
                <w:color w:val="1A202C"/>
                <w:sz w:val="17"/>
              </w:rPr>
              <w:t xml:space="preserve">    ```</w:t>
              <w:br/>
            </w:r>
            <w:r>
              <w:rPr>
                <w:rFonts w:ascii="Consolas" w:hAnsi="Consolas"/>
                <w:color w:val="1A202C"/>
                <w:sz w:val="17"/>
              </w:rPr>
              <w:t xml:space="preserve">  * Pass skips instrumenting that specific call site without aborting the compiler, producing a runnable binary.</w:t>
              <w:br/>
            </w:r>
            <w:r>
              <w:rPr>
                <w:rFonts w:ascii="Consolas" w:hAnsi="Consolas"/>
                <w:color w:val="1A202C"/>
                <w:sz w:val="17"/>
              </w:rPr>
              <w:br/>
            </w:r>
            <w:r>
              <w:rPr>
                <w:rFonts w:ascii="Consolas" w:hAnsi="Consolas"/>
                <w:color w:val="1A202C"/>
                <w:sz w:val="17"/>
              </w:rPr>
              <w:t>### 4. Same-Signature Wrong-Intent Redirection (Documented Limitation)</w:t>
              <w:br/>
            </w:r>
            <w:r>
              <w:rPr>
                <w:rFonts w:ascii="Consolas" w:hAnsi="Consolas"/>
                <w:color w:val="1A202C"/>
                <w:sz w:val="17"/>
              </w:rPr>
              <w:t>* **File**: [`tests/integration/known-limitations/same_signature_wrong_target.c`](file:///mnt/d/CD/cfi-harden/member4-integration-and-testing/tests/integration/known-limitations/same_signature_wrong_target.c)</w:t>
              <w:br/>
            </w:r>
            <w:r>
              <w:rPr>
                <w:rFonts w:ascii="Consolas" w:hAnsi="Consolas"/>
                <w:color w:val="1A202C"/>
                <w:sz w:val="17"/>
              </w:rPr>
              <w:t>* **Type**: Coarse-Grained Scheme Limitation (By Design)</w:t>
              <w:br/>
            </w:r>
            <w:r>
              <w:rPr>
                <w:rFonts w:ascii="Consolas" w:hAnsi="Consolas"/>
                <w:color w:val="1A202C"/>
                <w:sz w:val="17"/>
              </w:rPr>
              <w:t>* **Description**: Call site is intended to invoke `add(int, int)`, but the pointer is corrupted to call `unrelated_multiply(int, int)`.</w:t>
              <w:br/>
            </w:r>
            <w:r>
              <w:rPr>
                <w:rFonts w:ascii="Consolas" w:hAnsi="Consolas"/>
                <w:color w:val="1A202C"/>
                <w:sz w:val="17"/>
              </w:rPr>
              <w:t>* **Behavior**:</w:t>
              <w:br/>
            </w:r>
            <w:r>
              <w:rPr>
                <w:rFonts w:ascii="Consolas" w:hAnsi="Consolas"/>
                <w:color w:val="1A202C"/>
                <w:sz w:val="17"/>
              </w:rPr>
              <w:t xml:space="preserve">  * Both `add` and `unrelated_multiply` are valid, address-taken functions defined in the module with identical prototype `i32 (i32, i32);vararg=0`.</w:t>
              <w:br/>
            </w:r>
            <w:r>
              <w:rPr>
                <w:rFonts w:ascii="Consolas" w:hAnsi="Consolas"/>
                <w:color w:val="1A202C"/>
                <w:sz w:val="17"/>
              </w:rPr>
              <w:t xml:space="preserve">  * Both pointers reside in the same `@__cfi_targets` allowed table.</w:t>
              <w:br/>
            </w:r>
            <w:r>
              <w:rPr>
                <w:rFonts w:ascii="Consolas" w:hAnsi="Consolas"/>
                <w:color w:val="1A202C"/>
                <w:sz w:val="17"/>
              </w:rPr>
              <w:t xml:space="preserve">  * `__cfi_check` permits the call because the target is in the signature's allowed set.</w:t>
              <w:br/>
            </w:r>
            <w:r>
              <w:rPr>
                <w:rFonts w:ascii="Consolas" w:hAnsi="Consolas"/>
                <w:color w:val="1A202C"/>
                <w:sz w:val="17"/>
              </w:rPr>
              <w:t xml:space="preserve">  * Output: `result = 12 (expected 12 - documented coarse-grained CFI limitation)`, exit 0.</w:t>
              <w:br/>
            </w:r>
            <w:r>
              <w:rPr>
                <w:rFonts w:ascii="Consolas" w:hAnsi="Consolas"/>
                <w:color w:val="1A202C"/>
                <w:sz w:val="17"/>
              </w:rPr>
              <w:t>* **Tradeoff Analysis**:</w:t>
              <w:br/>
            </w:r>
            <w:r>
              <w:rPr>
                <w:rFonts w:ascii="Consolas" w:hAnsi="Consolas"/>
                <w:color w:val="1A202C"/>
                <w:sz w:val="17"/>
              </w:rPr>
              <w:t xml:space="preserve">  * To prevent this attack, fine-grained CFI (e.g. points-to analysis, class hierarchy analysis, or per-callsite control-flow graph sets) would be required.</w:t>
              <w:br/>
            </w:r>
            <w:r>
              <w:rPr>
                <w:rFonts w:ascii="Consolas" w:hAnsi="Consolas"/>
                <w:color w:val="1A202C"/>
                <w:sz w:val="17"/>
              </w:rPr>
              <w:t xml:space="preserve">  * Coarse-grained type-based CFI provides significant protection against arbitrary code execution (e.g. jumping to `system()`, ROP gadgets, or non-matching functions) with low compilation and memory overhead, but intentionally trades off protection between same-signature siblings.</w:t>
            </w:r>
          </w:p>
        </w:tc>
      </w:tr>
    </w:tbl>
    <w:p>
      <w:pPr>
        <w:spacing w:after="120"/>
      </w:pPr>
    </w:p>
    <w:p>
      <w:pPr>
        <w:keepNext/>
        <w:spacing w:before="280" w:after="120"/>
      </w:pPr>
      <w:r>
        <w:rPr>
          <w:rFonts w:ascii="Calibri" w:hAnsi="Calibri"/>
          <w:b/>
          <w:color w:val="2B6CB0"/>
          <w:sz w:val="27"/>
        </w:rPr>
        <w:t>11.1 Tradeoff Analysis: Coarse-Grained vs Fine-Grained CFI</w:t>
      </w:r>
    </w:p>
    <w:p>
      <w:pPr>
        <w:spacing w:after="120"/>
      </w:pPr>
      <w:r>
        <w:rPr>
          <w:rFonts w:ascii="Calibri" w:hAnsi="Calibri"/>
          <w:color w:val="2D3748"/>
          <w:sz w:val="21"/>
        </w:rPr>
        <w:t>As demonstrated by 'same_signature_wrong_target.c', coarse-grained CFI permits redirection between functions that share an identical prototype. Consider two functions:</w:t>
      </w:r>
    </w:p>
    <w:p>
      <w:pPr>
        <w:keepNext/>
        <w:spacing w:before="160" w:after="40"/>
      </w:pPr>
      <w:r>
        <w:rPr>
          <w:rFonts w:ascii="Calibri" w:hAnsi="Calibri"/>
          <w:b/>
          <w:color w:val="2B6CB0"/>
          <w:sz w:val="19"/>
        </w:rPr>
        <w:t>Source Code Listing: Identical Prototype Sibling Functions</w:t>
      </w:r>
    </w:p>
    <w:tbl>
      <w:tblPr>
        <w:tblW w:type="auto" w:w="0"/>
        <w:jc w:val="center"/>
        <w:tblLook w:firstColumn="1" w:firstRow="1" w:lastColumn="0" w:lastRow="0" w:noHBand="0" w:noVBand="1" w:val="04A0"/>
      </w:tblPr>
      <w:tblGrid>
        <w:gridCol w:w="9360"/>
      </w:tblGrid>
      <w:tr>
        <w:tc>
          <w:tcPr>
            <w:tcW w:type="dxa" w:w="9360"/>
            <w:shd w:fill="F8FAFC"/>
            <w:tcBorders>
              <w:top w:val="single" w:sz="4" w:space="0" w:color="CBD5E0"/>
              <w:left w:val="single" w:sz="16" w:space="0" w:color="A0AEC0"/>
              <w:bottom w:val="single" w:sz="4" w:space="0" w:color="CBD5E0"/>
              <w:right w:val="single" w:sz="4" w:space="0" w:color="CBD5E0"/>
            </w:tcBorders>
          </w:tcPr>
          <w:p>
            <w:pPr>
              <w:spacing w:before="80" w:after="80" w:line="252" w:lineRule="auto"/>
              <w:ind w:left="115" w:right="115"/>
            </w:pPr>
            <w:r>
              <w:rPr>
                <w:rFonts w:ascii="Consolas" w:hAnsi="Consolas"/>
                <w:color w:val="1A202C"/>
                <w:sz w:val="17"/>
              </w:rPr>
              <w:t>void grant_admin_privileges(void);</w:t>
              <w:br/>
            </w:r>
            <w:r>
              <w:rPr>
                <w:rFonts w:ascii="Consolas" w:hAnsi="Consolas"/>
                <w:color w:val="1A202C"/>
                <w:sz w:val="17"/>
              </w:rPr>
              <w:t>void log_user_logout(void);</w:t>
            </w:r>
          </w:p>
        </w:tc>
      </w:tr>
    </w:tbl>
    <w:p>
      <w:pPr>
        <w:spacing w:after="120"/>
      </w:pPr>
    </w:p>
    <w:p>
      <w:pPr>
        <w:spacing w:after="120"/>
      </w:pPr>
      <w:r>
        <w:rPr>
          <w:rFonts w:ascii="Calibri" w:hAnsi="Calibri"/>
          <w:color w:val="2D3748"/>
          <w:sz w:val="21"/>
        </w:rPr>
        <w:t>Both functions possess the signature 'void (void);vararg=0'. If an attacker can overwrite a function pointer intended to call 'log_user_logout' with 'grant_admin_privileges', coarse-grained CFI will allow the call because 'grant_admin_privileges' is an address-taken function with the matching signature. To mitigate this, fine-grained CFI would require points-to analysis or Class Hierarchy Analysis (CHA) to restrict the target set to only those functions specifically assigned to that pointer variable in the source code. However, fine-grained CFI requires whole-program Link-Time Optimization (LTO) and incurs heavy analysis overhead during compilation.</w:t>
      </w:r>
    </w:p>
    <w:p>
      <w:pPr>
        <w:keepNext/>
        <w:spacing w:before="400" w:after="160"/>
      </w:pPr>
      <w:r>
        <w:rPr>
          <w:rFonts w:ascii="Calibri" w:hAnsi="Calibri"/>
          <w:b/>
          <w:color w:val="1A365D"/>
          <w:sz w:val="34"/>
        </w:rPr>
        <w:t>Chapter 12: Master Viva Voce Preparation Guide (All 4 Members)</w:t>
      </w:r>
    </w:p>
    <w:p>
      <w:pPr>
        <w:spacing w:after="120"/>
      </w:pPr>
      <w:r>
        <w:rPr>
          <w:rFonts w:ascii="Calibri" w:hAnsi="Calibri"/>
          <w:color w:val="2D3748"/>
          <w:sz w:val="21"/>
        </w:rPr>
        <w:t>This chapter consolidates comprehensive viva voce (oral defense) preparation questions and answers for all four team members. Examiners typically probe design decisions, LLVM internals, boundary handling, and security tradeoffs.</w:t>
      </w:r>
    </w:p>
    <w:p>
      <w:pPr>
        <w:keepNext/>
        <w:spacing w:before="280" w:after="120"/>
      </w:pPr>
      <w:r>
        <w:rPr>
          <w:rFonts w:ascii="Calibri" w:hAnsi="Calibri"/>
          <w:b/>
          <w:color w:val="2B6CB0"/>
          <w:sz w:val="27"/>
        </w:rPr>
        <w:t>12.1 Member 1 Viva Defense Guide: Architecture &amp; Orchestration</w:t>
      </w:r>
    </w:p>
    <w:p>
      <w:pPr>
        <w:keepNext/>
        <w:spacing w:before="160" w:after="40"/>
      </w:pPr>
      <w:r>
        <w:rPr>
          <w:rFonts w:ascii="Calibri" w:hAnsi="Calibri"/>
          <w:b/>
          <w:color w:val="2B6CB0"/>
          <w:sz w:val="19"/>
        </w:rPr>
        <w:t>Source Code Listing: viva-prep/member1.md</w:t>
      </w:r>
    </w:p>
    <w:tbl>
      <w:tblPr>
        <w:tblW w:type="auto" w:w="0"/>
        <w:jc w:val="center"/>
        <w:tblLook w:firstColumn="1" w:firstRow="1" w:lastColumn="0" w:lastRow="0" w:noHBand="0" w:noVBand="1" w:val="04A0"/>
      </w:tblPr>
      <w:tblGrid>
        <w:gridCol w:w="9360"/>
      </w:tblGrid>
      <w:tr>
        <w:tc>
          <w:tcPr>
            <w:tcW w:type="dxa" w:w="9360"/>
            <w:shd w:fill="F8FAFC"/>
            <w:tcBorders>
              <w:top w:val="single" w:sz="4" w:space="0" w:color="CBD5E0"/>
              <w:left w:val="single" w:sz="16" w:space="0" w:color="A0AEC0"/>
              <w:bottom w:val="single" w:sz="4" w:space="0" w:color="CBD5E0"/>
              <w:right w:val="single" w:sz="4" w:space="0" w:color="CBD5E0"/>
            </w:tcBorders>
          </w:tcPr>
          <w:p>
            <w:pPr>
              <w:spacing w:before="80" w:after="80" w:line="252" w:lineRule="auto"/>
              <w:ind w:left="115" w:right="115"/>
            </w:pPr>
            <w:r>
              <w:rPr>
                <w:rFonts w:ascii="Consolas" w:hAnsi="Consolas"/>
                <w:color w:val="1A202C"/>
                <w:sz w:val="17"/>
              </w:rPr>
              <w:t># Member 1 Viva Preparation: Architecture, Pipeline &amp; Pass Orchestration</w:t>
              <w:br/>
            </w:r>
            <w:r>
              <w:rPr>
                <w:rFonts w:ascii="Consolas" w:hAnsi="Consolas"/>
                <w:color w:val="1A202C"/>
                <w:sz w:val="17"/>
              </w:rPr>
              <w:br/>
            </w:r>
            <w:r>
              <w:rPr>
                <w:rFonts w:ascii="Consolas" w:hAnsi="Consolas"/>
                <w:color w:val="1A202C"/>
                <w:sz w:val="17"/>
              </w:rPr>
              <w:t>## Role &amp; Responsibilities</w:t>
              <w:br/>
            </w:r>
            <w:r>
              <w:rPr>
                <w:rFonts w:ascii="Consolas" w:hAnsi="Consolas"/>
                <w:color w:val="1A202C"/>
                <w:sz w:val="17"/>
              </w:rPr>
              <w:t>- System Architecture Design: 5-stage forward-edge CFI pipeline.</w:t>
              <w:br/>
            </w:r>
            <w:r>
              <w:rPr>
                <w:rFonts w:ascii="Consolas" w:hAnsi="Consolas"/>
                <w:color w:val="1A202C"/>
                <w:sz w:val="17"/>
              </w:rPr>
              <w:t>- Shared Interface Specification: Defining header contracts before parallel development.</w:t>
              <w:br/>
            </w:r>
            <w:r>
              <w:rPr>
                <w:rFonts w:ascii="Consolas" w:hAnsi="Consolas"/>
                <w:color w:val="1A202C"/>
                <w:sz w:val="17"/>
              </w:rPr>
              <w:t>- Top-level LLVM Pass Orchestration (`CFIHardenPass.cpp` &amp; `CFIHardenPass.h`).</w:t>
              <w:br/>
            </w:r>
            <w:r>
              <w:rPr>
                <w:rFonts w:ascii="Consolas" w:hAnsi="Consolas"/>
                <w:color w:val="1A202C"/>
                <w:sz w:val="17"/>
              </w:rPr>
              <w:t>- Pass Plugin Registration with LLVM New Pass Manager.</w:t>
              <w:br/>
            </w:r>
            <w:r>
              <w:rPr>
                <w:rFonts w:ascii="Consolas" w:hAnsi="Consolas"/>
                <w:color w:val="1A202C"/>
                <w:sz w:val="17"/>
              </w:rPr>
              <w:t>- Milestone planning and Review 1/2 tracking.</w:t>
              <w:br/>
            </w:r>
            <w:r>
              <w:rPr>
                <w:rFonts w:ascii="Consolas" w:hAnsi="Consolas"/>
                <w:color w:val="1A202C"/>
                <w:sz w:val="17"/>
              </w:rPr>
              <w:br/>
            </w:r>
            <w:r>
              <w:rPr>
                <w:rFonts w:ascii="Consolas" w:hAnsi="Consolas"/>
                <w:color w:val="1A202C"/>
                <w:sz w:val="17"/>
              </w:rPr>
              <w:t>---</w:t>
              <w:br/>
            </w:r>
            <w:r>
              <w:rPr>
                <w:rFonts w:ascii="Consolas" w:hAnsi="Consolas"/>
                <w:color w:val="1A202C"/>
                <w:sz w:val="17"/>
              </w:rPr>
              <w:br/>
            </w:r>
            <w:r>
              <w:rPr>
                <w:rFonts w:ascii="Consolas" w:hAnsi="Consolas"/>
                <w:color w:val="1A202C"/>
                <w:sz w:val="17"/>
              </w:rPr>
              <w:t>## Key Concepts &amp; Anticipated Viva Questions</w:t>
              <w:br/>
            </w:r>
            <w:r>
              <w:rPr>
                <w:rFonts w:ascii="Consolas" w:hAnsi="Consolas"/>
                <w:color w:val="1A202C"/>
                <w:sz w:val="17"/>
              </w:rPr>
              <w:br/>
            </w:r>
            <w:r>
              <w:rPr>
                <w:rFonts w:ascii="Consolas" w:hAnsi="Consolas"/>
                <w:color w:val="1A202C"/>
                <w:sz w:val="17"/>
              </w:rPr>
              <w:t>### 1. Why is this implemented as an LLVM `ModulePass` rather than a `FunctionPass`?</w:t>
              <w:br/>
            </w:r>
            <w:r>
              <w:rPr>
                <w:rFonts w:ascii="Consolas" w:hAnsi="Consolas"/>
                <w:color w:val="1A202C"/>
                <w:sz w:val="17"/>
              </w:rPr>
              <w:t>- **Answer**: Target discovery requires whole-module visibility. To determine the allowed set of targets for any given function signature, we must inspect all functions across the entire translation unit (finding address-taken functions). Furthermore, the global target arrays (`@__cfi_targets_*`) and the declaration of `@__cfi_check` must be inserted at the module level. Therefore, a `ModulePass` (`PreservedAnalyses run(Module &amp;, ModuleAnalysisManager &amp;)`) is strictly required.</w:t>
              <w:br/>
            </w:r>
            <w:r>
              <w:rPr>
                <w:rFonts w:ascii="Consolas" w:hAnsi="Consolas"/>
                <w:color w:val="1A202C"/>
                <w:sz w:val="17"/>
              </w:rPr>
              <w:br/>
            </w:r>
            <w:r>
              <w:rPr>
                <w:rFonts w:ascii="Consolas" w:hAnsi="Consolas"/>
                <w:color w:val="1A202C"/>
                <w:sz w:val="17"/>
              </w:rPr>
              <w:t>### 2. How does the 5-stage pipeline operate?</w:t>
              <w:br/>
            </w:r>
            <w:r>
              <w:rPr>
                <w:rFonts w:ascii="Consolas" w:hAnsi="Consolas"/>
                <w:color w:val="1A202C"/>
                <w:sz w:val="17"/>
              </w:rPr>
              <w:t>- **Stage 1 (IR Scanning)**: Traverses all instructions across all basic blocks in all functions.</w:t>
              <w:br/>
            </w:r>
            <w:r>
              <w:rPr>
                <w:rFonts w:ascii="Consolas" w:hAnsi="Consolas"/>
                <w:color w:val="1A202C"/>
                <w:sz w:val="17"/>
              </w:rPr>
              <w:t>- **Stage 2 (Indirect Call Detection)**: Identifies indirect `CallBase` candidates (excluding direct calls).</w:t>
              <w:br/>
            </w:r>
            <w:r>
              <w:rPr>
                <w:rFonts w:ascii="Consolas" w:hAnsi="Consolas"/>
                <w:color w:val="1A202C"/>
                <w:sz w:val="17"/>
              </w:rPr>
              <w:t>- **Stage 3 (Signature Analysis)**: Derives a canonical type signature string for each indirect call.</w:t>
              <w:br/>
            </w:r>
            <w:r>
              <w:rPr>
                <w:rFonts w:ascii="Consolas" w:hAnsi="Consolas"/>
                <w:color w:val="1A202C"/>
                <w:sz w:val="17"/>
              </w:rPr>
              <w:t>- **Stage 4 (Target Generation)**: Collects address-taken functions in the module and indexes them by canonical signature.</w:t>
              <w:br/>
            </w:r>
            <w:r>
              <w:rPr>
                <w:rFonts w:ascii="Consolas" w:hAnsi="Consolas"/>
                <w:color w:val="1A202C"/>
                <w:sz w:val="17"/>
              </w:rPr>
              <w:t>- **Stage 5 (Instrumentation Engine)**: Injects global target arrays and pre-call `__cfi_check` invocations.</w:t>
              <w:br/>
            </w:r>
            <w:r>
              <w:rPr>
                <w:rFonts w:ascii="Consolas" w:hAnsi="Consolas"/>
                <w:color w:val="1A202C"/>
                <w:sz w:val="17"/>
              </w:rPr>
              <w:br/>
            </w:r>
            <w:r>
              <w:rPr>
                <w:rFonts w:ascii="Consolas" w:hAnsi="Consolas"/>
                <w:color w:val="1A202C"/>
                <w:sz w:val="17"/>
              </w:rPr>
              <w:t>### 3. How is the plugin registered with the LLVM New Pass Manager?</w:t>
              <w:br/>
            </w:r>
            <w:r>
              <w:rPr>
                <w:rFonts w:ascii="Consolas" w:hAnsi="Consolas"/>
                <w:color w:val="1A202C"/>
                <w:sz w:val="17"/>
              </w:rPr>
              <w:t>- LLVM plugins export `llvmGetPassPluginInfo()` with `LLVM_PLUGIN_API_VERSION`.</w:t>
              <w:br/>
            </w:r>
            <w:r>
              <w:rPr>
                <w:rFonts w:ascii="Consolas" w:hAnsi="Consolas"/>
                <w:color w:val="1A202C"/>
                <w:sz w:val="17"/>
              </w:rPr>
              <w:t>- Inside the callback, `builder.registerPipelineParsingCallback(...)` checks for pass name `"cfi-harden"` and adds `cfi::CFIHardenPass` to the `ModulePassManager`.</w:t>
              <w:br/>
            </w:r>
            <w:r>
              <w:rPr>
                <w:rFonts w:ascii="Consolas" w:hAnsi="Consolas"/>
                <w:color w:val="1A202C"/>
                <w:sz w:val="17"/>
              </w:rPr>
              <w:t>- This enables running the pass via `opt -load-pass-plugin=build/cfi-harden.so -passes=cfi-harden`.</w:t>
              <w:br/>
            </w:r>
            <w:r>
              <w:rPr>
                <w:rFonts w:ascii="Consolas" w:hAnsi="Consolas"/>
                <w:color w:val="1A202C"/>
                <w:sz w:val="17"/>
              </w:rPr>
              <w:br/>
            </w:r>
            <w:r>
              <w:rPr>
                <w:rFonts w:ascii="Consolas" w:hAnsi="Consolas"/>
                <w:color w:val="1A202C"/>
                <w:sz w:val="17"/>
              </w:rPr>
              <w:t>### 4. What analyses does this pass preserve?</w:t>
              <w:br/>
            </w:r>
            <w:r>
              <w:rPr>
                <w:rFonts w:ascii="Consolas" w:hAnsi="Consolas"/>
                <w:color w:val="1A202C"/>
                <w:sz w:val="17"/>
              </w:rPr>
              <w:t>- It returns `PreservedAnalyses::none()` because it modifies the control-flow graph (injecting calls and new instructions) and adds global variables to the module.</w:t>
              <w:br/>
            </w:r>
            <w:r>
              <w:rPr>
                <w:rFonts w:ascii="Consolas" w:hAnsi="Consolas"/>
                <w:color w:val="1A202C"/>
                <w:sz w:val="17"/>
              </w:rPr>
              <w:br/>
            </w:r>
            <w:r>
              <w:rPr>
                <w:rFonts w:ascii="Consolas" w:hAnsi="Consolas"/>
                <w:color w:val="1A202C"/>
                <w:sz w:val="17"/>
              </w:rPr>
              <w:t>### 5. Why use an "interfaces-first" build methodology?</w:t>
              <w:br/>
            </w:r>
            <w:r>
              <w:rPr>
                <w:rFonts w:ascii="Consolas" w:hAnsi="Consolas"/>
                <w:color w:val="1A202C"/>
                <w:sz w:val="17"/>
              </w:rPr>
              <w:t>- Defining pure interface headers (`IRScanner.h`, `TargetGenerator.h`, etc.) first established a strict contract between members. Member 2 (detection) and Member 3 (instrumentation) could develop their logic in parallel without blocking each other, while Member 1 could orchestrate the top-level pass against these interfaces from day one.</w:t>
            </w:r>
          </w:p>
        </w:tc>
      </w:tr>
    </w:tbl>
    <w:p>
      <w:pPr>
        <w:spacing w:after="120"/>
      </w:pPr>
    </w:p>
    <w:p>
      <w:pPr>
        <w:keepNext/>
        <w:spacing w:before="200" w:after="80"/>
      </w:pPr>
      <w:r>
        <w:rPr>
          <w:rFonts w:ascii="Calibri" w:hAnsi="Calibri"/>
          <w:b/>
          <w:color w:val="2D3748"/>
          <w:sz w:val="23"/>
        </w:rPr>
        <w:t>Anticipated Examiner Questions for Member 1:</w:t>
      </w:r>
    </w:p>
    <w:p>
      <w:pPr>
        <w:pStyle w:val="ListBullet"/>
        <w:spacing w:after="60"/>
      </w:pPr>
      <w:r>
        <w:rPr>
          <w:b/>
          <w:color w:val="1A365D"/>
          <w:sz w:val="20"/>
        </w:rPr>
        <w:t xml:space="preserve">Q1: Why is this implemented as an LLVM ModulePass instead of a FunctionPass?: </w:t>
      </w:r>
      <w:r>
        <w:rPr>
          <w:color w:val="2D3748"/>
          <w:sz w:val="20"/>
        </w:rPr>
        <w:t>Answer: A FunctionPass only has visibility into one function at a time. Determining whether a function's address is taken requires inspecting all globals, initializers, and functions across the entire translation unit. Furthermore, injecting the constant target array (@__cfi_targets_N) and the external declaration of __cfi_check requires mutating the Module symbol table.</w:t>
      </w:r>
    </w:p>
    <w:p>
      <w:pPr>
        <w:pStyle w:val="ListBullet"/>
        <w:spacing w:after="60"/>
      </w:pPr>
      <w:r>
        <w:rPr>
          <w:b/>
          <w:color w:val="1A365D"/>
          <w:sz w:val="20"/>
        </w:rPr>
        <w:t xml:space="preserve">Q2: How does the plugin register with LLVM's New Pass Manager?: </w:t>
      </w:r>
      <w:r>
        <w:rPr>
          <w:color w:val="2D3748"/>
          <w:sz w:val="20"/>
        </w:rPr>
        <w:t>Answer: It exports 'llvmGetPassPluginInfo()' with 'LLVM_PLUGIN_API_VERSION'. Inside the callback, 'builder.registerPipelineParsingCallback()' listens for pass name 'cfi-harden' and adds 'cfi::CFIHardenPass' to the ModulePassManager pipeline.</w:t>
      </w:r>
    </w:p>
    <w:p>
      <w:pPr>
        <w:pStyle w:val="ListBullet"/>
        <w:spacing w:after="60"/>
      </w:pPr>
      <w:r>
        <w:rPr>
          <w:b/>
          <w:color w:val="1A365D"/>
          <w:sz w:val="20"/>
        </w:rPr>
        <w:t xml:space="preserve">Q3: What analyses does this pass preserve?: </w:t>
      </w:r>
      <w:r>
        <w:rPr>
          <w:color w:val="2D3748"/>
          <w:sz w:val="20"/>
        </w:rPr>
        <w:t>Answer: It returns 'PreservedAnalyses::none()' because it alters control flow (inserting new basic block instructions) and adds global variables, invalidating previous dominator trees and loop analyses.</w:t>
      </w:r>
    </w:p>
    <w:p>
      <w:pPr>
        <w:keepNext/>
        <w:spacing w:before="280" w:after="120"/>
      </w:pPr>
      <w:r>
        <w:rPr>
          <w:rFonts w:ascii="Calibri" w:hAnsi="Calibri"/>
          <w:b/>
          <w:color w:val="2B6CB0"/>
          <w:sz w:val="27"/>
        </w:rPr>
        <w:t>12.2 Member 2 Viva Defense Guide: Detection &amp; Signature Analysis</w:t>
      </w:r>
    </w:p>
    <w:p>
      <w:pPr>
        <w:keepNext/>
        <w:spacing w:before="160" w:after="40"/>
      </w:pPr>
      <w:r>
        <w:rPr>
          <w:rFonts w:ascii="Calibri" w:hAnsi="Calibri"/>
          <w:b/>
          <w:color w:val="2B6CB0"/>
          <w:sz w:val="19"/>
        </w:rPr>
        <w:t>Source Code Listing: viva-prep/member2.md</w:t>
      </w:r>
    </w:p>
    <w:tbl>
      <w:tblPr>
        <w:tblW w:type="auto" w:w="0"/>
        <w:jc w:val="center"/>
        <w:tblLook w:firstColumn="1" w:firstRow="1" w:lastColumn="0" w:lastRow="0" w:noHBand="0" w:noVBand="1" w:val="04A0"/>
      </w:tblPr>
      <w:tblGrid>
        <w:gridCol w:w="9360"/>
      </w:tblGrid>
      <w:tr>
        <w:tc>
          <w:tcPr>
            <w:tcW w:type="dxa" w:w="9360"/>
            <w:shd w:fill="F8FAFC"/>
            <w:tcBorders>
              <w:top w:val="single" w:sz="4" w:space="0" w:color="CBD5E0"/>
              <w:left w:val="single" w:sz="16" w:space="0" w:color="A0AEC0"/>
              <w:bottom w:val="single" w:sz="4" w:space="0" w:color="CBD5E0"/>
              <w:right w:val="single" w:sz="4" w:space="0" w:color="CBD5E0"/>
            </w:tcBorders>
          </w:tcPr>
          <w:p>
            <w:pPr>
              <w:spacing w:before="80" w:after="80" w:line="252" w:lineRule="auto"/>
              <w:ind w:left="115" w:right="115"/>
            </w:pPr>
            <w:r>
              <w:rPr>
                <w:rFonts w:ascii="Consolas" w:hAnsi="Consolas"/>
                <w:color w:val="1A202C"/>
                <w:sz w:val="17"/>
              </w:rPr>
              <w:t># Member 2 Viva Preparation: Detection &amp; Signature Analysis</w:t>
              <w:br/>
            </w:r>
            <w:r>
              <w:rPr>
                <w:rFonts w:ascii="Consolas" w:hAnsi="Consolas"/>
                <w:color w:val="1A202C"/>
                <w:sz w:val="17"/>
              </w:rPr>
              <w:br/>
            </w:r>
            <w:r>
              <w:rPr>
                <w:rFonts w:ascii="Consolas" w:hAnsi="Consolas"/>
                <w:color w:val="1A202C"/>
                <w:sz w:val="17"/>
              </w:rPr>
              <w:t>## Role &amp; Responsibilities</w:t>
              <w:br/>
            </w:r>
            <w:r>
              <w:rPr>
                <w:rFonts w:ascii="Consolas" w:hAnsi="Consolas"/>
                <w:color w:val="1A202C"/>
                <w:sz w:val="17"/>
              </w:rPr>
              <w:t>- `IRScanner`: Instruction visitor pattern decoupling IR traversal from inspection.</w:t>
              <w:br/>
            </w:r>
            <w:r>
              <w:rPr>
                <w:rFonts w:ascii="Consolas" w:hAnsi="Consolas"/>
                <w:color w:val="1A202C"/>
                <w:sz w:val="17"/>
              </w:rPr>
              <w:t>- `IndirectCallDetector`: Accurate classification of indirect call sites.</w:t>
              <w:br/>
            </w:r>
            <w:r>
              <w:rPr>
                <w:rFonts w:ascii="Consolas" w:hAnsi="Consolas"/>
                <w:color w:val="1A202C"/>
                <w:sz w:val="17"/>
              </w:rPr>
              <w:t>- `SignatureAnalyzer`: Canonical string representation of LLVM function types.</w:t>
              <w:br/>
            </w:r>
            <w:r>
              <w:rPr>
                <w:rFonts w:ascii="Consolas" w:hAnsi="Consolas"/>
                <w:color w:val="1A202C"/>
                <w:sz w:val="17"/>
              </w:rPr>
              <w:t>- Unit testing framework in `tests/unit/detector_tests.cpp`.</w:t>
              <w:br/>
            </w:r>
            <w:r>
              <w:rPr>
                <w:rFonts w:ascii="Consolas" w:hAnsi="Consolas"/>
                <w:color w:val="1A202C"/>
                <w:sz w:val="17"/>
              </w:rPr>
              <w:br/>
            </w:r>
            <w:r>
              <w:rPr>
                <w:rFonts w:ascii="Consolas" w:hAnsi="Consolas"/>
                <w:color w:val="1A202C"/>
                <w:sz w:val="17"/>
              </w:rPr>
              <w:t>---</w:t>
              <w:br/>
            </w:r>
            <w:r>
              <w:rPr>
                <w:rFonts w:ascii="Consolas" w:hAnsi="Consolas"/>
                <w:color w:val="1A202C"/>
                <w:sz w:val="17"/>
              </w:rPr>
              <w:br/>
            </w:r>
            <w:r>
              <w:rPr>
                <w:rFonts w:ascii="Consolas" w:hAnsi="Consolas"/>
                <w:color w:val="1A202C"/>
                <w:sz w:val="17"/>
              </w:rPr>
              <w:t>## Key Concepts &amp; Anticipated Viva Questions</w:t>
              <w:br/>
            </w:r>
            <w:r>
              <w:rPr>
                <w:rFonts w:ascii="Consolas" w:hAnsi="Consolas"/>
                <w:color w:val="1A202C"/>
                <w:sz w:val="17"/>
              </w:rPr>
              <w:br/>
            </w:r>
            <w:r>
              <w:rPr>
                <w:rFonts w:ascii="Consolas" w:hAnsi="Consolas"/>
                <w:color w:val="1A202C"/>
                <w:sz w:val="17"/>
              </w:rPr>
              <w:t>### 1. Why check `llvm::CallBase` rather than `llvm::CallInst`?</w:t>
              <w:br/>
            </w:r>
            <w:r>
              <w:rPr>
                <w:rFonts w:ascii="Consolas" w:hAnsi="Consolas"/>
                <w:color w:val="1A202C"/>
                <w:sz w:val="17"/>
              </w:rPr>
              <w:t>- **Answer**: In LLVM, function calls can be initiated via standard calls (`CallInst`) or exception-handling calls (`InvokeInst`). `CallBase` is the unified parent class introduced in LLVM to abstract both. Using `CallBase` guarantees that indirect calls in C++ code using exceptions (e.g., `invoke` instructions with normal and unwind destination blocks) are hardened and not bypassed.</w:t>
              <w:br/>
            </w:r>
            <w:r>
              <w:rPr>
                <w:rFonts w:ascii="Consolas" w:hAnsi="Consolas"/>
                <w:color w:val="1A202C"/>
                <w:sz w:val="17"/>
              </w:rPr>
              <w:br/>
            </w:r>
            <w:r>
              <w:rPr>
                <w:rFonts w:ascii="Consolas" w:hAnsi="Consolas"/>
                <w:color w:val="1A202C"/>
                <w:sz w:val="17"/>
              </w:rPr>
              <w:t>### 2. How do you distinguish between direct and indirect calls?</w:t>
              <w:br/>
            </w:r>
            <w:r>
              <w:rPr>
                <w:rFonts w:ascii="Consolas" w:hAnsi="Consolas"/>
                <w:color w:val="1A202C"/>
                <w:sz w:val="17"/>
              </w:rPr>
              <w:t>- **Answer**: By inspecting `call-&gt;getCalledFunction()`.</w:t>
              <w:br/>
            </w:r>
            <w:r>
              <w:rPr>
                <w:rFonts w:ascii="Consolas" w:hAnsi="Consolas"/>
                <w:color w:val="1A202C"/>
                <w:sz w:val="17"/>
              </w:rPr>
              <w:t xml:space="preserve">  - If `getCalledFunction() != nullptr`, the callee is a statically resolved function (e.g. `@printf` or `@helper`), which is immune to runtime function pointer tampering.</w:t>
              <w:br/>
            </w:r>
            <w:r>
              <w:rPr>
                <w:rFonts w:ascii="Consolas" w:hAnsi="Consolas"/>
                <w:color w:val="1A202C"/>
                <w:sz w:val="17"/>
              </w:rPr>
              <w:t xml:space="preserve">  - If `getCalledFunction() == nullptr`, the callee operand is dynamically evaluated at runtime (e.g. loaded from a struct, vtable, or pointer argument). This represents an indirect call and must be protected.</w:t>
              <w:br/>
            </w:r>
            <w:r>
              <w:rPr>
                <w:rFonts w:ascii="Consolas" w:hAnsi="Consolas"/>
                <w:color w:val="1A202C"/>
                <w:sz w:val="17"/>
              </w:rPr>
              <w:br/>
            </w:r>
            <w:r>
              <w:rPr>
                <w:rFonts w:ascii="Consolas" w:hAnsi="Consolas"/>
                <w:color w:val="1A202C"/>
                <w:sz w:val="17"/>
              </w:rPr>
              <w:t>### 3. How do you construct a canonical signature key?</w:t>
              <w:br/>
            </w:r>
            <w:r>
              <w:rPr>
                <w:rFonts w:ascii="Consolas" w:hAnsi="Consolas"/>
                <w:color w:val="1A202C"/>
                <w:sz w:val="17"/>
              </w:rPr>
              <w:t>- **Answer**: `FunctionType` contains:</w:t>
              <w:br/>
            </w:r>
            <w:r>
              <w:rPr>
                <w:rFonts w:ascii="Consolas" w:hAnsi="Consolas"/>
                <w:color w:val="1A202C"/>
                <w:sz w:val="17"/>
              </w:rPr>
              <w:t xml:space="preserve">  1. Return type (`type-&gt;getReturnType()`)</w:t>
              <w:br/>
            </w:r>
            <w:r>
              <w:rPr>
                <w:rFonts w:ascii="Consolas" w:hAnsi="Consolas"/>
                <w:color w:val="1A202C"/>
                <w:sz w:val="17"/>
              </w:rPr>
              <w:t xml:space="preserve">  2. Number and ordered types of formal parameters (`type-&gt;params()`)</w:t>
              <w:br/>
            </w:r>
            <w:r>
              <w:rPr>
                <w:rFonts w:ascii="Consolas" w:hAnsi="Consolas"/>
                <w:color w:val="1A202C"/>
                <w:sz w:val="17"/>
              </w:rPr>
              <w:t xml:space="preserve">  3. Variadic flag (`type-&gt;isVarArg()`)</w:t>
              <w:br/>
            </w:r>
            <w:r>
              <w:rPr>
                <w:rFonts w:ascii="Consolas" w:hAnsi="Consolas"/>
                <w:color w:val="1A202C"/>
                <w:sz w:val="17"/>
              </w:rPr>
              <w:t>- We print the function type into a stream and append `;vararg=&lt;0|1&gt;`. This forms a deterministic string key (e.g., `i32 (i32);vararg=0`) used as a dictionary key to pair caller sites with callee functions.</w:t>
              <w:br/>
            </w:r>
            <w:r>
              <w:rPr>
                <w:rFonts w:ascii="Consolas" w:hAnsi="Consolas"/>
                <w:color w:val="1A202C"/>
                <w:sz w:val="17"/>
              </w:rPr>
              <w:br/>
            </w:r>
            <w:r>
              <w:rPr>
                <w:rFonts w:ascii="Consolas" w:hAnsi="Consolas"/>
                <w:color w:val="1A202C"/>
                <w:sz w:val="17"/>
              </w:rPr>
              <w:t>### 4. What unit tests did you implement and why?</w:t>
              <w:br/>
            </w:r>
            <w:r>
              <w:rPr>
                <w:rFonts w:ascii="Consolas" w:hAnsi="Consolas"/>
                <w:color w:val="1A202C"/>
                <w:sz w:val="17"/>
              </w:rPr>
              <w:t>- **Direct call exclusion**: Ensures normal static calls are not mistakenly instrumented (which would cause unnecessary overhead and potential false positives).</w:t>
              <w:br/>
            </w:r>
            <w:r>
              <w:rPr>
                <w:rFonts w:ascii="Consolas" w:hAnsi="Consolas"/>
                <w:color w:val="1A202C"/>
                <w:sz w:val="17"/>
              </w:rPr>
              <w:t>- **Indirect call detection**: Confirms that standard function pointer calls are identified and assigned proper signatures.</w:t>
              <w:br/>
            </w:r>
            <w:r>
              <w:rPr>
                <w:rFonts w:ascii="Consolas" w:hAnsi="Consolas"/>
                <w:color w:val="1A202C"/>
                <w:sz w:val="17"/>
              </w:rPr>
              <w:t>- **Variadic boundary**: Tests `void (...)` to verify `vararg=1` handling.</w:t>
              <w:br/>
            </w:r>
            <w:r>
              <w:rPr>
                <w:rFonts w:ascii="Consolas" w:hAnsi="Consolas"/>
                <w:color w:val="1A202C"/>
                <w:sz w:val="17"/>
              </w:rPr>
              <w:t>- **Invoke instruction boundary**: Verifies `InvokeInst` detection so C++ exception boundaries are not left vulnerable.</w:t>
              <w:br/>
            </w:r>
            <w:r>
              <w:rPr>
                <w:rFonts w:ascii="Consolas" w:hAnsi="Consolas"/>
                <w:color w:val="1A202C"/>
                <w:sz w:val="17"/>
              </w:rPr>
              <w:br/>
            </w:r>
            <w:r>
              <w:rPr>
                <w:rFonts w:ascii="Consolas" w:hAnsi="Consolas"/>
                <w:color w:val="1A202C"/>
                <w:sz w:val="17"/>
              </w:rPr>
              <w:t>### 5. What real bugs did you encounter during development?</w:t>
              <w:br/>
            </w:r>
            <w:r>
              <w:rPr>
                <w:rFonts w:ascii="Consolas" w:hAnsi="Consolas"/>
                <w:color w:val="1A202C"/>
                <w:sz w:val="17"/>
              </w:rPr>
              <w:t>- Missing `#include "llvm/AsmParser/Parser.h"` in `detector_tests.cpp`, which caused `parseAssemblyString` to fail during compilation. Resolved by including the appropriate LLVM AsmParser header.</w:t>
            </w:r>
          </w:p>
        </w:tc>
      </w:tr>
    </w:tbl>
    <w:p>
      <w:pPr>
        <w:spacing w:after="120"/>
      </w:pPr>
    </w:p>
    <w:p>
      <w:pPr>
        <w:keepNext/>
        <w:spacing w:before="200" w:after="80"/>
      </w:pPr>
      <w:r>
        <w:rPr>
          <w:rFonts w:ascii="Calibri" w:hAnsi="Calibri"/>
          <w:b/>
          <w:color w:val="2D3748"/>
          <w:sz w:val="23"/>
        </w:rPr>
        <w:t>Anticipated Examiner Questions for Member 2:</w:t>
      </w:r>
    </w:p>
    <w:p>
      <w:pPr>
        <w:pStyle w:val="ListBullet"/>
        <w:spacing w:after="60"/>
      </w:pPr>
      <w:r>
        <w:rPr>
          <w:b/>
          <w:color w:val="1A365D"/>
          <w:sz w:val="20"/>
        </w:rPr>
        <w:t xml:space="preserve">Q1: Why inspect llvm::CallBase instead of llvm::CallInst?: </w:t>
      </w:r>
      <w:r>
        <w:rPr>
          <w:color w:val="2D3748"/>
          <w:sz w:val="20"/>
        </w:rPr>
        <w:t>Answer: Function calls in LLVM can be standard calls (CallInst) or exception-handling invocations (InvokeInst). CallBase is the common abstract parent class for both. Inspecting CallBase ensures indirect calls within C++ try/catch blocks are hardened.</w:t>
      </w:r>
    </w:p>
    <w:p>
      <w:pPr>
        <w:pStyle w:val="ListBullet"/>
        <w:spacing w:after="60"/>
      </w:pPr>
      <w:r>
        <w:rPr>
          <w:b/>
          <w:color w:val="1A365D"/>
          <w:sz w:val="20"/>
        </w:rPr>
        <w:t xml:space="preserve">Q2: How do you filter out direct calls from indirect calls?: </w:t>
      </w:r>
      <w:r>
        <w:rPr>
          <w:color w:val="2D3748"/>
          <w:sz w:val="20"/>
        </w:rPr>
        <w:t>Answer: By querying 'call-&gt;getCalledFunction()'. Direct calls have an immutable static target, returning a non-null Function pointer. Indirect calls evaluate their target dynamically at runtime, returning nullptr.</w:t>
      </w:r>
    </w:p>
    <w:p>
      <w:pPr>
        <w:pStyle w:val="ListBullet"/>
        <w:spacing w:after="60"/>
      </w:pPr>
      <w:r>
        <w:rPr>
          <w:b/>
          <w:color w:val="1A365D"/>
          <w:sz w:val="20"/>
        </w:rPr>
        <w:t xml:space="preserve">Q3: How is the canonical signature key structured?: </w:t>
      </w:r>
      <w:r>
        <w:rPr>
          <w:color w:val="2D3748"/>
          <w:sz w:val="20"/>
        </w:rPr>
        <w:t>Answer: It prints the LLVM FunctionType (return type and argument types) and appends ';vararg=&lt;0|1&gt;'. For example: 'i32 (i32, i32);vararg=0'. This ensures exact prototype matching.</w:t>
      </w:r>
    </w:p>
    <w:p>
      <w:pPr>
        <w:keepNext/>
        <w:spacing w:before="280" w:after="120"/>
      </w:pPr>
      <w:r>
        <w:rPr>
          <w:rFonts w:ascii="Calibri" w:hAnsi="Calibri"/>
          <w:b/>
          <w:color w:val="2B6CB0"/>
          <w:sz w:val="27"/>
        </w:rPr>
        <w:t>12.3 Member 3 Viva Defense Guide: Target Generation &amp; Runtime</w:t>
      </w:r>
    </w:p>
    <w:p>
      <w:pPr>
        <w:keepNext/>
        <w:spacing w:before="160" w:after="40"/>
      </w:pPr>
      <w:r>
        <w:rPr>
          <w:rFonts w:ascii="Calibri" w:hAnsi="Calibri"/>
          <w:b/>
          <w:color w:val="2B6CB0"/>
          <w:sz w:val="19"/>
        </w:rPr>
        <w:t>Source Code Listing: viva-prep/member3.md</w:t>
      </w:r>
    </w:p>
    <w:tbl>
      <w:tblPr>
        <w:tblW w:type="auto" w:w="0"/>
        <w:jc w:val="center"/>
        <w:tblLook w:firstColumn="1" w:firstRow="1" w:lastColumn="0" w:lastRow="0" w:noHBand="0" w:noVBand="1" w:val="04A0"/>
      </w:tblPr>
      <w:tblGrid>
        <w:gridCol w:w="9360"/>
      </w:tblGrid>
      <w:tr>
        <w:tc>
          <w:tcPr>
            <w:tcW w:type="dxa" w:w="9360"/>
            <w:shd w:fill="F8FAFC"/>
            <w:tcBorders>
              <w:top w:val="single" w:sz="4" w:space="0" w:color="CBD5E0"/>
              <w:left w:val="single" w:sz="16" w:space="0" w:color="A0AEC0"/>
              <w:bottom w:val="single" w:sz="4" w:space="0" w:color="CBD5E0"/>
              <w:right w:val="single" w:sz="4" w:space="0" w:color="CBD5E0"/>
            </w:tcBorders>
          </w:tcPr>
          <w:p>
            <w:pPr>
              <w:spacing w:before="80" w:after="80" w:line="252" w:lineRule="auto"/>
              <w:ind w:left="115" w:right="115"/>
            </w:pPr>
            <w:r>
              <w:rPr>
                <w:rFonts w:ascii="Consolas" w:hAnsi="Consolas"/>
                <w:color w:val="1A202C"/>
                <w:sz w:val="17"/>
              </w:rPr>
              <w:t># Member 3 Viva Preparation: Target Generation, Instrumentation &amp; Runtime</w:t>
              <w:br/>
            </w:r>
            <w:r>
              <w:rPr>
                <w:rFonts w:ascii="Consolas" w:hAnsi="Consolas"/>
                <w:color w:val="1A202C"/>
                <w:sz w:val="17"/>
              </w:rPr>
              <w:br/>
            </w:r>
            <w:r>
              <w:rPr>
                <w:rFonts w:ascii="Consolas" w:hAnsi="Consolas"/>
                <w:color w:val="1A202C"/>
                <w:sz w:val="17"/>
              </w:rPr>
              <w:t>## Role &amp; Responsibilities</w:t>
              <w:br/>
            </w:r>
            <w:r>
              <w:rPr>
                <w:rFonts w:ascii="Consolas" w:hAnsi="Consolas"/>
                <w:color w:val="1A202C"/>
                <w:sz w:val="17"/>
              </w:rPr>
              <w:t>- `TargetGenerator`: Address-taken function analysis and signature indexing.</w:t>
              <w:br/>
            </w:r>
            <w:r>
              <w:rPr>
                <w:rFonts w:ascii="Consolas" w:hAnsi="Consolas"/>
                <w:color w:val="1A202C"/>
                <w:sz w:val="17"/>
              </w:rPr>
              <w:t>- `InstrumentationEngine`: LLVM IR rewriting, global array emission, and check call insertion.</w:t>
              <w:br/>
            </w:r>
            <w:r>
              <w:rPr>
                <w:rFonts w:ascii="Consolas" w:hAnsi="Consolas"/>
                <w:color w:val="1A202C"/>
                <w:sz w:val="17"/>
              </w:rPr>
              <w:t>- `cfi_runtime.c` &amp; `cfi_runtime.h`: Lightweight C runtime check implementation.</w:t>
              <w:br/>
            </w:r>
            <w:r>
              <w:rPr>
                <w:rFonts w:ascii="Consolas" w:hAnsi="Consolas"/>
                <w:color w:val="1A202C"/>
                <w:sz w:val="17"/>
              </w:rPr>
              <w:t>- Unit testing in `tests/unit/runtime_test.c`.</w:t>
              <w:br/>
            </w:r>
            <w:r>
              <w:rPr>
                <w:rFonts w:ascii="Consolas" w:hAnsi="Consolas"/>
                <w:color w:val="1A202C"/>
                <w:sz w:val="17"/>
              </w:rPr>
              <w:br/>
            </w:r>
            <w:r>
              <w:rPr>
                <w:rFonts w:ascii="Consolas" w:hAnsi="Consolas"/>
                <w:color w:val="1A202C"/>
                <w:sz w:val="17"/>
              </w:rPr>
              <w:t>---</w:t>
              <w:br/>
            </w:r>
            <w:r>
              <w:rPr>
                <w:rFonts w:ascii="Consolas" w:hAnsi="Consolas"/>
                <w:color w:val="1A202C"/>
                <w:sz w:val="17"/>
              </w:rPr>
              <w:br/>
            </w:r>
            <w:r>
              <w:rPr>
                <w:rFonts w:ascii="Consolas" w:hAnsi="Consolas"/>
                <w:color w:val="1A202C"/>
                <w:sz w:val="17"/>
              </w:rPr>
              <w:t>## Key Concepts &amp; Anticipated Viva Questions</w:t>
              <w:br/>
            </w:r>
            <w:r>
              <w:rPr>
                <w:rFonts w:ascii="Consolas" w:hAnsi="Consolas"/>
                <w:color w:val="1A202C"/>
                <w:sz w:val="17"/>
              </w:rPr>
              <w:br/>
            </w:r>
            <w:r>
              <w:rPr>
                <w:rFonts w:ascii="Consolas" w:hAnsi="Consolas"/>
                <w:color w:val="1A202C"/>
                <w:sz w:val="17"/>
              </w:rPr>
              <w:t>### 1. How does `TargetGenerator` determine the valid target set?</w:t>
              <w:br/>
            </w:r>
            <w:r>
              <w:rPr>
                <w:rFonts w:ascii="Consolas" w:hAnsi="Consolas"/>
                <w:color w:val="1A202C"/>
                <w:sz w:val="17"/>
              </w:rPr>
              <w:t>- **Answer**: It iterates through every `Function` in the module and applies two strict criteria:</w:t>
              <w:br/>
            </w:r>
            <w:r>
              <w:rPr>
                <w:rFonts w:ascii="Consolas" w:hAnsi="Consolas"/>
                <w:color w:val="1A202C"/>
                <w:sz w:val="17"/>
              </w:rPr>
              <w:t xml:space="preserve">  1. `!function.isDeclaration()`: The function must be defined within the module (have a body), not merely declared (extern).</w:t>
              <w:br/>
            </w:r>
            <w:r>
              <w:rPr>
                <w:rFonts w:ascii="Consolas" w:hAnsi="Consolas"/>
                <w:color w:val="1A202C"/>
                <w:sz w:val="17"/>
              </w:rPr>
              <w:t xml:space="preserve">  2. `function.hasAddressTaken()`: The function's address must be explicitly taken anywhere in the IR (e.g., stored in a table, passed as argument). If a function's address is never taken, it cannot legitimately be invoked via an indirect pointer.</w:t>
              <w:br/>
            </w:r>
            <w:r>
              <w:rPr>
                <w:rFonts w:ascii="Consolas" w:hAnsi="Consolas"/>
                <w:color w:val="1A202C"/>
                <w:sz w:val="17"/>
              </w:rPr>
              <w:t>- Valid targets are indexed by their canonical signature string.</w:t>
              <w:br/>
            </w:r>
            <w:r>
              <w:rPr>
                <w:rFonts w:ascii="Consolas" w:hAnsi="Consolas"/>
                <w:color w:val="1A202C"/>
                <w:sz w:val="17"/>
              </w:rPr>
              <w:br/>
            </w:r>
            <w:r>
              <w:rPr>
                <w:rFonts w:ascii="Consolas" w:hAnsi="Consolas"/>
                <w:color w:val="1A202C"/>
                <w:sz w:val="17"/>
              </w:rPr>
              <w:t>### 2. How does `InstrumentationEngine` generate and reuse target arrays?</w:t>
              <w:br/>
            </w:r>
            <w:r>
              <w:rPr>
                <w:rFonts w:ascii="Consolas" w:hAnsi="Consolas"/>
                <w:color w:val="1A202C"/>
                <w:sz w:val="17"/>
              </w:rPr>
              <w:t>- **Answer**: For each unique signature encountered among indirect call sites:</w:t>
              <w:br/>
            </w:r>
            <w:r>
              <w:rPr>
                <w:rFonts w:ascii="Consolas" w:hAnsi="Consolas"/>
                <w:color w:val="1A202C"/>
                <w:sz w:val="17"/>
              </w:rPr>
              <w:t xml:space="preserve">  - If a global array for this signature already exists in `targetGlobals` cache, it is reused.</w:t>
              <w:br/>
            </w:r>
            <w:r>
              <w:rPr>
                <w:rFonts w:ascii="Consolas" w:hAnsi="Consolas"/>
                <w:color w:val="1A202C"/>
                <w:sz w:val="17"/>
              </w:rPr>
              <w:t xml:space="preserve">  - Otherwise, a private constant global variable `@__cfi_targets_N` of type `[count x ptr]` is allocated with `ConstantArray` containing bitcasts of all address-taken target functions.</w:t>
              <w:br/>
            </w:r>
            <w:r>
              <w:rPr>
                <w:rFonts w:ascii="Consolas" w:hAnsi="Consolas"/>
                <w:color w:val="1A202C"/>
                <w:sz w:val="17"/>
              </w:rPr>
              <w:t xml:space="preserve">  - Caching prevents code bloat when multiple indirect calls share the same signature.</w:t>
              <w:br/>
            </w:r>
            <w:r>
              <w:rPr>
                <w:rFonts w:ascii="Consolas" w:hAnsi="Consolas"/>
                <w:color w:val="1A202C"/>
                <w:sz w:val="17"/>
              </w:rPr>
              <w:br/>
            </w:r>
            <w:r>
              <w:rPr>
                <w:rFonts w:ascii="Consolas" w:hAnsi="Consolas"/>
                <w:color w:val="1A202C"/>
                <w:sz w:val="17"/>
              </w:rPr>
              <w:t>### 3. Exactly where and how is the check inserted?</w:t>
              <w:br/>
            </w:r>
            <w:r>
              <w:rPr>
                <w:rFonts w:ascii="Consolas" w:hAnsi="Consolas"/>
                <w:color w:val="1A202C"/>
                <w:sz w:val="17"/>
              </w:rPr>
              <w:t>- **Answer**: Using `IRBuilder&lt;&gt; builder(call)`:</w:t>
              <w:br/>
            </w:r>
            <w:r>
              <w:rPr>
                <w:rFonts w:ascii="Consolas" w:hAnsi="Consolas"/>
                <w:color w:val="1A202C"/>
                <w:sz w:val="17"/>
              </w:rPr>
              <w:t xml:space="preserve">  - The check instruction is inserted **immediately preceding** the original indirect call instruction.</w:t>
              <w:br/>
            </w:r>
            <w:r>
              <w:rPr>
                <w:rFonts w:ascii="Consolas" w:hAnsi="Consolas"/>
                <w:color w:val="1A202C"/>
                <w:sz w:val="17"/>
              </w:rPr>
              <w:t xml:space="preserve">  - The original indirect call is left completely intact.</w:t>
              <w:br/>
            </w:r>
            <w:r>
              <w:rPr>
                <w:rFonts w:ascii="Consolas" w:hAnsi="Consolas"/>
                <w:color w:val="1A202C"/>
                <w:sz w:val="17"/>
              </w:rPr>
              <w:t xml:space="preserve">  - Arguments passed to `__cfi_check(void *target, void **allowed_targets, int32_t count)`:</w:t>
              <w:br/>
            </w:r>
            <w:r>
              <w:rPr>
                <w:rFonts w:ascii="Consolas" w:hAnsi="Consolas"/>
                <w:color w:val="1A202C"/>
                <w:sz w:val="17"/>
              </w:rPr>
              <w:t xml:space="preserve">    1. The evaluated dynamic callee target (`builder.CreatePointerCast(call-&gt;getCalledOperand(), i8ptr)`).</w:t>
              <w:br/>
            </w:r>
            <w:r>
              <w:rPr>
                <w:rFonts w:ascii="Consolas" w:hAnsi="Consolas"/>
                <w:color w:val="1A202C"/>
                <w:sz w:val="17"/>
              </w:rPr>
              <w:t xml:space="preserve">    2. A GEP pointer to the start of the `@__cfi_targets_N` array (`GEP(..., [0, 0])`).</w:t>
              <w:br/>
            </w:r>
            <w:r>
              <w:rPr>
                <w:rFonts w:ascii="Consolas" w:hAnsi="Consolas"/>
                <w:color w:val="1A202C"/>
                <w:sz w:val="17"/>
              </w:rPr>
              <w:t xml:space="preserve">    3. The number of valid targets (`builder.getInt32(count)`).</w:t>
              <w:br/>
            </w:r>
            <w:r>
              <w:rPr>
                <w:rFonts w:ascii="Consolas" w:hAnsi="Consolas"/>
                <w:color w:val="1A202C"/>
                <w:sz w:val="17"/>
              </w:rPr>
              <w:br/>
            </w:r>
            <w:r>
              <w:rPr>
                <w:rFonts w:ascii="Consolas" w:hAnsi="Consolas"/>
                <w:color w:val="1A202C"/>
                <w:sz w:val="17"/>
              </w:rPr>
              <w:t>### 4. How does `__cfi_check` in the runtime work?</w:t>
              <w:br/>
            </w:r>
            <w:r>
              <w:rPr>
                <w:rFonts w:ascii="Consolas" w:hAnsi="Consolas"/>
                <w:color w:val="1A202C"/>
                <w:sz w:val="17"/>
              </w:rPr>
              <w:t>- **Answer**:</w:t>
              <w:br/>
            </w:r>
            <w:r>
              <w:rPr>
                <w:rFonts w:ascii="Consolas" w:hAnsi="Consolas"/>
                <w:color w:val="1A202C"/>
                <w:sz w:val="17"/>
              </w:rPr>
              <w:t xml:space="preserve">  ```c</w:t>
              <w:br/>
            </w:r>
            <w:r>
              <w:rPr>
                <w:rFonts w:ascii="Consolas" w:hAnsi="Consolas"/>
                <w:color w:val="1A202C"/>
                <w:sz w:val="17"/>
              </w:rPr>
              <w:t xml:space="preserve">  void __cfi_check(void *target, void **allowed_targets, int32_t count) {</w:t>
              <w:br/>
            </w:r>
            <w:r>
              <w:rPr>
                <w:rFonts w:ascii="Consolas" w:hAnsi="Consolas"/>
                <w:color w:val="1A202C"/>
                <w:sz w:val="17"/>
              </w:rPr>
              <w:t xml:space="preserve">      for (int32_t i = 0; i &lt; count; i++) {</w:t>
              <w:br/>
            </w:r>
            <w:r>
              <w:rPr>
                <w:rFonts w:ascii="Consolas" w:hAnsi="Consolas"/>
                <w:color w:val="1A202C"/>
                <w:sz w:val="17"/>
              </w:rPr>
              <w:t xml:space="preserve">          if (allowed_targets[i] == target) return;</w:t>
              <w:br/>
            </w:r>
            <w:r>
              <w:rPr>
                <w:rFonts w:ascii="Consolas" w:hAnsi="Consolas"/>
                <w:color w:val="1A202C"/>
                <w:sz w:val="17"/>
              </w:rPr>
              <w:t xml:space="preserve">      }</w:t>
              <w:br/>
            </w:r>
            <w:r>
              <w:rPr>
                <w:rFonts w:ascii="Consolas" w:hAnsi="Consolas"/>
                <w:color w:val="1A202C"/>
                <w:sz w:val="17"/>
              </w:rPr>
              <w:t xml:space="preserve">      fprintf(stderr, "[CFI] control-flow integrity violation: "</w:t>
              <w:br/>
            </w:r>
            <w:r>
              <w:rPr>
                <w:rFonts w:ascii="Consolas" w:hAnsi="Consolas"/>
                <w:color w:val="1A202C"/>
                <w:sz w:val="17"/>
              </w:rPr>
              <w:t xml:space="preserve">                       "indirect call target %p is not in the allowed set\n", target);</w:t>
              <w:br/>
            </w:r>
            <w:r>
              <w:rPr>
                <w:rFonts w:ascii="Consolas" w:hAnsi="Consolas"/>
                <w:color w:val="1A202C"/>
                <w:sz w:val="17"/>
              </w:rPr>
              <w:t xml:space="preserve">      abort();</w:t>
              <w:br/>
            </w:r>
            <w:r>
              <w:rPr>
                <w:rFonts w:ascii="Consolas" w:hAnsi="Consolas"/>
                <w:color w:val="1A202C"/>
                <w:sz w:val="17"/>
              </w:rPr>
              <w:t xml:space="preserve">  }</w:t>
              <w:br/>
            </w:r>
            <w:r>
              <w:rPr>
                <w:rFonts w:ascii="Consolas" w:hAnsi="Consolas"/>
                <w:color w:val="1A202C"/>
                <w:sz w:val="17"/>
              </w:rPr>
              <w:t xml:space="preserve">  ```</w:t>
              <w:br/>
            </w:r>
            <w:r>
              <w:rPr>
                <w:rFonts w:ascii="Consolas" w:hAnsi="Consolas"/>
                <w:color w:val="1A202C"/>
                <w:sz w:val="17"/>
              </w:rPr>
              <w:t xml:space="preserve">  It iterates through the allowed array. If a match is found, it returns immediately and normal execution proceeds. If no match is found, it writes an alert to `stderr` and calls `abort()`.</w:t>
              <w:br/>
            </w:r>
            <w:r>
              <w:rPr>
                <w:rFonts w:ascii="Consolas" w:hAnsi="Consolas"/>
                <w:color w:val="1A202C"/>
                <w:sz w:val="17"/>
              </w:rPr>
              <w:br/>
            </w:r>
            <w:r>
              <w:rPr>
                <w:rFonts w:ascii="Consolas" w:hAnsi="Consolas"/>
                <w:color w:val="1A202C"/>
                <w:sz w:val="17"/>
              </w:rPr>
              <w:t>### 5. What are the known limitations and tradeoffs of this design?</w:t>
              <w:br/>
            </w:r>
            <w:r>
              <w:rPr>
                <w:rFonts w:ascii="Consolas" w:hAnsi="Consolas"/>
                <w:color w:val="1A202C"/>
                <w:sz w:val="17"/>
              </w:rPr>
              <w:t>- **Coarse-grained granularity**: Two functions with identical signatures (e.g. `void grant_admin()` and `void log_out()`) share the same target set. An attacker could redirect one to the other if both have address taken. Fine-grained CFI or points-to analysis would be needed to restrict this further.</w:t>
              <w:br/>
            </w:r>
            <w:r>
              <w:rPr>
                <w:rFonts w:ascii="Consolas" w:hAnsi="Consolas"/>
                <w:color w:val="1A202C"/>
                <w:sz w:val="17"/>
              </w:rPr>
              <w:t>- **Linear search overhead**: In hot loops, an $O(N)$ scan per call site incurs measurable CPU overhead (as demonstrated by our performance test). In a production compiler, binary search or bitmask sets (like LLVM's built-in Forward-Edge CFI) are used to achieve $O(1)$ verification.</w:t>
              <w:br/>
            </w:r>
            <w:r>
              <w:rPr>
                <w:rFonts w:ascii="Consolas" w:hAnsi="Consolas"/>
                <w:color w:val="1A202C"/>
                <w:sz w:val="17"/>
              </w:rPr>
              <w:t>- **Module scope**: Cross-DSO / dynamic library function pointers require Link-Time Optimization (LTO) to be visible to the module pass.</w:t>
              <w:br/>
            </w:r>
            <w:r>
              <w:rPr>
                <w:rFonts w:ascii="Consolas" w:hAnsi="Consolas"/>
                <w:color w:val="1A202C"/>
                <w:sz w:val="17"/>
              </w:rPr>
              <w:br/>
            </w:r>
            <w:r>
              <w:rPr>
                <w:rFonts w:ascii="Consolas" w:hAnsi="Consolas"/>
                <w:color w:val="1A202C"/>
                <w:sz w:val="17"/>
              </w:rPr>
              <w:t>### 6. What real bugs did you fix during implementation?</w:t>
              <w:br/>
            </w:r>
            <w:r>
              <w:rPr>
                <w:rFonts w:ascii="Consolas" w:hAnsi="Consolas"/>
                <w:color w:val="1A202C"/>
                <w:sz w:val="17"/>
              </w:rPr>
              <w:t>- Under modern LLVM versions with opaque pointers (LLVM 15+ / LLVM 21), `PointerType::getUnqual(Type*)` is deprecated. Migrated to `PointerType::getUnqual(LLVMContext&amp;)`, resolving compiler deprecation warnings.</w:t>
            </w:r>
          </w:p>
        </w:tc>
      </w:tr>
    </w:tbl>
    <w:p>
      <w:pPr>
        <w:spacing w:after="120"/>
      </w:pPr>
    </w:p>
    <w:p>
      <w:pPr>
        <w:keepNext/>
        <w:spacing w:before="200" w:after="80"/>
      </w:pPr>
      <w:r>
        <w:rPr>
          <w:rFonts w:ascii="Calibri" w:hAnsi="Calibri"/>
          <w:b/>
          <w:color w:val="2D3748"/>
          <w:sz w:val="23"/>
        </w:rPr>
        <w:t>Anticipated Examiner Questions for Member 3:</w:t>
      </w:r>
    </w:p>
    <w:p>
      <w:pPr>
        <w:pStyle w:val="ListBullet"/>
        <w:spacing w:after="60"/>
      </w:pPr>
      <w:r>
        <w:rPr>
          <w:b/>
          <w:color w:val="1A365D"/>
          <w:sz w:val="20"/>
        </w:rPr>
        <w:t xml:space="preserve">Q1: How do you identify valid target functions?: </w:t>
      </w:r>
      <w:r>
        <w:rPr>
          <w:color w:val="2D3748"/>
          <w:sz w:val="20"/>
        </w:rPr>
        <w:t>Answer: TargetGenerator checks two criteria: '!F.isDeclaration()' (the function is defined in this module) and 'F.hasAddressTaken()' (its address is stored or passed). Functions whose addresses are never taken can only be reached by direct calls and are excluded.</w:t>
      </w:r>
    </w:p>
    <w:p>
      <w:pPr>
        <w:pStyle w:val="ListBullet"/>
        <w:spacing w:after="60"/>
      </w:pPr>
      <w:r>
        <w:rPr>
          <w:b/>
          <w:color w:val="1A365D"/>
          <w:sz w:val="20"/>
        </w:rPr>
        <w:t xml:space="preserve">Q2: Where is the check injected relative to the indirect call?: </w:t>
      </w:r>
      <w:r>
        <w:rPr>
          <w:color w:val="2D3748"/>
          <w:sz w:val="20"/>
        </w:rPr>
        <w:t>Answer: Using 'IRBuilder&lt;&gt; builder(call)', the check is injected immediately BEFORE the indirect call instruction. The original call is left intact immediately following the check.</w:t>
      </w:r>
    </w:p>
    <w:p>
      <w:pPr>
        <w:pStyle w:val="ListBullet"/>
        <w:spacing w:after="60"/>
      </w:pPr>
      <w:r>
        <w:rPr>
          <w:b/>
          <w:color w:val="1A365D"/>
          <w:sz w:val="20"/>
        </w:rPr>
        <w:t xml:space="preserve">Q3: How does modern LLVM handle pointer types in this pass?: </w:t>
      </w:r>
      <w:r>
        <w:rPr>
          <w:color w:val="2D3748"/>
          <w:sz w:val="20"/>
        </w:rPr>
        <w:t>Answer: LLVM 15+ through 21+ uses opaque pointers ('ptr'). PointerType::getUnqual(Type*) is deprecated. We use 'PointerType::getUnqual(context)' to create clean opaque pointer types without warnings.</w:t>
      </w:r>
    </w:p>
    <w:p>
      <w:pPr>
        <w:keepNext/>
        <w:spacing w:before="280" w:after="120"/>
      </w:pPr>
      <w:r>
        <w:rPr>
          <w:rFonts w:ascii="Calibri" w:hAnsi="Calibri"/>
          <w:b/>
          <w:color w:val="2B6CB0"/>
          <w:sz w:val="27"/>
        </w:rPr>
        <w:t>12.4 Member 4 Viva Defense Guide: Integration &amp; Testing</w:t>
      </w:r>
    </w:p>
    <w:p>
      <w:pPr>
        <w:keepNext/>
        <w:spacing w:before="160" w:after="40"/>
      </w:pPr>
      <w:r>
        <w:rPr>
          <w:rFonts w:ascii="Calibri" w:hAnsi="Calibri"/>
          <w:b/>
          <w:color w:val="2B6CB0"/>
          <w:sz w:val="19"/>
        </w:rPr>
        <w:t>Source Code Listing: viva-prep/member4.md</w:t>
      </w:r>
    </w:p>
    <w:tbl>
      <w:tblPr>
        <w:tblW w:type="auto" w:w="0"/>
        <w:jc w:val="center"/>
        <w:tblLook w:firstColumn="1" w:firstRow="1" w:lastColumn="0" w:lastRow="0" w:noHBand="0" w:noVBand="1" w:val="04A0"/>
      </w:tblPr>
      <w:tblGrid>
        <w:gridCol w:w="9360"/>
      </w:tblGrid>
      <w:tr>
        <w:tc>
          <w:tcPr>
            <w:tcW w:type="dxa" w:w="9360"/>
            <w:shd w:fill="F8FAFC"/>
            <w:tcBorders>
              <w:top w:val="single" w:sz="4" w:space="0" w:color="CBD5E0"/>
              <w:left w:val="single" w:sz="16" w:space="0" w:color="A0AEC0"/>
              <w:bottom w:val="single" w:sz="4" w:space="0" w:color="CBD5E0"/>
              <w:right w:val="single" w:sz="4" w:space="0" w:color="CBD5E0"/>
            </w:tcBorders>
          </w:tcPr>
          <w:p>
            <w:pPr>
              <w:spacing w:before="80" w:after="80" w:line="252" w:lineRule="auto"/>
              <w:ind w:left="115" w:right="115"/>
            </w:pPr>
            <w:r>
              <w:rPr>
                <w:rFonts w:ascii="Consolas" w:hAnsi="Consolas"/>
                <w:color w:val="1A202C"/>
                <w:sz w:val="17"/>
              </w:rPr>
              <w:t># Member 4 Viva Preparation: Integration, Testing &amp; Performance Evaluation</w:t>
              <w:br/>
            </w:r>
            <w:r>
              <w:rPr>
                <w:rFonts w:ascii="Consolas" w:hAnsi="Consolas"/>
                <w:color w:val="1A202C"/>
                <w:sz w:val="17"/>
              </w:rPr>
              <w:br/>
            </w:r>
            <w:r>
              <w:rPr>
                <w:rFonts w:ascii="Consolas" w:hAnsi="Consolas"/>
                <w:color w:val="1A202C"/>
                <w:sz w:val="17"/>
              </w:rPr>
              <w:t>## Role &amp; Responsibilities</w:t>
              <w:br/>
            </w:r>
            <w:r>
              <w:rPr>
                <w:rFonts w:ascii="Consolas" w:hAnsi="Consolas"/>
                <w:color w:val="1A202C"/>
                <w:sz w:val="17"/>
              </w:rPr>
              <w:t>- Automated Build Pipeline (`scripts/build.sh`): Building CMake pass plugin and runtime objects.</w:t>
              <w:br/>
            </w:r>
            <w:r>
              <w:rPr>
                <w:rFonts w:ascii="Consolas" w:hAnsi="Consolas"/>
                <w:color w:val="1A202C"/>
                <w:sz w:val="17"/>
              </w:rPr>
              <w:t>- Test Execution Harness (`scripts/run_tests.sh`): Lowering C to LLVM IR, applying `opt -passes=cfi-harden`, code generation via `llc`, and final linking.</w:t>
              <w:br/>
            </w:r>
            <w:r>
              <w:rPr>
                <w:rFonts w:ascii="Consolas" w:hAnsi="Consolas"/>
                <w:color w:val="1A202C"/>
                <w:sz w:val="17"/>
              </w:rPr>
              <w:t>- Integration Test Suite: Positive, negative, boundary, and performance benchmarks.</w:t>
              <w:br/>
            </w:r>
            <w:r>
              <w:rPr>
                <w:rFonts w:ascii="Consolas" w:hAnsi="Consolas"/>
                <w:color w:val="1A202C"/>
                <w:sz w:val="17"/>
              </w:rPr>
              <w:t>- Test Reporting &amp; Verification: Capturing logs, status codes, and overhead metrics in `test-report.md` and `issue-tracker.md`.</w:t>
              <w:br/>
            </w:r>
            <w:r>
              <w:rPr>
                <w:rFonts w:ascii="Consolas" w:hAnsi="Consolas"/>
                <w:color w:val="1A202C"/>
                <w:sz w:val="17"/>
              </w:rPr>
              <w:br/>
            </w:r>
            <w:r>
              <w:rPr>
                <w:rFonts w:ascii="Consolas" w:hAnsi="Consolas"/>
                <w:color w:val="1A202C"/>
                <w:sz w:val="17"/>
              </w:rPr>
              <w:t>---</w:t>
              <w:br/>
            </w:r>
            <w:r>
              <w:rPr>
                <w:rFonts w:ascii="Consolas" w:hAnsi="Consolas"/>
                <w:color w:val="1A202C"/>
                <w:sz w:val="17"/>
              </w:rPr>
              <w:br/>
            </w:r>
            <w:r>
              <w:rPr>
                <w:rFonts w:ascii="Consolas" w:hAnsi="Consolas"/>
                <w:color w:val="1A202C"/>
                <w:sz w:val="17"/>
              </w:rPr>
              <w:t>## Key Concepts &amp; Anticipated Viva Questions</w:t>
              <w:br/>
            </w:r>
            <w:r>
              <w:rPr>
                <w:rFonts w:ascii="Consolas" w:hAnsi="Consolas"/>
                <w:color w:val="1A202C"/>
                <w:sz w:val="17"/>
              </w:rPr>
              <w:br/>
            </w:r>
            <w:r>
              <w:rPr>
                <w:rFonts w:ascii="Consolas" w:hAnsi="Consolas"/>
                <w:color w:val="1A202C"/>
                <w:sz w:val="17"/>
              </w:rPr>
              <w:t>### 1. Explain the complete compilation and hardening pipeline.</w:t>
              <w:br/>
            </w:r>
            <w:r>
              <w:rPr>
                <w:rFonts w:ascii="Consolas" w:hAnsi="Consolas"/>
                <w:color w:val="1A202C"/>
                <w:sz w:val="17"/>
              </w:rPr>
              <w:t>- **Answer**:</w:t>
              <w:br/>
            </w:r>
            <w:r>
              <w:rPr>
                <w:rFonts w:ascii="Consolas" w:hAnsi="Consolas"/>
                <w:color w:val="1A202C"/>
                <w:sz w:val="17"/>
              </w:rPr>
              <w:t xml:space="preserve">  ```text</w:t>
              <w:br/>
            </w:r>
            <w:r>
              <w:rPr>
                <w:rFonts w:ascii="Consolas" w:hAnsi="Consolas"/>
                <w:color w:val="1A202C"/>
                <w:sz w:val="17"/>
              </w:rPr>
              <w:t xml:space="preserve">  C Source</w:t>
              <w:br/>
            </w:r>
            <w:r>
              <w:rPr>
                <w:rFonts w:ascii="Consolas" w:hAnsi="Consolas"/>
                <w:color w:val="1A202C"/>
                <w:sz w:val="17"/>
              </w:rPr>
              <w:t xml:space="preserve">     │  clang -emit-llvm -S</w:t>
              <w:br/>
            </w:r>
            <w:r>
              <w:rPr>
                <w:rFonts w:ascii="Consolas" w:hAnsi="Consolas"/>
                <w:color w:val="1A202C"/>
                <w:sz w:val="17"/>
              </w:rPr>
              <w:t xml:space="preserve">     ▼</w:t>
              <w:br/>
            </w:r>
            <w:r>
              <w:rPr>
                <w:rFonts w:ascii="Consolas" w:hAnsi="Consolas"/>
                <w:color w:val="1A202C"/>
                <w:sz w:val="17"/>
              </w:rPr>
              <w:t xml:space="preserve">  Un-hardened LLVM IR (.ll)</w:t>
              <w:br/>
            </w:r>
            <w:r>
              <w:rPr>
                <w:rFonts w:ascii="Consolas" w:hAnsi="Consolas"/>
                <w:color w:val="1A202C"/>
                <w:sz w:val="17"/>
              </w:rPr>
              <w:t xml:space="preserve">     │  opt -load-pass-plugin=build/cfi-harden.so -passes=cfi-harden -S</w:t>
              <w:br/>
            </w:r>
            <w:r>
              <w:rPr>
                <w:rFonts w:ascii="Consolas" w:hAnsi="Consolas"/>
                <w:color w:val="1A202C"/>
                <w:sz w:val="17"/>
              </w:rPr>
              <w:t xml:space="preserve">     ▼</w:t>
              <w:br/>
            </w:r>
            <w:r>
              <w:rPr>
                <w:rFonts w:ascii="Consolas" w:hAnsi="Consolas"/>
                <w:color w:val="1A202C"/>
                <w:sz w:val="17"/>
              </w:rPr>
              <w:t xml:space="preserve">  Hardened LLVM IR (.ll)</w:t>
              <w:br/>
            </w:r>
            <w:r>
              <w:rPr>
                <w:rFonts w:ascii="Consolas" w:hAnsi="Consolas"/>
                <w:color w:val="1A202C"/>
                <w:sz w:val="17"/>
              </w:rPr>
              <w:t xml:space="preserve">     │  llc -filetype=obj</w:t>
              <w:br/>
            </w:r>
            <w:r>
              <w:rPr>
                <w:rFonts w:ascii="Consolas" w:hAnsi="Consolas"/>
                <w:color w:val="1A202C"/>
                <w:sz w:val="17"/>
              </w:rPr>
              <w:t xml:space="preserve">     ▼</w:t>
              <w:br/>
            </w:r>
            <w:r>
              <w:rPr>
                <w:rFonts w:ascii="Consolas" w:hAnsi="Consolas"/>
                <w:color w:val="1A202C"/>
                <w:sz w:val="17"/>
              </w:rPr>
              <w:t xml:space="preserve">  Object File (.o)</w:t>
              <w:br/>
            </w:r>
            <w:r>
              <w:rPr>
                <w:rFonts w:ascii="Consolas" w:hAnsi="Consolas"/>
                <w:color w:val="1A202C"/>
                <w:sz w:val="17"/>
              </w:rPr>
              <w:t xml:space="preserve">     │  clang -no-pie &lt;test.o&gt; &lt;cfi_runtime.o&gt; -o &lt;test.hardened&gt;</w:t>
              <w:br/>
            </w:r>
            <w:r>
              <w:rPr>
                <w:rFonts w:ascii="Consolas" w:hAnsi="Consolas"/>
                <w:color w:val="1A202C"/>
                <w:sz w:val="17"/>
              </w:rPr>
              <w:t xml:space="preserve">     ▼</w:t>
              <w:br/>
            </w:r>
            <w:r>
              <w:rPr>
                <w:rFonts w:ascii="Consolas" w:hAnsi="Consolas"/>
                <w:color w:val="1A202C"/>
                <w:sz w:val="17"/>
              </w:rPr>
              <w:t xml:space="preserve">  Hardened Executable</w:t>
              <w:br/>
            </w:r>
            <w:r>
              <w:rPr>
                <w:rFonts w:ascii="Consolas" w:hAnsi="Consolas"/>
                <w:color w:val="1A202C"/>
                <w:sz w:val="17"/>
              </w:rPr>
              <w:t xml:space="preserve">  ```</w:t>
              <w:br/>
            </w:r>
            <w:r>
              <w:rPr>
                <w:rFonts w:ascii="Consolas" w:hAnsi="Consolas"/>
                <w:color w:val="1A202C"/>
                <w:sz w:val="17"/>
              </w:rPr>
              <w:t xml:space="preserve">  This cleanly decouples frontend parsing from IR transformation and backend machine code generation.</w:t>
              <w:br/>
            </w:r>
            <w:r>
              <w:rPr>
                <w:rFonts w:ascii="Consolas" w:hAnsi="Consolas"/>
                <w:color w:val="1A202C"/>
                <w:sz w:val="17"/>
              </w:rPr>
              <w:br/>
            </w:r>
            <w:r>
              <w:rPr>
                <w:rFonts w:ascii="Consolas" w:hAnsi="Consolas"/>
                <w:color w:val="1A202C"/>
                <w:sz w:val="17"/>
              </w:rPr>
              <w:t>### 2. Walk through each integration test case and explain what was verified.</w:t>
              <w:br/>
            </w:r>
            <w:r>
              <w:rPr>
                <w:rFonts w:ascii="Consolas" w:hAnsi="Consolas"/>
                <w:color w:val="1A202C"/>
                <w:sz w:val="17"/>
              </w:rPr>
              <w:t>- **Positive Test (`callback_dispatch.c`)**:</w:t>
              <w:br/>
            </w:r>
            <w:r>
              <w:rPr>
                <w:rFonts w:ascii="Consolas" w:hAnsi="Consolas"/>
                <w:color w:val="1A202C"/>
                <w:sz w:val="17"/>
              </w:rPr>
              <w:t xml:space="preserve">  - Contains array of function pointers (`add_one`, `add_two`) with matching signature `int(int)`.</w:t>
              <w:br/>
            </w:r>
            <w:r>
              <w:rPr>
                <w:rFonts w:ascii="Consolas" w:hAnsi="Consolas"/>
                <w:color w:val="1A202C"/>
                <w:sz w:val="17"/>
              </w:rPr>
              <w:t xml:space="preserve">  - Result: Exit code 0, prints `total=23`. Proves valid indirect calls run undisturbed.</w:t>
              <w:br/>
            </w:r>
            <w:r>
              <w:rPr>
                <w:rFonts w:ascii="Consolas" w:hAnsi="Consolas"/>
                <w:color w:val="1A202C"/>
                <w:sz w:val="17"/>
              </w:rPr>
              <w:t>- **Negative Test (`signature_mismatch.c`)**:</w:t>
              <w:br/>
            </w:r>
            <w:r>
              <w:rPr>
                <w:rFonts w:ascii="Consolas" w:hAnsi="Consolas"/>
                <w:color w:val="1A202C"/>
                <w:sz w:val="17"/>
              </w:rPr>
              <w:t xml:space="preserve">  - Forces a function pointer of type `void(int)` to be called as `void(void)` via casting.</w:t>
              <w:br/>
            </w:r>
            <w:r>
              <w:rPr>
                <w:rFonts w:ascii="Consolas" w:hAnsi="Consolas"/>
                <w:color w:val="1A202C"/>
                <w:sz w:val="17"/>
              </w:rPr>
              <w:t xml:space="preserve">  - Result: Terminated by `abort()`, exit code 134. Outputs `[CFI] control-flow integrity violation: indirect call target 0x... is not in the allowed set`. Proves invalid forward edges are blocked before execution.</w:t>
              <w:br/>
            </w:r>
            <w:r>
              <w:rPr>
                <w:rFonts w:ascii="Consolas" w:hAnsi="Consolas"/>
                <w:color w:val="1A202C"/>
                <w:sz w:val="17"/>
              </w:rPr>
              <w:t>- **Boundary Test (`empty_target_set.c`)**:</w:t>
              <w:br/>
            </w:r>
            <w:r>
              <w:rPr>
                <w:rFonts w:ascii="Consolas" w:hAnsi="Consolas"/>
                <w:color w:val="1A202C"/>
                <w:sz w:val="17"/>
              </w:rPr>
              <w:t xml:space="preserve">  - Introduces an indirect call to an unmatched signature (`long double(long double, long double, long double)`).</w:t>
              <w:br/>
            </w:r>
            <w:r>
              <w:rPr>
                <w:rFonts w:ascii="Consolas" w:hAnsi="Consolas"/>
                <w:color w:val="1A202C"/>
                <w:sz w:val="17"/>
              </w:rPr>
              <w:t xml:space="preserve">  - Result: The compiler emits diagnostic warning `cfi-harden: warning: no valid targets for indirect call with signature ...` and skips instrumentation without crashing. Binary exits 0. Proves compiler robustness against degenerate call sites.</w:t>
              <w:br/>
            </w:r>
            <w:r>
              <w:rPr>
                <w:rFonts w:ascii="Consolas" w:hAnsi="Consolas"/>
                <w:color w:val="1A202C"/>
                <w:sz w:val="17"/>
              </w:rPr>
              <w:t>- **Performance Test (`indirect_call_loop.c`)**:</w:t>
              <w:br/>
            </w:r>
            <w:r>
              <w:rPr>
                <w:rFonts w:ascii="Consolas" w:hAnsi="Consolas"/>
                <w:color w:val="1A202C"/>
                <w:sz w:val="17"/>
              </w:rPr>
              <w:t xml:space="preserve">  - Executes 10,000,000 indirect calls in a tight loop.</w:t>
              <w:br/>
            </w:r>
            <w:r>
              <w:rPr>
                <w:rFonts w:ascii="Consolas" w:hAnsi="Consolas"/>
                <w:color w:val="1A202C"/>
                <w:sz w:val="17"/>
              </w:rPr>
              <w:t xml:space="preserve">  - Result: Baseline execution takes ~0.0101s, hardened execution takes ~0.0286s, measuring an overhead of +183.79% for an empty body call.</w:t>
              <w:br/>
            </w:r>
            <w:r>
              <w:rPr>
                <w:rFonts w:ascii="Consolas" w:hAnsi="Consolas"/>
                <w:color w:val="1A202C"/>
                <w:sz w:val="17"/>
              </w:rPr>
              <w:br/>
            </w:r>
            <w:r>
              <w:rPr>
                <w:rFonts w:ascii="Consolas" w:hAnsi="Consolas"/>
                <w:color w:val="1A202C"/>
                <w:sz w:val="17"/>
              </w:rPr>
              <w:t>### 3. Why did the negative test exit with code 134?</w:t>
              <w:br/>
            </w:r>
            <w:r>
              <w:rPr>
                <w:rFonts w:ascii="Consolas" w:hAnsi="Consolas"/>
                <w:color w:val="1A202C"/>
                <w:sz w:val="17"/>
              </w:rPr>
              <w:t>- **Answer**: In Linux/POSIX environments, `abort()` raises the `SIGABRT` signal (signal 6). When a process is terminated by an uncaught signal $N$, its process exit status is reported by the shell as $128 + N$. Therefore, $128 + 6 = 134$.</w:t>
              <w:br/>
            </w:r>
            <w:r>
              <w:rPr>
                <w:rFonts w:ascii="Consolas" w:hAnsi="Consolas"/>
                <w:color w:val="1A202C"/>
                <w:sz w:val="17"/>
              </w:rPr>
              <w:br/>
            </w:r>
            <w:r>
              <w:rPr>
                <w:rFonts w:ascii="Consolas" w:hAnsi="Consolas"/>
                <w:color w:val="1A202C"/>
                <w:sz w:val="17"/>
              </w:rPr>
              <w:t>### 4. What integration issues were diagnosed and resolved during testing?</w:t>
              <w:br/>
            </w:r>
            <w:r>
              <w:rPr>
                <w:rFonts w:ascii="Consolas" w:hAnsi="Consolas"/>
                <w:color w:val="1A202C"/>
                <w:sz w:val="17"/>
              </w:rPr>
              <w:t>- **Missing `zstd`**: Fixed by installing `libzstd-dev`.</w:t>
              <w:br/>
            </w:r>
            <w:r>
              <w:rPr>
                <w:rFonts w:ascii="Consolas" w:hAnsi="Consolas"/>
                <w:color w:val="1A202C"/>
                <w:sz w:val="17"/>
              </w:rPr>
              <w:t>- **Parser header**: Fixed `parseAssemblyString` in Member 2's unit test.</w:t>
              <w:br/>
            </w:r>
            <w:r>
              <w:rPr>
                <w:rFonts w:ascii="Consolas" w:hAnsi="Consolas"/>
                <w:color w:val="1A202C"/>
                <w:sz w:val="17"/>
              </w:rPr>
              <w:t>- **Opaque pointer deprecation**: Modernized pointer types in Member 3's engine.</w:t>
              <w:br/>
            </w:r>
            <w:r>
              <w:rPr>
                <w:rFonts w:ascii="Consolas" w:hAnsi="Consolas"/>
                <w:color w:val="1A202C"/>
                <w:sz w:val="17"/>
              </w:rPr>
              <w:t>- **Boundary test callsite**: Added an actual indirect call to `empty_target_set.c` so the pass's target-lookup warning branch was legitimately exercised.</w:t>
              <w:br/>
            </w:r>
            <w:r>
              <w:rPr>
                <w:rFonts w:ascii="Consolas" w:hAnsi="Consolas"/>
                <w:color w:val="1A202C"/>
                <w:sz w:val="17"/>
              </w:rPr>
              <w:t>- **Automated overhead measurement**: Added baseline timing and automated percentage calculation to `run_tests.sh`.</w:t>
            </w:r>
          </w:p>
        </w:tc>
      </w:tr>
    </w:tbl>
    <w:p>
      <w:pPr>
        <w:spacing w:after="120"/>
      </w:pPr>
    </w:p>
    <w:p>
      <w:pPr>
        <w:keepNext/>
        <w:spacing w:before="200" w:after="80"/>
      </w:pPr>
      <w:r>
        <w:rPr>
          <w:rFonts w:ascii="Calibri" w:hAnsi="Calibri"/>
          <w:b/>
          <w:color w:val="2D3748"/>
          <w:sz w:val="23"/>
        </w:rPr>
        <w:t>Anticipated Examiner Questions for Member 4:</w:t>
      </w:r>
    </w:p>
    <w:p>
      <w:pPr>
        <w:pStyle w:val="ListBullet"/>
        <w:spacing w:after="60"/>
      </w:pPr>
      <w:r>
        <w:rPr>
          <w:b/>
          <w:color w:val="1A365D"/>
          <w:sz w:val="20"/>
        </w:rPr>
        <w:t xml:space="preserve">Q1: Why did the negative test exit with status code 134?: </w:t>
      </w:r>
      <w:r>
        <w:rPr>
          <w:color w:val="2D3748"/>
          <w:sz w:val="20"/>
        </w:rPr>
        <w:t>Answer: In Linux/POSIX, abort() raises the SIGABRT signal (signal 6). When a process terminates due to an unhandled signal N, the shell reports the exit status as 128 + N. Therefore, 128 + 6 = 134.</w:t>
      </w:r>
    </w:p>
    <w:p>
      <w:pPr>
        <w:pStyle w:val="ListBullet"/>
        <w:spacing w:after="60"/>
      </w:pPr>
      <w:r>
        <w:rPr>
          <w:b/>
          <w:color w:val="1A365D"/>
          <w:sz w:val="20"/>
        </w:rPr>
        <w:t xml:space="preserve">Q2: How does the comparison demo prove the value of CFI?: </w:t>
      </w:r>
      <w:r>
        <w:rPr>
          <w:color w:val="2D3748"/>
          <w:sz w:val="20"/>
        </w:rPr>
        <w:t>Answer: When the same hijacked call is run unhardened, it silently executes with undefined behavior, printing garbage without any diagnostic. When compiled with cfi-harden, the check immediately intercepts the mismatch and aborts.</w:t>
      </w:r>
    </w:p>
    <w:p>
      <w:pPr>
        <w:pStyle w:val="ListBullet"/>
        <w:spacing w:after="60"/>
      </w:pPr>
      <w:r>
        <w:rPr>
          <w:b/>
          <w:color w:val="1A365D"/>
          <w:sz w:val="20"/>
        </w:rPr>
        <w:t xml:space="preserve">Q3: Why is the performance overhead +176% in indirect_call_loop.c?: </w:t>
      </w:r>
      <w:r>
        <w:rPr>
          <w:color w:val="2D3748"/>
          <w:sz w:val="20"/>
        </w:rPr>
        <w:t>Answer: In a tight loop with an empty function body (identity(x)), execution time is dominated by the added out-of-line function call to __cfi_check rather than the array search itself. In production code with real function bodies, overhead is negligible.</w:t>
      </w:r>
    </w:p>
    <w:p>
      <w:pPr>
        <w:keepNext/>
        <w:spacing w:before="400" w:after="160"/>
      </w:pPr>
      <w:r>
        <w:rPr>
          <w:rFonts w:ascii="Calibri" w:hAnsi="Calibri"/>
          <w:b/>
          <w:color w:val="1A365D"/>
          <w:sz w:val="34"/>
        </w:rPr>
        <w:t>Chapter 13: Source Code Appendix &amp; Verification Checklists</w:t>
      </w:r>
    </w:p>
    <w:p>
      <w:pPr>
        <w:spacing w:after="120"/>
      </w:pPr>
      <w:r>
        <w:rPr>
          <w:rFonts w:ascii="Calibri" w:hAnsi="Calibri"/>
          <w:color w:val="2D3748"/>
          <w:sz w:val="21"/>
        </w:rPr>
        <w:t>Below is the complete inventory of repository deliverables, verification evidence, and the pre-submission checklist.</w:t>
      </w:r>
    </w:p>
    <w:tbl>
      <w:tblPr>
        <w:tblW w:type="auto" w:w="0"/>
        <w:jc w:val="center"/>
        <w:tblLook w:firstColumn="1" w:firstRow="1" w:lastColumn="0" w:lastRow="0" w:noHBand="0" w:noVBand="1" w:val="04A0"/>
      </w:tblPr>
      <w:tblGrid>
        <w:gridCol w:w="2340"/>
        <w:gridCol w:w="2340"/>
        <w:gridCol w:w="2340"/>
        <w:gridCol w:w="2340"/>
      </w:tblGrid>
      <w:tr>
        <w:tc>
          <w:tcPr>
            <w:tcW w:type="dxa" w:w="2304"/>
            <w:shd w:fill="2B6CB0"/>
          </w:tcPr>
          <w:p>
            <w:pPr>
              <w:spacing w:before="80" w:after="80"/>
            </w:pPr>
            <w:r>
              <w:rPr>
                <w:rFonts w:ascii="Calibri" w:hAnsi="Calibri"/>
                <w:b/>
                <w:color w:val="FFFFFF"/>
                <w:sz w:val="19"/>
              </w:rPr>
              <w:t>Deliverable Component</w:t>
            </w:r>
          </w:p>
        </w:tc>
        <w:tc>
          <w:tcPr>
            <w:tcW w:type="dxa" w:w="3600"/>
            <w:shd w:fill="2B6CB0"/>
          </w:tcPr>
          <w:p>
            <w:pPr>
              <w:spacing w:before="80" w:after="80"/>
            </w:pPr>
            <w:r>
              <w:rPr>
                <w:rFonts w:ascii="Calibri" w:hAnsi="Calibri"/>
                <w:b/>
                <w:color w:val="FFFFFF"/>
                <w:sz w:val="19"/>
              </w:rPr>
              <w:t>Location in Repository</w:t>
            </w:r>
          </w:p>
        </w:tc>
        <w:tc>
          <w:tcPr>
            <w:tcW w:type="dxa" w:w="1584"/>
            <w:shd w:fill="2B6CB0"/>
          </w:tcPr>
          <w:p>
            <w:pPr>
              <w:spacing w:before="80" w:after="80"/>
            </w:pPr>
            <w:r>
              <w:rPr>
                <w:rFonts w:ascii="Calibri" w:hAnsi="Calibri"/>
                <w:b/>
                <w:color w:val="FFFFFF"/>
                <w:sz w:val="19"/>
              </w:rPr>
              <w:t>Responsible Member</w:t>
            </w:r>
          </w:p>
        </w:tc>
        <w:tc>
          <w:tcPr>
            <w:tcW w:type="dxa" w:w="1872"/>
            <w:shd w:fill="2B6CB0"/>
          </w:tcPr>
          <w:p>
            <w:pPr>
              <w:spacing w:before="80" w:after="80"/>
            </w:pPr>
            <w:r>
              <w:rPr>
                <w:rFonts w:ascii="Calibri" w:hAnsi="Calibri"/>
                <w:b/>
                <w:color w:val="FFFFFF"/>
                <w:sz w:val="19"/>
              </w:rPr>
              <w:t>Status</w:t>
            </w:r>
          </w:p>
        </w:tc>
      </w:tr>
      <w:tr>
        <w:tc>
          <w:tcPr>
            <w:tcW w:type="dxa" w:w="2304"/>
            <w:shd w:fill="FFFFFF"/>
            <w:tcBorders>
              <w:top w:val="single" w:sz="4" w:space="0" w:color="E2E8F0"/>
              <w:left w:val="single" w:sz="4" w:space="0" w:color="E2E8F0"/>
              <w:bottom w:val="single" w:sz="4" w:space="0" w:color="E2E8F0"/>
              <w:right w:val="single" w:sz="4" w:space="0" w:color="E2E8F0"/>
            </w:tcBorders>
          </w:tcPr>
          <w:p>
            <w:pPr>
              <w:spacing w:before="60" w:after="60"/>
            </w:pPr>
            <w:r>
              <w:rPr>
                <w:rFonts w:ascii="Calibri" w:hAnsi="Calibri"/>
                <w:color w:val="2D3748"/>
                <w:sz w:val="18"/>
              </w:rPr>
              <w:t>Pass Orchestrator</w:t>
            </w:r>
          </w:p>
        </w:tc>
        <w:tc>
          <w:tcPr>
            <w:tcW w:type="dxa" w:w="3600"/>
            <w:shd w:fill="FFFFFF"/>
            <w:tcBorders>
              <w:top w:val="single" w:sz="4" w:space="0" w:color="E2E8F0"/>
              <w:left w:val="single" w:sz="4" w:space="0" w:color="E2E8F0"/>
              <w:bottom w:val="single" w:sz="4" w:space="0" w:color="E2E8F0"/>
              <w:right w:val="single" w:sz="4" w:space="0" w:color="E2E8F0"/>
            </w:tcBorders>
          </w:tcPr>
          <w:p>
            <w:pPr>
              <w:spacing w:before="60" w:after="60"/>
            </w:pPr>
            <w:r>
              <w:rPr>
                <w:rFonts w:ascii="Calibri" w:hAnsi="Calibri"/>
                <w:color w:val="2D3748"/>
                <w:sz w:val="18"/>
              </w:rPr>
              <w:t>member1-architecture-and-progress/lib/CFIHardenPass.cpp</w:t>
            </w:r>
          </w:p>
        </w:tc>
        <w:tc>
          <w:tcPr>
            <w:tcW w:type="dxa" w:w="1584"/>
            <w:shd w:fill="FFFFFF"/>
            <w:tcBorders>
              <w:top w:val="single" w:sz="4" w:space="0" w:color="E2E8F0"/>
              <w:left w:val="single" w:sz="4" w:space="0" w:color="E2E8F0"/>
              <w:bottom w:val="single" w:sz="4" w:space="0" w:color="E2E8F0"/>
              <w:right w:val="single" w:sz="4" w:space="0" w:color="E2E8F0"/>
            </w:tcBorders>
          </w:tcPr>
          <w:p>
            <w:pPr>
              <w:spacing w:before="60" w:after="60"/>
            </w:pPr>
            <w:r>
              <w:rPr>
                <w:rFonts w:ascii="Calibri" w:hAnsi="Calibri"/>
                <w:color w:val="2D3748"/>
                <w:sz w:val="18"/>
              </w:rPr>
              <w:t>Member 1</w:t>
            </w:r>
          </w:p>
        </w:tc>
        <w:tc>
          <w:tcPr>
            <w:tcW w:type="dxa" w:w="1872"/>
            <w:shd w:fill="FFFFFF"/>
            <w:tcBorders>
              <w:top w:val="single" w:sz="4" w:space="0" w:color="E2E8F0"/>
              <w:left w:val="single" w:sz="4" w:space="0" w:color="E2E8F0"/>
              <w:bottom w:val="single" w:sz="4" w:space="0" w:color="E2E8F0"/>
              <w:right w:val="single" w:sz="4" w:space="0" w:color="E2E8F0"/>
            </w:tcBorders>
          </w:tcPr>
          <w:p>
            <w:pPr>
              <w:spacing w:before="60" w:after="60"/>
            </w:pPr>
            <w:r>
              <w:rPr>
                <w:rFonts w:ascii="Calibri" w:hAnsi="Calibri"/>
                <w:color w:val="2D3748"/>
                <w:sz w:val="18"/>
              </w:rPr>
              <w:t>Verified (Pass plugin loads &amp; runs)</w:t>
            </w:r>
          </w:p>
        </w:tc>
      </w:tr>
      <w:tr>
        <w:tc>
          <w:tcPr>
            <w:tcW w:type="dxa" w:w="2304"/>
            <w:shd w:fill="F7FAFC"/>
            <w:tcBorders>
              <w:top w:val="single" w:sz="4" w:space="0" w:color="E2E8F0"/>
              <w:left w:val="single" w:sz="4" w:space="0" w:color="E2E8F0"/>
              <w:bottom w:val="single" w:sz="4" w:space="0" w:color="E2E8F0"/>
              <w:right w:val="single" w:sz="4" w:space="0" w:color="E2E8F0"/>
            </w:tcBorders>
          </w:tcPr>
          <w:p>
            <w:pPr>
              <w:spacing w:before="60" w:after="60"/>
            </w:pPr>
            <w:r>
              <w:rPr>
                <w:rFonts w:ascii="Calibri" w:hAnsi="Calibri"/>
                <w:color w:val="2D3748"/>
                <w:sz w:val="18"/>
              </w:rPr>
              <w:t>IR Scanner</w:t>
            </w:r>
          </w:p>
        </w:tc>
        <w:tc>
          <w:tcPr>
            <w:tcW w:type="dxa" w:w="3600"/>
            <w:shd w:fill="F7FAFC"/>
            <w:tcBorders>
              <w:top w:val="single" w:sz="4" w:space="0" w:color="E2E8F0"/>
              <w:left w:val="single" w:sz="4" w:space="0" w:color="E2E8F0"/>
              <w:bottom w:val="single" w:sz="4" w:space="0" w:color="E2E8F0"/>
              <w:right w:val="single" w:sz="4" w:space="0" w:color="E2E8F0"/>
            </w:tcBorders>
          </w:tcPr>
          <w:p>
            <w:pPr>
              <w:spacing w:before="60" w:after="60"/>
            </w:pPr>
            <w:r>
              <w:rPr>
                <w:rFonts w:ascii="Calibri" w:hAnsi="Calibri"/>
                <w:color w:val="2D3748"/>
                <w:sz w:val="18"/>
              </w:rPr>
              <w:t>member2-detection-and-analysis/lib/IRScanner.cpp</w:t>
            </w:r>
          </w:p>
        </w:tc>
        <w:tc>
          <w:tcPr>
            <w:tcW w:type="dxa" w:w="1584"/>
            <w:shd w:fill="F7FAFC"/>
            <w:tcBorders>
              <w:top w:val="single" w:sz="4" w:space="0" w:color="E2E8F0"/>
              <w:left w:val="single" w:sz="4" w:space="0" w:color="E2E8F0"/>
              <w:bottom w:val="single" w:sz="4" w:space="0" w:color="E2E8F0"/>
              <w:right w:val="single" w:sz="4" w:space="0" w:color="E2E8F0"/>
            </w:tcBorders>
          </w:tcPr>
          <w:p>
            <w:pPr>
              <w:spacing w:before="60" w:after="60"/>
            </w:pPr>
            <w:r>
              <w:rPr>
                <w:rFonts w:ascii="Calibri" w:hAnsi="Calibri"/>
                <w:color w:val="2D3748"/>
                <w:sz w:val="18"/>
              </w:rPr>
              <w:t>Member 2</w:t>
            </w:r>
          </w:p>
        </w:tc>
        <w:tc>
          <w:tcPr>
            <w:tcW w:type="dxa" w:w="1872"/>
            <w:shd w:fill="F7FAFC"/>
            <w:tcBorders>
              <w:top w:val="single" w:sz="4" w:space="0" w:color="E2E8F0"/>
              <w:left w:val="single" w:sz="4" w:space="0" w:color="E2E8F0"/>
              <w:bottom w:val="single" w:sz="4" w:space="0" w:color="E2E8F0"/>
              <w:right w:val="single" w:sz="4" w:space="0" w:color="E2E8F0"/>
            </w:tcBorders>
          </w:tcPr>
          <w:p>
            <w:pPr>
              <w:spacing w:before="60" w:after="60"/>
            </w:pPr>
            <w:r>
              <w:rPr>
                <w:rFonts w:ascii="Calibri" w:hAnsi="Calibri"/>
                <w:color w:val="2D3748"/>
                <w:sz w:val="18"/>
              </w:rPr>
              <w:t>Verified (Instruction visitor pattern)</w:t>
            </w:r>
          </w:p>
        </w:tc>
      </w:tr>
      <w:tr>
        <w:tc>
          <w:tcPr>
            <w:tcW w:type="dxa" w:w="2304"/>
            <w:shd w:fill="FFFFFF"/>
            <w:tcBorders>
              <w:top w:val="single" w:sz="4" w:space="0" w:color="E2E8F0"/>
              <w:left w:val="single" w:sz="4" w:space="0" w:color="E2E8F0"/>
              <w:bottom w:val="single" w:sz="4" w:space="0" w:color="E2E8F0"/>
              <w:right w:val="single" w:sz="4" w:space="0" w:color="E2E8F0"/>
            </w:tcBorders>
          </w:tcPr>
          <w:p>
            <w:pPr>
              <w:spacing w:before="60" w:after="60"/>
            </w:pPr>
            <w:r>
              <w:rPr>
                <w:rFonts w:ascii="Calibri" w:hAnsi="Calibri"/>
                <w:color w:val="2D3748"/>
                <w:sz w:val="18"/>
              </w:rPr>
              <w:t>Indirect Call Detector</w:t>
            </w:r>
          </w:p>
        </w:tc>
        <w:tc>
          <w:tcPr>
            <w:tcW w:type="dxa" w:w="3600"/>
            <w:shd w:fill="FFFFFF"/>
            <w:tcBorders>
              <w:top w:val="single" w:sz="4" w:space="0" w:color="E2E8F0"/>
              <w:left w:val="single" w:sz="4" w:space="0" w:color="E2E8F0"/>
              <w:bottom w:val="single" w:sz="4" w:space="0" w:color="E2E8F0"/>
              <w:right w:val="single" w:sz="4" w:space="0" w:color="E2E8F0"/>
            </w:tcBorders>
          </w:tcPr>
          <w:p>
            <w:pPr>
              <w:spacing w:before="60" w:after="60"/>
            </w:pPr>
            <w:r>
              <w:rPr>
                <w:rFonts w:ascii="Calibri" w:hAnsi="Calibri"/>
                <w:color w:val="2D3748"/>
                <w:sz w:val="18"/>
              </w:rPr>
              <w:t>member2-detection-and-analysis/lib/IndirectCallDetector.cpp</w:t>
            </w:r>
          </w:p>
        </w:tc>
        <w:tc>
          <w:tcPr>
            <w:tcW w:type="dxa" w:w="1584"/>
            <w:shd w:fill="FFFFFF"/>
            <w:tcBorders>
              <w:top w:val="single" w:sz="4" w:space="0" w:color="E2E8F0"/>
              <w:left w:val="single" w:sz="4" w:space="0" w:color="E2E8F0"/>
              <w:bottom w:val="single" w:sz="4" w:space="0" w:color="E2E8F0"/>
              <w:right w:val="single" w:sz="4" w:space="0" w:color="E2E8F0"/>
            </w:tcBorders>
          </w:tcPr>
          <w:p>
            <w:pPr>
              <w:spacing w:before="60" w:after="60"/>
            </w:pPr>
            <w:r>
              <w:rPr>
                <w:rFonts w:ascii="Calibri" w:hAnsi="Calibri"/>
                <w:color w:val="2D3748"/>
                <w:sz w:val="18"/>
              </w:rPr>
              <w:t>Member 2</w:t>
            </w:r>
          </w:p>
        </w:tc>
        <w:tc>
          <w:tcPr>
            <w:tcW w:type="dxa" w:w="1872"/>
            <w:shd w:fill="FFFFFF"/>
            <w:tcBorders>
              <w:top w:val="single" w:sz="4" w:space="0" w:color="E2E8F0"/>
              <w:left w:val="single" w:sz="4" w:space="0" w:color="E2E8F0"/>
              <w:bottom w:val="single" w:sz="4" w:space="0" w:color="E2E8F0"/>
              <w:right w:val="single" w:sz="4" w:space="0" w:color="E2E8F0"/>
            </w:tcBorders>
          </w:tcPr>
          <w:p>
            <w:pPr>
              <w:spacing w:before="60" w:after="60"/>
            </w:pPr>
            <w:r>
              <w:rPr>
                <w:rFonts w:ascii="Calibri" w:hAnsi="Calibri"/>
                <w:color w:val="2D3748"/>
                <w:sz w:val="18"/>
              </w:rPr>
              <w:t>Verified (Filters direct calls, finds invokes)</w:t>
            </w:r>
          </w:p>
        </w:tc>
      </w:tr>
      <w:tr>
        <w:tc>
          <w:tcPr>
            <w:tcW w:type="dxa" w:w="2304"/>
            <w:shd w:fill="F7FAFC"/>
            <w:tcBorders>
              <w:top w:val="single" w:sz="4" w:space="0" w:color="E2E8F0"/>
              <w:left w:val="single" w:sz="4" w:space="0" w:color="E2E8F0"/>
              <w:bottom w:val="single" w:sz="4" w:space="0" w:color="E2E8F0"/>
              <w:right w:val="single" w:sz="4" w:space="0" w:color="E2E8F0"/>
            </w:tcBorders>
          </w:tcPr>
          <w:p>
            <w:pPr>
              <w:spacing w:before="60" w:after="60"/>
            </w:pPr>
            <w:r>
              <w:rPr>
                <w:rFonts w:ascii="Calibri" w:hAnsi="Calibri"/>
                <w:color w:val="2D3748"/>
                <w:sz w:val="18"/>
              </w:rPr>
              <w:t>Signature Analyzer</w:t>
            </w:r>
          </w:p>
        </w:tc>
        <w:tc>
          <w:tcPr>
            <w:tcW w:type="dxa" w:w="3600"/>
            <w:shd w:fill="F7FAFC"/>
            <w:tcBorders>
              <w:top w:val="single" w:sz="4" w:space="0" w:color="E2E8F0"/>
              <w:left w:val="single" w:sz="4" w:space="0" w:color="E2E8F0"/>
              <w:bottom w:val="single" w:sz="4" w:space="0" w:color="E2E8F0"/>
              <w:right w:val="single" w:sz="4" w:space="0" w:color="E2E8F0"/>
            </w:tcBorders>
          </w:tcPr>
          <w:p>
            <w:pPr>
              <w:spacing w:before="60" w:after="60"/>
            </w:pPr>
            <w:r>
              <w:rPr>
                <w:rFonts w:ascii="Calibri" w:hAnsi="Calibri"/>
                <w:color w:val="2D3748"/>
                <w:sz w:val="18"/>
              </w:rPr>
              <w:t>member2-detection-and-analysis/lib/SignatureAnalyzer.cpp</w:t>
            </w:r>
          </w:p>
        </w:tc>
        <w:tc>
          <w:tcPr>
            <w:tcW w:type="dxa" w:w="1584"/>
            <w:shd w:fill="F7FAFC"/>
            <w:tcBorders>
              <w:top w:val="single" w:sz="4" w:space="0" w:color="E2E8F0"/>
              <w:left w:val="single" w:sz="4" w:space="0" w:color="E2E8F0"/>
              <w:bottom w:val="single" w:sz="4" w:space="0" w:color="E2E8F0"/>
              <w:right w:val="single" w:sz="4" w:space="0" w:color="E2E8F0"/>
            </w:tcBorders>
          </w:tcPr>
          <w:p>
            <w:pPr>
              <w:spacing w:before="60" w:after="60"/>
            </w:pPr>
            <w:r>
              <w:rPr>
                <w:rFonts w:ascii="Calibri" w:hAnsi="Calibri"/>
                <w:color w:val="2D3748"/>
                <w:sz w:val="18"/>
              </w:rPr>
              <w:t>Member 2</w:t>
            </w:r>
          </w:p>
        </w:tc>
        <w:tc>
          <w:tcPr>
            <w:tcW w:type="dxa" w:w="1872"/>
            <w:shd w:fill="F7FAFC"/>
            <w:tcBorders>
              <w:top w:val="single" w:sz="4" w:space="0" w:color="E2E8F0"/>
              <w:left w:val="single" w:sz="4" w:space="0" w:color="E2E8F0"/>
              <w:bottom w:val="single" w:sz="4" w:space="0" w:color="E2E8F0"/>
              <w:right w:val="single" w:sz="4" w:space="0" w:color="E2E8F0"/>
            </w:tcBorders>
          </w:tcPr>
          <w:p>
            <w:pPr>
              <w:spacing w:before="60" w:after="60"/>
            </w:pPr>
            <w:r>
              <w:rPr>
                <w:rFonts w:ascii="Calibri" w:hAnsi="Calibri"/>
                <w:color w:val="2D3748"/>
                <w:sz w:val="18"/>
              </w:rPr>
              <w:t>Verified (Deterministic canonical keys)</w:t>
            </w:r>
          </w:p>
        </w:tc>
      </w:tr>
      <w:tr>
        <w:tc>
          <w:tcPr>
            <w:tcW w:type="dxa" w:w="2304"/>
            <w:shd w:fill="FFFFFF"/>
            <w:tcBorders>
              <w:top w:val="single" w:sz="4" w:space="0" w:color="E2E8F0"/>
              <w:left w:val="single" w:sz="4" w:space="0" w:color="E2E8F0"/>
              <w:bottom w:val="single" w:sz="4" w:space="0" w:color="E2E8F0"/>
              <w:right w:val="single" w:sz="4" w:space="0" w:color="E2E8F0"/>
            </w:tcBorders>
          </w:tcPr>
          <w:p>
            <w:pPr>
              <w:spacing w:before="60" w:after="60"/>
            </w:pPr>
            <w:r>
              <w:rPr>
                <w:rFonts w:ascii="Calibri" w:hAnsi="Calibri"/>
                <w:color w:val="2D3748"/>
                <w:sz w:val="18"/>
              </w:rPr>
              <w:t>Detection Unit Tests</w:t>
            </w:r>
          </w:p>
        </w:tc>
        <w:tc>
          <w:tcPr>
            <w:tcW w:type="dxa" w:w="3600"/>
            <w:shd w:fill="FFFFFF"/>
            <w:tcBorders>
              <w:top w:val="single" w:sz="4" w:space="0" w:color="E2E8F0"/>
              <w:left w:val="single" w:sz="4" w:space="0" w:color="E2E8F0"/>
              <w:bottom w:val="single" w:sz="4" w:space="0" w:color="E2E8F0"/>
              <w:right w:val="single" w:sz="4" w:space="0" w:color="E2E8F0"/>
            </w:tcBorders>
          </w:tcPr>
          <w:p>
            <w:pPr>
              <w:spacing w:before="60" w:after="60"/>
            </w:pPr>
            <w:r>
              <w:rPr>
                <w:rFonts w:ascii="Calibri" w:hAnsi="Calibri"/>
                <w:color w:val="2D3748"/>
                <w:sz w:val="18"/>
              </w:rPr>
              <w:t>member2-detection-and-analysis/tests/unit/detector_tests.cpp</w:t>
            </w:r>
          </w:p>
        </w:tc>
        <w:tc>
          <w:tcPr>
            <w:tcW w:type="dxa" w:w="1584"/>
            <w:shd w:fill="FFFFFF"/>
            <w:tcBorders>
              <w:top w:val="single" w:sz="4" w:space="0" w:color="E2E8F0"/>
              <w:left w:val="single" w:sz="4" w:space="0" w:color="E2E8F0"/>
              <w:bottom w:val="single" w:sz="4" w:space="0" w:color="E2E8F0"/>
              <w:right w:val="single" w:sz="4" w:space="0" w:color="E2E8F0"/>
            </w:tcBorders>
          </w:tcPr>
          <w:p>
            <w:pPr>
              <w:spacing w:before="60" w:after="60"/>
            </w:pPr>
            <w:r>
              <w:rPr>
                <w:rFonts w:ascii="Calibri" w:hAnsi="Calibri"/>
                <w:color w:val="2D3748"/>
                <w:sz w:val="18"/>
              </w:rPr>
              <w:t>Member 2</w:t>
            </w:r>
          </w:p>
        </w:tc>
        <w:tc>
          <w:tcPr>
            <w:tcW w:type="dxa" w:w="1872"/>
            <w:shd w:fill="FFFFFF"/>
            <w:tcBorders>
              <w:top w:val="single" w:sz="4" w:space="0" w:color="E2E8F0"/>
              <w:left w:val="single" w:sz="4" w:space="0" w:color="E2E8F0"/>
              <w:bottom w:val="single" w:sz="4" w:space="0" w:color="E2E8F0"/>
              <w:right w:val="single" w:sz="4" w:space="0" w:color="E2E8F0"/>
            </w:tcBorders>
          </w:tcPr>
          <w:p>
            <w:pPr>
              <w:spacing w:before="60" w:after="60"/>
            </w:pPr>
            <w:r>
              <w:rPr>
                <w:rFonts w:ascii="Calibri" w:hAnsi="Calibri"/>
                <w:color w:val="2D3748"/>
                <w:sz w:val="18"/>
              </w:rPr>
              <w:t>Verified (Exits 0: detector tests passed)</w:t>
            </w:r>
          </w:p>
        </w:tc>
      </w:tr>
      <w:tr>
        <w:tc>
          <w:tcPr>
            <w:tcW w:type="dxa" w:w="2304"/>
            <w:shd w:fill="F7FAFC"/>
            <w:tcBorders>
              <w:top w:val="single" w:sz="4" w:space="0" w:color="E2E8F0"/>
              <w:left w:val="single" w:sz="4" w:space="0" w:color="E2E8F0"/>
              <w:bottom w:val="single" w:sz="4" w:space="0" w:color="E2E8F0"/>
              <w:right w:val="single" w:sz="4" w:space="0" w:color="E2E8F0"/>
            </w:tcBorders>
          </w:tcPr>
          <w:p>
            <w:pPr>
              <w:spacing w:before="60" w:after="60"/>
            </w:pPr>
            <w:r>
              <w:rPr>
                <w:rFonts w:ascii="Calibri" w:hAnsi="Calibri"/>
                <w:color w:val="2D3748"/>
                <w:sz w:val="18"/>
              </w:rPr>
              <w:t>Target Generator</w:t>
            </w:r>
          </w:p>
        </w:tc>
        <w:tc>
          <w:tcPr>
            <w:tcW w:type="dxa" w:w="3600"/>
            <w:shd w:fill="F7FAFC"/>
            <w:tcBorders>
              <w:top w:val="single" w:sz="4" w:space="0" w:color="E2E8F0"/>
              <w:left w:val="single" w:sz="4" w:space="0" w:color="E2E8F0"/>
              <w:bottom w:val="single" w:sz="4" w:space="0" w:color="E2E8F0"/>
              <w:right w:val="single" w:sz="4" w:space="0" w:color="E2E8F0"/>
            </w:tcBorders>
          </w:tcPr>
          <w:p>
            <w:pPr>
              <w:spacing w:before="60" w:after="60"/>
            </w:pPr>
            <w:r>
              <w:rPr>
                <w:rFonts w:ascii="Calibri" w:hAnsi="Calibri"/>
                <w:color w:val="2D3748"/>
                <w:sz w:val="18"/>
              </w:rPr>
              <w:t>member3-generation-and-instrumentation/lib/TargetGenerator.cpp</w:t>
            </w:r>
          </w:p>
        </w:tc>
        <w:tc>
          <w:tcPr>
            <w:tcW w:type="dxa" w:w="1584"/>
            <w:shd w:fill="F7FAFC"/>
            <w:tcBorders>
              <w:top w:val="single" w:sz="4" w:space="0" w:color="E2E8F0"/>
              <w:left w:val="single" w:sz="4" w:space="0" w:color="E2E8F0"/>
              <w:bottom w:val="single" w:sz="4" w:space="0" w:color="E2E8F0"/>
              <w:right w:val="single" w:sz="4" w:space="0" w:color="E2E8F0"/>
            </w:tcBorders>
          </w:tcPr>
          <w:p>
            <w:pPr>
              <w:spacing w:before="60" w:after="60"/>
            </w:pPr>
            <w:r>
              <w:rPr>
                <w:rFonts w:ascii="Calibri" w:hAnsi="Calibri"/>
                <w:color w:val="2D3748"/>
                <w:sz w:val="18"/>
              </w:rPr>
              <w:t>Member 3</w:t>
            </w:r>
          </w:p>
        </w:tc>
        <w:tc>
          <w:tcPr>
            <w:tcW w:type="dxa" w:w="1872"/>
            <w:shd w:fill="F7FAFC"/>
            <w:tcBorders>
              <w:top w:val="single" w:sz="4" w:space="0" w:color="E2E8F0"/>
              <w:left w:val="single" w:sz="4" w:space="0" w:color="E2E8F0"/>
              <w:bottom w:val="single" w:sz="4" w:space="0" w:color="E2E8F0"/>
              <w:right w:val="single" w:sz="4" w:space="0" w:color="E2E8F0"/>
            </w:tcBorders>
          </w:tcPr>
          <w:p>
            <w:pPr>
              <w:spacing w:before="60" w:after="60"/>
            </w:pPr>
            <w:r>
              <w:rPr>
                <w:rFonts w:ascii="Calibri" w:hAnsi="Calibri"/>
                <w:color w:val="2D3748"/>
                <w:sz w:val="18"/>
              </w:rPr>
              <w:t>Verified (!isDecl &amp;&amp; hasAddressTaken)</w:t>
            </w:r>
          </w:p>
        </w:tc>
      </w:tr>
      <w:tr>
        <w:tc>
          <w:tcPr>
            <w:tcW w:type="dxa" w:w="2304"/>
            <w:shd w:fill="FFFFFF"/>
            <w:tcBorders>
              <w:top w:val="single" w:sz="4" w:space="0" w:color="E2E8F0"/>
              <w:left w:val="single" w:sz="4" w:space="0" w:color="E2E8F0"/>
              <w:bottom w:val="single" w:sz="4" w:space="0" w:color="E2E8F0"/>
              <w:right w:val="single" w:sz="4" w:space="0" w:color="E2E8F0"/>
            </w:tcBorders>
          </w:tcPr>
          <w:p>
            <w:pPr>
              <w:spacing w:before="60" w:after="60"/>
            </w:pPr>
            <w:r>
              <w:rPr>
                <w:rFonts w:ascii="Calibri" w:hAnsi="Calibri"/>
                <w:color w:val="2D3748"/>
                <w:sz w:val="18"/>
              </w:rPr>
              <w:t>Instrumentation Engine</w:t>
            </w:r>
          </w:p>
        </w:tc>
        <w:tc>
          <w:tcPr>
            <w:tcW w:type="dxa" w:w="3600"/>
            <w:shd w:fill="FFFFFF"/>
            <w:tcBorders>
              <w:top w:val="single" w:sz="4" w:space="0" w:color="E2E8F0"/>
              <w:left w:val="single" w:sz="4" w:space="0" w:color="E2E8F0"/>
              <w:bottom w:val="single" w:sz="4" w:space="0" w:color="E2E8F0"/>
              <w:right w:val="single" w:sz="4" w:space="0" w:color="E2E8F0"/>
            </w:tcBorders>
          </w:tcPr>
          <w:p>
            <w:pPr>
              <w:spacing w:before="60" w:after="60"/>
            </w:pPr>
            <w:r>
              <w:rPr>
                <w:rFonts w:ascii="Calibri" w:hAnsi="Calibri"/>
                <w:color w:val="2D3748"/>
                <w:sz w:val="18"/>
              </w:rPr>
              <w:t>member3-generation-and-instrumentation/lib/InstrumentationEngine.cpp</w:t>
            </w:r>
          </w:p>
        </w:tc>
        <w:tc>
          <w:tcPr>
            <w:tcW w:type="dxa" w:w="1584"/>
            <w:shd w:fill="FFFFFF"/>
            <w:tcBorders>
              <w:top w:val="single" w:sz="4" w:space="0" w:color="E2E8F0"/>
              <w:left w:val="single" w:sz="4" w:space="0" w:color="E2E8F0"/>
              <w:bottom w:val="single" w:sz="4" w:space="0" w:color="E2E8F0"/>
              <w:right w:val="single" w:sz="4" w:space="0" w:color="E2E8F0"/>
            </w:tcBorders>
          </w:tcPr>
          <w:p>
            <w:pPr>
              <w:spacing w:before="60" w:after="60"/>
            </w:pPr>
            <w:r>
              <w:rPr>
                <w:rFonts w:ascii="Calibri" w:hAnsi="Calibri"/>
                <w:color w:val="2D3748"/>
                <w:sz w:val="18"/>
              </w:rPr>
              <w:t>Member 3</w:t>
            </w:r>
          </w:p>
        </w:tc>
        <w:tc>
          <w:tcPr>
            <w:tcW w:type="dxa" w:w="1872"/>
            <w:shd w:fill="FFFFFF"/>
            <w:tcBorders>
              <w:top w:val="single" w:sz="4" w:space="0" w:color="E2E8F0"/>
              <w:left w:val="single" w:sz="4" w:space="0" w:color="E2E8F0"/>
              <w:bottom w:val="single" w:sz="4" w:space="0" w:color="E2E8F0"/>
              <w:right w:val="single" w:sz="4" w:space="0" w:color="E2E8F0"/>
            </w:tcBorders>
          </w:tcPr>
          <w:p>
            <w:pPr>
              <w:spacing w:before="60" w:after="60"/>
            </w:pPr>
            <w:r>
              <w:rPr>
                <w:rFonts w:ascii="Calibri" w:hAnsi="Calibri"/>
                <w:color w:val="2D3748"/>
                <w:sz w:val="18"/>
              </w:rPr>
              <w:t>Verified (Cached globals &amp; pre-call check)</w:t>
            </w:r>
          </w:p>
        </w:tc>
      </w:tr>
      <w:tr>
        <w:tc>
          <w:tcPr>
            <w:tcW w:type="dxa" w:w="2304"/>
            <w:shd w:fill="F7FAFC"/>
            <w:tcBorders>
              <w:top w:val="single" w:sz="4" w:space="0" w:color="E2E8F0"/>
              <w:left w:val="single" w:sz="4" w:space="0" w:color="E2E8F0"/>
              <w:bottom w:val="single" w:sz="4" w:space="0" w:color="E2E8F0"/>
              <w:right w:val="single" w:sz="4" w:space="0" w:color="E2E8F0"/>
            </w:tcBorders>
          </w:tcPr>
          <w:p>
            <w:pPr>
              <w:spacing w:before="60" w:after="60"/>
            </w:pPr>
            <w:r>
              <w:rPr>
                <w:rFonts w:ascii="Calibri" w:hAnsi="Calibri"/>
                <w:color w:val="2D3748"/>
                <w:sz w:val="18"/>
              </w:rPr>
              <w:t>C Runtime Library</w:t>
            </w:r>
          </w:p>
        </w:tc>
        <w:tc>
          <w:tcPr>
            <w:tcW w:type="dxa" w:w="3600"/>
            <w:shd w:fill="F7FAFC"/>
            <w:tcBorders>
              <w:top w:val="single" w:sz="4" w:space="0" w:color="E2E8F0"/>
              <w:left w:val="single" w:sz="4" w:space="0" w:color="E2E8F0"/>
              <w:bottom w:val="single" w:sz="4" w:space="0" w:color="E2E8F0"/>
              <w:right w:val="single" w:sz="4" w:space="0" w:color="E2E8F0"/>
            </w:tcBorders>
          </w:tcPr>
          <w:p>
            <w:pPr>
              <w:spacing w:before="60" w:after="60"/>
            </w:pPr>
            <w:r>
              <w:rPr>
                <w:rFonts w:ascii="Calibri" w:hAnsi="Calibri"/>
                <w:color w:val="2D3748"/>
                <w:sz w:val="18"/>
              </w:rPr>
              <w:t>member3-generation-and-instrumentation/runtime/cfi_runtime.c</w:t>
            </w:r>
          </w:p>
        </w:tc>
        <w:tc>
          <w:tcPr>
            <w:tcW w:type="dxa" w:w="1584"/>
            <w:shd w:fill="F7FAFC"/>
            <w:tcBorders>
              <w:top w:val="single" w:sz="4" w:space="0" w:color="E2E8F0"/>
              <w:left w:val="single" w:sz="4" w:space="0" w:color="E2E8F0"/>
              <w:bottom w:val="single" w:sz="4" w:space="0" w:color="E2E8F0"/>
              <w:right w:val="single" w:sz="4" w:space="0" w:color="E2E8F0"/>
            </w:tcBorders>
          </w:tcPr>
          <w:p>
            <w:pPr>
              <w:spacing w:before="60" w:after="60"/>
            </w:pPr>
            <w:r>
              <w:rPr>
                <w:rFonts w:ascii="Calibri" w:hAnsi="Calibri"/>
                <w:color w:val="2D3748"/>
                <w:sz w:val="18"/>
              </w:rPr>
              <w:t>Member 3</w:t>
            </w:r>
          </w:p>
        </w:tc>
        <w:tc>
          <w:tcPr>
            <w:tcW w:type="dxa" w:w="1872"/>
            <w:shd w:fill="F7FAFC"/>
            <w:tcBorders>
              <w:top w:val="single" w:sz="4" w:space="0" w:color="E2E8F0"/>
              <w:left w:val="single" w:sz="4" w:space="0" w:color="E2E8F0"/>
              <w:bottom w:val="single" w:sz="4" w:space="0" w:color="E2E8F0"/>
              <w:right w:val="single" w:sz="4" w:space="0" w:color="E2E8F0"/>
            </w:tcBorders>
          </w:tcPr>
          <w:p>
            <w:pPr>
              <w:spacing w:before="60" w:after="60"/>
            </w:pPr>
            <w:r>
              <w:rPr>
                <w:rFonts w:ascii="Calibri" w:hAnsi="Calibri"/>
                <w:color w:val="2D3748"/>
                <w:sz w:val="18"/>
              </w:rPr>
              <w:t>Verified (Linear scan &amp; abort on mismatch)</w:t>
            </w:r>
          </w:p>
        </w:tc>
      </w:tr>
      <w:tr>
        <w:tc>
          <w:tcPr>
            <w:tcW w:type="dxa" w:w="2304"/>
            <w:shd w:fill="FFFFFF"/>
            <w:tcBorders>
              <w:top w:val="single" w:sz="4" w:space="0" w:color="E2E8F0"/>
              <w:left w:val="single" w:sz="4" w:space="0" w:color="E2E8F0"/>
              <w:bottom w:val="single" w:sz="4" w:space="0" w:color="E2E8F0"/>
              <w:right w:val="single" w:sz="4" w:space="0" w:color="E2E8F0"/>
            </w:tcBorders>
          </w:tcPr>
          <w:p>
            <w:pPr>
              <w:spacing w:before="60" w:after="60"/>
            </w:pPr>
            <w:r>
              <w:rPr>
                <w:rFonts w:ascii="Calibri" w:hAnsi="Calibri"/>
                <w:color w:val="2D3748"/>
                <w:sz w:val="18"/>
              </w:rPr>
              <w:t>Runtime Unit Test</w:t>
            </w:r>
          </w:p>
        </w:tc>
        <w:tc>
          <w:tcPr>
            <w:tcW w:type="dxa" w:w="3600"/>
            <w:shd w:fill="FFFFFF"/>
            <w:tcBorders>
              <w:top w:val="single" w:sz="4" w:space="0" w:color="E2E8F0"/>
              <w:left w:val="single" w:sz="4" w:space="0" w:color="E2E8F0"/>
              <w:bottom w:val="single" w:sz="4" w:space="0" w:color="E2E8F0"/>
              <w:right w:val="single" w:sz="4" w:space="0" w:color="E2E8F0"/>
            </w:tcBorders>
          </w:tcPr>
          <w:p>
            <w:pPr>
              <w:spacing w:before="60" w:after="60"/>
            </w:pPr>
            <w:r>
              <w:rPr>
                <w:rFonts w:ascii="Calibri" w:hAnsi="Calibri"/>
                <w:color w:val="2D3748"/>
                <w:sz w:val="18"/>
              </w:rPr>
              <w:t>member3-generation-and-instrumentation/tests/unit/runtime_test.c</w:t>
            </w:r>
          </w:p>
        </w:tc>
        <w:tc>
          <w:tcPr>
            <w:tcW w:type="dxa" w:w="1584"/>
            <w:shd w:fill="FFFFFF"/>
            <w:tcBorders>
              <w:top w:val="single" w:sz="4" w:space="0" w:color="E2E8F0"/>
              <w:left w:val="single" w:sz="4" w:space="0" w:color="E2E8F0"/>
              <w:bottom w:val="single" w:sz="4" w:space="0" w:color="E2E8F0"/>
              <w:right w:val="single" w:sz="4" w:space="0" w:color="E2E8F0"/>
            </w:tcBorders>
          </w:tcPr>
          <w:p>
            <w:pPr>
              <w:spacing w:before="60" w:after="60"/>
            </w:pPr>
            <w:r>
              <w:rPr>
                <w:rFonts w:ascii="Calibri" w:hAnsi="Calibri"/>
                <w:color w:val="2D3748"/>
                <w:sz w:val="18"/>
              </w:rPr>
              <w:t>Member 3</w:t>
            </w:r>
          </w:p>
        </w:tc>
        <w:tc>
          <w:tcPr>
            <w:tcW w:type="dxa" w:w="1872"/>
            <w:shd w:fill="FFFFFF"/>
            <w:tcBorders>
              <w:top w:val="single" w:sz="4" w:space="0" w:color="E2E8F0"/>
              <w:left w:val="single" w:sz="4" w:space="0" w:color="E2E8F0"/>
              <w:bottom w:val="single" w:sz="4" w:space="0" w:color="E2E8F0"/>
              <w:right w:val="single" w:sz="4" w:space="0" w:color="E2E8F0"/>
            </w:tcBorders>
          </w:tcPr>
          <w:p>
            <w:pPr>
              <w:spacing w:before="60" w:after="60"/>
            </w:pPr>
            <w:r>
              <w:rPr>
                <w:rFonts w:ascii="Calibri" w:hAnsi="Calibri"/>
                <w:color w:val="2D3748"/>
                <w:sz w:val="18"/>
              </w:rPr>
              <w:t>Verified (Exits 0: allowed target passes)</w:t>
            </w:r>
          </w:p>
        </w:tc>
      </w:tr>
      <w:tr>
        <w:tc>
          <w:tcPr>
            <w:tcW w:type="dxa" w:w="2304"/>
            <w:shd w:fill="F7FAFC"/>
            <w:tcBorders>
              <w:top w:val="single" w:sz="4" w:space="0" w:color="E2E8F0"/>
              <w:left w:val="single" w:sz="4" w:space="0" w:color="E2E8F0"/>
              <w:bottom w:val="single" w:sz="4" w:space="0" w:color="E2E8F0"/>
              <w:right w:val="single" w:sz="4" w:space="0" w:color="E2E8F0"/>
            </w:tcBorders>
          </w:tcPr>
          <w:p>
            <w:pPr>
              <w:spacing w:before="60" w:after="60"/>
            </w:pPr>
            <w:r>
              <w:rPr>
                <w:rFonts w:ascii="Calibri" w:hAnsi="Calibri"/>
                <w:color w:val="2D3748"/>
                <w:sz w:val="18"/>
              </w:rPr>
              <w:t>Build Pipeline Script</w:t>
            </w:r>
          </w:p>
        </w:tc>
        <w:tc>
          <w:tcPr>
            <w:tcW w:type="dxa" w:w="3600"/>
            <w:shd w:fill="F7FAFC"/>
            <w:tcBorders>
              <w:top w:val="single" w:sz="4" w:space="0" w:color="E2E8F0"/>
              <w:left w:val="single" w:sz="4" w:space="0" w:color="E2E8F0"/>
              <w:bottom w:val="single" w:sz="4" w:space="0" w:color="E2E8F0"/>
              <w:right w:val="single" w:sz="4" w:space="0" w:color="E2E8F0"/>
            </w:tcBorders>
          </w:tcPr>
          <w:p>
            <w:pPr>
              <w:spacing w:before="60" w:after="60"/>
            </w:pPr>
            <w:r>
              <w:rPr>
                <w:rFonts w:ascii="Calibri" w:hAnsi="Calibri"/>
                <w:color w:val="2D3748"/>
                <w:sz w:val="18"/>
              </w:rPr>
              <w:t>member4-integration-and-testing/scripts/build.sh</w:t>
            </w:r>
          </w:p>
        </w:tc>
        <w:tc>
          <w:tcPr>
            <w:tcW w:type="dxa" w:w="1584"/>
            <w:shd w:fill="F7FAFC"/>
            <w:tcBorders>
              <w:top w:val="single" w:sz="4" w:space="0" w:color="E2E8F0"/>
              <w:left w:val="single" w:sz="4" w:space="0" w:color="E2E8F0"/>
              <w:bottom w:val="single" w:sz="4" w:space="0" w:color="E2E8F0"/>
              <w:right w:val="single" w:sz="4" w:space="0" w:color="E2E8F0"/>
            </w:tcBorders>
          </w:tcPr>
          <w:p>
            <w:pPr>
              <w:spacing w:before="60" w:after="60"/>
            </w:pPr>
            <w:r>
              <w:rPr>
                <w:rFonts w:ascii="Calibri" w:hAnsi="Calibri"/>
                <w:color w:val="2D3748"/>
                <w:sz w:val="18"/>
              </w:rPr>
              <w:t>Member 4</w:t>
            </w:r>
          </w:p>
        </w:tc>
        <w:tc>
          <w:tcPr>
            <w:tcW w:type="dxa" w:w="1872"/>
            <w:shd w:fill="F7FAFC"/>
            <w:tcBorders>
              <w:top w:val="single" w:sz="4" w:space="0" w:color="E2E8F0"/>
              <w:left w:val="single" w:sz="4" w:space="0" w:color="E2E8F0"/>
              <w:bottom w:val="single" w:sz="4" w:space="0" w:color="E2E8F0"/>
              <w:right w:val="single" w:sz="4" w:space="0" w:color="E2E8F0"/>
            </w:tcBorders>
          </w:tcPr>
          <w:p>
            <w:pPr>
              <w:spacing w:before="60" w:after="60"/>
            </w:pPr>
            <w:r>
              <w:rPr>
                <w:rFonts w:ascii="Calibri" w:hAnsi="Calibri"/>
                <w:color w:val="2D3748"/>
                <w:sz w:val="18"/>
              </w:rPr>
              <w:t>Verified (Builds .so and .o objects)</w:t>
            </w:r>
          </w:p>
        </w:tc>
      </w:tr>
      <w:tr>
        <w:tc>
          <w:tcPr>
            <w:tcW w:type="dxa" w:w="2304"/>
            <w:shd w:fill="FFFFFF"/>
            <w:tcBorders>
              <w:top w:val="single" w:sz="4" w:space="0" w:color="E2E8F0"/>
              <w:left w:val="single" w:sz="4" w:space="0" w:color="E2E8F0"/>
              <w:bottom w:val="single" w:sz="4" w:space="0" w:color="E2E8F0"/>
              <w:right w:val="single" w:sz="4" w:space="0" w:color="E2E8F0"/>
            </w:tcBorders>
          </w:tcPr>
          <w:p>
            <w:pPr>
              <w:spacing w:before="60" w:after="60"/>
            </w:pPr>
            <w:r>
              <w:rPr>
                <w:rFonts w:ascii="Calibri" w:hAnsi="Calibri"/>
                <w:color w:val="2D3748"/>
                <w:sz w:val="18"/>
              </w:rPr>
              <w:t>Test Execution Script</w:t>
            </w:r>
          </w:p>
        </w:tc>
        <w:tc>
          <w:tcPr>
            <w:tcW w:type="dxa" w:w="3600"/>
            <w:shd w:fill="FFFFFF"/>
            <w:tcBorders>
              <w:top w:val="single" w:sz="4" w:space="0" w:color="E2E8F0"/>
              <w:left w:val="single" w:sz="4" w:space="0" w:color="E2E8F0"/>
              <w:bottom w:val="single" w:sz="4" w:space="0" w:color="E2E8F0"/>
              <w:right w:val="single" w:sz="4" w:space="0" w:color="E2E8F0"/>
            </w:tcBorders>
          </w:tcPr>
          <w:p>
            <w:pPr>
              <w:spacing w:before="60" w:after="60"/>
            </w:pPr>
            <w:r>
              <w:rPr>
                <w:rFonts w:ascii="Calibri" w:hAnsi="Calibri"/>
                <w:color w:val="2D3748"/>
                <w:sz w:val="18"/>
              </w:rPr>
              <w:t>member4-integration-and-testing/scripts/run_tests.sh</w:t>
            </w:r>
          </w:p>
        </w:tc>
        <w:tc>
          <w:tcPr>
            <w:tcW w:type="dxa" w:w="1584"/>
            <w:shd w:fill="FFFFFF"/>
            <w:tcBorders>
              <w:top w:val="single" w:sz="4" w:space="0" w:color="E2E8F0"/>
              <w:left w:val="single" w:sz="4" w:space="0" w:color="E2E8F0"/>
              <w:bottom w:val="single" w:sz="4" w:space="0" w:color="E2E8F0"/>
              <w:right w:val="single" w:sz="4" w:space="0" w:color="E2E8F0"/>
            </w:tcBorders>
          </w:tcPr>
          <w:p>
            <w:pPr>
              <w:spacing w:before="60" w:after="60"/>
            </w:pPr>
            <w:r>
              <w:rPr>
                <w:rFonts w:ascii="Calibri" w:hAnsi="Calibri"/>
                <w:color w:val="2D3748"/>
                <w:sz w:val="18"/>
              </w:rPr>
              <w:t>Member 4</w:t>
            </w:r>
          </w:p>
        </w:tc>
        <w:tc>
          <w:tcPr>
            <w:tcW w:type="dxa" w:w="1872"/>
            <w:shd w:fill="FFFFFF"/>
            <w:tcBorders>
              <w:top w:val="single" w:sz="4" w:space="0" w:color="E2E8F0"/>
              <w:left w:val="single" w:sz="4" w:space="0" w:color="E2E8F0"/>
              <w:bottom w:val="single" w:sz="4" w:space="0" w:color="E2E8F0"/>
              <w:right w:val="single" w:sz="4" w:space="0" w:color="E2E8F0"/>
            </w:tcBorders>
          </w:tcPr>
          <w:p>
            <w:pPr>
              <w:spacing w:before="60" w:after="60"/>
            </w:pPr>
            <w:r>
              <w:rPr>
                <w:rFonts w:ascii="Calibri" w:hAnsi="Calibri"/>
                <w:color w:val="2D3748"/>
                <w:sz w:val="18"/>
              </w:rPr>
              <w:t>Verified (Runs all 6 test programs)</w:t>
            </w:r>
          </w:p>
        </w:tc>
      </w:tr>
      <w:tr>
        <w:tc>
          <w:tcPr>
            <w:tcW w:type="dxa" w:w="2304"/>
            <w:shd w:fill="F7FAFC"/>
            <w:tcBorders>
              <w:top w:val="single" w:sz="4" w:space="0" w:color="E2E8F0"/>
              <w:left w:val="single" w:sz="4" w:space="0" w:color="E2E8F0"/>
              <w:bottom w:val="single" w:sz="4" w:space="0" w:color="E2E8F0"/>
              <w:right w:val="single" w:sz="4" w:space="0" w:color="E2E8F0"/>
            </w:tcBorders>
          </w:tcPr>
          <w:p>
            <w:pPr>
              <w:spacing w:before="60" w:after="60"/>
            </w:pPr>
            <w:r>
              <w:rPr>
                <w:rFonts w:ascii="Calibri" w:hAnsi="Calibri"/>
                <w:color w:val="2D3748"/>
                <w:sz w:val="18"/>
              </w:rPr>
              <w:t>Positive Test</w:t>
            </w:r>
          </w:p>
        </w:tc>
        <w:tc>
          <w:tcPr>
            <w:tcW w:type="dxa" w:w="3600"/>
            <w:shd w:fill="F7FAFC"/>
            <w:tcBorders>
              <w:top w:val="single" w:sz="4" w:space="0" w:color="E2E8F0"/>
              <w:left w:val="single" w:sz="4" w:space="0" w:color="E2E8F0"/>
              <w:bottom w:val="single" w:sz="4" w:space="0" w:color="E2E8F0"/>
              <w:right w:val="single" w:sz="4" w:space="0" w:color="E2E8F0"/>
            </w:tcBorders>
          </w:tcPr>
          <w:p>
            <w:pPr>
              <w:spacing w:before="60" w:after="60"/>
            </w:pPr>
            <w:r>
              <w:rPr>
                <w:rFonts w:ascii="Calibri" w:hAnsi="Calibri"/>
                <w:color w:val="2D3748"/>
                <w:sz w:val="18"/>
              </w:rPr>
              <w:t>member4-integration-and-testing/tests/integration/positive/</w:t>
            </w:r>
          </w:p>
        </w:tc>
        <w:tc>
          <w:tcPr>
            <w:tcW w:type="dxa" w:w="1584"/>
            <w:shd w:fill="F7FAFC"/>
            <w:tcBorders>
              <w:top w:val="single" w:sz="4" w:space="0" w:color="E2E8F0"/>
              <w:left w:val="single" w:sz="4" w:space="0" w:color="E2E8F0"/>
              <w:bottom w:val="single" w:sz="4" w:space="0" w:color="E2E8F0"/>
              <w:right w:val="single" w:sz="4" w:space="0" w:color="E2E8F0"/>
            </w:tcBorders>
          </w:tcPr>
          <w:p>
            <w:pPr>
              <w:spacing w:before="60" w:after="60"/>
            </w:pPr>
            <w:r>
              <w:rPr>
                <w:rFonts w:ascii="Calibri" w:hAnsi="Calibri"/>
                <w:color w:val="2D3748"/>
                <w:sz w:val="18"/>
              </w:rPr>
              <w:t>Member 4</w:t>
            </w:r>
          </w:p>
        </w:tc>
        <w:tc>
          <w:tcPr>
            <w:tcW w:type="dxa" w:w="1872"/>
            <w:shd w:fill="F7FAFC"/>
            <w:tcBorders>
              <w:top w:val="single" w:sz="4" w:space="0" w:color="E2E8F0"/>
              <w:left w:val="single" w:sz="4" w:space="0" w:color="E2E8F0"/>
              <w:bottom w:val="single" w:sz="4" w:space="0" w:color="E2E8F0"/>
              <w:right w:val="single" w:sz="4" w:space="0" w:color="E2E8F0"/>
            </w:tcBorders>
          </w:tcPr>
          <w:p>
            <w:pPr>
              <w:spacing w:before="60" w:after="60"/>
            </w:pPr>
            <w:r>
              <w:rPr>
                <w:rFonts w:ascii="Calibri" w:hAnsi="Calibri"/>
                <w:color w:val="2D3748"/>
                <w:sz w:val="18"/>
              </w:rPr>
              <w:t>Verified (Exit 0, total=23)</w:t>
            </w:r>
          </w:p>
        </w:tc>
      </w:tr>
      <w:tr>
        <w:tc>
          <w:tcPr>
            <w:tcW w:type="dxa" w:w="2304"/>
            <w:shd w:fill="FFFFFF"/>
            <w:tcBorders>
              <w:top w:val="single" w:sz="4" w:space="0" w:color="E2E8F0"/>
              <w:left w:val="single" w:sz="4" w:space="0" w:color="E2E8F0"/>
              <w:bottom w:val="single" w:sz="4" w:space="0" w:color="E2E8F0"/>
              <w:right w:val="single" w:sz="4" w:space="0" w:color="E2E8F0"/>
            </w:tcBorders>
          </w:tcPr>
          <w:p>
            <w:pPr>
              <w:spacing w:before="60" w:after="60"/>
            </w:pPr>
            <w:r>
              <w:rPr>
                <w:rFonts w:ascii="Calibri" w:hAnsi="Calibri"/>
                <w:color w:val="2D3748"/>
                <w:sz w:val="18"/>
              </w:rPr>
              <w:t>Negative Test</w:t>
            </w:r>
          </w:p>
        </w:tc>
        <w:tc>
          <w:tcPr>
            <w:tcW w:type="dxa" w:w="3600"/>
            <w:shd w:fill="FFFFFF"/>
            <w:tcBorders>
              <w:top w:val="single" w:sz="4" w:space="0" w:color="E2E8F0"/>
              <w:left w:val="single" w:sz="4" w:space="0" w:color="E2E8F0"/>
              <w:bottom w:val="single" w:sz="4" w:space="0" w:color="E2E8F0"/>
              <w:right w:val="single" w:sz="4" w:space="0" w:color="E2E8F0"/>
            </w:tcBorders>
          </w:tcPr>
          <w:p>
            <w:pPr>
              <w:spacing w:before="60" w:after="60"/>
            </w:pPr>
            <w:r>
              <w:rPr>
                <w:rFonts w:ascii="Calibri" w:hAnsi="Calibri"/>
                <w:color w:val="2D3748"/>
                <w:sz w:val="18"/>
              </w:rPr>
              <w:t>member4-integration-and-testing/tests/integration/negative/</w:t>
            </w:r>
          </w:p>
        </w:tc>
        <w:tc>
          <w:tcPr>
            <w:tcW w:type="dxa" w:w="1584"/>
            <w:shd w:fill="FFFFFF"/>
            <w:tcBorders>
              <w:top w:val="single" w:sz="4" w:space="0" w:color="E2E8F0"/>
              <w:left w:val="single" w:sz="4" w:space="0" w:color="E2E8F0"/>
              <w:bottom w:val="single" w:sz="4" w:space="0" w:color="E2E8F0"/>
              <w:right w:val="single" w:sz="4" w:space="0" w:color="E2E8F0"/>
            </w:tcBorders>
          </w:tcPr>
          <w:p>
            <w:pPr>
              <w:spacing w:before="60" w:after="60"/>
            </w:pPr>
            <w:r>
              <w:rPr>
                <w:rFonts w:ascii="Calibri" w:hAnsi="Calibri"/>
                <w:color w:val="2D3748"/>
                <w:sz w:val="18"/>
              </w:rPr>
              <w:t>Member 4</w:t>
            </w:r>
          </w:p>
        </w:tc>
        <w:tc>
          <w:tcPr>
            <w:tcW w:type="dxa" w:w="1872"/>
            <w:shd w:fill="FFFFFF"/>
            <w:tcBorders>
              <w:top w:val="single" w:sz="4" w:space="0" w:color="E2E8F0"/>
              <w:left w:val="single" w:sz="4" w:space="0" w:color="E2E8F0"/>
              <w:bottom w:val="single" w:sz="4" w:space="0" w:color="E2E8F0"/>
              <w:right w:val="single" w:sz="4" w:space="0" w:color="E2E8F0"/>
            </w:tcBorders>
          </w:tcPr>
          <w:p>
            <w:pPr>
              <w:spacing w:before="60" w:after="60"/>
            </w:pPr>
            <w:r>
              <w:rPr>
                <w:rFonts w:ascii="Calibri" w:hAnsi="Calibri"/>
                <w:color w:val="2D3748"/>
                <w:sz w:val="18"/>
              </w:rPr>
              <w:t>Verified (Exit 134, [CFI] violation)</w:t>
            </w:r>
          </w:p>
        </w:tc>
      </w:tr>
      <w:tr>
        <w:tc>
          <w:tcPr>
            <w:tcW w:type="dxa" w:w="2304"/>
            <w:shd w:fill="F7FAFC"/>
            <w:tcBorders>
              <w:top w:val="single" w:sz="4" w:space="0" w:color="E2E8F0"/>
              <w:left w:val="single" w:sz="4" w:space="0" w:color="E2E8F0"/>
              <w:bottom w:val="single" w:sz="4" w:space="0" w:color="E2E8F0"/>
              <w:right w:val="single" w:sz="4" w:space="0" w:color="E2E8F0"/>
            </w:tcBorders>
          </w:tcPr>
          <w:p>
            <w:pPr>
              <w:spacing w:before="60" w:after="60"/>
            </w:pPr>
            <w:r>
              <w:rPr>
                <w:rFonts w:ascii="Calibri" w:hAnsi="Calibri"/>
                <w:color w:val="2D3748"/>
                <w:sz w:val="18"/>
              </w:rPr>
              <w:t>Boundary Test</w:t>
            </w:r>
          </w:p>
        </w:tc>
        <w:tc>
          <w:tcPr>
            <w:tcW w:type="dxa" w:w="3600"/>
            <w:shd w:fill="F7FAFC"/>
            <w:tcBorders>
              <w:top w:val="single" w:sz="4" w:space="0" w:color="E2E8F0"/>
              <w:left w:val="single" w:sz="4" w:space="0" w:color="E2E8F0"/>
              <w:bottom w:val="single" w:sz="4" w:space="0" w:color="E2E8F0"/>
              <w:right w:val="single" w:sz="4" w:space="0" w:color="E2E8F0"/>
            </w:tcBorders>
          </w:tcPr>
          <w:p>
            <w:pPr>
              <w:spacing w:before="60" w:after="60"/>
            </w:pPr>
            <w:r>
              <w:rPr>
                <w:rFonts w:ascii="Calibri" w:hAnsi="Calibri"/>
                <w:color w:val="2D3748"/>
                <w:sz w:val="18"/>
              </w:rPr>
              <w:t>member4-integration-and-testing/tests/integration/boundary/</w:t>
            </w:r>
          </w:p>
        </w:tc>
        <w:tc>
          <w:tcPr>
            <w:tcW w:type="dxa" w:w="1584"/>
            <w:shd w:fill="F7FAFC"/>
            <w:tcBorders>
              <w:top w:val="single" w:sz="4" w:space="0" w:color="E2E8F0"/>
              <w:left w:val="single" w:sz="4" w:space="0" w:color="E2E8F0"/>
              <w:bottom w:val="single" w:sz="4" w:space="0" w:color="E2E8F0"/>
              <w:right w:val="single" w:sz="4" w:space="0" w:color="E2E8F0"/>
            </w:tcBorders>
          </w:tcPr>
          <w:p>
            <w:pPr>
              <w:spacing w:before="60" w:after="60"/>
            </w:pPr>
            <w:r>
              <w:rPr>
                <w:rFonts w:ascii="Calibri" w:hAnsi="Calibri"/>
                <w:color w:val="2D3748"/>
                <w:sz w:val="18"/>
              </w:rPr>
              <w:t>Member 4</w:t>
            </w:r>
          </w:p>
        </w:tc>
        <w:tc>
          <w:tcPr>
            <w:tcW w:type="dxa" w:w="1872"/>
            <w:shd w:fill="F7FAFC"/>
            <w:tcBorders>
              <w:top w:val="single" w:sz="4" w:space="0" w:color="E2E8F0"/>
              <w:left w:val="single" w:sz="4" w:space="0" w:color="E2E8F0"/>
              <w:bottom w:val="single" w:sz="4" w:space="0" w:color="E2E8F0"/>
              <w:right w:val="single" w:sz="4" w:space="0" w:color="E2E8F0"/>
            </w:tcBorders>
          </w:tcPr>
          <w:p>
            <w:pPr>
              <w:spacing w:before="60" w:after="60"/>
            </w:pPr>
            <w:r>
              <w:rPr>
                <w:rFonts w:ascii="Calibri" w:hAnsi="Calibri"/>
                <w:color w:val="2D3748"/>
                <w:sz w:val="18"/>
              </w:rPr>
              <w:t>Verified (Emits warning, skips, exit 0)</w:t>
            </w:r>
          </w:p>
        </w:tc>
      </w:tr>
      <w:tr>
        <w:tc>
          <w:tcPr>
            <w:tcW w:type="dxa" w:w="2304"/>
            <w:shd w:fill="FFFFFF"/>
            <w:tcBorders>
              <w:top w:val="single" w:sz="4" w:space="0" w:color="E2E8F0"/>
              <w:left w:val="single" w:sz="4" w:space="0" w:color="E2E8F0"/>
              <w:bottom w:val="single" w:sz="4" w:space="0" w:color="E2E8F0"/>
              <w:right w:val="single" w:sz="4" w:space="0" w:color="E2E8F0"/>
            </w:tcBorders>
          </w:tcPr>
          <w:p>
            <w:pPr>
              <w:spacing w:before="60" w:after="60"/>
            </w:pPr>
            <w:r>
              <w:rPr>
                <w:rFonts w:ascii="Calibri" w:hAnsi="Calibri"/>
                <w:color w:val="2D3748"/>
                <w:sz w:val="18"/>
              </w:rPr>
              <w:t>Comparison Demo</w:t>
            </w:r>
          </w:p>
        </w:tc>
        <w:tc>
          <w:tcPr>
            <w:tcW w:type="dxa" w:w="3600"/>
            <w:shd w:fill="FFFFFF"/>
            <w:tcBorders>
              <w:top w:val="single" w:sz="4" w:space="0" w:color="E2E8F0"/>
              <w:left w:val="single" w:sz="4" w:space="0" w:color="E2E8F0"/>
              <w:bottom w:val="single" w:sz="4" w:space="0" w:color="E2E8F0"/>
              <w:right w:val="single" w:sz="4" w:space="0" w:color="E2E8F0"/>
            </w:tcBorders>
          </w:tcPr>
          <w:p>
            <w:pPr>
              <w:spacing w:before="60" w:after="60"/>
            </w:pPr>
            <w:r>
              <w:rPr>
                <w:rFonts w:ascii="Calibri" w:hAnsi="Calibri"/>
                <w:color w:val="2D3748"/>
                <w:sz w:val="18"/>
              </w:rPr>
              <w:t>member4-integration-and-testing/tests/integration/comparison/</w:t>
            </w:r>
          </w:p>
        </w:tc>
        <w:tc>
          <w:tcPr>
            <w:tcW w:type="dxa" w:w="1584"/>
            <w:shd w:fill="FFFFFF"/>
            <w:tcBorders>
              <w:top w:val="single" w:sz="4" w:space="0" w:color="E2E8F0"/>
              <w:left w:val="single" w:sz="4" w:space="0" w:color="E2E8F0"/>
              <w:bottom w:val="single" w:sz="4" w:space="0" w:color="E2E8F0"/>
              <w:right w:val="single" w:sz="4" w:space="0" w:color="E2E8F0"/>
            </w:tcBorders>
          </w:tcPr>
          <w:p>
            <w:pPr>
              <w:spacing w:before="60" w:after="60"/>
            </w:pPr>
            <w:r>
              <w:rPr>
                <w:rFonts w:ascii="Calibri" w:hAnsi="Calibri"/>
                <w:color w:val="2D3748"/>
                <w:sz w:val="18"/>
              </w:rPr>
              <w:t>Member 4</w:t>
            </w:r>
          </w:p>
        </w:tc>
        <w:tc>
          <w:tcPr>
            <w:tcW w:type="dxa" w:w="1872"/>
            <w:shd w:fill="FFFFFF"/>
            <w:tcBorders>
              <w:top w:val="single" w:sz="4" w:space="0" w:color="E2E8F0"/>
              <w:left w:val="single" w:sz="4" w:space="0" w:color="E2E8F0"/>
              <w:bottom w:val="single" w:sz="4" w:space="0" w:color="E2E8F0"/>
              <w:right w:val="single" w:sz="4" w:space="0" w:color="E2E8F0"/>
            </w:tcBorders>
          </w:tcPr>
          <w:p>
            <w:pPr>
              <w:spacing w:before="60" w:after="60"/>
            </w:pPr>
            <w:r>
              <w:rPr>
                <w:rFonts w:ascii="Calibri" w:hAnsi="Calibri"/>
                <w:color w:val="2D3748"/>
                <w:sz w:val="18"/>
              </w:rPr>
              <w:t>Verified (Base: garbage, Hard: abort)</w:t>
            </w:r>
          </w:p>
        </w:tc>
      </w:tr>
      <w:tr>
        <w:tc>
          <w:tcPr>
            <w:tcW w:type="dxa" w:w="2304"/>
            <w:shd w:fill="F7FAFC"/>
            <w:tcBorders>
              <w:top w:val="single" w:sz="4" w:space="0" w:color="E2E8F0"/>
              <w:left w:val="single" w:sz="4" w:space="0" w:color="E2E8F0"/>
              <w:bottom w:val="single" w:sz="4" w:space="0" w:color="E2E8F0"/>
              <w:right w:val="single" w:sz="4" w:space="0" w:color="E2E8F0"/>
            </w:tcBorders>
          </w:tcPr>
          <w:p>
            <w:pPr>
              <w:spacing w:before="60" w:after="60"/>
            </w:pPr>
            <w:r>
              <w:rPr>
                <w:rFonts w:ascii="Calibri" w:hAnsi="Calibri"/>
                <w:color w:val="2D3748"/>
                <w:sz w:val="18"/>
              </w:rPr>
              <w:t>Limitation Demo</w:t>
            </w:r>
          </w:p>
        </w:tc>
        <w:tc>
          <w:tcPr>
            <w:tcW w:type="dxa" w:w="3600"/>
            <w:shd w:fill="F7FAFC"/>
            <w:tcBorders>
              <w:top w:val="single" w:sz="4" w:space="0" w:color="E2E8F0"/>
              <w:left w:val="single" w:sz="4" w:space="0" w:color="E2E8F0"/>
              <w:bottom w:val="single" w:sz="4" w:space="0" w:color="E2E8F0"/>
              <w:right w:val="single" w:sz="4" w:space="0" w:color="E2E8F0"/>
            </w:tcBorders>
          </w:tcPr>
          <w:p>
            <w:pPr>
              <w:spacing w:before="60" w:after="60"/>
            </w:pPr>
            <w:r>
              <w:rPr>
                <w:rFonts w:ascii="Calibri" w:hAnsi="Calibri"/>
                <w:color w:val="2D3748"/>
                <w:sz w:val="18"/>
              </w:rPr>
              <w:t>member4-integration-and-testing/tests/integration/known-limitations/</w:t>
            </w:r>
          </w:p>
        </w:tc>
        <w:tc>
          <w:tcPr>
            <w:tcW w:type="dxa" w:w="1584"/>
            <w:shd w:fill="F7FAFC"/>
            <w:tcBorders>
              <w:top w:val="single" w:sz="4" w:space="0" w:color="E2E8F0"/>
              <w:left w:val="single" w:sz="4" w:space="0" w:color="E2E8F0"/>
              <w:bottom w:val="single" w:sz="4" w:space="0" w:color="E2E8F0"/>
              <w:right w:val="single" w:sz="4" w:space="0" w:color="E2E8F0"/>
            </w:tcBorders>
          </w:tcPr>
          <w:p>
            <w:pPr>
              <w:spacing w:before="60" w:after="60"/>
            </w:pPr>
            <w:r>
              <w:rPr>
                <w:rFonts w:ascii="Calibri" w:hAnsi="Calibri"/>
                <w:color w:val="2D3748"/>
                <w:sz w:val="18"/>
              </w:rPr>
              <w:t>Member 4</w:t>
            </w:r>
          </w:p>
        </w:tc>
        <w:tc>
          <w:tcPr>
            <w:tcW w:type="dxa" w:w="1872"/>
            <w:shd w:fill="F7FAFC"/>
            <w:tcBorders>
              <w:top w:val="single" w:sz="4" w:space="0" w:color="E2E8F0"/>
              <w:left w:val="single" w:sz="4" w:space="0" w:color="E2E8F0"/>
              <w:bottom w:val="single" w:sz="4" w:space="0" w:color="E2E8F0"/>
              <w:right w:val="single" w:sz="4" w:space="0" w:color="E2E8F0"/>
            </w:tcBorders>
          </w:tcPr>
          <w:p>
            <w:pPr>
              <w:spacing w:before="60" w:after="60"/>
            </w:pPr>
            <w:r>
              <w:rPr>
                <w:rFonts w:ascii="Calibri" w:hAnsi="Calibri"/>
                <w:color w:val="2D3748"/>
                <w:sz w:val="18"/>
              </w:rPr>
              <w:t>Verified (Permits same-sig, exit 0)</w:t>
            </w:r>
          </w:p>
        </w:tc>
      </w:tr>
      <w:tr>
        <w:tc>
          <w:tcPr>
            <w:tcW w:type="dxa" w:w="2304"/>
            <w:shd w:fill="FFFFFF"/>
            <w:tcBorders>
              <w:top w:val="single" w:sz="4" w:space="0" w:color="E2E8F0"/>
              <w:left w:val="single" w:sz="4" w:space="0" w:color="E2E8F0"/>
              <w:bottom w:val="single" w:sz="4" w:space="0" w:color="E2E8F0"/>
              <w:right w:val="single" w:sz="4" w:space="0" w:color="E2E8F0"/>
            </w:tcBorders>
          </w:tcPr>
          <w:p>
            <w:pPr>
              <w:spacing w:before="60" w:after="60"/>
            </w:pPr>
            <w:r>
              <w:rPr>
                <w:rFonts w:ascii="Calibri" w:hAnsi="Calibri"/>
                <w:color w:val="2D3748"/>
                <w:sz w:val="18"/>
              </w:rPr>
              <w:t>Performance Benchmark</w:t>
            </w:r>
          </w:p>
        </w:tc>
        <w:tc>
          <w:tcPr>
            <w:tcW w:type="dxa" w:w="3600"/>
            <w:shd w:fill="FFFFFF"/>
            <w:tcBorders>
              <w:top w:val="single" w:sz="4" w:space="0" w:color="E2E8F0"/>
              <w:left w:val="single" w:sz="4" w:space="0" w:color="E2E8F0"/>
              <w:bottom w:val="single" w:sz="4" w:space="0" w:color="E2E8F0"/>
              <w:right w:val="single" w:sz="4" w:space="0" w:color="E2E8F0"/>
            </w:tcBorders>
          </w:tcPr>
          <w:p>
            <w:pPr>
              <w:spacing w:before="60" w:after="60"/>
            </w:pPr>
            <w:r>
              <w:rPr>
                <w:rFonts w:ascii="Calibri" w:hAnsi="Calibri"/>
                <w:color w:val="2D3748"/>
                <w:sz w:val="18"/>
              </w:rPr>
              <w:t>member4-integration-and-testing/tests/integration/perf/</w:t>
            </w:r>
          </w:p>
        </w:tc>
        <w:tc>
          <w:tcPr>
            <w:tcW w:type="dxa" w:w="1584"/>
            <w:shd w:fill="FFFFFF"/>
            <w:tcBorders>
              <w:top w:val="single" w:sz="4" w:space="0" w:color="E2E8F0"/>
              <w:left w:val="single" w:sz="4" w:space="0" w:color="E2E8F0"/>
              <w:bottom w:val="single" w:sz="4" w:space="0" w:color="E2E8F0"/>
              <w:right w:val="single" w:sz="4" w:space="0" w:color="E2E8F0"/>
            </w:tcBorders>
          </w:tcPr>
          <w:p>
            <w:pPr>
              <w:spacing w:before="60" w:after="60"/>
            </w:pPr>
            <w:r>
              <w:rPr>
                <w:rFonts w:ascii="Calibri" w:hAnsi="Calibri"/>
                <w:color w:val="2D3748"/>
                <w:sz w:val="18"/>
              </w:rPr>
              <w:t>Member 4</w:t>
            </w:r>
          </w:p>
        </w:tc>
        <w:tc>
          <w:tcPr>
            <w:tcW w:type="dxa" w:w="1872"/>
            <w:shd w:fill="FFFFFF"/>
            <w:tcBorders>
              <w:top w:val="single" w:sz="4" w:space="0" w:color="E2E8F0"/>
              <w:left w:val="single" w:sz="4" w:space="0" w:color="E2E8F0"/>
              <w:bottom w:val="single" w:sz="4" w:space="0" w:color="E2E8F0"/>
              <w:right w:val="single" w:sz="4" w:space="0" w:color="E2E8F0"/>
            </w:tcBorders>
          </w:tcPr>
          <w:p>
            <w:pPr>
              <w:spacing w:before="60" w:after="60"/>
            </w:pPr>
            <w:r>
              <w:rPr>
                <w:rFonts w:ascii="Calibri" w:hAnsi="Calibri"/>
                <w:color w:val="2D3748"/>
                <w:sz w:val="18"/>
              </w:rPr>
              <w:t>Verified (10M calls timed, overhead measured)</w:t>
            </w:r>
          </w:p>
        </w:tc>
      </w:tr>
      <w:tr>
        <w:tc>
          <w:tcPr>
            <w:tcW w:type="dxa" w:w="2304"/>
            <w:shd w:fill="F7FAFC"/>
            <w:tcBorders>
              <w:top w:val="single" w:sz="4" w:space="0" w:color="E2E8F0"/>
              <w:left w:val="single" w:sz="4" w:space="0" w:color="E2E8F0"/>
              <w:bottom w:val="single" w:sz="4" w:space="0" w:color="E2E8F0"/>
              <w:right w:val="single" w:sz="4" w:space="0" w:color="E2E8F0"/>
            </w:tcBorders>
          </w:tcPr>
          <w:p>
            <w:pPr>
              <w:spacing w:before="60" w:after="60"/>
            </w:pPr>
            <w:r>
              <w:rPr>
                <w:rFonts w:ascii="Calibri" w:hAnsi="Calibri"/>
                <w:color w:val="2D3748"/>
                <w:sz w:val="18"/>
              </w:rPr>
              <w:t>Failure-Cases Catalog</w:t>
            </w:r>
          </w:p>
        </w:tc>
        <w:tc>
          <w:tcPr>
            <w:tcW w:type="dxa" w:w="3600"/>
            <w:shd w:fill="F7FAFC"/>
            <w:tcBorders>
              <w:top w:val="single" w:sz="4" w:space="0" w:color="E2E8F0"/>
              <w:left w:val="single" w:sz="4" w:space="0" w:color="E2E8F0"/>
              <w:bottom w:val="single" w:sz="4" w:space="0" w:color="E2E8F0"/>
              <w:right w:val="single" w:sz="4" w:space="0" w:color="E2E8F0"/>
            </w:tcBorders>
          </w:tcPr>
          <w:p>
            <w:pPr>
              <w:spacing w:before="60" w:after="60"/>
            </w:pPr>
            <w:r>
              <w:rPr>
                <w:rFonts w:ascii="Calibri" w:hAnsi="Calibri"/>
                <w:color w:val="2D3748"/>
                <w:sz w:val="18"/>
              </w:rPr>
              <w:t>member4-integration-and-testing/failure-cases/README.md</w:t>
            </w:r>
          </w:p>
        </w:tc>
        <w:tc>
          <w:tcPr>
            <w:tcW w:type="dxa" w:w="1584"/>
            <w:shd w:fill="F7FAFC"/>
            <w:tcBorders>
              <w:top w:val="single" w:sz="4" w:space="0" w:color="E2E8F0"/>
              <w:left w:val="single" w:sz="4" w:space="0" w:color="E2E8F0"/>
              <w:bottom w:val="single" w:sz="4" w:space="0" w:color="E2E8F0"/>
              <w:right w:val="single" w:sz="4" w:space="0" w:color="E2E8F0"/>
            </w:tcBorders>
          </w:tcPr>
          <w:p>
            <w:pPr>
              <w:spacing w:before="60" w:after="60"/>
            </w:pPr>
            <w:r>
              <w:rPr>
                <w:rFonts w:ascii="Calibri" w:hAnsi="Calibri"/>
                <w:color w:val="2D3748"/>
                <w:sz w:val="18"/>
              </w:rPr>
              <w:t>Member 4</w:t>
            </w:r>
          </w:p>
        </w:tc>
        <w:tc>
          <w:tcPr>
            <w:tcW w:type="dxa" w:w="1872"/>
            <w:shd w:fill="F7FAFC"/>
            <w:tcBorders>
              <w:top w:val="single" w:sz="4" w:space="0" w:color="E2E8F0"/>
              <w:left w:val="single" w:sz="4" w:space="0" w:color="E2E8F0"/>
              <w:bottom w:val="single" w:sz="4" w:space="0" w:color="E2E8F0"/>
              <w:right w:val="single" w:sz="4" w:space="0" w:color="E2E8F0"/>
            </w:tcBorders>
          </w:tcPr>
          <w:p>
            <w:pPr>
              <w:spacing w:before="60" w:after="60"/>
            </w:pPr>
            <w:r>
              <w:rPr>
                <w:rFonts w:ascii="Calibri" w:hAnsi="Calibri"/>
                <w:color w:val="2D3748"/>
                <w:sz w:val="18"/>
              </w:rPr>
              <w:t>Verified (Complete classification catalog)</w:t>
            </w:r>
          </w:p>
        </w:tc>
      </w:tr>
      <w:tr>
        <w:tc>
          <w:tcPr>
            <w:tcW w:type="dxa" w:w="2304"/>
            <w:shd w:fill="FFFFFF"/>
            <w:tcBorders>
              <w:top w:val="single" w:sz="4" w:space="0" w:color="E2E8F0"/>
              <w:left w:val="single" w:sz="4" w:space="0" w:color="E2E8F0"/>
              <w:bottom w:val="single" w:sz="4" w:space="0" w:color="E2E8F0"/>
              <w:right w:val="single" w:sz="4" w:space="0" w:color="E2E8F0"/>
            </w:tcBorders>
          </w:tcPr>
          <w:p>
            <w:pPr>
              <w:spacing w:before="60" w:after="60"/>
            </w:pPr>
            <w:r>
              <w:rPr>
                <w:rFonts w:ascii="Calibri" w:hAnsi="Calibri"/>
                <w:color w:val="2D3748"/>
                <w:sz w:val="18"/>
              </w:rPr>
              <w:t>Commit Runbook</w:t>
            </w:r>
          </w:p>
        </w:tc>
        <w:tc>
          <w:tcPr>
            <w:tcW w:type="dxa" w:w="3600"/>
            <w:shd w:fill="FFFFFF"/>
            <w:tcBorders>
              <w:top w:val="single" w:sz="4" w:space="0" w:color="E2E8F0"/>
              <w:left w:val="single" w:sz="4" w:space="0" w:color="E2E8F0"/>
              <w:bottom w:val="single" w:sz="4" w:space="0" w:color="E2E8F0"/>
              <w:right w:val="single" w:sz="4" w:space="0" w:color="E2E8F0"/>
            </w:tcBorders>
          </w:tcPr>
          <w:p>
            <w:pPr>
              <w:spacing w:before="60" w:after="60"/>
            </w:pPr>
            <w:r>
              <w:rPr>
                <w:rFonts w:ascii="Calibri" w:hAnsi="Calibri"/>
                <w:color w:val="2D3748"/>
                <w:sz w:val="18"/>
              </w:rPr>
              <w:t>docs/commit-instructions.txt</w:t>
            </w:r>
          </w:p>
        </w:tc>
        <w:tc>
          <w:tcPr>
            <w:tcW w:type="dxa" w:w="1584"/>
            <w:shd w:fill="FFFFFF"/>
            <w:tcBorders>
              <w:top w:val="single" w:sz="4" w:space="0" w:color="E2E8F0"/>
              <w:left w:val="single" w:sz="4" w:space="0" w:color="E2E8F0"/>
              <w:bottom w:val="single" w:sz="4" w:space="0" w:color="E2E8F0"/>
              <w:right w:val="single" w:sz="4" w:space="0" w:color="E2E8F0"/>
            </w:tcBorders>
          </w:tcPr>
          <w:p>
            <w:pPr>
              <w:spacing w:before="60" w:after="60"/>
            </w:pPr>
            <w:r>
              <w:rPr>
                <w:rFonts w:ascii="Calibri" w:hAnsi="Calibri"/>
                <w:color w:val="2D3748"/>
                <w:sz w:val="18"/>
              </w:rPr>
              <w:t>All Members</w:t>
            </w:r>
          </w:p>
        </w:tc>
        <w:tc>
          <w:tcPr>
            <w:tcW w:type="dxa" w:w="1872"/>
            <w:shd w:fill="FFFFFF"/>
            <w:tcBorders>
              <w:top w:val="single" w:sz="4" w:space="0" w:color="E2E8F0"/>
              <w:left w:val="single" w:sz="4" w:space="0" w:color="E2E8F0"/>
              <w:bottom w:val="single" w:sz="4" w:space="0" w:color="E2E8F0"/>
              <w:right w:val="single" w:sz="4" w:space="0" w:color="E2E8F0"/>
            </w:tcBorders>
          </w:tcPr>
          <w:p>
            <w:pPr>
              <w:spacing w:before="60" w:after="60"/>
            </w:pPr>
            <w:r>
              <w:rPr>
                <w:rFonts w:ascii="Calibri" w:hAnsi="Calibri"/>
                <w:color w:val="2D3748"/>
                <w:sz w:val="18"/>
              </w:rPr>
              <w:t>Verified (Per-member isolated git commands)</w:t>
            </w:r>
          </w:p>
        </w:tc>
      </w:tr>
    </w:tbl>
    <w:p>
      <w:pPr>
        <w:spacing w:after="120"/>
      </w:pPr>
    </w:p>
    <w:tbl>
      <w:tblPr>
        <w:tblW w:type="auto" w:w="0"/>
        <w:jc w:val="center"/>
        <w:tblLook w:firstColumn="1" w:firstRow="1" w:lastColumn="0" w:lastRow="0" w:noHBand="0" w:noVBand="1" w:val="04A0"/>
      </w:tblPr>
      <w:tblGrid>
        <w:gridCol w:w="9360"/>
      </w:tblGrid>
      <w:tr>
        <w:tc>
          <w:tcPr>
            <w:tcW w:type="dxa" w:w="9360"/>
            <w:shd w:fill="EBF8FF"/>
            <w:tcBorders>
              <w:top w:val="none"/>
              <w:left w:val="single" w:sz="24" w:space="0" w:color="3182CE"/>
              <w:bottom w:val="none"/>
              <w:right w:val="none"/>
            </w:tcBorders>
          </w:tcPr>
          <w:p>
            <w:pPr>
              <w:spacing w:before="100" w:after="100"/>
              <w:ind w:left="144" w:right="144"/>
            </w:pPr>
            <w:r>
              <w:rPr>
                <w:rFonts w:ascii="Calibri" w:hAnsi="Calibri"/>
                <w:b/>
                <w:color w:val="2B6CB0"/>
                <w:sz w:val="21"/>
              </w:rPr>
              <w:t>FINAL SUBMISSION READINESS</w:t>
              <w:br/>
            </w:r>
            <w:r>
              <w:rPr>
                <w:rFonts w:ascii="Calibri" w:hAnsi="Calibri"/>
                <w:color w:val="2D3748"/>
                <w:sz w:val="19"/>
              </w:rPr>
              <w:t>All code, build scripts, unit tests, integration benchmarks, and documentation have been compiled, verified, and documented under Linux x86-64 with LLVM 21.1.8. The project is 100% complete and ready for Review 2 evaluation.</w:t>
            </w:r>
          </w:p>
        </w:tc>
      </w:tr>
    </w:tbl>
    <w:p>
      <w:pPr>
        <w:spacing w:after="80"/>
      </w:pP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718096"/>
        <w:sz w:val="17"/>
      </w:rPr>
      <w:t>Confidential — Academic Review Deliverable | Linux x86-64 / LLVM 21</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718096"/>
        <w:sz w:val="17"/>
      </w:rPr>
      <w:t>CFI-Harden LLVM Pass — Complete Technical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Calibri" w:hAnsi="Calibri"/>
      <w:color w:val="2D3748"/>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