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CBC62" w14:textId="6B1D07FE" w:rsidR="00195A94" w:rsidRPr="00123439" w:rsidRDefault="00123439" w:rsidP="00123439">
      <w:pPr>
        <w:jc w:val="center"/>
        <w:rPr>
          <w:sz w:val="52"/>
          <w:szCs w:val="52"/>
        </w:rPr>
      </w:pPr>
      <w:r w:rsidRPr="00123439">
        <w:rPr>
          <w:sz w:val="52"/>
          <w:szCs w:val="52"/>
        </w:rPr>
        <w:t>NLU Evaluation Project</w:t>
      </w:r>
    </w:p>
    <w:p w14:paraId="53C879E8" w14:textId="4F94C501" w:rsidR="00123439" w:rsidRPr="00995403" w:rsidRDefault="00123439" w:rsidP="00123439">
      <w:pPr>
        <w:jc w:val="center"/>
        <w:rPr>
          <w:i/>
          <w:iCs/>
          <w:sz w:val="24"/>
          <w:szCs w:val="24"/>
        </w:rPr>
      </w:pPr>
      <w:r w:rsidRPr="00995403">
        <w:rPr>
          <w:i/>
          <w:iCs/>
          <w:sz w:val="24"/>
          <w:szCs w:val="24"/>
        </w:rPr>
        <w:t>(</w:t>
      </w:r>
      <w:proofErr w:type="gramStart"/>
      <w:r w:rsidRPr="00995403">
        <w:rPr>
          <w:i/>
          <w:iCs/>
          <w:sz w:val="24"/>
          <w:szCs w:val="24"/>
        </w:rPr>
        <w:t>back</w:t>
      </w:r>
      <w:proofErr w:type="gramEnd"/>
      <w:r w:rsidRPr="00995403">
        <w:rPr>
          <w:i/>
          <w:iCs/>
          <w:sz w:val="24"/>
          <w:szCs w:val="24"/>
        </w:rPr>
        <w:t>-end)</w:t>
      </w:r>
    </w:p>
    <w:p w14:paraId="19568AD6" w14:textId="40865B3F" w:rsidR="00123439" w:rsidRPr="00123439" w:rsidRDefault="00123439">
      <w:pPr>
        <w:rPr>
          <w:sz w:val="36"/>
          <w:szCs w:val="36"/>
        </w:rPr>
      </w:pPr>
      <w:r w:rsidRPr="00123439">
        <w:rPr>
          <w:sz w:val="36"/>
          <w:szCs w:val="36"/>
        </w:rPr>
        <w:t>Goal</w:t>
      </w:r>
    </w:p>
    <w:p w14:paraId="1B8DB33C" w14:textId="4DEF5293" w:rsidR="00123439" w:rsidRDefault="00123439">
      <w:r>
        <w:t>Develop a</w:t>
      </w:r>
      <w:r w:rsidR="009452E3">
        <w:t xml:space="preserve"> simple</w:t>
      </w:r>
      <w:r>
        <w:t xml:space="preserve"> </w:t>
      </w:r>
      <w:r w:rsidRPr="00EA37FE">
        <w:rPr>
          <w:b/>
          <w:bCs/>
        </w:rPr>
        <w:t>back-end service</w:t>
      </w:r>
      <w:r w:rsidR="00EA37FE" w:rsidRPr="00EA37FE">
        <w:rPr>
          <w:b/>
          <w:bCs/>
        </w:rPr>
        <w:t xml:space="preserve"> API</w:t>
      </w:r>
      <w:r>
        <w:t xml:space="preserve"> that:</w:t>
      </w:r>
    </w:p>
    <w:p w14:paraId="0424DAFC" w14:textId="23B53E20" w:rsidR="00123439" w:rsidRDefault="002B7363" w:rsidP="00123439">
      <w:pPr>
        <w:pStyle w:val="ListParagraph"/>
        <w:numPr>
          <w:ilvl w:val="0"/>
          <w:numId w:val="1"/>
        </w:numPr>
      </w:pPr>
      <w:r>
        <w:t>P</w:t>
      </w:r>
      <w:r w:rsidR="00123439">
        <w:t>rocesses</w:t>
      </w:r>
      <w:r>
        <w:t xml:space="preserve"> </w:t>
      </w:r>
      <w:r w:rsidR="00485C2E">
        <w:t xml:space="preserve">simple </w:t>
      </w:r>
      <w:r>
        <w:t xml:space="preserve">data requests </w:t>
      </w:r>
      <w:r w:rsidR="00485C2E">
        <w:t>on top of</w:t>
      </w:r>
      <w:r w:rsidR="00123439">
        <w:t xml:space="preserve"> two real-world </w:t>
      </w:r>
      <w:r w:rsidR="00002729">
        <w:t xml:space="preserve">curated </w:t>
      </w:r>
      <w:r w:rsidR="00123439">
        <w:t>datasets from the City of Chicago:</w:t>
      </w:r>
    </w:p>
    <w:p w14:paraId="40FC3124" w14:textId="1EEBC772" w:rsidR="00123439" w:rsidRDefault="00123439" w:rsidP="00123439">
      <w:pPr>
        <w:pStyle w:val="ListParagraph"/>
        <w:numPr>
          <w:ilvl w:val="1"/>
          <w:numId w:val="1"/>
        </w:numPr>
      </w:pPr>
      <w:r>
        <w:t>Building Violations (</w:t>
      </w:r>
      <w:hyperlink r:id="rId5" w:history="1">
        <w:r w:rsidRPr="0082038E">
          <w:rPr>
            <w:rStyle w:val="Hyperlink"/>
          </w:rPr>
          <w:t>https://data.cityofchicago.org/Buildings/Building-Violations/22u3-xenr</w:t>
        </w:r>
      </w:hyperlink>
      <w:r>
        <w:t>).</w:t>
      </w:r>
    </w:p>
    <w:p w14:paraId="604D89C4" w14:textId="344022EA" w:rsidR="00123439" w:rsidRDefault="00123439" w:rsidP="00123439">
      <w:pPr>
        <w:pStyle w:val="ListParagraph"/>
        <w:numPr>
          <w:ilvl w:val="1"/>
          <w:numId w:val="1"/>
        </w:numPr>
      </w:pPr>
      <w:r>
        <w:t>Build</w:t>
      </w:r>
      <w:r w:rsidR="00EA37FE">
        <w:t>ing</w:t>
      </w:r>
      <w:r>
        <w:t xml:space="preserve"> Code Scofflaw List (</w:t>
      </w:r>
      <w:hyperlink r:id="rId6" w:history="1">
        <w:r w:rsidRPr="0082038E">
          <w:rPr>
            <w:rStyle w:val="Hyperlink"/>
          </w:rPr>
          <w:t>https://data.cityofchicago.org/Buildings/Building-Code-Scofflaw-List/crg5-4zyp</w:t>
        </w:r>
      </w:hyperlink>
      <w:r>
        <w:t>).</w:t>
      </w:r>
    </w:p>
    <w:p w14:paraId="4E93251D" w14:textId="3853E1F7" w:rsidR="00123439" w:rsidRDefault="00485C2E" w:rsidP="00123439">
      <w:pPr>
        <w:pStyle w:val="ListParagraph"/>
        <w:numPr>
          <w:ilvl w:val="0"/>
          <w:numId w:val="1"/>
        </w:numPr>
      </w:pPr>
      <w:r>
        <w:t>Allows j</w:t>
      </w:r>
      <w:r w:rsidR="00123439">
        <w:t>oin</w:t>
      </w:r>
      <w:r>
        <w:t>ing</w:t>
      </w:r>
      <w:r w:rsidR="00123439">
        <w:t xml:space="preserve"> the datasets by address to surface meaningful information.</w:t>
      </w:r>
    </w:p>
    <w:p w14:paraId="5862D53D" w14:textId="77777777" w:rsidR="00EA37FE" w:rsidRDefault="00123439" w:rsidP="00123439">
      <w:pPr>
        <w:pStyle w:val="ListParagraph"/>
        <w:numPr>
          <w:ilvl w:val="0"/>
          <w:numId w:val="1"/>
        </w:numPr>
      </w:pPr>
      <w:r>
        <w:t>Provides a simple API layer to</w:t>
      </w:r>
      <w:r w:rsidR="00EA37FE">
        <w:t>:</w:t>
      </w:r>
      <w:r>
        <w:t xml:space="preserve"> </w:t>
      </w:r>
    </w:p>
    <w:p w14:paraId="34B2C18D" w14:textId="51FB600E" w:rsidR="00123439" w:rsidRDefault="00EA37FE" w:rsidP="00EA37FE">
      <w:pPr>
        <w:pStyle w:val="ListParagraph"/>
        <w:numPr>
          <w:ilvl w:val="1"/>
          <w:numId w:val="1"/>
        </w:numPr>
      </w:pPr>
      <w:r>
        <w:t>Q</w:t>
      </w:r>
      <w:r w:rsidR="00123439">
        <w:t xml:space="preserve">uery </w:t>
      </w:r>
      <w:r w:rsidR="005727CE">
        <w:t>properties</w:t>
      </w:r>
      <w:r w:rsidR="00123439">
        <w:t>.</w:t>
      </w:r>
    </w:p>
    <w:p w14:paraId="33A0CB35" w14:textId="0C997017" w:rsidR="005727CE" w:rsidRDefault="005727CE" w:rsidP="00EA37FE">
      <w:pPr>
        <w:pStyle w:val="ListParagraph"/>
        <w:numPr>
          <w:ilvl w:val="1"/>
          <w:numId w:val="1"/>
        </w:numPr>
      </w:pPr>
      <w:r>
        <w:t>Query scofflaws.</w:t>
      </w:r>
    </w:p>
    <w:p w14:paraId="5D0C341A" w14:textId="047968A3" w:rsidR="002B7363" w:rsidRDefault="005727CE" w:rsidP="00123439">
      <w:pPr>
        <w:pStyle w:val="ListParagraph"/>
        <w:numPr>
          <w:ilvl w:val="1"/>
          <w:numId w:val="1"/>
        </w:numPr>
      </w:pPr>
      <w:r>
        <w:t>Create</w:t>
      </w:r>
      <w:r w:rsidR="00EA37FE">
        <w:t xml:space="preserve"> comments related to an address.</w:t>
      </w:r>
    </w:p>
    <w:p w14:paraId="404B2BF4" w14:textId="77777777" w:rsidR="00002729" w:rsidRDefault="00002729" w:rsidP="00002729"/>
    <w:p w14:paraId="0DD27386" w14:textId="50801757" w:rsidR="00123439" w:rsidRDefault="00123439" w:rsidP="00123439">
      <w:r>
        <w:t>A few notes:</w:t>
      </w:r>
    </w:p>
    <w:p w14:paraId="3C000B33" w14:textId="01EB8FDB" w:rsidR="00123439" w:rsidRDefault="00123439" w:rsidP="00123439">
      <w:pPr>
        <w:pStyle w:val="ListParagraph"/>
        <w:numPr>
          <w:ilvl w:val="0"/>
          <w:numId w:val="3"/>
        </w:numPr>
      </w:pPr>
      <w:r>
        <w:t>Feel free to ask questions about any of this!</w:t>
      </w:r>
    </w:p>
    <w:p w14:paraId="44FA6EE5" w14:textId="3B874BAC" w:rsidR="00002729" w:rsidRDefault="005727CE" w:rsidP="00002729">
      <w:pPr>
        <w:pStyle w:val="ListParagraph"/>
        <w:numPr>
          <w:ilvl w:val="0"/>
          <w:numId w:val="3"/>
        </w:numPr>
      </w:pPr>
      <w:r>
        <w:t>U</w:t>
      </w:r>
      <w:r w:rsidR="00002729">
        <w:t>se any languages, libraries, frameworks, etc</w:t>
      </w:r>
      <w:r>
        <w:t>. that you are most comfortable with.</w:t>
      </w:r>
    </w:p>
    <w:p w14:paraId="1D7C36CC" w14:textId="0CA11A41" w:rsidR="00123439" w:rsidRDefault="00002729" w:rsidP="00002729">
      <w:pPr>
        <w:pStyle w:val="ListParagraph"/>
        <w:numPr>
          <w:ilvl w:val="1"/>
          <w:numId w:val="3"/>
        </w:numPr>
      </w:pPr>
      <w:r>
        <w:t>However, d</w:t>
      </w:r>
      <w:r w:rsidR="00123439">
        <w:t>on’t use any ORMs.</w:t>
      </w:r>
    </w:p>
    <w:p w14:paraId="1B78ED48" w14:textId="710BE893" w:rsidR="00002729" w:rsidRDefault="00002729" w:rsidP="00002729">
      <w:pPr>
        <w:pStyle w:val="ListParagraph"/>
        <w:numPr>
          <w:ilvl w:val="0"/>
          <w:numId w:val="3"/>
        </w:numPr>
      </w:pPr>
      <w:r>
        <w:t>For the Building Violations dataset, only records from January 1, 202</w:t>
      </w:r>
      <w:r w:rsidR="009452E3">
        <w:t>4</w:t>
      </w:r>
      <w:r>
        <w:t xml:space="preserve"> onward should be ingested. This reduces dataset to a</w:t>
      </w:r>
      <w:r w:rsidR="006607B7">
        <w:t xml:space="preserve"> much</w:t>
      </w:r>
      <w:r>
        <w:t xml:space="preserve"> more manageable size.</w:t>
      </w:r>
    </w:p>
    <w:p w14:paraId="70E65166" w14:textId="01605A2C" w:rsidR="006607B7" w:rsidRDefault="006607B7" w:rsidP="006607B7">
      <w:pPr>
        <w:pStyle w:val="ListParagraph"/>
        <w:numPr>
          <w:ilvl w:val="1"/>
          <w:numId w:val="3"/>
        </w:numPr>
      </w:pPr>
      <w:r>
        <w:t>This filter reduces the row count from 1.9 million records</w:t>
      </w:r>
      <w:r w:rsidR="00562F74">
        <w:t xml:space="preserve"> (~500mb)</w:t>
      </w:r>
      <w:r>
        <w:t xml:space="preserve"> to only 79k</w:t>
      </w:r>
      <w:r w:rsidR="00562F74">
        <w:t xml:space="preserve"> (~37mb)</w:t>
      </w:r>
      <w:r>
        <w:t>.</w:t>
      </w:r>
    </w:p>
    <w:p w14:paraId="02CC6E67" w14:textId="5B8D9BDF" w:rsidR="00123439" w:rsidRDefault="00123439" w:rsidP="00123439">
      <w:pPr>
        <w:pStyle w:val="ListParagraph"/>
        <w:numPr>
          <w:ilvl w:val="0"/>
          <w:numId w:val="3"/>
        </w:numPr>
      </w:pPr>
      <w:r>
        <w:t xml:space="preserve">Code generation and assistance with AI tools is acceptable, but all design and architecture decisions </w:t>
      </w:r>
      <w:r w:rsidRPr="001454D3">
        <w:rPr>
          <w:b/>
          <w:bCs/>
        </w:rPr>
        <w:t xml:space="preserve">must </w:t>
      </w:r>
      <w:r w:rsidR="009452E3">
        <w:rPr>
          <w:b/>
          <w:bCs/>
        </w:rPr>
        <w:t>have</w:t>
      </w:r>
      <w:r w:rsidRPr="001454D3">
        <w:rPr>
          <w:b/>
          <w:bCs/>
        </w:rPr>
        <w:t xml:space="preserve"> human-driven</w:t>
      </w:r>
      <w:r w:rsidR="009452E3">
        <w:rPr>
          <w:b/>
          <w:bCs/>
        </w:rPr>
        <w:t xml:space="preserve"> authorship</w:t>
      </w:r>
      <w:r>
        <w:t>.</w:t>
      </w:r>
    </w:p>
    <w:p w14:paraId="39B0F687" w14:textId="2A54AF41" w:rsidR="00E3561E" w:rsidRDefault="00E3561E" w:rsidP="00E3561E">
      <w:pPr>
        <w:pStyle w:val="ListParagraph"/>
        <w:numPr>
          <w:ilvl w:val="0"/>
          <w:numId w:val="3"/>
        </w:numPr>
      </w:pPr>
      <w:r>
        <w:t>You will be asked questions regarding your product in the final, third round interview if selected to proceed, including:</w:t>
      </w:r>
    </w:p>
    <w:p w14:paraId="77B41512" w14:textId="1E5C3449" w:rsidR="00123439" w:rsidRDefault="00123439" w:rsidP="00123439">
      <w:pPr>
        <w:pStyle w:val="ListParagraph"/>
        <w:numPr>
          <w:ilvl w:val="1"/>
          <w:numId w:val="3"/>
        </w:numPr>
      </w:pPr>
      <w:r>
        <w:t>technical questions about thought-process/design/architecture decisions, both implemented and hypothetical.</w:t>
      </w:r>
    </w:p>
    <w:p w14:paraId="52994176" w14:textId="2455FDFD" w:rsidR="00123439" w:rsidRDefault="00123439" w:rsidP="00E3561E">
      <w:pPr>
        <w:pStyle w:val="ListParagraph"/>
        <w:numPr>
          <w:ilvl w:val="0"/>
          <w:numId w:val="3"/>
        </w:numPr>
      </w:pPr>
      <w:r>
        <w:t xml:space="preserve">You </w:t>
      </w:r>
      <w:r w:rsidRPr="00002729">
        <w:t>will be expected</w:t>
      </w:r>
      <w:r>
        <w:t xml:space="preserve"> to answer/defend questions about any part of </w:t>
      </w:r>
      <w:r w:rsidR="00E3561E">
        <w:t>the</w:t>
      </w:r>
      <w:r>
        <w:t xml:space="preserve"> code.</w:t>
      </w:r>
    </w:p>
    <w:p w14:paraId="15FD387B" w14:textId="3010EF02" w:rsidR="00123439" w:rsidRDefault="00123439" w:rsidP="00123439"/>
    <w:p w14:paraId="5FE44546" w14:textId="0ADB4322" w:rsidR="00123439" w:rsidRDefault="00123439" w:rsidP="00123439">
      <w:pPr>
        <w:rPr>
          <w:sz w:val="36"/>
          <w:szCs w:val="36"/>
        </w:rPr>
      </w:pPr>
      <w:r>
        <w:rPr>
          <w:sz w:val="36"/>
          <w:szCs w:val="36"/>
        </w:rPr>
        <w:t>Data Ingestion</w:t>
      </w:r>
    </w:p>
    <w:p w14:paraId="7334B36F" w14:textId="0C67726C" w:rsidR="00123439" w:rsidRDefault="00123439" w:rsidP="00002729">
      <w:pPr>
        <w:jc w:val="both"/>
      </w:pPr>
      <w:r w:rsidRPr="00995403">
        <w:t xml:space="preserve">Write </w:t>
      </w:r>
      <w:r w:rsidR="002B7363">
        <w:t xml:space="preserve">a </w:t>
      </w:r>
      <w:r w:rsidRPr="00995403">
        <w:t xml:space="preserve">script </w:t>
      </w:r>
      <w:r w:rsidR="002B7363">
        <w:t>to</w:t>
      </w:r>
      <w:r w:rsidRPr="00995403">
        <w:t>:</w:t>
      </w:r>
    </w:p>
    <w:p w14:paraId="6B4694C0" w14:textId="6A9F3C12" w:rsidR="00E3561E" w:rsidRDefault="00E3561E" w:rsidP="00E3561E">
      <w:pPr>
        <w:pStyle w:val="ListParagraph"/>
        <w:numPr>
          <w:ilvl w:val="0"/>
          <w:numId w:val="4"/>
        </w:numPr>
        <w:jc w:val="both"/>
      </w:pPr>
      <w:r>
        <w:lastRenderedPageBreak/>
        <w:t>Create two</w:t>
      </w:r>
      <w:r w:rsidRPr="00995403">
        <w:t xml:space="preserve"> clean, readable </w:t>
      </w:r>
      <w:r>
        <w:t>tables</w:t>
      </w:r>
      <w:r w:rsidRPr="00995403">
        <w:t xml:space="preserve"> t</w:t>
      </w:r>
      <w:r>
        <w:t>o house each dataset (scofflaw dataset and building violations dataset)</w:t>
      </w:r>
      <w:r w:rsidRPr="00995403">
        <w:t>.</w:t>
      </w:r>
    </w:p>
    <w:p w14:paraId="779D5EB1" w14:textId="7E040025" w:rsidR="00E3561E" w:rsidRPr="00995403" w:rsidRDefault="00E3561E" w:rsidP="00002729">
      <w:pPr>
        <w:pStyle w:val="ListParagraph"/>
        <w:numPr>
          <w:ilvl w:val="1"/>
          <w:numId w:val="4"/>
        </w:numPr>
        <w:jc w:val="both"/>
      </w:pPr>
      <w:r>
        <w:t xml:space="preserve">Provide/document the tables in the form of CREATE TABLE SQL </w:t>
      </w:r>
      <w:proofErr w:type="spellStart"/>
      <w:r>
        <w:t>scriptlets</w:t>
      </w:r>
      <w:proofErr w:type="spellEnd"/>
      <w:r>
        <w:t>.</w:t>
      </w:r>
    </w:p>
    <w:p w14:paraId="185257B8" w14:textId="13DAFB00" w:rsidR="00123439" w:rsidRDefault="002B7363" w:rsidP="00002729">
      <w:pPr>
        <w:pStyle w:val="ListParagraph"/>
        <w:numPr>
          <w:ilvl w:val="0"/>
          <w:numId w:val="4"/>
        </w:numPr>
        <w:jc w:val="both"/>
      </w:pPr>
      <w:r>
        <w:t>Ingest</w:t>
      </w:r>
      <w:r w:rsidR="00123439" w:rsidRPr="00995403">
        <w:t xml:space="preserve"> the </w:t>
      </w:r>
      <w:r>
        <w:t xml:space="preserve">two </w:t>
      </w:r>
      <w:r w:rsidR="00123439" w:rsidRPr="00995403">
        <w:t>datasets</w:t>
      </w:r>
      <w:r>
        <w:t xml:space="preserve"> into </w:t>
      </w:r>
      <w:r w:rsidR="00183DD8">
        <w:t>their respective</w:t>
      </w:r>
      <w:r>
        <w:t xml:space="preserve"> database</w:t>
      </w:r>
      <w:r w:rsidR="00183DD8">
        <w:t xml:space="preserve"> tables</w:t>
      </w:r>
      <w:r w:rsidR="00123439" w:rsidRPr="00995403">
        <w:t xml:space="preserve"> (via CSV or API).</w:t>
      </w:r>
    </w:p>
    <w:p w14:paraId="3D3FD406" w14:textId="0EA742F5" w:rsidR="00C30BA9" w:rsidRDefault="002B7363" w:rsidP="00002729">
      <w:pPr>
        <w:pStyle w:val="ListParagraph"/>
        <w:numPr>
          <w:ilvl w:val="1"/>
          <w:numId w:val="4"/>
        </w:numPr>
        <w:jc w:val="both"/>
      </w:pPr>
      <w:r>
        <w:t xml:space="preserve">If </w:t>
      </w:r>
      <w:r w:rsidR="00E3561E">
        <w:t>ingesting</w:t>
      </w:r>
      <w:r>
        <w:t xml:space="preserve"> via API, </w:t>
      </w:r>
      <w:r w:rsidR="00002729">
        <w:t xml:space="preserve">filter </w:t>
      </w:r>
      <w:r>
        <w:t>the</w:t>
      </w:r>
      <w:r w:rsidR="00C30BA9" w:rsidRPr="00C30BA9">
        <w:t xml:space="preserve"> Building Violations</w:t>
      </w:r>
      <w:r w:rsidR="009452E3">
        <w:t xml:space="preserve"> dataset</w:t>
      </w:r>
      <w:r w:rsidR="00C30BA9" w:rsidRPr="00C30BA9">
        <w:t xml:space="preserve"> to only include records with a violation date on or after January 1, 20</w:t>
      </w:r>
      <w:r w:rsidR="00002729">
        <w:t>2</w:t>
      </w:r>
      <w:r w:rsidR="009452E3">
        <w:t>4</w:t>
      </w:r>
      <w:r w:rsidR="00C30BA9">
        <w:t>.</w:t>
      </w:r>
    </w:p>
    <w:p w14:paraId="574F7FC6" w14:textId="578239C0" w:rsidR="002B7363" w:rsidRDefault="002B7363" w:rsidP="005727CE">
      <w:pPr>
        <w:pStyle w:val="ListParagraph"/>
        <w:numPr>
          <w:ilvl w:val="2"/>
          <w:numId w:val="4"/>
        </w:numPr>
        <w:jc w:val="both"/>
      </w:pPr>
      <w:r>
        <w:t>With the CSV</w:t>
      </w:r>
      <w:r w:rsidR="005908DD">
        <w:t>s in the project files</w:t>
      </w:r>
      <w:r>
        <w:t>, this is already done for you.</w:t>
      </w:r>
    </w:p>
    <w:p w14:paraId="5A9A3C53" w14:textId="04DE04B7" w:rsidR="00183DD8" w:rsidRDefault="00183DD8" w:rsidP="00183DD8">
      <w:pPr>
        <w:pStyle w:val="ListParagraph"/>
        <w:numPr>
          <w:ilvl w:val="1"/>
          <w:numId w:val="4"/>
        </w:numPr>
        <w:jc w:val="both"/>
      </w:pPr>
      <w:r>
        <w:t>The ingestion should match the tables you created.</w:t>
      </w:r>
    </w:p>
    <w:p w14:paraId="72158389" w14:textId="686FFCB5" w:rsidR="00123439" w:rsidRDefault="002B7363" w:rsidP="00002729">
      <w:pPr>
        <w:pStyle w:val="ListParagraph"/>
        <w:numPr>
          <w:ilvl w:val="0"/>
          <w:numId w:val="4"/>
        </w:numPr>
        <w:jc w:val="both"/>
      </w:pPr>
      <w:r>
        <w:t>Ensure the tables can be joined on the address field to surface information.</w:t>
      </w:r>
    </w:p>
    <w:p w14:paraId="06614B72" w14:textId="13A23ED8" w:rsidR="00562F74" w:rsidRPr="00995403" w:rsidRDefault="00562F74" w:rsidP="00562F74">
      <w:pPr>
        <w:pStyle w:val="ListParagraph"/>
        <w:numPr>
          <w:ilvl w:val="0"/>
          <w:numId w:val="4"/>
        </w:numPr>
        <w:jc w:val="both"/>
      </w:pPr>
      <w:r>
        <w:t>You don’t have to include all fields in the ingestion/table creation, just fields that let you complete the spec in the API Endpoints section.</w:t>
      </w:r>
    </w:p>
    <w:p w14:paraId="497E0B70" w14:textId="340E13F6" w:rsidR="00123439" w:rsidRDefault="00123439" w:rsidP="00123439">
      <w:pPr>
        <w:jc w:val="both"/>
        <w:rPr>
          <w:sz w:val="24"/>
          <w:szCs w:val="24"/>
        </w:rPr>
      </w:pPr>
    </w:p>
    <w:p w14:paraId="4DEF0297" w14:textId="77777777" w:rsidR="00E3561E" w:rsidRPr="00123439" w:rsidRDefault="00E3561E" w:rsidP="00E3561E">
      <w:pPr>
        <w:jc w:val="both"/>
        <w:rPr>
          <w:sz w:val="36"/>
          <w:szCs w:val="36"/>
        </w:rPr>
      </w:pPr>
      <w:r w:rsidRPr="00123439">
        <w:rPr>
          <w:sz w:val="36"/>
          <w:szCs w:val="36"/>
        </w:rPr>
        <w:t>API Endpoints</w:t>
      </w:r>
    </w:p>
    <w:p w14:paraId="65432A21" w14:textId="77777777" w:rsidR="00E3561E" w:rsidRPr="00995403" w:rsidRDefault="00E3561E" w:rsidP="00E3561E">
      <w:pPr>
        <w:jc w:val="both"/>
      </w:pPr>
      <w:r w:rsidRPr="00995403">
        <w:t>Your API must expose th</w:t>
      </w:r>
      <w:r>
        <w:t>ree</w:t>
      </w:r>
      <w:r w:rsidRPr="00995403">
        <w:t xml:space="preserve"> public endpoints:</w:t>
      </w:r>
    </w:p>
    <w:p w14:paraId="5CB41492" w14:textId="4C8853DE" w:rsidR="00E3561E" w:rsidRDefault="00E3561E" w:rsidP="00E35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823DF">
        <w:rPr>
          <w:rFonts w:ascii="Courier New" w:eastAsia="Times New Roman" w:hAnsi="Courier New" w:cs="Courier New"/>
        </w:rPr>
        <w:t>GET /property/&lt;address&gt;/</w:t>
      </w:r>
      <w:r w:rsidRPr="00E823DF">
        <w:rPr>
          <w:rFonts w:ascii="Times New Roman" w:eastAsia="Times New Roman" w:hAnsi="Times New Roman" w:cs="Times New Roman"/>
        </w:rPr>
        <w:br/>
      </w:r>
      <w:r w:rsidRPr="00526F73">
        <w:rPr>
          <w:rFonts w:eastAsia="Times New Roman" w:cstheme="minorHAnsi"/>
          <w:b/>
          <w:bCs/>
        </w:rPr>
        <w:t>Returns</w:t>
      </w:r>
      <w:r w:rsidRPr="00E823DF">
        <w:rPr>
          <w:rFonts w:eastAsia="Times New Roman" w:cstheme="minorHAnsi"/>
        </w:rPr>
        <w:t>:</w:t>
      </w:r>
    </w:p>
    <w:p w14:paraId="250639A7" w14:textId="495C7120" w:rsidR="00532B63" w:rsidRPr="00532B63" w:rsidRDefault="00532B63" w:rsidP="00532B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6F73">
        <w:rPr>
          <w:rFonts w:eastAsia="Times New Roman" w:cstheme="minorHAnsi"/>
        </w:rPr>
        <w:t xml:space="preserve">404 Not Found on </w:t>
      </w:r>
      <w:r>
        <w:rPr>
          <w:rFonts w:eastAsia="Times New Roman" w:cstheme="minorHAnsi"/>
        </w:rPr>
        <w:t>no database address match</w:t>
      </w:r>
    </w:p>
    <w:p w14:paraId="79DF14D6" w14:textId="72E76B0F" w:rsidR="00526F73" w:rsidRDefault="00526F73" w:rsidP="00526F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6F73">
        <w:rPr>
          <w:rFonts w:eastAsia="Times New Roman" w:cstheme="minorHAnsi"/>
        </w:rPr>
        <w:t xml:space="preserve">200 OK on </w:t>
      </w:r>
      <w:r w:rsidR="005E294B">
        <w:rPr>
          <w:rFonts w:eastAsia="Times New Roman" w:cstheme="minorHAnsi"/>
        </w:rPr>
        <w:t>database address match</w:t>
      </w:r>
    </w:p>
    <w:p w14:paraId="0DE294D6" w14:textId="35EADF51" w:rsidR="005E294B" w:rsidRDefault="005E294B" w:rsidP="009452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On 200 OK, return a JSON object</w:t>
      </w:r>
      <w:r w:rsidR="009452E3">
        <w:rPr>
          <w:rFonts w:eastAsia="Times New Roman" w:cstheme="minorHAnsi"/>
        </w:rPr>
        <w:t xml:space="preserve"> response payload</w:t>
      </w:r>
      <w:r>
        <w:rPr>
          <w:rFonts w:eastAsia="Times New Roman" w:cstheme="minorHAnsi"/>
        </w:rPr>
        <w:t xml:space="preserve"> with field properties corresponding to:</w:t>
      </w:r>
    </w:p>
    <w:p w14:paraId="7B65F1E6" w14:textId="77777777" w:rsidR="009F03DD" w:rsidRDefault="00532B63" w:rsidP="009452E3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6F73">
        <w:rPr>
          <w:rFonts w:eastAsia="Times New Roman" w:cstheme="minorHAnsi"/>
        </w:rPr>
        <w:t>Date of last violation</w:t>
      </w:r>
    </w:p>
    <w:p w14:paraId="4CB6ABEE" w14:textId="7404E8DA" w:rsidR="00532B63" w:rsidRPr="00532B63" w:rsidRDefault="009F03DD" w:rsidP="009452E3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</w:t>
      </w:r>
      <w:r w:rsidR="00532B63" w:rsidRPr="00526F73">
        <w:rPr>
          <w:rFonts w:eastAsia="Times New Roman" w:cstheme="minorHAnsi"/>
        </w:rPr>
        <w:t>otal violation count</w:t>
      </w:r>
    </w:p>
    <w:p w14:paraId="3F0CACFB" w14:textId="60B258FB" w:rsidR="005E294B" w:rsidRDefault="005E294B" w:rsidP="009452E3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6F73">
        <w:rPr>
          <w:rFonts w:eastAsia="Times New Roman" w:cstheme="minorHAnsi"/>
        </w:rPr>
        <w:t>A</w:t>
      </w:r>
      <w:r w:rsidR="00532B63">
        <w:rPr>
          <w:rFonts w:eastAsia="Times New Roman" w:cstheme="minorHAnsi"/>
        </w:rPr>
        <w:t>n array of all</w:t>
      </w:r>
      <w:r w:rsidRPr="00526F73">
        <w:rPr>
          <w:rFonts w:eastAsia="Times New Roman" w:cstheme="minorHAnsi"/>
        </w:rPr>
        <w:t xml:space="preserve"> known violations for the given address</w:t>
      </w:r>
    </w:p>
    <w:p w14:paraId="368CCB08" w14:textId="10FDFB52" w:rsidR="005727CE" w:rsidRDefault="005727CE" w:rsidP="009452E3">
      <w:pPr>
        <w:numPr>
          <w:ilvl w:val="3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Include date, code, status, description, and violation inspector comments</w:t>
      </w:r>
      <w:r w:rsidR="00532B63">
        <w:rPr>
          <w:rFonts w:eastAsia="Times New Roman" w:cstheme="minorHAnsi"/>
        </w:rPr>
        <w:t xml:space="preserve"> as fields on </w:t>
      </w:r>
      <w:r w:rsidR="009452E3">
        <w:rPr>
          <w:rFonts w:eastAsia="Times New Roman" w:cstheme="minorHAnsi"/>
        </w:rPr>
        <w:t xml:space="preserve">each </w:t>
      </w:r>
      <w:r w:rsidR="00532B63">
        <w:rPr>
          <w:rFonts w:eastAsia="Times New Roman" w:cstheme="minorHAnsi"/>
        </w:rPr>
        <w:t>independent object in the array</w:t>
      </w:r>
    </w:p>
    <w:p w14:paraId="7A9F2884" w14:textId="1229A695" w:rsidR="009F03DD" w:rsidRDefault="009F03DD" w:rsidP="009452E3">
      <w:pPr>
        <w:numPr>
          <w:ilvl w:val="3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The array can be unordered</w:t>
      </w:r>
    </w:p>
    <w:p w14:paraId="6454F5F1" w14:textId="629AF0E2" w:rsidR="005E294B" w:rsidRDefault="005E294B" w:rsidP="009452E3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6F73">
        <w:rPr>
          <w:rFonts w:eastAsia="Times New Roman" w:cstheme="minorHAnsi"/>
        </w:rPr>
        <w:t>Scofflaw status</w:t>
      </w:r>
    </w:p>
    <w:p w14:paraId="2A6C19CF" w14:textId="1950892C" w:rsidR="005E294B" w:rsidRDefault="005E294B" w:rsidP="009452E3">
      <w:pPr>
        <w:numPr>
          <w:ilvl w:val="3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A </w:t>
      </w:r>
      <w:proofErr w:type="spellStart"/>
      <w:r>
        <w:rPr>
          <w:rFonts w:eastAsia="Times New Roman" w:cstheme="minorHAnsi"/>
        </w:rPr>
        <w:t>boolean</w:t>
      </w:r>
      <w:proofErr w:type="spellEnd"/>
      <w:r>
        <w:rPr>
          <w:rFonts w:eastAsia="Times New Roman" w:cstheme="minorHAnsi"/>
        </w:rPr>
        <w:t xml:space="preserve"> return value is fine</w:t>
      </w:r>
      <w:r w:rsidR="00063741">
        <w:rPr>
          <w:rFonts w:eastAsia="Times New Roman" w:cstheme="minorHAnsi"/>
        </w:rPr>
        <w:t xml:space="preserve">, </w:t>
      </w:r>
      <w:proofErr w:type="spellStart"/>
      <w:r w:rsidR="00063741">
        <w:rPr>
          <w:rFonts w:eastAsia="Times New Roman" w:cstheme="minorHAnsi"/>
        </w:rPr>
        <w:t>e.g</w:t>
      </w:r>
      <w:proofErr w:type="spellEnd"/>
      <w:r w:rsidR="00063741">
        <w:rPr>
          <w:rFonts w:eastAsia="Times New Roman" w:cstheme="minorHAnsi"/>
        </w:rPr>
        <w:t>:</w:t>
      </w:r>
    </w:p>
    <w:p w14:paraId="6846FFAE" w14:textId="77777777" w:rsidR="00063741" w:rsidRPr="00063741" w:rsidRDefault="00063741" w:rsidP="00063741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374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6CB9200" w14:textId="77777777" w:rsidR="00063741" w:rsidRPr="00063741" w:rsidRDefault="00063741" w:rsidP="00063741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37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3741">
        <w:rPr>
          <w:rFonts w:ascii="Consolas" w:eastAsia="Times New Roman" w:hAnsi="Consolas" w:cs="Times New Roman"/>
          <w:color w:val="F44747"/>
          <w:sz w:val="21"/>
          <w:szCs w:val="21"/>
        </w:rPr>
        <w:t>...</w:t>
      </w:r>
    </w:p>
    <w:p w14:paraId="4AACD108" w14:textId="57DB18FC" w:rsidR="00063741" w:rsidRPr="00063741" w:rsidRDefault="00063741" w:rsidP="00063741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37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3741">
        <w:rPr>
          <w:rFonts w:ascii="Consolas" w:eastAsia="Times New Roman" w:hAnsi="Consolas" w:cs="Times New Roman"/>
          <w:color w:val="9CDCFE"/>
          <w:sz w:val="21"/>
          <w:szCs w:val="21"/>
        </w:rPr>
        <w:t>"SCOFFLAW"</w:t>
      </w:r>
      <w:r w:rsidR="00183DD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637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44747"/>
          <w:sz w:val="21"/>
          <w:szCs w:val="21"/>
        </w:rPr>
        <w:t>true</w:t>
      </w:r>
      <w:r w:rsidRPr="00063741">
        <w:rPr>
          <w:rFonts w:ascii="Consolas" w:eastAsia="Times New Roman" w:hAnsi="Consolas" w:cs="Times New Roman"/>
          <w:color w:val="F44747"/>
          <w:sz w:val="21"/>
          <w:szCs w:val="21"/>
        </w:rPr>
        <w:t>,</w:t>
      </w:r>
    </w:p>
    <w:p w14:paraId="62DC013C" w14:textId="77777777" w:rsidR="00063741" w:rsidRPr="00063741" w:rsidRDefault="00063741" w:rsidP="00063741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37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3741">
        <w:rPr>
          <w:rFonts w:ascii="Consolas" w:eastAsia="Times New Roman" w:hAnsi="Consolas" w:cs="Times New Roman"/>
          <w:color w:val="F44747"/>
          <w:sz w:val="21"/>
          <w:szCs w:val="21"/>
        </w:rPr>
        <w:t>...</w:t>
      </w:r>
    </w:p>
    <w:p w14:paraId="2E359D1A" w14:textId="7A6CA8A5" w:rsidR="00063741" w:rsidRDefault="00063741" w:rsidP="00063741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37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58EC1D8" w14:textId="77777777" w:rsidR="00532B63" w:rsidRPr="00063741" w:rsidRDefault="00532B63" w:rsidP="00063741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E6A4A3" w14:textId="77777777" w:rsidR="00532B63" w:rsidRPr="00532B63" w:rsidRDefault="00532B63" w:rsidP="00532B63">
      <w:pPr>
        <w:pStyle w:val="ListParagraph"/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</w:p>
    <w:p w14:paraId="19CE5027" w14:textId="77777777" w:rsidR="00532B63" w:rsidRPr="00532B63" w:rsidRDefault="00532B63" w:rsidP="00532B63">
      <w:pPr>
        <w:pStyle w:val="ListParagraph"/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</w:p>
    <w:p w14:paraId="47D53160" w14:textId="0846A901" w:rsidR="00526F73" w:rsidRPr="00526F73" w:rsidRDefault="00E3561E" w:rsidP="00526F7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526F73">
        <w:rPr>
          <w:rStyle w:val="HTMLCode"/>
          <w:rFonts w:eastAsiaTheme="minorHAnsi"/>
          <w:sz w:val="22"/>
          <w:szCs w:val="22"/>
        </w:rPr>
        <w:t>POST /property/</w:t>
      </w:r>
      <w:r w:rsidR="00526F73" w:rsidRPr="00526F73">
        <w:rPr>
          <w:rStyle w:val="HTMLCode"/>
          <w:rFonts w:eastAsiaTheme="minorHAnsi"/>
          <w:sz w:val="22"/>
          <w:szCs w:val="22"/>
        </w:rPr>
        <w:t>&lt;address&gt;/</w:t>
      </w:r>
      <w:r w:rsidRPr="00526F73">
        <w:rPr>
          <w:rStyle w:val="HTMLCode"/>
          <w:rFonts w:eastAsiaTheme="minorHAnsi"/>
          <w:sz w:val="22"/>
          <w:szCs w:val="22"/>
        </w:rPr>
        <w:t>comments/</w:t>
      </w:r>
    </w:p>
    <w:p w14:paraId="50903C90" w14:textId="10EFF126" w:rsidR="00526F73" w:rsidRPr="00526F73" w:rsidRDefault="00526F73" w:rsidP="00526F7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526F73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Accepts</w:t>
      </w:r>
      <w:r w:rsidRPr="00526F73">
        <w:rPr>
          <w:rStyle w:val="HTMLCode"/>
          <w:rFonts w:asciiTheme="minorHAnsi" w:eastAsiaTheme="minorHAnsi" w:hAnsiTheme="minorHAnsi" w:cstheme="minorHAnsi"/>
          <w:sz w:val="22"/>
          <w:szCs w:val="22"/>
        </w:rPr>
        <w:t>:</w:t>
      </w:r>
    </w:p>
    <w:p w14:paraId="386F2C91" w14:textId="2F9B7739" w:rsidR="00526F73" w:rsidRPr="00063741" w:rsidRDefault="00E3561E" w:rsidP="00526F73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95403">
        <w:t xml:space="preserve">A </w:t>
      </w:r>
      <w:r w:rsidR="005E294B">
        <w:t xml:space="preserve">simple </w:t>
      </w:r>
      <w:r w:rsidRPr="00995403">
        <w:t xml:space="preserve">JSON body </w:t>
      </w:r>
      <w:r w:rsidR="00526F73">
        <w:t xml:space="preserve">payload </w:t>
      </w:r>
      <w:r w:rsidRPr="00995403">
        <w:t>containing a user-submitted comment tied to an address.</w:t>
      </w:r>
    </w:p>
    <w:p w14:paraId="3C8927B8" w14:textId="11A4079E" w:rsidR="00063741" w:rsidRPr="00526F73" w:rsidRDefault="00063741" w:rsidP="00063741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t>This should capture author</w:t>
      </w:r>
      <w:r w:rsidR="00E54A53">
        <w:t xml:space="preserve"> (can be a random string)</w:t>
      </w:r>
      <w:r>
        <w:t xml:space="preserve">, datetime, </w:t>
      </w:r>
      <w:r w:rsidR="00183DD8">
        <w:t xml:space="preserve">address, </w:t>
      </w:r>
      <w:r>
        <w:t>and comment contents</w:t>
      </w:r>
      <w:r w:rsidR="00183DD8">
        <w:t xml:space="preserve"> in the database</w:t>
      </w:r>
      <w:r>
        <w:t>.</w:t>
      </w:r>
    </w:p>
    <w:p w14:paraId="19EF9BFD" w14:textId="6002FA99" w:rsidR="00E3561E" w:rsidRPr="00526F73" w:rsidRDefault="00E3561E" w:rsidP="00E54A53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95403">
        <w:t xml:space="preserve">Stores the comment in a </w:t>
      </w:r>
      <w:r w:rsidRPr="00995403">
        <w:rPr>
          <w:rStyle w:val="Strong"/>
        </w:rPr>
        <w:t xml:space="preserve">separate </w:t>
      </w:r>
      <w:r>
        <w:rPr>
          <w:rStyle w:val="Strong"/>
        </w:rPr>
        <w:t xml:space="preserve">comments </w:t>
      </w:r>
      <w:r w:rsidRPr="00995403">
        <w:rPr>
          <w:rStyle w:val="Strong"/>
        </w:rPr>
        <w:t xml:space="preserve">table </w:t>
      </w:r>
      <w:r w:rsidRPr="00995403">
        <w:t>to reflect basic data separation.</w:t>
      </w:r>
    </w:p>
    <w:p w14:paraId="6D549778" w14:textId="6AC0B67B" w:rsidR="00526F73" w:rsidRDefault="00526F73" w:rsidP="00526F73">
      <w:pPr>
        <w:pStyle w:val="ListParagraph"/>
        <w:spacing w:before="100" w:beforeAutospacing="1" w:after="100" w:afterAutospacing="1" w:line="240" w:lineRule="auto"/>
      </w:pPr>
      <w:r w:rsidRPr="00526F73">
        <w:rPr>
          <w:b/>
          <w:bCs/>
        </w:rPr>
        <w:lastRenderedPageBreak/>
        <w:t>Returns</w:t>
      </w:r>
      <w:r>
        <w:t>:</w:t>
      </w:r>
    </w:p>
    <w:p w14:paraId="27D2BA48" w14:textId="77777777" w:rsidR="009452E3" w:rsidRDefault="00526F73" w:rsidP="00526F73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6F73">
        <w:rPr>
          <w:rFonts w:eastAsia="Times New Roman" w:cstheme="minorHAnsi"/>
        </w:rPr>
        <w:t xml:space="preserve">201 </w:t>
      </w:r>
      <w:r w:rsidR="005E294B">
        <w:rPr>
          <w:rFonts w:eastAsia="Times New Roman" w:cstheme="minorHAnsi"/>
        </w:rPr>
        <w:t>Created</w:t>
      </w:r>
      <w:r w:rsidRPr="00526F73">
        <w:rPr>
          <w:rFonts w:eastAsia="Times New Roman" w:cstheme="minorHAnsi"/>
        </w:rPr>
        <w:t xml:space="preserve"> </w:t>
      </w:r>
    </w:p>
    <w:p w14:paraId="7E258996" w14:textId="5D913CB4" w:rsidR="00526F73" w:rsidRPr="00526F73" w:rsidRDefault="009452E3" w:rsidP="00526F73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</w:t>
      </w:r>
      <w:r w:rsidR="00526F73" w:rsidRPr="00526F73">
        <w:rPr>
          <w:rFonts w:eastAsia="Times New Roman" w:cstheme="minorHAnsi"/>
        </w:rPr>
        <w:t xml:space="preserve"> success message in the response payload</w:t>
      </w:r>
    </w:p>
    <w:p w14:paraId="778D47BF" w14:textId="77777777" w:rsidR="00532B63" w:rsidRPr="00532B63" w:rsidRDefault="00532B63" w:rsidP="00532B6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863E509" w14:textId="77777777" w:rsidR="00532B63" w:rsidRPr="00532B63" w:rsidRDefault="00532B63" w:rsidP="00532B6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0415AFA" w14:textId="165441BA" w:rsidR="00526F73" w:rsidRPr="00526F73" w:rsidRDefault="00E3561E" w:rsidP="00526F7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E823DF">
        <w:rPr>
          <w:rFonts w:ascii="Courier New" w:eastAsia="Times New Roman" w:hAnsi="Courier New" w:cs="Courier New"/>
        </w:rPr>
        <w:t>GET /</w:t>
      </w:r>
      <w:r w:rsidR="00532B63">
        <w:rPr>
          <w:rFonts w:ascii="Courier New" w:eastAsia="Times New Roman" w:hAnsi="Courier New" w:cs="Courier New"/>
        </w:rPr>
        <w:t>property/scofflaws</w:t>
      </w:r>
      <w:r w:rsidRPr="00E823DF">
        <w:rPr>
          <w:rFonts w:ascii="Courier New" w:eastAsia="Times New Roman" w:hAnsi="Courier New" w:cs="Courier New"/>
        </w:rPr>
        <w:t>/</w:t>
      </w:r>
      <w:proofErr w:type="spellStart"/>
      <w:r w:rsidRPr="00E823DF">
        <w:rPr>
          <w:rFonts w:ascii="Courier New" w:eastAsia="Times New Roman" w:hAnsi="Courier New" w:cs="Courier New"/>
        </w:rPr>
        <w:t>violations?since</w:t>
      </w:r>
      <w:proofErr w:type="spellEnd"/>
      <w:r w:rsidRPr="00E823DF">
        <w:rPr>
          <w:rFonts w:ascii="Courier New" w:eastAsia="Times New Roman" w:hAnsi="Courier New" w:cs="Courier New"/>
        </w:rPr>
        <w:t>=&lt;</w:t>
      </w:r>
      <w:proofErr w:type="spellStart"/>
      <w:r>
        <w:rPr>
          <w:rFonts w:ascii="Courier New" w:eastAsia="Times New Roman" w:hAnsi="Courier New" w:cs="Courier New"/>
        </w:rPr>
        <w:t>yyyy</w:t>
      </w:r>
      <w:proofErr w:type="spellEnd"/>
      <w:r>
        <w:rPr>
          <w:rFonts w:ascii="Courier New" w:eastAsia="Times New Roman" w:hAnsi="Courier New" w:cs="Courier New"/>
        </w:rPr>
        <w:t>-mm-dd</w:t>
      </w:r>
      <w:r w:rsidRPr="00E823DF">
        <w:rPr>
          <w:rFonts w:ascii="Courier New" w:eastAsia="Times New Roman" w:hAnsi="Courier New" w:cs="Courier New"/>
        </w:rPr>
        <w:t>&gt;</w:t>
      </w:r>
    </w:p>
    <w:p w14:paraId="47946252" w14:textId="255F7330" w:rsidR="00526F73" w:rsidRPr="00526F73" w:rsidRDefault="00526F73" w:rsidP="00526F7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Returns</w:t>
      </w:r>
      <w:r w:rsidRPr="00526F73">
        <w:rPr>
          <w:rStyle w:val="HTMLCode"/>
          <w:rFonts w:asciiTheme="minorHAnsi" w:eastAsiaTheme="minorHAnsi" w:hAnsiTheme="minorHAnsi" w:cstheme="minorHAnsi"/>
          <w:sz w:val="22"/>
          <w:szCs w:val="22"/>
        </w:rPr>
        <w:t>:</w:t>
      </w:r>
    </w:p>
    <w:p w14:paraId="228CB131" w14:textId="3A9AEAC8" w:rsidR="00526F73" w:rsidRPr="00526F73" w:rsidRDefault="00526F73" w:rsidP="00526F73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t>200 OK</w:t>
      </w:r>
    </w:p>
    <w:p w14:paraId="330BD670" w14:textId="613B5AAB" w:rsidR="005E294B" w:rsidRPr="005E294B" w:rsidRDefault="00526F73" w:rsidP="005E294B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eastAsia="Times New Roman" w:cstheme="minorHAnsi"/>
        </w:rPr>
        <w:t>A</w:t>
      </w:r>
      <w:r w:rsidR="00532B63">
        <w:rPr>
          <w:rFonts w:eastAsia="Times New Roman" w:cstheme="minorHAnsi"/>
        </w:rPr>
        <w:t xml:space="preserve"> response payload with an</w:t>
      </w:r>
      <w:r w:rsidR="005E294B">
        <w:rPr>
          <w:rFonts w:eastAsia="Times New Roman" w:cstheme="minorHAnsi"/>
        </w:rPr>
        <w:t xml:space="preserve"> array of</w:t>
      </w:r>
      <w:r>
        <w:rPr>
          <w:rFonts w:eastAsia="Times New Roman" w:cstheme="minorHAnsi"/>
        </w:rPr>
        <w:t xml:space="preserve"> s</w:t>
      </w:r>
      <w:r w:rsidRPr="00526F73">
        <w:rPr>
          <w:rFonts w:eastAsia="Times New Roman" w:cstheme="minorHAnsi"/>
        </w:rPr>
        <w:t>cofflaw propert</w:t>
      </w:r>
      <w:r>
        <w:rPr>
          <w:rFonts w:eastAsia="Times New Roman" w:cstheme="minorHAnsi"/>
        </w:rPr>
        <w:t>y addresses</w:t>
      </w:r>
      <w:r w:rsidR="009452E3">
        <w:rPr>
          <w:rFonts w:eastAsia="Times New Roman" w:cstheme="minorHAnsi"/>
        </w:rPr>
        <w:t xml:space="preserve"> (strings)</w:t>
      </w:r>
      <w:r w:rsidR="005908DD">
        <w:rPr>
          <w:rFonts w:eastAsia="Times New Roman" w:cstheme="minorHAnsi"/>
        </w:rPr>
        <w:t xml:space="preserve"> that had violations after and including the target date.</w:t>
      </w:r>
    </w:p>
    <w:p w14:paraId="6E7DB0F1" w14:textId="2E266E1A" w:rsidR="00526F73" w:rsidRPr="00526F73" w:rsidRDefault="00526F73" w:rsidP="00526F7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6F73">
        <w:rPr>
          <w:rFonts w:ascii="Times New Roman" w:eastAsia="Times New Roman" w:hAnsi="Times New Roman" w:cs="Times New Roman"/>
        </w:rPr>
        <w:t>Notes:</w:t>
      </w:r>
    </w:p>
    <w:p w14:paraId="210079F2" w14:textId="40AE0FF2" w:rsidR="005E294B" w:rsidRPr="005E294B" w:rsidRDefault="00526F73" w:rsidP="005E294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6F73">
        <w:rPr>
          <w:rFonts w:ascii="Times New Roman" w:eastAsia="Times New Roman" w:hAnsi="Times New Roman" w:cs="Times New Roman"/>
        </w:rPr>
        <w:t xml:space="preserve">&lt;address&gt; </w:t>
      </w:r>
      <w:r w:rsidR="005E294B">
        <w:rPr>
          <w:rFonts w:ascii="Times New Roman" w:eastAsia="Times New Roman" w:hAnsi="Times New Roman" w:cs="Times New Roman"/>
        </w:rPr>
        <w:t>and &lt;</w:t>
      </w:r>
      <w:proofErr w:type="spellStart"/>
      <w:r w:rsidR="005E294B">
        <w:rPr>
          <w:rFonts w:ascii="Times New Roman" w:eastAsia="Times New Roman" w:hAnsi="Times New Roman" w:cs="Times New Roman"/>
        </w:rPr>
        <w:t>yyyy</w:t>
      </w:r>
      <w:proofErr w:type="spellEnd"/>
      <w:r w:rsidR="005E294B">
        <w:rPr>
          <w:rFonts w:ascii="Times New Roman" w:eastAsia="Times New Roman" w:hAnsi="Times New Roman" w:cs="Times New Roman"/>
        </w:rPr>
        <w:t>-mm-dd&gt; must be parsed in the code logic and be used in lookup queries.</w:t>
      </w:r>
    </w:p>
    <w:p w14:paraId="19814A71" w14:textId="1B4D2CB8" w:rsidR="005E294B" w:rsidRPr="005E294B" w:rsidRDefault="00E3561E" w:rsidP="005E294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26F73">
        <w:rPr>
          <w:rFonts w:ascii="Times New Roman" w:eastAsia="Times New Roman" w:hAnsi="Times New Roman" w:cs="Times New Roman"/>
        </w:rPr>
        <w:t xml:space="preserve">Code logic must </w:t>
      </w:r>
      <w:r w:rsidR="005908DD">
        <w:rPr>
          <w:rFonts w:ascii="Times New Roman" w:eastAsia="Times New Roman" w:hAnsi="Times New Roman" w:cs="Times New Roman"/>
        </w:rPr>
        <w:t>complete basic</w:t>
      </w:r>
      <w:r w:rsidRPr="00526F73">
        <w:rPr>
          <w:rFonts w:ascii="Times New Roman" w:eastAsia="Times New Roman" w:hAnsi="Times New Roman" w:cs="Times New Roman"/>
        </w:rPr>
        <w:t xml:space="preserve"> POST data </w:t>
      </w:r>
      <w:r w:rsidR="005908DD">
        <w:rPr>
          <w:rFonts w:ascii="Times New Roman" w:eastAsia="Times New Roman" w:hAnsi="Times New Roman" w:cs="Times New Roman"/>
        </w:rPr>
        <w:t xml:space="preserve">sanitization </w:t>
      </w:r>
      <w:r w:rsidRPr="00526F73">
        <w:rPr>
          <w:rFonts w:ascii="Times New Roman" w:eastAsia="Times New Roman" w:hAnsi="Times New Roman" w:cs="Times New Roman"/>
        </w:rPr>
        <w:t>before record insertion.</w:t>
      </w:r>
      <w:r w:rsidR="00063741">
        <w:rPr>
          <w:rFonts w:ascii="Times New Roman" w:eastAsia="Times New Roman" w:hAnsi="Times New Roman" w:cs="Times New Roman"/>
        </w:rPr>
        <w:tab/>
      </w:r>
    </w:p>
    <w:p w14:paraId="41E61DB2" w14:textId="77777777" w:rsidR="00E3561E" w:rsidRDefault="00E3561E" w:rsidP="00123439">
      <w:pPr>
        <w:jc w:val="both"/>
        <w:rPr>
          <w:sz w:val="36"/>
          <w:szCs w:val="36"/>
        </w:rPr>
      </w:pPr>
    </w:p>
    <w:p w14:paraId="19AE53E7" w14:textId="071814E4" w:rsidR="00123439" w:rsidRPr="00123439" w:rsidRDefault="00123439" w:rsidP="00123439">
      <w:pPr>
        <w:jc w:val="both"/>
        <w:rPr>
          <w:sz w:val="36"/>
          <w:szCs w:val="36"/>
        </w:rPr>
      </w:pPr>
      <w:r w:rsidRPr="00123439">
        <w:rPr>
          <w:sz w:val="36"/>
          <w:szCs w:val="36"/>
        </w:rPr>
        <w:t>Database Design Guidelines</w:t>
      </w:r>
    </w:p>
    <w:p w14:paraId="03A4578B" w14:textId="52519BEA" w:rsidR="00123439" w:rsidRDefault="00123439" w:rsidP="00123439">
      <w:pPr>
        <w:pStyle w:val="ListParagraph"/>
        <w:numPr>
          <w:ilvl w:val="0"/>
          <w:numId w:val="4"/>
        </w:numPr>
        <w:jc w:val="both"/>
      </w:pPr>
      <w:r w:rsidRPr="00995403">
        <w:t xml:space="preserve">Ensure address </w:t>
      </w:r>
      <w:r w:rsidR="002B7363">
        <w:t xml:space="preserve">columns can be </w:t>
      </w:r>
      <w:proofErr w:type="spellStart"/>
      <w:r w:rsidR="00002729">
        <w:t>JOINed</w:t>
      </w:r>
      <w:proofErr w:type="spellEnd"/>
      <w:r w:rsidR="00E3561E">
        <w:t xml:space="preserve"> reliably</w:t>
      </w:r>
      <w:r w:rsidR="00002729">
        <w:t xml:space="preserve"> between tables</w:t>
      </w:r>
      <w:r w:rsidR="00E3561E">
        <w:t xml:space="preserve"> to surface information</w:t>
      </w:r>
      <w:r w:rsidR="00002729">
        <w:t>.</w:t>
      </w:r>
    </w:p>
    <w:p w14:paraId="1FD749BC" w14:textId="7AB94F0E" w:rsidR="00562F74" w:rsidRDefault="00562F74" w:rsidP="00562F74">
      <w:pPr>
        <w:pStyle w:val="ListParagraph"/>
        <w:numPr>
          <w:ilvl w:val="1"/>
          <w:numId w:val="4"/>
        </w:numPr>
        <w:jc w:val="both"/>
      </w:pPr>
      <w:r>
        <w:t xml:space="preserve">Simple normalization is OK, </w:t>
      </w:r>
      <w:proofErr w:type="gramStart"/>
      <w:r>
        <w:t>e.g.</w:t>
      </w:r>
      <w:proofErr w:type="gramEnd"/>
      <w:r>
        <w:t xml:space="preserve"> trim, lowercase, etc.</w:t>
      </w:r>
    </w:p>
    <w:p w14:paraId="321ABF7A" w14:textId="4BD8051D" w:rsidR="005908DD" w:rsidRPr="00995403" w:rsidRDefault="005908DD" w:rsidP="00562F74">
      <w:pPr>
        <w:pStyle w:val="ListParagraph"/>
        <w:numPr>
          <w:ilvl w:val="1"/>
          <w:numId w:val="4"/>
        </w:numPr>
        <w:jc w:val="both"/>
      </w:pPr>
      <w:r>
        <w:t>Don’t overthink or overengineer this part.</w:t>
      </w:r>
    </w:p>
    <w:p w14:paraId="4D26C285" w14:textId="77777777" w:rsidR="00D94325" w:rsidRPr="00995403" w:rsidRDefault="00123439" w:rsidP="00123439">
      <w:pPr>
        <w:pStyle w:val="ListParagraph"/>
        <w:numPr>
          <w:ilvl w:val="0"/>
          <w:numId w:val="4"/>
        </w:numPr>
        <w:jc w:val="both"/>
      </w:pPr>
      <w:r w:rsidRPr="00995403">
        <w:t>Use appropriate</w:t>
      </w:r>
      <w:r w:rsidR="00D94325" w:rsidRPr="00995403">
        <w:t>:</w:t>
      </w:r>
    </w:p>
    <w:p w14:paraId="15EAA637" w14:textId="710AE785" w:rsidR="00D94325" w:rsidRPr="00995403" w:rsidRDefault="00D94325" w:rsidP="00D94325">
      <w:pPr>
        <w:pStyle w:val="ListParagraph"/>
        <w:numPr>
          <w:ilvl w:val="1"/>
          <w:numId w:val="4"/>
        </w:numPr>
        <w:jc w:val="both"/>
      </w:pPr>
      <w:r w:rsidRPr="00995403">
        <w:t>I</w:t>
      </w:r>
      <w:r w:rsidR="00123439" w:rsidRPr="00995403">
        <w:t>ndexes</w:t>
      </w:r>
      <w:r w:rsidR="00063741">
        <w:t xml:space="preserve"> (for performance)</w:t>
      </w:r>
    </w:p>
    <w:p w14:paraId="57663DD9" w14:textId="07C6FC47" w:rsidR="00123439" w:rsidRDefault="00D94325" w:rsidP="00E3561E">
      <w:pPr>
        <w:pStyle w:val="ListParagraph"/>
        <w:numPr>
          <w:ilvl w:val="1"/>
          <w:numId w:val="4"/>
        </w:numPr>
        <w:jc w:val="both"/>
      </w:pPr>
      <w:r w:rsidRPr="00995403">
        <w:t>P</w:t>
      </w:r>
      <w:r w:rsidR="00123439" w:rsidRPr="00995403">
        <w:t>rimary</w:t>
      </w:r>
      <w:r w:rsidRPr="00995403">
        <w:t xml:space="preserve"> </w:t>
      </w:r>
      <w:r w:rsidR="00123439" w:rsidRPr="00995403">
        <w:t>key</w:t>
      </w:r>
      <w:r w:rsidR="002B7363">
        <w:t>s</w:t>
      </w:r>
    </w:p>
    <w:p w14:paraId="19D24534" w14:textId="7E827767" w:rsidR="002B7363" w:rsidRDefault="002B7363" w:rsidP="00123439">
      <w:pPr>
        <w:pStyle w:val="ListParagraph"/>
        <w:numPr>
          <w:ilvl w:val="0"/>
          <w:numId w:val="4"/>
        </w:numPr>
        <w:jc w:val="both"/>
      </w:pPr>
      <w:r>
        <w:t xml:space="preserve">In total, you’ll </w:t>
      </w:r>
      <w:r w:rsidR="00562F74">
        <w:t xml:space="preserve">have created </w:t>
      </w:r>
      <w:r w:rsidRPr="002B7363">
        <w:rPr>
          <w:b/>
          <w:bCs/>
        </w:rPr>
        <w:t>three</w:t>
      </w:r>
      <w:r>
        <w:t xml:space="preserve"> basic tables:</w:t>
      </w:r>
    </w:p>
    <w:p w14:paraId="498F0B63" w14:textId="66FB3E49" w:rsidR="002B7363" w:rsidRDefault="002B7363" w:rsidP="002B7363">
      <w:pPr>
        <w:pStyle w:val="ListParagraph"/>
        <w:numPr>
          <w:ilvl w:val="1"/>
          <w:numId w:val="4"/>
        </w:numPr>
        <w:jc w:val="both"/>
      </w:pPr>
      <w:r>
        <w:t>Scofflaw table</w:t>
      </w:r>
    </w:p>
    <w:p w14:paraId="4F916770" w14:textId="62E8548E" w:rsidR="002B7363" w:rsidRDefault="002B7363" w:rsidP="002B7363">
      <w:pPr>
        <w:pStyle w:val="ListParagraph"/>
        <w:numPr>
          <w:ilvl w:val="1"/>
          <w:numId w:val="4"/>
        </w:numPr>
        <w:jc w:val="both"/>
      </w:pPr>
      <w:r>
        <w:t>Violation</w:t>
      </w:r>
      <w:r w:rsidR="009F03DD">
        <w:t>s</w:t>
      </w:r>
      <w:r>
        <w:t xml:space="preserve"> table</w:t>
      </w:r>
    </w:p>
    <w:p w14:paraId="029232A9" w14:textId="18FB0173" w:rsidR="002B7363" w:rsidRDefault="009F03DD" w:rsidP="002B7363">
      <w:pPr>
        <w:pStyle w:val="ListParagraph"/>
        <w:numPr>
          <w:ilvl w:val="1"/>
          <w:numId w:val="4"/>
        </w:numPr>
        <w:jc w:val="both"/>
      </w:pPr>
      <w:r>
        <w:t>C</w:t>
      </w:r>
      <w:r w:rsidR="002B7363">
        <w:t>omments table</w:t>
      </w:r>
    </w:p>
    <w:p w14:paraId="70734E20" w14:textId="72F8ECE5" w:rsidR="00183DD8" w:rsidRPr="00995403" w:rsidRDefault="00183DD8" w:rsidP="00183DD8">
      <w:pPr>
        <w:pStyle w:val="ListParagraph"/>
        <w:numPr>
          <w:ilvl w:val="2"/>
          <w:numId w:val="4"/>
        </w:numPr>
        <w:jc w:val="both"/>
      </w:pPr>
      <w:r>
        <w:t>This will house the comment information saved from the POST request (see API Endpoints).</w:t>
      </w:r>
    </w:p>
    <w:p w14:paraId="53037925" w14:textId="16F409C9" w:rsidR="00D94325" w:rsidRDefault="00D94325" w:rsidP="00D94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82702" w14:textId="6D6DE917" w:rsidR="00D94325" w:rsidRPr="00D94325" w:rsidRDefault="00D94325" w:rsidP="00D9432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D94325">
        <w:rPr>
          <w:rFonts w:eastAsia="Times New Roman" w:cstheme="minorHAnsi"/>
          <w:sz w:val="36"/>
          <w:szCs w:val="36"/>
        </w:rPr>
        <w:t xml:space="preserve">JSON </w:t>
      </w:r>
      <w:r w:rsidR="00526F73">
        <w:rPr>
          <w:rFonts w:eastAsia="Times New Roman" w:cstheme="minorHAnsi"/>
          <w:sz w:val="36"/>
          <w:szCs w:val="36"/>
        </w:rPr>
        <w:t>Request/</w:t>
      </w:r>
      <w:r w:rsidRPr="00D94325">
        <w:rPr>
          <w:rFonts w:eastAsia="Times New Roman" w:cstheme="minorHAnsi"/>
          <w:sz w:val="36"/>
          <w:szCs w:val="36"/>
        </w:rPr>
        <w:t>Response Schema Documentation</w:t>
      </w:r>
    </w:p>
    <w:p w14:paraId="74750CF6" w14:textId="60DA87BF" w:rsidR="00E3561E" w:rsidRDefault="00D94325" w:rsidP="00D9432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95403">
        <w:rPr>
          <w:rFonts w:eastAsia="Times New Roman" w:cstheme="minorHAnsi"/>
        </w:rPr>
        <w:t xml:space="preserve">For each API endpoint you implement, you must document the </w:t>
      </w:r>
      <w:r w:rsidR="00002729">
        <w:rPr>
          <w:rFonts w:eastAsia="Times New Roman" w:cstheme="minorHAnsi"/>
        </w:rPr>
        <w:t>input and output</w:t>
      </w:r>
      <w:r w:rsidRPr="00995403">
        <w:rPr>
          <w:rFonts w:eastAsia="Times New Roman" w:cstheme="minorHAnsi"/>
        </w:rPr>
        <w:t xml:space="preserve"> JSON</w:t>
      </w:r>
      <w:r w:rsidR="00002729">
        <w:rPr>
          <w:rFonts w:eastAsia="Times New Roman" w:cstheme="minorHAnsi"/>
        </w:rPr>
        <w:t xml:space="preserve"> (if applicable; GET requests should not have a</w:t>
      </w:r>
      <w:r w:rsidR="005E294B">
        <w:rPr>
          <w:rFonts w:eastAsia="Times New Roman" w:cstheme="minorHAnsi"/>
        </w:rPr>
        <w:t xml:space="preserve"> request</w:t>
      </w:r>
      <w:r w:rsidR="00002729">
        <w:rPr>
          <w:rFonts w:eastAsia="Times New Roman" w:cstheme="minorHAnsi"/>
        </w:rPr>
        <w:t xml:space="preserve"> body payload per spec, for example</w:t>
      </w:r>
      <w:r w:rsidR="005E294B">
        <w:rPr>
          <w:rFonts w:eastAsia="Times New Roman" w:cstheme="minorHAnsi"/>
        </w:rPr>
        <w:t>, but may have a response payload</w:t>
      </w:r>
      <w:r w:rsidR="00002729">
        <w:rPr>
          <w:rFonts w:eastAsia="Times New Roman" w:cstheme="minorHAnsi"/>
        </w:rPr>
        <w:t xml:space="preserve">), along with the API route and </w:t>
      </w:r>
      <w:r w:rsidR="00E3561E">
        <w:rPr>
          <w:rFonts w:eastAsia="Times New Roman" w:cstheme="minorHAnsi"/>
        </w:rPr>
        <w:t>HTTP method.</w:t>
      </w:r>
      <w:r w:rsidRPr="00995403">
        <w:rPr>
          <w:rFonts w:eastAsia="Times New Roman" w:cstheme="minorHAnsi"/>
        </w:rPr>
        <w:t xml:space="preserve"> </w:t>
      </w:r>
    </w:p>
    <w:p w14:paraId="2F03A06A" w14:textId="4E16A651" w:rsidR="00D94325" w:rsidRPr="00995403" w:rsidRDefault="00E3561E" w:rsidP="00D94325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For the JSON payloads</w:t>
      </w:r>
      <w:r w:rsidR="009F03DD">
        <w:rPr>
          <w:rFonts w:eastAsia="Times New Roman" w:cstheme="minorHAnsi"/>
        </w:rPr>
        <w:t xml:space="preserve"> (both request and response)</w:t>
      </w:r>
      <w:r>
        <w:rPr>
          <w:rFonts w:eastAsia="Times New Roman" w:cstheme="minorHAnsi"/>
        </w:rPr>
        <w:t>, t</w:t>
      </w:r>
      <w:r w:rsidR="00D94325" w:rsidRPr="00995403">
        <w:rPr>
          <w:rFonts w:eastAsia="Times New Roman" w:cstheme="minorHAnsi"/>
        </w:rPr>
        <w:t>his includes:</w:t>
      </w:r>
    </w:p>
    <w:p w14:paraId="6B37AFA7" w14:textId="2CF4F464" w:rsidR="00D94325" w:rsidRPr="00995403" w:rsidRDefault="00D94325" w:rsidP="00D9432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95403">
        <w:rPr>
          <w:rFonts w:eastAsia="Times New Roman" w:cstheme="minorHAnsi"/>
        </w:rPr>
        <w:t>Field names and data types</w:t>
      </w:r>
    </w:p>
    <w:p w14:paraId="4C506377" w14:textId="761411AE" w:rsidR="00D94325" w:rsidRDefault="00D94325" w:rsidP="00D9432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95403">
        <w:rPr>
          <w:rFonts w:eastAsia="Times New Roman" w:cstheme="minorHAnsi"/>
        </w:rPr>
        <w:t>Nested objects or arrays (if any)</w:t>
      </w:r>
    </w:p>
    <w:p w14:paraId="245ACF26" w14:textId="034DB4C5" w:rsidR="009452E3" w:rsidRDefault="009452E3" w:rsidP="009452E3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Objects or arrays don’t have to be named, but should be clear, e.g.:</w:t>
      </w:r>
    </w:p>
    <w:p w14:paraId="1918A18B" w14:textId="77777777" w:rsidR="009452E3" w:rsidRPr="009452E3" w:rsidRDefault="009452E3" w:rsidP="009452E3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52E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0FA112F" w14:textId="77777777" w:rsidR="009452E3" w:rsidRPr="009452E3" w:rsidRDefault="009452E3" w:rsidP="009452E3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52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452E3">
        <w:rPr>
          <w:rFonts w:ascii="Consolas" w:eastAsia="Times New Roman" w:hAnsi="Consolas" w:cs="Times New Roman"/>
          <w:color w:val="9CDCFE"/>
          <w:sz w:val="21"/>
          <w:szCs w:val="21"/>
        </w:rPr>
        <w:t>"AVADA"</w:t>
      </w:r>
      <w:r w:rsidRPr="009452E3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14:paraId="7472210C" w14:textId="77777777" w:rsidR="009452E3" w:rsidRPr="009452E3" w:rsidRDefault="009452E3" w:rsidP="009452E3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52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452E3">
        <w:rPr>
          <w:rFonts w:ascii="Consolas" w:eastAsia="Times New Roman" w:hAnsi="Consolas" w:cs="Times New Roman"/>
          <w:color w:val="9CDCFE"/>
          <w:sz w:val="21"/>
          <w:szCs w:val="21"/>
        </w:rPr>
        <w:t>"KEDAVRA"</w:t>
      </w:r>
      <w:r w:rsidRPr="009452E3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596AB58E" w14:textId="77777777" w:rsidR="009452E3" w:rsidRPr="009452E3" w:rsidRDefault="009452E3" w:rsidP="009452E3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52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452E3">
        <w:rPr>
          <w:rFonts w:ascii="Consolas" w:eastAsia="Times New Roman" w:hAnsi="Consolas" w:cs="Times New Roman"/>
          <w:color w:val="F44747"/>
          <w:sz w:val="21"/>
          <w:szCs w:val="21"/>
        </w:rPr>
        <w:t>string</w:t>
      </w:r>
      <w:r w:rsidRPr="009452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C3ED83" w14:textId="77777777" w:rsidR="009452E3" w:rsidRPr="009452E3" w:rsidRDefault="009452E3" w:rsidP="009452E3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52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452E3">
        <w:rPr>
          <w:rFonts w:ascii="Consolas" w:eastAsia="Times New Roman" w:hAnsi="Consolas" w:cs="Times New Roman"/>
          <w:color w:val="F44747"/>
          <w:sz w:val="21"/>
          <w:szCs w:val="21"/>
        </w:rPr>
        <w:t>string</w:t>
      </w:r>
      <w:r w:rsidRPr="009452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7BAE22" w14:textId="77777777" w:rsidR="009452E3" w:rsidRPr="009452E3" w:rsidRDefault="009452E3" w:rsidP="009452E3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52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452E3">
        <w:rPr>
          <w:rFonts w:ascii="Consolas" w:eastAsia="Times New Roman" w:hAnsi="Consolas" w:cs="Times New Roman"/>
          <w:color w:val="F44747"/>
          <w:sz w:val="21"/>
          <w:szCs w:val="21"/>
        </w:rPr>
        <w:t>...</w:t>
      </w:r>
    </w:p>
    <w:p w14:paraId="73D4056C" w14:textId="77777777" w:rsidR="009452E3" w:rsidRPr="009452E3" w:rsidRDefault="009452E3" w:rsidP="009452E3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52E3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14:paraId="27E0ED7B" w14:textId="77777777" w:rsidR="009452E3" w:rsidRPr="009452E3" w:rsidRDefault="009452E3" w:rsidP="009452E3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52E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B035B3A" w14:textId="77777777" w:rsidR="009452E3" w:rsidRPr="009452E3" w:rsidRDefault="009452E3" w:rsidP="009452E3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452E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71C88E3" w14:textId="77777777" w:rsidR="009452E3" w:rsidRPr="009452E3" w:rsidRDefault="009452E3" w:rsidP="009452E3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473A9047" w14:textId="64273265" w:rsidR="00D94325" w:rsidRDefault="00D94325" w:rsidP="00D9432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95403">
        <w:rPr>
          <w:rFonts w:eastAsia="Times New Roman" w:cstheme="minorHAnsi"/>
        </w:rPr>
        <w:t>You may document this in</w:t>
      </w:r>
      <w:r w:rsidR="00002729">
        <w:rPr>
          <w:rFonts w:eastAsia="Times New Roman" w:cstheme="minorHAnsi"/>
        </w:rPr>
        <w:t xml:space="preserve"> any file included with your subscription (</w:t>
      </w:r>
      <w:proofErr w:type="gramStart"/>
      <w:r w:rsidR="00002729">
        <w:rPr>
          <w:rFonts w:eastAsia="Times New Roman" w:cstheme="minorHAnsi"/>
        </w:rPr>
        <w:t>e.g.</w:t>
      </w:r>
      <w:proofErr w:type="gramEnd"/>
      <w:r w:rsidR="00002729">
        <w:rPr>
          <w:rFonts w:eastAsia="Times New Roman" w:cstheme="minorHAnsi"/>
        </w:rPr>
        <w:t xml:space="preserve"> another .md file</w:t>
      </w:r>
      <w:r w:rsidR="005908DD">
        <w:rPr>
          <w:rFonts w:eastAsia="Times New Roman" w:cstheme="minorHAnsi"/>
        </w:rPr>
        <w:t xml:space="preserve"> or a word document</w:t>
      </w:r>
      <w:r w:rsidR="00002729">
        <w:rPr>
          <w:rFonts w:eastAsia="Times New Roman" w:cstheme="minorHAnsi"/>
        </w:rPr>
        <w:t>).</w:t>
      </w:r>
    </w:p>
    <w:p w14:paraId="0912F415" w14:textId="77777777" w:rsidR="00526F73" w:rsidRDefault="00526F73" w:rsidP="00D9432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14:paraId="54B06E67" w14:textId="3A166AFB" w:rsidR="00002729" w:rsidRPr="00526F73" w:rsidRDefault="00002729" w:rsidP="00D9432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  <w:r w:rsidRPr="00526F73">
        <w:rPr>
          <w:rFonts w:eastAsia="Times New Roman" w:cstheme="minorHAnsi"/>
          <w:b/>
          <w:bCs/>
          <w:sz w:val="32"/>
          <w:szCs w:val="32"/>
        </w:rPr>
        <w:t>Example:</w:t>
      </w:r>
    </w:p>
    <w:p w14:paraId="47E59FDE" w14:textId="567BCFCA" w:rsidR="00526F73" w:rsidRDefault="00E54A53" w:rsidP="00D94325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 xml:space="preserve">Request </w:t>
      </w:r>
      <w:r w:rsidR="005E294B" w:rsidRPr="005E294B">
        <w:rPr>
          <w:rFonts w:eastAsia="Times New Roman" w:cstheme="minorHAnsi"/>
          <w:b/>
          <w:bCs/>
        </w:rPr>
        <w:t>URL:</w:t>
      </w:r>
      <w:r w:rsidR="00526F73">
        <w:rPr>
          <w:rFonts w:eastAsia="Times New Roman" w:cstheme="minorHAnsi"/>
        </w:rPr>
        <w:t xml:space="preserve"> </w:t>
      </w:r>
      <w:hyperlink r:id="rId7" w:history="1">
        <w:r w:rsidR="009F03DD" w:rsidRPr="00FE39A3">
          <w:rPr>
            <w:rStyle w:val="Hyperlink"/>
            <w:rFonts w:eastAsia="Times New Roman" w:cstheme="minorHAnsi"/>
          </w:rPr>
          <w:t>http://127.0.0.1/rubber-duck</w:t>
        </w:r>
      </w:hyperlink>
    </w:p>
    <w:p w14:paraId="3D3B0743" w14:textId="4EFC4BA0" w:rsidR="005E294B" w:rsidRPr="005E294B" w:rsidRDefault="00E54A53" w:rsidP="00D94325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 xml:space="preserve">Request </w:t>
      </w:r>
      <w:r w:rsidR="005E294B">
        <w:rPr>
          <w:rFonts w:eastAsia="Times New Roman" w:cstheme="minorHAnsi"/>
          <w:b/>
          <w:bCs/>
        </w:rPr>
        <w:t xml:space="preserve">Method: </w:t>
      </w:r>
      <w:r w:rsidR="009F03DD">
        <w:rPr>
          <w:rFonts w:eastAsia="Times New Roman" w:cstheme="minorHAnsi"/>
        </w:rPr>
        <w:t>PUT</w:t>
      </w:r>
    </w:p>
    <w:p w14:paraId="08216A7B" w14:textId="22B278A9" w:rsidR="00526F73" w:rsidRPr="00526F73" w:rsidRDefault="00E54A53" w:rsidP="00D9432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Request </w:t>
      </w:r>
      <w:r w:rsidR="00526F73" w:rsidRPr="00526F73">
        <w:rPr>
          <w:rFonts w:eastAsia="Times New Roman" w:cstheme="minorHAnsi"/>
          <w:b/>
          <w:bCs/>
        </w:rPr>
        <w:t>Payload:</w:t>
      </w:r>
    </w:p>
    <w:p w14:paraId="6F789B41" w14:textId="0E60C9E4" w:rsidR="00002729" w:rsidRPr="00002729" w:rsidRDefault="00002729" w:rsidP="00002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72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0E900D5" w14:textId="7C807F22" w:rsidR="00002729" w:rsidRPr="00002729" w:rsidRDefault="00002729" w:rsidP="00002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729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="009F03DD">
        <w:rPr>
          <w:rFonts w:ascii="Consolas" w:eastAsia="Times New Roman" w:hAnsi="Consolas" w:cs="Times New Roman"/>
          <w:color w:val="9CDCFE"/>
          <w:sz w:val="21"/>
          <w:szCs w:val="21"/>
        </w:rPr>
        <w:t>FOO</w:t>
      </w:r>
      <w:r w:rsidRPr="00002729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002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729">
        <w:rPr>
          <w:rFonts w:ascii="Consolas" w:eastAsia="Times New Roman" w:hAnsi="Consolas" w:cs="Times New Roman"/>
          <w:color w:val="F44747"/>
          <w:sz w:val="21"/>
          <w:szCs w:val="21"/>
        </w:rPr>
        <w:t>number</w:t>
      </w:r>
      <w:r w:rsidRPr="000027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5D1945E" w14:textId="1577B0A2" w:rsidR="00002729" w:rsidRPr="00002729" w:rsidRDefault="00002729" w:rsidP="00002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2729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="009F03DD">
        <w:rPr>
          <w:rFonts w:ascii="Consolas" w:eastAsia="Times New Roman" w:hAnsi="Consolas" w:cs="Times New Roman"/>
          <w:color w:val="9CDCFE"/>
          <w:sz w:val="21"/>
          <w:szCs w:val="21"/>
        </w:rPr>
        <w:t>BAR</w:t>
      </w:r>
      <w:r w:rsidRPr="00002729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002729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14:paraId="54359B56" w14:textId="51010F3F" w:rsidR="00002729" w:rsidRPr="00002729" w:rsidRDefault="00002729" w:rsidP="00002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729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="009F03DD">
        <w:rPr>
          <w:rFonts w:ascii="Consolas" w:eastAsia="Times New Roman" w:hAnsi="Consolas" w:cs="Times New Roman"/>
          <w:color w:val="9CDCFE"/>
          <w:sz w:val="21"/>
          <w:szCs w:val="21"/>
        </w:rPr>
        <w:t>LOREM</w:t>
      </w:r>
      <w:r w:rsidRPr="00002729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002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2729">
        <w:rPr>
          <w:rFonts w:ascii="Consolas" w:eastAsia="Times New Roman" w:hAnsi="Consolas" w:cs="Times New Roman"/>
          <w:color w:val="F44747"/>
          <w:sz w:val="21"/>
          <w:szCs w:val="21"/>
        </w:rPr>
        <w:t>string</w:t>
      </w:r>
      <w:r w:rsidRPr="000027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9518A1" w14:textId="7CD4E66E" w:rsidR="00002729" w:rsidRPr="00002729" w:rsidRDefault="00002729" w:rsidP="00002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2729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="009F03DD">
        <w:rPr>
          <w:rFonts w:ascii="Consolas" w:eastAsia="Times New Roman" w:hAnsi="Consolas" w:cs="Times New Roman"/>
          <w:color w:val="9CDCFE"/>
          <w:sz w:val="21"/>
          <w:szCs w:val="21"/>
        </w:rPr>
        <w:t>IPSUM</w:t>
      </w:r>
      <w:r w:rsidRPr="00002729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0027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="009F03DD">
        <w:rPr>
          <w:rFonts w:ascii="Consolas" w:eastAsia="Times New Roman" w:hAnsi="Consolas" w:cs="Times New Roman"/>
          <w:color w:val="F44747"/>
          <w:sz w:val="21"/>
          <w:szCs w:val="21"/>
        </w:rPr>
        <w:t>boolean</w:t>
      </w:r>
      <w:proofErr w:type="spellEnd"/>
      <w:r w:rsidRPr="000027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DDE9FAC" w14:textId="77777777" w:rsidR="00002729" w:rsidRPr="00002729" w:rsidRDefault="00002729" w:rsidP="00002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72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5DD9EC0" w14:textId="2185960E" w:rsidR="00002729" w:rsidRPr="00002729" w:rsidRDefault="00002729" w:rsidP="00002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72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3AC607D" w14:textId="77777777" w:rsidR="00E54A53" w:rsidRDefault="00E54A53" w:rsidP="00E54A5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</w:p>
    <w:p w14:paraId="1F854102" w14:textId="61AA5908" w:rsidR="00E54A53" w:rsidRPr="00E54A53" w:rsidRDefault="00526F73" w:rsidP="00E54A5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6F73">
        <w:rPr>
          <w:rFonts w:eastAsia="Times New Roman" w:cstheme="minorHAnsi"/>
          <w:b/>
          <w:bCs/>
        </w:rPr>
        <w:t>Response</w:t>
      </w:r>
      <w:r w:rsidR="00E54A53">
        <w:rPr>
          <w:rFonts w:eastAsia="Times New Roman" w:cstheme="minorHAnsi"/>
          <w:b/>
          <w:bCs/>
        </w:rPr>
        <w:t xml:space="preserve"> Code: </w:t>
      </w:r>
      <w:hyperlink r:id="rId8" w:history="1">
        <w:r w:rsidR="00E54A53" w:rsidRPr="00562F74">
          <w:rPr>
            <w:rStyle w:val="Hyperlink"/>
            <w:rFonts w:eastAsia="Times New Roman" w:cstheme="minorHAnsi"/>
          </w:rPr>
          <w:t>4</w:t>
        </w:r>
        <w:r w:rsidR="00562F74" w:rsidRPr="00562F74">
          <w:rPr>
            <w:rStyle w:val="Hyperlink"/>
            <w:rFonts w:eastAsia="Times New Roman" w:cstheme="minorHAnsi"/>
          </w:rPr>
          <w:t>18 I’</w:t>
        </w:r>
        <w:r w:rsidR="00562F74" w:rsidRPr="00562F74">
          <w:rPr>
            <w:rStyle w:val="Hyperlink"/>
            <w:rFonts w:eastAsia="Times New Roman" w:cstheme="minorHAnsi"/>
          </w:rPr>
          <w:t>m</w:t>
        </w:r>
        <w:r w:rsidR="00562F74" w:rsidRPr="00562F74">
          <w:rPr>
            <w:rStyle w:val="Hyperlink"/>
            <w:rFonts w:eastAsia="Times New Roman" w:cstheme="minorHAnsi"/>
          </w:rPr>
          <w:t xml:space="preserve"> a Teapot</w:t>
        </w:r>
      </w:hyperlink>
    </w:p>
    <w:p w14:paraId="22C0A584" w14:textId="10BA57AA" w:rsidR="00D94325" w:rsidRDefault="00E54A53" w:rsidP="00D9432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Response Payload</w:t>
      </w:r>
      <w:r w:rsidR="00526F73" w:rsidRPr="00526F73">
        <w:rPr>
          <w:rFonts w:eastAsia="Times New Roman" w:cstheme="minorHAnsi"/>
          <w:b/>
          <w:bCs/>
        </w:rPr>
        <w:t>:</w:t>
      </w:r>
    </w:p>
    <w:p w14:paraId="2C9FBF3E" w14:textId="43F67622" w:rsidR="00526F73" w:rsidRPr="00526F73" w:rsidRDefault="00526F73" w:rsidP="00526F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6F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526F73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End"/>
      <w:r w:rsidR="009F03DD">
        <w:rPr>
          <w:rFonts w:ascii="Consolas" w:eastAsia="Times New Roman" w:hAnsi="Consolas" w:cs="Times New Roman"/>
          <w:color w:val="9CDCFE"/>
          <w:sz w:val="21"/>
          <w:szCs w:val="21"/>
        </w:rPr>
        <w:t>QUACK</w:t>
      </w:r>
      <w:r w:rsidRPr="00526F73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26F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26F73">
        <w:rPr>
          <w:rFonts w:ascii="Consolas" w:eastAsia="Times New Roman" w:hAnsi="Consolas" w:cs="Times New Roman"/>
          <w:color w:val="F44747"/>
          <w:sz w:val="21"/>
          <w:szCs w:val="21"/>
        </w:rPr>
        <w:t>string</w:t>
      </w:r>
      <w:r w:rsidRPr="00526F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581B8D4E" w14:textId="77777777" w:rsidR="00526F73" w:rsidRPr="00995403" w:rsidRDefault="00526F73" w:rsidP="00D94325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4B160B10" w14:textId="292CB26C" w:rsidR="00D94325" w:rsidRPr="00995403" w:rsidRDefault="00D94325" w:rsidP="00D9432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995403">
        <w:rPr>
          <w:rFonts w:eastAsia="Times New Roman" w:cstheme="minorHAnsi"/>
          <w:sz w:val="36"/>
          <w:szCs w:val="36"/>
        </w:rPr>
        <w:t>Deliverables</w:t>
      </w:r>
    </w:p>
    <w:p w14:paraId="0FCFEF5B" w14:textId="30B3B9BA" w:rsidR="00D94325" w:rsidRPr="00995403" w:rsidRDefault="00D94325" w:rsidP="00D9432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95403">
        <w:rPr>
          <w:rFonts w:eastAsia="Times New Roman" w:cstheme="minorHAnsi"/>
        </w:rPr>
        <w:lastRenderedPageBreak/>
        <w:t>Your submission should include:</w:t>
      </w:r>
    </w:p>
    <w:p w14:paraId="79E8EA5C" w14:textId="33CD5598" w:rsidR="00D94325" w:rsidRPr="00995403" w:rsidRDefault="00D94325" w:rsidP="00D9432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95403">
        <w:rPr>
          <w:rFonts w:eastAsia="Times New Roman" w:cstheme="minorHAnsi"/>
        </w:rPr>
        <w:t xml:space="preserve">README.md – </w:t>
      </w:r>
      <w:r w:rsidR="00002729">
        <w:rPr>
          <w:rFonts w:eastAsia="Times New Roman" w:cstheme="minorHAnsi"/>
        </w:rPr>
        <w:t>Project design and</w:t>
      </w:r>
      <w:r w:rsidRPr="00995403">
        <w:rPr>
          <w:rFonts w:eastAsia="Times New Roman" w:cstheme="minorHAnsi"/>
        </w:rPr>
        <w:t xml:space="preserve"> </w:t>
      </w:r>
      <w:r w:rsidR="00002729">
        <w:rPr>
          <w:rFonts w:eastAsia="Times New Roman" w:cstheme="minorHAnsi"/>
        </w:rPr>
        <w:t>setup</w:t>
      </w:r>
      <w:r w:rsidRPr="00995403">
        <w:rPr>
          <w:rFonts w:eastAsia="Times New Roman" w:cstheme="minorHAnsi"/>
        </w:rPr>
        <w:t xml:space="preserve"> instructions</w:t>
      </w:r>
      <w:r w:rsidR="00995403">
        <w:rPr>
          <w:rFonts w:eastAsia="Times New Roman" w:cstheme="minorHAnsi"/>
        </w:rPr>
        <w:t>.</w:t>
      </w:r>
    </w:p>
    <w:p w14:paraId="44136FAA" w14:textId="499818F7" w:rsidR="00D94325" w:rsidRPr="00995403" w:rsidRDefault="00D94325" w:rsidP="00D9432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95403">
        <w:rPr>
          <w:rFonts w:eastAsia="Times New Roman" w:cstheme="minorHAnsi"/>
        </w:rPr>
        <w:t>Ingestion script</w:t>
      </w:r>
      <w:r w:rsidR="00995403">
        <w:rPr>
          <w:rFonts w:eastAsia="Times New Roman" w:cstheme="minorHAnsi"/>
        </w:rPr>
        <w:t>.</w:t>
      </w:r>
    </w:p>
    <w:p w14:paraId="7FAE2A53" w14:textId="7CD0CA53" w:rsidR="009452E3" w:rsidRDefault="00002729" w:rsidP="009452E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Table</w:t>
      </w:r>
      <w:r w:rsidR="00D94325" w:rsidRPr="00995403">
        <w:rPr>
          <w:rFonts w:eastAsia="Times New Roman" w:cstheme="minorHAnsi"/>
        </w:rPr>
        <w:t xml:space="preserve"> </w:t>
      </w:r>
      <w:r w:rsidR="005E294B">
        <w:rPr>
          <w:rFonts w:eastAsia="Times New Roman" w:cstheme="minorHAnsi"/>
        </w:rPr>
        <w:t>CREATE</w:t>
      </w:r>
      <w:r w:rsidR="00D94325" w:rsidRPr="00995403">
        <w:rPr>
          <w:rFonts w:eastAsia="Times New Roman" w:cstheme="minorHAnsi"/>
        </w:rPr>
        <w:t xml:space="preserve"> script</w:t>
      </w:r>
      <w:r>
        <w:rPr>
          <w:rFonts w:eastAsia="Times New Roman" w:cstheme="minorHAnsi"/>
        </w:rPr>
        <w:t>s</w:t>
      </w:r>
      <w:r w:rsidR="00995403">
        <w:rPr>
          <w:rFonts w:eastAsia="Times New Roman" w:cstheme="minorHAnsi"/>
        </w:rPr>
        <w:t>.</w:t>
      </w:r>
    </w:p>
    <w:p w14:paraId="70EEC504" w14:textId="22C7DA49" w:rsidR="005908DD" w:rsidRPr="009452E3" w:rsidRDefault="005908DD" w:rsidP="009452E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API endpoint code.</w:t>
      </w:r>
    </w:p>
    <w:p w14:paraId="4419BA82" w14:textId="5775527A" w:rsidR="005908DD" w:rsidRPr="005908DD" w:rsidRDefault="00D94325" w:rsidP="005908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95403">
        <w:rPr>
          <w:rFonts w:eastAsia="Times New Roman" w:cstheme="minorHAnsi"/>
        </w:rPr>
        <w:t>API endpoint documentation</w:t>
      </w:r>
      <w:r w:rsidR="00995403">
        <w:rPr>
          <w:rFonts w:eastAsia="Times New Roman" w:cstheme="minorHAnsi"/>
        </w:rPr>
        <w:t>.</w:t>
      </w:r>
    </w:p>
    <w:p w14:paraId="79D061E2" w14:textId="7ECC6E0D" w:rsidR="00D94325" w:rsidRPr="00995403" w:rsidRDefault="00D94325" w:rsidP="00D94325">
      <w:r w:rsidRPr="00995403">
        <w:t xml:space="preserve">Don’t hesitate to ask any questions! </w:t>
      </w:r>
      <w:r w:rsidRPr="00995403">
        <w:rPr>
          <w:rFonts w:ascii="Segoe UI Emoji" w:hAnsi="Segoe UI Emoji" w:cs="Segoe UI Emoji"/>
        </w:rPr>
        <w:t>😊</w:t>
      </w:r>
    </w:p>
    <w:p w14:paraId="7218121F" w14:textId="3918AA7B" w:rsidR="00123439" w:rsidRPr="00123439" w:rsidRDefault="00123439" w:rsidP="00E54A53">
      <w:pPr>
        <w:jc w:val="both"/>
        <w:rPr>
          <w:sz w:val="24"/>
          <w:szCs w:val="24"/>
        </w:rPr>
      </w:pPr>
    </w:p>
    <w:sectPr w:rsidR="00123439" w:rsidRPr="00123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0531"/>
    <w:multiLevelType w:val="hybridMultilevel"/>
    <w:tmpl w:val="9558C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C3296"/>
    <w:multiLevelType w:val="multilevel"/>
    <w:tmpl w:val="7AAE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D7917"/>
    <w:multiLevelType w:val="hybridMultilevel"/>
    <w:tmpl w:val="750E3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10BE1"/>
    <w:multiLevelType w:val="multilevel"/>
    <w:tmpl w:val="7AAE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B5691"/>
    <w:multiLevelType w:val="hybridMultilevel"/>
    <w:tmpl w:val="6B02A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C1499"/>
    <w:multiLevelType w:val="hybridMultilevel"/>
    <w:tmpl w:val="D804C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C47A4"/>
    <w:multiLevelType w:val="hybridMultilevel"/>
    <w:tmpl w:val="6054C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40F9B"/>
    <w:multiLevelType w:val="hybridMultilevel"/>
    <w:tmpl w:val="B0F2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AE3004"/>
    <w:multiLevelType w:val="multilevel"/>
    <w:tmpl w:val="7AAE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44010"/>
    <w:multiLevelType w:val="hybridMultilevel"/>
    <w:tmpl w:val="DCD67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D441A6"/>
    <w:multiLevelType w:val="hybridMultilevel"/>
    <w:tmpl w:val="D6507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E897682"/>
    <w:multiLevelType w:val="hybridMultilevel"/>
    <w:tmpl w:val="5080C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723037"/>
    <w:multiLevelType w:val="hybridMultilevel"/>
    <w:tmpl w:val="D8DAA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0"/>
  </w:num>
  <w:num w:numId="5">
    <w:abstractNumId w:val="4"/>
  </w:num>
  <w:num w:numId="6">
    <w:abstractNumId w:val="8"/>
  </w:num>
  <w:num w:numId="7">
    <w:abstractNumId w:val="7"/>
  </w:num>
  <w:num w:numId="8">
    <w:abstractNumId w:val="11"/>
  </w:num>
  <w:num w:numId="9">
    <w:abstractNumId w:val="9"/>
  </w:num>
  <w:num w:numId="10">
    <w:abstractNumId w:val="12"/>
  </w:num>
  <w:num w:numId="11">
    <w:abstractNumId w:val="6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439"/>
    <w:rsid w:val="00002729"/>
    <w:rsid w:val="00063741"/>
    <w:rsid w:val="00123439"/>
    <w:rsid w:val="00183DD8"/>
    <w:rsid w:val="00195A94"/>
    <w:rsid w:val="002B7363"/>
    <w:rsid w:val="00485C2E"/>
    <w:rsid w:val="00526F73"/>
    <w:rsid w:val="00532B63"/>
    <w:rsid w:val="00562F74"/>
    <w:rsid w:val="005727CE"/>
    <w:rsid w:val="005908DD"/>
    <w:rsid w:val="005E294B"/>
    <w:rsid w:val="006607B7"/>
    <w:rsid w:val="009452E3"/>
    <w:rsid w:val="00995403"/>
    <w:rsid w:val="009F03DD"/>
    <w:rsid w:val="00C15813"/>
    <w:rsid w:val="00C30BA9"/>
    <w:rsid w:val="00D94325"/>
    <w:rsid w:val="00E3561E"/>
    <w:rsid w:val="00E54A53"/>
    <w:rsid w:val="00EA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1B84"/>
  <w15:chartTrackingRefBased/>
  <w15:docId w15:val="{FC55AED0-3069-46E6-A9AF-6182DCC8C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34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34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439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943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37F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62F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0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TP/Reference/Status/418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/rubber-duc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cityofchicago.org/Buildings/Building-Code-Scofflaw-List/crg5-4zyp" TargetMode="External"/><Relationship Id="rId5" Type="http://schemas.openxmlformats.org/officeDocument/2006/relationships/hyperlink" Target="https://data.cityofchicago.org/Buildings/Building-Violations/22u3-xen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Louis University</Company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Mountford</dc:creator>
  <cp:keywords/>
  <dc:description/>
  <cp:lastModifiedBy>James Mountford</cp:lastModifiedBy>
  <cp:revision>12</cp:revision>
  <dcterms:created xsi:type="dcterms:W3CDTF">2025-08-07T19:20:00Z</dcterms:created>
  <dcterms:modified xsi:type="dcterms:W3CDTF">2025-08-16T01:46:00Z</dcterms:modified>
</cp:coreProperties>
</file>