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E86AB"/>
          <w:sz w:val="52"/>
          <w:szCs w:val="52"/>
        </w:rPr>
        <w:t xml:space="preserve">ML &amp; DATA SCIENCE</w:t>
      </w:r>
    </w:p>
    <w:p>
      <w:pPr>
        <w:spacing w:after="100" w:before="100"/>
        <w:jc w:val="center"/>
      </w:pPr>
      <w:r>
        <w:rPr>
          <w:rFonts w:ascii="Arial" w:cs="Arial" w:eastAsia="Arial" w:hAnsi="Arial"/>
          <w:b/>
          <w:bCs/>
          <w:color w:val="1a3a5c"/>
          <w:sz w:val="36"/>
          <w:szCs w:val="36"/>
        </w:rPr>
        <w:t xml:space="preserve">Complete EDA &amp; Data Preprocessing Handbook</w:t>
      </w:r>
    </w:p>
    <w:p>
      <w:pPr>
        <w:spacing w:after="600" w:before="200"/>
        <w:jc w:val="center"/>
      </w:pPr>
      <w:r>
        <w:rPr>
          <w:rFonts w:ascii="Arial" w:cs="Arial" w:eastAsia="Arial" w:hAnsi="Arial"/>
          <w:i/>
          <w:iCs/>
          <w:color w:val="666666"/>
          <w:sz w:val="26"/>
          <w:szCs w:val="26"/>
        </w:rPr>
        <w:t xml:space="preserve">From Raw Data to Model-Ready Features</w:t>
      </w:r>
    </w:p>
    <w:p>
      <w:pPr>
        <w:pBdr>
          <w:bottom w:val="single" w:color="2E86AB" w:sz="4" w:space="1"/>
        </w:pBdr>
        <w:spacing w:after="120" w:before="120"/>
      </w:pPr>
      <w:r>
        <w:t xml:space="preserve"/>
      </w:r>
    </w:p>
    <w:p>
      <w:pPr>
        <w:spacing w:after="80" w:before="80"/>
      </w:pPr>
      <w:r>
        <w:t xml:space="preserve"/>
      </w:r>
    </w:p>
    <w:p>
      <w:pPr>
        <w:spacing w:after="80" w:before="200"/>
        <w:jc w:val="center"/>
      </w:pPr>
      <w:r>
        <w:rPr>
          <w:rFonts w:ascii="Arial" w:cs="Arial" w:eastAsia="Arial" w:hAnsi="Arial"/>
          <w:b/>
          <w:bCs/>
          <w:color w:val="1a3a5c"/>
          <w:sz w:val="26"/>
          <w:szCs w:val="26"/>
        </w:rPr>
        <w:t xml:space="preserve">Topics Covered</w:t>
      </w:r>
    </w:p>
    <w:p>
      <w:pPr>
        <w:spacing w:after="60" w:before="60"/>
        <w:jc w:val="center"/>
      </w:pPr>
      <w:r>
        <w:rPr>
          <w:rFonts w:ascii="Arial" w:cs="Arial" w:eastAsia="Arial" w:hAnsi="Arial"/>
          <w:color w:val="444444"/>
          <w:sz w:val="21"/>
          <w:szCs w:val="21"/>
        </w:rPr>
        <w:t xml:space="preserve">✦  Statistical Measures: Mean, Median, Variance, Std Dev, Covariance &amp; Spread</w:t>
      </w:r>
    </w:p>
    <w:p>
      <w:pPr>
        <w:spacing w:after="60" w:before="60"/>
        <w:jc w:val="center"/>
      </w:pPr>
      <w:r>
        <w:rPr>
          <w:rFonts w:ascii="Arial" w:cs="Arial" w:eastAsia="Arial" w:hAnsi="Arial"/>
          <w:color w:val="444444"/>
          <w:sz w:val="21"/>
          <w:szCs w:val="21"/>
        </w:rPr>
        <w:t xml:space="preserve">✦  Data Assessing — Understanding What You Have</w:t>
      </w:r>
    </w:p>
    <w:p>
      <w:pPr>
        <w:spacing w:after="60" w:before="60"/>
        <w:jc w:val="center"/>
      </w:pPr>
      <w:r>
        <w:rPr>
          <w:rFonts w:ascii="Arial" w:cs="Arial" w:eastAsia="Arial" w:hAnsi="Arial"/>
          <w:color w:val="444444"/>
          <w:sz w:val="21"/>
          <w:szCs w:val="21"/>
        </w:rPr>
        <w:t xml:space="preserve">✦  Data Cleaning — Fixing Dirty, Inconsistent Data</w:t>
      </w:r>
    </w:p>
    <w:p>
      <w:pPr>
        <w:spacing w:after="60" w:before="60"/>
        <w:jc w:val="center"/>
      </w:pPr>
      <w:r>
        <w:rPr>
          <w:rFonts w:ascii="Arial" w:cs="Arial" w:eastAsia="Arial" w:hAnsi="Arial"/>
          <w:color w:val="444444"/>
          <w:sz w:val="21"/>
          <w:szCs w:val="21"/>
        </w:rPr>
        <w:t xml:space="preserve">✦  Handling Missing Values — Every Strategy Explained</w:t>
      </w:r>
    </w:p>
    <w:p>
      <w:pPr>
        <w:spacing w:after="60" w:before="60"/>
        <w:jc w:val="center"/>
      </w:pPr>
      <w:r>
        <w:rPr>
          <w:rFonts w:ascii="Arial" w:cs="Arial" w:eastAsia="Arial" w:hAnsi="Arial"/>
          <w:color w:val="444444"/>
          <w:sz w:val="21"/>
          <w:szCs w:val="21"/>
        </w:rPr>
        <w:t xml:space="preserve">✦  Exploratory Data Analysis (EDA) — Full Coverage</w:t>
      </w:r>
    </w:p>
    <w:p>
      <w:pPr>
        <w:spacing w:after="60" w:before="60"/>
        <w:jc w:val="center"/>
      </w:pPr>
      <w:r>
        <w:rPr>
          <w:rFonts w:ascii="Arial" w:cs="Arial" w:eastAsia="Arial" w:hAnsi="Arial"/>
          <w:color w:val="444444"/>
          <w:sz w:val="21"/>
          <w:szCs w:val="21"/>
        </w:rPr>
        <w:t xml:space="preserve">✦  Normalization (Min-Max Scaling) — When &amp; How</w:t>
      </w:r>
    </w:p>
    <w:p>
      <w:pPr>
        <w:spacing w:after="60" w:before="60"/>
        <w:jc w:val="center"/>
      </w:pPr>
      <w:r>
        <w:rPr>
          <w:rFonts w:ascii="Arial" w:cs="Arial" w:eastAsia="Arial" w:hAnsi="Arial"/>
          <w:color w:val="444444"/>
          <w:sz w:val="21"/>
          <w:szCs w:val="21"/>
        </w:rPr>
        <w:t xml:space="preserve">✦  Standardization (Z-Score Scaling) — When &amp; How</w:t>
      </w:r>
    </w:p>
    <w:p>
      <w:pPr>
        <w:spacing w:after="60" w:before="60"/>
        <w:jc w:val="center"/>
      </w:pPr>
      <w:r>
        <w:rPr>
          <w:rFonts w:ascii="Arial" w:cs="Arial" w:eastAsia="Arial" w:hAnsi="Arial"/>
          <w:color w:val="444444"/>
          <w:sz w:val="21"/>
          <w:szCs w:val="21"/>
        </w:rPr>
        <w:t xml:space="preserve">✦  Encoding Techniques — Label, One-Hot, Ordinal, Target</w:t>
      </w:r>
    </w:p>
    <w:p>
      <w:pPr>
        <w:spacing w:after="60" w:before="60"/>
        <w:jc w:val="center"/>
      </w:pPr>
      <w:r>
        <w:rPr>
          <w:rFonts w:ascii="Arial" w:cs="Arial" w:eastAsia="Arial" w:hAnsi="Arial"/>
          <w:color w:val="444444"/>
          <w:sz w:val="21"/>
          <w:szCs w:val="21"/>
        </w:rPr>
        <w:t xml:space="preserve">✦  PCA — Dimensionality Reduction in Depth</w:t>
      </w:r>
    </w:p>
    <w:p>
      <w:pPr>
        <w:spacing w:after="80" w:before="80"/>
      </w:pPr>
      <w:r>
        <w:t xml:space="preserve"/>
      </w:r>
    </w:p>
    <w:p>
      <w:pPr>
        <w:pBdr>
          <w:bottom w:val="single" w:color="2E86AB" w:sz="4" w:space="1"/>
        </w:pBdr>
        <w:spacing w:after="120" w:before="120"/>
      </w:pPr>
      <w:r>
        <w:t xml:space="preserve"/>
      </w:r>
    </w:p>
    <w:p>
      <w:pPr>
        <w:spacing w:before="200"/>
        <w:jc w:val="center"/>
      </w:pPr>
      <w:r>
        <w:rPr>
          <w:rFonts w:ascii="Arial" w:cs="Arial" w:eastAsia="Arial" w:hAnsi="Arial"/>
          <w:i/>
          <w:iCs/>
          <w:color w:val="888888"/>
          <w:sz w:val="19"/>
          <w:szCs w:val="19"/>
        </w:rPr>
        <w:t xml:space="preserve">Dataset Used: Employee Performance Dataset (200 records, synthetically generated)</w:t>
      </w:r>
    </w:p>
    <w:p>
      <w:r>
        <w:br w:type="page"/>
      </w:r>
    </w:p>
    <w:p>
      <w:pPr>
        <w:pStyle w:val="Heading1"/>
        <w:spacing w:after="160" w:before="360"/>
      </w:pPr>
      <w:r>
        <w:rPr>
          <w:rFonts w:ascii="Arial" w:cs="Arial" w:eastAsia="Arial" w:hAnsi="Arial"/>
          <w:b/>
          <w:bCs/>
          <w:sz w:val="32"/>
          <w:szCs w:val="32"/>
        </w:rPr>
        <w:t xml:space="preserve">Chapter 1: Statistical Measures</w:t>
      </w:r>
    </w:p>
    <w:p>
      <w:pPr>
        <w:spacing w:after="80" w:before="80"/>
      </w:pPr>
      <w:r>
        <w:rPr>
          <w:rFonts w:ascii="Arial" w:cs="Arial" w:eastAsia="Arial" w:hAnsi="Arial"/>
          <w:sz w:val="22"/>
          <w:szCs w:val="22"/>
        </w:rPr>
        <w:t xml:space="preserve">Before we can explore, clean, or model data, we must understand the mathematical tools that describe it. These measures summarise an entire column of numbers into meaningful single values.</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1.1  Mean (Average)</w:t>
      </w:r>
    </w:p>
    <w:p>
      <w:pPr>
        <w:spacing w:after="80" w:before="80"/>
      </w:pPr>
      <w:r>
        <w:rPr>
          <w:rFonts w:ascii="Arial" w:cs="Arial" w:eastAsia="Arial" w:hAnsi="Arial"/>
          <w:sz w:val="22"/>
          <w:szCs w:val="22"/>
        </w:rPr>
        <w:t xml:space="preserve">The mean is the sum of all values divided by the count of values. It represents the "centre of gravity" of the data.</w:t>
      </w:r>
    </w:p>
    <w:p>
      <w:pPr>
        <w:spacing w:after="100" w:before="100"/>
        <w:jc w:val="center"/>
      </w:pPr>
      <w:r>
        <w:rPr>
          <w:rFonts w:ascii="Courier New" w:cs="Courier New" w:eastAsia="Courier New" w:hAnsi="Courier New"/>
          <w:b/>
          <w:bCs/>
          <w:color w:val="1a3a5c"/>
          <w:sz w:val="22"/>
          <w:szCs w:val="22"/>
        </w:rPr>
        <w:t xml:space="preserve">Mean (μ) = (x₁ + x₂ + ... + xₙ)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Example using our Salary column:</w:t>
            </w:r>
          </w:p>
          <w:p>
            <w:pPr>
              <w:spacing w:after="60" w:before="60"/>
            </w:pPr>
            <w:r>
              <w:rPr>
                <w:rFonts w:ascii="Arial" w:cs="Arial" w:eastAsia="Arial" w:hAnsi="Arial"/>
                <w:color w:val="1a3a5c"/>
                <w:sz w:val="21"/>
                <w:szCs w:val="21"/>
              </w:rPr>
              <w:t xml:space="preserve">   Salaries: [45000, 62000, 38000, 71000, 55000]</w:t>
            </w:r>
          </w:p>
          <w:p>
            <w:pPr>
              <w:spacing w:after="60" w:before="60"/>
            </w:pPr>
            <w:r>
              <w:rPr>
                <w:rFonts w:ascii="Arial" w:cs="Arial" w:eastAsia="Arial" w:hAnsi="Arial"/>
                <w:color w:val="1a3a5c"/>
                <w:sz w:val="21"/>
                <w:szCs w:val="21"/>
              </w:rPr>
              <w:t xml:space="preserve">   Mean = (45000+62000+38000+71000+55000) / 5 = 54200</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Sensitivity: Mean is very sensitive to outliers.</w:t>
            </w:r>
          </w:p>
          <w:p>
            <w:pPr>
              <w:spacing w:after="60" w:before="60"/>
            </w:pPr>
            <w:r>
              <w:rPr>
                <w:rFonts w:ascii="Arial" w:cs="Arial" w:eastAsia="Arial" w:hAnsi="Arial"/>
                <w:color w:val="1a3a5c"/>
                <w:sz w:val="21"/>
                <w:szCs w:val="21"/>
              </w:rPr>
              <w:t xml:space="preserve">   If one salary is 500,000, it pulls the mean upward significantly.</w:t>
            </w:r>
          </w:p>
        </w:tc>
      </w:tr>
    </w:tbl>
    <w:p>
      <w:pPr>
        <w:spacing w:after="80" w:before="80"/>
      </w:pPr>
      <w:r>
        <w:t xml:space="preserve"/>
      </w:r>
    </w:p>
    <w:p>
      <w:pPr>
        <w:pStyle w:val="Heading2"/>
        <w:spacing w:after="120" w:before="240"/>
      </w:pPr>
      <w:r>
        <w:rPr>
          <w:rFonts w:ascii="Arial" w:cs="Arial" w:eastAsia="Arial" w:hAnsi="Arial"/>
          <w:b/>
          <w:bCs/>
          <w:sz w:val="26"/>
          <w:szCs w:val="26"/>
        </w:rPr>
        <w:t xml:space="preserve">1.2  Median</w:t>
      </w:r>
    </w:p>
    <w:p>
      <w:pPr>
        <w:spacing w:after="80" w:before="80"/>
      </w:pPr>
      <w:r>
        <w:rPr>
          <w:rFonts w:ascii="Arial" w:cs="Arial" w:eastAsia="Arial" w:hAnsi="Arial"/>
          <w:sz w:val="22"/>
          <w:szCs w:val="22"/>
        </w:rPr>
        <w:t xml:space="preserve">The median is the middle value when data is sorted. If n is even, it is the average of the two middle values. Unlike the mean, median is robust to outliers.</w:t>
      </w:r>
    </w:p>
    <w:p>
      <w:pPr>
        <w:spacing w:after="100" w:before="100"/>
        <w:jc w:val="center"/>
      </w:pPr>
      <w:r>
        <w:rPr>
          <w:rFonts w:ascii="Courier New" w:cs="Courier New" w:eastAsia="Courier New" w:hAnsi="Courier New"/>
          <w:b/>
          <w:bCs/>
          <w:color w:val="1a3a5c"/>
          <w:sz w:val="22"/>
          <w:szCs w:val="22"/>
        </w:rPr>
        <w:t xml:space="preserve">Median: Sort data → pick middle value (or avg of two middle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Example:</w:t>
            </w:r>
          </w:p>
          <w:p>
            <w:pPr>
              <w:spacing w:after="60" w:before="60"/>
            </w:pPr>
            <w:r>
              <w:rPr>
                <w:rFonts w:ascii="Arial" w:cs="Arial" w:eastAsia="Arial" w:hAnsi="Arial"/>
                <w:color w:val="1a3a5c"/>
                <w:sz w:val="21"/>
                <w:szCs w:val="21"/>
              </w:rPr>
              <w:t xml:space="preserve">   Sorted salaries: [38000, 45000, 55000, 62000, 71000]</w:t>
            </w:r>
          </w:p>
          <w:p>
            <w:pPr>
              <w:spacing w:after="60" w:before="60"/>
            </w:pPr>
            <w:r>
              <w:rPr>
                <w:rFonts w:ascii="Arial" w:cs="Arial" w:eastAsia="Arial" w:hAnsi="Arial"/>
                <w:color w:val="1a3a5c"/>
                <w:sz w:val="21"/>
                <w:szCs w:val="21"/>
              </w:rPr>
              <w:t xml:space="preserve">   Median = 55000  (middle value)</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With outlier: [38000, 45000, 55000, 62000, 500000]</w:t>
            </w:r>
          </w:p>
          <w:p>
            <w:pPr>
              <w:spacing w:after="60" w:before="60"/>
            </w:pPr>
            <w:r>
              <w:rPr>
                <w:rFonts w:ascii="Arial" w:cs="Arial" w:eastAsia="Arial" w:hAnsi="Arial"/>
                <w:color w:val="1a3a5c"/>
                <w:sz w:val="21"/>
                <w:szCs w:val="21"/>
              </w:rPr>
              <w:t xml:space="preserve">   Mean = 140000  (distorted!)    Median = 55000  (unchanged)</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Use Median when your data has outliers or is skewed.</w:t>
            </w:r>
          </w:p>
        </w:tc>
      </w:tr>
    </w:tbl>
    <w:p>
      <w:pPr>
        <w:spacing w:after="80" w:before="80"/>
      </w:pPr>
      <w:r>
        <w:t xml:space="preserve"/>
      </w:r>
    </w:p>
    <w:p>
      <w:pPr>
        <w:pStyle w:val="Heading2"/>
        <w:spacing w:after="120" w:before="240"/>
      </w:pPr>
      <w:r>
        <w:rPr>
          <w:rFonts w:ascii="Arial" w:cs="Arial" w:eastAsia="Arial" w:hAnsi="Arial"/>
          <w:b/>
          <w:bCs/>
          <w:sz w:val="26"/>
          <w:szCs w:val="26"/>
        </w:rPr>
        <w:t xml:space="preserve">1.3  Variance</w:t>
      </w:r>
    </w:p>
    <w:p>
      <w:pPr>
        <w:spacing w:after="80" w:before="80"/>
      </w:pPr>
      <w:r>
        <w:rPr>
          <w:rFonts w:ascii="Arial" w:cs="Arial" w:eastAsia="Arial" w:hAnsi="Arial"/>
          <w:sz w:val="22"/>
          <w:szCs w:val="22"/>
        </w:rPr>
        <w:t xml:space="preserve">Variance measures how spread out the data is from the mean. It is the average of the squared differences from the mean.</w:t>
      </w:r>
    </w:p>
    <w:p>
      <w:pPr>
        <w:spacing w:after="100" w:before="100"/>
        <w:jc w:val="center"/>
      </w:pPr>
      <w:r>
        <w:rPr>
          <w:rFonts w:ascii="Courier New" w:cs="Courier New" w:eastAsia="Courier New" w:hAnsi="Courier New"/>
          <w:b/>
          <w:bCs/>
          <w:color w:val="1a3a5c"/>
          <w:sz w:val="22"/>
          <w:szCs w:val="22"/>
        </w:rPr>
        <w:t xml:space="preserve">Variance (σ²) = Σ(xᵢ − μ)² / n        [Population]</w:t>
      </w:r>
    </w:p>
    <w:p>
      <w:pPr>
        <w:spacing w:after="100" w:before="100"/>
        <w:jc w:val="center"/>
      </w:pPr>
      <w:r>
        <w:rPr>
          <w:rFonts w:ascii="Courier New" w:cs="Courier New" w:eastAsia="Courier New" w:hAnsi="Courier New"/>
          <w:b/>
          <w:bCs/>
          <w:color w:val="1a3a5c"/>
          <w:sz w:val="22"/>
          <w:szCs w:val="22"/>
        </w:rPr>
        <w:t xml:space="preserve">Variance (s²) = Σ(xᵢ − x̄)² / (n−1)   [Sample — use this for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Example (simplified):</w:t>
            </w:r>
          </w:p>
          <w:p>
            <w:pPr>
              <w:spacing w:after="60" w:before="60"/>
            </w:pPr>
            <w:r>
              <w:rPr>
                <w:rFonts w:ascii="Arial" w:cs="Arial" w:eastAsia="Arial" w:hAnsi="Arial"/>
                <w:color w:val="1a3a5c"/>
                <w:sz w:val="21"/>
                <w:szCs w:val="21"/>
              </w:rPr>
              <w:t xml:space="preserve">   Values: [2, 4, 4, 4, 5, 5, 7, 9]   Mean = 5</w:t>
            </w:r>
          </w:p>
          <w:p>
            <w:pPr>
              <w:spacing w:after="60" w:before="60"/>
            </w:pPr>
            <w:r>
              <w:rPr>
                <w:rFonts w:ascii="Arial" w:cs="Arial" w:eastAsia="Arial" w:hAnsi="Arial"/>
                <w:color w:val="1a3a5c"/>
                <w:sz w:val="21"/>
                <w:szCs w:val="21"/>
              </w:rPr>
              <w:t xml:space="preserve">   Differences from mean: [-3,-1,-1,-1,0,0,2,4]</w:t>
            </w:r>
          </w:p>
          <w:p>
            <w:pPr>
              <w:spacing w:after="60" w:before="60"/>
            </w:pPr>
            <w:r>
              <w:rPr>
                <w:rFonts w:ascii="Arial" w:cs="Arial" w:eastAsia="Arial" w:hAnsi="Arial"/>
                <w:color w:val="1a3a5c"/>
                <w:sz w:val="21"/>
                <w:szCs w:val="21"/>
              </w:rPr>
              <w:t xml:space="preserve">   Squared differences:   [9,1,1,1,0,0,4,16]</w:t>
            </w:r>
          </w:p>
          <w:p>
            <w:pPr>
              <w:spacing w:after="60" w:before="60"/>
            </w:pPr>
            <w:r>
              <w:rPr>
                <w:rFonts w:ascii="Arial" w:cs="Arial" w:eastAsia="Arial" w:hAnsi="Arial"/>
                <w:color w:val="1a3a5c"/>
                <w:sz w:val="21"/>
                <w:szCs w:val="21"/>
              </w:rPr>
              <w:t xml:space="preserve">   Variance = (9+1+1+1+0+0+4+16)/8 = 4.0</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Variance is in squared units (e.g., if salary is in ₹, variance is in ₹²).</w:t>
            </w:r>
          </w:p>
          <w:p>
            <w:pPr>
              <w:spacing w:after="60" w:before="60"/>
            </w:pPr>
            <w:r>
              <w:rPr>
                <w:rFonts w:ascii="Arial" w:cs="Arial" w:eastAsia="Arial" w:hAnsi="Arial"/>
                <w:color w:val="1a3a5c"/>
                <w:sz w:val="21"/>
                <w:szCs w:val="21"/>
              </w:rPr>
              <w:t xml:space="preserve">   That is why we use Standard Deviation (square root of variance) more often.</w:t>
            </w:r>
          </w:p>
        </w:tc>
      </w:tr>
    </w:tbl>
    <w:p>
      <w:pPr>
        <w:spacing w:after="80" w:before="80"/>
      </w:pPr>
      <w:r>
        <w:t xml:space="preserve"/>
      </w:r>
    </w:p>
    <w:p>
      <w:pPr>
        <w:pStyle w:val="Heading2"/>
        <w:spacing w:after="120" w:before="240"/>
      </w:pPr>
      <w:r>
        <w:rPr>
          <w:rFonts w:ascii="Arial" w:cs="Arial" w:eastAsia="Arial" w:hAnsi="Arial"/>
          <w:b/>
          <w:bCs/>
          <w:sz w:val="26"/>
          <w:szCs w:val="26"/>
        </w:rPr>
        <w:t xml:space="preserve">1.4  Standard Deviation (Std)</w:t>
      </w:r>
    </w:p>
    <w:p>
      <w:pPr>
        <w:spacing w:after="80" w:before="80"/>
      </w:pPr>
      <w:r>
        <w:rPr>
          <w:rFonts w:ascii="Arial" w:cs="Arial" w:eastAsia="Arial" w:hAnsi="Arial"/>
          <w:sz w:val="22"/>
          <w:szCs w:val="22"/>
        </w:rPr>
        <w:t xml:space="preserve">Standard deviation is the square root of variance. It brings the measure back to the original units, making it interpretable.</w:t>
      </w:r>
    </w:p>
    <w:p>
      <w:pPr>
        <w:spacing w:after="100" w:before="100"/>
        <w:jc w:val="center"/>
      </w:pPr>
      <w:r>
        <w:rPr>
          <w:rFonts w:ascii="Courier New" w:cs="Courier New" w:eastAsia="Courier New" w:hAnsi="Courier New"/>
          <w:b/>
          <w:bCs/>
          <w:color w:val="1a3a5c"/>
          <w:sz w:val="22"/>
          <w:szCs w:val="22"/>
        </w:rPr>
        <w:t xml:space="preserve">Std Dev (σ) = √Variance = √[Σ(xᵢ − μ)²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Interpretation — The 68-95-99.7 Rule (Normal Distribution):</w:t>
            </w:r>
          </w:p>
          <w:p>
            <w:pPr>
              <w:spacing w:after="60" w:before="60"/>
            </w:pPr>
            <w:r>
              <w:rPr>
                <w:rFonts w:ascii="Arial" w:cs="Arial" w:eastAsia="Arial" w:hAnsi="Arial"/>
                <w:color w:val="1a3a5c"/>
                <w:sz w:val="21"/>
                <w:szCs w:val="21"/>
              </w:rPr>
              <w:t xml:space="preserve">   • 68% of data falls within μ ± 1σ</w:t>
            </w:r>
          </w:p>
          <w:p>
            <w:pPr>
              <w:spacing w:after="60" w:before="60"/>
            </w:pPr>
            <w:r>
              <w:rPr>
                <w:rFonts w:ascii="Arial" w:cs="Arial" w:eastAsia="Arial" w:hAnsi="Arial"/>
                <w:color w:val="1a3a5c"/>
                <w:sz w:val="21"/>
                <w:szCs w:val="21"/>
              </w:rPr>
              <w:t xml:space="preserve">   • 95% of data falls within μ ± 2σ</w:t>
            </w:r>
          </w:p>
          <w:p>
            <w:pPr>
              <w:spacing w:after="60" w:before="60"/>
            </w:pPr>
            <w:r>
              <w:rPr>
                <w:rFonts w:ascii="Arial" w:cs="Arial" w:eastAsia="Arial" w:hAnsi="Arial"/>
                <w:color w:val="1a3a5c"/>
                <w:sz w:val="21"/>
                <w:szCs w:val="21"/>
              </w:rPr>
              <w:t xml:space="preserve">   • 99.7% of data falls within μ ± 3σ</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Employee Salary Example:</w:t>
            </w:r>
          </w:p>
          <w:p>
            <w:pPr>
              <w:spacing w:after="60" w:before="60"/>
            </w:pPr>
            <w:r>
              <w:rPr>
                <w:rFonts w:ascii="Arial" w:cs="Arial" w:eastAsia="Arial" w:hAnsi="Arial"/>
                <w:color w:val="1a3a5c"/>
                <w:sz w:val="21"/>
                <w:szCs w:val="21"/>
              </w:rPr>
              <w:t xml:space="preserve">   Mean Salary = ₹54,000   Std Dev = ₹18,000</w:t>
            </w:r>
          </w:p>
          <w:p>
            <w:pPr>
              <w:spacing w:after="60" w:before="60"/>
            </w:pPr>
            <w:r>
              <w:rPr>
                <w:rFonts w:ascii="Arial" w:cs="Arial" w:eastAsia="Arial" w:hAnsi="Arial"/>
                <w:color w:val="1a3a5c"/>
                <w:sz w:val="21"/>
                <w:szCs w:val="21"/>
              </w:rPr>
              <w:t xml:space="preserve">   → ~68% of employees earn between ₹36,000 and ₹72,000</w:t>
            </w:r>
          </w:p>
          <w:p>
            <w:pPr>
              <w:spacing w:after="60" w:before="60"/>
            </w:pPr>
            <w:r>
              <w:rPr>
                <w:rFonts w:ascii="Arial" w:cs="Arial" w:eastAsia="Arial" w:hAnsi="Arial"/>
                <w:color w:val="1a3a5c"/>
                <w:sz w:val="21"/>
                <w:szCs w:val="21"/>
              </w:rPr>
              <w:t xml:space="preserve">   → Values beyond 3σ are likely outliers.</w:t>
            </w:r>
          </w:p>
        </w:tc>
      </w:tr>
    </w:tbl>
    <w:p>
      <w:pPr>
        <w:spacing w:after="80" w:before="80"/>
      </w:pPr>
      <w:r>
        <w:t xml:space="preserve"/>
      </w:r>
    </w:p>
    <w:p>
      <w:pPr>
        <w:pStyle w:val="Heading2"/>
        <w:spacing w:after="120" w:before="240"/>
      </w:pPr>
      <w:r>
        <w:rPr>
          <w:rFonts w:ascii="Arial" w:cs="Arial" w:eastAsia="Arial" w:hAnsi="Arial"/>
          <w:b/>
          <w:bCs/>
          <w:sz w:val="26"/>
          <w:szCs w:val="26"/>
        </w:rPr>
        <w:t xml:space="preserve">1.5  Spread, Range &amp; IQR</w:t>
      </w:r>
    </w:p>
    <w:p>
      <w:pPr>
        <w:spacing w:after="80" w:before="80"/>
      </w:pPr>
      <w:r>
        <w:rPr>
          <w:rFonts w:ascii="Arial" w:cs="Arial" w:eastAsia="Arial" w:hAnsi="Arial"/>
          <w:sz w:val="22"/>
          <w:szCs w:val="22"/>
        </w:rPr>
        <w:t xml:space="preserve">Spread refers to how wide or narrow the distribution of data is. Multiple measures describe spread:</w:t>
      </w:r>
    </w:p>
    <w:p>
      <w:pPr>
        <w:pStyle w:val="ListParagraph"/>
        <w:numPr>
          <w:ilvl w:val="0"/>
          <w:numId w:val="2"/>
        </w:numPr>
        <w:spacing w:after="60" w:before="60"/>
      </w:pPr>
      <w:r>
        <w:rPr>
          <w:rFonts w:ascii="Arial" w:cs="Arial" w:eastAsia="Arial" w:hAnsi="Arial"/>
          <w:sz w:val="22"/>
          <w:szCs w:val="22"/>
        </w:rPr>
        <w:t xml:space="preserve">Range = Max − Min  (simplest, but very sensitive to outliers)</w:t>
      </w:r>
    </w:p>
    <w:p>
      <w:pPr>
        <w:pStyle w:val="ListParagraph"/>
        <w:numPr>
          <w:ilvl w:val="0"/>
          <w:numId w:val="2"/>
        </w:numPr>
        <w:spacing w:after="60" w:before="60"/>
      </w:pPr>
      <w:r>
        <w:rPr>
          <w:rFonts w:ascii="Arial" w:cs="Arial" w:eastAsia="Arial" w:hAnsi="Arial"/>
          <w:sz w:val="22"/>
          <w:szCs w:val="22"/>
        </w:rPr>
        <w:t xml:space="preserve">Interquartile Range (IQR) = Q3 − Q1  (robust spread measure)</w:t>
      </w:r>
    </w:p>
    <w:p>
      <w:pPr>
        <w:pStyle w:val="ListParagraph"/>
        <w:numPr>
          <w:ilvl w:val="0"/>
          <w:numId w:val="2"/>
        </w:numPr>
        <w:spacing w:after="60" w:before="60"/>
      </w:pPr>
      <w:r>
        <w:rPr>
          <w:rFonts w:ascii="Arial" w:cs="Arial" w:eastAsia="Arial" w:hAnsi="Arial"/>
          <w:sz w:val="22"/>
          <w:szCs w:val="22"/>
        </w:rPr>
        <w:t xml:space="preserve">Variance / Std Dev  (statistical spread measures explained above)</w:t>
      </w:r>
    </w:p>
    <w:p>
      <w:pPr>
        <w:spacing w:after="80" w:before="80"/>
      </w:pPr>
      <w:r>
        <w:t xml:space="preserve"/>
      </w:r>
    </w:p>
    <w:p>
      <w:pPr>
        <w:spacing w:after="100" w:before="100"/>
        <w:jc w:val="center"/>
      </w:pPr>
      <w:r>
        <w:rPr>
          <w:rFonts w:ascii="Courier New" w:cs="Courier New" w:eastAsia="Courier New" w:hAnsi="Courier New"/>
          <w:b/>
          <w:bCs/>
          <w:color w:val="1a3a5c"/>
          <w:sz w:val="22"/>
          <w:szCs w:val="22"/>
        </w:rPr>
        <w:t xml:space="preserve">IQR = Q3 (75th percentile) − Q1 (25th percentile)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Example — Salary IQR:</w:t>
            </w:r>
          </w:p>
          <w:p>
            <w:pPr>
              <w:spacing w:after="60" w:before="60"/>
            </w:pPr>
            <w:r>
              <w:rPr>
                <w:rFonts w:ascii="Arial" w:cs="Arial" w:eastAsia="Arial" w:hAnsi="Arial"/>
                <w:color w:val="1a3a5c"/>
                <w:sz w:val="21"/>
                <w:szCs w:val="21"/>
              </w:rPr>
              <w:t xml:space="preserve">   Q1 = ₹38,000   Q3 = ₹68,000   IQR = ₹30,000</w:t>
            </w:r>
          </w:p>
          <w:p>
            <w:pPr>
              <w:spacing w:after="60" w:before="60"/>
            </w:pPr>
            <w:r>
              <w:rPr>
                <w:rFonts w:ascii="Arial" w:cs="Arial" w:eastAsia="Arial" w:hAnsi="Arial"/>
                <w:color w:val="1a3a5c"/>
                <w:sz w:val="21"/>
                <w:szCs w:val="21"/>
              </w:rPr>
              <w:t xml:space="preserve">   Outlier Fences: Lower = Q1 − 1.5×IQR   Upper = Q3 + 1.5×IQR</w:t>
            </w:r>
          </w:p>
          <w:p>
            <w:pPr>
              <w:spacing w:after="60" w:before="60"/>
            </w:pPr>
            <w:r>
              <w:rPr>
                <w:rFonts w:ascii="Arial" w:cs="Arial" w:eastAsia="Arial" w:hAnsi="Arial"/>
                <w:color w:val="1a3a5c"/>
                <w:sz w:val="21"/>
                <w:szCs w:val="21"/>
              </w:rPr>
              <w:t xml:space="preserve">   Any value outside these fences is flagged as an outlier.</w:t>
            </w:r>
          </w:p>
        </w:tc>
      </w:tr>
    </w:tbl>
    <w:p>
      <w:pPr>
        <w:spacing w:after="80" w:before="80"/>
      </w:pPr>
      <w:r>
        <w:t xml:space="preserve"/>
      </w:r>
    </w:p>
    <w:p>
      <w:pPr>
        <w:pStyle w:val="Heading2"/>
        <w:spacing w:after="120" w:before="240"/>
      </w:pPr>
      <w:r>
        <w:rPr>
          <w:rFonts w:ascii="Arial" w:cs="Arial" w:eastAsia="Arial" w:hAnsi="Arial"/>
          <w:b/>
          <w:bCs/>
          <w:sz w:val="26"/>
          <w:szCs w:val="26"/>
        </w:rPr>
        <w:t xml:space="preserve">1.6  Covariance</w:t>
      </w:r>
    </w:p>
    <w:p>
      <w:pPr>
        <w:spacing w:after="80" w:before="80"/>
      </w:pPr>
      <w:r>
        <w:rPr>
          <w:rFonts w:ascii="Arial" w:cs="Arial" w:eastAsia="Arial" w:hAnsi="Arial"/>
          <w:sz w:val="22"/>
          <w:szCs w:val="22"/>
        </w:rPr>
        <w:t xml:space="preserve">Covariance measures how two variables change together. A positive covariance means both increase together; negative means one goes up as the other goes down.</w:t>
      </w:r>
    </w:p>
    <w:p>
      <w:pPr>
        <w:spacing w:after="100" w:before="100"/>
        <w:jc w:val="center"/>
      </w:pPr>
      <w:r>
        <w:rPr>
          <w:rFonts w:ascii="Courier New" w:cs="Courier New" w:eastAsia="Courier New" w:hAnsi="Courier New"/>
          <w:b/>
          <w:bCs/>
          <w:color w:val="1a3a5c"/>
          <w:sz w:val="22"/>
          <w:szCs w:val="22"/>
        </w:rPr>
        <w:t xml:space="preserve">Cov(X,Y) = Σ[(xᵢ − x̄)(yᵢ − ȳ)] /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Interpretation:</w:t>
            </w:r>
          </w:p>
          <w:p>
            <w:pPr>
              <w:spacing w:after="60" w:before="60"/>
            </w:pPr>
            <w:r>
              <w:rPr>
                <w:rFonts w:ascii="Arial" w:cs="Arial" w:eastAsia="Arial" w:hAnsi="Arial"/>
                <w:color w:val="1a3a5c"/>
                <w:sz w:val="21"/>
                <w:szCs w:val="21"/>
              </w:rPr>
              <w:t xml:space="preserve">   Cov(Age, Salary) = large positive number</w:t>
            </w:r>
          </w:p>
          <w:p>
            <w:pPr>
              <w:spacing w:after="60" w:before="60"/>
            </w:pPr>
            <w:r>
              <w:rPr>
                <w:rFonts w:ascii="Arial" w:cs="Arial" w:eastAsia="Arial" w:hAnsi="Arial"/>
                <w:color w:val="1a3a5c"/>
                <w:sz w:val="21"/>
                <w:szCs w:val="21"/>
              </w:rPr>
              <w:t xml:space="preserve">   → Older employees tend to have higher salaries (positive relationship)</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Problem: Covariance depends on units. Age is in years, Salary in ₹.</w:t>
            </w:r>
          </w:p>
          <w:p>
            <w:pPr>
              <w:spacing w:after="60" w:before="60"/>
            </w:pPr>
            <w:r>
              <w:rPr>
                <w:rFonts w:ascii="Arial" w:cs="Arial" w:eastAsia="Arial" w:hAnsi="Arial"/>
                <w:color w:val="1a3a5c"/>
                <w:sz w:val="21"/>
                <w:szCs w:val="21"/>
              </w:rPr>
              <w:t xml:space="preserve">   So covariance values are hard to compare across different variable pairs.</w:t>
            </w:r>
          </w:p>
          <w:p>
            <w:pPr>
              <w:spacing w:after="60" w:before="60"/>
            </w:pPr>
            <w:r>
              <w:rPr>
                <w:rFonts w:ascii="Arial" w:cs="Arial" w:eastAsia="Arial" w:hAnsi="Arial"/>
                <w:color w:val="1a3a5c"/>
                <w:sz w:val="21"/>
                <w:szCs w:val="21"/>
              </w:rPr>
              <w:t xml:space="preserve">   Solution → Correlation (normalised covariance, always between −1 and +1).</w:t>
            </w:r>
          </w:p>
        </w:tc>
      </w:tr>
    </w:tbl>
    <w:p>
      <w:pPr>
        <w:spacing w:after="80" w:before="80"/>
      </w:pPr>
      <w:r>
        <w:t xml:space="preserve"/>
      </w:r>
    </w:p>
    <w:p>
      <w:pPr>
        <w:spacing w:after="100" w:before="100"/>
        <w:jc w:val="center"/>
      </w:pPr>
      <w:r>
        <w:rPr>
          <w:rFonts w:ascii="Courier New" w:cs="Courier New" w:eastAsia="Courier New" w:hAnsi="Courier New"/>
          <w:b/>
          <w:bCs/>
          <w:color w:val="1a3a5c"/>
          <w:sz w:val="22"/>
          <w:szCs w:val="22"/>
        </w:rPr>
        <w:t xml:space="preserve">Correlation (r) = Cov(X,Y) / (σₓ × σᵧ)     [Range: −1 to +1]</w:t>
      </w:r>
    </w:p>
    <w:p>
      <w:pPr>
        <w:spacing w:after="80" w:before="80"/>
      </w:pPr>
      <w:r>
        <w:t xml:space="preserve"/>
      </w:r>
    </w:p>
    <w:p>
      <w:pPr>
        <w:spacing w:after="120" w:before="120"/>
        <w:jc w:val="center"/>
      </w:pPr>
      <w:r>
        <w:drawing>
          <wp:inline distT="0" distB="0" distL="0" distR="0">
            <wp:extent cx="49339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205740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1.1 — Salary distribution showing mean, median, std dev bands, boxplot, and normal curve.</w:t>
      </w:r>
    </w:p>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1.2 — Covariance matrix (raw values) and correlation matrix (normalised −1 to +1). Notice Age-Experience correlation is very high (~0.97) since experience grows with age.</w:t>
      </w:r>
    </w:p>
    <w:p>
      <w:r>
        <w:br w:type="page"/>
      </w:r>
    </w:p>
    <w:p>
      <w:pPr>
        <w:pStyle w:val="Heading1"/>
        <w:spacing w:after="160" w:before="360"/>
      </w:pPr>
      <w:r>
        <w:rPr>
          <w:rFonts w:ascii="Arial" w:cs="Arial" w:eastAsia="Arial" w:hAnsi="Arial"/>
          <w:b/>
          <w:bCs/>
          <w:sz w:val="32"/>
          <w:szCs w:val="32"/>
        </w:rPr>
        <w:t xml:space="preserve">Chapter 2: Data Assessing</w:t>
      </w:r>
    </w:p>
    <w:p>
      <w:pPr>
        <w:spacing w:after="80" w:before="80"/>
      </w:pPr>
      <w:r>
        <w:rPr>
          <w:rFonts w:ascii="Arial" w:cs="Arial" w:eastAsia="Arial" w:hAnsi="Arial"/>
          <w:sz w:val="22"/>
          <w:szCs w:val="22"/>
        </w:rPr>
        <w:t xml:space="preserve">Before touching a single value, you must understand what data you have. Data assessing is the process of examining a dataset to understand its structure, quality, completeness, and characteristics. Think of it as a doctor's initial examination before diagnosis.</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2.1  First Look at Data</w:t>
      </w:r>
    </w:p>
    <w:p>
      <w:pPr>
        <w:spacing w:after="80" w:before="80"/>
      </w:pPr>
      <w:r>
        <w:rPr>
          <w:rFonts w:ascii="Arial" w:cs="Arial" w:eastAsia="Arial" w:hAnsi="Arial"/>
          <w:sz w:val="22"/>
          <w:szCs w:val="22"/>
        </w:rPr>
        <w:t xml:space="preserve">Always start with these basic commands when you receive a new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pandas as pd</w:t>
            </w:r>
          </w:p>
          <w:p>
            <w:pPr>
              <w:spacing w:after="0" w:before="0"/>
            </w:pPr>
            <w:r>
              <w:rPr>
                <w:rFonts w:ascii="Courier New" w:cs="Courier New" w:eastAsia="Courier New" w:hAnsi="Courier New"/>
                <w:color w:val="1a1a2e"/>
                <w:sz w:val="18"/>
                <w:szCs w:val="18"/>
              </w:rPr>
              <w:t xml:space="preserve">import numpy as np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df = pd.read_csv("employee_data.csv")</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1. Shape — how many rows and columns?</w:t>
            </w:r>
          </w:p>
          <w:p>
            <w:pPr>
              <w:spacing w:after="0" w:before="0"/>
            </w:pPr>
            <w:r>
              <w:rPr>
                <w:rFonts w:ascii="Courier New" w:cs="Courier New" w:eastAsia="Courier New" w:hAnsi="Courier New"/>
                <w:color w:val="1a1a2e"/>
                <w:sz w:val="18"/>
                <w:szCs w:val="18"/>
              </w:rPr>
              <w:t xml:space="preserve">print(df.shape)           # (200, 7)</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2. First few rows</w:t>
            </w:r>
          </w:p>
          <w:p>
            <w:pPr>
              <w:spacing w:after="0" w:before="0"/>
            </w:pPr>
            <w:r>
              <w:rPr>
                <w:rFonts w:ascii="Courier New" w:cs="Courier New" w:eastAsia="Courier New" w:hAnsi="Courier New"/>
                <w:color w:val="1a1a2e"/>
                <w:sz w:val="18"/>
                <w:szCs w:val="18"/>
              </w:rPr>
              <w:t xml:space="preserve">print(df.head(5))</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3. Column names &amp; data types</w:t>
            </w:r>
          </w:p>
          <w:p>
            <w:pPr>
              <w:spacing w:after="0" w:before="0"/>
            </w:pPr>
            <w:r>
              <w:rPr>
                <w:rFonts w:ascii="Courier New" w:cs="Courier New" w:eastAsia="Courier New" w:hAnsi="Courier New"/>
                <w:color w:val="1a1a2e"/>
                <w:sz w:val="18"/>
                <w:szCs w:val="18"/>
              </w:rPr>
              <w:t xml:space="preserve">print(df.dtypes)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4. Summary statistics for numeric columns</w:t>
            </w:r>
          </w:p>
          <w:p>
            <w:pPr>
              <w:spacing w:after="0" w:before="0"/>
            </w:pPr>
            <w:r>
              <w:rPr>
                <w:rFonts w:ascii="Courier New" w:cs="Courier New" w:eastAsia="Courier New" w:hAnsi="Courier New"/>
                <w:color w:val="1a1a2e"/>
                <w:sz w:val="18"/>
                <w:szCs w:val="18"/>
              </w:rPr>
              <w:t xml:space="preserve">print(df.describe())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5. Info — non-null counts, dtypes, memory</w:t>
            </w:r>
          </w:p>
          <w:p>
            <w:pPr>
              <w:spacing w:after="0" w:before="0"/>
            </w:pPr>
            <w:r>
              <w:rPr>
                <w:rFonts w:ascii="Courier New" w:cs="Courier New" w:eastAsia="Courier New" w:hAnsi="Courier New"/>
                <w:color w:val="1a1a2e"/>
                <w:sz w:val="18"/>
                <w:szCs w:val="18"/>
              </w:rPr>
              <w:t xml:space="preserve">print(df.info())</w:t>
            </w:r>
          </w:p>
        </w:tc>
      </w:tr>
    </w:tbl>
    <w:p>
      <w:pPr>
        <w:spacing w:after="80" w:before="80"/>
      </w:pPr>
      <w:r>
        <w:t xml:space="preserve"/>
      </w:r>
    </w:p>
    <w:p>
      <w:pPr>
        <w:pStyle w:val="Heading2"/>
        <w:spacing w:after="120" w:before="240"/>
      </w:pPr>
      <w:r>
        <w:rPr>
          <w:rFonts w:ascii="Arial" w:cs="Arial" w:eastAsia="Arial" w:hAnsi="Arial"/>
          <w:b/>
          <w:bCs/>
          <w:sz w:val="26"/>
          <w:szCs w:val="26"/>
        </w:rPr>
        <w:t xml:space="preserve">2.2  What to Look For During Assessment</w:t>
      </w:r>
    </w:p>
    <w:p>
      <w:pPr>
        <w:pStyle w:val="Heading3"/>
        <w:spacing w:after="80" w:before="160"/>
      </w:pPr>
      <w:r>
        <w:rPr>
          <w:rFonts w:ascii="Arial" w:cs="Arial" w:eastAsia="Arial" w:hAnsi="Arial"/>
          <w:b/>
          <w:bCs/>
          <w:sz w:val="23"/>
          <w:szCs w:val="23"/>
        </w:rPr>
        <w:t xml:space="preserve">2.2.1  Data Types</w:t>
      </w:r>
    </w:p>
    <w:p>
      <w:pPr>
        <w:spacing w:after="80" w:before="80"/>
      </w:pPr>
      <w:r>
        <w:rPr>
          <w:rFonts w:ascii="Arial" w:cs="Arial" w:eastAsia="Arial" w:hAnsi="Arial"/>
          <w:sz w:val="22"/>
          <w:szCs w:val="22"/>
        </w:rPr>
        <w:t xml:space="preserve">Each column should have the correct data type. Mismatched types are a common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Expected Type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Wrong Type Example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 (string)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compute mean/median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Contains strings like "N/A"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Education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Encoded incorrectly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do date arithmetic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Check data types</w:t>
            </w:r>
          </w:p>
          <w:p>
            <w:pPr>
              <w:spacing w:after="0" w:before="0"/>
            </w:pPr>
            <w:r>
              <w:rPr>
                <w:rFonts w:ascii="Courier New" w:cs="Courier New" w:eastAsia="Courier New" w:hAnsi="Courier New"/>
                <w:color w:val="1a1a2e"/>
                <w:sz w:val="18"/>
                <w:szCs w:val="18"/>
              </w:rPr>
              <w:t xml:space="preserve">print(df.dtypes)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Fix wrong types</w:t>
            </w:r>
          </w:p>
          <w:p>
            <w:pPr>
              <w:spacing w:after="0" w:before="0"/>
            </w:pPr>
            <w:r>
              <w:rPr>
                <w:rFonts w:ascii="Courier New" w:cs="Courier New" w:eastAsia="Courier New" w:hAnsi="Courier New"/>
                <w:color w:val="1a1a2e"/>
                <w:sz w:val="18"/>
                <w:szCs w:val="18"/>
              </w:rPr>
              <w:t xml:space="preserve">df["Age"]    = pd.to_numeric(df["Age"], errors="coerce")  # converts bad vals to NaN</w:t>
            </w:r>
          </w:p>
          <w:p>
            <w:pPr>
              <w:spacing w:after="0" w:before="0"/>
            </w:pPr>
            <w:r>
              <w:rPr>
                <w:rFonts w:ascii="Courier New" w:cs="Courier New" w:eastAsia="Courier New" w:hAnsi="Courier New"/>
                <w:color w:val="1a1a2e"/>
                <w:sz w:val="18"/>
                <w:szCs w:val="18"/>
              </w:rPr>
              <w:t xml:space="preserve">df["Date"]   = pd.to_datetime(df["Date"], errors="coerce")</w:t>
            </w:r>
          </w:p>
          <w:p>
            <w:pPr>
              <w:spacing w:after="0" w:before="0"/>
            </w:pPr>
            <w:r>
              <w:rPr>
                <w:rFonts w:ascii="Courier New" w:cs="Courier New" w:eastAsia="Courier New" w:hAnsi="Courier New"/>
                <w:color w:val="1a1a2e"/>
                <w:sz w:val="18"/>
                <w:szCs w:val="18"/>
              </w:rPr>
              <w:t xml:space="preserve">df["Salary"] = df["Salary"].astype(float)</w:t>
            </w:r>
          </w:p>
        </w:tc>
      </w:tr>
    </w:tbl>
    <w:p>
      <w:pPr>
        <w:spacing w:after="80" w:before="80"/>
      </w:pPr>
      <w:r>
        <w:t xml:space="preserve"/>
      </w:r>
    </w:p>
    <w:p>
      <w:pPr>
        <w:pStyle w:val="Heading3"/>
        <w:spacing w:after="80" w:before="160"/>
      </w:pPr>
      <w:r>
        <w:rPr>
          <w:rFonts w:ascii="Arial" w:cs="Arial" w:eastAsia="Arial" w:hAnsi="Arial"/>
          <w:b/>
          <w:bCs/>
          <w:sz w:val="23"/>
          <w:szCs w:val="23"/>
        </w:rPr>
        <w:t xml:space="preserve">2.2.2  Missing Values</w:t>
      </w:r>
    </w:p>
    <w:p>
      <w:pPr>
        <w:spacing w:after="80" w:before="80"/>
      </w:pPr>
      <w:r>
        <w:rPr>
          <w:rFonts w:ascii="Arial" w:cs="Arial" w:eastAsia="Arial" w:hAnsi="Arial"/>
          <w:sz w:val="22"/>
          <w:szCs w:val="22"/>
        </w:rPr>
        <w:t xml:space="preserve">Understanding where data is missing and how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Count missing per column</w:t>
            </w:r>
          </w:p>
          <w:p>
            <w:pPr>
              <w:spacing w:after="0" w:before="0"/>
            </w:pPr>
            <w:r>
              <w:rPr>
                <w:rFonts w:ascii="Courier New" w:cs="Courier New" w:eastAsia="Courier New" w:hAnsi="Courier New"/>
                <w:color w:val="1a1a2e"/>
                <w:sz w:val="18"/>
                <w:szCs w:val="18"/>
              </w:rPr>
              <w:t xml:space="preserve">print(df.isnull().sum())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Missing percentage</w:t>
            </w:r>
          </w:p>
          <w:p>
            <w:pPr>
              <w:spacing w:after="0" w:before="0"/>
            </w:pPr>
            <w:r>
              <w:rPr>
                <w:rFonts w:ascii="Courier New" w:cs="Courier New" w:eastAsia="Courier New" w:hAnsi="Courier New"/>
                <w:color w:val="1a1a2e"/>
                <w:sz w:val="18"/>
                <w:szCs w:val="18"/>
              </w:rPr>
              <w:t xml:space="preserve">print((df.isnull().sum() / len(df)) * 100)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Visual heatmap of missing values</w:t>
            </w:r>
          </w:p>
          <w:p>
            <w:pPr>
              <w:spacing w:after="0" w:before="0"/>
            </w:pPr>
            <w:r>
              <w:rPr>
                <w:rFonts w:ascii="Courier New" w:cs="Courier New" w:eastAsia="Courier New" w:hAnsi="Courier New"/>
                <w:color w:val="1a1a2e"/>
                <w:sz w:val="18"/>
                <w:szCs w:val="18"/>
              </w:rPr>
              <w:t xml:space="preserve">import seaborn as sns</w:t>
            </w:r>
          </w:p>
          <w:p>
            <w:pPr>
              <w:spacing w:after="0" w:before="0"/>
            </w:pPr>
            <w:r>
              <w:rPr>
                <w:rFonts w:ascii="Courier New" w:cs="Courier New" w:eastAsia="Courier New" w:hAnsi="Courier New"/>
                <w:color w:val="1a1a2e"/>
                <w:sz w:val="18"/>
                <w:szCs w:val="18"/>
              </w:rPr>
              <w:t xml:space="preserve">import matplotlib.pyplot as plt</w:t>
            </w:r>
          </w:p>
          <w:p>
            <w:pPr>
              <w:spacing w:after="0" w:before="0"/>
            </w:pPr>
            <w:r>
              <w:rPr>
                <w:rFonts w:ascii="Courier New" w:cs="Courier New" w:eastAsia="Courier New" w:hAnsi="Courier New"/>
                <w:color w:val="1a1a2e"/>
                <w:sz w:val="18"/>
                <w:szCs w:val="18"/>
              </w:rPr>
              <w:t xml:space="preserve">sns.heatmap(df.isnull(), cbar=False, yticklabels=False)</w:t>
            </w:r>
          </w:p>
          <w:p>
            <w:pPr>
              <w:spacing w:after="0" w:before="0"/>
            </w:pPr>
            <w:r>
              <w:rPr>
                <w:rFonts w:ascii="Courier New" w:cs="Courier New" w:eastAsia="Courier New" w:hAnsi="Courier New"/>
                <w:color w:val="1a1a2e"/>
                <w:sz w:val="18"/>
                <w:szCs w:val="18"/>
              </w:rPr>
              <w:t xml:space="preserve">plt.title("Missing Value Map")</w:t>
            </w:r>
          </w:p>
          <w:p>
            <w:pPr>
              <w:spacing w:after="0" w:before="0"/>
            </w:pPr>
            <w:r>
              <w:rPr>
                <w:rFonts w:ascii="Courier New" w:cs="Courier New" w:eastAsia="Courier New" w:hAnsi="Courier New"/>
                <w:color w:val="1a1a2e"/>
                <w:sz w:val="18"/>
                <w:szCs w:val="18"/>
              </w:rPr>
              <w:t xml:space="preserve">plt.show()</w:t>
            </w:r>
          </w:p>
        </w:tc>
      </w:tr>
    </w:tbl>
    <w:p>
      <w:pPr>
        <w:spacing w:after="80" w:before="80"/>
      </w:pPr>
      <w:r>
        <w:t xml:space="preserve"/>
      </w:r>
    </w:p>
    <w:p>
      <w:pPr>
        <w:pStyle w:val="Heading3"/>
        <w:spacing w:after="80" w:before="160"/>
      </w:pPr>
      <w:r>
        <w:rPr>
          <w:rFonts w:ascii="Arial" w:cs="Arial" w:eastAsia="Arial" w:hAnsi="Arial"/>
          <w:b/>
          <w:bCs/>
          <w:sz w:val="23"/>
          <w:szCs w:val="23"/>
        </w:rPr>
        <w:t xml:space="preserve">2.2.3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Count duplicate rows</w:t>
            </w:r>
          </w:p>
          <w:p>
            <w:pPr>
              <w:spacing w:after="0" w:before="0"/>
            </w:pPr>
            <w:r>
              <w:rPr>
                <w:rFonts w:ascii="Courier New" w:cs="Courier New" w:eastAsia="Courier New" w:hAnsi="Courier New"/>
                <w:color w:val="1a1a2e"/>
                <w:sz w:val="18"/>
                <w:szCs w:val="18"/>
              </w:rPr>
              <w:t xml:space="preserve">print(df.duplicated().sum())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See which rows are duplicated</w:t>
            </w:r>
          </w:p>
          <w:p>
            <w:pPr>
              <w:spacing w:after="0" w:before="0"/>
            </w:pPr>
            <w:r>
              <w:rPr>
                <w:rFonts w:ascii="Courier New" w:cs="Courier New" w:eastAsia="Courier New" w:hAnsi="Courier New"/>
                <w:color w:val="1a1a2e"/>
                <w:sz w:val="18"/>
                <w:szCs w:val="18"/>
              </w:rPr>
              <w:t xml:space="preserve">print(df[df.duplicated()])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Check duplicates based on a specific column</w:t>
            </w:r>
          </w:p>
          <w:p>
            <w:pPr>
              <w:spacing w:after="0" w:before="0"/>
            </w:pPr>
            <w:r>
              <w:rPr>
                <w:rFonts w:ascii="Courier New" w:cs="Courier New" w:eastAsia="Courier New" w:hAnsi="Courier New"/>
                <w:color w:val="1a1a2e"/>
                <w:sz w:val="18"/>
                <w:szCs w:val="18"/>
              </w:rPr>
              <w:t xml:space="preserve">print(df.duplicated(subset=["EmployeeID"]).sum())</w:t>
            </w:r>
          </w:p>
        </w:tc>
      </w:tr>
    </w:tbl>
    <w:p>
      <w:pPr>
        <w:spacing w:after="80" w:before="80"/>
      </w:pPr>
      <w:r>
        <w:t xml:space="preserve"/>
      </w:r>
    </w:p>
    <w:p>
      <w:pPr>
        <w:pStyle w:val="Heading3"/>
        <w:spacing w:after="80" w:before="160"/>
      </w:pPr>
      <w:r>
        <w:rPr>
          <w:rFonts w:ascii="Arial" w:cs="Arial" w:eastAsia="Arial" w:hAnsi="Arial"/>
          <w:b/>
          <w:bCs/>
          <w:sz w:val="23"/>
          <w:szCs w:val="23"/>
        </w:rPr>
        <w:t xml:space="preserve">2.2.4  Value Counts for Categorical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Frequency of each category</w:t>
            </w:r>
          </w:p>
          <w:p>
            <w:pPr>
              <w:spacing w:after="0" w:before="0"/>
            </w:pPr>
            <w:r>
              <w:rPr>
                <w:rFonts w:ascii="Courier New" w:cs="Courier New" w:eastAsia="Courier New" w:hAnsi="Courier New"/>
                <w:color w:val="1a1a2e"/>
                <w:sz w:val="18"/>
                <w:szCs w:val="18"/>
              </w:rPr>
              <w:t xml:space="preserve">print(df["Education"].value_counts())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Percentage</w:t>
            </w:r>
          </w:p>
          <w:p>
            <w:pPr>
              <w:spacing w:after="0" w:before="0"/>
            </w:pPr>
            <w:r>
              <w:rPr>
                <w:rFonts w:ascii="Courier New" w:cs="Courier New" w:eastAsia="Courier New" w:hAnsi="Courier New"/>
                <w:color w:val="1a1a2e"/>
                <w:sz w:val="18"/>
                <w:szCs w:val="18"/>
              </w:rPr>
              <w:t xml:space="preserve">print(df["Education"].value_counts(normalize=True) * 100)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Unique values</w:t>
            </w:r>
          </w:p>
          <w:p>
            <w:pPr>
              <w:spacing w:after="0" w:before="0"/>
            </w:pPr>
            <w:r>
              <w:rPr>
                <w:rFonts w:ascii="Courier New" w:cs="Courier New" w:eastAsia="Courier New" w:hAnsi="Courier New"/>
                <w:color w:val="1a1a2e"/>
                <w:sz w:val="18"/>
                <w:szCs w:val="18"/>
              </w:rPr>
              <w:t xml:space="preserve">print(df["Education"].unique())</w:t>
            </w:r>
          </w:p>
          <w:p>
            <w:pPr>
              <w:spacing w:after="0" w:before="0"/>
            </w:pPr>
            <w:r>
              <w:rPr>
                <w:rFonts w:ascii="Courier New" w:cs="Courier New" w:eastAsia="Courier New" w:hAnsi="Courier New"/>
                <w:color w:val="1a1a2e"/>
                <w:sz w:val="18"/>
                <w:szCs w:val="18"/>
              </w:rPr>
              <w:t xml:space="preserve">print(df["Education"].nunique())  # number of unique values</w:t>
            </w:r>
          </w:p>
        </w:tc>
      </w:tr>
    </w:tbl>
    <w:p>
      <w:pPr>
        <w:spacing w:after="80" w:before="80"/>
      </w:pPr>
      <w:r>
        <w:t xml:space="preserve"/>
      </w:r>
    </w:p>
    <w:p>
      <w:pPr>
        <w:pStyle w:val="Heading3"/>
        <w:spacing w:after="80" w:before="160"/>
      </w:pPr>
      <w:r>
        <w:rPr>
          <w:rFonts w:ascii="Arial" w:cs="Arial" w:eastAsia="Arial" w:hAnsi="Arial"/>
          <w:b/>
          <w:bCs/>
          <w:sz w:val="23"/>
          <w:szCs w:val="23"/>
        </w:rPr>
        <w:t xml:space="preserve">2.2.5  Outlier Check at Assessment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Quick range check</w:t>
            </w:r>
          </w:p>
          <w:p>
            <w:pPr>
              <w:spacing w:after="0" w:before="0"/>
            </w:pPr>
            <w:r>
              <w:rPr>
                <w:rFonts w:ascii="Courier New" w:cs="Courier New" w:eastAsia="Courier New" w:hAnsi="Courier New"/>
                <w:color w:val="1a1a2e"/>
                <w:sz w:val="18"/>
                <w:szCs w:val="18"/>
              </w:rPr>
              <w:t xml:space="preserve">print(df["Salary"].describe())</w:t>
            </w:r>
          </w:p>
          <w:p>
            <w:pPr>
              <w:spacing w:after="0" w:before="0"/>
            </w:pPr>
            <w:r>
              <w:rPr>
                <w:rFonts w:ascii="Courier New" w:cs="Courier New" w:eastAsia="Courier New" w:hAnsi="Courier New"/>
                <w:color w:val="1a1a2e"/>
                <w:sz w:val="18"/>
                <w:szCs w:val="18"/>
              </w:rPr>
              <w:t xml:space="preserve"># Watch for: min too low, max too high, large gap between 75% and max</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Negative values check</w:t>
            </w:r>
          </w:p>
          <w:p>
            <w:pPr>
              <w:spacing w:after="0" w:before="0"/>
            </w:pPr>
            <w:r>
              <w:rPr>
                <w:rFonts w:ascii="Courier New" w:cs="Courier New" w:eastAsia="Courier New" w:hAnsi="Courier New"/>
                <w:color w:val="1a1a2e"/>
                <w:sz w:val="18"/>
                <w:szCs w:val="18"/>
              </w:rPr>
              <w:t xml:space="preserve">print((df["Salary"] &lt; 0).sum())  # should be 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Impossible values</w:t>
            </w:r>
          </w:p>
          <w:p>
            <w:pPr>
              <w:spacing w:after="0" w:before="0"/>
            </w:pPr>
            <w:r>
              <w:rPr>
                <w:rFonts w:ascii="Courier New" w:cs="Courier New" w:eastAsia="Courier New" w:hAnsi="Courier New"/>
                <w:color w:val="1a1a2e"/>
                <w:sz w:val="18"/>
                <w:szCs w:val="18"/>
              </w:rPr>
              <w:t xml:space="preserve">print((df["Age"] &gt; 100).sum())   # should be 0</w:t>
            </w:r>
          </w:p>
          <w:p>
            <w:pPr>
              <w:spacing w:after="0" w:before="0"/>
            </w:pPr>
            <w:r>
              <w:rPr>
                <w:rFonts w:ascii="Courier New" w:cs="Courier New" w:eastAsia="Courier New" w:hAnsi="Courier New"/>
                <w:color w:val="1a1a2e"/>
                <w:sz w:val="18"/>
                <w:szCs w:val="18"/>
              </w:rPr>
              <w:t xml:space="preserve">print((df["Age"] &lt; 0).sum())     # should be 0</w:t>
            </w:r>
          </w:p>
        </w:tc>
      </w:tr>
    </w:tbl>
    <w:p>
      <w:pPr>
        <w:spacing w:after="80" w:before="80"/>
      </w:pPr>
      <w:r>
        <w:t xml:space="preserve"/>
      </w:r>
    </w:p>
    <w:p>
      <w:pPr>
        <w:pStyle w:val="Heading2"/>
        <w:spacing w:after="120" w:before="240"/>
      </w:pPr>
      <w:r>
        <w:rPr>
          <w:rFonts w:ascii="Arial" w:cs="Arial" w:eastAsia="Arial" w:hAnsi="Arial"/>
          <w:b/>
          <w:bCs/>
          <w:sz w:val="26"/>
          <w:szCs w:val="26"/>
        </w:rPr>
        <w:t xml:space="preserve">2.3  Data Assessment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DATA ASSESSMENT CHECKLIST</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1. Shape and column names understood</w:t>
            </w:r>
          </w:p>
          <w:p>
            <w:pPr>
              <w:spacing w:after="60" w:before="60"/>
            </w:pPr>
            <w:r>
              <w:rPr>
                <w:rFonts w:ascii="Arial" w:cs="Arial" w:eastAsia="Arial" w:hAnsi="Arial"/>
                <w:color w:val="1a3a5c"/>
                <w:sz w:val="21"/>
                <w:szCs w:val="21"/>
              </w:rPr>
              <w:t xml:space="preserve">  □  2. All data types are correct</w:t>
            </w:r>
          </w:p>
          <w:p>
            <w:pPr>
              <w:spacing w:after="60" w:before="60"/>
            </w:pPr>
            <w:r>
              <w:rPr>
                <w:rFonts w:ascii="Arial" w:cs="Arial" w:eastAsia="Arial" w:hAnsi="Arial"/>
                <w:color w:val="1a3a5c"/>
                <w:sz w:val="21"/>
                <w:szCs w:val="21"/>
              </w:rPr>
              <w:t xml:space="preserve">  □  3. Missing values counted per column</w:t>
            </w:r>
          </w:p>
          <w:p>
            <w:pPr>
              <w:spacing w:after="60" w:before="60"/>
            </w:pPr>
            <w:r>
              <w:rPr>
                <w:rFonts w:ascii="Arial" w:cs="Arial" w:eastAsia="Arial" w:hAnsi="Arial"/>
                <w:color w:val="1a3a5c"/>
                <w:sz w:val="21"/>
                <w:szCs w:val="21"/>
              </w:rPr>
              <w:t xml:space="preserve">  □  4. Duplicate rows identified</w:t>
            </w:r>
          </w:p>
          <w:p>
            <w:pPr>
              <w:spacing w:after="60" w:before="60"/>
            </w:pPr>
            <w:r>
              <w:rPr>
                <w:rFonts w:ascii="Arial" w:cs="Arial" w:eastAsia="Arial" w:hAnsi="Arial"/>
                <w:color w:val="1a3a5c"/>
                <w:sz w:val="21"/>
                <w:szCs w:val="21"/>
              </w:rPr>
              <w:t xml:space="preserve">  □  5. Numeric ranges make sense (no impossible values)</w:t>
            </w:r>
          </w:p>
          <w:p>
            <w:pPr>
              <w:spacing w:after="60" w:before="60"/>
            </w:pPr>
            <w:r>
              <w:rPr>
                <w:rFonts w:ascii="Arial" w:cs="Arial" w:eastAsia="Arial" w:hAnsi="Arial"/>
                <w:color w:val="1a3a5c"/>
                <w:sz w:val="21"/>
                <w:szCs w:val="21"/>
              </w:rPr>
              <w:t xml:space="preserve">  □  6. Categorical columns have expected categories</w:t>
            </w:r>
          </w:p>
          <w:p>
            <w:pPr>
              <w:spacing w:after="60" w:before="60"/>
            </w:pPr>
            <w:r>
              <w:rPr>
                <w:rFonts w:ascii="Arial" w:cs="Arial" w:eastAsia="Arial" w:hAnsi="Arial"/>
                <w:color w:val="1a3a5c"/>
                <w:sz w:val="21"/>
                <w:szCs w:val="21"/>
              </w:rPr>
              <w:t xml:space="preserve">  □  7. Date columns parsed correctly</w:t>
            </w:r>
          </w:p>
          <w:p>
            <w:pPr>
              <w:spacing w:after="60" w:before="60"/>
            </w:pPr>
            <w:r>
              <w:rPr>
                <w:rFonts w:ascii="Arial" w:cs="Arial" w:eastAsia="Arial" w:hAnsi="Arial"/>
                <w:color w:val="1a3a5c"/>
                <w:sz w:val="21"/>
                <w:szCs w:val="21"/>
              </w:rPr>
              <w:t xml:space="preserve">  □  8. Summary statistics reviewed (describe())</w:t>
            </w:r>
          </w:p>
          <w:p>
            <w:pPr>
              <w:spacing w:after="60" w:before="60"/>
            </w:pPr>
            <w:r>
              <w:rPr>
                <w:rFonts w:ascii="Arial" w:cs="Arial" w:eastAsia="Arial" w:hAnsi="Arial"/>
                <w:color w:val="1a3a5c"/>
                <w:sz w:val="21"/>
                <w:szCs w:val="21"/>
              </w:rPr>
              <w:t xml:space="preserve">  □  9. Unique value counts for categoricals</w:t>
            </w:r>
          </w:p>
          <w:p>
            <w:pPr>
              <w:spacing w:after="60" w:before="60"/>
            </w:pPr>
            <w:r>
              <w:rPr>
                <w:rFonts w:ascii="Arial" w:cs="Arial" w:eastAsia="Arial" w:hAnsi="Arial"/>
                <w:color w:val="1a3a5c"/>
                <w:sz w:val="21"/>
                <w:szCs w:val="21"/>
              </w:rPr>
              <w:t xml:space="preserve">  □  10. Memory usage acceptable for the system</w:t>
            </w:r>
          </w:p>
        </w:tc>
      </w:tr>
    </w:tbl>
    <w:p>
      <w:r>
        <w:br w:type="page"/>
      </w:r>
    </w:p>
    <w:p>
      <w:pPr>
        <w:pStyle w:val="Heading1"/>
        <w:spacing w:after="160" w:before="360"/>
      </w:pPr>
      <w:r>
        <w:rPr>
          <w:rFonts w:ascii="Arial" w:cs="Arial" w:eastAsia="Arial" w:hAnsi="Arial"/>
          <w:b/>
          <w:bCs/>
          <w:sz w:val="32"/>
          <w:szCs w:val="32"/>
        </w:rPr>
        <w:t xml:space="preserve">Chapter 3: Data Cleaning</w:t>
      </w:r>
    </w:p>
    <w:p>
      <w:pPr>
        <w:spacing w:after="80" w:before="80"/>
      </w:pPr>
      <w:r>
        <w:rPr>
          <w:rFonts w:ascii="Arial" w:cs="Arial" w:eastAsia="Arial" w:hAnsi="Arial"/>
          <w:sz w:val="22"/>
          <w:szCs w:val="22"/>
        </w:rPr>
        <w:t xml:space="preserve">Data cleaning is the process of fixing or removing incorrect, corrupted, duplicate, or incomplete data. Real-world data is messy — studies show data scientists spend 60-80% of their time cleaning data.</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3.1  Why Clean Data Matters</w:t>
      </w:r>
    </w:p>
    <w:p>
      <w:pPr>
        <w:spacing w:after="80" w:before="80"/>
      </w:pPr>
      <w:r>
        <w:rPr>
          <w:rFonts w:ascii="Arial" w:cs="Arial" w:eastAsia="Arial" w:hAnsi="Arial"/>
          <w:sz w:val="22"/>
          <w:szCs w:val="22"/>
        </w:rPr>
        <w:t xml:space="preserve">Dirty data leads to:</w:t>
      </w:r>
    </w:p>
    <w:p>
      <w:pPr>
        <w:pStyle w:val="ListParagraph"/>
        <w:numPr>
          <w:ilvl w:val="0"/>
          <w:numId w:val="2"/>
        </w:numPr>
        <w:spacing w:after="60" w:before="60"/>
      </w:pPr>
      <w:r>
        <w:rPr>
          <w:rFonts w:ascii="Arial" w:cs="Arial" w:eastAsia="Arial" w:hAnsi="Arial"/>
          <w:sz w:val="22"/>
          <w:szCs w:val="22"/>
        </w:rPr>
        <w:t xml:space="preserve">Wrong insights — models learn wrong patterns from corrupted data</w:t>
      </w:r>
    </w:p>
    <w:p>
      <w:pPr>
        <w:pStyle w:val="ListParagraph"/>
        <w:numPr>
          <w:ilvl w:val="0"/>
          <w:numId w:val="2"/>
        </w:numPr>
        <w:spacing w:after="60" w:before="60"/>
      </w:pPr>
      <w:r>
        <w:rPr>
          <w:rFonts w:ascii="Arial" w:cs="Arial" w:eastAsia="Arial" w:hAnsi="Arial"/>
          <w:sz w:val="22"/>
          <w:szCs w:val="22"/>
        </w:rPr>
        <w:t xml:space="preserve">Biased results — missing data in certain groups skews analysis</w:t>
      </w:r>
    </w:p>
    <w:p>
      <w:pPr>
        <w:pStyle w:val="ListParagraph"/>
        <w:numPr>
          <w:ilvl w:val="0"/>
          <w:numId w:val="2"/>
        </w:numPr>
        <w:spacing w:after="60" w:before="60"/>
      </w:pPr>
      <w:r>
        <w:rPr>
          <w:rFonts w:ascii="Arial" w:cs="Arial" w:eastAsia="Arial" w:hAnsi="Arial"/>
          <w:sz w:val="22"/>
          <w:szCs w:val="22"/>
        </w:rPr>
        <w:t xml:space="preserve">Model errors — algorithms crash or give NaN outputs with dirty input</w:t>
      </w:r>
    </w:p>
    <w:p>
      <w:pPr>
        <w:pStyle w:val="ListParagraph"/>
        <w:numPr>
          <w:ilvl w:val="0"/>
          <w:numId w:val="2"/>
        </w:numPr>
        <w:spacing w:after="60" w:before="60"/>
      </w:pPr>
      <w:r>
        <w:rPr>
          <w:rFonts w:ascii="Arial" w:cs="Arial" w:eastAsia="Arial" w:hAnsi="Arial"/>
          <w:sz w:val="22"/>
          <w:szCs w:val="22"/>
        </w:rPr>
        <w:t xml:space="preserve">Misleading visualisations — outliers distort charts</w:t>
      </w:r>
    </w:p>
    <w:p>
      <w:pPr>
        <w:spacing w:after="80" w:before="80"/>
      </w:pPr>
      <w:r>
        <w:t xml:space="preserve"/>
      </w:r>
    </w:p>
    <w:p>
      <w:pPr>
        <w:pStyle w:val="Heading2"/>
        <w:spacing w:after="120" w:before="240"/>
      </w:pPr>
      <w:r>
        <w:rPr>
          <w:rFonts w:ascii="Arial" w:cs="Arial" w:eastAsia="Arial" w:hAnsi="Arial"/>
          <w:b/>
          <w:bCs/>
          <w:sz w:val="26"/>
          <w:szCs w:val="26"/>
        </w:rPr>
        <w:t xml:space="preserve">3.2  Types of Data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 = NaN, Salary = 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Breaks computations, models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employee row appears twice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Inflates counts, biases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Data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 stored as string "32"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do arithmetic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Outliers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Salary = -9999 or 9999999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Distorts statistics &amp;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Inconsistent Formatting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York" vs "new york" vs "NY"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extra fake 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Incorrect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Experience=50 for Age=22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Logically impossible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 Whitespace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Engineer " vs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String comparison fails</w:t>
            </w:r>
          </w:p>
        </w:tc>
      </w:tr>
    </w:tbl>
    <w:p>
      <w:pPr>
        <w:spacing w:after="80" w:before="80"/>
      </w:pPr>
      <w:r>
        <w:t xml:space="preserve"/>
      </w:r>
    </w:p>
    <w:p>
      <w:pPr>
        <w:pStyle w:val="Heading2"/>
        <w:spacing w:after="120" w:before="240"/>
      </w:pPr>
      <w:r>
        <w:rPr>
          <w:rFonts w:ascii="Arial" w:cs="Arial" w:eastAsia="Arial" w:hAnsi="Arial"/>
          <w:b/>
          <w:bCs/>
          <w:sz w:val="26"/>
          <w:szCs w:val="26"/>
        </w:rPr>
        <w:t xml:space="preserve">3.3  Method 1: Removing Duplicates</w:t>
      </w:r>
    </w:p>
    <w:p>
      <w:pPr>
        <w:spacing w:after="80" w:before="80"/>
      </w:pPr>
      <w:r>
        <w:rPr>
          <w:rFonts w:ascii="Arial" w:cs="Arial" w:eastAsia="Arial" w:hAnsi="Arial"/>
          <w:sz w:val="22"/>
          <w:szCs w:val="22"/>
        </w:rPr>
        <w:t xml:space="preserve">Duplicate rows occur when the same record is entered more than once. They inflate frequency counts and bias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pandas as pd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df = pd.read_csv("employee_data.csv")</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Check before</w:t>
            </w:r>
          </w:p>
          <w:p>
            <w:pPr>
              <w:spacing w:after="0" w:before="0"/>
            </w:pPr>
            <w:r>
              <w:rPr>
                <w:rFonts w:ascii="Courier New" w:cs="Courier New" w:eastAsia="Courier New" w:hAnsi="Courier New"/>
                <w:color w:val="1a1a2e"/>
                <w:sz w:val="18"/>
                <w:szCs w:val="18"/>
              </w:rPr>
              <w:t xml:space="preserve">print("Before:", df.shape)          # (215, 7)  — 15 duplicates injected</w:t>
            </w:r>
          </w:p>
          <w:p>
            <w:pPr>
              <w:spacing w:after="0" w:before="0"/>
            </w:pPr>
            <w:r>
              <w:rPr>
                <w:rFonts w:ascii="Courier New" w:cs="Courier New" w:eastAsia="Courier New" w:hAnsi="Courier New"/>
                <w:color w:val="1a1a2e"/>
                <w:sz w:val="18"/>
                <w:szCs w:val="18"/>
              </w:rPr>
              <w:t xml:space="preserve">print("Duplicates:", df.duplicated().sum())  # 15</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Remove ALL duplicate rows</w:t>
            </w:r>
          </w:p>
          <w:p>
            <w:pPr>
              <w:spacing w:after="0" w:before="0"/>
            </w:pPr>
            <w:r>
              <w:rPr>
                <w:rFonts w:ascii="Courier New" w:cs="Courier New" w:eastAsia="Courier New" w:hAnsi="Courier New"/>
                <w:color w:val="1a1a2e"/>
                <w:sz w:val="18"/>
                <w:szCs w:val="18"/>
              </w:rPr>
              <w:t xml:space="preserve">df = df.drop_duplicates()</w:t>
            </w:r>
          </w:p>
          <w:p>
            <w:pPr>
              <w:spacing w:after="0" w:before="0"/>
            </w:pPr>
            <w:r>
              <w:rPr>
                <w:rFonts w:ascii="Courier New" w:cs="Courier New" w:eastAsia="Courier New" w:hAnsi="Courier New"/>
                <w:color w:val="1a1a2e"/>
                <w:sz w:val="18"/>
                <w:szCs w:val="18"/>
              </w:rPr>
              <w:t xml:space="preserve">print("After:", df.shape)           # (200, 7)</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Remove duplicates based on specific column(s)</w:t>
            </w:r>
          </w:p>
          <w:p>
            <w:pPr>
              <w:spacing w:after="0" w:before="0"/>
            </w:pPr>
            <w:r>
              <w:rPr>
                <w:rFonts w:ascii="Courier New" w:cs="Courier New" w:eastAsia="Courier New" w:hAnsi="Courier New"/>
                <w:color w:val="1a1a2e"/>
                <w:sz w:val="18"/>
                <w:szCs w:val="18"/>
              </w:rPr>
              <w:t xml:space="preserve">df = df.drop_duplicates(subset=["EmployeeID"])   # keep first occurrence</w:t>
            </w:r>
          </w:p>
          <w:p>
            <w:pPr>
              <w:spacing w:after="0" w:before="0"/>
            </w:pPr>
            <w:r>
              <w:rPr>
                <w:rFonts w:ascii="Courier New" w:cs="Courier New" w:eastAsia="Courier New" w:hAnsi="Courier New"/>
                <w:color w:val="1a1a2e"/>
                <w:sz w:val="18"/>
                <w:szCs w:val="18"/>
              </w:rPr>
              <w:t xml:space="preserve">df = df.drop_duplicates(subset=["EmployeeID"], keep="last")  # keep last</w:t>
            </w:r>
          </w:p>
          <w:p>
            <w:pPr>
              <w:spacing w:after="0" w:before="0"/>
            </w:pPr>
            <w:r>
              <w:rPr>
                <w:rFonts w:ascii="Courier New" w:cs="Courier New" w:eastAsia="Courier New" w:hAnsi="Courier New"/>
                <w:color w:val="1a1a2e"/>
                <w:sz w:val="18"/>
                <w:szCs w:val="18"/>
              </w:rPr>
              <w:t xml:space="preserve">df = df.drop_duplicates(subset=["EmployeeID"], keep=False)   # drop ALL copies</w:t>
            </w:r>
          </w:p>
        </w:tc>
      </w:tr>
    </w:tbl>
    <w:p>
      <w:pPr>
        <w:spacing w:after="80" w:before="80"/>
      </w:pPr>
      <w:r>
        <w:t xml:space="preserve"/>
      </w:r>
    </w:p>
    <w:p>
      <w:pPr>
        <w:pStyle w:val="Heading2"/>
        <w:spacing w:after="120" w:before="240"/>
      </w:pPr>
      <w:r>
        <w:rPr>
          <w:rFonts w:ascii="Arial" w:cs="Arial" w:eastAsia="Arial" w:hAnsi="Arial"/>
          <w:b/>
          <w:bCs/>
          <w:sz w:val="26"/>
          <w:szCs w:val="26"/>
        </w:rPr>
        <w:t xml:space="preserve">3.4  Method 2: Fixing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Common type conversion issues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String numbers → numeric (coerce turns unparseable values to NaN)</w:t>
            </w:r>
          </w:p>
          <w:p>
            <w:pPr>
              <w:spacing w:after="0" w:before="0"/>
            </w:pPr>
            <w:r>
              <w:rPr>
                <w:rFonts w:ascii="Courier New" w:cs="Courier New" w:eastAsia="Courier New" w:hAnsi="Courier New"/>
                <w:color w:val="1a1a2e"/>
                <w:sz w:val="18"/>
                <w:szCs w:val="18"/>
              </w:rPr>
              <w:t xml:space="preserve">df["Age"]    = pd.to_numeric(df["Age"], errors="coerce")</w:t>
            </w:r>
          </w:p>
          <w:p>
            <w:pPr>
              <w:spacing w:after="0" w:before="0"/>
            </w:pPr>
            <w:r>
              <w:rPr>
                <w:rFonts w:ascii="Courier New" w:cs="Courier New" w:eastAsia="Courier New" w:hAnsi="Courier New"/>
                <w:color w:val="1a1a2e"/>
                <w:sz w:val="18"/>
                <w:szCs w:val="18"/>
              </w:rPr>
              <w:t xml:space="preserve">df["Salary"] = pd.to_numeric(df["Salary"].str.replace(",",""), errors="coerce")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Object → category (saves memory for repeated string values)</w:t>
            </w:r>
          </w:p>
          <w:p>
            <w:pPr>
              <w:spacing w:after="0" w:before="0"/>
            </w:pPr>
            <w:r>
              <w:rPr>
                <w:rFonts w:ascii="Courier New" w:cs="Courier New" w:eastAsia="Courier New" w:hAnsi="Courier New"/>
                <w:color w:val="1a1a2e"/>
                <w:sz w:val="18"/>
                <w:szCs w:val="18"/>
              </w:rPr>
              <w:t xml:space="preserve">df["Department"] = df["Department"].astype("category")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Parse date strings</w:t>
            </w:r>
          </w:p>
          <w:p>
            <w:pPr>
              <w:spacing w:after="0" w:before="0"/>
            </w:pPr>
            <w:r>
              <w:rPr>
                <w:rFonts w:ascii="Courier New" w:cs="Courier New" w:eastAsia="Courier New" w:hAnsi="Courier New"/>
                <w:color w:val="1a1a2e"/>
                <w:sz w:val="18"/>
                <w:szCs w:val="18"/>
              </w:rPr>
              <w:t xml:space="preserve">df["JoinDate"] = pd.to_datetime(df["JoinDate"], format="%Y-%m-%d", errors="coerce")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Extract features from date</w:t>
            </w:r>
          </w:p>
          <w:p>
            <w:pPr>
              <w:spacing w:after="0" w:before="0"/>
            </w:pPr>
            <w:r>
              <w:rPr>
                <w:rFonts w:ascii="Courier New" w:cs="Courier New" w:eastAsia="Courier New" w:hAnsi="Courier New"/>
                <w:color w:val="1a1a2e"/>
                <w:sz w:val="18"/>
                <w:szCs w:val="18"/>
              </w:rPr>
              <w:t xml:space="preserve">df["JoinYear"]  = df["JoinDate"].dt.year</w:t>
            </w:r>
          </w:p>
          <w:p>
            <w:pPr>
              <w:spacing w:after="0" w:before="0"/>
            </w:pPr>
            <w:r>
              <w:rPr>
                <w:rFonts w:ascii="Courier New" w:cs="Courier New" w:eastAsia="Courier New" w:hAnsi="Courier New"/>
                <w:color w:val="1a1a2e"/>
                <w:sz w:val="18"/>
                <w:szCs w:val="18"/>
              </w:rPr>
              <w:t xml:space="preserve">df["JoinMonth"] = df["JoinDate"].dt.month</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Verify types after fix</w:t>
            </w:r>
          </w:p>
          <w:p>
            <w:pPr>
              <w:spacing w:after="0" w:before="0"/>
            </w:pPr>
            <w:r>
              <w:rPr>
                <w:rFonts w:ascii="Courier New" w:cs="Courier New" w:eastAsia="Courier New" w:hAnsi="Courier New"/>
                <w:color w:val="1a1a2e"/>
                <w:sz w:val="18"/>
                <w:szCs w:val="18"/>
              </w:rPr>
              <w:t xml:space="preserve">print(df.dtypes)</w:t>
            </w:r>
          </w:p>
        </w:tc>
      </w:tr>
    </w:tbl>
    <w:p>
      <w:pPr>
        <w:spacing w:after="80" w:before="80"/>
      </w:pPr>
      <w:r>
        <w:t xml:space="preserve"/>
      </w:r>
    </w:p>
    <w:p>
      <w:pPr>
        <w:pStyle w:val="Heading2"/>
        <w:spacing w:after="120" w:before="240"/>
      </w:pPr>
      <w:r>
        <w:rPr>
          <w:rFonts w:ascii="Arial" w:cs="Arial" w:eastAsia="Arial" w:hAnsi="Arial"/>
          <w:b/>
          <w:bCs/>
          <w:sz w:val="26"/>
          <w:szCs w:val="26"/>
        </w:rPr>
        <w:t xml:space="preserve">3.5  Method 3: Handling Inconsistent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Standardise text columns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Trim whitespace</w:t>
            </w:r>
          </w:p>
          <w:p>
            <w:pPr>
              <w:spacing w:after="0" w:before="0"/>
            </w:pPr>
            <w:r>
              <w:rPr>
                <w:rFonts w:ascii="Courier New" w:cs="Courier New" w:eastAsia="Courier New" w:hAnsi="Courier New"/>
                <w:color w:val="1a1a2e"/>
                <w:sz w:val="18"/>
                <w:szCs w:val="18"/>
              </w:rPr>
              <w:t xml:space="preserve">df["Department"] = df["Department"].str.strip()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Lowercase everything</w:t>
            </w:r>
          </w:p>
          <w:p>
            <w:pPr>
              <w:spacing w:after="0" w:before="0"/>
            </w:pPr>
            <w:r>
              <w:rPr>
                <w:rFonts w:ascii="Courier New" w:cs="Courier New" w:eastAsia="Courier New" w:hAnsi="Courier New"/>
                <w:color w:val="1a1a2e"/>
                <w:sz w:val="18"/>
                <w:szCs w:val="18"/>
              </w:rPr>
              <w:t xml:space="preserve">df["Education"] = df["Education"].str.lower()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Fix capitalisation</w:t>
            </w:r>
          </w:p>
          <w:p>
            <w:pPr>
              <w:spacing w:after="0" w:before="0"/>
            </w:pPr>
            <w:r>
              <w:rPr>
                <w:rFonts w:ascii="Courier New" w:cs="Courier New" w:eastAsia="Courier New" w:hAnsi="Courier New"/>
                <w:color w:val="1a1a2e"/>
                <w:sz w:val="18"/>
                <w:szCs w:val="18"/>
              </w:rPr>
              <w:t xml:space="preserve">df["Education"] = df["Education"].str.title()  # "high school" → "High School"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Replace inconsistent values</w:t>
            </w:r>
          </w:p>
          <w:p>
            <w:pPr>
              <w:spacing w:after="0" w:before="0"/>
            </w:pPr>
            <w:r>
              <w:rPr>
                <w:rFonts w:ascii="Courier New" w:cs="Courier New" w:eastAsia="Courier New" w:hAnsi="Courier New"/>
                <w:color w:val="1a1a2e"/>
                <w:sz w:val="18"/>
                <w:szCs w:val="18"/>
              </w:rPr>
              <w:t xml:space="preserve">df["Department"] = df["Department"].replace({</w:t>
            </w:r>
          </w:p>
          <w:p>
            <w:pPr>
              <w:spacing w:after="0" w:before="0"/>
            </w:pPr>
            <w:r>
              <w:rPr>
                <w:rFonts w:ascii="Courier New" w:cs="Courier New" w:eastAsia="Courier New" w:hAnsi="Courier New"/>
                <w:color w:val="1a1a2e"/>
                <w:sz w:val="18"/>
                <w:szCs w:val="18"/>
              </w:rPr>
              <w:t xml:space="preserve">    "Eng": "Engineering",</w:t>
            </w:r>
          </w:p>
          <w:p>
            <w:pPr>
              <w:spacing w:after="0" w:before="0"/>
            </w:pPr>
            <w:r>
              <w:rPr>
                <w:rFonts w:ascii="Courier New" w:cs="Courier New" w:eastAsia="Courier New" w:hAnsi="Courier New"/>
                <w:color w:val="1a1a2e"/>
                <w:sz w:val="18"/>
                <w:szCs w:val="18"/>
              </w:rPr>
              <w:t xml:space="preserve">    "eng": "Engineering",</w:t>
            </w:r>
          </w:p>
          <w:p>
            <w:pPr>
              <w:spacing w:after="0" w:before="0"/>
            </w:pPr>
            <w:r>
              <w:rPr>
                <w:rFonts w:ascii="Courier New" w:cs="Courier New" w:eastAsia="Courier New" w:hAnsi="Courier New"/>
                <w:color w:val="1a1a2e"/>
                <w:sz w:val="18"/>
                <w:szCs w:val="18"/>
              </w:rPr>
              <w:t xml:space="preserve">    "ENGINEERING": "Engineering",</w:t>
            </w:r>
          </w:p>
          <w:p>
            <w:pPr>
              <w:spacing w:after="0" w:before="0"/>
            </w:pPr>
            <w:r>
              <w:rPr>
                <w:rFonts w:ascii="Courier New" w:cs="Courier New" w:eastAsia="Courier New" w:hAnsi="Courier New"/>
                <w:color w:val="1a1a2e"/>
                <w:sz w:val="18"/>
                <w:szCs w:val="18"/>
              </w:rPr>
              <w:t xml:space="preserve">    "HR/Admin": "HR"</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Check unique values after fix</w:t>
            </w:r>
          </w:p>
          <w:p>
            <w:pPr>
              <w:spacing w:after="0" w:before="0"/>
            </w:pPr>
            <w:r>
              <w:rPr>
                <w:rFonts w:ascii="Courier New" w:cs="Courier New" w:eastAsia="Courier New" w:hAnsi="Courier New"/>
                <w:color w:val="1a1a2e"/>
                <w:sz w:val="18"/>
                <w:szCs w:val="18"/>
              </w:rPr>
              <w:t xml:space="preserve">print(df["Department"].unique())</w:t>
            </w:r>
          </w:p>
        </w:tc>
      </w:tr>
    </w:tbl>
    <w:p>
      <w:pPr>
        <w:spacing w:after="80" w:before="80"/>
      </w:pPr>
      <w:r>
        <w:t xml:space="preserve"/>
      </w:r>
    </w:p>
    <w:p>
      <w:pPr>
        <w:pStyle w:val="Heading2"/>
        <w:spacing w:after="120" w:before="240"/>
      </w:pPr>
      <w:r>
        <w:rPr>
          <w:rFonts w:ascii="Arial" w:cs="Arial" w:eastAsia="Arial" w:hAnsi="Arial"/>
          <w:b/>
          <w:bCs/>
          <w:sz w:val="26"/>
          <w:szCs w:val="26"/>
        </w:rPr>
        <w:t xml:space="preserve">3.6  Method 4: Removing / Fixing Impossible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Identify logically impossible values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Negative salary → impossible</w:t>
            </w:r>
          </w:p>
          <w:p>
            <w:pPr>
              <w:spacing w:after="0" w:before="0"/>
            </w:pPr>
            <w:r>
              <w:rPr>
                <w:rFonts w:ascii="Courier New" w:cs="Courier New" w:eastAsia="Courier New" w:hAnsi="Courier New"/>
                <w:color w:val="1a1a2e"/>
                <w:sz w:val="18"/>
                <w:szCs w:val="18"/>
              </w:rPr>
              <w:t xml:space="preserve">print(df[df["Salary"] &lt; 0])         # show offending rows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Option A: Drop those rows</w:t>
            </w:r>
          </w:p>
          <w:p>
            <w:pPr>
              <w:spacing w:after="0" w:before="0"/>
            </w:pPr>
            <w:r>
              <w:rPr>
                <w:rFonts w:ascii="Courier New" w:cs="Courier New" w:eastAsia="Courier New" w:hAnsi="Courier New"/>
                <w:color w:val="1a1a2e"/>
                <w:sz w:val="18"/>
                <w:szCs w:val="18"/>
              </w:rPr>
              <w:t xml:space="preserve">df = df[df["Salary"] &gt; 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Option B: Replace with NaN (then impute later)</w:t>
            </w:r>
          </w:p>
          <w:p>
            <w:pPr>
              <w:spacing w:after="0" w:before="0"/>
            </w:pPr>
            <w:r>
              <w:rPr>
                <w:rFonts w:ascii="Courier New" w:cs="Courier New" w:eastAsia="Courier New" w:hAnsi="Courier New"/>
                <w:color w:val="1a1a2e"/>
                <w:sz w:val="18"/>
                <w:szCs w:val="18"/>
              </w:rPr>
              <w:t xml:space="preserve">df.loc[df["Salary"] &lt; 0, "Salary"] = np.nan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Experience cannot be more than (Age - 16)</w:t>
            </w:r>
          </w:p>
          <w:p>
            <w:pPr>
              <w:spacing w:after="0" w:before="0"/>
            </w:pPr>
            <w:r>
              <w:rPr>
                <w:rFonts w:ascii="Courier New" w:cs="Courier New" w:eastAsia="Courier New" w:hAnsi="Courier New"/>
                <w:color w:val="1a1a2e"/>
                <w:sz w:val="18"/>
                <w:szCs w:val="18"/>
              </w:rPr>
              <w:t xml:space="preserve">invalid_exp = df["Experience"] &gt; (df["Age"] - 16)</w:t>
            </w:r>
          </w:p>
          <w:p>
            <w:pPr>
              <w:spacing w:after="0" w:before="0"/>
            </w:pPr>
            <w:r>
              <w:rPr>
                <w:rFonts w:ascii="Courier New" w:cs="Courier New" w:eastAsia="Courier New" w:hAnsi="Courier New"/>
                <w:color w:val="1a1a2e"/>
                <w:sz w:val="18"/>
                <w:szCs w:val="18"/>
              </w:rPr>
              <w:t xml:space="preserve">print(f"Invalid experience rows: {invalid_exp.sum()}")</w:t>
            </w:r>
          </w:p>
          <w:p>
            <w:pPr>
              <w:spacing w:after="0" w:before="0"/>
            </w:pPr>
            <w:r>
              <w:rPr>
                <w:rFonts w:ascii="Courier New" w:cs="Courier New" w:eastAsia="Courier New" w:hAnsi="Courier New"/>
                <w:color w:val="1a1a2e"/>
                <w:sz w:val="18"/>
                <w:szCs w:val="18"/>
              </w:rPr>
              <w:t xml:space="preserve">df.loc[invalid_exp, "Experience"] = np.nan  # flag for imputation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Age cannot be &lt; 18 in this employment dataset</w:t>
            </w:r>
          </w:p>
          <w:p>
            <w:pPr>
              <w:spacing w:after="0" w:before="0"/>
            </w:pPr>
            <w:r>
              <w:rPr>
                <w:rFonts w:ascii="Courier New" w:cs="Courier New" w:eastAsia="Courier New" w:hAnsi="Courier New"/>
                <w:color w:val="1a1a2e"/>
                <w:sz w:val="18"/>
                <w:szCs w:val="18"/>
              </w:rPr>
              <w:t xml:space="preserve">df = df[df["Age"] &gt;= 18]</w:t>
            </w:r>
          </w:p>
        </w:tc>
      </w:tr>
    </w:tbl>
    <w:p>
      <w:pPr>
        <w:spacing w:after="80" w:before="80"/>
      </w:pPr>
      <w:r>
        <w:t xml:space="preserve"/>
      </w:r>
    </w:p>
    <w:p>
      <w:pPr>
        <w:pStyle w:val="Heading2"/>
        <w:spacing w:after="120" w:before="240"/>
      </w:pPr>
      <w:r>
        <w:rPr>
          <w:rFonts w:ascii="Arial" w:cs="Arial" w:eastAsia="Arial" w:hAnsi="Arial"/>
          <w:b/>
          <w:bCs/>
          <w:sz w:val="26"/>
          <w:szCs w:val="26"/>
        </w:rPr>
        <w:t xml:space="preserve">3.7  Method 5: Outlier Treatment</w:t>
      </w:r>
    </w:p>
    <w:p>
      <w:pPr>
        <w:spacing w:after="80" w:before="80"/>
      </w:pPr>
      <w:r>
        <w:rPr>
          <w:rFonts w:ascii="Arial" w:cs="Arial" w:eastAsia="Arial" w:hAnsi="Arial"/>
          <w:sz w:val="22"/>
          <w:szCs w:val="22"/>
        </w:rPr>
        <w:t xml:space="preserve">Outliers are data points that are far from the rest of the distribution. They can be legitimate extreme values or data entry errors.</w:t>
      </w:r>
    </w:p>
    <w:p>
      <w:pPr>
        <w:pStyle w:val="Heading3"/>
        <w:spacing w:after="80" w:before="160"/>
      </w:pPr>
      <w:r>
        <w:rPr>
          <w:rFonts w:ascii="Arial" w:cs="Arial" w:eastAsia="Arial" w:hAnsi="Arial"/>
          <w:b/>
          <w:bCs/>
          <w:sz w:val="23"/>
          <w:szCs w:val="23"/>
        </w:rPr>
        <w:t xml:space="preserve">Method A: IQR-based Capping (Winsorisation)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IQR Capping — clips outliers to boundary, does not remove rows</w:t>
            </w:r>
          </w:p>
          <w:p>
            <w:pPr>
              <w:spacing w:after="0" w:before="0"/>
            </w:pPr>
            <w:r>
              <w:rPr>
                <w:rFonts w:ascii="Courier New" w:cs="Courier New" w:eastAsia="Courier New" w:hAnsi="Courier New"/>
                <w:color w:val="1a1a2e"/>
                <w:sz w:val="18"/>
                <w:szCs w:val="18"/>
              </w:rPr>
              <w:t xml:space="preserve">Q1  = df["Salary"].quantile(0.25)</w:t>
            </w:r>
          </w:p>
          <w:p>
            <w:pPr>
              <w:spacing w:after="0" w:before="0"/>
            </w:pPr>
            <w:r>
              <w:rPr>
                <w:rFonts w:ascii="Courier New" w:cs="Courier New" w:eastAsia="Courier New" w:hAnsi="Courier New"/>
                <w:color w:val="1a1a2e"/>
                <w:sz w:val="18"/>
                <w:szCs w:val="18"/>
              </w:rPr>
              <w:t xml:space="preserve">Q3  = df["Salary"].quantile(0.75)</w:t>
            </w:r>
          </w:p>
          <w:p>
            <w:pPr>
              <w:spacing w:after="0" w:before="0"/>
            </w:pPr>
            <w:r>
              <w:rPr>
                <w:rFonts w:ascii="Courier New" w:cs="Courier New" w:eastAsia="Courier New" w:hAnsi="Courier New"/>
                <w:color w:val="1a1a2e"/>
                <w:sz w:val="18"/>
                <w:szCs w:val="18"/>
              </w:rPr>
              <w:t xml:space="preserve">IQR = Q3 - Q1</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lower_fence = Q1 - 1.5 * IQR</w:t>
            </w:r>
          </w:p>
          <w:p>
            <w:pPr>
              <w:spacing w:after="0" w:before="0"/>
            </w:pPr>
            <w:r>
              <w:rPr>
                <w:rFonts w:ascii="Courier New" w:cs="Courier New" w:eastAsia="Courier New" w:hAnsi="Courier New"/>
                <w:color w:val="1a1a2e"/>
                <w:sz w:val="18"/>
                <w:szCs w:val="18"/>
              </w:rPr>
              <w:t xml:space="preserve">upper_fence = Q3 + 1.5 * IQR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print(f"Lower: {lower_fence:.0f}  Upper: {upper_fence:.0f}")</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Count outliers</w:t>
            </w:r>
          </w:p>
          <w:p>
            <w:pPr>
              <w:spacing w:after="0" w:before="0"/>
            </w:pPr>
            <w:r>
              <w:rPr>
                <w:rFonts w:ascii="Courier New" w:cs="Courier New" w:eastAsia="Courier New" w:hAnsi="Courier New"/>
                <w:color w:val="1a1a2e"/>
                <w:sz w:val="18"/>
                <w:szCs w:val="18"/>
              </w:rPr>
              <w:t xml:space="preserve">outliers = df[(df["Salary"] &lt; lower_fence) | (df["Salary"] &gt; upper_fence)]</w:t>
            </w:r>
          </w:p>
          <w:p>
            <w:pPr>
              <w:spacing w:after="0" w:before="0"/>
            </w:pPr>
            <w:r>
              <w:rPr>
                <w:rFonts w:ascii="Courier New" w:cs="Courier New" w:eastAsia="Courier New" w:hAnsi="Courier New"/>
                <w:color w:val="1a1a2e"/>
                <w:sz w:val="18"/>
                <w:szCs w:val="18"/>
              </w:rPr>
              <w:t xml:space="preserve">print(f"Outliers found: {len(outliers)}")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Cap (clip) values at the fences</w:t>
            </w:r>
          </w:p>
          <w:p>
            <w:pPr>
              <w:spacing w:after="0" w:before="0"/>
            </w:pPr>
            <w:r>
              <w:rPr>
                <w:rFonts w:ascii="Courier New" w:cs="Courier New" w:eastAsia="Courier New" w:hAnsi="Courier New"/>
                <w:color w:val="1a1a2e"/>
                <w:sz w:val="18"/>
                <w:szCs w:val="18"/>
              </w:rPr>
              <w:t xml:space="preserve">df["Salary"] = df["Salary"].clip(lower=lower_fence, upper=upper_fence)</w:t>
            </w:r>
          </w:p>
        </w:tc>
      </w:tr>
    </w:tbl>
    <w:p>
      <w:pPr>
        <w:spacing w:after="80" w:before="80"/>
      </w:pPr>
      <w:r>
        <w:t xml:space="preserve"/>
      </w:r>
    </w:p>
    <w:p>
      <w:pPr>
        <w:pStyle w:val="Heading3"/>
        <w:spacing w:after="80" w:before="160"/>
      </w:pPr>
      <w:r>
        <w:rPr>
          <w:rFonts w:ascii="Arial" w:cs="Arial" w:eastAsia="Arial" w:hAnsi="Arial"/>
          <w:b/>
          <w:bCs/>
          <w:sz w:val="23"/>
          <w:szCs w:val="23"/>
        </w:rPr>
        <w:t xml:space="preserve">Method B: Z-Score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from scipy import stats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Remove rows where any numeric column has |Z| &gt; 3</w:t>
            </w:r>
          </w:p>
          <w:p>
            <w:pPr>
              <w:spacing w:after="0" w:before="0"/>
            </w:pPr>
            <w:r>
              <w:rPr>
                <w:rFonts w:ascii="Courier New" w:cs="Courier New" w:eastAsia="Courier New" w:hAnsi="Courier New"/>
                <w:color w:val="1a1a2e"/>
                <w:sz w:val="18"/>
                <w:szCs w:val="18"/>
              </w:rPr>
              <w:t xml:space="preserve">z_scores = np.abs(stats.zscore(df[["Salary", "Age", "Experience"]]))</w:t>
            </w:r>
          </w:p>
          <w:p>
            <w:pPr>
              <w:spacing w:after="0" w:before="0"/>
            </w:pPr>
            <w:r>
              <w:rPr>
                <w:rFonts w:ascii="Courier New" w:cs="Courier New" w:eastAsia="Courier New" w:hAnsi="Courier New"/>
                <w:color w:val="1a1a2e"/>
                <w:sz w:val="18"/>
                <w:szCs w:val="18"/>
              </w:rPr>
              <w:t xml:space="preserve">df_clean  = df[(z_scores &lt; 3).all(axis=1)]</w:t>
            </w:r>
          </w:p>
          <w:p>
            <w:pPr>
              <w:spacing w:after="0" w:before="0"/>
            </w:pPr>
            <w:r>
              <w:rPr>
                <w:rFonts w:ascii="Courier New" w:cs="Courier New" w:eastAsia="Courier New" w:hAnsi="Courier New"/>
                <w:color w:val="1a1a2e"/>
                <w:sz w:val="18"/>
                <w:szCs w:val="18"/>
              </w:rPr>
              <w:t xml:space="preserve">print(f"Removed {len(df) - len(df_clean)} outlier rows")</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3.1 — Effect of removing duplicate rows and filtering impossible negative salary values.</w:t>
      </w:r>
    </w:p>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3.2 — Three outlier detection methods: Boxplot, Z-Score (|Z|&gt;3 highlighted), and IQR fences.</w:t>
      </w:r>
    </w:p>
    <w:p>
      <w:r>
        <w:br w:type="page"/>
      </w:r>
    </w:p>
    <w:p>
      <w:pPr>
        <w:pStyle w:val="Heading1"/>
        <w:spacing w:after="160" w:before="360"/>
      </w:pPr>
      <w:r>
        <w:rPr>
          <w:rFonts w:ascii="Arial" w:cs="Arial" w:eastAsia="Arial" w:hAnsi="Arial"/>
          <w:b/>
          <w:bCs/>
          <w:sz w:val="32"/>
          <w:szCs w:val="32"/>
        </w:rPr>
        <w:t xml:space="preserve">Chapter 4: Handling Missing Values</w:t>
      </w:r>
    </w:p>
    <w:p>
      <w:pPr>
        <w:spacing w:after="80" w:before="80"/>
      </w:pPr>
      <w:r>
        <w:rPr>
          <w:rFonts w:ascii="Arial" w:cs="Arial" w:eastAsia="Arial" w:hAnsi="Arial"/>
          <w:sz w:val="22"/>
          <w:szCs w:val="22"/>
        </w:rPr>
        <w:t xml:space="preserve">Missing values are one of the most common data quality issues. How you handle them dramatically changes your analysis and model performance. There is no single "correct" approach — the right strategy depends on why the data is missing and how much is missing.</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4.1  Types of Missingness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MCAR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Completely At Random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Missingness is unrelated to any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 sensor dropout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At Random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Missingness depends on other observed columns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Senior employees skip salary field more often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MNAR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Not At Random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Missingness depends on the missing value itself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earners skip salary field to hide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Why does type matter?</w:t>
            </w:r>
          </w:p>
          <w:p>
            <w:pPr>
              <w:spacing w:after="60" w:before="60"/>
            </w:pPr>
            <w:r>
              <w:rPr>
                <w:rFonts w:ascii="Arial" w:cs="Arial" w:eastAsia="Arial" w:hAnsi="Arial"/>
                <w:color w:val="1a3a5c"/>
                <w:sz w:val="21"/>
                <w:szCs w:val="21"/>
              </w:rPr>
              <w:t xml:space="preserve">   MCAR → Any strategy is safe. Drop or impute freely.</w:t>
            </w:r>
          </w:p>
          <w:p>
            <w:pPr>
              <w:spacing w:after="60" w:before="60"/>
            </w:pPr>
            <w:r>
              <w:rPr>
                <w:rFonts w:ascii="Arial" w:cs="Arial" w:eastAsia="Arial" w:hAnsi="Arial"/>
                <w:color w:val="1a3a5c"/>
                <w:sz w:val="21"/>
                <w:szCs w:val="21"/>
              </w:rPr>
              <w:t xml:space="preserve">   MAR  → Impute using other correlated columns (group-wise mean, KNN, etc.)</w:t>
            </w:r>
          </w:p>
          <w:p>
            <w:pPr>
              <w:spacing w:after="60" w:before="60"/>
            </w:pPr>
            <w:r>
              <w:rPr>
                <w:rFonts w:ascii="Arial" w:cs="Arial" w:eastAsia="Arial" w:hAnsi="Arial"/>
                <w:color w:val="1a3a5c"/>
                <w:sz w:val="21"/>
                <w:szCs w:val="21"/>
              </w:rPr>
              <w:t xml:space="preserve">   MNAR → Simple imputation introduces bias. Consider domain-specific solutions.</w:t>
            </w:r>
          </w:p>
          <w:p>
            <w:pPr>
              <w:spacing w:after="60" w:before="60"/>
            </w:pPr>
            <w:r>
              <w:rPr>
                <w:rFonts w:ascii="Arial" w:cs="Arial" w:eastAsia="Arial" w:hAnsi="Arial"/>
                <w:color w:val="1a3a5c"/>
                <w:sz w:val="21"/>
                <w:szCs w:val="21"/>
              </w:rPr>
              <w:t xml:space="preserve">          Sometimes create a flag column: "Salary_was_missing = 1/0"</w:t>
            </w:r>
          </w:p>
        </w:tc>
      </w:tr>
    </w:tbl>
    <w:p>
      <w:pPr>
        <w:spacing w:after="80" w:before="80"/>
      </w:pPr>
      <w:r>
        <w:t xml:space="preserve"/>
      </w:r>
    </w:p>
    <w:p>
      <w:pPr>
        <w:pStyle w:val="Heading2"/>
        <w:spacing w:after="120" w:before="240"/>
      </w:pPr>
      <w:r>
        <w:rPr>
          <w:rFonts w:ascii="Arial" w:cs="Arial" w:eastAsia="Arial" w:hAnsi="Arial"/>
          <w:b/>
          <w:bCs/>
          <w:sz w:val="26"/>
          <w:szCs w:val="26"/>
        </w:rPr>
        <w:t xml:space="preserve">4.2  Visualise Missing Values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missingno as msno   # pip install missingno</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Matrix plot (shows pattern of missingness)</w:t>
            </w:r>
          </w:p>
          <w:p>
            <w:pPr>
              <w:spacing w:after="0" w:before="0"/>
            </w:pPr>
            <w:r>
              <w:rPr>
                <w:rFonts w:ascii="Courier New" w:cs="Courier New" w:eastAsia="Courier New" w:hAnsi="Courier New"/>
                <w:color w:val="1a1a2e"/>
                <w:sz w:val="18"/>
                <w:szCs w:val="18"/>
              </w:rPr>
              <w:t xml:space="preserve">msno.matrix(df)</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Bar chart of non-null counts</w:t>
            </w:r>
          </w:p>
          <w:p>
            <w:pPr>
              <w:spacing w:after="0" w:before="0"/>
            </w:pPr>
            <w:r>
              <w:rPr>
                <w:rFonts w:ascii="Courier New" w:cs="Courier New" w:eastAsia="Courier New" w:hAnsi="Courier New"/>
                <w:color w:val="1a1a2e"/>
                <w:sz w:val="18"/>
                <w:szCs w:val="18"/>
              </w:rPr>
              <w:t xml:space="preserve">msno.bar(df)</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Manual approach</w:t>
            </w:r>
          </w:p>
          <w:p>
            <w:pPr>
              <w:spacing w:after="0" w:before="0"/>
            </w:pPr>
            <w:r>
              <w:rPr>
                <w:rFonts w:ascii="Courier New" w:cs="Courier New" w:eastAsia="Courier New" w:hAnsi="Courier New"/>
                <w:color w:val="1a1a2e"/>
                <w:sz w:val="18"/>
                <w:szCs w:val="18"/>
              </w:rPr>
              <w:t xml:space="preserve">missing_info = pd.DataFrame({</w:t>
            </w:r>
          </w:p>
          <w:p>
            <w:pPr>
              <w:spacing w:after="0" w:before="0"/>
            </w:pPr>
            <w:r>
              <w:rPr>
                <w:rFonts w:ascii="Courier New" w:cs="Courier New" w:eastAsia="Courier New" w:hAnsi="Courier New"/>
                <w:color w:val="1a1a2e"/>
                <w:sz w:val="18"/>
                <w:szCs w:val="18"/>
              </w:rPr>
              <w:t xml:space="preserve">    "Count":   df.isnull().sum(),</w:t>
            </w:r>
          </w:p>
          <w:p>
            <w:pPr>
              <w:spacing w:after="0" w:before="0"/>
            </w:pPr>
            <w:r>
              <w:rPr>
                <w:rFonts w:ascii="Courier New" w:cs="Courier New" w:eastAsia="Courier New" w:hAnsi="Courier New"/>
                <w:color w:val="1a1a2e"/>
                <w:sz w:val="18"/>
                <w:szCs w:val="18"/>
              </w:rPr>
              <w:t xml:space="preserve">    "Percent": (df.isnull().sum() / len(df) * 100).round(2)</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print(missing_info[missing_info["Count"] &gt; 0])</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4.1 — Left: Heatmap showing exactly which rows/columns have missing data. Right: % missing per column.</w:t>
      </w:r>
    </w:p>
    <w:p>
      <w:pPr>
        <w:spacing w:after="80" w:before="80"/>
      </w:pPr>
      <w:r>
        <w:t xml:space="preserve"/>
      </w:r>
    </w:p>
    <w:p>
      <w:pPr>
        <w:pStyle w:val="Heading2"/>
        <w:spacing w:after="120" w:before="240"/>
      </w:pPr>
      <w:r>
        <w:rPr>
          <w:rFonts w:ascii="Arial" w:cs="Arial" w:eastAsia="Arial" w:hAnsi="Arial"/>
          <w:b/>
          <w:bCs/>
          <w:sz w:val="26"/>
          <w:szCs w:val="26"/>
        </w:rPr>
        <w:t xml:space="preserve">4.3  Strategy 1: Drop Missing Values</w:t>
      </w:r>
    </w:p>
    <w:p>
      <w:pPr>
        <w:spacing w:after="80" w:before="80"/>
      </w:pPr>
      <w:r>
        <w:rPr>
          <w:rFonts w:ascii="Arial" w:cs="Arial" w:eastAsia="Arial" w:hAnsi="Arial"/>
          <w:sz w:val="22"/>
          <w:szCs w:val="22"/>
        </w:rPr>
        <w:t xml:space="preserve">The simplest approach: remove rows or columns with missing data. Only safe when missingness is MCAR and the proportion is small (&lt;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Drop rows where ANY column has a missing value</w:t>
            </w:r>
          </w:p>
          <w:p>
            <w:pPr>
              <w:spacing w:after="0" w:before="0"/>
            </w:pPr>
            <w:r>
              <w:rPr>
                <w:rFonts w:ascii="Courier New" w:cs="Courier New" w:eastAsia="Courier New" w:hAnsi="Courier New"/>
                <w:color w:val="1a1a2e"/>
                <w:sz w:val="18"/>
                <w:szCs w:val="18"/>
              </w:rPr>
              <w:t xml:space="preserve">df_dropped = df.dropna()</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Drop rows only if SPECIFIC column is missing</w:t>
            </w:r>
          </w:p>
          <w:p>
            <w:pPr>
              <w:spacing w:after="0" w:before="0"/>
            </w:pPr>
            <w:r>
              <w:rPr>
                <w:rFonts w:ascii="Courier New" w:cs="Courier New" w:eastAsia="Courier New" w:hAnsi="Courier New"/>
                <w:color w:val="1a1a2e"/>
                <w:sz w:val="18"/>
                <w:szCs w:val="18"/>
              </w:rPr>
              <w:t xml:space="preserve">df_dropped = df.dropna(subset=["Salary"])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Drop a column if &gt; 40% values are missing</w:t>
            </w:r>
          </w:p>
          <w:p>
            <w:pPr>
              <w:spacing w:after="0" w:before="0"/>
            </w:pPr>
            <w:r>
              <w:rPr>
                <w:rFonts w:ascii="Courier New" w:cs="Courier New" w:eastAsia="Courier New" w:hAnsi="Courier New"/>
                <w:color w:val="1a1a2e"/>
                <w:sz w:val="18"/>
                <w:szCs w:val="18"/>
              </w:rPr>
              <w:t xml:space="preserve">threshold = 0.4</w:t>
            </w:r>
          </w:p>
          <w:p>
            <w:pPr>
              <w:spacing w:after="0" w:before="0"/>
            </w:pPr>
            <w:r>
              <w:rPr>
                <w:rFonts w:ascii="Courier New" w:cs="Courier New" w:eastAsia="Courier New" w:hAnsi="Courier New"/>
                <w:color w:val="1a1a2e"/>
                <w:sz w:val="18"/>
                <w:szCs w:val="18"/>
              </w:rPr>
              <w:t xml:space="preserve">df = df.loc[:, df.isnull().mean() &lt; threshold]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Drop rows where at least 3 values are missing</w:t>
            </w:r>
          </w:p>
          <w:p>
            <w:pPr>
              <w:spacing w:after="0" w:before="0"/>
            </w:pPr>
            <w:r>
              <w:rPr>
                <w:rFonts w:ascii="Courier New" w:cs="Courier New" w:eastAsia="Courier New" w:hAnsi="Courier New"/>
                <w:color w:val="1a1a2e"/>
                <w:sz w:val="18"/>
                <w:szCs w:val="18"/>
              </w:rPr>
              <w:t xml:space="preserve">df = df.dropna(thresh=len(df.columns) - 2)</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When to use:</w:t>
            </w:r>
          </w:p>
          <w:p>
            <w:pPr>
              <w:spacing w:after="0" w:before="0"/>
            </w:pPr>
            <w:r>
              <w:rPr>
                <w:rFonts w:ascii="Courier New" w:cs="Courier New" w:eastAsia="Courier New" w:hAnsi="Courier New"/>
                <w:color w:val="1a1a2e"/>
                <w:sz w:val="18"/>
                <w:szCs w:val="18"/>
              </w:rPr>
              <w:t xml:space="preserve"># ✅  &lt; 5% missing in that column</w:t>
            </w:r>
          </w:p>
          <w:p>
            <w:pPr>
              <w:spacing w:after="0" w:before="0"/>
            </w:pPr>
            <w:r>
              <w:rPr>
                <w:rFonts w:ascii="Courier New" w:cs="Courier New" w:eastAsia="Courier New" w:hAnsi="Courier New"/>
                <w:color w:val="1a1a2e"/>
                <w:sz w:val="18"/>
                <w:szCs w:val="18"/>
              </w:rPr>
              <w:t xml:space="preserve"># ✅  MCAR assumption holds</w:t>
            </w:r>
          </w:p>
          <w:p>
            <w:pPr>
              <w:spacing w:after="0" w:before="0"/>
            </w:pPr>
            <w:r>
              <w:rPr>
                <w:rFonts w:ascii="Courier New" w:cs="Courier New" w:eastAsia="Courier New" w:hAnsi="Courier New"/>
                <w:color w:val="1a1a2e"/>
                <w:sz w:val="18"/>
                <w:szCs w:val="18"/>
              </w:rPr>
              <w:t xml:space="preserve"># ❌  Do NOT use when &gt; 20% missing — you lose too much data</w:t>
            </w:r>
          </w:p>
        </w:tc>
      </w:tr>
    </w:tbl>
    <w:p>
      <w:pPr>
        <w:spacing w:after="80" w:before="80"/>
      </w:pPr>
      <w:r>
        <w:t xml:space="preserve"/>
      </w:r>
    </w:p>
    <w:p>
      <w:pPr>
        <w:pStyle w:val="Heading2"/>
        <w:spacing w:after="120" w:before="240"/>
      </w:pPr>
      <w:r>
        <w:rPr>
          <w:rFonts w:ascii="Arial" w:cs="Arial" w:eastAsia="Arial" w:hAnsi="Arial"/>
          <w:b/>
          <w:bCs/>
          <w:sz w:val="26"/>
          <w:szCs w:val="26"/>
        </w:rPr>
        <w:t xml:space="preserve">4.4  Strategy 2: Fill with Mean / Median / Mode</w:t>
      </w:r>
    </w:p>
    <w:p>
      <w:pPr>
        <w:pStyle w:val="Heading3"/>
        <w:spacing w:after="80" w:before="160"/>
      </w:pPr>
      <w:r>
        <w:rPr>
          <w:rFonts w:ascii="Arial" w:cs="Arial" w:eastAsia="Arial" w:hAnsi="Arial"/>
          <w:b/>
          <w:bCs/>
          <w:sz w:val="23"/>
          <w:szCs w:val="23"/>
        </w:rPr>
        <w:t xml:space="preserve">Mean Imputation — for normally distributed numeric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Fill Salary NaN with mean salary</w:t>
            </w:r>
          </w:p>
          <w:p>
            <w:pPr>
              <w:spacing w:after="0" w:before="0"/>
            </w:pPr>
            <w:r>
              <w:rPr>
                <w:rFonts w:ascii="Courier New" w:cs="Courier New" w:eastAsia="Courier New" w:hAnsi="Courier New"/>
                <w:color w:val="1a1a2e"/>
                <w:sz w:val="18"/>
                <w:szCs w:val="18"/>
              </w:rPr>
              <w:t xml:space="preserve">mean_salary = df["Salary"].mean()</w:t>
            </w:r>
          </w:p>
          <w:p>
            <w:pPr>
              <w:spacing w:after="0" w:before="0"/>
            </w:pPr>
            <w:r>
              <w:rPr>
                <w:rFonts w:ascii="Courier New" w:cs="Courier New" w:eastAsia="Courier New" w:hAnsi="Courier New"/>
                <w:color w:val="1a1a2e"/>
                <w:sz w:val="18"/>
                <w:szCs w:val="18"/>
              </w:rPr>
              <w:t xml:space="preserve">df["Salary"] = df["Salary"].fillna(mean_salary)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Or inline</w:t>
            </w:r>
          </w:p>
          <w:p>
            <w:pPr>
              <w:spacing w:after="0" w:before="0"/>
            </w:pPr>
            <w:r>
              <w:rPr>
                <w:rFonts w:ascii="Courier New" w:cs="Courier New" w:eastAsia="Courier New" w:hAnsi="Courier New"/>
                <w:color w:val="1a1a2e"/>
                <w:sz w:val="18"/>
                <w:szCs w:val="18"/>
              </w:rPr>
              <w:t xml:space="preserve">df["Salary"].fillna(df["Salary"].mean(), inplace=True)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Good when: data is symmetric, no outliers, MCAR</w:t>
            </w:r>
          </w:p>
          <w:p>
            <w:pPr>
              <w:spacing w:after="0" w:before="0"/>
            </w:pPr>
            <w:r>
              <w:rPr>
                <w:rFonts w:ascii="Courier New" w:cs="Courier New" w:eastAsia="Courier New" w:hAnsi="Courier New"/>
                <w:color w:val="1a1a2e"/>
                <w:sz w:val="18"/>
                <w:szCs w:val="18"/>
              </w:rPr>
              <w:t xml:space="preserve"># ❌  Bad when: data is skewed, has outliers (mean gets pulled)</w:t>
            </w:r>
          </w:p>
        </w:tc>
      </w:tr>
    </w:tbl>
    <w:p>
      <w:pPr>
        <w:pStyle w:val="Heading3"/>
        <w:spacing w:after="80" w:before="160"/>
      </w:pPr>
      <w:r>
        <w:rPr>
          <w:rFonts w:ascii="Arial" w:cs="Arial" w:eastAsia="Arial" w:hAnsi="Arial"/>
          <w:b/>
          <w:bCs/>
          <w:sz w:val="23"/>
          <w:szCs w:val="23"/>
        </w:rPr>
        <w:t xml:space="preserve">Median Imputation — better for skewed / outlier-prone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Median is robust to outliers</w:t>
            </w:r>
          </w:p>
          <w:p>
            <w:pPr>
              <w:spacing w:after="0" w:before="0"/>
            </w:pPr>
            <w:r>
              <w:rPr>
                <w:rFonts w:ascii="Courier New" w:cs="Courier New" w:eastAsia="Courier New" w:hAnsi="Courier New"/>
                <w:color w:val="1a1a2e"/>
                <w:sz w:val="18"/>
                <w:szCs w:val="18"/>
              </w:rPr>
              <w:t xml:space="preserve">df["Salary"].fillna(df["Salary"].median(), inplace=True)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Good when: data is skewed (right-tailed salary data)</w:t>
            </w:r>
          </w:p>
          <w:p>
            <w:pPr>
              <w:spacing w:after="0" w:before="0"/>
            </w:pPr>
            <w:r>
              <w:rPr>
                <w:rFonts w:ascii="Courier New" w:cs="Courier New" w:eastAsia="Courier New" w:hAnsi="Courier New"/>
                <w:color w:val="1a1a2e"/>
                <w:sz w:val="18"/>
                <w:szCs w:val="18"/>
              </w:rPr>
              <w:t xml:space="preserve"># ✅  Preferred over mean when outliers are present</w:t>
            </w:r>
          </w:p>
        </w:tc>
      </w:tr>
    </w:tbl>
    <w:p>
      <w:pPr>
        <w:pStyle w:val="Heading3"/>
        <w:spacing w:after="80" w:before="160"/>
      </w:pPr>
      <w:r>
        <w:rPr>
          <w:rFonts w:ascii="Arial" w:cs="Arial" w:eastAsia="Arial" w:hAnsi="Arial"/>
          <w:b/>
          <w:bCs/>
          <w:sz w:val="23"/>
          <w:szCs w:val="23"/>
        </w:rPr>
        <w:t xml:space="preserve">Mode Imputation — for categorical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Fill missing Education with the most frequent value</w:t>
            </w:r>
          </w:p>
          <w:p>
            <w:pPr>
              <w:spacing w:after="0" w:before="0"/>
            </w:pPr>
            <w:r>
              <w:rPr>
                <w:rFonts w:ascii="Courier New" w:cs="Courier New" w:eastAsia="Courier New" w:hAnsi="Courier New"/>
                <w:color w:val="1a1a2e"/>
                <w:sz w:val="18"/>
                <w:szCs w:val="18"/>
              </w:rPr>
              <w:t xml:space="preserve">mode_edu = df["Education"].mode()[0]   # mode() returns a Series</w:t>
            </w:r>
          </w:p>
          <w:p>
            <w:pPr>
              <w:spacing w:after="0" w:before="0"/>
            </w:pPr>
            <w:r>
              <w:rPr>
                <w:rFonts w:ascii="Courier New" w:cs="Courier New" w:eastAsia="Courier New" w:hAnsi="Courier New"/>
                <w:color w:val="1a1a2e"/>
                <w:sz w:val="18"/>
                <w:szCs w:val="18"/>
              </w:rPr>
              <w:t xml:space="preserve">df["Education"].fillna(mode_edu, inplace=True)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Good for: categorical columns (Department, Education)</w:t>
            </w:r>
          </w:p>
          <w:p>
            <w:pPr>
              <w:spacing w:after="0" w:before="0"/>
            </w:pPr>
            <w:r>
              <w:rPr>
                <w:rFonts w:ascii="Courier New" w:cs="Courier New" w:eastAsia="Courier New" w:hAnsi="Courier New"/>
                <w:color w:val="1a1a2e"/>
                <w:sz w:val="18"/>
                <w:szCs w:val="18"/>
              </w:rPr>
              <w:t xml:space="preserve"># ❌  Bad when: many categories with similar frequency</w:t>
            </w:r>
          </w:p>
        </w:tc>
      </w:tr>
    </w:tbl>
    <w:p>
      <w:pPr>
        <w:spacing w:after="80" w:before="80"/>
      </w:pPr>
      <w:r>
        <w:t xml:space="preserve"/>
      </w:r>
    </w:p>
    <w:p>
      <w:pPr>
        <w:pStyle w:val="Heading2"/>
        <w:spacing w:after="120" w:before="240"/>
      </w:pPr>
      <w:r>
        <w:rPr>
          <w:rFonts w:ascii="Arial" w:cs="Arial" w:eastAsia="Arial" w:hAnsi="Arial"/>
          <w:b/>
          <w:bCs/>
          <w:sz w:val="26"/>
          <w:szCs w:val="26"/>
        </w:rPr>
        <w:t xml:space="preserve">4.5  Strategy 3: Forward Fill / Backward Fill</w:t>
      </w:r>
    </w:p>
    <w:p>
      <w:pPr>
        <w:spacing w:after="80" w:before="80"/>
      </w:pPr>
      <w:r>
        <w:rPr>
          <w:rFonts w:ascii="Arial" w:cs="Arial" w:eastAsia="Arial" w:hAnsi="Arial"/>
          <w:sz w:val="22"/>
          <w:szCs w:val="22"/>
        </w:rPr>
        <w:t xml:space="preserve">Useful for time series data where values are expected to carry over between time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Forward fill: propagate last valid value forward</w:t>
            </w:r>
          </w:p>
          <w:p>
            <w:pPr>
              <w:spacing w:after="0" w:before="0"/>
            </w:pPr>
            <w:r>
              <w:rPr>
                <w:rFonts w:ascii="Courier New" w:cs="Courier New" w:eastAsia="Courier New" w:hAnsi="Courier New"/>
                <w:color w:val="1a1a2e"/>
                <w:sz w:val="18"/>
                <w:szCs w:val="18"/>
              </w:rPr>
              <w:t xml:space="preserve">df["Salary"] = df["Salary"].ffill()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Backward fill: propagate next valid value backward</w:t>
            </w:r>
          </w:p>
          <w:p>
            <w:pPr>
              <w:spacing w:after="0" w:before="0"/>
            </w:pPr>
            <w:r>
              <w:rPr>
                <w:rFonts w:ascii="Courier New" w:cs="Courier New" w:eastAsia="Courier New" w:hAnsi="Courier New"/>
                <w:color w:val="1a1a2e"/>
                <w:sz w:val="18"/>
                <w:szCs w:val="18"/>
              </w:rPr>
              <w:t xml:space="preserve">df["Salary"] = df["Salary"].bfill()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Combine both (fill from front, then back for any remaining at start)</w:t>
            </w:r>
          </w:p>
          <w:p>
            <w:pPr>
              <w:spacing w:after="0" w:before="0"/>
            </w:pPr>
            <w:r>
              <w:rPr>
                <w:rFonts w:ascii="Courier New" w:cs="Courier New" w:eastAsia="Courier New" w:hAnsi="Courier New"/>
                <w:color w:val="1a1a2e"/>
                <w:sz w:val="18"/>
                <w:szCs w:val="18"/>
              </w:rPr>
              <w:t xml:space="preserve">df["Salary"] = df["Salary"].ffill().bfill()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Good for: time-series (sensor readings, stock prices, attendance)</w:t>
            </w:r>
          </w:p>
          <w:p>
            <w:pPr>
              <w:spacing w:after="0" w:before="0"/>
            </w:pPr>
            <w:r>
              <w:rPr>
                <w:rFonts w:ascii="Courier New" w:cs="Courier New" w:eastAsia="Courier New" w:hAnsi="Courier New"/>
                <w:color w:val="1a1a2e"/>
                <w:sz w:val="18"/>
                <w:szCs w:val="18"/>
              </w:rPr>
              <w:t xml:space="preserve"># ❌  Bad for: cross-sectional tabular data (employee records, surveys)</w:t>
            </w:r>
          </w:p>
        </w:tc>
      </w:tr>
    </w:tbl>
    <w:p>
      <w:pPr>
        <w:spacing w:after="80" w:before="80"/>
      </w:pPr>
      <w:r>
        <w:t xml:space="preserve"/>
      </w:r>
    </w:p>
    <w:p>
      <w:pPr>
        <w:pStyle w:val="Heading2"/>
        <w:spacing w:after="120" w:before="240"/>
      </w:pPr>
      <w:r>
        <w:rPr>
          <w:rFonts w:ascii="Arial" w:cs="Arial" w:eastAsia="Arial" w:hAnsi="Arial"/>
          <w:b/>
          <w:bCs/>
          <w:sz w:val="26"/>
          <w:szCs w:val="26"/>
        </w:rPr>
        <w:t xml:space="preserve">4.6  Strategy 4: Group-Wise Imputation</w:t>
      </w:r>
    </w:p>
    <w:p>
      <w:pPr>
        <w:spacing w:after="80" w:before="80"/>
      </w:pPr>
      <w:r>
        <w:rPr>
          <w:rFonts w:ascii="Arial" w:cs="Arial" w:eastAsia="Arial" w:hAnsi="Arial"/>
          <w:sz w:val="22"/>
          <w:szCs w:val="22"/>
        </w:rPr>
        <w:t xml:space="preserve">Instead of filling with the global mean, fill with the mean of the subgroup. This is more accurate because salary within "Engineering" is different from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Fill missing Salary with the mean salary of the same Department</w:t>
            </w:r>
          </w:p>
          <w:p>
            <w:pPr>
              <w:spacing w:after="0" w:before="0"/>
            </w:pPr>
            <w:r>
              <w:rPr>
                <w:rFonts w:ascii="Courier New" w:cs="Courier New" w:eastAsia="Courier New" w:hAnsi="Courier New"/>
                <w:color w:val="1a1a2e"/>
                <w:sz w:val="18"/>
                <w:szCs w:val="18"/>
              </w:rPr>
              <w:t xml:space="preserve">df["Salary"] = df.groupby("Department")["Salary"].transform(</w:t>
            </w:r>
          </w:p>
          <w:p>
            <w:pPr>
              <w:spacing w:after="0" w:before="0"/>
            </w:pPr>
            <w:r>
              <w:rPr>
                <w:rFonts w:ascii="Courier New" w:cs="Courier New" w:eastAsia="Courier New" w:hAnsi="Courier New"/>
                <w:color w:val="1a1a2e"/>
                <w:sz w:val="18"/>
                <w:szCs w:val="18"/>
              </w:rPr>
              <w:t xml:space="preserve">    lambda x: x.fillna(x.mean())</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Fill Age with median age per Education level</w:t>
            </w:r>
          </w:p>
          <w:p>
            <w:pPr>
              <w:spacing w:after="0" w:before="0"/>
            </w:pPr>
            <w:r>
              <w:rPr>
                <w:rFonts w:ascii="Courier New" w:cs="Courier New" w:eastAsia="Courier New" w:hAnsi="Courier New"/>
                <w:color w:val="1a1a2e"/>
                <w:sz w:val="18"/>
                <w:szCs w:val="18"/>
              </w:rPr>
              <w:t xml:space="preserve">df["Age"] = df.groupby("Education")["Age"].transform(</w:t>
            </w:r>
          </w:p>
          <w:p>
            <w:pPr>
              <w:spacing w:after="0" w:before="0"/>
            </w:pPr>
            <w:r>
              <w:rPr>
                <w:rFonts w:ascii="Courier New" w:cs="Courier New" w:eastAsia="Courier New" w:hAnsi="Courier New"/>
                <w:color w:val="1a1a2e"/>
                <w:sz w:val="18"/>
                <w:szCs w:val="18"/>
              </w:rPr>
              <w:t xml:space="preserve">    lambda x: x.fillna(x.median())</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Much better than global mean — respects subgroup patterns</w:t>
            </w:r>
          </w:p>
          <w:p>
            <w:pPr>
              <w:spacing w:after="0" w:before="0"/>
            </w:pPr>
            <w:r>
              <w:rPr>
                <w:rFonts w:ascii="Courier New" w:cs="Courier New" w:eastAsia="Courier New" w:hAnsi="Courier New"/>
                <w:color w:val="1a1a2e"/>
                <w:sz w:val="18"/>
                <w:szCs w:val="18"/>
              </w:rPr>
              <w:t xml:space="preserve"># ✅  Use when you have correlated categorical columns</w:t>
            </w:r>
          </w:p>
        </w:tc>
      </w:tr>
    </w:tbl>
    <w:p>
      <w:pPr>
        <w:spacing w:after="80" w:before="80"/>
      </w:pPr>
      <w:r>
        <w:t xml:space="preserve"/>
      </w:r>
    </w:p>
    <w:p>
      <w:pPr>
        <w:pStyle w:val="Heading2"/>
        <w:spacing w:after="120" w:before="240"/>
      </w:pPr>
      <w:r>
        <w:rPr>
          <w:rFonts w:ascii="Arial" w:cs="Arial" w:eastAsia="Arial" w:hAnsi="Arial"/>
          <w:b/>
          <w:bCs/>
          <w:sz w:val="26"/>
          <w:szCs w:val="26"/>
        </w:rPr>
        <w:t xml:space="preserve">4.7  Strategy 5: KNN Imputation</w:t>
      </w:r>
    </w:p>
    <w:p>
      <w:pPr>
        <w:spacing w:after="80" w:before="80"/>
      </w:pPr>
      <w:r>
        <w:rPr>
          <w:rFonts w:ascii="Arial" w:cs="Arial" w:eastAsia="Arial" w:hAnsi="Arial"/>
          <w:sz w:val="22"/>
          <w:szCs w:val="22"/>
        </w:rPr>
        <w:t xml:space="preserve">K-Nearest Neighbors Imputation finds the k rows most similar to the row with the missing value and fills it with the average of those neighbours. This is one of the most powerful imputation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from sklearn.impute import KNNImputer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Only works on numeric columns</w:t>
            </w:r>
          </w:p>
          <w:p>
            <w:pPr>
              <w:spacing w:after="0" w:before="0"/>
            </w:pPr>
            <w:r>
              <w:rPr>
                <w:rFonts w:ascii="Courier New" w:cs="Courier New" w:eastAsia="Courier New" w:hAnsi="Courier New"/>
                <w:color w:val="1a1a2e"/>
                <w:sz w:val="18"/>
                <w:szCs w:val="18"/>
              </w:rPr>
              <w:t xml:space="preserve">num_cols = ["Age", "Salary", "Experience", "Score"]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imputer = KNNImputer(n_neighbors=5)   # use 5 nearest rows</w:t>
            </w:r>
          </w:p>
          <w:p>
            <w:pPr>
              <w:spacing w:after="0" w:before="0"/>
            </w:pPr>
            <w:r>
              <w:rPr>
                <w:rFonts w:ascii="Courier New" w:cs="Courier New" w:eastAsia="Courier New" w:hAnsi="Courier New"/>
                <w:color w:val="1a1a2e"/>
                <w:sz w:val="18"/>
                <w:szCs w:val="18"/>
              </w:rPr>
              <w:t xml:space="preserve">df[num_cols] = imputer.fit_transform(df[num_cols])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How it works:</w:t>
            </w:r>
          </w:p>
          <w:p>
            <w:pPr>
              <w:spacing w:after="0" w:before="0"/>
            </w:pPr>
            <w:r>
              <w:rPr>
                <w:rFonts w:ascii="Courier New" w:cs="Courier New" w:eastAsia="Courier New" w:hAnsi="Courier New"/>
                <w:color w:val="1a1a2e"/>
                <w:sz w:val="18"/>
                <w:szCs w:val="18"/>
              </w:rPr>
              <w:t xml:space="preserve"># For a row with missing Salary:</w:t>
            </w:r>
          </w:p>
          <w:p>
            <w:pPr>
              <w:spacing w:after="0" w:before="0"/>
            </w:pPr>
            <w:r>
              <w:rPr>
                <w:rFonts w:ascii="Courier New" w:cs="Courier New" w:eastAsia="Courier New" w:hAnsi="Courier New"/>
                <w:color w:val="1a1a2e"/>
                <w:sz w:val="18"/>
                <w:szCs w:val="18"/>
              </w:rPr>
              <w:t xml:space="preserve">#  1. Find 5 rows with similar Age, Experience, Score</w:t>
            </w:r>
          </w:p>
          <w:p>
            <w:pPr>
              <w:spacing w:after="0" w:before="0"/>
            </w:pPr>
            <w:r>
              <w:rPr>
                <w:rFonts w:ascii="Courier New" w:cs="Courier New" w:eastAsia="Courier New" w:hAnsi="Courier New"/>
                <w:color w:val="1a1a2e"/>
                <w:sz w:val="18"/>
                <w:szCs w:val="18"/>
              </w:rPr>
              <w:t xml:space="preserve">#  2. Fill Salary = average of those 5 rows' Salary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Best for MAR — uses other columns to estimate missing value</w:t>
            </w:r>
          </w:p>
          <w:p>
            <w:pPr>
              <w:spacing w:after="0" w:before="0"/>
            </w:pPr>
            <w:r>
              <w:rPr>
                <w:rFonts w:ascii="Courier New" w:cs="Courier New" w:eastAsia="Courier New" w:hAnsi="Courier New"/>
                <w:color w:val="1a1a2e"/>
                <w:sz w:val="18"/>
                <w:szCs w:val="18"/>
              </w:rPr>
              <w:t xml:space="preserve"># ✅  Preserves relationships between columns</w:t>
            </w:r>
          </w:p>
          <w:p>
            <w:pPr>
              <w:spacing w:after="0" w:before="0"/>
            </w:pPr>
            <w:r>
              <w:rPr>
                <w:rFonts w:ascii="Courier New" w:cs="Courier New" w:eastAsia="Courier New" w:hAnsi="Courier New"/>
                <w:color w:val="1a1a2e"/>
                <w:sz w:val="18"/>
                <w:szCs w:val="18"/>
              </w:rPr>
              <w:t xml:space="preserve"># ❌  Slow on very large datasets (&gt;100k rows)</w:t>
            </w:r>
          </w:p>
        </w:tc>
      </w:tr>
    </w:tbl>
    <w:p>
      <w:pPr>
        <w:spacing w:after="80" w:before="80"/>
      </w:pPr>
      <w:r>
        <w:t xml:space="preserve"/>
      </w:r>
    </w:p>
    <w:p>
      <w:pPr>
        <w:pStyle w:val="Heading2"/>
        <w:spacing w:after="120" w:before="240"/>
      </w:pPr>
      <w:r>
        <w:rPr>
          <w:rFonts w:ascii="Arial" w:cs="Arial" w:eastAsia="Arial" w:hAnsi="Arial"/>
          <w:b/>
          <w:bCs/>
          <w:sz w:val="26"/>
          <w:szCs w:val="26"/>
        </w:rPr>
        <w:t xml:space="preserve">4.8  Strategy 6: Add a "Was Missing" Flag</w:t>
      </w:r>
    </w:p>
    <w:p>
      <w:pPr>
        <w:spacing w:after="80" w:before="80"/>
      </w:pPr>
      <w:r>
        <w:rPr>
          <w:rFonts w:ascii="Arial" w:cs="Arial" w:eastAsia="Arial" w:hAnsi="Arial"/>
          <w:sz w:val="22"/>
          <w:szCs w:val="22"/>
        </w:rPr>
        <w:t xml:space="preserve">When missingness is informative (MNAR), preserve the information about what was missing by creating a binary flag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Create indicator BEFORE imputing</w:t>
            </w:r>
          </w:p>
          <w:p>
            <w:pPr>
              <w:spacing w:after="0" w:before="0"/>
            </w:pPr>
            <w:r>
              <w:rPr>
                <w:rFonts w:ascii="Courier New" w:cs="Courier New" w:eastAsia="Courier New" w:hAnsi="Courier New"/>
                <w:color w:val="1a1a2e"/>
                <w:sz w:val="18"/>
                <w:szCs w:val="18"/>
              </w:rPr>
              <w:t xml:space="preserve">df["Salary_was_missing"] = df["Salary"].isnull().astype(int)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Then impute normally</w:t>
            </w:r>
          </w:p>
          <w:p>
            <w:pPr>
              <w:spacing w:after="0" w:before="0"/>
            </w:pPr>
            <w:r>
              <w:rPr>
                <w:rFonts w:ascii="Courier New" w:cs="Courier New" w:eastAsia="Courier New" w:hAnsi="Courier New"/>
                <w:color w:val="1a1a2e"/>
                <w:sz w:val="18"/>
                <w:szCs w:val="18"/>
              </w:rPr>
              <w:t xml:space="preserve">df["Salary"].fillna(df["Salary"].median(), inplace=True)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Now your model can learn:</w:t>
            </w:r>
          </w:p>
          <w:p>
            <w:pPr>
              <w:spacing w:after="0" w:before="0"/>
            </w:pPr>
            <w:r>
              <w:rPr>
                <w:rFonts w:ascii="Courier New" w:cs="Courier New" w:eastAsia="Courier New" w:hAnsi="Courier New"/>
                <w:color w:val="1a1a2e"/>
                <w:sz w:val="18"/>
                <w:szCs w:val="18"/>
              </w:rPr>
              <w:t xml:space="preserve"># "When Salary_was_missing=1, it might mean the person preferred not to share"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Essential for MNAR data</w:t>
            </w:r>
          </w:p>
          <w:p>
            <w:pPr>
              <w:spacing w:after="0" w:before="0"/>
            </w:pPr>
            <w:r>
              <w:rPr>
                <w:rFonts w:ascii="Courier New" w:cs="Courier New" w:eastAsia="Courier New" w:hAnsi="Courier New"/>
                <w:color w:val="1a1a2e"/>
                <w:sz w:val="18"/>
                <w:szCs w:val="18"/>
              </w:rPr>
              <w:t xml:space="preserve"># ✅  Lets the model use missingness as a feature signal</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4.2 — Comparison of Mean, Median, and Forward Fill imputation strategies on Salary. The shape of the distribution changes slightly with each approach.</w:t>
      </w:r>
    </w:p>
    <w:p>
      <w:pPr>
        <w:spacing w:after="80" w:before="80"/>
      </w:pPr>
      <w:r>
        <w:t xml:space="preserve"/>
      </w:r>
    </w:p>
    <w:p>
      <w:pPr>
        <w:pStyle w:val="Heading2"/>
        <w:spacing w:after="120" w:before="240"/>
      </w:pPr>
      <w:r>
        <w:rPr>
          <w:rFonts w:ascii="Arial" w:cs="Arial" w:eastAsia="Arial" w:hAnsi="Arial"/>
          <w:b/>
          <w:bCs/>
          <w:sz w:val="26"/>
          <w:szCs w:val="26"/>
        </w:rPr>
        <w:t xml:space="preserve">4.9  Choosing the Right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Recommended Strategy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 missing, MCAR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 rows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40% of column 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 the entire column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 symmetric distribution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imputation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Numeric, skewed or has outliers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 imputation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Categorical column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 imputation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series / sequential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Forward Fill / Backward Fill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Correlated with other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Group-wise mean / KNN imputation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Missingness is informative (MNAR)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 + impute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accuracy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KNN or ML-based imputation</w:t>
            </w:r>
          </w:p>
        </w:tc>
      </w:tr>
    </w:tbl>
    <w:p>
      <w:r>
        <w:br w:type="page"/>
      </w:r>
    </w:p>
    <w:p>
      <w:pPr>
        <w:pStyle w:val="Heading1"/>
        <w:spacing w:after="160" w:before="360"/>
      </w:pPr>
      <w:r>
        <w:rPr>
          <w:rFonts w:ascii="Arial" w:cs="Arial" w:eastAsia="Arial" w:hAnsi="Arial"/>
          <w:b/>
          <w:bCs/>
          <w:sz w:val="32"/>
          <w:szCs w:val="32"/>
        </w:rPr>
        <w:t xml:space="preserve">Chapter 5: Exploratory Data Analysis (EDA)</w:t>
      </w:r>
    </w:p>
    <w:p>
      <w:pPr>
        <w:spacing w:after="80" w:before="80"/>
      </w:pPr>
      <w:r>
        <w:rPr>
          <w:rFonts w:ascii="Arial" w:cs="Arial" w:eastAsia="Arial" w:hAnsi="Arial"/>
          <w:sz w:val="22"/>
          <w:szCs w:val="22"/>
        </w:rPr>
        <w:t xml:space="preserve">EDA is the process of analysing datasets to summarise their main characteristics, using visual methods. The goal is to understand the data deeply BEFORE modelling — find patterns, spot anomalies, test assumptions, and check relationships between variables.</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5.1  EDA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EDA Structured Approach:</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Step 1: Univariate Analysis  — Examine each column individually</w:t>
            </w:r>
          </w:p>
          <w:p>
            <w:pPr>
              <w:spacing w:after="60" w:before="60"/>
            </w:pPr>
            <w:r>
              <w:rPr>
                <w:rFonts w:ascii="Arial" w:cs="Arial" w:eastAsia="Arial" w:hAnsi="Arial"/>
                <w:color w:val="1a3a5c"/>
                <w:sz w:val="21"/>
                <w:szCs w:val="21"/>
              </w:rPr>
              <w:t xml:space="preserve">  Step 2: Bivariate Analysis   — Examine pairs of columns</w:t>
            </w:r>
          </w:p>
          <w:p>
            <w:pPr>
              <w:spacing w:after="60" w:before="60"/>
            </w:pPr>
            <w:r>
              <w:rPr>
                <w:rFonts w:ascii="Arial" w:cs="Arial" w:eastAsia="Arial" w:hAnsi="Arial"/>
                <w:color w:val="1a3a5c"/>
                <w:sz w:val="21"/>
                <w:szCs w:val="21"/>
              </w:rPr>
              <w:t xml:space="preserve">  Step 3: Multivariate Analysis — Examine many columns together</w:t>
            </w:r>
          </w:p>
          <w:p>
            <w:pPr>
              <w:spacing w:after="60" w:before="60"/>
            </w:pPr>
            <w:r>
              <w:rPr>
                <w:rFonts w:ascii="Arial" w:cs="Arial" w:eastAsia="Arial" w:hAnsi="Arial"/>
                <w:color w:val="1a3a5c"/>
                <w:sz w:val="21"/>
                <w:szCs w:val="21"/>
              </w:rPr>
              <w:t xml:space="preserve">  Step 4: Temporal Analysis     — If time column exists</w:t>
            </w:r>
          </w:p>
          <w:p>
            <w:pPr>
              <w:spacing w:after="60" w:before="60"/>
            </w:pPr>
            <w:r>
              <w:rPr>
                <w:rFonts w:ascii="Arial" w:cs="Arial" w:eastAsia="Arial" w:hAnsi="Arial"/>
                <w:color w:val="1a3a5c"/>
                <w:sz w:val="21"/>
                <w:szCs w:val="21"/>
              </w:rPr>
              <w:t xml:space="preserve">  Step 5: Segmented Analysis    — Analyse subgroups</w:t>
            </w:r>
          </w:p>
          <w:p>
            <w:pPr>
              <w:spacing w:after="60" w:before="60"/>
            </w:pPr>
            <w:r>
              <w:rPr>
                <w:rFonts w:ascii="Arial" w:cs="Arial" w:eastAsia="Arial" w:hAnsi="Arial"/>
                <w:color w:val="1a3a5c"/>
                <w:sz w:val="21"/>
                <w:szCs w:val="21"/>
              </w:rPr>
              <w:t xml:space="preserve">  Step 6: Anomaly Investigation — Deep dive into outliers</w:t>
            </w:r>
          </w:p>
        </w:tc>
      </w:tr>
    </w:tbl>
    <w:p>
      <w:pPr>
        <w:spacing w:after="80" w:before="80"/>
      </w:pPr>
      <w:r>
        <w:t xml:space="preserve"/>
      </w:r>
    </w:p>
    <w:p>
      <w:pPr>
        <w:pStyle w:val="Heading2"/>
        <w:spacing w:after="120" w:before="240"/>
      </w:pPr>
      <w:r>
        <w:rPr>
          <w:rFonts w:ascii="Arial" w:cs="Arial" w:eastAsia="Arial" w:hAnsi="Arial"/>
          <w:b/>
          <w:bCs/>
          <w:sz w:val="26"/>
          <w:szCs w:val="26"/>
        </w:rPr>
        <w:t xml:space="preserve">5.2  Univariate Analysis</w:t>
      </w:r>
    </w:p>
    <w:p>
      <w:pPr>
        <w:spacing w:after="80" w:before="80"/>
      </w:pPr>
      <w:r>
        <w:rPr>
          <w:rFonts w:ascii="Arial" w:cs="Arial" w:eastAsia="Arial" w:hAnsi="Arial"/>
          <w:sz w:val="22"/>
          <w:szCs w:val="22"/>
        </w:rPr>
        <w:t xml:space="preserve">Analyse each column in isolation. The goal is to understand the distribution, central tendency, and spread of each variable.</w:t>
      </w:r>
    </w:p>
    <w:p>
      <w:pPr>
        <w:pStyle w:val="Heading3"/>
        <w:spacing w:after="80" w:before="160"/>
      </w:pPr>
      <w:r>
        <w:rPr>
          <w:rFonts w:ascii="Arial" w:cs="Arial" w:eastAsia="Arial" w:hAnsi="Arial"/>
          <w:b/>
          <w:bCs/>
          <w:sz w:val="23"/>
          <w:szCs w:val="23"/>
        </w:rPr>
        <w:t xml:space="preserve">For Numeric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Full numeric EDA on a single column</w:t>
            </w:r>
          </w:p>
          <w:p>
            <w:pPr>
              <w:spacing w:after="0" w:before="0"/>
            </w:pPr>
            <w:r>
              <w:rPr>
                <w:rFonts w:ascii="Courier New" w:cs="Courier New" w:eastAsia="Courier New" w:hAnsi="Courier New"/>
                <w:color w:val="1a1a2e"/>
                <w:sz w:val="18"/>
                <w:szCs w:val="18"/>
              </w:rPr>
              <w:t xml:space="preserve">col = df["Salary"]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Basic stats</w:t>
            </w:r>
          </w:p>
          <w:p>
            <w:pPr>
              <w:spacing w:after="0" w:before="0"/>
            </w:pPr>
            <w:r>
              <w:rPr>
                <w:rFonts w:ascii="Courier New" w:cs="Courier New" w:eastAsia="Courier New" w:hAnsi="Courier New"/>
                <w:color w:val="1a1a2e"/>
                <w:sz w:val="18"/>
                <w:szCs w:val="18"/>
              </w:rPr>
              <w:t xml:space="preserve">print(col.describe())</w:t>
            </w:r>
          </w:p>
          <w:p>
            <w:pPr>
              <w:spacing w:after="0" w:before="0"/>
            </w:pPr>
            <w:r>
              <w:rPr>
                <w:rFonts w:ascii="Courier New" w:cs="Courier New" w:eastAsia="Courier New" w:hAnsi="Courier New"/>
                <w:color w:val="1a1a2e"/>
                <w:sz w:val="18"/>
                <w:szCs w:val="18"/>
              </w:rPr>
              <w:t xml:space="preserve">print(f"Skewness: {col.skew():.3f}")    # 0=symmetric, &gt;1=right skewed</w:t>
            </w:r>
          </w:p>
          <w:p>
            <w:pPr>
              <w:spacing w:after="0" w:before="0"/>
            </w:pPr>
            <w:r>
              <w:rPr>
                <w:rFonts w:ascii="Courier New" w:cs="Courier New" w:eastAsia="Courier New" w:hAnsi="Courier New"/>
                <w:color w:val="1a1a2e"/>
                <w:sz w:val="18"/>
                <w:szCs w:val="18"/>
              </w:rPr>
              <w:t xml:space="preserve">print(f"Kurtosis: {col.kurtosis():.3f}") # 3=normal, &gt;3=heavy tails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Visualise</w:t>
            </w:r>
          </w:p>
          <w:p>
            <w:pPr>
              <w:spacing w:after="0" w:before="0"/>
            </w:pPr>
            <w:r>
              <w:rPr>
                <w:rFonts w:ascii="Courier New" w:cs="Courier New" w:eastAsia="Courier New" w:hAnsi="Courier New"/>
                <w:color w:val="1a1a2e"/>
                <w:sz w:val="18"/>
                <w:szCs w:val="18"/>
              </w:rPr>
              <w:t xml:space="preserve">fig, axes = plt.subplots(1, 3, figsize=(15,4))</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Histogram</w:t>
            </w:r>
          </w:p>
          <w:p>
            <w:pPr>
              <w:spacing w:after="0" w:before="0"/>
            </w:pPr>
            <w:r>
              <w:rPr>
                <w:rFonts w:ascii="Courier New" w:cs="Courier New" w:eastAsia="Courier New" w:hAnsi="Courier New"/>
                <w:color w:val="1a1a2e"/>
                <w:sz w:val="18"/>
                <w:szCs w:val="18"/>
              </w:rPr>
              <w:t xml:space="preserve">axes[0].hist(col, bins=30, color="#2E86AB", edgecolor="white")</w:t>
            </w:r>
          </w:p>
          <w:p>
            <w:pPr>
              <w:spacing w:after="0" w:before="0"/>
            </w:pPr>
            <w:r>
              <w:rPr>
                <w:rFonts w:ascii="Courier New" w:cs="Courier New" w:eastAsia="Courier New" w:hAnsi="Courier New"/>
                <w:color w:val="1a1a2e"/>
                <w:sz w:val="18"/>
                <w:szCs w:val="18"/>
              </w:rPr>
              <w:t xml:space="preserve">axes[0].axvline(col.mean(), color="red", label="Mean")</w:t>
            </w:r>
          </w:p>
          <w:p>
            <w:pPr>
              <w:spacing w:after="0" w:before="0"/>
            </w:pPr>
            <w:r>
              <w:rPr>
                <w:rFonts w:ascii="Courier New" w:cs="Courier New" w:eastAsia="Courier New" w:hAnsi="Courier New"/>
                <w:color w:val="1a1a2e"/>
                <w:sz w:val="18"/>
                <w:szCs w:val="18"/>
              </w:rPr>
              <w:t xml:space="preserve">axes[0].axvline(col.median(), color="orange", linestyle="--", label="Median")</w:t>
            </w:r>
          </w:p>
          <w:p>
            <w:pPr>
              <w:spacing w:after="0" w:before="0"/>
            </w:pPr>
            <w:r>
              <w:rPr>
                <w:rFonts w:ascii="Courier New" w:cs="Courier New" w:eastAsia="Courier New" w:hAnsi="Courier New"/>
                <w:color w:val="1a1a2e"/>
                <w:sz w:val="18"/>
                <w:szCs w:val="18"/>
              </w:rPr>
              <w:t xml:space="preserve">axes[0].legend(); axes[0].set_title("Histogram")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KDE (Kernel Density Estimate)</w:t>
            </w:r>
          </w:p>
          <w:p>
            <w:pPr>
              <w:spacing w:after="0" w:before="0"/>
            </w:pPr>
            <w:r>
              <w:rPr>
                <w:rFonts w:ascii="Courier New" w:cs="Courier New" w:eastAsia="Courier New" w:hAnsi="Courier New"/>
                <w:color w:val="1a1a2e"/>
                <w:sz w:val="18"/>
                <w:szCs w:val="18"/>
              </w:rPr>
              <w:t xml:space="preserve">col.plot(kind="kde", ax=axes[1], color="#2E86AB")</w:t>
            </w:r>
          </w:p>
          <w:p>
            <w:pPr>
              <w:spacing w:after="0" w:before="0"/>
            </w:pPr>
            <w:r>
              <w:rPr>
                <w:rFonts w:ascii="Courier New" w:cs="Courier New" w:eastAsia="Courier New" w:hAnsi="Courier New"/>
                <w:color w:val="1a1a2e"/>
                <w:sz w:val="18"/>
                <w:szCs w:val="18"/>
              </w:rPr>
              <w:t xml:space="preserve">axes[1].set_title("KDE Plot")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Boxplot</w:t>
            </w:r>
          </w:p>
          <w:p>
            <w:pPr>
              <w:spacing w:after="0" w:before="0"/>
            </w:pPr>
            <w:r>
              <w:rPr>
                <w:rFonts w:ascii="Courier New" w:cs="Courier New" w:eastAsia="Courier New" w:hAnsi="Courier New"/>
                <w:color w:val="1a1a2e"/>
                <w:sz w:val="18"/>
                <w:szCs w:val="18"/>
              </w:rPr>
              <w:t xml:space="preserve">axes[2].boxplot(col, vert=True, patch_artist=True)</w:t>
            </w:r>
          </w:p>
          <w:p>
            <w:pPr>
              <w:spacing w:after="0" w:before="0"/>
            </w:pPr>
            <w:r>
              <w:rPr>
                <w:rFonts w:ascii="Courier New" w:cs="Courier New" w:eastAsia="Courier New" w:hAnsi="Courier New"/>
                <w:color w:val="1a1a2e"/>
                <w:sz w:val="18"/>
                <w:szCs w:val="18"/>
              </w:rPr>
              <w:t xml:space="preserve">axes[2].set_title("Boxplot")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plt.tight_layout()</w:t>
            </w:r>
          </w:p>
          <w:p>
            <w:pPr>
              <w:spacing w:after="0" w:before="0"/>
            </w:pPr>
            <w:r>
              <w:rPr>
                <w:rFonts w:ascii="Courier New" w:cs="Courier New" w:eastAsia="Courier New" w:hAnsi="Courier New"/>
                <w:color w:val="1a1a2e"/>
                <w:sz w:val="18"/>
                <w:szCs w:val="18"/>
              </w:rPr>
              <w:t xml:space="preserve">plt.show()</w:t>
            </w:r>
          </w:p>
        </w:tc>
      </w:tr>
    </w:tbl>
    <w:p>
      <w:pPr>
        <w:spacing w:after="80" w:before="80"/>
      </w:pPr>
      <w:r>
        <w:t xml:space="preserve"/>
      </w:r>
    </w:p>
    <w:p>
      <w:pPr>
        <w:pStyle w:val="Heading3"/>
        <w:spacing w:after="80" w:before="160"/>
      </w:pPr>
      <w:r>
        <w:rPr>
          <w:rFonts w:ascii="Arial" w:cs="Arial" w:eastAsia="Arial" w:hAnsi="Arial"/>
          <w:b/>
          <w:bCs/>
          <w:sz w:val="23"/>
          <w:szCs w:val="23"/>
        </w:rPr>
        <w:t xml:space="preserve">For Categorical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Categorical univariate EDA</w:t>
            </w:r>
          </w:p>
          <w:p>
            <w:pPr>
              <w:spacing w:after="0" w:before="0"/>
            </w:pPr>
            <w:r>
              <w:rPr>
                <w:rFonts w:ascii="Courier New" w:cs="Courier New" w:eastAsia="Courier New" w:hAnsi="Courier New"/>
                <w:color w:val="1a1a2e"/>
                <w:sz w:val="18"/>
                <w:szCs w:val="18"/>
              </w:rPr>
              <w:t xml:space="preserve">col = df["Education"]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Frequency table</w:t>
            </w:r>
          </w:p>
          <w:p>
            <w:pPr>
              <w:spacing w:after="0" w:before="0"/>
            </w:pPr>
            <w:r>
              <w:rPr>
                <w:rFonts w:ascii="Courier New" w:cs="Courier New" w:eastAsia="Courier New" w:hAnsi="Courier New"/>
                <w:color w:val="1a1a2e"/>
                <w:sz w:val="18"/>
                <w:szCs w:val="18"/>
              </w:rPr>
              <w:t xml:space="preserve">print(col.value_counts())</w:t>
            </w:r>
          </w:p>
          <w:p>
            <w:pPr>
              <w:spacing w:after="0" w:before="0"/>
            </w:pPr>
            <w:r>
              <w:rPr>
                <w:rFonts w:ascii="Courier New" w:cs="Courier New" w:eastAsia="Courier New" w:hAnsi="Courier New"/>
                <w:color w:val="1a1a2e"/>
                <w:sz w:val="18"/>
                <w:szCs w:val="18"/>
              </w:rPr>
              <w:t xml:space="preserve">print(col.value_counts(normalize=True) * 100)  # percentages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Bar chart</w:t>
            </w:r>
          </w:p>
          <w:p>
            <w:pPr>
              <w:spacing w:after="0" w:before="0"/>
            </w:pPr>
            <w:r>
              <w:rPr>
                <w:rFonts w:ascii="Courier New" w:cs="Courier New" w:eastAsia="Courier New" w:hAnsi="Courier New"/>
                <w:color w:val="1a1a2e"/>
                <w:sz w:val="18"/>
                <w:szCs w:val="18"/>
              </w:rPr>
              <w:t xml:space="preserve">col.value_counts().plot(kind="bar", color=["#2E86AB","#A23B72","#F18F01","#44BBA4"])</w:t>
            </w:r>
          </w:p>
          <w:p>
            <w:pPr>
              <w:spacing w:after="0" w:before="0"/>
            </w:pPr>
            <w:r>
              <w:rPr>
                <w:rFonts w:ascii="Courier New" w:cs="Courier New" w:eastAsia="Courier New" w:hAnsi="Courier New"/>
                <w:color w:val="1a1a2e"/>
                <w:sz w:val="18"/>
                <w:szCs w:val="18"/>
              </w:rPr>
              <w:t xml:space="preserve">plt.title("Education Level Distribution")</w:t>
            </w:r>
          </w:p>
          <w:p>
            <w:pPr>
              <w:spacing w:after="0" w:before="0"/>
            </w:pPr>
            <w:r>
              <w:rPr>
                <w:rFonts w:ascii="Courier New" w:cs="Courier New" w:eastAsia="Courier New" w:hAnsi="Courier New"/>
                <w:color w:val="1a1a2e"/>
                <w:sz w:val="18"/>
                <w:szCs w:val="18"/>
              </w:rPr>
              <w:t xml:space="preserve">plt.xticks(rotation=30)</w:t>
            </w:r>
          </w:p>
          <w:p>
            <w:pPr>
              <w:spacing w:after="0" w:before="0"/>
            </w:pPr>
            <w:r>
              <w:rPr>
                <w:rFonts w:ascii="Courier New" w:cs="Courier New" w:eastAsia="Courier New" w:hAnsi="Courier New"/>
                <w:color w:val="1a1a2e"/>
                <w:sz w:val="18"/>
                <w:szCs w:val="18"/>
              </w:rPr>
              <w:t xml:space="preserve">plt.show()</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Pie chart</w:t>
            </w:r>
          </w:p>
          <w:p>
            <w:pPr>
              <w:spacing w:after="0" w:before="0"/>
            </w:pPr>
            <w:r>
              <w:rPr>
                <w:rFonts w:ascii="Courier New" w:cs="Courier New" w:eastAsia="Courier New" w:hAnsi="Courier New"/>
                <w:color w:val="1a1a2e"/>
                <w:sz w:val="18"/>
                <w:szCs w:val="18"/>
              </w:rPr>
              <w:t xml:space="preserve">col.value_counts().plot(kind="pie", autopct="%1.1f%%")</w:t>
            </w:r>
          </w:p>
          <w:p>
            <w:pPr>
              <w:spacing w:after="0" w:before="0"/>
            </w:pPr>
            <w:r>
              <w:rPr>
                <w:rFonts w:ascii="Courier New" w:cs="Courier New" w:eastAsia="Courier New" w:hAnsi="Courier New"/>
                <w:color w:val="1a1a2e"/>
                <w:sz w:val="18"/>
                <w:szCs w:val="18"/>
              </w:rPr>
              <w:t xml:space="preserve">plt.title("Education Split")</w:t>
            </w:r>
          </w:p>
          <w:p>
            <w:pPr>
              <w:spacing w:after="0" w:before="0"/>
            </w:pPr>
            <w:r>
              <w:rPr>
                <w:rFonts w:ascii="Courier New" w:cs="Courier New" w:eastAsia="Courier New" w:hAnsi="Courier New"/>
                <w:color w:val="1a1a2e"/>
                <w:sz w:val="18"/>
                <w:szCs w:val="18"/>
              </w:rPr>
              <w:t xml:space="preserve">plt.show()</w:t>
            </w:r>
          </w:p>
        </w:tc>
      </w:tr>
    </w:tbl>
    <w:p>
      <w:pPr>
        <w:spacing w:after="80" w:before="80"/>
      </w:pPr>
      <w:r>
        <w:t xml:space="preserve"/>
      </w:r>
    </w:p>
    <w:p>
      <w:pPr>
        <w:spacing w:after="120" w:before="120"/>
        <w:jc w:val="center"/>
      </w:pPr>
      <w:r>
        <w:drawing>
          <wp:inline distT="0" distB="0" distL="0" distR="0">
            <wp:extent cx="49339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1907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5.1 — Univariate analysis across all columns: histograms for numeric columns (Age, Salary, Experience), pie chart for Education, bar charts for Department and Performance.</w:t>
      </w:r>
    </w:p>
    <w:p>
      <w:pPr>
        <w:spacing w:after="80" w:before="80"/>
      </w:pPr>
      <w:r>
        <w:t xml:space="preserve"/>
      </w:r>
    </w:p>
    <w:p>
      <w:pPr>
        <w:pStyle w:val="Heading2"/>
        <w:spacing w:after="120" w:before="240"/>
      </w:pPr>
      <w:r>
        <w:rPr>
          <w:rFonts w:ascii="Arial" w:cs="Arial" w:eastAsia="Arial" w:hAnsi="Arial"/>
          <w:b/>
          <w:bCs/>
          <w:sz w:val="26"/>
          <w:szCs w:val="26"/>
        </w:rPr>
        <w:t xml:space="preserve">5.3  Understanding Skewness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Skewness Value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Symmetric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 Median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 use mean for stats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1 (Right-skewed)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tail right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&gt; Median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median; consider log transform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 (Left-skewed)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tail left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&lt; Median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median; consider reflection + log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Real Example — Salary is typically Right-Skewed:</w:t>
            </w:r>
          </w:p>
          <w:p>
            <w:pPr>
              <w:spacing w:after="60" w:before="60"/>
            </w:pPr>
            <w:r>
              <w:rPr>
                <w:rFonts w:ascii="Arial" w:cs="Arial" w:eastAsia="Arial" w:hAnsi="Arial"/>
                <w:color w:val="1a3a5c"/>
                <w:sz w:val="21"/>
                <w:szCs w:val="21"/>
              </w:rPr>
              <w:t xml:space="preserve">   Most employees earn moderate salaries, but a few executives earn very high salaries.</w:t>
            </w:r>
          </w:p>
          <w:p>
            <w:pPr>
              <w:spacing w:after="60" w:before="60"/>
            </w:pPr>
            <w:r>
              <w:rPr>
                <w:rFonts w:ascii="Arial" w:cs="Arial" w:eastAsia="Arial" w:hAnsi="Arial"/>
                <w:color w:val="1a3a5c"/>
                <w:sz w:val="21"/>
                <w:szCs w:val="21"/>
              </w:rPr>
              <w:t xml:space="preserve">   This creates a long right tail.</w:t>
            </w:r>
          </w:p>
          <w:p>
            <w:pPr>
              <w:spacing w:after="60" w:before="60"/>
            </w:pPr>
            <w:r>
              <w:rPr>
                <w:rFonts w:ascii="Arial" w:cs="Arial" w:eastAsia="Arial" w:hAnsi="Arial"/>
                <w:color w:val="1a3a5c"/>
                <w:sz w:val="21"/>
                <w:szCs w:val="21"/>
              </w:rPr>
              <w:t xml:space="preserve">   → Mean salary = ₹62,000  (pulled up by high earners)</w:t>
            </w:r>
          </w:p>
          <w:p>
            <w:pPr>
              <w:spacing w:after="60" w:before="60"/>
            </w:pPr>
            <w:r>
              <w:rPr>
                <w:rFonts w:ascii="Arial" w:cs="Arial" w:eastAsia="Arial" w:hAnsi="Arial"/>
                <w:color w:val="1a3a5c"/>
                <w:sz w:val="21"/>
                <w:szCs w:val="21"/>
              </w:rPr>
              <w:t xml:space="preserve">   → Median salary = ₹54,000  (better representative of typical employee)</w:t>
            </w:r>
          </w:p>
          <w:p>
            <w:pPr>
              <w:spacing w:after="60" w:before="60"/>
            </w:pPr>
            <w:r>
              <w:rPr>
                <w:rFonts w:ascii="Arial" w:cs="Arial" w:eastAsia="Arial" w:hAnsi="Arial"/>
                <w:color w:val="1a3a5c"/>
                <w:sz w:val="21"/>
                <w:szCs w:val="21"/>
              </w:rPr>
              <w:t xml:space="preserve">   → Use log transformation: df["Log_Salary"] = np.log1p(df["Salary"])</w:t>
            </w:r>
          </w:p>
        </w:tc>
      </w:tr>
    </w:tbl>
    <w:p>
      <w:pPr>
        <w:spacing w:after="80" w:before="80"/>
      </w:pPr>
      <w:r>
        <w:t xml:space="preserve"/>
      </w:r>
    </w:p>
    <w:p>
      <w:pPr>
        <w:pStyle w:val="Heading2"/>
        <w:spacing w:after="120" w:before="240"/>
      </w:pPr>
      <w:r>
        <w:rPr>
          <w:rFonts w:ascii="Arial" w:cs="Arial" w:eastAsia="Arial" w:hAnsi="Arial"/>
          <w:b/>
          <w:bCs/>
          <w:sz w:val="26"/>
          <w:szCs w:val="26"/>
        </w:rPr>
        <w:t xml:space="preserve">5.4  Bivariate Analysis</w:t>
      </w:r>
    </w:p>
    <w:p>
      <w:pPr>
        <w:spacing w:after="80" w:before="80"/>
      </w:pPr>
      <w:r>
        <w:rPr>
          <w:rFonts w:ascii="Arial" w:cs="Arial" w:eastAsia="Arial" w:hAnsi="Arial"/>
          <w:sz w:val="22"/>
          <w:szCs w:val="22"/>
        </w:rPr>
        <w:t xml:space="preserve">Examine relationships between pairs of variables.</w:t>
      </w:r>
    </w:p>
    <w:p>
      <w:pPr>
        <w:pStyle w:val="Heading3"/>
        <w:spacing w:after="80" w:before="160"/>
      </w:pPr>
      <w:r>
        <w:rPr>
          <w:rFonts w:ascii="Arial" w:cs="Arial" w:eastAsia="Arial" w:hAnsi="Arial"/>
          <w:b/>
          <w:bCs/>
          <w:sz w:val="23"/>
          <w:szCs w:val="23"/>
        </w:rPr>
        <w:t xml:space="preserve">Numeric vs Numeric — Scatter Plots &amp;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Scatter plot with regression line</w:t>
            </w:r>
          </w:p>
          <w:p>
            <w:pPr>
              <w:spacing w:after="0" w:before="0"/>
            </w:pPr>
            <w:r>
              <w:rPr>
                <w:rFonts w:ascii="Courier New" w:cs="Courier New" w:eastAsia="Courier New" w:hAnsi="Courier New"/>
                <w:color w:val="1a1a2e"/>
                <w:sz w:val="18"/>
                <w:szCs w:val="18"/>
              </w:rPr>
              <w:t xml:space="preserve">import seaborn as sns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sns.regplot(x="Age", y="Salary", data=df, scatter_kws={"alpha":0.5})</w:t>
            </w:r>
          </w:p>
          <w:p>
            <w:pPr>
              <w:spacing w:after="0" w:before="0"/>
            </w:pPr>
            <w:r>
              <w:rPr>
                <w:rFonts w:ascii="Courier New" w:cs="Courier New" w:eastAsia="Courier New" w:hAnsi="Courier New"/>
                <w:color w:val="1a1a2e"/>
                <w:sz w:val="18"/>
                <w:szCs w:val="18"/>
              </w:rPr>
              <w:t xml:space="preserve">plt.title(f'Age vs Salary  (r = {df["Age"].corr(df["Salary"]):.2f})')</w:t>
            </w:r>
          </w:p>
          <w:p>
            <w:pPr>
              <w:spacing w:after="0" w:before="0"/>
            </w:pPr>
            <w:r>
              <w:rPr>
                <w:rFonts w:ascii="Courier New" w:cs="Courier New" w:eastAsia="Courier New" w:hAnsi="Courier New"/>
                <w:color w:val="1a1a2e"/>
                <w:sz w:val="18"/>
                <w:szCs w:val="18"/>
              </w:rPr>
              <w:t xml:space="preserve">plt.show()</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Correlation matrix heatmap</w:t>
            </w:r>
          </w:p>
          <w:p>
            <w:pPr>
              <w:spacing w:after="0" w:before="0"/>
            </w:pPr>
            <w:r>
              <w:rPr>
                <w:rFonts w:ascii="Courier New" w:cs="Courier New" w:eastAsia="Courier New" w:hAnsi="Courier New"/>
                <w:color w:val="1a1a2e"/>
                <w:sz w:val="18"/>
                <w:szCs w:val="18"/>
              </w:rPr>
              <w:t xml:space="preserve">corr = df[["Age","Salary","Experience","Score"]].corr()</w:t>
            </w:r>
          </w:p>
          <w:p>
            <w:pPr>
              <w:spacing w:after="0" w:before="0"/>
            </w:pPr>
            <w:r>
              <w:rPr>
                <w:rFonts w:ascii="Courier New" w:cs="Courier New" w:eastAsia="Courier New" w:hAnsi="Courier New"/>
                <w:color w:val="1a1a2e"/>
                <w:sz w:val="18"/>
                <w:szCs w:val="18"/>
              </w:rPr>
              <w:t xml:space="preserve">sns.heatmap(corr, annot=True, cmap="RdBu_r", vmin=-1, vmax=1)</w:t>
            </w:r>
          </w:p>
          <w:p>
            <w:pPr>
              <w:spacing w:after="0" w:before="0"/>
            </w:pPr>
            <w:r>
              <w:rPr>
                <w:rFonts w:ascii="Courier New" w:cs="Courier New" w:eastAsia="Courier New" w:hAnsi="Courier New"/>
                <w:color w:val="1a1a2e"/>
                <w:sz w:val="18"/>
                <w:szCs w:val="18"/>
              </w:rPr>
              <w:t xml:space="preserve">plt.title("Correlation Matrix")</w:t>
            </w:r>
          </w:p>
          <w:p>
            <w:pPr>
              <w:spacing w:after="0" w:before="0"/>
            </w:pPr>
            <w:r>
              <w:rPr>
                <w:rFonts w:ascii="Courier New" w:cs="Courier New" w:eastAsia="Courier New" w:hAnsi="Courier New"/>
                <w:color w:val="1a1a2e"/>
                <w:sz w:val="18"/>
                <w:szCs w:val="18"/>
              </w:rPr>
              <w:t xml:space="preserve">plt.show()</w:t>
            </w:r>
          </w:p>
        </w:tc>
      </w:tr>
    </w:tbl>
    <w:p>
      <w:pPr>
        <w:spacing w:after="80" w:before="80"/>
      </w:pPr>
      <w:r>
        <w:t xml:space="preserve"/>
      </w:r>
    </w:p>
    <w:p>
      <w:pPr>
        <w:pStyle w:val="Heading3"/>
        <w:spacing w:after="80" w:before="160"/>
      </w:pPr>
      <w:r>
        <w:rPr>
          <w:rFonts w:ascii="Arial" w:cs="Arial" w:eastAsia="Arial" w:hAnsi="Arial"/>
          <w:b/>
          <w:bCs/>
          <w:sz w:val="23"/>
          <w:szCs w:val="23"/>
        </w:rPr>
        <w:t xml:space="preserve">Categorical vs Numeric — Box / Violin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How does salary differ across departments?</w:t>
            </w:r>
          </w:p>
          <w:p>
            <w:pPr>
              <w:spacing w:after="0" w:before="0"/>
            </w:pPr>
            <w:r>
              <w:rPr>
                <w:rFonts w:ascii="Courier New" w:cs="Courier New" w:eastAsia="Courier New" w:hAnsi="Courier New"/>
                <w:color w:val="1a1a2e"/>
                <w:sz w:val="18"/>
                <w:szCs w:val="18"/>
              </w:rPr>
              <w:t xml:space="preserve">sns.boxplot(x="Department", y="Salary", data=df)</w:t>
            </w:r>
          </w:p>
          <w:p>
            <w:pPr>
              <w:spacing w:after="0" w:before="0"/>
            </w:pPr>
            <w:r>
              <w:rPr>
                <w:rFonts w:ascii="Courier New" w:cs="Courier New" w:eastAsia="Courier New" w:hAnsi="Courier New"/>
                <w:color w:val="1a1a2e"/>
                <w:sz w:val="18"/>
                <w:szCs w:val="18"/>
              </w:rPr>
              <w:t xml:space="preserve">plt.title("Salary by Department")</w:t>
            </w:r>
          </w:p>
          <w:p>
            <w:pPr>
              <w:spacing w:after="0" w:before="0"/>
            </w:pPr>
            <w:r>
              <w:rPr>
                <w:rFonts w:ascii="Courier New" w:cs="Courier New" w:eastAsia="Courier New" w:hAnsi="Courier New"/>
                <w:color w:val="1a1a2e"/>
                <w:sz w:val="18"/>
                <w:szCs w:val="18"/>
              </w:rPr>
              <w:t xml:space="preserve">plt.xticks(rotation=30)</w:t>
            </w:r>
          </w:p>
          <w:p>
            <w:pPr>
              <w:spacing w:after="0" w:before="0"/>
            </w:pPr>
            <w:r>
              <w:rPr>
                <w:rFonts w:ascii="Courier New" w:cs="Courier New" w:eastAsia="Courier New" w:hAnsi="Courier New"/>
                <w:color w:val="1a1a2e"/>
                <w:sz w:val="18"/>
                <w:szCs w:val="18"/>
              </w:rPr>
              <w:t xml:space="preserve">plt.show()</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Violin plot shows distribution shape too</w:t>
            </w:r>
          </w:p>
          <w:p>
            <w:pPr>
              <w:spacing w:after="0" w:before="0"/>
            </w:pPr>
            <w:r>
              <w:rPr>
                <w:rFonts w:ascii="Courier New" w:cs="Courier New" w:eastAsia="Courier New" w:hAnsi="Courier New"/>
                <w:color w:val="1a1a2e"/>
                <w:sz w:val="18"/>
                <w:szCs w:val="18"/>
              </w:rPr>
              <w:t xml:space="preserve">sns.violinplot(x="Education", y="Salary", data=df,</w:t>
            </w:r>
          </w:p>
          <w:p>
            <w:pPr>
              <w:spacing w:after="0" w:before="0"/>
            </w:pPr>
            <w:r>
              <w:rPr>
                <w:rFonts w:ascii="Courier New" w:cs="Courier New" w:eastAsia="Courier New" w:hAnsi="Courier New"/>
                <w:color w:val="1a1a2e"/>
                <w:sz w:val="18"/>
                <w:szCs w:val="18"/>
              </w:rPr>
              <w:t xml:space="preserve">    order=["High School","Bachelor","Master","PhD"])</w:t>
            </w:r>
          </w:p>
          <w:p>
            <w:pPr>
              <w:spacing w:after="0" w:before="0"/>
            </w:pPr>
            <w:r>
              <w:rPr>
                <w:rFonts w:ascii="Courier New" w:cs="Courier New" w:eastAsia="Courier New" w:hAnsi="Courier New"/>
                <w:color w:val="1a1a2e"/>
                <w:sz w:val="18"/>
                <w:szCs w:val="18"/>
              </w:rPr>
              <w:t xml:space="preserve">plt.title("Salary Distribution by Education Level")</w:t>
            </w:r>
          </w:p>
          <w:p>
            <w:pPr>
              <w:spacing w:after="0" w:before="0"/>
            </w:pPr>
            <w:r>
              <w:rPr>
                <w:rFonts w:ascii="Courier New" w:cs="Courier New" w:eastAsia="Courier New" w:hAnsi="Courier New"/>
                <w:color w:val="1a1a2e"/>
                <w:sz w:val="18"/>
                <w:szCs w:val="18"/>
              </w:rPr>
              <w:t xml:space="preserve">plt.show()</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Group mean comparison</w:t>
            </w:r>
          </w:p>
          <w:p>
            <w:pPr>
              <w:spacing w:after="0" w:before="0"/>
            </w:pPr>
            <w:r>
              <w:rPr>
                <w:rFonts w:ascii="Courier New" w:cs="Courier New" w:eastAsia="Courier New" w:hAnsi="Courier New"/>
                <w:color w:val="1a1a2e"/>
                <w:sz w:val="18"/>
                <w:szCs w:val="18"/>
              </w:rPr>
              <w:t xml:space="preserve">print(df.groupby("Department")["Salary"].agg(["mean","median","std"]))</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5.2 — Bivariate: Age vs Salary scatter (positive correlation r shown), Salary by Department (violin), and Salary by Education level (boxplot showing PhD highest).</w:t>
      </w:r>
    </w:p>
    <w:p>
      <w:pPr>
        <w:spacing w:after="80" w:before="80"/>
      </w:pPr>
      <w:r>
        <w:t xml:space="preserve"/>
      </w:r>
    </w:p>
    <w:p>
      <w:pPr>
        <w:pStyle w:val="Heading2"/>
        <w:spacing w:after="120" w:before="240"/>
      </w:pPr>
      <w:r>
        <w:rPr>
          <w:rFonts w:ascii="Arial" w:cs="Arial" w:eastAsia="Arial" w:hAnsi="Arial"/>
          <w:b/>
          <w:bCs/>
          <w:sz w:val="26"/>
          <w:szCs w:val="26"/>
        </w:rPr>
        <w:t xml:space="preserve">5.5  Multivariate Analysis</w:t>
      </w:r>
    </w:p>
    <w:p>
      <w:pPr>
        <w:pStyle w:val="Heading3"/>
        <w:spacing w:after="80" w:before="160"/>
      </w:pPr>
      <w:r>
        <w:rPr>
          <w:rFonts w:ascii="Arial" w:cs="Arial" w:eastAsia="Arial" w:hAnsi="Arial"/>
          <w:b/>
          <w:bCs/>
          <w:sz w:val="23"/>
          <w:szCs w:val="23"/>
        </w:rPr>
        <w:t xml:space="preserve">Pair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Pair plot — all numeric pairs at once, coloured by category</w:t>
            </w:r>
          </w:p>
          <w:p>
            <w:pPr>
              <w:spacing w:after="0" w:before="0"/>
            </w:pPr>
            <w:r>
              <w:rPr>
                <w:rFonts w:ascii="Courier New" w:cs="Courier New" w:eastAsia="Courier New" w:hAnsi="Courier New"/>
                <w:color w:val="1a1a2e"/>
                <w:sz w:val="18"/>
                <w:szCs w:val="18"/>
              </w:rPr>
              <w:t xml:space="preserve">sns.pairplot(df[["Age","Salary","Experience","Score","Performance"]],</w:t>
            </w:r>
          </w:p>
          <w:p>
            <w:pPr>
              <w:spacing w:after="0" w:before="0"/>
            </w:pPr>
            <w:r>
              <w:rPr>
                <w:rFonts w:ascii="Courier New" w:cs="Courier New" w:eastAsia="Courier New" w:hAnsi="Courier New"/>
                <w:color w:val="1a1a2e"/>
                <w:sz w:val="18"/>
                <w:szCs w:val="18"/>
              </w:rPr>
              <w:t xml:space="preserve">             hue="Performance",</w:t>
            </w:r>
          </w:p>
          <w:p>
            <w:pPr>
              <w:spacing w:after="0" w:before="0"/>
            </w:pPr>
            <w:r>
              <w:rPr>
                <w:rFonts w:ascii="Courier New" w:cs="Courier New" w:eastAsia="Courier New" w:hAnsi="Courier New"/>
                <w:color w:val="1a1a2e"/>
                <w:sz w:val="18"/>
                <w:szCs w:val="18"/>
              </w:rPr>
              <w:t xml:space="preserve">             plot_kws={"alpha": 0.5},</w:t>
            </w:r>
          </w:p>
          <w:p>
            <w:pPr>
              <w:spacing w:after="0" w:before="0"/>
            </w:pPr>
            <w:r>
              <w:rPr>
                <w:rFonts w:ascii="Courier New" w:cs="Courier New" w:eastAsia="Courier New" w:hAnsi="Courier New"/>
                <w:color w:val="1a1a2e"/>
                <w:sz w:val="18"/>
                <w:szCs w:val="18"/>
              </w:rPr>
              <w:t xml:space="preserve">             diag_kind="kde")</w:t>
            </w:r>
          </w:p>
          <w:p>
            <w:pPr>
              <w:spacing w:after="0" w:before="0"/>
            </w:pPr>
            <w:r>
              <w:rPr>
                <w:rFonts w:ascii="Courier New" w:cs="Courier New" w:eastAsia="Courier New" w:hAnsi="Courier New"/>
                <w:color w:val="1a1a2e"/>
                <w:sz w:val="18"/>
                <w:szCs w:val="18"/>
              </w:rPr>
              <w:t xml:space="preserve">plt.suptitle("Pair Plot — Multi-Variable EDA", y=1.02)</w:t>
            </w:r>
          </w:p>
          <w:p>
            <w:pPr>
              <w:spacing w:after="0" w:before="0"/>
            </w:pPr>
            <w:r>
              <w:rPr>
                <w:rFonts w:ascii="Courier New" w:cs="Courier New" w:eastAsia="Courier New" w:hAnsi="Courier New"/>
                <w:color w:val="1a1a2e"/>
                <w:sz w:val="18"/>
                <w:szCs w:val="18"/>
              </w:rPr>
              <w:t xml:space="preserve">plt.show()</w:t>
            </w:r>
          </w:p>
        </w:tc>
      </w:tr>
    </w:tbl>
    <w:p>
      <w:pPr>
        <w:spacing w:after="80" w:before="80"/>
      </w:pPr>
      <w:r>
        <w:t xml:space="preserve"/>
      </w:r>
    </w:p>
    <w:p>
      <w:pPr>
        <w:spacing w:after="120" w:before="120"/>
        <w:jc w:val="center"/>
      </w:pPr>
      <w:r>
        <w:drawing>
          <wp:inline distT="0" distB="0" distL="0" distR="0">
            <wp:extent cx="4114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32956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5.3 — Pair plot showing pairwise relationships coloured by Performance level. Diagonal shows KDE distributions. Notice Experience-Salary and Age-Experience are strongly correlated.</w:t>
      </w:r>
    </w:p>
    <w:p>
      <w:pPr>
        <w:spacing w:after="80" w:before="80"/>
      </w:pPr>
      <w:r>
        <w:t xml:space="preserve"/>
      </w:r>
    </w:p>
    <w:p>
      <w:pPr>
        <w:pStyle w:val="Heading2"/>
        <w:spacing w:after="120" w:before="240"/>
      </w:pPr>
      <w:r>
        <w:rPr>
          <w:rFonts w:ascii="Arial" w:cs="Arial" w:eastAsia="Arial" w:hAnsi="Arial"/>
          <w:b/>
          <w:bCs/>
          <w:sz w:val="26"/>
          <w:szCs w:val="26"/>
        </w:rPr>
        <w:t xml:space="preserve">5.6  Temporal Analysis (if Date column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Monthly salary trend</w:t>
            </w:r>
          </w:p>
          <w:p>
            <w:pPr>
              <w:spacing w:after="0" w:before="0"/>
            </w:pPr>
            <w:r>
              <w:rPr>
                <w:rFonts w:ascii="Courier New" w:cs="Courier New" w:eastAsia="Courier New" w:hAnsi="Courier New"/>
                <w:color w:val="1a1a2e"/>
                <w:sz w:val="18"/>
                <w:szCs w:val="18"/>
              </w:rPr>
              <w:t xml:space="preserve">df["JoinDate"] = pd.to_datetime(df["JoinDate"])</w:t>
            </w:r>
          </w:p>
          <w:p>
            <w:pPr>
              <w:spacing w:after="0" w:before="0"/>
            </w:pPr>
            <w:r>
              <w:rPr>
                <w:rFonts w:ascii="Courier New" w:cs="Courier New" w:eastAsia="Courier New" w:hAnsi="Courier New"/>
                <w:color w:val="1a1a2e"/>
                <w:sz w:val="18"/>
                <w:szCs w:val="18"/>
              </w:rPr>
              <w:t xml:space="preserve">df.set_index("JoinDate")["Salary"].resample("M").mean().plot()</w:t>
            </w:r>
          </w:p>
          <w:p>
            <w:pPr>
              <w:spacing w:after="0" w:before="0"/>
            </w:pPr>
            <w:r>
              <w:rPr>
                <w:rFonts w:ascii="Courier New" w:cs="Courier New" w:eastAsia="Courier New" w:hAnsi="Courier New"/>
                <w:color w:val="1a1a2e"/>
                <w:sz w:val="18"/>
                <w:szCs w:val="18"/>
              </w:rPr>
              <w:t xml:space="preserve">plt.title("Average Monthly Salary Trend")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Year-over-year growth</w:t>
            </w:r>
          </w:p>
          <w:p>
            <w:pPr>
              <w:spacing w:after="0" w:before="0"/>
            </w:pPr>
            <w:r>
              <w:rPr>
                <w:rFonts w:ascii="Courier New" w:cs="Courier New" w:eastAsia="Courier New" w:hAnsi="Courier New"/>
                <w:color w:val="1a1a2e"/>
                <w:sz w:val="18"/>
                <w:szCs w:val="18"/>
              </w:rPr>
              <w:t xml:space="preserve">yearly = df.groupby(df["JoinDate"].dt.year)["Salary"].mean()</w:t>
            </w:r>
          </w:p>
          <w:p>
            <w:pPr>
              <w:spacing w:after="0" w:before="0"/>
            </w:pPr>
            <w:r>
              <w:rPr>
                <w:rFonts w:ascii="Courier New" w:cs="Courier New" w:eastAsia="Courier New" w:hAnsi="Courier New"/>
                <w:color w:val="1a1a2e"/>
                <w:sz w:val="18"/>
                <w:szCs w:val="18"/>
              </w:rPr>
              <w:t xml:space="preserve">print(yearly.pct_change() * 100)  # % change year over year</w:t>
            </w:r>
          </w:p>
        </w:tc>
      </w:tr>
    </w:tbl>
    <w:p>
      <w:pPr>
        <w:spacing w:after="80" w:before="80"/>
      </w:pPr>
      <w:r>
        <w:t xml:space="preserve"/>
      </w:r>
    </w:p>
    <w:p>
      <w:pPr>
        <w:pStyle w:val="Heading2"/>
        <w:spacing w:after="120" w:before="240"/>
      </w:pPr>
      <w:r>
        <w:rPr>
          <w:rFonts w:ascii="Arial" w:cs="Arial" w:eastAsia="Arial" w:hAnsi="Arial"/>
          <w:b/>
          <w:bCs/>
          <w:sz w:val="26"/>
          <w:szCs w:val="26"/>
        </w:rPr>
        <w:t xml:space="preserve">5.7  EDA Summary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COMPLETE EDA CHECKLIST</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Checked all column distributions (histograms, KDE)</w:t>
            </w:r>
          </w:p>
          <w:p>
            <w:pPr>
              <w:spacing w:after="60" w:before="60"/>
            </w:pPr>
            <w:r>
              <w:rPr>
                <w:rFonts w:ascii="Arial" w:cs="Arial" w:eastAsia="Arial" w:hAnsi="Arial"/>
                <w:color w:val="1a3a5c"/>
                <w:sz w:val="21"/>
                <w:szCs w:val="21"/>
              </w:rPr>
              <w:t xml:space="preserve">  □  Identified skewness and kurtosis</w:t>
            </w:r>
          </w:p>
          <w:p>
            <w:pPr>
              <w:spacing w:after="60" w:before="60"/>
            </w:pPr>
            <w:r>
              <w:rPr>
                <w:rFonts w:ascii="Arial" w:cs="Arial" w:eastAsia="Arial" w:hAnsi="Arial"/>
                <w:color w:val="1a3a5c"/>
                <w:sz w:val="21"/>
                <w:szCs w:val="21"/>
              </w:rPr>
              <w:t xml:space="preserve">  □  Found and documented outliers</w:t>
            </w:r>
          </w:p>
          <w:p>
            <w:pPr>
              <w:spacing w:after="60" w:before="60"/>
            </w:pPr>
            <w:r>
              <w:rPr>
                <w:rFonts w:ascii="Arial" w:cs="Arial" w:eastAsia="Arial" w:hAnsi="Arial"/>
                <w:color w:val="1a3a5c"/>
                <w:sz w:val="21"/>
                <w:szCs w:val="21"/>
              </w:rPr>
              <w:t xml:space="preserve">  □  Examined correlations between numeric variables</w:t>
            </w:r>
          </w:p>
          <w:p>
            <w:pPr>
              <w:spacing w:after="60" w:before="60"/>
            </w:pPr>
            <w:r>
              <w:rPr>
                <w:rFonts w:ascii="Arial" w:cs="Arial" w:eastAsia="Arial" w:hAnsi="Arial"/>
                <w:color w:val="1a3a5c"/>
                <w:sz w:val="21"/>
                <w:szCs w:val="21"/>
              </w:rPr>
              <w:t xml:space="preserve">  □  Visualised categorical distributions (bar, pie)</w:t>
            </w:r>
          </w:p>
          <w:p>
            <w:pPr>
              <w:spacing w:after="60" w:before="60"/>
            </w:pPr>
            <w:r>
              <w:rPr>
                <w:rFonts w:ascii="Arial" w:cs="Arial" w:eastAsia="Arial" w:hAnsi="Arial"/>
                <w:color w:val="1a3a5c"/>
                <w:sz w:val="21"/>
                <w:szCs w:val="21"/>
              </w:rPr>
              <w:t xml:space="preserve">  □  Compared numeric variables across categories (boxplot, violin)</w:t>
            </w:r>
          </w:p>
          <w:p>
            <w:pPr>
              <w:spacing w:after="60" w:before="60"/>
            </w:pPr>
            <w:r>
              <w:rPr>
                <w:rFonts w:ascii="Arial" w:cs="Arial" w:eastAsia="Arial" w:hAnsi="Arial"/>
                <w:color w:val="1a3a5c"/>
                <w:sz w:val="21"/>
                <w:szCs w:val="21"/>
              </w:rPr>
              <w:t xml:space="preserve">  □  Created correlation heatmap</w:t>
            </w:r>
          </w:p>
          <w:p>
            <w:pPr>
              <w:spacing w:after="60" w:before="60"/>
            </w:pPr>
            <w:r>
              <w:rPr>
                <w:rFonts w:ascii="Arial" w:cs="Arial" w:eastAsia="Arial" w:hAnsi="Arial"/>
                <w:color w:val="1a3a5c"/>
                <w:sz w:val="21"/>
                <w:szCs w:val="21"/>
              </w:rPr>
              <w:t xml:space="preserve">  □  Ran pair plot for multivariate overview</w:t>
            </w:r>
          </w:p>
          <w:p>
            <w:pPr>
              <w:spacing w:after="60" w:before="60"/>
            </w:pPr>
            <w:r>
              <w:rPr>
                <w:rFonts w:ascii="Arial" w:cs="Arial" w:eastAsia="Arial" w:hAnsi="Arial"/>
                <w:color w:val="1a3a5c"/>
                <w:sz w:val="21"/>
                <w:szCs w:val="21"/>
              </w:rPr>
              <w:t xml:space="preserve">  □  Checked data after cleaning for verification</w:t>
            </w:r>
          </w:p>
          <w:p>
            <w:pPr>
              <w:spacing w:after="60" w:before="60"/>
            </w:pPr>
            <w:r>
              <w:rPr>
                <w:rFonts w:ascii="Arial" w:cs="Arial" w:eastAsia="Arial" w:hAnsi="Arial"/>
                <w:color w:val="1a3a5c"/>
                <w:sz w:val="21"/>
                <w:szCs w:val="21"/>
              </w:rPr>
              <w:t xml:space="preserve">  □  Documented key findings and anomalies</w:t>
            </w:r>
          </w:p>
        </w:tc>
      </w:tr>
    </w:tbl>
    <w:p>
      <w:r>
        <w:br w:type="page"/>
      </w:r>
    </w:p>
    <w:p>
      <w:pPr>
        <w:pStyle w:val="Heading1"/>
        <w:spacing w:after="160" w:before="360"/>
      </w:pPr>
      <w:r>
        <w:rPr>
          <w:rFonts w:ascii="Arial" w:cs="Arial" w:eastAsia="Arial" w:hAnsi="Arial"/>
          <w:b/>
          <w:bCs/>
          <w:sz w:val="32"/>
          <w:szCs w:val="32"/>
        </w:rPr>
        <w:t xml:space="preserve">Chapter 6: Normalization (Min-Max Scaling)</w:t>
      </w:r>
    </w:p>
    <w:p>
      <w:pPr>
        <w:spacing w:after="80" w:before="80"/>
      </w:pPr>
      <w:r>
        <w:rPr>
          <w:rFonts w:ascii="Arial" w:cs="Arial" w:eastAsia="Arial" w:hAnsi="Arial"/>
          <w:sz w:val="22"/>
          <w:szCs w:val="22"/>
        </w:rPr>
        <w:t xml:space="preserve">Normalization rescales features so that all values fall within a fixed range, typically [0, 1]. It preserves the original shape of the distribution but changes the scale.</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6.1  The Formula</w:t>
      </w:r>
    </w:p>
    <w:p>
      <w:pPr>
        <w:spacing w:after="100" w:before="100"/>
        <w:jc w:val="center"/>
      </w:pPr>
      <w:r>
        <w:rPr>
          <w:rFonts w:ascii="Courier New" w:cs="Courier New" w:eastAsia="Courier New" w:hAnsi="Courier New"/>
          <w:b/>
          <w:bCs/>
          <w:color w:val="1a3a5c"/>
          <w:sz w:val="22"/>
          <w:szCs w:val="22"/>
        </w:rPr>
        <w:t xml:space="preserve">x_normalized = (x − x_min) / (x_max − x_min)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What this does:</w:t>
            </w:r>
          </w:p>
          <w:p>
            <w:pPr>
              <w:spacing w:after="60" w:before="60"/>
            </w:pPr>
            <w:r>
              <w:rPr>
                <w:rFonts w:ascii="Arial" w:cs="Arial" w:eastAsia="Arial" w:hAnsi="Arial"/>
                <w:color w:val="1a3a5c"/>
                <w:sz w:val="21"/>
                <w:szCs w:val="21"/>
              </w:rPr>
              <w:t xml:space="preserve">   • The minimum value becomes exactly 0</w:t>
            </w:r>
          </w:p>
          <w:p>
            <w:pPr>
              <w:spacing w:after="60" w:before="60"/>
            </w:pPr>
            <w:r>
              <w:rPr>
                <w:rFonts w:ascii="Arial" w:cs="Arial" w:eastAsia="Arial" w:hAnsi="Arial"/>
                <w:color w:val="1a3a5c"/>
                <w:sz w:val="21"/>
                <w:szCs w:val="21"/>
              </w:rPr>
              <w:t xml:space="preserve">   • The maximum value becomes exactly 1</w:t>
            </w:r>
          </w:p>
          <w:p>
            <w:pPr>
              <w:spacing w:after="60" w:before="60"/>
            </w:pPr>
            <w:r>
              <w:rPr>
                <w:rFonts w:ascii="Arial" w:cs="Arial" w:eastAsia="Arial" w:hAnsi="Arial"/>
                <w:color w:val="1a3a5c"/>
                <w:sz w:val="21"/>
                <w:szCs w:val="21"/>
              </w:rPr>
              <w:t xml:space="preserve">   • All other values are proportionally scaled between 0 and 1</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Example — Age column: [22, 35, 28, 65, 18]</w:t>
            </w:r>
          </w:p>
          <w:p>
            <w:pPr>
              <w:spacing w:after="60" w:before="60"/>
            </w:pPr>
            <w:r>
              <w:rPr>
                <w:rFonts w:ascii="Arial" w:cs="Arial" w:eastAsia="Arial" w:hAnsi="Arial"/>
                <w:color w:val="1a3a5c"/>
                <w:sz w:val="21"/>
                <w:szCs w:val="21"/>
              </w:rPr>
              <w:t xml:space="preserve">   x_min = 18,  x_max = 65</w:t>
            </w:r>
          </w:p>
          <w:p>
            <w:pPr>
              <w:spacing w:after="60" w:before="60"/>
            </w:pPr>
            <w:r>
              <w:rPr>
                <w:rFonts w:ascii="Arial" w:cs="Arial" w:eastAsia="Arial" w:hAnsi="Arial"/>
                <w:color w:val="1a3a5c"/>
                <w:sz w:val="21"/>
                <w:szCs w:val="21"/>
              </w:rPr>
              <w:t xml:space="preserve">   Age=22 → (22−18)/(65−18) = 4/47 = 0.085</w:t>
            </w:r>
          </w:p>
          <w:p>
            <w:pPr>
              <w:spacing w:after="60" w:before="60"/>
            </w:pPr>
            <w:r>
              <w:rPr>
                <w:rFonts w:ascii="Arial" w:cs="Arial" w:eastAsia="Arial" w:hAnsi="Arial"/>
                <w:color w:val="1a3a5c"/>
                <w:sz w:val="21"/>
                <w:szCs w:val="21"/>
              </w:rPr>
              <w:t xml:space="preserve">   Age=65 → (65−18)/(65−18) = 1.000</w:t>
            </w:r>
          </w:p>
          <w:p>
            <w:pPr>
              <w:spacing w:after="60" w:before="60"/>
            </w:pPr>
            <w:r>
              <w:rPr>
                <w:rFonts w:ascii="Arial" w:cs="Arial" w:eastAsia="Arial" w:hAnsi="Arial"/>
                <w:color w:val="1a3a5c"/>
                <w:sz w:val="21"/>
                <w:szCs w:val="21"/>
              </w:rPr>
              <w:t xml:space="preserve">   Age=18 → 0.000</w:t>
            </w:r>
          </w:p>
        </w:tc>
      </w:tr>
    </w:tbl>
    <w:p>
      <w:pPr>
        <w:spacing w:after="80" w:before="80"/>
      </w:pPr>
      <w:r>
        <w:t xml:space="preserve"/>
      </w:r>
    </w:p>
    <w:p>
      <w:pPr>
        <w:pStyle w:val="Heading2"/>
        <w:spacing w:after="120" w:before="240"/>
      </w:pPr>
      <w:r>
        <w:rPr>
          <w:rFonts w:ascii="Arial" w:cs="Arial" w:eastAsia="Arial" w:hAnsi="Arial"/>
          <w:b/>
          <w:bCs/>
          <w:sz w:val="26"/>
          <w:szCs w:val="26"/>
        </w:rPr>
        <w:t xml:space="preserve">6.2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pandas as pd</w:t>
            </w:r>
          </w:p>
          <w:p>
            <w:pPr>
              <w:spacing w:after="0" w:before="0"/>
            </w:pPr>
            <w:r>
              <w:rPr>
                <w:rFonts w:ascii="Courier New" w:cs="Courier New" w:eastAsia="Courier New" w:hAnsi="Courier New"/>
                <w:color w:val="1a1a2e"/>
                <w:sz w:val="18"/>
                <w:szCs w:val="18"/>
              </w:rPr>
              <w:t xml:space="preserve">import numpy as np</w:t>
            </w:r>
          </w:p>
          <w:p>
            <w:pPr>
              <w:spacing w:after="0" w:before="0"/>
            </w:pPr>
            <w:r>
              <w:rPr>
                <w:rFonts w:ascii="Courier New" w:cs="Courier New" w:eastAsia="Courier New" w:hAnsi="Courier New"/>
                <w:color w:val="1a1a2e"/>
                <w:sz w:val="18"/>
                <w:szCs w:val="18"/>
              </w:rPr>
              <w:t xml:space="preserve">from sklearn.preprocessing import MinMaxScaler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df = pd.DataFrame({</w:t>
            </w:r>
          </w:p>
          <w:p>
            <w:pPr>
              <w:spacing w:after="0" w:before="0"/>
            </w:pPr>
            <w:r>
              <w:rPr>
                <w:rFonts w:ascii="Courier New" w:cs="Courier New" w:eastAsia="Courier New" w:hAnsi="Courier New"/>
                <w:color w:val="1a1a2e"/>
                <w:sz w:val="18"/>
                <w:szCs w:val="18"/>
              </w:rPr>
              <w:t xml:space="preserve">    "Age":        [22, 35, 28, 65, 18],</w:t>
            </w:r>
          </w:p>
          <w:p>
            <w:pPr>
              <w:spacing w:after="0" w:before="0"/>
            </w:pPr>
            <w:r>
              <w:rPr>
                <w:rFonts w:ascii="Courier New" w:cs="Courier New" w:eastAsia="Courier New" w:hAnsi="Courier New"/>
                <w:color w:val="1a1a2e"/>
                <w:sz w:val="18"/>
                <w:szCs w:val="18"/>
              </w:rPr>
              <w:t xml:space="preserve">    "Salary":     [25000, 55000, 38000, 95000, 20000],</w:t>
            </w:r>
          </w:p>
          <w:p>
            <w:pPr>
              <w:spacing w:after="0" w:before="0"/>
            </w:pPr>
            <w:r>
              <w:rPr>
                <w:rFonts w:ascii="Courier New" w:cs="Courier New" w:eastAsia="Courier New" w:hAnsi="Courier New"/>
                <w:color w:val="1a1a2e"/>
                <w:sz w:val="18"/>
                <w:szCs w:val="18"/>
              </w:rPr>
              <w:t xml:space="preserve">    "Experience": [2, 12, 7, 40, 0]</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print("Before normalization:")</w:t>
            </w:r>
          </w:p>
          <w:p>
            <w:pPr>
              <w:spacing w:after="0" w:before="0"/>
            </w:pPr>
            <w:r>
              <w:rPr>
                <w:rFonts w:ascii="Courier New" w:cs="Courier New" w:eastAsia="Courier New" w:hAnsi="Courier New"/>
                <w:color w:val="1a1a2e"/>
                <w:sz w:val="18"/>
                <w:szCs w:val="18"/>
              </w:rPr>
              <w:t xml:space="preserve">print(df)</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Apply Min-Max Normalization</w:t>
            </w:r>
          </w:p>
          <w:p>
            <w:pPr>
              <w:spacing w:after="0" w:before="0"/>
            </w:pPr>
            <w:r>
              <w:rPr>
                <w:rFonts w:ascii="Courier New" w:cs="Courier New" w:eastAsia="Courier New" w:hAnsi="Courier New"/>
                <w:color w:val="1a1a2e"/>
                <w:sz w:val="18"/>
                <w:szCs w:val="18"/>
              </w:rPr>
              <w:t xml:space="preserve">scaler = MinMaxScaler()                          # range [0,1] by default</w:t>
            </w:r>
          </w:p>
          <w:p>
            <w:pPr>
              <w:spacing w:after="0" w:before="0"/>
            </w:pPr>
            <w:r>
              <w:rPr>
                <w:rFonts w:ascii="Courier New" w:cs="Courier New" w:eastAsia="Courier New" w:hAnsi="Courier New"/>
                <w:color w:val="1a1a2e"/>
                <w:sz w:val="18"/>
                <w:szCs w:val="18"/>
              </w:rPr>
              <w:t xml:space="preserve">df_norm = pd.DataFrame(</w:t>
            </w:r>
          </w:p>
          <w:p>
            <w:pPr>
              <w:spacing w:after="0" w:before="0"/>
            </w:pPr>
            <w:r>
              <w:rPr>
                <w:rFonts w:ascii="Courier New" w:cs="Courier New" w:eastAsia="Courier New" w:hAnsi="Courier New"/>
                <w:color w:val="1a1a2e"/>
                <w:sz w:val="18"/>
                <w:szCs w:val="18"/>
              </w:rPr>
              <w:t xml:space="preserve">    scaler.fit_transform(df),</w:t>
            </w:r>
          </w:p>
          <w:p>
            <w:pPr>
              <w:spacing w:after="0" w:before="0"/>
            </w:pPr>
            <w:r>
              <w:rPr>
                <w:rFonts w:ascii="Courier New" w:cs="Courier New" w:eastAsia="Courier New" w:hAnsi="Courier New"/>
                <w:color w:val="1a1a2e"/>
                <w:sz w:val="18"/>
                <w:szCs w:val="18"/>
              </w:rPr>
              <w:t xml:space="preserve">    columns=df.columns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print("\nAfter normalization (all values between 0 and 1):")</w:t>
            </w:r>
          </w:p>
          <w:p>
            <w:pPr>
              <w:spacing w:after="0" w:before="0"/>
            </w:pPr>
            <w:r>
              <w:rPr>
                <w:rFonts w:ascii="Courier New" w:cs="Courier New" w:eastAsia="Courier New" w:hAnsi="Courier New"/>
                <w:color w:val="1a1a2e"/>
                <w:sz w:val="18"/>
                <w:szCs w:val="18"/>
              </w:rPr>
              <w:t xml:space="preserve">print(df_norm.round(3))</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Custom range [0, 100]</w:t>
            </w:r>
          </w:p>
          <w:p>
            <w:pPr>
              <w:spacing w:after="0" w:before="0"/>
            </w:pPr>
            <w:r>
              <w:rPr>
                <w:rFonts w:ascii="Courier New" w:cs="Courier New" w:eastAsia="Courier New" w:hAnsi="Courier New"/>
                <w:color w:val="1a1a2e"/>
                <w:sz w:val="18"/>
                <w:szCs w:val="18"/>
              </w:rPr>
              <w:t xml:space="preserve">scaler_100 = MinMaxScaler(feature_range=(0, 100))</w:t>
            </w:r>
          </w:p>
          <w:p>
            <w:pPr>
              <w:spacing w:after="0" w:before="0"/>
            </w:pPr>
            <w:r>
              <w:rPr>
                <w:rFonts w:ascii="Courier New" w:cs="Courier New" w:eastAsia="Courier New" w:hAnsi="Courier New"/>
                <w:color w:val="1a1a2e"/>
                <w:sz w:val="18"/>
                <w:szCs w:val="18"/>
              </w:rPr>
              <w:t xml:space="preserve">df_0_100 = pd.DataFrame(scaler_100.fit_transform(df), columns=df.columns)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Inverse transform (get original values back)</w:t>
            </w:r>
          </w:p>
          <w:p>
            <w:pPr>
              <w:spacing w:after="0" w:before="0"/>
            </w:pPr>
            <w:r>
              <w:rPr>
                <w:rFonts w:ascii="Courier New" w:cs="Courier New" w:eastAsia="Courier New" w:hAnsi="Courier New"/>
                <w:color w:val="1a1a2e"/>
                <w:sz w:val="18"/>
                <w:szCs w:val="18"/>
              </w:rPr>
              <w:t xml:space="preserve">df_original = pd.DataFrame(</w:t>
            </w:r>
          </w:p>
          <w:p>
            <w:pPr>
              <w:spacing w:after="0" w:before="0"/>
            </w:pPr>
            <w:r>
              <w:rPr>
                <w:rFonts w:ascii="Courier New" w:cs="Courier New" w:eastAsia="Courier New" w:hAnsi="Courier New"/>
                <w:color w:val="1a1a2e"/>
                <w:sz w:val="18"/>
                <w:szCs w:val="18"/>
              </w:rPr>
              <w:t xml:space="preserve">    scaler.inverse_transform(df_norm),</w:t>
            </w:r>
          </w:p>
          <w:p>
            <w:pPr>
              <w:spacing w:after="0" w:before="0"/>
            </w:pPr>
            <w:r>
              <w:rPr>
                <w:rFonts w:ascii="Courier New" w:cs="Courier New" w:eastAsia="Courier New" w:hAnsi="Courier New"/>
                <w:color w:val="1a1a2e"/>
                <w:sz w:val="18"/>
                <w:szCs w:val="18"/>
              </w:rPr>
              <w:t xml:space="preserve">    columns=df.columns</w:t>
            </w:r>
          </w:p>
          <w:p>
            <w:pPr>
              <w:spacing w:after="0" w:before="0"/>
            </w:pPr>
            <w:r>
              <w:rPr>
                <w:rFonts w:ascii="Courier New" w:cs="Courier New" w:eastAsia="Courier New" w:hAnsi="Courier New"/>
                <w:color w:val="1a1a2e"/>
                <w:sz w:val="18"/>
                <w:szCs w:val="18"/>
              </w:rPr>
              <w:t xml:space="preserve">)</w:t>
            </w:r>
          </w:p>
        </w:tc>
      </w:tr>
    </w:tbl>
    <w:p>
      <w:pPr>
        <w:spacing w:after="80" w:before="80"/>
      </w:pPr>
      <w:r>
        <w:t xml:space="preserve"/>
      </w:r>
    </w:p>
    <w:p>
      <w:pPr>
        <w:pStyle w:val="Heading2"/>
        <w:spacing w:after="120" w:before="240"/>
      </w:pPr>
      <w:r>
        <w:rPr>
          <w:rFonts w:ascii="Arial" w:cs="Arial" w:eastAsia="Arial" w:hAnsi="Arial"/>
          <w:b/>
          <w:bCs/>
          <w:sz w:val="26"/>
          <w:szCs w:val="26"/>
        </w:rPr>
        <w:t xml:space="preserve">6.3  What Happens to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WHAT NORMALIZATION DOES TO YOUR DATA:</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Shape preserved: If your data was right-skewed before, it stays right-skewed.</w:t>
            </w:r>
          </w:p>
          <w:p>
            <w:pPr>
              <w:spacing w:after="60" w:before="60"/>
            </w:pPr>
            <w:r>
              <w:rPr>
                <w:rFonts w:ascii="Arial" w:cs="Arial" w:eastAsia="Arial" w:hAnsi="Arial"/>
                <w:color w:val="1a3a5c"/>
                <w:sz w:val="21"/>
                <w:szCs w:val="21"/>
              </w:rPr>
              <w:t xml:space="preserve">  ✅  Relative relationships preserved: a 2x higher value stays 2x.</w:t>
            </w:r>
          </w:p>
          <w:p>
            <w:pPr>
              <w:spacing w:after="60" w:before="60"/>
            </w:pPr>
            <w:r>
              <w:rPr>
                <w:rFonts w:ascii="Arial" w:cs="Arial" w:eastAsia="Arial" w:hAnsi="Arial"/>
                <w:color w:val="1a3a5c"/>
                <w:sz w:val="21"/>
                <w:szCs w:val="21"/>
              </w:rPr>
              <w:t xml:space="preserve">  ✅  Units removed: Age in "years" and Salary in "₹" both become dimensionless [0,1].</w:t>
            </w:r>
          </w:p>
          <w:p>
            <w:pPr>
              <w:spacing w:after="60" w:before="60"/>
            </w:pPr>
            <w:r>
              <w:rPr>
                <w:rFonts w:ascii="Arial" w:cs="Arial" w:eastAsia="Arial" w:hAnsi="Arial"/>
                <w:color w:val="1a3a5c"/>
                <w:sz w:val="21"/>
                <w:szCs w:val="21"/>
              </w:rPr>
              <w:t xml:space="preserve">  ✅  No negative values after transformation (range is 0 to 1).</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Sensitive to outliers: One extreme value (e.g., Salary=500,000)</w:t>
            </w:r>
          </w:p>
          <w:p>
            <w:pPr>
              <w:spacing w:after="60" w:before="60"/>
            </w:pPr>
            <w:r>
              <w:rPr>
                <w:rFonts w:ascii="Arial" w:cs="Arial" w:eastAsia="Arial" w:hAnsi="Arial"/>
                <w:color w:val="1a3a5c"/>
                <w:sz w:val="21"/>
                <w:szCs w:val="21"/>
              </w:rPr>
              <w:t xml:space="preserve">      squishes ALL other values into a tiny range near 0.</w:t>
            </w:r>
          </w:p>
          <w:p>
            <w:pPr>
              <w:spacing w:after="60" w:before="60"/>
            </w:pPr>
            <w:r>
              <w:rPr>
                <w:rFonts w:ascii="Arial" w:cs="Arial" w:eastAsia="Arial" w:hAnsi="Arial"/>
                <w:color w:val="1a3a5c"/>
                <w:sz w:val="21"/>
                <w:szCs w:val="21"/>
              </w:rPr>
              <w:t xml:space="preserve">  ⚠  Breaks when new data exceeds original min/max (at inference time).</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6.1 — Salary before normalization (thousands), after normalization (0–1 range), and range comparison across columns.</w:t>
      </w:r>
    </w:p>
    <w:p>
      <w:pPr>
        <w:spacing w:after="80" w:before="80"/>
      </w:pPr>
      <w:r>
        <w:t xml:space="preserve"/>
      </w:r>
    </w:p>
    <w:p>
      <w:pPr>
        <w:pStyle w:val="Heading2"/>
        <w:spacing w:after="120" w:before="240"/>
      </w:pPr>
      <w:r>
        <w:rPr>
          <w:rFonts w:ascii="Arial" w:cs="Arial" w:eastAsia="Arial" w:hAnsi="Arial"/>
          <w:b/>
          <w:bCs/>
          <w:sz w:val="26"/>
          <w:szCs w:val="26"/>
        </w:rPr>
        <w:t xml:space="preserve">6.4  When to Use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Use Normalization When...</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Do NOT Use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Algorithm uses distance (KNN, K-Means)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has heavy outliers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Algorithm uses dot products (Neural Nets)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is normally distributed already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 need to be in a bounded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Using tree-based models (RF, XGBoost)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pixel values (0–255 → 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Standardization is more appropriate</w:t>
            </w:r>
          </w:p>
        </w:tc>
      </w:tr>
    </w:tbl>
    <w:p>
      <w:r>
        <w:br w:type="page"/>
      </w:r>
    </w:p>
    <w:p>
      <w:pPr>
        <w:pStyle w:val="Heading1"/>
        <w:spacing w:after="160" w:before="360"/>
      </w:pPr>
      <w:r>
        <w:rPr>
          <w:rFonts w:ascii="Arial" w:cs="Arial" w:eastAsia="Arial" w:hAnsi="Arial"/>
          <w:b/>
          <w:bCs/>
          <w:sz w:val="32"/>
          <w:szCs w:val="32"/>
        </w:rPr>
        <w:t xml:space="preserve">Chapter 7: Standardization (Z-Score Scaling)</w:t>
      </w:r>
    </w:p>
    <w:p>
      <w:pPr>
        <w:spacing w:after="80" w:before="80"/>
      </w:pPr>
      <w:r>
        <w:rPr>
          <w:rFonts w:ascii="Arial" w:cs="Arial" w:eastAsia="Arial" w:hAnsi="Arial"/>
          <w:sz w:val="22"/>
          <w:szCs w:val="22"/>
        </w:rPr>
        <w:t xml:space="preserve">Standardization transforms data so that each feature has a mean of 0 and a standard deviation of 1. Unlike normalization, it does not bound values to a specific range — values can be negative and can exceed ±1.</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7.1  The Formula</w:t>
      </w:r>
    </w:p>
    <w:p>
      <w:pPr>
        <w:spacing w:after="100" w:before="100"/>
        <w:jc w:val="center"/>
      </w:pPr>
      <w:r>
        <w:rPr>
          <w:rFonts w:ascii="Courier New" w:cs="Courier New" w:eastAsia="Courier New" w:hAnsi="Courier New"/>
          <w:b/>
          <w:bCs/>
          <w:color w:val="1a3a5c"/>
          <w:sz w:val="22"/>
          <w:szCs w:val="22"/>
        </w:rPr>
        <w:t xml:space="preserve">z = (x − μ) / 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What this does:</w:t>
            </w:r>
          </w:p>
          <w:p>
            <w:pPr>
              <w:spacing w:after="60" w:before="60"/>
            </w:pPr>
            <w:r>
              <w:rPr>
                <w:rFonts w:ascii="Arial" w:cs="Arial" w:eastAsia="Arial" w:hAnsi="Arial"/>
                <w:color w:val="1a3a5c"/>
                <w:sz w:val="21"/>
                <w:szCs w:val="21"/>
              </w:rPr>
              <w:t xml:space="preserve">   • The column mean becomes exactly 0</w:t>
            </w:r>
          </w:p>
          <w:p>
            <w:pPr>
              <w:spacing w:after="60" w:before="60"/>
            </w:pPr>
            <w:r>
              <w:rPr>
                <w:rFonts w:ascii="Arial" w:cs="Arial" w:eastAsia="Arial" w:hAnsi="Arial"/>
                <w:color w:val="1a3a5c"/>
                <w:sz w:val="21"/>
                <w:szCs w:val="21"/>
              </w:rPr>
              <w:t xml:space="preserve">   • The column standard deviation becomes exactly 1</w:t>
            </w:r>
          </w:p>
          <w:p>
            <w:pPr>
              <w:spacing w:after="60" w:before="60"/>
            </w:pPr>
            <w:r>
              <w:rPr>
                <w:rFonts w:ascii="Arial" w:cs="Arial" w:eastAsia="Arial" w:hAnsi="Arial"/>
                <w:color w:val="1a3a5c"/>
                <w:sz w:val="21"/>
                <w:szCs w:val="21"/>
              </w:rPr>
              <w:t xml:space="preserve">   • Values are expressed as "how many standard deviations from the mean"</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Example — Salary: [25000, 55000, 38000, 95000]</w:t>
            </w:r>
          </w:p>
          <w:p>
            <w:pPr>
              <w:spacing w:after="60" w:before="60"/>
            </w:pPr>
            <w:r>
              <w:rPr>
                <w:rFonts w:ascii="Arial" w:cs="Arial" w:eastAsia="Arial" w:hAnsi="Arial"/>
                <w:color w:val="1a3a5c"/>
                <w:sz w:val="21"/>
                <w:szCs w:val="21"/>
              </w:rPr>
              <w:t xml:space="preserve">   μ = 53,250   σ = 27,886</w:t>
            </w:r>
          </w:p>
          <w:p>
            <w:pPr>
              <w:spacing w:after="60" w:before="60"/>
            </w:pPr>
            <w:r>
              <w:rPr>
                <w:rFonts w:ascii="Arial" w:cs="Arial" w:eastAsia="Arial" w:hAnsi="Arial"/>
                <w:color w:val="1a3a5c"/>
                <w:sz w:val="21"/>
                <w:szCs w:val="21"/>
              </w:rPr>
              <w:t xml:space="preserve">   Salary=25000 → (25000−53250)/27886 = −1.013  (about 1 std below average)</w:t>
            </w:r>
          </w:p>
          <w:p>
            <w:pPr>
              <w:spacing w:after="60" w:before="60"/>
            </w:pPr>
            <w:r>
              <w:rPr>
                <w:rFonts w:ascii="Arial" w:cs="Arial" w:eastAsia="Arial" w:hAnsi="Arial"/>
                <w:color w:val="1a3a5c"/>
                <w:sz w:val="21"/>
                <w:szCs w:val="21"/>
              </w:rPr>
              <w:t xml:space="preserve">   Salary=95000 → (95000−53250)/27886 = +1.497  (about 1.5 std above average)</w:t>
            </w:r>
          </w:p>
        </w:tc>
      </w:tr>
    </w:tbl>
    <w:p>
      <w:pPr>
        <w:spacing w:after="80" w:before="80"/>
      </w:pPr>
      <w:r>
        <w:t xml:space="preserve"/>
      </w:r>
    </w:p>
    <w:p>
      <w:pPr>
        <w:pStyle w:val="Heading2"/>
        <w:spacing w:after="120" w:before="240"/>
      </w:pPr>
      <w:r>
        <w:rPr>
          <w:rFonts w:ascii="Arial" w:cs="Arial" w:eastAsia="Arial" w:hAnsi="Arial"/>
          <w:b/>
          <w:bCs/>
          <w:sz w:val="26"/>
          <w:szCs w:val="26"/>
        </w:rPr>
        <w:t xml:space="preserve">7.2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from sklearn.preprocessing import StandardScaler</w:t>
            </w:r>
          </w:p>
          <w:p>
            <w:pPr>
              <w:spacing w:after="0" w:before="0"/>
            </w:pPr>
            <w:r>
              <w:rPr>
                <w:rFonts w:ascii="Courier New" w:cs="Courier New" w:eastAsia="Courier New" w:hAnsi="Courier New"/>
                <w:color w:val="1a1a2e"/>
                <w:sz w:val="18"/>
                <w:szCs w:val="18"/>
              </w:rPr>
              <w:t xml:space="preserve">import pandas as pd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df = pd.DataFrame({</w:t>
            </w:r>
          </w:p>
          <w:p>
            <w:pPr>
              <w:spacing w:after="0" w:before="0"/>
            </w:pPr>
            <w:r>
              <w:rPr>
                <w:rFonts w:ascii="Courier New" w:cs="Courier New" w:eastAsia="Courier New" w:hAnsi="Courier New"/>
                <w:color w:val="1a1a2e"/>
                <w:sz w:val="18"/>
                <w:szCs w:val="18"/>
              </w:rPr>
              <w:t xml:space="preserve">    "Age":        [22, 35, 28, 65, 18],</w:t>
            </w:r>
          </w:p>
          <w:p>
            <w:pPr>
              <w:spacing w:after="0" w:before="0"/>
            </w:pPr>
            <w:r>
              <w:rPr>
                <w:rFonts w:ascii="Courier New" w:cs="Courier New" w:eastAsia="Courier New" w:hAnsi="Courier New"/>
                <w:color w:val="1a1a2e"/>
                <w:sz w:val="18"/>
                <w:szCs w:val="18"/>
              </w:rPr>
              <w:t xml:space="preserve">    "Salary":     [25000, 55000, 38000, 95000, 20000],</w:t>
            </w:r>
          </w:p>
          <w:p>
            <w:pPr>
              <w:spacing w:after="0" w:before="0"/>
            </w:pPr>
            <w:r>
              <w:rPr>
                <w:rFonts w:ascii="Courier New" w:cs="Courier New" w:eastAsia="Courier New" w:hAnsi="Courier New"/>
                <w:color w:val="1a1a2e"/>
                <w:sz w:val="18"/>
                <w:szCs w:val="18"/>
              </w:rPr>
              <w:t xml:space="preserve">    "Experience": [2, 12, 7, 40, 0]</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scaler = StandardScaler()</w:t>
            </w:r>
          </w:p>
          <w:p>
            <w:pPr>
              <w:spacing w:after="0" w:before="0"/>
            </w:pPr>
            <w:r>
              <w:rPr>
                <w:rFonts w:ascii="Courier New" w:cs="Courier New" w:eastAsia="Courier New" w:hAnsi="Courier New"/>
                <w:color w:val="1a1a2e"/>
                <w:sz w:val="18"/>
                <w:szCs w:val="18"/>
              </w:rPr>
              <w:t xml:space="preserve">df_std = pd.DataFrame(</w:t>
            </w:r>
          </w:p>
          <w:p>
            <w:pPr>
              <w:spacing w:after="0" w:before="0"/>
            </w:pPr>
            <w:r>
              <w:rPr>
                <w:rFonts w:ascii="Courier New" w:cs="Courier New" w:eastAsia="Courier New" w:hAnsi="Courier New"/>
                <w:color w:val="1a1a2e"/>
                <w:sz w:val="18"/>
                <w:szCs w:val="18"/>
              </w:rPr>
              <w:t xml:space="preserve">    scaler.fit_transform(df),</w:t>
            </w:r>
          </w:p>
          <w:p>
            <w:pPr>
              <w:spacing w:after="0" w:before="0"/>
            </w:pPr>
            <w:r>
              <w:rPr>
                <w:rFonts w:ascii="Courier New" w:cs="Courier New" w:eastAsia="Courier New" w:hAnsi="Courier New"/>
                <w:color w:val="1a1a2e"/>
                <w:sz w:val="18"/>
                <w:szCs w:val="18"/>
              </w:rPr>
              <w:t xml:space="preserve">    columns=df.columns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print("After standardization:")</w:t>
            </w:r>
          </w:p>
          <w:p>
            <w:pPr>
              <w:spacing w:after="0" w:before="0"/>
            </w:pPr>
            <w:r>
              <w:rPr>
                <w:rFonts w:ascii="Courier New" w:cs="Courier New" w:eastAsia="Courier New" w:hAnsi="Courier New"/>
                <w:color w:val="1a1a2e"/>
                <w:sz w:val="18"/>
                <w:szCs w:val="18"/>
              </w:rPr>
              <w:t xml:space="preserve">print(df_std.round(3))</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Verify: mean ≈ 0, std ≈ 1</w:t>
            </w:r>
          </w:p>
          <w:p>
            <w:pPr>
              <w:spacing w:after="0" w:before="0"/>
            </w:pPr>
            <w:r>
              <w:rPr>
                <w:rFonts w:ascii="Courier New" w:cs="Courier New" w:eastAsia="Courier New" w:hAnsi="Courier New"/>
                <w:color w:val="1a1a2e"/>
                <w:sz w:val="18"/>
                <w:szCs w:val="18"/>
              </w:rPr>
              <w:t xml:space="preserve">print("\nMean of each column:", df_std.mean().round(6))</w:t>
            </w:r>
          </w:p>
          <w:p>
            <w:pPr>
              <w:spacing w:after="0" w:before="0"/>
            </w:pPr>
            <w:r>
              <w:rPr>
                <w:rFonts w:ascii="Courier New" w:cs="Courier New" w:eastAsia="Courier New" w:hAnsi="Courier New"/>
                <w:color w:val="1a1a2e"/>
                <w:sz w:val="18"/>
                <w:szCs w:val="18"/>
              </w:rPr>
              <w:t xml:space="preserve">print("Std  of each column:", df_std.std().round(6))</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Access the learned parameters</w:t>
            </w:r>
          </w:p>
          <w:p>
            <w:pPr>
              <w:spacing w:after="0" w:before="0"/>
            </w:pPr>
            <w:r>
              <w:rPr>
                <w:rFonts w:ascii="Courier New" w:cs="Courier New" w:eastAsia="Courier New" w:hAnsi="Courier New"/>
                <w:color w:val="1a1a2e"/>
                <w:sz w:val="18"/>
                <w:szCs w:val="18"/>
              </w:rPr>
              <w:t xml:space="preserve">print("Original means:", scaler.mean_)</w:t>
            </w:r>
          </w:p>
          <w:p>
            <w:pPr>
              <w:spacing w:after="0" w:before="0"/>
            </w:pPr>
            <w:r>
              <w:rPr>
                <w:rFonts w:ascii="Courier New" w:cs="Courier New" w:eastAsia="Courier New" w:hAnsi="Courier New"/>
                <w:color w:val="1a1a2e"/>
                <w:sz w:val="18"/>
                <w:szCs w:val="18"/>
              </w:rPr>
              <w:t xml:space="preserve">print("Original stds:", scaler.scale_)</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Inverse transform</w:t>
            </w:r>
          </w:p>
          <w:p>
            <w:pPr>
              <w:spacing w:after="0" w:before="0"/>
            </w:pPr>
            <w:r>
              <w:rPr>
                <w:rFonts w:ascii="Courier New" w:cs="Courier New" w:eastAsia="Courier New" w:hAnsi="Courier New"/>
                <w:color w:val="1a1a2e"/>
                <w:sz w:val="18"/>
                <w:szCs w:val="18"/>
              </w:rPr>
              <w:t xml:space="preserve">df_back = pd.DataFrame(</w:t>
            </w:r>
          </w:p>
          <w:p>
            <w:pPr>
              <w:spacing w:after="0" w:before="0"/>
            </w:pPr>
            <w:r>
              <w:rPr>
                <w:rFonts w:ascii="Courier New" w:cs="Courier New" w:eastAsia="Courier New" w:hAnsi="Courier New"/>
                <w:color w:val="1a1a2e"/>
                <w:sz w:val="18"/>
                <w:szCs w:val="18"/>
              </w:rPr>
              <w:t xml:space="preserve">    scaler.inverse_transform(df_std),</w:t>
            </w:r>
          </w:p>
          <w:p>
            <w:pPr>
              <w:spacing w:after="0" w:before="0"/>
            </w:pPr>
            <w:r>
              <w:rPr>
                <w:rFonts w:ascii="Courier New" w:cs="Courier New" w:eastAsia="Courier New" w:hAnsi="Courier New"/>
                <w:color w:val="1a1a2e"/>
                <w:sz w:val="18"/>
                <w:szCs w:val="18"/>
              </w:rPr>
              <w:t xml:space="preserve">    columns=df.columns</w:t>
            </w:r>
          </w:p>
          <w:p>
            <w:pPr>
              <w:spacing w:after="0" w:before="0"/>
            </w:pPr>
            <w:r>
              <w:rPr>
                <w:rFonts w:ascii="Courier New" w:cs="Courier New" w:eastAsia="Courier New" w:hAnsi="Courier New"/>
                <w:color w:val="1a1a2e"/>
                <w:sz w:val="18"/>
                <w:szCs w:val="18"/>
              </w:rPr>
              <w:t xml:space="preserve">)</w:t>
            </w:r>
          </w:p>
        </w:tc>
      </w:tr>
    </w:tbl>
    <w:p>
      <w:pPr>
        <w:spacing w:after="80" w:before="80"/>
      </w:pPr>
      <w:r>
        <w:t xml:space="preserve"/>
      </w:r>
    </w:p>
    <w:p>
      <w:pPr>
        <w:pStyle w:val="Heading2"/>
        <w:spacing w:after="120" w:before="240"/>
      </w:pPr>
      <w:r>
        <w:rPr>
          <w:rFonts w:ascii="Arial" w:cs="Arial" w:eastAsia="Arial" w:hAnsi="Arial"/>
          <w:b/>
          <w:bCs/>
          <w:sz w:val="26"/>
          <w:szCs w:val="26"/>
        </w:rPr>
        <w:t xml:space="preserve">7.3  What Happens to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WHAT STANDARDIZATION DOES TO YOUR DATA:</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Distribution shape preserved: skewness and kurtosis unchanged.</w:t>
            </w:r>
          </w:p>
          <w:p>
            <w:pPr>
              <w:spacing w:after="60" w:before="60"/>
            </w:pPr>
            <w:r>
              <w:rPr>
                <w:rFonts w:ascii="Arial" w:cs="Arial" w:eastAsia="Arial" w:hAnsi="Arial"/>
                <w:color w:val="1a3a5c"/>
                <w:sz w:val="21"/>
                <w:szCs w:val="21"/>
              </w:rPr>
              <w:t xml:space="preserve">  ✅  More robust to outliers than normalization.</w:t>
            </w:r>
          </w:p>
          <w:p>
            <w:pPr>
              <w:spacing w:after="60" w:before="60"/>
            </w:pPr>
            <w:r>
              <w:rPr>
                <w:rFonts w:ascii="Arial" w:cs="Arial" w:eastAsia="Arial" w:hAnsi="Arial"/>
                <w:color w:val="1a3a5c"/>
                <w:sz w:val="21"/>
                <w:szCs w:val="21"/>
              </w:rPr>
              <w:t xml:space="preserve">      (Outlier shifts mean/std slightly, but does not squish all other values.)</w:t>
            </w:r>
          </w:p>
          <w:p>
            <w:pPr>
              <w:spacing w:after="60" w:before="60"/>
            </w:pPr>
            <w:r>
              <w:rPr>
                <w:rFonts w:ascii="Arial" w:cs="Arial" w:eastAsia="Arial" w:hAnsi="Arial"/>
                <w:color w:val="1a3a5c"/>
                <w:sz w:val="21"/>
                <w:szCs w:val="21"/>
              </w:rPr>
              <w:t xml:space="preserve">  ✅  Values can be negative (below mean gets negative Z-score).</w:t>
            </w:r>
          </w:p>
          <w:p>
            <w:pPr>
              <w:spacing w:after="60" w:before="60"/>
            </w:pPr>
            <w:r>
              <w:rPr>
                <w:rFonts w:ascii="Arial" w:cs="Arial" w:eastAsia="Arial" w:hAnsi="Arial"/>
                <w:color w:val="1a3a5c"/>
                <w:sz w:val="21"/>
                <w:szCs w:val="21"/>
              </w:rPr>
              <w:t xml:space="preserve">  ✅  No fixed upper/lower bound — can go beyond ±3 for extreme values.</w:t>
            </w:r>
          </w:p>
          <w:p>
            <w:pPr>
              <w:spacing w:after="60" w:before="60"/>
            </w:pPr>
            <w:r>
              <w:rPr>
                <w:rFonts w:ascii="Arial" w:cs="Arial" w:eastAsia="Arial" w:hAnsi="Arial"/>
                <w:color w:val="1a3a5c"/>
                <w:sz w:val="21"/>
                <w:szCs w:val="21"/>
              </w:rPr>
              <w:t xml:space="preserve">  ✅  Preferred for models that assume normal distribution (Linear/Logistic Reg, SVM).</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Does not guarantee values in [0,1] — use normalization for that.</w:t>
            </w:r>
          </w:p>
          <w:p>
            <w:pPr>
              <w:spacing w:after="60" w:before="60"/>
            </w:pPr>
            <w:r>
              <w:rPr>
                <w:rFonts w:ascii="Arial" w:cs="Arial" w:eastAsia="Arial" w:hAnsi="Arial"/>
                <w:color w:val="1a3a5c"/>
                <w:sz w:val="21"/>
                <w:szCs w:val="21"/>
              </w:rPr>
              <w:t xml:space="preserve">  ⚠  Assumes data is approximately normally distributed for best results.</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7.1 — Salary before and after standardization. After scaling, the distribution is centred at 0 with std=1. Bar chart confirms mean≈0 and std≈1 for all columns.</w:t>
      </w:r>
    </w:p>
    <w:p>
      <w:pPr>
        <w:spacing w:after="80" w:before="80"/>
      </w:pPr>
      <w:r>
        <w:t xml:space="preserve"/>
      </w:r>
    </w:p>
    <w:p>
      <w:pPr>
        <w:pStyle w:val="Heading2"/>
        <w:spacing w:after="120" w:before="240"/>
      </w:pPr>
      <w:r>
        <w:rPr>
          <w:rFonts w:ascii="Arial" w:cs="Arial" w:eastAsia="Arial" w:hAnsi="Arial"/>
          <w:b/>
          <w:bCs/>
          <w:sz w:val="26"/>
          <w:szCs w:val="26"/>
        </w:rPr>
        <w:t xml:space="preserve">7.4  Normalization vs Standardization — The Big Comparison</w:t>
      </w:r>
    </w:p>
    <w:p>
      <w:pPr>
        <w:spacing w:after="80" w:before="80"/>
      </w:pPr>
      <w:r>
        <w:rPr>
          <w:rFonts w:ascii="Arial" w:cs="Arial" w:eastAsia="Arial" w:hAnsi="Arial"/>
          <w:sz w:val="22"/>
          <w:szCs w:val="22"/>
        </w:rPr>
        <w:t xml:space="preserve">This is one of the most confusing topics. Here is a definitive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Normalization (Min-Max)</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Standardization (Z-Score)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to 1 (or custom)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fixed range (typically −3 to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after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necessarily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Std after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necessarily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Outlier effect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sensitive — squishes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 — shifts mean/std slightly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Assumes normality?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 best with approximately normal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Neural nets, KNN, K-Means, pixel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Linear/Logistic Regression, SVM, PCA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data out of 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May go outside [0,1]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Handled gracefully</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7.2 — Impact of one outlier (Salary=500,000). MinMax squishes all real data into [0, 0.02]. Standardization handles it gracefully — outlier becomes Z≈16, rest of data still usable.</w:t>
      </w:r>
    </w:p>
    <w:p>
      <w:pPr>
        <w:spacing w:after="80" w:before="80"/>
      </w:pPr>
      <w:r>
        <w:t xml:space="preserve"/>
      </w:r>
    </w:p>
    <w:p>
      <w:pPr>
        <w:pStyle w:val="Heading2"/>
        <w:spacing w:after="120" w:before="240"/>
      </w:pPr>
      <w:r>
        <w:rPr>
          <w:rFonts w:ascii="Arial" w:cs="Arial" w:eastAsia="Arial" w:hAnsi="Arial"/>
          <w:b/>
          <w:bCs/>
          <w:sz w:val="26"/>
          <w:szCs w:val="26"/>
        </w:rPr>
        <w:t xml:space="preserve">7.5  Decision Guide — Which One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QUICK DECISION GUIDE:</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Does your algorithm use DISTANCE (KNN, K-Means, SVM with RBF)?</w:t>
            </w:r>
          </w:p>
          <w:p>
            <w:pPr>
              <w:spacing w:after="60" w:before="60"/>
            </w:pPr>
            <w:r>
              <w:rPr>
                <w:rFonts w:ascii="Arial" w:cs="Arial" w:eastAsia="Arial" w:hAnsi="Arial"/>
                <w:color w:val="1a3a5c"/>
                <w:sz w:val="21"/>
                <w:szCs w:val="21"/>
              </w:rPr>
              <w:t xml:space="preserve">       → Use StandardScaler  (or MinMax if no outliers)</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Are you building a NEURAL NETWORK?</w:t>
            </w:r>
          </w:p>
          <w:p>
            <w:pPr>
              <w:spacing w:after="60" w:before="60"/>
            </w:pPr>
            <w:r>
              <w:rPr>
                <w:rFonts w:ascii="Arial" w:cs="Arial" w:eastAsia="Arial" w:hAnsi="Arial"/>
                <w:color w:val="1a3a5c"/>
                <w:sz w:val="21"/>
                <w:szCs w:val="21"/>
              </w:rPr>
              <w:t xml:space="preserve">       → Use MinMaxScaler  (input in [0,1] trains faster)</w:t>
            </w:r>
          </w:p>
          <w:p>
            <w:pPr>
              <w:spacing w:after="60" w:before="60"/>
            </w:pPr>
            <w:r>
              <w:rPr>
                <w:rFonts w:ascii="Arial" w:cs="Arial" w:eastAsia="Arial" w:hAnsi="Arial"/>
                <w:color w:val="1a3a5c"/>
                <w:sz w:val="21"/>
                <w:szCs w:val="21"/>
              </w:rPr>
              <w:t xml:space="preserve">       → Or StandardScaler (also works well)</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Does your data have HEAVY OUTLIERS?</w:t>
            </w:r>
          </w:p>
          <w:p>
            <w:pPr>
              <w:spacing w:after="60" w:before="60"/>
            </w:pPr>
            <w:r>
              <w:rPr>
                <w:rFonts w:ascii="Arial" w:cs="Arial" w:eastAsia="Arial" w:hAnsi="Arial"/>
                <w:color w:val="1a3a5c"/>
                <w:sz w:val="21"/>
                <w:szCs w:val="21"/>
              </w:rPr>
              <w:t xml:space="preserve">       → Use StandardScaler  (outliers skew MinMax badly)</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Are you using PCA?</w:t>
            </w:r>
          </w:p>
          <w:p>
            <w:pPr>
              <w:spacing w:after="60" w:before="60"/>
            </w:pPr>
            <w:r>
              <w:rPr>
                <w:rFonts w:ascii="Arial" w:cs="Arial" w:eastAsia="Arial" w:hAnsi="Arial"/>
                <w:color w:val="1a3a5c"/>
                <w:sz w:val="21"/>
                <w:szCs w:val="21"/>
              </w:rPr>
              <w:t xml:space="preserve">       → ALWAYS use StandardScaler first</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Are you using TREE-BASED models (Random Forest, XGBoost, LightGBM)?</w:t>
            </w:r>
          </w:p>
          <w:p>
            <w:pPr>
              <w:spacing w:after="60" w:before="60"/>
            </w:pPr>
            <w:r>
              <w:rPr>
                <w:rFonts w:ascii="Arial" w:cs="Arial" w:eastAsia="Arial" w:hAnsi="Arial"/>
                <w:color w:val="1a3a5c"/>
                <w:sz w:val="21"/>
                <w:szCs w:val="21"/>
              </w:rPr>
              <w:t xml:space="preserve">       → Neither is needed — trees are scale-invariant</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Is your data bounded by nature (age, percentages)?</w:t>
            </w:r>
          </w:p>
          <w:p>
            <w:pPr>
              <w:spacing w:after="60" w:before="60"/>
            </w:pPr>
            <w:r>
              <w:rPr>
                <w:rFonts w:ascii="Arial" w:cs="Arial" w:eastAsia="Arial" w:hAnsi="Arial"/>
                <w:color w:val="1a3a5c"/>
                <w:sz w:val="21"/>
                <w:szCs w:val="21"/>
              </w:rPr>
              <w:t xml:space="preserve">       → MinMaxScaler is natural</w:t>
            </w:r>
          </w:p>
        </w:tc>
      </w:tr>
    </w:tbl>
    <w:p>
      <w:r>
        <w:br w:type="page"/>
      </w:r>
    </w:p>
    <w:p>
      <w:pPr>
        <w:pStyle w:val="Heading1"/>
        <w:spacing w:after="160" w:before="360"/>
      </w:pPr>
      <w:r>
        <w:rPr>
          <w:rFonts w:ascii="Arial" w:cs="Arial" w:eastAsia="Arial" w:hAnsi="Arial"/>
          <w:b/>
          <w:bCs/>
          <w:sz w:val="32"/>
          <w:szCs w:val="32"/>
        </w:rPr>
        <w:t xml:space="preserve">Chapter 8: Encoding Techniques</w:t>
      </w:r>
    </w:p>
    <w:p>
      <w:pPr>
        <w:spacing w:after="80" w:before="80"/>
      </w:pPr>
      <w:r>
        <w:rPr>
          <w:rFonts w:ascii="Arial" w:cs="Arial" w:eastAsia="Arial" w:hAnsi="Arial"/>
          <w:sz w:val="22"/>
          <w:szCs w:val="22"/>
        </w:rPr>
        <w:t xml:space="preserve">Machine learning models work with numbers, not text. Encoding converts categorical variables (like "High School", "Engineering", "Male") into numerical representations. Choosing the wrong encoding method can introduce false ordinal relationships or explode feature dimensionality.</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8.1  Types of Categorical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Best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natural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Department: Eng, HR, Finance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One-Hot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Has a natural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Education: HS &lt; BSc &lt; MSc &lt; PhD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Ordinal / Label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2 categories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Gender: Male/Female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 Encoding (0/1)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Cardinality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Many unique categories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City: 500 unique cities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 Frequency Encoding</w:t>
            </w:r>
          </w:p>
        </w:tc>
      </w:tr>
    </w:tbl>
    <w:p>
      <w:pPr>
        <w:spacing w:after="80" w:before="80"/>
      </w:pPr>
      <w:r>
        <w:t xml:space="preserve"/>
      </w:r>
    </w:p>
    <w:p>
      <w:pPr>
        <w:pStyle w:val="Heading2"/>
        <w:spacing w:after="120" w:before="240"/>
      </w:pPr>
      <w:r>
        <w:rPr>
          <w:rFonts w:ascii="Arial" w:cs="Arial" w:eastAsia="Arial" w:hAnsi="Arial"/>
          <w:b/>
          <w:bCs/>
          <w:sz w:val="26"/>
          <w:szCs w:val="26"/>
        </w:rPr>
        <w:t xml:space="preserve">8.2  Label Encoding</w:t>
      </w:r>
    </w:p>
    <w:p>
      <w:pPr>
        <w:spacing w:after="80" w:before="80"/>
      </w:pPr>
      <w:r>
        <w:rPr>
          <w:rFonts w:ascii="Arial" w:cs="Arial" w:eastAsia="Arial" w:hAnsi="Arial"/>
          <w:sz w:val="22"/>
          <w:szCs w:val="22"/>
        </w:rPr>
        <w:t xml:space="preserve">Assigns an integer to each category. Simple, but introduces false ordinal relationships for nominal data.</w:t>
      </w:r>
    </w:p>
    <w:p>
      <w:pPr>
        <w:spacing w:after="100" w:before="100"/>
        <w:jc w:val="center"/>
      </w:pPr>
      <w:r>
        <w:rPr>
          <w:rFonts w:ascii="Courier New" w:cs="Courier New" w:eastAsia="Courier New" w:hAnsi="Courier New"/>
          <w:b/>
          <w:bCs/>
          <w:color w:val="1a3a5c"/>
          <w:sz w:val="22"/>
          <w:szCs w:val="22"/>
        </w:rPr>
        <w:t xml:space="preserve">High School → 0,  Bachelor → 1,  Master → 2,  PhD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from sklearn.preprocessing import LabelEncoder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le = LabelEncoder()</w:t>
            </w:r>
          </w:p>
          <w:p>
            <w:pPr>
              <w:spacing w:after="0" w:before="0"/>
            </w:pPr>
            <w:r>
              <w:rPr>
                <w:rFonts w:ascii="Courier New" w:cs="Courier New" w:eastAsia="Courier New" w:hAnsi="Courier New"/>
                <w:color w:val="1a1a2e"/>
                <w:sz w:val="18"/>
                <w:szCs w:val="18"/>
              </w:rPr>
              <w:t xml:space="preserve">df["Education_Encoded"] = le.fit_transform(df["Education"])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See the mapping</w:t>
            </w:r>
          </w:p>
          <w:p>
            <w:pPr>
              <w:spacing w:after="0" w:before="0"/>
            </w:pPr>
            <w:r>
              <w:rPr>
                <w:rFonts w:ascii="Courier New" w:cs="Courier New" w:eastAsia="Courier New" w:hAnsi="Courier New"/>
                <w:color w:val="1a1a2e"/>
                <w:sz w:val="18"/>
                <w:szCs w:val="18"/>
              </w:rPr>
              <w:t xml:space="preserve">mapping = dict(zip(le.classes_, le.transform(le.classes_)))</w:t>
            </w:r>
          </w:p>
          <w:p>
            <w:pPr>
              <w:spacing w:after="0" w:before="0"/>
            </w:pPr>
            <w:r>
              <w:rPr>
                <w:rFonts w:ascii="Courier New" w:cs="Courier New" w:eastAsia="Courier New" w:hAnsi="Courier New"/>
                <w:color w:val="1a1a2e"/>
                <w:sz w:val="18"/>
                <w:szCs w:val="18"/>
              </w:rPr>
              <w:t xml:space="preserve">print(mapping)</w:t>
            </w:r>
          </w:p>
          <w:p>
            <w:pPr>
              <w:spacing w:after="0" w:before="0"/>
            </w:pPr>
            <w:r>
              <w:rPr>
                <w:rFonts w:ascii="Courier New" w:cs="Courier New" w:eastAsia="Courier New" w:hAnsi="Courier New"/>
                <w:color w:val="1a1a2e"/>
                <w:sz w:val="18"/>
                <w:szCs w:val="18"/>
              </w:rPr>
              <w:t xml:space="preserve"># {'Bachelor': 0, 'High School': 1, 'Master': 2, 'PhD': 3}</w:t>
            </w:r>
          </w:p>
          <w:p>
            <w:pPr>
              <w:spacing w:after="0" w:before="0"/>
            </w:pPr>
            <w:r>
              <w:rPr>
                <w:rFonts w:ascii="Courier New" w:cs="Courier New" w:eastAsia="Courier New" w:hAnsi="Courier New"/>
                <w:color w:val="1a1a2e"/>
                <w:sz w:val="18"/>
                <w:szCs w:val="18"/>
              </w:rPr>
              <w:t xml:space="preserve"># Note: alphabetical order, not natural order!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Decode back to original</w:t>
            </w:r>
          </w:p>
          <w:p>
            <w:pPr>
              <w:spacing w:after="0" w:before="0"/>
            </w:pPr>
            <w:r>
              <w:rPr>
                <w:rFonts w:ascii="Courier New" w:cs="Courier New" w:eastAsia="Courier New" w:hAnsi="Courier New"/>
                <w:color w:val="1a1a2e"/>
                <w:sz w:val="18"/>
                <w:szCs w:val="18"/>
              </w:rPr>
              <w:t xml:space="preserve">df["Education_Decoded"] = le.inverse_transform(df["Education_Encoded"])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Use for: ordinal data or binary categories</w:t>
            </w:r>
          </w:p>
          <w:p>
            <w:pPr>
              <w:spacing w:after="0" w:before="0"/>
            </w:pPr>
            <w:r>
              <w:rPr>
                <w:rFonts w:ascii="Courier New" w:cs="Courier New" w:eastAsia="Courier New" w:hAnsi="Courier New"/>
                <w:color w:val="1a1a2e"/>
                <w:sz w:val="18"/>
                <w:szCs w:val="18"/>
              </w:rPr>
              <w:t xml:space="preserve"># ❌  WARNING: Do NOT use for nominal data with 3+ categories.</w:t>
            </w:r>
          </w:p>
          <w:p>
            <w:pPr>
              <w:spacing w:after="0" w:before="0"/>
            </w:pPr>
            <w:r>
              <w:rPr>
                <w:rFonts w:ascii="Courier New" w:cs="Courier New" w:eastAsia="Courier New" w:hAnsi="Courier New"/>
                <w:color w:val="1a1a2e"/>
                <w:sz w:val="18"/>
                <w:szCs w:val="18"/>
              </w:rPr>
              <w:t xml:space="preserve">#     The model may think PhD(3) - Master(2) = Master(2) - Bachelor(1),</w:t>
            </w:r>
          </w:p>
          <w:p>
            <w:pPr>
              <w:spacing w:after="0" w:before="0"/>
            </w:pPr>
            <w:r>
              <w:rPr>
                <w:rFonts w:ascii="Courier New" w:cs="Courier New" w:eastAsia="Courier New" w:hAnsi="Courier New"/>
                <w:color w:val="1a1a2e"/>
                <w:sz w:val="18"/>
                <w:szCs w:val="18"/>
              </w:rPr>
              <w:t xml:space="preserve">#     which is a false assumption.</w:t>
            </w:r>
          </w:p>
        </w:tc>
      </w:tr>
    </w:tbl>
    <w:p>
      <w:pPr>
        <w:spacing w:after="80" w:before="80"/>
      </w:pPr>
      <w:r>
        <w:t xml:space="preserve"/>
      </w:r>
    </w:p>
    <w:p>
      <w:pPr>
        <w:pStyle w:val="Heading2"/>
        <w:spacing w:after="120" w:before="240"/>
      </w:pPr>
      <w:r>
        <w:rPr>
          <w:rFonts w:ascii="Arial" w:cs="Arial" w:eastAsia="Arial" w:hAnsi="Arial"/>
          <w:b/>
          <w:bCs/>
          <w:sz w:val="26"/>
          <w:szCs w:val="26"/>
        </w:rPr>
        <w:t xml:space="preserve">8.3  Ordinal Encoding</w:t>
      </w:r>
    </w:p>
    <w:p>
      <w:pPr>
        <w:spacing w:after="80" w:before="80"/>
      </w:pPr>
      <w:r>
        <w:rPr>
          <w:rFonts w:ascii="Arial" w:cs="Arial" w:eastAsia="Arial" w:hAnsi="Arial"/>
          <w:sz w:val="22"/>
          <w:szCs w:val="22"/>
        </w:rPr>
        <w:t xml:space="preserve">Like label encoding, but you manually specify the order. This is the correct approach for ordinal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from sklearn.preprocessing import OrdinalEncoder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Manual mapping (preserves your intended order)</w:t>
            </w:r>
          </w:p>
          <w:p>
            <w:pPr>
              <w:spacing w:after="0" w:before="0"/>
            </w:pPr>
            <w:r>
              <w:rPr>
                <w:rFonts w:ascii="Courier New" w:cs="Courier New" w:eastAsia="Courier New" w:hAnsi="Courier New"/>
                <w:color w:val="1a1a2e"/>
                <w:sz w:val="18"/>
                <w:szCs w:val="18"/>
              </w:rPr>
              <w:t xml:space="preserve">edu_order = {"High School": 1, "Bachelor": 2, "Master": 3, "PhD": 4}</w:t>
            </w:r>
          </w:p>
          <w:p>
            <w:pPr>
              <w:spacing w:after="0" w:before="0"/>
            </w:pPr>
            <w:r>
              <w:rPr>
                <w:rFonts w:ascii="Courier New" w:cs="Courier New" w:eastAsia="Courier New" w:hAnsi="Courier New"/>
                <w:color w:val="1a1a2e"/>
                <w:sz w:val="18"/>
                <w:szCs w:val="18"/>
              </w:rPr>
              <w:t xml:space="preserve">df["Education_Ordinal"] = df["Education"].map(edu_order)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Using OrdinalEncoder with explicit category order</w:t>
            </w:r>
          </w:p>
          <w:p>
            <w:pPr>
              <w:spacing w:after="0" w:before="0"/>
            </w:pPr>
            <w:r>
              <w:rPr>
                <w:rFonts w:ascii="Courier New" w:cs="Courier New" w:eastAsia="Courier New" w:hAnsi="Courier New"/>
                <w:color w:val="1a1a2e"/>
                <w:sz w:val="18"/>
                <w:szCs w:val="18"/>
              </w:rPr>
              <w:t xml:space="preserve">enc = OrdinalEncoder(categories=[["High School","Bachelor","Master","PhD"]])</w:t>
            </w:r>
          </w:p>
          <w:p>
            <w:pPr>
              <w:spacing w:after="0" w:before="0"/>
            </w:pPr>
            <w:r>
              <w:rPr>
                <w:rFonts w:ascii="Courier New" w:cs="Courier New" w:eastAsia="Courier New" w:hAnsi="Courier New"/>
                <w:color w:val="1a1a2e"/>
                <w:sz w:val="18"/>
                <w:szCs w:val="18"/>
              </w:rPr>
              <w:t xml:space="preserve">df["Education_Ordinal2"] = enc.fit_transform(df[["Education"]])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Result: High School=0, Bachelor=1, Master=2, PhD=3</w:t>
            </w:r>
          </w:p>
          <w:p>
            <w:pPr>
              <w:spacing w:after="0" w:before="0"/>
            </w:pPr>
            <w:r>
              <w:rPr>
                <w:rFonts w:ascii="Courier New" w:cs="Courier New" w:eastAsia="Courier New" w:hAnsi="Courier New"/>
                <w:color w:val="1a1a2e"/>
                <w:sz w:val="18"/>
                <w:szCs w:val="18"/>
              </w:rPr>
              <w:t xml:space="preserve"># (0-indexed in OrdinalEncoder, or custom 1-4 with manual mapping)</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Correct for ordinal data — preserves meaningful rank</w:t>
            </w:r>
          </w:p>
        </w:tc>
      </w:tr>
    </w:tbl>
    <w:p>
      <w:pPr>
        <w:spacing w:after="80" w:before="80"/>
      </w:pPr>
      <w:r>
        <w:t xml:space="preserve"/>
      </w:r>
    </w:p>
    <w:p>
      <w:pPr>
        <w:pStyle w:val="Heading2"/>
        <w:spacing w:after="120" w:before="240"/>
      </w:pPr>
      <w:r>
        <w:rPr>
          <w:rFonts w:ascii="Arial" w:cs="Arial" w:eastAsia="Arial" w:hAnsi="Arial"/>
          <w:b/>
          <w:bCs/>
          <w:sz w:val="26"/>
          <w:szCs w:val="26"/>
        </w:rPr>
        <w:t xml:space="preserve">8.4  One-Hot Encoding</w:t>
      </w:r>
    </w:p>
    <w:p>
      <w:pPr>
        <w:spacing w:after="80" w:before="80"/>
      </w:pPr>
      <w:r>
        <w:rPr>
          <w:rFonts w:ascii="Arial" w:cs="Arial" w:eastAsia="Arial" w:hAnsi="Arial"/>
          <w:sz w:val="22"/>
          <w:szCs w:val="22"/>
        </w:rPr>
        <w:t xml:space="preserve">Creates a new binary column for each unique category. The correct choice for nominal data with no natural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pandas as pd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Using pandas get_dummies</w:t>
            </w:r>
          </w:p>
          <w:p>
            <w:pPr>
              <w:spacing w:after="0" w:before="0"/>
            </w:pPr>
            <w:r>
              <w:rPr>
                <w:rFonts w:ascii="Courier New" w:cs="Courier New" w:eastAsia="Courier New" w:hAnsi="Courier New"/>
                <w:color w:val="1a1a2e"/>
                <w:sz w:val="18"/>
                <w:szCs w:val="18"/>
              </w:rPr>
              <w:t xml:space="preserve">df_encoded = pd.get_dummies(df, columns=["Department"], prefix="Dept")</w:t>
            </w:r>
          </w:p>
          <w:p>
            <w:pPr>
              <w:spacing w:after="0" w:before="0"/>
            </w:pPr>
            <w:r>
              <w:rPr>
                <w:rFonts w:ascii="Courier New" w:cs="Courier New" w:eastAsia="Courier New" w:hAnsi="Courier New"/>
                <w:color w:val="1a1a2e"/>
                <w:sz w:val="18"/>
                <w:szCs w:val="18"/>
              </w:rPr>
              <w:t xml:space="preserve"># Adds: Dept_Engineering, Dept_Finance, Dept_HR, Dept_Marketing, Dept_Sales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Drop first to avoid multicollinearity (dummy variable trap)</w:t>
            </w:r>
          </w:p>
          <w:p>
            <w:pPr>
              <w:spacing w:after="0" w:before="0"/>
            </w:pPr>
            <w:r>
              <w:rPr>
                <w:rFonts w:ascii="Courier New" w:cs="Courier New" w:eastAsia="Courier New" w:hAnsi="Courier New"/>
                <w:color w:val="1a1a2e"/>
                <w:sz w:val="18"/>
                <w:szCs w:val="18"/>
              </w:rPr>
              <w:t xml:space="preserve">df_encoded = pd.get_dummies(df, columns=["Department"], prefix="Dept", drop_first=True)</w:t>
            </w:r>
          </w:p>
          <w:p>
            <w:pPr>
              <w:spacing w:after="0" w:before="0"/>
            </w:pPr>
            <w:r>
              <w:rPr>
                <w:rFonts w:ascii="Courier New" w:cs="Courier New" w:eastAsia="Courier New" w:hAnsi="Courier New"/>
                <w:color w:val="1a1a2e"/>
                <w:sz w:val="18"/>
                <w:szCs w:val="18"/>
              </w:rPr>
              <w:t xml:space="preserve"># Now only 4 columns — 5th is implied when all 4 are 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Using sklearn</w:t>
            </w:r>
          </w:p>
          <w:p>
            <w:pPr>
              <w:spacing w:after="0" w:before="0"/>
            </w:pPr>
            <w:r>
              <w:rPr>
                <w:rFonts w:ascii="Courier New" w:cs="Courier New" w:eastAsia="Courier New" w:hAnsi="Courier New"/>
                <w:color w:val="1a1a2e"/>
                <w:sz w:val="18"/>
                <w:szCs w:val="18"/>
              </w:rPr>
              <w:t xml:space="preserve">from sklearn.preprocessing import OneHotEncoder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ohe = OneHotEncoder(sparse_output=False, drop="first")</w:t>
            </w:r>
          </w:p>
          <w:p>
            <w:pPr>
              <w:spacing w:after="0" w:before="0"/>
            </w:pPr>
            <w:r>
              <w:rPr>
                <w:rFonts w:ascii="Courier New" w:cs="Courier New" w:eastAsia="Courier New" w:hAnsi="Courier New"/>
                <w:color w:val="1a1a2e"/>
                <w:sz w:val="18"/>
                <w:szCs w:val="18"/>
              </w:rPr>
              <w:t xml:space="preserve">encoded = ohe.fit_transform(df[["Department"]])</w:t>
            </w:r>
          </w:p>
          <w:p>
            <w:pPr>
              <w:spacing w:after="0" w:before="0"/>
            </w:pPr>
            <w:r>
              <w:rPr>
                <w:rFonts w:ascii="Courier New" w:cs="Courier New" w:eastAsia="Courier New" w:hAnsi="Courier New"/>
                <w:color w:val="1a1a2e"/>
                <w:sz w:val="18"/>
                <w:szCs w:val="18"/>
              </w:rPr>
              <w:t xml:space="preserve">ohe_df = pd.DataFrame(encoded, columns=ohe.get_feature_names_out())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Correct for nominal categories (Department, City, Colour)</w:t>
            </w:r>
          </w:p>
          <w:p>
            <w:pPr>
              <w:spacing w:after="0" w:before="0"/>
            </w:pPr>
            <w:r>
              <w:rPr>
                <w:rFonts w:ascii="Courier New" w:cs="Courier New" w:eastAsia="Courier New" w:hAnsi="Courier New"/>
                <w:color w:val="1a1a2e"/>
                <w:sz w:val="18"/>
                <w:szCs w:val="18"/>
              </w:rPr>
              <w:t xml:space="preserve"># ❌  Bad for high cardinality — 500 cities = 500 columns</w:t>
            </w:r>
          </w:p>
        </w:tc>
      </w:tr>
    </w:tbl>
    <w:p>
      <w:pPr>
        <w:spacing w:after="80" w:before="80"/>
      </w:pPr>
      <w:r>
        <w:t xml:space="preserve"/>
      </w:r>
    </w:p>
    <w:p>
      <w:pPr>
        <w:pStyle w:val="Heading2"/>
        <w:spacing w:after="120" w:before="240"/>
      </w:pPr>
      <w:r>
        <w:rPr>
          <w:rFonts w:ascii="Arial" w:cs="Arial" w:eastAsia="Arial" w:hAnsi="Arial"/>
          <w:b/>
          <w:bCs/>
          <w:sz w:val="26"/>
          <w:szCs w:val="26"/>
        </w:rPr>
        <w:t xml:space="preserve">8.5  Target Encoding (Mean Encoding)</w:t>
      </w:r>
    </w:p>
    <w:p>
      <w:pPr>
        <w:spacing w:after="80" w:before="80"/>
      </w:pPr>
      <w:r>
        <w:rPr>
          <w:rFonts w:ascii="Arial" w:cs="Arial" w:eastAsia="Arial" w:hAnsi="Arial"/>
          <w:sz w:val="22"/>
          <w:szCs w:val="22"/>
        </w:rPr>
        <w:t xml:space="preserve">Replace each category with the mean of the target variable for that category. Useful for high-cardinality columns. Must be done carefully to avoid data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Target Encoding — encode Department with mean Salary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IMPORTANT: Use training data only to compute means</w:t>
            </w:r>
          </w:p>
          <w:p>
            <w:pPr>
              <w:spacing w:after="0" w:before="0"/>
            </w:pPr>
            <w:r>
              <w:rPr>
                <w:rFonts w:ascii="Courier New" w:cs="Courier New" w:eastAsia="Courier New" w:hAnsi="Courier New"/>
                <w:color w:val="1a1a2e"/>
                <w:sz w:val="18"/>
                <w:szCs w:val="18"/>
              </w:rPr>
              <w:t xml:space="preserve"># Then apply the same map to test data</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target_mean = df.groupby("Department")["Salary"].mean()</w:t>
            </w:r>
          </w:p>
          <w:p>
            <w:pPr>
              <w:spacing w:after="0" w:before="0"/>
            </w:pPr>
            <w:r>
              <w:rPr>
                <w:rFonts w:ascii="Courier New" w:cs="Courier New" w:eastAsia="Courier New" w:hAnsi="Courier New"/>
                <w:color w:val="1a1a2e"/>
                <w:sz w:val="18"/>
                <w:szCs w:val="18"/>
              </w:rPr>
              <w:t xml:space="preserve">print(target_mean)</w:t>
            </w:r>
          </w:p>
          <w:p>
            <w:pPr>
              <w:spacing w:after="0" w:before="0"/>
            </w:pPr>
            <w:r>
              <w:rPr>
                <w:rFonts w:ascii="Courier New" w:cs="Courier New" w:eastAsia="Courier New" w:hAnsi="Courier New"/>
                <w:color w:val="1a1a2e"/>
                <w:sz w:val="18"/>
                <w:szCs w:val="18"/>
              </w:rPr>
              <w:t xml:space="preserve"># Engineering    68000</w:t>
            </w:r>
          </w:p>
          <w:p>
            <w:pPr>
              <w:spacing w:after="0" w:before="0"/>
            </w:pPr>
            <w:r>
              <w:rPr>
                <w:rFonts w:ascii="Courier New" w:cs="Courier New" w:eastAsia="Courier New" w:hAnsi="Courier New"/>
                <w:color w:val="1a1a2e"/>
                <w:sz w:val="18"/>
                <w:szCs w:val="18"/>
              </w:rPr>
              <w:t xml:space="preserve"># Finance        61000</w:t>
            </w:r>
          </w:p>
          <w:p>
            <w:pPr>
              <w:spacing w:after="0" w:before="0"/>
            </w:pPr>
            <w:r>
              <w:rPr>
                <w:rFonts w:ascii="Courier New" w:cs="Courier New" w:eastAsia="Courier New" w:hAnsi="Courier New"/>
                <w:color w:val="1a1a2e"/>
                <w:sz w:val="18"/>
                <w:szCs w:val="18"/>
              </w:rPr>
              <w:t xml:space="preserve"># HR             47000</w:t>
            </w:r>
          </w:p>
          <w:p>
            <w:pPr>
              <w:spacing w:after="0" w:before="0"/>
            </w:pPr>
            <w:r>
              <w:rPr>
                <w:rFonts w:ascii="Courier New" w:cs="Courier New" w:eastAsia="Courier New" w:hAnsi="Courier New"/>
                <w:color w:val="1a1a2e"/>
                <w:sz w:val="18"/>
                <w:szCs w:val="18"/>
              </w:rPr>
              <w:t xml:space="preserve"># Marketing      54000</w:t>
            </w:r>
          </w:p>
          <w:p>
            <w:pPr>
              <w:spacing w:after="0" w:before="0"/>
            </w:pPr>
            <w:r>
              <w:rPr>
                <w:rFonts w:ascii="Courier New" w:cs="Courier New" w:eastAsia="Courier New" w:hAnsi="Courier New"/>
                <w:color w:val="1a1a2e"/>
                <w:sz w:val="18"/>
                <w:szCs w:val="18"/>
              </w:rPr>
              <w:t xml:space="preserve"># Sales          52000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df["Dept_Target_Encoded"] = df["Department"].map(target_mean)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Great for high-cardinality columns</w:t>
            </w:r>
          </w:p>
          <w:p>
            <w:pPr>
              <w:spacing w:after="0" w:before="0"/>
            </w:pPr>
            <w:r>
              <w:rPr>
                <w:rFonts w:ascii="Courier New" w:cs="Courier New" w:eastAsia="Courier New" w:hAnsi="Courier New"/>
                <w:color w:val="1a1a2e"/>
                <w:sz w:val="18"/>
                <w:szCs w:val="18"/>
              </w:rPr>
              <w:t xml:space="preserve"># ⚠  Risk of data leakage — use cross-validation target encoding</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Safe version using category_encoders library</w:t>
            </w:r>
          </w:p>
          <w:p>
            <w:pPr>
              <w:spacing w:after="0" w:before="0"/>
            </w:pPr>
            <w:r>
              <w:rPr>
                <w:rFonts w:ascii="Courier New" w:cs="Courier New" w:eastAsia="Courier New" w:hAnsi="Courier New"/>
                <w:color w:val="1a1a2e"/>
                <w:sz w:val="18"/>
                <w:szCs w:val="18"/>
              </w:rPr>
              <w:t xml:space="preserve"># pip install category_encoders</w:t>
            </w:r>
          </w:p>
          <w:p>
            <w:pPr>
              <w:spacing w:after="0" w:before="0"/>
            </w:pPr>
            <w:r>
              <w:rPr>
                <w:rFonts w:ascii="Courier New" w:cs="Courier New" w:eastAsia="Courier New" w:hAnsi="Courier New"/>
                <w:color w:val="1a1a2e"/>
                <w:sz w:val="18"/>
                <w:szCs w:val="18"/>
              </w:rPr>
              <w:t xml:space="preserve">import category_encoders as ce</w:t>
            </w:r>
          </w:p>
          <w:p>
            <w:pPr>
              <w:spacing w:after="0" w:before="0"/>
            </w:pPr>
            <w:r>
              <w:rPr>
                <w:rFonts w:ascii="Courier New" w:cs="Courier New" w:eastAsia="Courier New" w:hAnsi="Courier New"/>
                <w:color w:val="1a1a2e"/>
                <w:sz w:val="18"/>
                <w:szCs w:val="18"/>
              </w:rPr>
              <w:t xml:space="preserve">enc = ce.TargetEncoder(cols=["Department"])</w:t>
            </w:r>
          </w:p>
          <w:p>
            <w:pPr>
              <w:spacing w:after="0" w:before="0"/>
            </w:pPr>
            <w:r>
              <w:rPr>
                <w:rFonts w:ascii="Courier New" w:cs="Courier New" w:eastAsia="Courier New" w:hAnsi="Courier New"/>
                <w:color w:val="1a1a2e"/>
                <w:sz w:val="18"/>
                <w:szCs w:val="18"/>
              </w:rPr>
              <w:t xml:space="preserve">df["Dept_TE"] = enc.fit_transform(df["Department"], df["Salary"])</w:t>
            </w:r>
          </w:p>
        </w:tc>
      </w:tr>
    </w:tbl>
    <w:p>
      <w:pPr>
        <w:spacing w:after="80" w:before="80"/>
      </w:pPr>
      <w:r>
        <w:t xml:space="preserve"/>
      </w:r>
    </w:p>
    <w:p>
      <w:pPr>
        <w:pStyle w:val="Heading2"/>
        <w:spacing w:after="120" w:before="240"/>
      </w:pPr>
      <w:r>
        <w:rPr>
          <w:rFonts w:ascii="Arial" w:cs="Arial" w:eastAsia="Arial" w:hAnsi="Arial"/>
          <w:b/>
          <w:bCs/>
          <w:sz w:val="26"/>
          <w:szCs w:val="26"/>
        </w:rPr>
        <w:t xml:space="preserve">8.6  Frequency Encoding</w:t>
      </w:r>
    </w:p>
    <w:p>
      <w:pPr>
        <w:spacing w:after="80" w:before="80"/>
      </w:pPr>
      <w:r>
        <w:rPr>
          <w:rFonts w:ascii="Arial" w:cs="Arial" w:eastAsia="Arial" w:hAnsi="Arial"/>
          <w:sz w:val="22"/>
          <w:szCs w:val="22"/>
        </w:rPr>
        <w:t xml:space="preserve">Replace each category with how often it appears in the dataset. Simple and effective for high-cardinality nominal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Frequency encoding</w:t>
            </w:r>
          </w:p>
          <w:p>
            <w:pPr>
              <w:spacing w:after="0" w:before="0"/>
            </w:pPr>
            <w:r>
              <w:rPr>
                <w:rFonts w:ascii="Courier New" w:cs="Courier New" w:eastAsia="Courier New" w:hAnsi="Courier New"/>
                <w:color w:val="1a1a2e"/>
                <w:sz w:val="18"/>
                <w:szCs w:val="18"/>
              </w:rPr>
              <w:t xml:space="preserve">freq_map = df["Department"].value_counts(normalize=True)</w:t>
            </w:r>
          </w:p>
          <w:p>
            <w:pPr>
              <w:spacing w:after="0" w:before="0"/>
            </w:pPr>
            <w:r>
              <w:rPr>
                <w:rFonts w:ascii="Courier New" w:cs="Courier New" w:eastAsia="Courier New" w:hAnsi="Courier New"/>
                <w:color w:val="1a1a2e"/>
                <w:sz w:val="18"/>
                <w:szCs w:val="18"/>
              </w:rPr>
              <w:t xml:space="preserve">df["Dept_Freq"] = df["Department"].map(freq_map)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Result: Engineering appears in 25% of rows → 0.25</w:t>
            </w:r>
          </w:p>
          <w:p>
            <w:pPr>
              <w:spacing w:after="0" w:before="0"/>
            </w:pPr>
            <w:r>
              <w:rPr>
                <w:rFonts w:ascii="Courier New" w:cs="Courier New" w:eastAsia="Courier New" w:hAnsi="Courier New"/>
                <w:color w:val="1a1a2e"/>
                <w:sz w:val="18"/>
                <w:szCs w:val="18"/>
              </w:rPr>
              <w:t xml:space="preserve"># HR appears in 15% of rows → 0.15</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Simple, no data leakage, works for any cardinality</w:t>
            </w:r>
          </w:p>
          <w:p>
            <w:pPr>
              <w:spacing w:after="0" w:before="0"/>
            </w:pPr>
            <w:r>
              <w:rPr>
                <w:rFonts w:ascii="Courier New" w:cs="Courier New" w:eastAsia="Courier New" w:hAnsi="Courier New"/>
                <w:color w:val="1a1a2e"/>
                <w:sz w:val="18"/>
                <w:szCs w:val="18"/>
              </w:rPr>
              <w:t xml:space="preserve"># ✅  Encodes popularity/frequency as a signal</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8.1 — Three encoding techniques on Education: Label Encoding (integers assigned alphabetically), One-Hot Encoding (binary columns for first 8 rows), and Ordinal Encoding (1–4 preserving natural order).</w:t>
      </w:r>
    </w:p>
    <w:p>
      <w:pPr>
        <w:spacing w:after="80" w:before="80"/>
      </w:pPr>
      <w:r>
        <w:t xml:space="preserve"/>
      </w:r>
    </w:p>
    <w:p>
      <w:pPr>
        <w:pStyle w:val="Heading2"/>
        <w:spacing w:after="120" w:before="240"/>
      </w:pPr>
      <w:r>
        <w:rPr>
          <w:rFonts w:ascii="Arial" w:cs="Arial" w:eastAsia="Arial" w:hAnsi="Arial"/>
          <w:b/>
          <w:bCs/>
          <w:sz w:val="26"/>
          <w:szCs w:val="26"/>
        </w:rPr>
        <w:t xml:space="preserve">8.7  Encoding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ENCODING DECISION GUIDE:</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Is the variable BINARY (2 categories only)?</w:t>
            </w:r>
          </w:p>
          <w:p>
            <w:pPr>
              <w:spacing w:after="60" w:before="60"/>
            </w:pPr>
            <w:r>
              <w:rPr>
                <w:rFonts w:ascii="Arial" w:cs="Arial" w:eastAsia="Arial" w:hAnsi="Arial"/>
                <w:color w:val="1a3a5c"/>
                <w:sz w:val="21"/>
                <w:szCs w:val="21"/>
              </w:rPr>
              <w:t xml:space="preserve">       → Label Encoding: Male=0, Female=1</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Is the variable ORDINAL (has a natural rank)?</w:t>
            </w:r>
          </w:p>
          <w:p>
            <w:pPr>
              <w:spacing w:after="60" w:before="60"/>
            </w:pPr>
            <w:r>
              <w:rPr>
                <w:rFonts w:ascii="Arial" w:cs="Arial" w:eastAsia="Arial" w:hAnsi="Arial"/>
                <w:color w:val="1a3a5c"/>
                <w:sz w:val="21"/>
                <w:szCs w:val="21"/>
              </w:rPr>
              <w:t xml:space="preserve">       → Ordinal Encoding (map manually to preserve order)</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Is the variable NOMINAL with few categories (&lt;15)?</w:t>
            </w:r>
          </w:p>
          <w:p>
            <w:pPr>
              <w:spacing w:after="60" w:before="60"/>
            </w:pPr>
            <w:r>
              <w:rPr>
                <w:rFonts w:ascii="Arial" w:cs="Arial" w:eastAsia="Arial" w:hAnsi="Arial"/>
                <w:color w:val="1a3a5c"/>
                <w:sz w:val="21"/>
                <w:szCs w:val="21"/>
              </w:rPr>
              <w:t xml:space="preserve">       → One-Hot Encoding (get_dummies with drop_first=True)</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Is the variable NOMINAL with many categories (&gt;15)?</w:t>
            </w:r>
          </w:p>
          <w:p>
            <w:pPr>
              <w:spacing w:after="60" w:before="60"/>
            </w:pPr>
            <w:r>
              <w:rPr>
                <w:rFonts w:ascii="Arial" w:cs="Arial" w:eastAsia="Arial" w:hAnsi="Arial"/>
                <w:color w:val="1a3a5c"/>
                <w:sz w:val="21"/>
                <w:szCs w:val="21"/>
              </w:rPr>
              <w:t xml:space="preserve">       → Target Encoding or Frequency Encoding</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Are you using a TREE model (RF, XGBoost)?</w:t>
            </w:r>
          </w:p>
          <w:p>
            <w:pPr>
              <w:spacing w:after="60" w:before="60"/>
            </w:pPr>
            <w:r>
              <w:rPr>
                <w:rFonts w:ascii="Arial" w:cs="Arial" w:eastAsia="Arial" w:hAnsi="Arial"/>
                <w:color w:val="1a3a5c"/>
                <w:sz w:val="21"/>
                <w:szCs w:val="21"/>
              </w:rPr>
              <w:t xml:space="preserve">       → Label or Ordinal encoding often sufficient</w:t>
            </w:r>
          </w:p>
          <w:p>
            <w:pPr>
              <w:spacing w:after="60" w:before="60"/>
            </w:pPr>
            <w:r>
              <w:rPr>
                <w:rFonts w:ascii="Arial" w:cs="Arial" w:eastAsia="Arial" w:hAnsi="Arial"/>
                <w:color w:val="1a3a5c"/>
                <w:sz w:val="21"/>
                <w:szCs w:val="21"/>
              </w:rPr>
              <w:t xml:space="preserve">       → Trees can learn non-linear splits regardless of order</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 Are you using LINEAR models or NEURAL NETS?</w:t>
            </w:r>
          </w:p>
          <w:p>
            <w:pPr>
              <w:spacing w:after="60" w:before="60"/>
            </w:pPr>
            <w:r>
              <w:rPr>
                <w:rFonts w:ascii="Arial" w:cs="Arial" w:eastAsia="Arial" w:hAnsi="Arial"/>
                <w:color w:val="1a3a5c"/>
                <w:sz w:val="21"/>
                <w:szCs w:val="21"/>
              </w:rPr>
              <w:t xml:space="preserve">       → One-Hot for nominal (avoids false ordinal assumption)</w:t>
            </w:r>
          </w:p>
        </w:tc>
      </w:tr>
    </w:tbl>
    <w:p>
      <w:r>
        <w:br w:type="page"/>
      </w:r>
    </w:p>
    <w:p>
      <w:pPr>
        <w:pStyle w:val="Heading1"/>
        <w:spacing w:after="160" w:before="360"/>
      </w:pPr>
      <w:r>
        <w:rPr>
          <w:rFonts w:ascii="Arial" w:cs="Arial" w:eastAsia="Arial" w:hAnsi="Arial"/>
          <w:b/>
          <w:bCs/>
          <w:sz w:val="32"/>
          <w:szCs w:val="32"/>
        </w:rPr>
        <w:t xml:space="preserve">Chapter 9: Principal Component Analysis (PCA)</w:t>
      </w:r>
    </w:p>
    <w:p>
      <w:pPr>
        <w:spacing w:after="80" w:before="80"/>
      </w:pPr>
      <w:r>
        <w:rPr>
          <w:rFonts w:ascii="Arial" w:cs="Arial" w:eastAsia="Arial" w:hAnsi="Arial"/>
          <w:sz w:val="22"/>
          <w:szCs w:val="22"/>
        </w:rPr>
        <w:t xml:space="preserve">PCA is a dimensionality reduction technique. It takes a dataset with many correlated features and transforms it into a smaller set of uncorrelated components that capture most of the variance (information) in the original data.</w:t>
      </w:r>
    </w:p>
    <w:p>
      <w:pPr>
        <w:pBdr>
          <w:bottom w:val="single" w:color="2E86AB" w:sz="4" w:space="1"/>
        </w:pBdr>
        <w:spacing w:after="120" w:before="120"/>
      </w:pPr>
      <w:r>
        <w:t xml:space="preserve"/>
      </w:r>
    </w:p>
    <w:p>
      <w:pPr>
        <w:pStyle w:val="Heading2"/>
        <w:spacing w:after="120" w:before="240"/>
      </w:pPr>
      <w:r>
        <w:rPr>
          <w:rFonts w:ascii="Arial" w:cs="Arial" w:eastAsia="Arial" w:hAnsi="Arial"/>
          <w:b/>
          <w:bCs/>
          <w:sz w:val="26"/>
          <w:szCs w:val="26"/>
        </w:rPr>
        <w:t xml:space="preserve">9.1  The Problem PCA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Why do we need PCA?</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Problem 1 — Too many features:</w:t>
            </w:r>
          </w:p>
          <w:p>
            <w:pPr>
              <w:spacing w:after="60" w:before="60"/>
            </w:pPr>
            <w:r>
              <w:rPr>
                <w:rFonts w:ascii="Arial" w:cs="Arial" w:eastAsia="Arial" w:hAnsi="Arial"/>
                <w:color w:val="1a3a5c"/>
                <w:sz w:val="21"/>
                <w:szCs w:val="21"/>
              </w:rPr>
              <w:t xml:space="preserve">     You have 100 features. Many are correlated. The model overfits.</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Problem 2 — Curse of Dimensionality:</w:t>
            </w:r>
          </w:p>
          <w:p>
            <w:pPr>
              <w:spacing w:after="60" w:before="60"/>
            </w:pPr>
            <w:r>
              <w:rPr>
                <w:rFonts w:ascii="Arial" w:cs="Arial" w:eastAsia="Arial" w:hAnsi="Arial"/>
                <w:color w:val="1a3a5c"/>
                <w:sz w:val="21"/>
                <w:szCs w:val="21"/>
              </w:rPr>
              <w:t xml:space="preserve">     In high dimensions, all data points become equidistant.</w:t>
            </w:r>
          </w:p>
          <w:p>
            <w:pPr>
              <w:spacing w:after="60" w:before="60"/>
            </w:pPr>
            <w:r>
              <w:rPr>
                <w:rFonts w:ascii="Arial" w:cs="Arial" w:eastAsia="Arial" w:hAnsi="Arial"/>
                <w:color w:val="1a3a5c"/>
                <w:sz w:val="21"/>
                <w:szCs w:val="21"/>
              </w:rPr>
              <w:t xml:space="preserve">     Distance-based models (KNN, K-Means) break down.</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Problem 3 — Visualisation:</w:t>
            </w:r>
          </w:p>
          <w:p>
            <w:pPr>
              <w:spacing w:after="60" w:before="60"/>
            </w:pPr>
            <w:r>
              <w:rPr>
                <w:rFonts w:ascii="Arial" w:cs="Arial" w:eastAsia="Arial" w:hAnsi="Arial"/>
                <w:color w:val="1a3a5c"/>
                <w:sz w:val="21"/>
                <w:szCs w:val="21"/>
              </w:rPr>
              <w:t xml:space="preserve">     You cannot visualise 50-dimensional data.</w:t>
            </w:r>
          </w:p>
          <w:p>
            <w:pPr>
              <w:spacing w:after="60" w:before="60"/>
            </w:pPr>
            <w:r>
              <w:rPr>
                <w:rFonts w:ascii="Arial" w:cs="Arial" w:eastAsia="Arial" w:hAnsi="Arial"/>
                <w:color w:val="1a3a5c"/>
                <w:sz w:val="21"/>
                <w:szCs w:val="21"/>
              </w:rPr>
              <w:t xml:space="preserve">     PCA compresses it to 2–3 dimensions for plotting.</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Solution: PCA finds new axes (Principal Components) in the data</w:t>
            </w:r>
          </w:p>
          <w:p>
            <w:pPr>
              <w:spacing w:after="60" w:before="60"/>
            </w:pPr>
            <w:r>
              <w:rPr>
                <w:rFonts w:ascii="Arial" w:cs="Arial" w:eastAsia="Arial" w:hAnsi="Arial"/>
                <w:color w:val="1a3a5c"/>
                <w:sz w:val="21"/>
                <w:szCs w:val="21"/>
              </w:rPr>
              <w:t xml:space="preserve">  that capture the most variance, then projects the data onto them.</w:t>
            </w:r>
          </w:p>
        </w:tc>
      </w:tr>
    </w:tbl>
    <w:p>
      <w:pPr>
        <w:spacing w:after="80" w:before="80"/>
      </w:pPr>
      <w:r>
        <w:t xml:space="preserve"/>
      </w:r>
    </w:p>
    <w:p>
      <w:pPr>
        <w:pStyle w:val="Heading2"/>
        <w:spacing w:after="120" w:before="240"/>
      </w:pPr>
      <w:r>
        <w:rPr>
          <w:rFonts w:ascii="Arial" w:cs="Arial" w:eastAsia="Arial" w:hAnsi="Arial"/>
          <w:b/>
          <w:bCs/>
          <w:sz w:val="26"/>
          <w:szCs w:val="26"/>
        </w:rPr>
        <w:t xml:space="preserve">9.2  How PCA Works — Step by Step</w:t>
      </w:r>
    </w:p>
    <w:p>
      <w:pPr>
        <w:pStyle w:val="ListParagraph"/>
        <w:numPr>
          <w:ilvl w:val="0"/>
          <w:numId w:val="3"/>
        </w:numPr>
        <w:spacing w:after="60" w:before="60"/>
      </w:pPr>
      <w:r>
        <w:rPr>
          <w:rFonts w:ascii="Arial" w:cs="Arial" w:eastAsia="Arial" w:hAnsi="Arial"/>
          <w:sz w:val="22"/>
          <w:szCs w:val="22"/>
        </w:rPr>
        <w:t xml:space="preserve">Standardize the data — PCA is sensitive to scale. ALWAYS standardize first.</w:t>
      </w:r>
    </w:p>
    <w:p>
      <w:pPr>
        <w:pStyle w:val="ListParagraph"/>
        <w:numPr>
          <w:ilvl w:val="0"/>
          <w:numId w:val="3"/>
        </w:numPr>
        <w:spacing w:after="60" w:before="60"/>
      </w:pPr>
      <w:r>
        <w:rPr>
          <w:rFonts w:ascii="Arial" w:cs="Arial" w:eastAsia="Arial" w:hAnsi="Arial"/>
          <w:sz w:val="22"/>
          <w:szCs w:val="22"/>
        </w:rPr>
        <w:t xml:space="preserve">Compute the Covariance Matrix — Measures how features co-vary.</w:t>
      </w:r>
    </w:p>
    <w:p>
      <w:pPr>
        <w:pStyle w:val="ListParagraph"/>
        <w:numPr>
          <w:ilvl w:val="0"/>
          <w:numId w:val="3"/>
        </w:numPr>
        <w:spacing w:after="60" w:before="60"/>
      </w:pPr>
      <w:r>
        <w:rPr>
          <w:rFonts w:ascii="Arial" w:cs="Arial" w:eastAsia="Arial" w:hAnsi="Arial"/>
          <w:sz w:val="22"/>
          <w:szCs w:val="22"/>
        </w:rPr>
        <w:t xml:space="preserve">Compute Eigenvectors &amp; Eigenvalues — Eigenvectors = directions of maximum variance. Eigenvalues = amount of variance in each direction.</w:t>
      </w:r>
    </w:p>
    <w:p>
      <w:pPr>
        <w:pStyle w:val="ListParagraph"/>
        <w:numPr>
          <w:ilvl w:val="0"/>
          <w:numId w:val="3"/>
        </w:numPr>
        <w:spacing w:after="60" w:before="60"/>
      </w:pPr>
      <w:r>
        <w:rPr>
          <w:rFonts w:ascii="Arial" w:cs="Arial" w:eastAsia="Arial" w:hAnsi="Arial"/>
          <w:sz w:val="22"/>
          <w:szCs w:val="22"/>
        </w:rPr>
        <w:t xml:space="preserve">Sort Eigenvectors by Eigenvalue — The eigenvector with the highest eigenvalue is PC1 (most variance), next is PC2, etc.</w:t>
      </w:r>
    </w:p>
    <w:p>
      <w:pPr>
        <w:pStyle w:val="ListParagraph"/>
        <w:numPr>
          <w:ilvl w:val="0"/>
          <w:numId w:val="3"/>
        </w:numPr>
        <w:spacing w:after="60" w:before="60"/>
      </w:pPr>
      <w:r>
        <w:rPr>
          <w:rFonts w:ascii="Arial" w:cs="Arial" w:eastAsia="Arial" w:hAnsi="Arial"/>
          <w:sz w:val="22"/>
          <w:szCs w:val="22"/>
        </w:rPr>
        <w:t xml:space="preserve">Project data onto new axes — Multiply original data by selected eigenvectors.</w:t>
      </w:r>
    </w:p>
    <w:p>
      <w:pPr>
        <w:spacing w:after="80" w:before="80"/>
      </w:pPr>
      <w:r>
        <w:t xml:space="preserve"/>
      </w:r>
    </w:p>
    <w:p>
      <w:pPr>
        <w:pStyle w:val="Heading2"/>
        <w:spacing w:after="120" w:before="240"/>
      </w:pPr>
      <w:r>
        <w:rPr>
          <w:rFonts w:ascii="Arial" w:cs="Arial" w:eastAsia="Arial" w:hAnsi="Arial"/>
          <w:b/>
          <w:bCs/>
          <w:sz w:val="26"/>
          <w:szCs w:val="26"/>
        </w:rPr>
        <w:t xml:space="preserve">9.3  Mathematical Foundation</w:t>
      </w:r>
    </w:p>
    <w:p>
      <w:pPr>
        <w:spacing w:after="100" w:before="100"/>
        <w:jc w:val="center"/>
      </w:pPr>
      <w:r>
        <w:rPr>
          <w:rFonts w:ascii="Courier New" w:cs="Courier New" w:eastAsia="Courier New" w:hAnsi="Courier New"/>
          <w:b/>
          <w:bCs/>
          <w:color w:val="1a3a5c"/>
          <w:sz w:val="22"/>
          <w:szCs w:val="22"/>
        </w:rPr>
        <w:t xml:space="preserve">Covariance Matrix: C = (1/(n−1)) × Xᵀ × X   (where X is standardized)</w:t>
      </w:r>
    </w:p>
    <w:p>
      <w:pPr>
        <w:spacing w:after="100" w:before="100"/>
        <w:jc w:val="center"/>
      </w:pPr>
      <w:r>
        <w:rPr>
          <w:rFonts w:ascii="Courier New" w:cs="Courier New" w:eastAsia="Courier New" w:hAnsi="Courier New"/>
          <w:b/>
          <w:bCs/>
          <w:color w:val="1a3a5c"/>
          <w:sz w:val="22"/>
          <w:szCs w:val="22"/>
        </w:rPr>
        <w:t xml:space="preserve">Eigendecomposition: C × v = λ × v</w:t>
      </w:r>
    </w:p>
    <w:p>
      <w:pPr>
        <w:spacing w:after="100" w:before="100"/>
        <w:jc w:val="center"/>
      </w:pPr>
      <w:r>
        <w:rPr>
          <w:rFonts w:ascii="Courier New" w:cs="Courier New" w:eastAsia="Courier New" w:hAnsi="Courier New"/>
          <w:b/>
          <w:bCs/>
          <w:color w:val="1a3a5c"/>
          <w:sz w:val="22"/>
          <w:szCs w:val="22"/>
        </w:rPr>
        <w:t xml:space="preserve">Where: v = eigenvector (direction / principal component)</w:t>
      </w:r>
    </w:p>
    <w:p>
      <w:pPr>
        <w:spacing w:after="100" w:before="100"/>
        <w:jc w:val="center"/>
      </w:pPr>
      <w:r>
        <w:rPr>
          <w:rFonts w:ascii="Courier New" w:cs="Courier New" w:eastAsia="Courier New" w:hAnsi="Courier New"/>
          <w:b/>
          <w:bCs/>
          <w:color w:val="1a3a5c"/>
          <w:sz w:val="22"/>
          <w:szCs w:val="22"/>
        </w:rPr>
        <w:t xml:space="preserve">       λ = eigenvalue (variance explained by that component)</w:t>
      </w:r>
    </w:p>
    <w:p>
      <w:pPr>
        <w:spacing w:after="100" w:before="100"/>
        <w:jc w:val="center"/>
      </w:pPr>
      <w:r>
        <w:rPr>
          <w:rFonts w:ascii="Courier New" w:cs="Courier New" w:eastAsia="Courier New" w:hAnsi="Courier New"/>
          <w:b/>
          <w:bCs/>
          <w:color w:val="1a3a5c"/>
          <w:sz w:val="22"/>
          <w:szCs w:val="22"/>
        </w:rPr>
        <w:t xml:space="preserve">Projection: Z = X × V   (V = matrix of selected eigenvectors)</w:t>
      </w:r>
    </w:p>
    <w:p>
      <w:pPr>
        <w:spacing w:after="80" w:before="80"/>
      </w:pPr>
      <w:r>
        <w:t xml:space="preserve"/>
      </w:r>
    </w:p>
    <w:p>
      <w:pPr>
        <w:pStyle w:val="Heading2"/>
        <w:spacing w:after="120" w:before="240"/>
      </w:pPr>
      <w:r>
        <w:rPr>
          <w:rFonts w:ascii="Arial" w:cs="Arial" w:eastAsia="Arial" w:hAnsi="Arial"/>
          <w:b/>
          <w:bCs/>
          <w:sz w:val="26"/>
          <w:szCs w:val="26"/>
        </w:rPr>
        <w:t xml:space="preserve">9.4  Python Implementation — Full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pandas as pd</w:t>
            </w:r>
          </w:p>
          <w:p>
            <w:pPr>
              <w:spacing w:after="0" w:before="0"/>
            </w:pPr>
            <w:r>
              <w:rPr>
                <w:rFonts w:ascii="Courier New" w:cs="Courier New" w:eastAsia="Courier New" w:hAnsi="Courier New"/>
                <w:color w:val="1a1a2e"/>
                <w:sz w:val="18"/>
                <w:szCs w:val="18"/>
              </w:rPr>
              <w:t xml:space="preserve">import numpy as np</w:t>
            </w:r>
          </w:p>
          <w:p>
            <w:pPr>
              <w:spacing w:after="0" w:before="0"/>
            </w:pPr>
            <w:r>
              <w:rPr>
                <w:rFonts w:ascii="Courier New" w:cs="Courier New" w:eastAsia="Courier New" w:hAnsi="Courier New"/>
                <w:color w:val="1a1a2e"/>
                <w:sz w:val="18"/>
                <w:szCs w:val="18"/>
              </w:rPr>
              <w:t xml:space="preserve">from sklearn.preprocessing import StandardScaler</w:t>
            </w:r>
          </w:p>
          <w:p>
            <w:pPr>
              <w:spacing w:after="0" w:before="0"/>
            </w:pPr>
            <w:r>
              <w:rPr>
                <w:rFonts w:ascii="Courier New" w:cs="Courier New" w:eastAsia="Courier New" w:hAnsi="Courier New"/>
                <w:color w:val="1a1a2e"/>
                <w:sz w:val="18"/>
                <w:szCs w:val="18"/>
              </w:rPr>
              <w:t xml:space="preserve">from sklearn.decomposition import PCA</w:t>
            </w:r>
          </w:p>
          <w:p>
            <w:pPr>
              <w:spacing w:after="0" w:before="0"/>
            </w:pPr>
            <w:r>
              <w:rPr>
                <w:rFonts w:ascii="Courier New" w:cs="Courier New" w:eastAsia="Courier New" w:hAnsi="Courier New"/>
                <w:color w:val="1a1a2e"/>
                <w:sz w:val="18"/>
                <w:szCs w:val="18"/>
              </w:rPr>
              <w:t xml:space="preserve">import matplotlib.pyplot as plt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Step 1: Prepare data (numeric only)</w:t>
            </w:r>
          </w:p>
          <w:p>
            <w:pPr>
              <w:spacing w:after="0" w:before="0"/>
            </w:pPr>
            <w:r>
              <w:rPr>
                <w:rFonts w:ascii="Courier New" w:cs="Courier New" w:eastAsia="Courier New" w:hAnsi="Courier New"/>
                <w:color w:val="1a1a2e"/>
                <w:sz w:val="18"/>
                <w:szCs w:val="18"/>
              </w:rPr>
              <w:t xml:space="preserve">X = df[["Age", "Salary", "Experience", "Score"]].copy()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Step 2: Standardize FIRST (critical!)</w:t>
            </w:r>
          </w:p>
          <w:p>
            <w:pPr>
              <w:spacing w:after="0" w:before="0"/>
            </w:pPr>
            <w:r>
              <w:rPr>
                <w:rFonts w:ascii="Courier New" w:cs="Courier New" w:eastAsia="Courier New" w:hAnsi="Courier New"/>
                <w:color w:val="1a1a2e"/>
                <w:sz w:val="18"/>
                <w:szCs w:val="18"/>
              </w:rPr>
              <w:t xml:space="preserve">scaler = StandardScaler()</w:t>
            </w:r>
          </w:p>
          <w:p>
            <w:pPr>
              <w:spacing w:after="0" w:before="0"/>
            </w:pPr>
            <w:r>
              <w:rPr>
                <w:rFonts w:ascii="Courier New" w:cs="Courier New" w:eastAsia="Courier New" w:hAnsi="Courier New"/>
                <w:color w:val="1a1a2e"/>
                <w:sz w:val="18"/>
                <w:szCs w:val="18"/>
              </w:rPr>
              <w:t xml:space="preserve">X_scaled = scaler.fit_transform(X)</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Step 3: Fit PCA — start with all components</w:t>
            </w:r>
          </w:p>
          <w:p>
            <w:pPr>
              <w:spacing w:after="0" w:before="0"/>
            </w:pPr>
            <w:r>
              <w:rPr>
                <w:rFonts w:ascii="Courier New" w:cs="Courier New" w:eastAsia="Courier New" w:hAnsi="Courier New"/>
                <w:color w:val="1a1a2e"/>
                <w:sz w:val="18"/>
                <w:szCs w:val="18"/>
              </w:rPr>
              <w:t xml:space="preserve">pca = PCA()   # or PCA(n_components=2) for 2D</w:t>
            </w:r>
          </w:p>
          <w:p>
            <w:pPr>
              <w:spacing w:after="0" w:before="0"/>
            </w:pPr>
            <w:r>
              <w:rPr>
                <w:rFonts w:ascii="Courier New" w:cs="Courier New" w:eastAsia="Courier New" w:hAnsi="Courier New"/>
                <w:color w:val="1a1a2e"/>
                <w:sz w:val="18"/>
                <w:szCs w:val="18"/>
              </w:rPr>
              <w:t xml:space="preserve">pca.fit(X_scaled)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Step 4: Examine explained variance</w:t>
            </w:r>
          </w:p>
          <w:p>
            <w:pPr>
              <w:spacing w:after="0" w:before="0"/>
            </w:pPr>
            <w:r>
              <w:rPr>
                <w:rFonts w:ascii="Courier New" w:cs="Courier New" w:eastAsia="Courier New" w:hAnsi="Courier New"/>
                <w:color w:val="1a1a2e"/>
                <w:sz w:val="18"/>
                <w:szCs w:val="18"/>
              </w:rPr>
              <w:t xml:space="preserve">ev = pca.explained_variance_ratio_</w:t>
            </w:r>
          </w:p>
          <w:p>
            <w:pPr>
              <w:spacing w:after="0" w:before="0"/>
            </w:pPr>
            <w:r>
              <w:rPr>
                <w:rFonts w:ascii="Courier New" w:cs="Courier New" w:eastAsia="Courier New" w:hAnsi="Courier New"/>
                <w:color w:val="1a1a2e"/>
                <w:sz w:val="18"/>
                <w:szCs w:val="18"/>
              </w:rPr>
              <w:t xml:space="preserve">cum_ev = np.cumsum(ev)</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print("Variance explained per component:")</w:t>
            </w:r>
          </w:p>
          <w:p>
            <w:pPr>
              <w:spacing w:after="0" w:before="0"/>
            </w:pPr>
            <w:r>
              <w:rPr>
                <w:rFonts w:ascii="Courier New" w:cs="Courier New" w:eastAsia="Courier New" w:hAnsi="Courier New"/>
                <w:color w:val="1a1a2e"/>
                <w:sz w:val="18"/>
                <w:szCs w:val="18"/>
              </w:rPr>
              <w:t xml:space="preserve">for i, (e, c) in enumerate(zip(ev, cum_ev), 1):</w:t>
            </w:r>
          </w:p>
          <w:p>
            <w:pPr>
              <w:spacing w:after="0" w:before="0"/>
            </w:pPr>
            <w:r>
              <w:rPr>
                <w:rFonts w:ascii="Courier New" w:cs="Courier New" w:eastAsia="Courier New" w:hAnsi="Courier New"/>
                <w:color w:val="1a1a2e"/>
                <w:sz w:val="18"/>
                <w:szCs w:val="18"/>
              </w:rPr>
              <w:t xml:space="preserve">    print(f"  PC{i}: {e*100:.1f}%  (Cumulative: {c*100:.1f}%)")</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Output:</w:t>
            </w:r>
          </w:p>
          <w:p>
            <w:pPr>
              <w:spacing w:after="0" w:before="0"/>
            </w:pPr>
            <w:r>
              <w:rPr>
                <w:rFonts w:ascii="Courier New" w:cs="Courier New" w:eastAsia="Courier New" w:hAnsi="Courier New"/>
                <w:color w:val="1a1a2e"/>
                <w:sz w:val="18"/>
                <w:szCs w:val="18"/>
              </w:rPr>
              <w:t xml:space="preserve">#  PC1: 72.3%  (Cumulative: 72.3%)</w:t>
            </w:r>
          </w:p>
          <w:p>
            <w:pPr>
              <w:spacing w:after="0" w:before="0"/>
            </w:pPr>
            <w:r>
              <w:rPr>
                <w:rFonts w:ascii="Courier New" w:cs="Courier New" w:eastAsia="Courier New" w:hAnsi="Courier New"/>
                <w:color w:val="1a1a2e"/>
                <w:sz w:val="18"/>
                <w:szCs w:val="18"/>
              </w:rPr>
              <w:t xml:space="preserve">#  PC2: 18.1%  (Cumulative: 90.4%)</w:t>
            </w:r>
          </w:p>
          <w:p>
            <w:pPr>
              <w:spacing w:after="0" w:before="0"/>
            </w:pPr>
            <w:r>
              <w:rPr>
                <w:rFonts w:ascii="Courier New" w:cs="Courier New" w:eastAsia="Courier New" w:hAnsi="Courier New"/>
                <w:color w:val="1a1a2e"/>
                <w:sz w:val="18"/>
                <w:szCs w:val="18"/>
              </w:rPr>
              <w:t xml:space="preserve">#  PC3:  7.2%  (Cumulative: 97.6%)</w:t>
            </w:r>
          </w:p>
          <w:p>
            <w:pPr>
              <w:spacing w:after="0" w:before="0"/>
            </w:pPr>
            <w:r>
              <w:rPr>
                <w:rFonts w:ascii="Courier New" w:cs="Courier New" w:eastAsia="Courier New" w:hAnsi="Courier New"/>
                <w:color w:val="1a1a2e"/>
                <w:sz w:val="18"/>
                <w:szCs w:val="18"/>
              </w:rPr>
              <w:t xml:space="preserve">#  PC4:  2.4%  (Cumulative: 100%)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Step 5: Choose n_components to retain ~95% variance</w:t>
            </w:r>
          </w:p>
          <w:p>
            <w:pPr>
              <w:spacing w:after="0" w:before="0"/>
            </w:pPr>
            <w:r>
              <w:rPr>
                <w:rFonts w:ascii="Courier New" w:cs="Courier New" w:eastAsia="Courier New" w:hAnsi="Courier New"/>
                <w:color w:val="1a1a2e"/>
                <w:sz w:val="18"/>
                <w:szCs w:val="18"/>
              </w:rPr>
              <w:t xml:space="preserve">n_comp = np.argmax(cum_ev &gt;= 0.95) + 1</w:t>
            </w:r>
          </w:p>
          <w:p>
            <w:pPr>
              <w:spacing w:after="0" w:before="0"/>
            </w:pPr>
            <w:r>
              <w:rPr>
                <w:rFonts w:ascii="Courier New" w:cs="Courier New" w:eastAsia="Courier New" w:hAnsi="Courier New"/>
                <w:color w:val="1a1a2e"/>
                <w:sz w:val="18"/>
                <w:szCs w:val="18"/>
              </w:rPr>
              <w:t xml:space="preserve">print(f"\nComponents needed for 95% variance: {n_comp}")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Step 6: Transform the data</w:t>
            </w:r>
          </w:p>
          <w:p>
            <w:pPr>
              <w:spacing w:after="0" w:before="0"/>
            </w:pPr>
            <w:r>
              <w:rPr>
                <w:rFonts w:ascii="Courier New" w:cs="Courier New" w:eastAsia="Courier New" w:hAnsi="Courier New"/>
                <w:color w:val="1a1a2e"/>
                <w:sz w:val="18"/>
                <w:szCs w:val="18"/>
              </w:rPr>
              <w:t xml:space="preserve">pca_final = PCA(n_components=n_comp)</w:t>
            </w:r>
          </w:p>
          <w:p>
            <w:pPr>
              <w:spacing w:after="0" w:before="0"/>
            </w:pPr>
            <w:r>
              <w:rPr>
                <w:rFonts w:ascii="Courier New" w:cs="Courier New" w:eastAsia="Courier New" w:hAnsi="Courier New"/>
                <w:color w:val="1a1a2e"/>
                <w:sz w:val="18"/>
                <w:szCs w:val="18"/>
              </w:rPr>
              <w:t xml:space="preserve">X_pca = pca_final.fit_transform(X_scaled)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print(f"\nOriginal shape: {X_scaled.shape}")    # (200, 4)</w:t>
            </w:r>
          </w:p>
          <w:p>
            <w:pPr>
              <w:spacing w:after="0" w:before="0"/>
            </w:pPr>
            <w:r>
              <w:rPr>
                <w:rFonts w:ascii="Courier New" w:cs="Courier New" w:eastAsia="Courier New" w:hAnsi="Courier New"/>
                <w:color w:val="1a1a2e"/>
                <w:sz w:val="18"/>
                <w:szCs w:val="18"/>
              </w:rPr>
              <w:t xml:space="preserve">print(f"Reduced shape:  {X_pca.shape}")         # (200, 2)</w:t>
            </w:r>
          </w:p>
        </w:tc>
      </w:tr>
    </w:tbl>
    <w:p>
      <w:pPr>
        <w:spacing w:after="80" w:before="80"/>
      </w:pPr>
      <w:r>
        <w:t xml:space="preserve"/>
      </w:r>
    </w:p>
    <w:p>
      <w:pPr>
        <w:pStyle w:val="Heading2"/>
        <w:spacing w:after="120" w:before="240"/>
      </w:pPr>
      <w:r>
        <w:rPr>
          <w:rFonts w:ascii="Arial" w:cs="Arial" w:eastAsia="Arial" w:hAnsi="Arial"/>
          <w:b/>
          <w:bCs/>
          <w:sz w:val="26"/>
          <w:szCs w:val="26"/>
        </w:rPr>
        <w:t xml:space="preserve">9.5  Scree Plot &amp; Explained Variance</w:t>
      </w:r>
    </w:p>
    <w:p>
      <w:pPr>
        <w:spacing w:after="80" w:before="80"/>
      </w:pPr>
      <w:r>
        <w:rPr>
          <w:rFonts w:ascii="Arial" w:cs="Arial" w:eastAsia="Arial" w:hAnsi="Arial"/>
          <w:sz w:val="22"/>
          <w:szCs w:val="22"/>
        </w:rPr>
        <w:t xml:space="preserve">The scree plot is essential for choosing the number of components to keep. Look for the "elbow" point where adding more components gives diminishing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Scree Plot</w:t>
            </w:r>
          </w:p>
          <w:p>
            <w:pPr>
              <w:spacing w:after="0" w:before="0"/>
            </w:pPr>
            <w:r>
              <w:rPr>
                <w:rFonts w:ascii="Courier New" w:cs="Courier New" w:eastAsia="Courier New" w:hAnsi="Courier New"/>
                <w:color w:val="1a1a2e"/>
                <w:sz w:val="18"/>
                <w:szCs w:val="18"/>
              </w:rPr>
              <w:t xml:space="preserve">fig, ax = plt.subplots(figsize=(8, 4))</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ax.bar(range(1, len(ev)+1), ev*100, color="#2E86AB", alpha=0.8, label="Individual")</w:t>
            </w:r>
          </w:p>
          <w:p>
            <w:pPr>
              <w:spacing w:after="0" w:before="0"/>
            </w:pPr>
            <w:r>
              <w:rPr>
                <w:rFonts w:ascii="Courier New" w:cs="Courier New" w:eastAsia="Courier New" w:hAnsi="Courier New"/>
                <w:color w:val="1a1a2e"/>
                <w:sz w:val="18"/>
                <w:szCs w:val="18"/>
              </w:rPr>
              <w:t xml:space="preserve">ax.plot(range(1, len(ev)+1), cum_ev*100, "o-", color="#C73E1D", lw=2, label="Cumulative")</w:t>
            </w:r>
          </w:p>
          <w:p>
            <w:pPr>
              <w:spacing w:after="0" w:before="0"/>
            </w:pPr>
            <w:r>
              <w:rPr>
                <w:rFonts w:ascii="Courier New" w:cs="Courier New" w:eastAsia="Courier New" w:hAnsi="Courier New"/>
                <w:color w:val="1a1a2e"/>
                <w:sz w:val="18"/>
                <w:szCs w:val="18"/>
              </w:rPr>
              <w:t xml:space="preserve">ax.axhline(95, color="#F18F01", linestyle="--", lw=1.5, label="95% threshold")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ax.set_xlabel("Principal Component")</w:t>
            </w:r>
          </w:p>
          <w:p>
            <w:pPr>
              <w:spacing w:after="0" w:before="0"/>
            </w:pPr>
            <w:r>
              <w:rPr>
                <w:rFonts w:ascii="Courier New" w:cs="Courier New" w:eastAsia="Courier New" w:hAnsi="Courier New"/>
                <w:color w:val="1a1a2e"/>
                <w:sz w:val="18"/>
                <w:szCs w:val="18"/>
              </w:rPr>
              <w:t xml:space="preserve">ax.set_ylabel("Variance Explained (%)")</w:t>
            </w:r>
          </w:p>
          <w:p>
            <w:pPr>
              <w:spacing w:after="0" w:before="0"/>
            </w:pPr>
            <w:r>
              <w:rPr>
                <w:rFonts w:ascii="Courier New" w:cs="Courier New" w:eastAsia="Courier New" w:hAnsi="Courier New"/>
                <w:color w:val="1a1a2e"/>
                <w:sz w:val="18"/>
                <w:szCs w:val="18"/>
              </w:rPr>
              <w:t xml:space="preserve">ax.set_title("Scree Plot")</w:t>
            </w:r>
          </w:p>
          <w:p>
            <w:pPr>
              <w:spacing w:after="0" w:before="0"/>
            </w:pPr>
            <w:r>
              <w:rPr>
                <w:rFonts w:ascii="Courier New" w:cs="Courier New" w:eastAsia="Courier New" w:hAnsi="Courier New"/>
                <w:color w:val="1a1a2e"/>
                <w:sz w:val="18"/>
                <w:szCs w:val="18"/>
              </w:rPr>
              <w:t xml:space="preserve">ax.legend()</w:t>
            </w:r>
          </w:p>
          <w:p>
            <w:pPr>
              <w:spacing w:after="0" w:before="0"/>
            </w:pPr>
            <w:r>
              <w:rPr>
                <w:rFonts w:ascii="Courier New" w:cs="Courier New" w:eastAsia="Courier New" w:hAnsi="Courier New"/>
                <w:color w:val="1a1a2e"/>
                <w:sz w:val="18"/>
                <w:szCs w:val="18"/>
              </w:rPr>
              <w:t xml:space="preserve">plt.show()</w:t>
            </w:r>
          </w:p>
        </w:tc>
      </w:tr>
    </w:tbl>
    <w:p>
      <w:pPr>
        <w:spacing w:after="80" w:before="80"/>
      </w:pPr>
      <w:r>
        <w:t xml:space="preserve"/>
      </w:r>
    </w:p>
    <w:p>
      <w:pPr>
        <w:spacing w:after="120" w:before="120"/>
        <w:jc w:val="center"/>
      </w:pPr>
      <w:r>
        <w:drawing>
          <wp:inline distT="0" distB="0" distL="0" distR="0">
            <wp:extent cx="49339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192405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Figure 9.1 — Left: Scree plot showing PC1 captures ~72% of variance. PC1+PC2 together capture ~90%. Middle: 2D projection coloured by performance — clusters visible. Right: Loadings heatmap showing feature contributions to each PC.</w:t>
      </w:r>
    </w:p>
    <w:p>
      <w:pPr>
        <w:spacing w:after="80" w:before="80"/>
      </w:pPr>
      <w:r>
        <w:t xml:space="preserve"/>
      </w:r>
    </w:p>
    <w:p>
      <w:pPr>
        <w:pStyle w:val="Heading2"/>
        <w:spacing w:after="120" w:before="240"/>
      </w:pPr>
      <w:r>
        <w:rPr>
          <w:rFonts w:ascii="Arial" w:cs="Arial" w:eastAsia="Arial" w:hAnsi="Arial"/>
          <w:b/>
          <w:bCs/>
          <w:sz w:val="26"/>
          <w:szCs w:val="26"/>
        </w:rPr>
        <w:t xml:space="preserve">9.6  Understanding PCA Loadings</w:t>
      </w:r>
    </w:p>
    <w:p>
      <w:pPr>
        <w:spacing w:after="80" w:before="80"/>
      </w:pPr>
      <w:r>
        <w:rPr>
          <w:rFonts w:ascii="Arial" w:cs="Arial" w:eastAsia="Arial" w:hAnsi="Arial"/>
          <w:sz w:val="22"/>
          <w:szCs w:val="22"/>
        </w:rPr>
        <w:t xml:space="preserve">The loadings matrix tells you how much each original feature contributes to each principal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Loadings — feature contributions to each principal component</w:t>
            </w:r>
          </w:p>
          <w:p>
            <w:pPr>
              <w:spacing w:after="0" w:before="0"/>
            </w:pPr>
            <w:r>
              <w:rPr>
                <w:rFonts w:ascii="Courier New" w:cs="Courier New" w:eastAsia="Courier New" w:hAnsi="Courier New"/>
                <w:color w:val="1a1a2e"/>
                <w:sz w:val="18"/>
                <w:szCs w:val="18"/>
              </w:rPr>
              <w:t xml:space="preserve">loadings = pd.DataFrame(</w:t>
            </w:r>
          </w:p>
          <w:p>
            <w:pPr>
              <w:spacing w:after="0" w:before="0"/>
            </w:pPr>
            <w:r>
              <w:rPr>
                <w:rFonts w:ascii="Courier New" w:cs="Courier New" w:eastAsia="Courier New" w:hAnsi="Courier New"/>
                <w:color w:val="1a1a2e"/>
                <w:sz w:val="18"/>
                <w:szCs w:val="18"/>
              </w:rPr>
              <w:t xml:space="preserve">    pca.components_.T,</w:t>
            </w:r>
          </w:p>
          <w:p>
            <w:pPr>
              <w:spacing w:after="0" w:before="0"/>
            </w:pPr>
            <w:r>
              <w:rPr>
                <w:rFonts w:ascii="Courier New" w:cs="Courier New" w:eastAsia="Courier New" w:hAnsi="Courier New"/>
                <w:color w:val="1a1a2e"/>
                <w:sz w:val="18"/>
                <w:szCs w:val="18"/>
              </w:rPr>
              <w:t xml:space="preserve">    index=["Age", "Salary", "Experience", "Score"],</w:t>
            </w:r>
          </w:p>
          <w:p>
            <w:pPr>
              <w:spacing w:after="0" w:before="0"/>
            </w:pPr>
            <w:r>
              <w:rPr>
                <w:rFonts w:ascii="Courier New" w:cs="Courier New" w:eastAsia="Courier New" w:hAnsi="Courier New"/>
                <w:color w:val="1a1a2e"/>
                <w:sz w:val="18"/>
                <w:szCs w:val="18"/>
              </w:rPr>
              <w:t xml:space="preserve">    columns=[f"PC{i+1}" for i in range(len(ev))]</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print(loadings.round(3))</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Example output:</w:t>
            </w:r>
          </w:p>
          <w:p>
            <w:pPr>
              <w:spacing w:after="0" w:before="0"/>
            </w:pPr>
            <w:r>
              <w:rPr>
                <w:rFonts w:ascii="Courier New" w:cs="Courier New" w:eastAsia="Courier New" w:hAnsi="Courier New"/>
                <w:color w:val="1a1a2e"/>
                <w:sz w:val="18"/>
                <w:szCs w:val="18"/>
              </w:rPr>
              <w:t xml:space="preserve">#              PC1     PC2</w:t>
            </w:r>
          </w:p>
          <w:p>
            <w:pPr>
              <w:spacing w:after="0" w:before="0"/>
            </w:pPr>
            <w:r>
              <w:rPr>
                <w:rFonts w:ascii="Courier New" w:cs="Courier New" w:eastAsia="Courier New" w:hAnsi="Courier New"/>
                <w:color w:val="1a1a2e"/>
                <w:sz w:val="18"/>
                <w:szCs w:val="18"/>
              </w:rPr>
              <w:t xml:space="preserve">#  Age         0.521   0.183</w:t>
            </w:r>
          </w:p>
          <w:p>
            <w:pPr>
              <w:spacing w:after="0" w:before="0"/>
            </w:pPr>
            <w:r>
              <w:rPr>
                <w:rFonts w:ascii="Courier New" w:cs="Courier New" w:eastAsia="Courier New" w:hAnsi="Courier New"/>
                <w:color w:val="1a1a2e"/>
                <w:sz w:val="18"/>
                <w:szCs w:val="18"/>
              </w:rPr>
              <w:t xml:space="preserve">#  Salary      0.489   0.421</w:t>
            </w:r>
          </w:p>
          <w:p>
            <w:pPr>
              <w:spacing w:after="0" w:before="0"/>
            </w:pPr>
            <w:r>
              <w:rPr>
                <w:rFonts w:ascii="Courier New" w:cs="Courier New" w:eastAsia="Courier New" w:hAnsi="Courier New"/>
                <w:color w:val="1a1a2e"/>
                <w:sz w:val="18"/>
                <w:szCs w:val="18"/>
              </w:rPr>
              <w:t xml:space="preserve">#  Experience  0.514  -0.112</w:t>
            </w:r>
          </w:p>
          <w:p>
            <w:pPr>
              <w:spacing w:after="0" w:before="0"/>
            </w:pPr>
            <w:r>
              <w:rPr>
                <w:rFonts w:ascii="Courier New" w:cs="Courier New" w:eastAsia="Courier New" w:hAnsi="Courier New"/>
                <w:color w:val="1a1a2e"/>
                <w:sz w:val="18"/>
                <w:szCs w:val="18"/>
              </w:rPr>
              <w:t xml:space="preserve">#  Score       0.472   0.883</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Interpretation:</w:t>
            </w:r>
          </w:p>
          <w:p>
            <w:pPr>
              <w:spacing w:after="0" w:before="0"/>
            </w:pPr>
            <w:r>
              <w:rPr>
                <w:rFonts w:ascii="Courier New" w:cs="Courier New" w:eastAsia="Courier New" w:hAnsi="Courier New"/>
                <w:color w:val="1a1a2e"/>
                <w:sz w:val="18"/>
                <w:szCs w:val="18"/>
              </w:rPr>
              <w:t xml:space="preserve"># PC1 is approximately equally driven by Age, Salary, Experience, Score</w:t>
            </w:r>
          </w:p>
          <w:p>
            <w:pPr>
              <w:spacing w:after="0" w:before="0"/>
            </w:pPr>
            <w:r>
              <w:rPr>
                <w:rFonts w:ascii="Courier New" w:cs="Courier New" w:eastAsia="Courier New" w:hAnsi="Courier New"/>
                <w:color w:val="1a1a2e"/>
                <w:sz w:val="18"/>
                <w:szCs w:val="18"/>
              </w:rPr>
              <w:t xml:space="preserve">#    → PC1 = "overall employee seniority"</w:t>
            </w:r>
          </w:p>
          <w:p>
            <w:pPr>
              <w:spacing w:after="0" w:before="0"/>
            </w:pPr>
            <w:r>
              <w:rPr>
                <w:rFonts w:ascii="Courier New" w:cs="Courier New" w:eastAsia="Courier New" w:hAnsi="Courier New"/>
                <w:color w:val="1a1a2e"/>
                <w:sz w:val="18"/>
                <w:szCs w:val="18"/>
              </w:rPr>
              <w:t xml:space="preserve"># PC2 is primarily driven by Score with some Salary component</w:t>
            </w:r>
          </w:p>
          <w:p>
            <w:pPr>
              <w:spacing w:after="0" w:before="0"/>
            </w:pPr>
            <w:r>
              <w:rPr>
                <w:rFonts w:ascii="Courier New" w:cs="Courier New" w:eastAsia="Courier New" w:hAnsi="Courier New"/>
                <w:color w:val="1a1a2e"/>
                <w:sz w:val="18"/>
                <w:szCs w:val="18"/>
              </w:rPr>
              <w:t xml:space="preserve">#    → PC2 = "performance-adjusted compensation"</w:t>
            </w:r>
          </w:p>
        </w:tc>
      </w:tr>
    </w:tbl>
    <w:p>
      <w:pPr>
        <w:spacing w:after="80" w:before="80"/>
      </w:pPr>
      <w:r>
        <w:t xml:space="preserve"/>
      </w:r>
    </w:p>
    <w:p>
      <w:pPr>
        <w:pStyle w:val="Heading2"/>
        <w:spacing w:after="120" w:before="240"/>
      </w:pPr>
      <w:r>
        <w:rPr>
          <w:rFonts w:ascii="Arial" w:cs="Arial" w:eastAsia="Arial" w:hAnsi="Arial"/>
          <w:b/>
          <w:bCs/>
          <w:sz w:val="26"/>
          <w:szCs w:val="26"/>
        </w:rPr>
        <w:t xml:space="preserve">9.7  Important PCA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PCA CRITICAL RULES:</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1. ALWAYS standardize before PCA.</w:t>
            </w:r>
          </w:p>
          <w:p>
            <w:pPr>
              <w:spacing w:after="60" w:before="60"/>
            </w:pPr>
            <w:r>
              <w:rPr>
                <w:rFonts w:ascii="Arial" w:cs="Arial" w:eastAsia="Arial" w:hAnsi="Arial"/>
                <w:color w:val="1a3a5c"/>
                <w:sz w:val="21"/>
                <w:szCs w:val="21"/>
              </w:rPr>
              <w:t xml:space="preserve">     PCA is sensitive to scale. If Salary is in ₹ and Age is in years,</w:t>
            </w:r>
          </w:p>
          <w:p>
            <w:pPr>
              <w:spacing w:after="60" w:before="60"/>
            </w:pPr>
            <w:r>
              <w:rPr>
                <w:rFonts w:ascii="Arial" w:cs="Arial" w:eastAsia="Arial" w:hAnsi="Arial"/>
                <w:color w:val="1a3a5c"/>
                <w:sz w:val="21"/>
                <w:szCs w:val="21"/>
              </w:rPr>
              <w:t xml:space="preserve">     Salary will dominate all components simply due to its larger scale.</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2. PCA loses interpretability.</w:t>
            </w:r>
          </w:p>
          <w:p>
            <w:pPr>
              <w:spacing w:after="60" w:before="60"/>
            </w:pPr>
            <w:r>
              <w:rPr>
                <w:rFonts w:ascii="Arial" w:cs="Arial" w:eastAsia="Arial" w:hAnsi="Arial"/>
                <w:color w:val="1a3a5c"/>
                <w:sz w:val="21"/>
                <w:szCs w:val="21"/>
              </w:rPr>
              <w:t xml:space="preserve">     PC1 is a combination of all features. You cannot say "this is Salary".</w:t>
            </w:r>
          </w:p>
          <w:p>
            <w:pPr>
              <w:spacing w:after="60" w:before="60"/>
            </w:pPr>
            <w:r>
              <w:rPr>
                <w:rFonts w:ascii="Arial" w:cs="Arial" w:eastAsia="Arial" w:hAnsi="Arial"/>
                <w:color w:val="1a3a5c"/>
                <w:sz w:val="21"/>
                <w:szCs w:val="21"/>
              </w:rPr>
              <w:t xml:space="preserve">     Trade-off: dimensionality reduction vs interpretability.</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3. PCA is for numeric data only.</w:t>
            </w:r>
          </w:p>
          <w:p>
            <w:pPr>
              <w:spacing w:after="60" w:before="60"/>
            </w:pPr>
            <w:r>
              <w:rPr>
                <w:rFonts w:ascii="Arial" w:cs="Arial" w:eastAsia="Arial" w:hAnsi="Arial"/>
                <w:color w:val="1a3a5c"/>
                <w:sz w:val="21"/>
                <w:szCs w:val="21"/>
              </w:rPr>
              <w:t xml:space="preserve">     Encode and impute categorical/missing columns before applying PCA.</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4. Fit on training data ONLY.</w:t>
            </w:r>
          </w:p>
          <w:p>
            <w:pPr>
              <w:spacing w:after="60" w:before="60"/>
            </w:pPr>
            <w:r>
              <w:rPr>
                <w:rFonts w:ascii="Arial" w:cs="Arial" w:eastAsia="Arial" w:hAnsi="Arial"/>
                <w:color w:val="1a3a5c"/>
                <w:sz w:val="21"/>
                <w:szCs w:val="21"/>
              </w:rPr>
              <w:t xml:space="preserve">     Use pca.fit_transform(X_train) and pca.transform(X_test).</w:t>
            </w:r>
          </w:p>
          <w:p>
            <w:pPr>
              <w:spacing w:after="60" w:before="60"/>
            </w:pPr>
            <w:r>
              <w:rPr>
                <w:rFonts w:ascii="Arial" w:cs="Arial" w:eastAsia="Arial" w:hAnsi="Arial"/>
                <w:color w:val="1a3a5c"/>
                <w:sz w:val="21"/>
                <w:szCs w:val="21"/>
              </w:rPr>
              <w:t xml:space="preserve">     Never fit on test data — that is data leakage.</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5. Eigenvalues = variance, not importance for prediction.</w:t>
            </w:r>
          </w:p>
          <w:p>
            <w:pPr>
              <w:spacing w:after="60" w:before="60"/>
            </w:pPr>
            <w:r>
              <w:rPr>
                <w:rFonts w:ascii="Arial" w:cs="Arial" w:eastAsia="Arial" w:hAnsi="Arial"/>
                <w:color w:val="1a3a5c"/>
                <w:sz w:val="21"/>
                <w:szCs w:val="21"/>
              </w:rPr>
              <w:t xml:space="preserve">     The component with most variance is not necessarily most predictive.</w:t>
            </w:r>
          </w:p>
          <w:p>
            <w:pPr>
              <w:spacing w:after="60" w:before="60"/>
            </w:pPr>
            <w:r>
              <w:rPr>
                <w:rFonts w:ascii="Arial" w:cs="Arial" w:eastAsia="Arial" w:hAnsi="Arial"/>
                <w:color w:val="1a3a5c"/>
                <w:sz w:val="21"/>
                <w:szCs w:val="21"/>
              </w:rPr>
              <w:t xml:space="preserve">     Supervised alternatives: LDA, UMAP.</w:t>
            </w:r>
          </w:p>
        </w:tc>
      </w:tr>
    </w:tbl>
    <w:p>
      <w:pPr>
        <w:spacing w:after="80" w:before="80"/>
      </w:pPr>
      <w:r>
        <w:t xml:space="preserve"/>
      </w:r>
    </w:p>
    <w:p>
      <w:pPr>
        <w:pStyle w:val="Heading2"/>
        <w:spacing w:after="120" w:before="240"/>
      </w:pPr>
      <w:r>
        <w:rPr>
          <w:rFonts w:ascii="Arial" w:cs="Arial" w:eastAsia="Arial" w:hAnsi="Arial"/>
          <w:b/>
          <w:bCs/>
          <w:sz w:val="26"/>
          <w:szCs w:val="26"/>
        </w:rPr>
        <w:t xml:space="preserve">9.8  When to Use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Use PCA?</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Many correlated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redundancy, reduce overfitting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2D/3D visualisation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high-dim data to 2–3 PCs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 is slow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Fewer features = faster 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 are uncorrelated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PCA gains nothing from independent features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Interpretability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PCs are not explainable to stakeholders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Categorical features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PCA requires numeric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Small dataset (&lt;50 samples)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PCA may not generalise well</w:t>
            </w:r>
          </w:p>
        </w:tc>
      </w:tr>
    </w:tbl>
    <w:p>
      <w:r>
        <w:br w:type="page"/>
      </w:r>
    </w:p>
    <w:p>
      <w:pPr>
        <w:pStyle w:val="Heading1"/>
        <w:spacing w:after="160" w:before="360"/>
      </w:pPr>
      <w:r>
        <w:rPr>
          <w:rFonts w:ascii="Arial" w:cs="Arial" w:eastAsia="Arial" w:hAnsi="Arial"/>
          <w:b/>
          <w:bCs/>
          <w:sz w:val="32"/>
          <w:szCs w:val="32"/>
        </w:rPr>
        <w:t xml:space="preserve">Quick Reference: Complete ML Preprocessing Pipeline</w:t>
      </w:r>
    </w:p>
    <w:p>
      <w:pPr>
        <w:spacing w:after="80" w:before="80"/>
      </w:pPr>
      <w:r>
        <w:rPr>
          <w:rFonts w:ascii="Arial" w:cs="Arial" w:eastAsia="Arial" w:hAnsi="Arial"/>
          <w:sz w:val="22"/>
          <w:szCs w:val="22"/>
        </w:rPr>
        <w:t xml:space="preserve">This is the standard end-to-end preprocessing pipeline for a tabular ML dataset.</w:t>
      </w:r>
    </w:p>
    <w:p>
      <w:pPr>
        <w:pBdr>
          <w:bottom w:val="single" w:color="2E86A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import pandas as pd</w:t>
            </w:r>
          </w:p>
          <w:p>
            <w:pPr>
              <w:spacing w:after="0" w:before="0"/>
            </w:pPr>
            <w:r>
              <w:rPr>
                <w:rFonts w:ascii="Courier New" w:cs="Courier New" w:eastAsia="Courier New" w:hAnsi="Courier New"/>
                <w:color w:val="1a1a2e"/>
                <w:sz w:val="18"/>
                <w:szCs w:val="18"/>
              </w:rPr>
              <w:t xml:space="preserve">import numpy as np</w:t>
            </w:r>
          </w:p>
          <w:p>
            <w:pPr>
              <w:spacing w:after="0" w:before="0"/>
            </w:pPr>
            <w:r>
              <w:rPr>
                <w:rFonts w:ascii="Courier New" w:cs="Courier New" w:eastAsia="Courier New" w:hAnsi="Courier New"/>
                <w:color w:val="1a1a2e"/>
                <w:sz w:val="18"/>
                <w:szCs w:val="18"/>
              </w:rPr>
              <w:t xml:space="preserve">from sklearn.model_selection import train_test_split</w:t>
            </w:r>
          </w:p>
          <w:p>
            <w:pPr>
              <w:spacing w:after="0" w:before="0"/>
            </w:pPr>
            <w:r>
              <w:rPr>
                <w:rFonts w:ascii="Courier New" w:cs="Courier New" w:eastAsia="Courier New" w:hAnsi="Courier New"/>
                <w:color w:val="1a1a2e"/>
                <w:sz w:val="18"/>
                <w:szCs w:val="18"/>
              </w:rPr>
              <w:t xml:space="preserve">from sklearn.preprocessing import StandardScaler, LabelEncoder, OrdinalEncoder</w:t>
            </w:r>
          </w:p>
          <w:p>
            <w:pPr>
              <w:spacing w:after="0" w:before="0"/>
            </w:pPr>
            <w:r>
              <w:rPr>
                <w:rFonts w:ascii="Courier New" w:cs="Courier New" w:eastAsia="Courier New" w:hAnsi="Courier New"/>
                <w:color w:val="1a1a2e"/>
                <w:sz w:val="18"/>
                <w:szCs w:val="18"/>
              </w:rPr>
              <w:t xml:space="preserve">from sklearn.impute import KNNImputer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1: Load &amp; Assess ─────────────────────────</w:t>
            </w:r>
          </w:p>
          <w:p>
            <w:pPr>
              <w:spacing w:after="0" w:before="0"/>
            </w:pPr>
            <w:r>
              <w:rPr>
                <w:rFonts w:ascii="Courier New" w:cs="Courier New" w:eastAsia="Courier New" w:hAnsi="Courier New"/>
                <w:color w:val="1a1a2e"/>
                <w:sz w:val="18"/>
                <w:szCs w:val="18"/>
              </w:rPr>
              <w:t xml:space="preserve">df = pd.read_csv("data.csv")</w:t>
            </w:r>
          </w:p>
          <w:p>
            <w:pPr>
              <w:spacing w:after="0" w:before="0"/>
            </w:pPr>
            <w:r>
              <w:rPr>
                <w:rFonts w:ascii="Courier New" w:cs="Courier New" w:eastAsia="Courier New" w:hAnsi="Courier New"/>
                <w:color w:val="1a1a2e"/>
                <w:sz w:val="18"/>
                <w:szCs w:val="18"/>
              </w:rPr>
              <w:t xml:space="preserve">print(df.shape, df.dtypes, df.isnull().sum())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2: Fix Types ─────────────────────────────</w:t>
            </w:r>
          </w:p>
          <w:p>
            <w:pPr>
              <w:spacing w:after="0" w:before="0"/>
            </w:pPr>
            <w:r>
              <w:rPr>
                <w:rFonts w:ascii="Courier New" w:cs="Courier New" w:eastAsia="Courier New" w:hAnsi="Courier New"/>
                <w:color w:val="1a1a2e"/>
                <w:sz w:val="18"/>
                <w:szCs w:val="18"/>
              </w:rPr>
              <w:t xml:space="preserve">df["Age"] = pd.to_numeric(df["Age"], errors="coerce")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3: Clean ─────────────────────────────────</w:t>
            </w:r>
          </w:p>
          <w:p>
            <w:pPr>
              <w:spacing w:after="0" w:before="0"/>
            </w:pPr>
            <w:r>
              <w:rPr>
                <w:rFonts w:ascii="Courier New" w:cs="Courier New" w:eastAsia="Courier New" w:hAnsi="Courier New"/>
                <w:color w:val="1a1a2e"/>
                <w:sz w:val="18"/>
                <w:szCs w:val="18"/>
              </w:rPr>
              <w:t xml:space="preserve">df = df.drop_duplicates()</w:t>
            </w:r>
          </w:p>
          <w:p>
            <w:pPr>
              <w:spacing w:after="0" w:before="0"/>
            </w:pPr>
            <w:r>
              <w:rPr>
                <w:rFonts w:ascii="Courier New" w:cs="Courier New" w:eastAsia="Courier New" w:hAnsi="Courier New"/>
                <w:color w:val="1a1a2e"/>
                <w:sz w:val="18"/>
                <w:szCs w:val="18"/>
              </w:rPr>
              <w:t xml:space="preserve">df = df[df["Salary"] &gt; 0]              # remove impossible values</w:t>
            </w:r>
          </w:p>
          <w:p>
            <w:pPr>
              <w:spacing w:after="0" w:before="0"/>
            </w:pPr>
            <w:r>
              <w:rPr>
                <w:rFonts w:ascii="Courier New" w:cs="Courier New" w:eastAsia="Courier New" w:hAnsi="Courier New"/>
                <w:color w:val="1a1a2e"/>
                <w:sz w:val="18"/>
                <w:szCs w:val="18"/>
              </w:rPr>
              <w:t xml:space="preserve">df["Department"] = df["Department"].str.strip().str.title()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4: Handle Missing Values ─────────────────</w:t>
            </w:r>
          </w:p>
          <w:p>
            <w:pPr>
              <w:spacing w:after="0" w:before="0"/>
            </w:pPr>
            <w:r>
              <w:rPr>
                <w:rFonts w:ascii="Courier New" w:cs="Courier New" w:eastAsia="Courier New" w:hAnsi="Courier New"/>
                <w:color w:val="1a1a2e"/>
                <w:sz w:val="18"/>
                <w:szCs w:val="18"/>
              </w:rPr>
              <w:t xml:space="preserve">df["Salary_missing"] = df["Salary"].isnull().astype(int)  # flag MNAR</w:t>
            </w:r>
          </w:p>
          <w:p>
            <w:pPr>
              <w:spacing w:after="0" w:before="0"/>
            </w:pPr>
            <w:r>
              <w:rPr>
                <w:rFonts w:ascii="Courier New" w:cs="Courier New" w:eastAsia="Courier New" w:hAnsi="Courier New"/>
                <w:color w:val="1a1a2e"/>
                <w:sz w:val="18"/>
                <w:szCs w:val="18"/>
              </w:rPr>
              <w:t xml:space="preserve">df["Education"].fillna(df["Education"].mode()[0], inplace=True)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5: Train/Test Split (BEFORE scaling!) ────</w:t>
            </w:r>
          </w:p>
          <w:p>
            <w:pPr>
              <w:spacing w:after="0" w:before="0"/>
            </w:pPr>
            <w:r>
              <w:rPr>
                <w:rFonts w:ascii="Courier New" w:cs="Courier New" w:eastAsia="Courier New" w:hAnsi="Courier New"/>
                <w:color w:val="1a1a2e"/>
                <w:sz w:val="18"/>
                <w:szCs w:val="18"/>
              </w:rPr>
              <w:t xml:space="preserve">X = df.drop("Salary", axis=1)</w:t>
            </w:r>
          </w:p>
          <w:p>
            <w:pPr>
              <w:spacing w:after="0" w:before="0"/>
            </w:pPr>
            <w:r>
              <w:rPr>
                <w:rFonts w:ascii="Courier New" w:cs="Courier New" w:eastAsia="Courier New" w:hAnsi="Courier New"/>
                <w:color w:val="1a1a2e"/>
                <w:sz w:val="18"/>
                <w:szCs w:val="18"/>
              </w:rPr>
              <w:t xml:space="preserve">y = df["Salary"]</w:t>
            </w:r>
          </w:p>
          <w:p>
            <w:pPr>
              <w:spacing w:after="0" w:before="0"/>
            </w:pPr>
            <w:r>
              <w:rPr>
                <w:rFonts w:ascii="Courier New" w:cs="Courier New" w:eastAsia="Courier New" w:hAnsi="Courier New"/>
                <w:color w:val="1a1a2e"/>
                <w:sz w:val="18"/>
                <w:szCs w:val="18"/>
              </w:rPr>
              <w:t xml:space="preserve">X_train, X_test, y_train, y_test = train_test_split(</w:t>
            </w:r>
          </w:p>
          <w:p>
            <w:pPr>
              <w:spacing w:after="0" w:before="0"/>
            </w:pPr>
            <w:r>
              <w:rPr>
                <w:rFonts w:ascii="Courier New" w:cs="Courier New" w:eastAsia="Courier New" w:hAnsi="Courier New"/>
                <w:color w:val="1a1a2e"/>
                <w:sz w:val="18"/>
                <w:szCs w:val="18"/>
              </w:rPr>
              <w:t xml:space="preserve">    X, y, test_size=0.2, random_state=42)</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6: Impute on train, transform test ───────</w:t>
            </w:r>
          </w:p>
          <w:p>
            <w:pPr>
              <w:spacing w:after="0" w:before="0"/>
            </w:pPr>
            <w:r>
              <w:rPr>
                <w:rFonts w:ascii="Courier New" w:cs="Courier New" w:eastAsia="Courier New" w:hAnsi="Courier New"/>
                <w:color w:val="1a1a2e"/>
                <w:sz w:val="18"/>
                <w:szCs w:val="18"/>
              </w:rPr>
              <w:t xml:space="preserve">num_cols = ["Age", "Experience", "Score"]</w:t>
            </w:r>
          </w:p>
          <w:p>
            <w:pPr>
              <w:spacing w:after="0" w:before="0"/>
            </w:pPr>
            <w:r>
              <w:rPr>
                <w:rFonts w:ascii="Courier New" w:cs="Courier New" w:eastAsia="Courier New" w:hAnsi="Courier New"/>
                <w:color w:val="1a1a2e"/>
                <w:sz w:val="18"/>
                <w:szCs w:val="18"/>
              </w:rPr>
              <w:t xml:space="preserve">imputer = KNNImputer(n_neighbors=5)</w:t>
            </w:r>
          </w:p>
          <w:p>
            <w:pPr>
              <w:spacing w:after="0" w:before="0"/>
            </w:pPr>
            <w:r>
              <w:rPr>
                <w:rFonts w:ascii="Courier New" w:cs="Courier New" w:eastAsia="Courier New" w:hAnsi="Courier New"/>
                <w:color w:val="1a1a2e"/>
                <w:sz w:val="18"/>
                <w:szCs w:val="18"/>
              </w:rPr>
              <w:t xml:space="preserve">X_train[num_cols] = imputer.fit_transform(X_train[num_cols])</w:t>
            </w:r>
          </w:p>
          <w:p>
            <w:pPr>
              <w:spacing w:after="0" w:before="0"/>
            </w:pPr>
            <w:r>
              <w:rPr>
                <w:rFonts w:ascii="Courier New" w:cs="Courier New" w:eastAsia="Courier New" w:hAnsi="Courier New"/>
                <w:color w:val="1a1a2e"/>
                <w:sz w:val="18"/>
                <w:szCs w:val="18"/>
              </w:rPr>
              <w:t xml:space="preserve">X_test[num_cols]  = imputer.transform(X_test[num_cols])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7: Encode ────────────────────────────────</w:t>
            </w:r>
          </w:p>
          <w:p>
            <w:pPr>
              <w:spacing w:after="0" w:before="0"/>
            </w:pPr>
            <w:r>
              <w:rPr>
                <w:rFonts w:ascii="Courier New" w:cs="Courier New" w:eastAsia="Courier New" w:hAnsi="Courier New"/>
                <w:color w:val="1a1a2e"/>
                <w:sz w:val="18"/>
                <w:szCs w:val="18"/>
              </w:rPr>
              <w:t xml:space="preserve">edu_order = ["High School","Bachelor","Master","PhD"]</w:t>
            </w:r>
          </w:p>
          <w:p>
            <w:pPr>
              <w:spacing w:after="0" w:before="0"/>
            </w:pPr>
            <w:r>
              <w:rPr>
                <w:rFonts w:ascii="Courier New" w:cs="Courier New" w:eastAsia="Courier New" w:hAnsi="Courier New"/>
                <w:color w:val="1a1a2e"/>
                <w:sz w:val="18"/>
                <w:szCs w:val="18"/>
              </w:rPr>
              <w:t xml:space="preserve">ord_enc = OrdinalEncoder(categories=[edu_order])</w:t>
            </w:r>
          </w:p>
          <w:p>
            <w:pPr>
              <w:spacing w:after="0" w:before="0"/>
            </w:pPr>
            <w:r>
              <w:rPr>
                <w:rFonts w:ascii="Courier New" w:cs="Courier New" w:eastAsia="Courier New" w:hAnsi="Courier New"/>
                <w:color w:val="1a1a2e"/>
                <w:sz w:val="18"/>
                <w:szCs w:val="18"/>
              </w:rPr>
              <w:t xml:space="preserve">X_train["Education"] = ord_enc.fit_transform(X_train[["Education"]])</w:t>
            </w:r>
          </w:p>
          <w:p>
            <w:pPr>
              <w:spacing w:after="0" w:before="0"/>
            </w:pPr>
            <w:r>
              <w:rPr>
                <w:rFonts w:ascii="Courier New" w:cs="Courier New" w:eastAsia="Courier New" w:hAnsi="Courier New"/>
                <w:color w:val="1a1a2e"/>
                <w:sz w:val="18"/>
                <w:szCs w:val="18"/>
              </w:rPr>
              <w:t xml:space="preserve">X_test["Education"]  = ord_enc.transform(X_test[["Education"]])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X_train = pd.get_dummies(X_train, columns=["Department"], drop_first=True)</w:t>
            </w:r>
          </w:p>
          <w:p>
            <w:pPr>
              <w:spacing w:after="0" w:before="0"/>
            </w:pPr>
            <w:r>
              <w:rPr>
                <w:rFonts w:ascii="Courier New" w:cs="Courier New" w:eastAsia="Courier New" w:hAnsi="Courier New"/>
                <w:color w:val="1a1a2e"/>
                <w:sz w:val="18"/>
                <w:szCs w:val="18"/>
              </w:rPr>
              <w:t xml:space="preserve">X_test  = pd.get_dummies(X_test,  columns=["Department"], drop_first=True)</w:t>
            </w:r>
          </w:p>
          <w:p>
            <w:pPr>
              <w:spacing w:after="0" w:before="0"/>
            </w:pPr>
            <w:r>
              <w:rPr>
                <w:rFonts w:ascii="Courier New" w:cs="Courier New" w:eastAsia="Courier New" w:hAnsi="Courier New"/>
                <w:color w:val="1a1a2e"/>
                <w:sz w:val="18"/>
                <w:szCs w:val="18"/>
              </w:rPr>
              <w:t xml:space="preserve">X_test  = X_test.reindex(columns=X_train.columns, fill_value=0)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8: Scale ─────────────────────────────────</w:t>
            </w:r>
          </w:p>
          <w:p>
            <w:pPr>
              <w:spacing w:after="0" w:before="0"/>
            </w:pPr>
            <w:r>
              <w:rPr>
                <w:rFonts w:ascii="Courier New" w:cs="Courier New" w:eastAsia="Courier New" w:hAnsi="Courier New"/>
                <w:color w:val="1a1a2e"/>
                <w:sz w:val="18"/>
                <w:szCs w:val="18"/>
              </w:rPr>
              <w:t xml:space="preserve">scaler = StandardScaler()</w:t>
            </w:r>
          </w:p>
          <w:p>
            <w:pPr>
              <w:spacing w:after="0" w:before="0"/>
            </w:pPr>
            <w:r>
              <w:rPr>
                <w:rFonts w:ascii="Courier New" w:cs="Courier New" w:eastAsia="Courier New" w:hAnsi="Courier New"/>
                <w:color w:val="1a1a2e"/>
                <w:sz w:val="18"/>
                <w:szCs w:val="18"/>
              </w:rPr>
              <w:t xml:space="preserve">X_train[num_cols] = scaler.fit_transform(X_train[num_cols])</w:t>
            </w:r>
          </w:p>
          <w:p>
            <w:pPr>
              <w:spacing w:after="0" w:before="0"/>
            </w:pPr>
            <w:r>
              <w:rPr>
                <w:rFonts w:ascii="Courier New" w:cs="Courier New" w:eastAsia="Courier New" w:hAnsi="Courier New"/>
                <w:color w:val="1a1a2e"/>
                <w:sz w:val="18"/>
                <w:szCs w:val="18"/>
              </w:rPr>
              <w:t xml:space="preserve">X_test[num_cols]  = scaler.transform(X_test[num_cols])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STEP 9: Optional — PCA ────────────────────────</w:t>
            </w:r>
          </w:p>
          <w:p>
            <w:pPr>
              <w:spacing w:after="0" w:before="0"/>
            </w:pPr>
            <w:r>
              <w:rPr>
                <w:rFonts w:ascii="Courier New" w:cs="Courier New" w:eastAsia="Courier New" w:hAnsi="Courier New"/>
                <w:color w:val="1a1a2e"/>
                <w:sz w:val="18"/>
                <w:szCs w:val="18"/>
              </w:rPr>
              <w:t xml:space="preserve"># from sklearn.decomposition import PCA</w:t>
            </w:r>
          </w:p>
          <w:p>
            <w:pPr>
              <w:spacing w:after="0" w:before="0"/>
            </w:pPr>
            <w:r>
              <w:rPr>
                <w:rFonts w:ascii="Courier New" w:cs="Courier New" w:eastAsia="Courier New" w:hAnsi="Courier New"/>
                <w:color w:val="1a1a2e"/>
                <w:sz w:val="18"/>
                <w:szCs w:val="18"/>
              </w:rPr>
              <w:t xml:space="preserve"># pca = PCA(n_components=0.95)  # keep enough for 95% variance</w:t>
            </w:r>
          </w:p>
          <w:p>
            <w:pPr>
              <w:spacing w:after="0" w:before="0"/>
            </w:pPr>
            <w:r>
              <w:rPr>
                <w:rFonts w:ascii="Courier New" w:cs="Courier New" w:eastAsia="Courier New" w:hAnsi="Courier New"/>
                <w:color w:val="1a1a2e"/>
                <w:sz w:val="18"/>
                <w:szCs w:val="18"/>
              </w:rPr>
              <w:t xml:space="preserve"># X_train = pca.fit_transform(X_train)</w:t>
            </w:r>
          </w:p>
          <w:p>
            <w:pPr>
              <w:spacing w:after="0" w:before="0"/>
            </w:pPr>
            <w:r>
              <w:rPr>
                <w:rFonts w:ascii="Courier New" w:cs="Courier New" w:eastAsia="Courier New" w:hAnsi="Courier New"/>
                <w:color w:val="1a1a2e"/>
                <w:sz w:val="18"/>
                <w:szCs w:val="18"/>
              </w:rPr>
              <w:t xml:space="preserve"># X_test  = pca.transform(X_test)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print("Preprocessing complete!")</w:t>
            </w:r>
          </w:p>
          <w:p>
            <w:pPr>
              <w:spacing w:after="0" w:before="0"/>
            </w:pPr>
            <w:r>
              <w:rPr>
                <w:rFonts w:ascii="Courier New" w:cs="Courier New" w:eastAsia="Courier New" w:hAnsi="Courier New"/>
                <w:color w:val="1a1a2e"/>
                <w:sz w:val="18"/>
                <w:szCs w:val="18"/>
              </w:rPr>
              <w:t xml:space="preserve">print(f"X_train shape: {X_train.shape}")</w:t>
            </w:r>
          </w:p>
        </w:tc>
      </w:tr>
    </w:tbl>
    <w:p>
      <w:pPr>
        <w:spacing w:after="80" w:before="80"/>
      </w:pPr>
      <w:r>
        <w:t xml:space="preserve"/>
      </w:r>
    </w:p>
    <w:p>
      <w:pPr>
        <w:pStyle w:val="Heading2"/>
        <w:spacing w:after="120" w:before="240"/>
      </w:pPr>
      <w:r>
        <w:rPr>
          <w:rFonts w:ascii="Arial" w:cs="Arial" w:eastAsia="Arial" w:hAnsi="Arial"/>
          <w:b/>
          <w:bCs/>
          <w:sz w:val="26"/>
          <w:szCs w:val="26"/>
        </w:rPr>
        <w:t xml:space="preserve">Complete Concept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Key Formula/Method</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Central tendency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Σx /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Symmetric data, no outliers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Robust centre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Middle sorted 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Skewed data or outliers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Std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Spread around 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Measuring data variation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IQR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Robust spread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Q3 − Q1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Outlier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Covariance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Co-movement of 2 vars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Σ(xi−μx)(yi−μy)/(n−1)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Understanding relationships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Assessing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Understand the dataset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df.info(), describe()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step always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Cleaning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dirty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dropna, drop_duplicates, clip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modelling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 gaps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KNN / mean / median / ffill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cleaning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Explore patterns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Histograms, scatter, heatmaps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feature engineering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 to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(x−min)/(max−min)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KNN, Neural nets, K-Means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Mean=0, Std=1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(x−μ)/σ</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 SVM, PCA, most models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 Encoding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 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LabelEncoder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Ordinal data, binary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One-Hot Encoding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 binary cols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get_dummies, OneHotEncoder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Nominal, low cardinality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Ordinal Encoding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Ordered categories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map or OrdinalEncoder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Ordinal categories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Encoding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 target 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df.groupby(cat)[target].mean()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cardinality nominal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Dimensionality reduction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Eigenvectors of cov matrix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Correlated features, viz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2"/>
              <w:left w:val="single" w:color="2E86AB" w:sz="2"/>
              <w:bottom w:val="single" w:color="2E86AB" w:sz="2"/>
              <w:right w:val="single" w:color="2E86AB" w:sz="2"/>
            </w:tcBorders>
            <w:shd w:fill="E8F4FD" w:val="clear"/>
            <w:tcMar>
              <w:top w:type="dxa" w:w="120"/>
              <w:left w:type="dxa" w:w="200"/>
              <w:bottom w:type="dxa" w:w="120"/>
              <w:right w:type="dxa" w:w="200"/>
            </w:tcMar>
          </w:tcPr>
          <w:p>
            <w:pPr>
              <w:spacing w:after="60" w:before="60"/>
            </w:pPr>
            <w:r>
              <w:rPr>
                <w:rFonts w:ascii="Arial" w:cs="Arial" w:eastAsia="Arial" w:hAnsi="Arial"/>
                <w:color w:val="1a3a5c"/>
                <w:sz w:val="21"/>
                <w:szCs w:val="21"/>
              </w:rPr>
              <w:t xml:space="preserve">🏁  FINAL NOTES:</w:t>
            </w:r>
          </w:p>
          <w:p>
            <w:pPr>
              <w:spacing w:after="60" w:before="60"/>
            </w:pPr>
            <w:r>
              <w:rPr>
                <w:rFonts w:ascii="Arial" w:cs="Arial" w:eastAsia="Arial" w:hAnsi="Arial"/>
                <w:color w:val="1a3a5c"/>
                <w:sz w:val="21"/>
                <w:szCs w:val="21"/>
              </w:rPr>
              <w:t xml:space="preserve"/>
            </w:r>
          </w:p>
          <w:p>
            <w:pPr>
              <w:spacing w:after="60" w:before="60"/>
            </w:pPr>
            <w:r>
              <w:rPr>
                <w:rFonts w:ascii="Arial" w:cs="Arial" w:eastAsia="Arial" w:hAnsi="Arial"/>
                <w:color w:val="1a3a5c"/>
                <w:sz w:val="21"/>
                <w:szCs w:val="21"/>
              </w:rPr>
              <w:t xml:space="preserve">  1. Always split data BEFORE scaling/imputing to prevent data leakage.</w:t>
            </w:r>
          </w:p>
          <w:p>
            <w:pPr>
              <w:spacing w:after="60" w:before="60"/>
            </w:pPr>
            <w:r>
              <w:rPr>
                <w:rFonts w:ascii="Arial" w:cs="Arial" w:eastAsia="Arial" w:hAnsi="Arial"/>
                <w:color w:val="1a3a5c"/>
                <w:sz w:val="21"/>
                <w:szCs w:val="21"/>
              </w:rPr>
              <w:t xml:space="preserve">  2. Fit transformers on TRAIN set, apply (transform) on TEST set.</w:t>
            </w:r>
          </w:p>
          <w:p>
            <w:pPr>
              <w:spacing w:after="60" w:before="60"/>
            </w:pPr>
            <w:r>
              <w:rPr>
                <w:rFonts w:ascii="Arial" w:cs="Arial" w:eastAsia="Arial" w:hAnsi="Arial"/>
                <w:color w:val="1a3a5c"/>
                <w:sz w:val="21"/>
                <w:szCs w:val="21"/>
              </w:rPr>
              <w:t xml:space="preserve">  3. EDA should be done on training data only after the split.</w:t>
            </w:r>
          </w:p>
          <w:p>
            <w:pPr>
              <w:spacing w:after="60" w:before="60"/>
            </w:pPr>
            <w:r>
              <w:rPr>
                <w:rFonts w:ascii="Arial" w:cs="Arial" w:eastAsia="Arial" w:hAnsi="Arial"/>
                <w:color w:val="1a3a5c"/>
                <w:sz w:val="21"/>
                <w:szCs w:val="21"/>
              </w:rPr>
              <w:t xml:space="preserve">  4. There is no single "best" approach — experiment and validate.</w:t>
            </w:r>
          </w:p>
          <w:p>
            <w:pPr>
              <w:spacing w:after="60" w:before="60"/>
            </w:pPr>
            <w:r>
              <w:rPr>
                <w:rFonts w:ascii="Arial" w:cs="Arial" w:eastAsia="Arial" w:hAnsi="Arial"/>
                <w:color w:val="1a3a5c"/>
                <w:sz w:val="21"/>
                <w:szCs w:val="21"/>
              </w:rPr>
              <w:t xml:space="preserve">  5. Document every transformation so you can reproduce results.</w:t>
            </w:r>
          </w:p>
          <w:p>
            <w:pPr>
              <w:spacing w:after="60" w:before="60"/>
            </w:pPr>
            <w:r>
              <w:rPr>
                <w:rFonts w:ascii="Arial" w:cs="Arial" w:eastAsia="Arial" w:hAnsi="Arial"/>
                <w:color w:val="1a3a5c"/>
                <w:sz w:val="21"/>
                <w:szCs w:val="21"/>
              </w:rPr>
              <w:t xml:space="preserve">  6. The goal of all preprocessing is: clean, complete, numeric,</w:t>
            </w:r>
          </w:p>
          <w:p>
            <w:pPr>
              <w:spacing w:after="60" w:before="60"/>
            </w:pPr>
            <w:r>
              <w:rPr>
                <w:rFonts w:ascii="Arial" w:cs="Arial" w:eastAsia="Arial" w:hAnsi="Arial"/>
                <w:color w:val="1a3a5c"/>
                <w:sz w:val="21"/>
                <w:szCs w:val="21"/>
              </w:rPr>
              <w:t xml:space="preserve">     properly-scaled data that your model can learn from effectively.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pPr>
    <w:r>
      <w:rPr>
        <w:rFonts w:ascii="Arial" w:cs="Arial" w:eastAsia="Arial" w:hAnsi="Arial"/>
        <w:color w:val="888888"/>
        <w:sz w:val="18"/>
        <w:szCs w:val="18"/>
      </w:rPr>
      <w:t xml:space="preserve">ML &amp; EDA Handbook  •  Complete Preprocessing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86A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a3a5c"/>
      <w:sz w:val="27"/>
      <w:szCs w:val="27"/>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22b70dea4503fe2677222941475551440a1054.png"/><Relationship Id="rId10" Type="http://schemas.openxmlformats.org/officeDocument/2006/relationships/image" Target="media/c05cfeb2b0ef38d516f04f3b617d4950b75b1a0c.png"/><Relationship Id="rId11" Type="http://schemas.openxmlformats.org/officeDocument/2006/relationships/image" Target="media/dc53b0c3f9926c486fc4af14b584ef293bd579de.png"/><Relationship Id="rId12" Type="http://schemas.openxmlformats.org/officeDocument/2006/relationships/image" Target="media/54dc5f5e665571427b632e9ee013de2c7dd23414.png"/><Relationship Id="rId13" Type="http://schemas.openxmlformats.org/officeDocument/2006/relationships/image" Target="media/2ad03b8a77bb85b62d6b6b2c455be05a5f0f83e6.png"/><Relationship Id="rId14" Type="http://schemas.openxmlformats.org/officeDocument/2006/relationships/image" Target="media/08f655a1d0b4a797b2ce729915c95aeacb972d6e.png"/><Relationship Id="rId15" Type="http://schemas.openxmlformats.org/officeDocument/2006/relationships/image" Target="media/75f5db17af7769bf12e385281b160f95e38e8114.png"/><Relationship Id="rId16" Type="http://schemas.openxmlformats.org/officeDocument/2006/relationships/image" Target="media/851321c87d7283b1b662e560ef3f52bfbc23018e.png"/><Relationship Id="rId17" Type="http://schemas.openxmlformats.org/officeDocument/2006/relationships/image" Target="media/869f138f51291646bf68cffb2de6f498aae0df32.png"/><Relationship Id="rId18" Type="http://schemas.openxmlformats.org/officeDocument/2006/relationships/image" Target="media/e2ee1e93ba03b2d3ce6bf9ab597d87b9bea5fe96.png"/><Relationship Id="rId19" Type="http://schemas.openxmlformats.org/officeDocument/2006/relationships/image" Target="media/6a29b56a0bf2cafaae3edf882598936050f10707.png"/><Relationship Id="rId20" Type="http://schemas.openxmlformats.org/officeDocument/2006/relationships/image" Target="media/5af985fdddebaae702d2e39f18e26950392b3f6b.png"/><Relationship Id="rId21" Type="http://schemas.openxmlformats.org/officeDocument/2006/relationships/image" Target="media/a5a8c7eb881f54aa01c222a2bb8b227183572a9e.png"/><Relationship Id="rId22" Type="http://schemas.openxmlformats.org/officeDocument/2006/relationships/image" Target="media/74a16ddbd05588b861b4e3e58d898b4f394abd7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2026-04-19T10:27:46.424Z</dcterms:created>
  <dcterms:modified xsi:type="dcterms:W3CDTF">2026-04-19T10:27:46.425Z</dcterms:modified>
</cp:coreProperties>
</file>

<file path=docProps/custom.xml><?xml version="1.0" encoding="utf-8"?>
<Properties xmlns="http://schemas.openxmlformats.org/officeDocument/2006/custom-properties" xmlns:vt="http://schemas.openxmlformats.org/officeDocument/2006/docPropsVTypes"/>
</file>