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4A703F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4A703F">
        <w:rPr>
          <w:rFonts w:ascii="Times New Roman" w:hAnsi="Times New Roman" w:cs="Times New Roman"/>
          <w:b/>
          <w:sz w:val="40"/>
          <w:szCs w:val="36"/>
          <w:u w:val="single"/>
        </w:rPr>
        <w:t>S</w:t>
      </w:r>
      <w:r w:rsidR="004402A5">
        <w:rPr>
          <w:rFonts w:ascii="Times New Roman" w:hAnsi="Times New Roman" w:cs="Times New Roman"/>
          <w:b/>
          <w:sz w:val="40"/>
          <w:szCs w:val="36"/>
          <w:u w:val="single"/>
        </w:rPr>
        <w:t>herlock – The Mystery Solver</w:t>
      </w:r>
    </w:p>
    <w:p w:rsidR="004A703F" w:rsidRDefault="004A703F" w:rsidP="004F6426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4F6426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4A703F" w:rsidP="004F6426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basic challenge for beginners and </w:t>
      </w:r>
      <w:r w:rsidR="004402A5">
        <w:rPr>
          <w:rFonts w:ascii="Times New Roman" w:hAnsi="Times New Roman" w:cs="Times New Roman"/>
          <w:sz w:val="28"/>
          <w:szCs w:val="36"/>
        </w:rPr>
        <w:t>intermediate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4402A5">
        <w:rPr>
          <w:rFonts w:ascii="Times New Roman" w:hAnsi="Times New Roman" w:cs="Times New Roman"/>
          <w:sz w:val="28"/>
          <w:szCs w:val="36"/>
        </w:rPr>
        <w:t xml:space="preserve">PC </w:t>
      </w:r>
      <w:r>
        <w:rPr>
          <w:rFonts w:ascii="Times New Roman" w:hAnsi="Times New Roman" w:cs="Times New Roman"/>
          <w:sz w:val="28"/>
          <w:szCs w:val="36"/>
        </w:rPr>
        <w:t xml:space="preserve">users. The participants shall be instructed to perform certain tasks </w:t>
      </w:r>
      <w:r w:rsidR="004402A5">
        <w:rPr>
          <w:rFonts w:ascii="Times New Roman" w:hAnsi="Times New Roman" w:cs="Times New Roman"/>
          <w:sz w:val="28"/>
          <w:szCs w:val="36"/>
        </w:rPr>
        <w:t>o</w:t>
      </w:r>
      <w:r>
        <w:rPr>
          <w:rFonts w:ascii="Times New Roman" w:hAnsi="Times New Roman" w:cs="Times New Roman"/>
          <w:sz w:val="28"/>
          <w:szCs w:val="36"/>
        </w:rPr>
        <w:t xml:space="preserve">n </w:t>
      </w:r>
      <w:r w:rsidR="004402A5">
        <w:rPr>
          <w:rFonts w:ascii="Times New Roman" w:hAnsi="Times New Roman" w:cs="Times New Roman"/>
          <w:sz w:val="28"/>
          <w:szCs w:val="36"/>
        </w:rPr>
        <w:t>the given system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="004402A5">
        <w:rPr>
          <w:rFonts w:ascii="Times New Roman" w:hAnsi="Times New Roman" w:cs="Times New Roman"/>
          <w:sz w:val="28"/>
          <w:szCs w:val="36"/>
        </w:rPr>
        <w:t>but with some constraints given on the spot</w:t>
      </w:r>
      <w:r>
        <w:rPr>
          <w:rFonts w:ascii="Times New Roman" w:hAnsi="Times New Roman" w:cs="Times New Roman"/>
          <w:sz w:val="28"/>
          <w:szCs w:val="36"/>
        </w:rPr>
        <w:t>.</w:t>
      </w:r>
      <w:r w:rsidR="004402A5">
        <w:rPr>
          <w:rFonts w:ascii="Times New Roman" w:hAnsi="Times New Roman" w:cs="Times New Roman"/>
          <w:sz w:val="28"/>
          <w:szCs w:val="36"/>
        </w:rPr>
        <w:t xml:space="preserve"> You’ll have to devise ways other than the traditional ones</w:t>
      </w:r>
      <w:r w:rsidR="004402A5" w:rsidRPr="004402A5">
        <w:rPr>
          <w:rFonts w:ascii="Times New Roman" w:hAnsi="Times New Roman" w:cs="Times New Roman"/>
          <w:sz w:val="28"/>
          <w:szCs w:val="36"/>
        </w:rPr>
        <w:t xml:space="preserve"> </w:t>
      </w:r>
      <w:r w:rsidR="004402A5">
        <w:rPr>
          <w:rFonts w:ascii="Times New Roman" w:hAnsi="Times New Roman" w:cs="Times New Roman"/>
          <w:sz w:val="28"/>
          <w:szCs w:val="36"/>
        </w:rPr>
        <w:t>to complete the task within a given time frame.</w:t>
      </w:r>
    </w:p>
    <w:p w:rsidR="004A703F" w:rsidRDefault="005A34FC" w:rsidP="004F6426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challenge will have only a two-hour round with multiple tasks. They’ll be judged on the basis of </w:t>
      </w:r>
      <w:r w:rsidR="004402A5">
        <w:rPr>
          <w:rFonts w:ascii="Times New Roman" w:hAnsi="Times New Roman" w:cs="Times New Roman"/>
          <w:sz w:val="28"/>
          <w:szCs w:val="36"/>
        </w:rPr>
        <w:t>fraction</w:t>
      </w:r>
      <w:r>
        <w:rPr>
          <w:rFonts w:ascii="Times New Roman" w:hAnsi="Times New Roman" w:cs="Times New Roman"/>
          <w:sz w:val="28"/>
          <w:szCs w:val="36"/>
        </w:rPr>
        <w:t xml:space="preserve"> of tasks completed.</w:t>
      </w:r>
    </w:p>
    <w:p w:rsidR="005A34FC" w:rsidRDefault="005A34FC" w:rsidP="004F6426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4F6426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FB5E88" w:rsidRPr="004402A5" w:rsidRDefault="004A703F" w:rsidP="004F6426">
      <w:pPr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the slightest knowledge of </w:t>
      </w:r>
      <w:r w:rsidR="004402A5">
        <w:rPr>
          <w:rFonts w:ascii="Times New Roman" w:hAnsi="Times New Roman" w:cs="Times New Roman"/>
          <w:sz w:val="28"/>
          <w:szCs w:val="36"/>
        </w:rPr>
        <w:t>PC troubleshooting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E740FC" w:rsidRDefault="00E740FC" w:rsidP="004F6426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4F6426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4402A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Internet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Lab</w:t>
      </w:r>
    </w:p>
    <w:p w:rsidR="00E740FC" w:rsidRPr="00E740FC" w:rsidRDefault="00E740FC" w:rsidP="004F6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4402A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21</w:t>
      </w:r>
      <w:r w:rsidR="004402A5" w:rsidRPr="004402A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st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21:00 – 23:00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bookmarkEnd w:id="0"/>
      <w:proofErr w:type="spellEnd"/>
    </w:p>
    <w:sectPr w:rsidR="00E740FC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4402A5"/>
    <w:rsid w:val="004A703F"/>
    <w:rsid w:val="004F6426"/>
    <w:rsid w:val="005A34FC"/>
    <w:rsid w:val="00B236F8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2015-02-18T15:07:00Z</dcterms:created>
  <dcterms:modified xsi:type="dcterms:W3CDTF">2015-02-19T12:30:00Z</dcterms:modified>
</cp:coreProperties>
</file>