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b w:val="1"/>
          <w:sz w:val="72"/>
          <w:szCs w:val="72"/>
        </w:rPr>
      </w:pPr>
      <w:bookmarkStart w:colFirst="0" w:colLast="0" w:name="_2d099fg0u38s" w:id="0"/>
      <w:bookmarkEnd w:id="0"/>
      <w:r w:rsidDel="00000000" w:rsidR="00000000" w:rsidRPr="00000000">
        <w:rPr>
          <w:rFonts w:ascii="Roboto" w:cs="Roboto" w:eastAsia="Roboto" w:hAnsi="Roboto"/>
          <w:b w:val="1"/>
          <w:sz w:val="72"/>
          <w:szCs w:val="72"/>
          <w:rtl w:val="0"/>
        </w:rPr>
        <w:t xml:space="preserve">Selenium Activities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Roboto" w:cs="Roboto" w:eastAsia="Roboto" w:hAnsi="Roboto"/>
        </w:rPr>
      </w:pPr>
      <w:bookmarkStart w:colFirst="0" w:colLast="0" w:name="_sxekr16iam61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A General Overview of All Planned Activities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Roboto" w:cs="Roboto" w:eastAsia="Roboto" w:hAnsi="Roboto"/>
          <w:b w:val="1"/>
          <w:sz w:val="48"/>
          <w:szCs w:val="48"/>
        </w:rPr>
      </w:pPr>
      <w:bookmarkStart w:colFirst="0" w:colLast="0" w:name="_u06wl381sgvo" w:id="2"/>
      <w:bookmarkEnd w:id="2"/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Application: Alchemy Jobs</w:t>
      </w:r>
    </w:p>
    <w:p w:rsidR="00000000" w:rsidDel="00000000" w:rsidP="00000000" w:rsidRDefault="00000000" w:rsidRPr="00000000" w14:paraId="00000004">
      <w:pPr>
        <w:spacing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participants the will be working on this page are: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before="2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Manoj Dash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Preety Sharma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Nivedita Behl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Mehuli Karmakar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Chaitra Roshan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application that you will be testing is a Job-board system. The URL is: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https://alchemy.hguy.co/jobs/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credentials for the site are: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Username: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root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Password: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pa$$w0rd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1oka7ml1un3x" w:id="3"/>
      <w:bookmarkEnd w:id="3"/>
      <w:r w:rsidDel="00000000" w:rsidR="00000000" w:rsidRPr="00000000">
        <w:rPr>
          <w:rtl w:val="0"/>
        </w:rPr>
        <w:t xml:space="preserve">List of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200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Verify the website title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Read the title of the website and verify the text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https://alchemy.hguy.co/jobs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the title of the website.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it matches “Alchemy Jobs – Job Board Application” exactly.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it matches, close the browser.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Verify the website heading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Read the heading of the website and verify the text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https://alchemy.hguy.co/jobs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the heading of the webpage.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it matches “Welcome to Alchemy Jobs” exactly.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it matches, close the browser.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Get the url of the header image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Print the url of the header image to the console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https://alchemy.hguy.co/jobs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the url of the header image.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 the url to the console.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Verify the website’s second heading</w:t>
        <w:br w:type="textWrapping"/>
        <w:t xml:space="preserve">Goal: Read the second heading of the website and verify the text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https://alchemy.hguy.co/jobs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’.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the second heading on the page.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it matches “Quia quis non” exactly.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it matches, close the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Navigate to another page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Navigate to the “Jobs” page on the site.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https://alchemy.hguy.co/jobs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’.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navigation bar.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the menu item that says “Jobs” and click it.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Read the page title and verify that you are on the correct page.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Apply to a job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Search for a job and apply for it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browser with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Alchemy Jobs site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and navigate to the Jobs page.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Search for a particular job and wait for listings to show.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and open any one of the jobs listed.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apply button and print the email to the console.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Create a new job listing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Create a new job listing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https://alchemy.hguy.co/jobs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Locate the navigation menu and click the menu item that says “Post a Job”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Fill in the necessary details and click the button that says “Preview”.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on the button that says “Submit Listing”.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that the job listing was posted by visiting the jobs page.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Login into the website’s backend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Visit the site’s backend and login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https://alchemy.hguy.co/jobs/wp-admin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’.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username field of the login form and enter the username into that field.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password field of the login form and enter the password into that field.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login button and click it.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that you have logged in.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Create a job listing using the backend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Visit the site’s backend and create a job listing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https://alchemy.hguy.co/jobs/wp-admin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 and log in.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Locate the left hand menu and click the menu item that says “Job Listings”.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Locate the “Add New” button and click it.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Fill in the necessary details.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“Publish” button.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that the job listing was created.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Create a new user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Visit the site’s backend and create a new user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https://alchemy.hguy.co/jobs/wp-admin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 and log in.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Locate the left hand menu and click the menu item that says “Users”.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Locate the “Add New” button and click it.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Fill in the necessary details.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“Add New User” button.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that the user was created.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Searching for jobs using XPath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Searching for jobs and applying to them using XPath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browser with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Alchemy Jobs site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and navigate to Jobs page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Keywords search input field.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Type in keywords to search for jobs and change the Job type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filter using XPath and filter job type to show only “Full Time” jobs.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a job listing using XPath and it to see job details.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title of the job listing using XPath and print it to the console.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and Click on “Apply for job” button.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Creating a user using an external file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Create a user using details from an external CSV/Excel file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Follow the same steps used in activity 10.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Instead of using keypresses to enter user details, load the necessary details from an external CSV/Excel file.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that the user was created.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Posting a job using an external file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Post a job using details from an external CSV/Excel file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browser with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Alchemy Jobs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 to Post a Job page.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Read job information from an external file and fill the details.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submit.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 to Jobs page.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Confirm job listing is shown on page.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Using DataProviders to perform data driven tests in TestNG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Rewrite activity 10 to use TestNG and DataProviders to generate HTML reports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Rewrite Activity 10 using DataProviders annotation.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Generate HTML reports using ReportNG.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View result in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Using ReportNG to generate reports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Rewrite activity 6 to use ReportNG and generate HTML reports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Generate a report with it ReportNG instead of the usual TestNG reporter for all activities.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View the result in a browser.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lchemy.hguy.co/jobs" TargetMode="External"/><Relationship Id="rId10" Type="http://schemas.openxmlformats.org/officeDocument/2006/relationships/hyperlink" Target="https://alchemy.hguy.co/jobs" TargetMode="External"/><Relationship Id="rId13" Type="http://schemas.openxmlformats.org/officeDocument/2006/relationships/hyperlink" Target="https://alchemy.hguy.co/jobs" TargetMode="External"/><Relationship Id="rId12" Type="http://schemas.openxmlformats.org/officeDocument/2006/relationships/hyperlink" Target="https://alchemy.hguy.co/job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chemy.hguy.co/jobs" TargetMode="External"/><Relationship Id="rId15" Type="http://schemas.openxmlformats.org/officeDocument/2006/relationships/hyperlink" Target="https://alchemy.hguy.co/jobs/wp-admin" TargetMode="External"/><Relationship Id="rId14" Type="http://schemas.openxmlformats.org/officeDocument/2006/relationships/hyperlink" Target="https://alchemy.hguy.co/jobs/wp-admin" TargetMode="External"/><Relationship Id="rId17" Type="http://schemas.openxmlformats.org/officeDocument/2006/relationships/hyperlink" Target="https://alchemy.hguy.co/jobs/" TargetMode="External"/><Relationship Id="rId16" Type="http://schemas.openxmlformats.org/officeDocument/2006/relationships/hyperlink" Target="https://alchemy.hguy.co/jobs/wp-admin" TargetMode="External"/><Relationship Id="rId5" Type="http://schemas.openxmlformats.org/officeDocument/2006/relationships/styles" Target="styles.xml"/><Relationship Id="rId6" Type="http://schemas.openxmlformats.org/officeDocument/2006/relationships/hyperlink" Target="https://alchemy.hguy.co/jobs/" TargetMode="External"/><Relationship Id="rId18" Type="http://schemas.openxmlformats.org/officeDocument/2006/relationships/hyperlink" Target="https://alchemy.hguy.co/jobs/" TargetMode="External"/><Relationship Id="rId7" Type="http://schemas.openxmlformats.org/officeDocument/2006/relationships/hyperlink" Target="https://alchemy.hguy.co/jobs" TargetMode="External"/><Relationship Id="rId8" Type="http://schemas.openxmlformats.org/officeDocument/2006/relationships/hyperlink" Target="https://alchemy.hguy.co/job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