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widowControl w:val="false"/>
        <w:rPr>
          <w:b/>
          <w:sz w:val="28"/>
          <w:szCs w:val="28"/>
        </w:rPr>
      </w:pPr>
      <w:r>
        <w:rPr>
          <w:b/>
          <w:sz w:val="28"/>
          <w:szCs w:val="28"/>
        </w:rPr>
        <w:t>Single Node Installation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:~</w:t>
      </w:r>
      <w:r>
        <w:rPr>
          <w:sz w:val="28"/>
          <w:szCs w:val="28"/>
        </w:rPr>
        <w:t>$</w:t>
      </w:r>
      <w:r>
        <w:rPr>
          <w:sz w:val="28"/>
          <w:szCs w:val="28"/>
        </w:rPr>
        <w:t>sudo</w:t>
      </w:r>
      <w:r>
        <w:rPr>
          <w:sz w:val="28"/>
          <w:szCs w:val="28"/>
        </w:rPr>
        <w:t xml:space="preserve"> apt-get update</w:t>
      </w:r>
      <w:r>
        <w:rPr>
          <w:sz w:val="28"/>
          <w:szCs w:val="28"/>
        </w:rPr>
        <w:t xml:space="preserve">   // On Ubuntu machine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shd w:val="clear" w:color="auto" w:fill="bfbfbf"/>
        <w:rPr>
          <w:sz w:val="28"/>
          <w:szCs w:val="28"/>
        </w:rPr>
      </w:pPr>
      <w:r>
        <w:rPr>
          <w:sz w:val="28"/>
          <w:szCs w:val="28"/>
        </w:rPr>
        <w:t>:~</w:t>
      </w:r>
      <w:r>
        <w:rPr>
          <w:sz w:val="28"/>
          <w:szCs w:val="28"/>
        </w:rPr>
        <w:t>$</w:t>
      </w:r>
      <w:r>
        <w:rPr>
          <w:sz w:val="28"/>
          <w:szCs w:val="28"/>
        </w:rPr>
        <w:t>ssh</w:t>
      </w:r>
      <w:r>
        <w:rPr>
          <w:sz w:val="28"/>
          <w:szCs w:val="28"/>
        </w:rPr>
        <w:t>-keygen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Your identification has been saved in /home/ubuntu/.</w:t>
      </w:r>
      <w:r>
        <w:rPr>
          <w:sz w:val="28"/>
          <w:szCs w:val="28"/>
        </w:rPr>
        <w:t>ssh</w:t>
      </w:r>
      <w:r>
        <w:rPr>
          <w:sz w:val="28"/>
          <w:szCs w:val="28"/>
        </w:rPr>
        <w:t>/</w:t>
      </w:r>
      <w:r>
        <w:rPr>
          <w:sz w:val="28"/>
          <w:szCs w:val="28"/>
        </w:rPr>
        <w:t>id_rsa</w:t>
      </w:r>
      <w:r>
        <w:rPr>
          <w:sz w:val="28"/>
          <w:szCs w:val="28"/>
        </w:rPr>
        <w:t>.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Your public key has been saved in /home/ubuntu/.</w:t>
      </w:r>
      <w:r>
        <w:rPr>
          <w:sz w:val="28"/>
          <w:szCs w:val="28"/>
        </w:rPr>
        <w:t>ssh</w:t>
      </w:r>
      <w:r>
        <w:rPr>
          <w:sz w:val="28"/>
          <w:szCs w:val="28"/>
        </w:rPr>
        <w:t>/id_rsa.pub.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:~</w:t>
      </w:r>
      <w:r>
        <w:rPr>
          <w:sz w:val="28"/>
          <w:szCs w:val="28"/>
        </w:rPr>
        <w:t>$ ls –a (To see hidden files)</w:t>
      </w:r>
    </w:p>
    <w:p>
      <w:pPr>
        <w:pStyle w:val="style0"/>
        <w:widowControl w:val="false"/>
        <w:rPr>
          <w:sz w:val="28"/>
          <w:szCs w:val="28"/>
        </w:rPr>
      </w:pP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ssh</w:t>
      </w:r>
      <w:r>
        <w:rPr>
          <w:sz w:val="28"/>
          <w:szCs w:val="28"/>
        </w:rPr>
        <w:t xml:space="preserve">  will</w:t>
      </w:r>
      <w:r>
        <w:rPr>
          <w:sz w:val="28"/>
          <w:szCs w:val="28"/>
        </w:rPr>
        <w:t xml:space="preserve"> contain your key.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Two keys will be generated as below</w:t>
      </w:r>
    </w:p>
    <w:p>
      <w:pPr>
        <w:pStyle w:val="style0"/>
        <w:widowControl w:val="false"/>
        <w:rPr>
          <w:b/>
          <w:sz w:val="28"/>
          <w:szCs w:val="28"/>
        </w:rPr>
      </w:pPr>
      <w:r>
        <w:rPr>
          <w:b/>
          <w:sz w:val="28"/>
          <w:szCs w:val="28"/>
        </w:rPr>
        <w:t>id_rsaid_rsa.pub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 xml:space="preserve">Now you have to append id_rsa.pub key in </w:t>
      </w:r>
      <w:r>
        <w:rPr>
          <w:sz w:val="28"/>
          <w:szCs w:val="28"/>
        </w:rPr>
        <w:t>authorized_keys</w:t>
      </w:r>
      <w:r>
        <w:rPr>
          <w:sz w:val="28"/>
          <w:szCs w:val="28"/>
        </w:rPr>
        <w:t xml:space="preserve"> file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179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id_rsa.pub&gt;&gt;</w:t>
      </w:r>
      <w:r>
        <w:rPr>
          <w:sz w:val="28"/>
          <w:szCs w:val="28"/>
        </w:rPr>
        <w:t>authorized_keys</w:t>
      </w:r>
    </w:p>
    <w:p>
      <w:pPr>
        <w:pStyle w:val="style179"/>
        <w:widowControl w:val="fals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r>
        <w:rPr>
          <w:sz w:val="28"/>
          <w:szCs w:val="28"/>
        </w:rPr>
        <w:t>authorized_keys</w:t>
      </w:r>
      <w:r>
        <w:rPr>
          <w:sz w:val="28"/>
          <w:szCs w:val="28"/>
        </w:rPr>
        <w:t xml:space="preserve"> to see if key is successfully added in auth file.</w:t>
      </w:r>
    </w:p>
    <w:p>
      <w:pPr>
        <w:pStyle w:val="style179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----------**downloading and installing java (Hadoop requires a working Java 1.6</w:t>
      </w:r>
      <w:r>
        <w:rPr>
          <w:sz w:val="28"/>
          <w:szCs w:val="28"/>
        </w:rPr>
        <w:t>+)*</w:t>
      </w:r>
      <w:r>
        <w:rPr>
          <w:sz w:val="28"/>
          <w:szCs w:val="28"/>
        </w:rPr>
        <w:t>*--------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sudo</w:t>
      </w:r>
      <w:r>
        <w:rPr>
          <w:sz w:val="28"/>
          <w:szCs w:val="28"/>
        </w:rPr>
        <w:t xml:space="preserve"> apt-get install openjdk-7-jdk -y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~$ java –version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To check installed java version.</w:t>
      </w: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-----------------------------**downloading 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>**------------------------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wget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https://archive.apache.org/dist/hadoop/core/hadoop-1.2.1/hadoop-1.2.1.tar.gz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tar -</w:t>
      </w:r>
      <w:r>
        <w:rPr>
          <w:sz w:val="28"/>
          <w:szCs w:val="28"/>
        </w:rPr>
        <w:t>xzvf</w:t>
      </w:r>
      <w:r>
        <w:rPr>
          <w:sz w:val="28"/>
          <w:szCs w:val="28"/>
        </w:rPr>
        <w:t xml:space="preserve"> hadoop-1.2.1.tar.gz</w:t>
      </w:r>
      <w:r>
        <w:rPr>
          <w:sz w:val="28"/>
          <w:szCs w:val="28"/>
        </w:rPr>
        <w:t xml:space="preserve">    / to extract archive file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sudo</w:t>
      </w:r>
      <w:r>
        <w:rPr>
          <w:sz w:val="28"/>
          <w:szCs w:val="28"/>
        </w:rPr>
        <w:t xml:space="preserve"> mv hadoop-1.2.1 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/local/</w:t>
      </w:r>
      <w:r>
        <w:rPr>
          <w:sz w:val="28"/>
          <w:szCs w:val="28"/>
        </w:rPr>
        <w:t>hadoop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 xml:space="preserve">---------------------------**configuring </w:t>
      </w:r>
      <w:r>
        <w:rPr>
          <w:sz w:val="28"/>
          <w:szCs w:val="28"/>
        </w:rPr>
        <w:t>bashrclinuxenv</w:t>
      </w:r>
      <w:r>
        <w:rPr>
          <w:sz w:val="28"/>
          <w:szCs w:val="28"/>
        </w:rPr>
        <w:t xml:space="preserve"> setup**---------------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nano</w:t>
      </w:r>
      <w:r>
        <w:rPr>
          <w:sz w:val="28"/>
          <w:szCs w:val="28"/>
        </w:rPr>
        <w:t xml:space="preserve"> ~</w:t>
      </w:r>
      <w:r>
        <w:rPr>
          <w:sz w:val="28"/>
          <w:szCs w:val="28"/>
        </w:rPr>
        <w:t>/.</w:t>
      </w:r>
      <w:r>
        <w:rPr>
          <w:sz w:val="28"/>
          <w:szCs w:val="28"/>
        </w:rPr>
        <w:t>bashrc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export HADOOP_PREFIX=/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/local/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>/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export PATH=$</w:t>
      </w:r>
      <w:r>
        <w:rPr>
          <w:sz w:val="28"/>
          <w:szCs w:val="28"/>
        </w:rPr>
        <w:t>PATH:$</w:t>
      </w:r>
      <w:r>
        <w:rPr>
          <w:sz w:val="28"/>
          <w:szCs w:val="28"/>
        </w:rPr>
        <w:t>HADOOP_PREFIX/bin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export JAVA_HOME=/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/lib/</w:t>
      </w:r>
      <w:r>
        <w:rPr>
          <w:sz w:val="28"/>
          <w:szCs w:val="28"/>
        </w:rPr>
        <w:t>jvm</w:t>
      </w:r>
      <w:r>
        <w:rPr>
          <w:sz w:val="28"/>
          <w:szCs w:val="28"/>
        </w:rPr>
        <w:t>/</w:t>
      </w:r>
      <w:r>
        <w:rPr>
          <w:sz w:val="28"/>
          <w:szCs w:val="28"/>
        </w:rPr>
        <w:t>java-7-openjdk-amd64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export PATH=$</w:t>
      </w:r>
      <w:r>
        <w:rPr>
          <w:sz w:val="28"/>
          <w:szCs w:val="28"/>
        </w:rPr>
        <w:t>PATH:$</w:t>
      </w:r>
      <w:r>
        <w:rPr>
          <w:sz w:val="28"/>
          <w:szCs w:val="28"/>
        </w:rPr>
        <w:t>JAVA_HOME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 xml:space="preserve">~$ </w:t>
      </w:r>
      <w:r>
        <w:rPr>
          <w:sz w:val="28"/>
          <w:szCs w:val="28"/>
        </w:rPr>
        <w:t>source .</w:t>
      </w:r>
      <w:r>
        <w:rPr>
          <w:sz w:val="28"/>
          <w:szCs w:val="28"/>
        </w:rPr>
        <w:t>bashrc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 xml:space="preserve">To update </w:t>
      </w:r>
      <w:r>
        <w:rPr>
          <w:sz w:val="28"/>
          <w:szCs w:val="28"/>
        </w:rPr>
        <w:t>bashfile</w:t>
      </w:r>
      <w:r>
        <w:rPr>
          <w:sz w:val="28"/>
          <w:szCs w:val="28"/>
        </w:rPr>
        <w:t xml:space="preserve"> configuration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 xml:space="preserve">----**setting </w:t>
      </w:r>
      <w:r>
        <w:rPr>
          <w:sz w:val="28"/>
          <w:szCs w:val="28"/>
        </w:rPr>
        <w:t>hadoopenv</w:t>
      </w:r>
      <w:r>
        <w:rPr>
          <w:sz w:val="28"/>
          <w:szCs w:val="28"/>
        </w:rPr>
        <w:t>**------</w:t>
      </w: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nano</w:t>
      </w:r>
      <w:r>
        <w:rPr>
          <w:sz w:val="28"/>
          <w:szCs w:val="28"/>
        </w:rPr>
        <w:t xml:space="preserve"> /usr/local/hadoop/conf/</w:t>
      </w:r>
      <w:r>
        <w:rPr>
          <w:b/>
          <w:color w:val="ff0000"/>
          <w:sz w:val="28"/>
          <w:szCs w:val="28"/>
        </w:rPr>
        <w:t>hadoop-env.sh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export JAVA_HOME</w:t>
      </w:r>
      <w:r>
        <w:rPr>
          <w:sz w:val="28"/>
          <w:szCs w:val="28"/>
        </w:rPr>
        <w:t>=/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/lib/</w:t>
      </w:r>
      <w:r>
        <w:rPr>
          <w:sz w:val="28"/>
          <w:szCs w:val="28"/>
        </w:rPr>
        <w:t>jvm</w:t>
      </w:r>
      <w:r>
        <w:rPr>
          <w:sz w:val="28"/>
          <w:szCs w:val="28"/>
        </w:rPr>
        <w:t>/</w:t>
      </w:r>
      <w:r>
        <w:rPr>
          <w:sz w:val="28"/>
          <w:szCs w:val="28"/>
        </w:rPr>
        <w:t>java-7-openjdk-amd64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export HADOOP_OPTS=-Djava.net.preferIPV4Stack=true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-------**configuring xml's**------</w:t>
      </w: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nano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/local/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>/conf/</w:t>
      </w:r>
      <w:r>
        <w:rPr>
          <w:b/>
          <w:color w:val="ff0000"/>
          <w:sz w:val="28"/>
          <w:szCs w:val="28"/>
        </w:rPr>
        <w:t>core-site.xml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&lt;name&gt;fs.default.name&lt;/name&gt;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&lt;value&gt;hdfs://localhost:9000&lt;/value&gt;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&lt;name&gt;</w:t>
      </w:r>
      <w:r>
        <w:rPr>
          <w:sz w:val="28"/>
          <w:szCs w:val="28"/>
        </w:rPr>
        <w:t>hadoop.tmp.dir</w:t>
      </w:r>
      <w:r>
        <w:rPr>
          <w:sz w:val="28"/>
          <w:szCs w:val="28"/>
        </w:rPr>
        <w:t>&lt;/name&gt;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&lt;value&gt;/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/local/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>/</w:t>
      </w:r>
      <w:r>
        <w:rPr>
          <w:sz w:val="28"/>
          <w:szCs w:val="28"/>
        </w:rPr>
        <w:t>tmp</w:t>
      </w:r>
      <w:r>
        <w:rPr>
          <w:sz w:val="28"/>
          <w:szCs w:val="28"/>
        </w:rPr>
        <w:t>&lt;/value&gt;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</w:p>
    <w:p>
      <w:pPr>
        <w:pStyle w:val="style0"/>
        <w:widowControl w:val="false"/>
        <w:shd w:val="clear" w:color="auto" w:fill="d9d9d9"/>
        <w:rPr>
          <w:sz w:val="28"/>
          <w:szCs w:val="28"/>
        </w:rPr>
      </w:pPr>
      <w:r>
        <w:rPr>
          <w:sz w:val="28"/>
          <w:szCs w:val="28"/>
        </w:rPr>
        <w:t>nano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/local/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>/conf/</w:t>
      </w:r>
      <w:r>
        <w:rPr>
          <w:b/>
          <w:color w:val="ff0000"/>
          <w:sz w:val="28"/>
          <w:szCs w:val="28"/>
        </w:rPr>
        <w:t>hdfs-site.xml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&lt;name&gt;</w:t>
      </w:r>
      <w:r>
        <w:rPr>
          <w:sz w:val="28"/>
          <w:szCs w:val="28"/>
        </w:rPr>
        <w:t>dfs.replication</w:t>
      </w:r>
      <w:r>
        <w:rPr>
          <w:sz w:val="28"/>
          <w:szCs w:val="28"/>
        </w:rPr>
        <w:t>&lt;/name&gt;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&lt;value&gt;1&lt;/value&gt;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  <w:shd w:val="clear" w:color="auto" w:fill="d9d9d9"/>
        </w:rPr>
      </w:pPr>
      <w:r>
        <w:rPr>
          <w:sz w:val="28"/>
          <w:szCs w:val="28"/>
          <w:shd w:val="clear" w:color="auto" w:fill="d9d9d9"/>
        </w:rPr>
        <w:t>nano</w:t>
      </w:r>
      <w:r>
        <w:rPr>
          <w:sz w:val="28"/>
          <w:szCs w:val="28"/>
          <w:shd w:val="clear" w:color="auto" w:fill="d9d9d9"/>
        </w:rPr>
        <w:t xml:space="preserve"> /</w:t>
      </w:r>
      <w:r>
        <w:rPr>
          <w:sz w:val="28"/>
          <w:szCs w:val="28"/>
          <w:shd w:val="clear" w:color="auto" w:fill="d9d9d9"/>
        </w:rPr>
        <w:t>usr</w:t>
      </w:r>
      <w:r>
        <w:rPr>
          <w:sz w:val="28"/>
          <w:szCs w:val="28"/>
          <w:shd w:val="clear" w:color="auto" w:fill="d9d9d9"/>
        </w:rPr>
        <w:t>/local/</w:t>
      </w:r>
      <w:r>
        <w:rPr>
          <w:sz w:val="28"/>
          <w:szCs w:val="28"/>
          <w:shd w:val="clear" w:color="auto" w:fill="d9d9d9"/>
        </w:rPr>
        <w:t>hadoop</w:t>
      </w:r>
      <w:r>
        <w:rPr>
          <w:sz w:val="28"/>
          <w:szCs w:val="28"/>
          <w:shd w:val="clear" w:color="auto" w:fill="d9d9d9"/>
        </w:rPr>
        <w:t>/conf/</w:t>
      </w:r>
      <w:r>
        <w:rPr>
          <w:b/>
          <w:color w:val="ff0000"/>
          <w:sz w:val="28"/>
          <w:szCs w:val="28"/>
          <w:shd w:val="clear" w:color="auto" w:fill="d9d9d9"/>
        </w:rPr>
        <w:t>mapred-site.xml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&lt;property&gt;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&lt;name&gt;</w:t>
      </w:r>
      <w:r>
        <w:rPr>
          <w:sz w:val="28"/>
          <w:szCs w:val="28"/>
        </w:rPr>
        <w:t>mapred.job.tracker</w:t>
      </w:r>
      <w:r>
        <w:rPr>
          <w:sz w:val="28"/>
          <w:szCs w:val="28"/>
        </w:rPr>
        <w:t>&lt;/name&gt;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&lt;value&gt;hdfs://localhost:9001&lt;/value&gt;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&lt;/property&gt;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 xml:space="preserve">----------**making </w:t>
      </w:r>
      <w:r>
        <w:rPr>
          <w:sz w:val="28"/>
          <w:szCs w:val="28"/>
        </w:rPr>
        <w:t>tmpdir</w:t>
      </w:r>
      <w:r>
        <w:rPr>
          <w:sz w:val="28"/>
          <w:szCs w:val="28"/>
        </w:rPr>
        <w:t>**---------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mkdir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t>usr</w:t>
      </w:r>
      <w:r>
        <w:rPr>
          <w:sz w:val="28"/>
          <w:szCs w:val="28"/>
        </w:rPr>
        <w:t>/local/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>/</w:t>
      </w:r>
      <w:r>
        <w:rPr>
          <w:sz w:val="28"/>
          <w:szCs w:val="28"/>
        </w:rPr>
        <w:t>tmp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-------------**exec bash**-------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exec bash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bookmarkStart w:id="0" w:name="_GoBack"/>
    <w:p>
      <w:pPr>
        <w:pStyle w:val="style0"/>
        <w:widowControl w:val="false"/>
        <w:rPr>
          <w:sz w:val="28"/>
          <w:szCs w:val="28"/>
        </w:rPr>
      </w:pPr>
    </w:p>
    <w:bookmarkEnd w:id="0"/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 xml:space="preserve">----------------**formatting </w:t>
      </w:r>
      <w:r>
        <w:rPr>
          <w:sz w:val="28"/>
          <w:szCs w:val="28"/>
        </w:rPr>
        <w:t>hadoopnamenode</w:t>
      </w:r>
      <w:r>
        <w:rPr>
          <w:sz w:val="28"/>
          <w:szCs w:val="28"/>
        </w:rPr>
        <w:t>**--------------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ssh</w:t>
      </w:r>
      <w:r>
        <w:rPr>
          <w:sz w:val="28"/>
          <w:szCs w:val="28"/>
        </w:rPr>
        <w:t xml:space="preserve"> localhost</w:t>
      </w: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yes</w:t>
      </w:r>
    </w:p>
    <w:p>
      <w:pPr>
        <w:pStyle w:val="style0"/>
        <w:widowControl w:val="false"/>
        <w:rPr>
          <w:sz w:val="28"/>
          <w:szCs w:val="28"/>
        </w:rPr>
      </w:pPr>
    </w:p>
    <w:bookmarkStart w:id="1" w:name="__DdeLink__103_132507193"/>
    <w:bookmarkEnd w:id="1"/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hadoopnamenode</w:t>
      </w:r>
      <w:r>
        <w:rPr>
          <w:sz w:val="28"/>
          <w:szCs w:val="28"/>
        </w:rPr>
        <w:t xml:space="preserve"> -format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 xml:space="preserve">---------------**starting </w:t>
      </w:r>
      <w:r>
        <w:rPr>
          <w:sz w:val="28"/>
          <w:szCs w:val="28"/>
        </w:rPr>
        <w:t>hadoop</w:t>
      </w:r>
      <w:r>
        <w:rPr>
          <w:sz w:val="28"/>
          <w:szCs w:val="28"/>
        </w:rPr>
        <w:t xml:space="preserve"> services(daemons)**-------------------</w:t>
      </w:r>
    </w:p>
    <w:bookmarkStart w:id="2" w:name="__DdeLink__98_559680347"/>
    <w:bookmarkStart w:id="3" w:name="__DdeLink__109_627802206"/>
    <w:p>
      <w:pPr>
        <w:pStyle w:val="style0"/>
        <w:widowControl w:val="false"/>
        <w:tabs>
          <w:tab w:val="left" w:leader="none" w:pos="1879"/>
        </w:tabs>
        <w:rPr>
          <w:sz w:val="28"/>
          <w:szCs w:val="28"/>
        </w:rPr>
      </w:pPr>
      <w:r>
        <w:rPr>
          <w:sz w:val="28"/>
          <w:szCs w:val="28"/>
        </w:rPr>
        <w:t>start-all.sh</w:t>
      </w:r>
      <w:bookmarkEnd w:id="2"/>
      <w:bookmarkEnd w:id="3"/>
      <w:r>
        <w:rPr>
          <w:sz w:val="28"/>
          <w:szCs w:val="28"/>
        </w:rPr>
        <w:tab/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  <w:r>
        <w:rPr>
          <w:sz w:val="28"/>
          <w:szCs w:val="28"/>
        </w:rPr>
        <w:t>jps</w:t>
      </w: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p>
      <w:pPr>
        <w:pStyle w:val="style0"/>
        <w:widowControl w:val="false"/>
        <w:rPr>
          <w:sz w:val="28"/>
          <w:szCs w:val="28"/>
        </w:rPr>
      </w:pPr>
    </w:p>
    <w:sectPr>
      <w:pgSz w:w="12240" w:h="15840" w:orient="portrait"/>
      <w:pgMar w:top="270" w:right="630" w:bottom="270" w:left="1080" w:header="0" w:footer="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14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F28136"/>
    <w:lvl w:ilvl="0" w:tplc="BC64BD38">
      <w:start w:val="1"/>
      <w:numFmt w:val="bullet"/>
      <w:lvlText w:val=""/>
      <w:lvlJc w:val="left"/>
      <w:pPr>
        <w:ind w:left="720" w:hanging="360"/>
      </w:pPr>
      <w:rPr>
        <w:rFonts w:ascii="Wingdings" w:cs="Arial" w:eastAsia="Arial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color w:val="000000"/>
        <w:szCs w:val="22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keepNext/>
      <w:suppressAutoHyphens/>
      <w:spacing w:lineRule="auto" w:line="276"/>
    </w:pPr>
    <w:rPr>
      <w:sz w:val="22"/>
    </w:rPr>
  </w:style>
  <w:style w:type="paragraph" w:styleId="style1">
    <w:name w:val="heading 1"/>
    <w:basedOn w:val="style4097"/>
    <w:next w:val="style0"/>
    <w:qFormat/>
    <w:pPr>
      <w:keepLines/>
      <w:widowControl w:val="false"/>
      <w:spacing w:before="480" w:lineRule="auto" w:line="240"/>
      <w:outlineLvl w:val="0"/>
      <w:contextualSpacing/>
    </w:pPr>
    <w:rPr>
      <w:rFonts w:ascii="Arial" w:cs="Arial" w:eastAsia="Arial" w:hAnsi="Arial"/>
      <w:b/>
      <w:sz w:val="48"/>
      <w:szCs w:val="48"/>
    </w:rPr>
  </w:style>
  <w:style w:type="paragraph" w:styleId="style2">
    <w:name w:val="heading 2"/>
    <w:basedOn w:val="style4097"/>
    <w:next w:val="style0"/>
    <w:qFormat/>
    <w:pPr>
      <w:keepLines/>
      <w:widowControl w:val="false"/>
      <w:spacing w:before="360" w:after="80" w:lineRule="auto" w:line="240"/>
      <w:outlineLvl w:val="1"/>
      <w:contextualSpacing/>
    </w:pPr>
    <w:rPr>
      <w:rFonts w:ascii="Arial" w:cs="Arial" w:eastAsia="Arial" w:hAnsi="Arial"/>
      <w:b/>
      <w:sz w:val="36"/>
      <w:szCs w:val="36"/>
    </w:rPr>
  </w:style>
  <w:style w:type="paragraph" w:styleId="style3">
    <w:name w:val="heading 3"/>
    <w:basedOn w:val="style4097"/>
    <w:next w:val="style0"/>
    <w:qFormat/>
    <w:pPr>
      <w:keepLines/>
      <w:widowControl w:val="false"/>
      <w:spacing w:before="280" w:after="80" w:lineRule="auto" w:line="240"/>
      <w:outlineLvl w:val="2"/>
      <w:contextualSpacing/>
    </w:pPr>
    <w:rPr>
      <w:rFonts w:ascii="Arial" w:cs="Arial" w:eastAsia="Arial" w:hAnsi="Arial"/>
      <w:b/>
    </w:rPr>
  </w:style>
  <w:style w:type="paragraph" w:styleId="style4">
    <w:name w:val="heading 4"/>
    <w:basedOn w:val="style4097"/>
    <w:next w:val="style0"/>
    <w:qFormat/>
    <w:pPr>
      <w:keepLines/>
      <w:widowControl w:val="false"/>
      <w:spacing w:after="40" w:lineRule="auto" w:line="240"/>
      <w:outlineLvl w:val="3"/>
      <w:contextualSpacing/>
    </w:pPr>
    <w:rPr>
      <w:rFonts w:ascii="Arial" w:cs="Arial" w:eastAsia="Arial" w:hAnsi="Arial"/>
      <w:b/>
      <w:sz w:val="24"/>
      <w:szCs w:val="24"/>
    </w:rPr>
  </w:style>
  <w:style w:type="paragraph" w:styleId="style5">
    <w:name w:val="heading 5"/>
    <w:basedOn w:val="style4097"/>
    <w:next w:val="style0"/>
    <w:qFormat/>
    <w:pPr>
      <w:keepLines/>
      <w:widowControl w:val="false"/>
      <w:spacing w:before="220" w:after="40" w:lineRule="auto" w:line="240"/>
      <w:outlineLvl w:val="4"/>
      <w:contextualSpacing/>
    </w:pPr>
    <w:rPr>
      <w:rFonts w:ascii="Arial" w:cs="Arial" w:eastAsia="Arial" w:hAnsi="Arial"/>
      <w:b/>
      <w:sz w:val="22"/>
      <w:szCs w:val="22"/>
    </w:rPr>
  </w:style>
  <w:style w:type="paragraph" w:styleId="style6">
    <w:name w:val="heading 6"/>
    <w:basedOn w:val="style4097"/>
    <w:next w:val="style0"/>
    <w:qFormat/>
    <w:pPr>
      <w:keepLines/>
      <w:widowControl w:val="false"/>
      <w:spacing w:before="200" w:after="40" w:lineRule="auto" w:line="240"/>
      <w:outlineLvl w:val="5"/>
      <w:contextualSpacing/>
    </w:pPr>
    <w:rPr>
      <w:rFonts w:ascii="Arial" w:cs="Arial" w:eastAsia="Arial" w:hAnsi="Arial"/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spacing w:before="240" w:after="120"/>
    </w:pPr>
    <w:rPr>
      <w:rFonts w:ascii="Nimbus Sans L" w:cs="FreeSans" w:eastAsia="Droid Sans Fallback" w:hAnsi="Nimbus Sans L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098">
    <w:name w:val="Index"/>
    <w:basedOn w:val="style0"/>
    <w:next w:val="style4098"/>
    <w:qFormat/>
    <w:pPr>
      <w:suppressLineNumbers/>
    </w:pPr>
    <w:rPr>
      <w:rFonts w:cs="FreeSans"/>
    </w:rPr>
  </w:style>
  <w:style w:type="paragraph" w:customStyle="1" w:styleId="style4099">
    <w:name w:val="LO-normal"/>
    <w:next w:val="style4099"/>
    <w:qFormat/>
    <w:pPr>
      <w:keepNext/>
      <w:suppressAutoHyphens/>
      <w:spacing w:lineRule="auto" w:line="276"/>
    </w:pPr>
    <w:rPr>
      <w:sz w:val="22"/>
    </w:rPr>
  </w:style>
  <w:style w:type="paragraph" w:styleId="style62">
    <w:name w:val="Title"/>
    <w:basedOn w:val="style4099"/>
    <w:next w:val="style0"/>
    <w:qFormat/>
    <w:pPr>
      <w:keepLines/>
      <w:spacing w:before="480" w:after="120" w:lineRule="auto" w:line="240"/>
      <w:contextualSpacing/>
    </w:pPr>
    <w:rPr>
      <w:b/>
      <w:sz w:val="72"/>
      <w:szCs w:val="72"/>
    </w:rPr>
  </w:style>
  <w:style w:type="paragraph" w:styleId="style74">
    <w:name w:val="Subtitle"/>
    <w:basedOn w:val="style4099"/>
    <w:next w:val="style0"/>
    <w:qFormat/>
    <w:pPr>
      <w:keepLines/>
      <w:spacing w:before="360" w:after="80" w:lineRule="auto" w:line="24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53">
    <w:name w:val="Balloon Text"/>
    <w:basedOn w:val="style0"/>
    <w:next w:val="style153"/>
    <w:link w:val="style4100"/>
    <w:uiPriority w:val="99"/>
    <w:pPr>
      <w:spacing w:lineRule="auto" w:line="240"/>
    </w:pPr>
    <w:rPr>
      <w:rFonts w:ascii="Tahoma" w:cs="Mangal" w:hAnsi="Tahoma"/>
      <w:sz w:val="16"/>
      <w:szCs w:val="14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Mangal" w:hAnsi="Tahoma"/>
      <w:sz w:val="16"/>
      <w:szCs w:val="1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Mangal"/>
      <w:szCs w:val="20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cs="Mangal"/>
      <w:szCs w:val="20"/>
    </w:rPr>
  </w:style>
  <w:style w:type="character" w:customStyle="1" w:styleId="style4101">
    <w:name w:val="Header Char_1c4000be-ff4a-45a7-ba38-6eb7a95d5874"/>
    <w:basedOn w:val="style65"/>
    <w:next w:val="style4101"/>
    <w:link w:val="style31"/>
    <w:uiPriority w:val="99"/>
    <w:rPr>
      <w:rFonts w:cs="Mangal"/>
      <w:sz w:val="22"/>
      <w:szCs w:val="20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cs="Mangal"/>
      <w:szCs w:val="20"/>
    </w:rPr>
  </w:style>
  <w:style w:type="character" w:customStyle="1" w:styleId="style4102">
    <w:name w:val="Footer Char_24447fe0-95b2-4ce2-a65c-79dca954b7c5"/>
    <w:basedOn w:val="style65"/>
    <w:next w:val="style4102"/>
    <w:link w:val="style32"/>
    <w:uiPriority w:val="99"/>
    <w:rPr>
      <w:rFonts w:cs="Mangal"/>
      <w:sz w:val="22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Pages>3</Pages>
  <Characters>2018</Characters>
  <Application>WPS Office</Application>
  <DocSecurity>0</DocSecurity>
  <Paragraphs>114</Paragraphs>
  <ScaleCrop>false</ScaleCrop>
  <LinksUpToDate>false</LinksUpToDate>
  <CharactersWithSpaces>2143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2018-12-02T03:40:56Z</dcterms:created>
  <dc:creator>Windows User</dc:creator>
  <dc:language>en-IN</dc:language>
  <lastModifiedBy>SM-G610F</lastModifiedBy>
  <dcterms:modified xsi:type="dcterms:W3CDTF">2018-12-02T03:40:56Z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