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45D" w:rsidRPr="00EB752C" w:rsidRDefault="0073545D" w:rsidP="0073545D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73545D" w:rsidRPr="00EB752C" w:rsidRDefault="0073545D" w:rsidP="0073545D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73545D" w:rsidRPr="00EB752C" w:rsidRDefault="0073545D" w:rsidP="0073545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वादी </w:t>
      </w:r>
    </w:p>
    <w:p w:rsidR="0073545D" w:rsidRPr="00EB752C" w:rsidRDefault="0073545D" w:rsidP="0073545D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3545D" w:rsidRDefault="0073545D" w:rsidP="0073545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73545D" w:rsidRPr="00EB752C" w:rsidRDefault="0073545D" w:rsidP="0073545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3545D" w:rsidRPr="003222AF" w:rsidRDefault="0073545D" w:rsidP="0073545D">
      <w:pPr>
        <w:spacing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अंतर्गत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151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सिविल प्रक्रिया संहिता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1908</w:t>
      </w:r>
    </w:p>
    <w:p w:rsidR="0073545D" w:rsidRPr="00A439B8" w:rsidRDefault="0073545D" w:rsidP="0073545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73545D" w:rsidRPr="00EB752C" w:rsidRDefault="0073545D" w:rsidP="0073545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73545D" w:rsidRPr="00EB752C" w:rsidRDefault="0073545D" w:rsidP="0073545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    की ओर से आवेदन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73545D" w:rsidRDefault="0073545D" w:rsidP="0073545D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उक्‍त शीर्षक प्रकरण माननीय न्‍यायालय श्रीमान के समक्ष विचाराधीन है।</w:t>
      </w:r>
    </w:p>
    <w:p w:rsidR="0073545D" w:rsidRPr="00CC4B2D" w:rsidRDefault="0073545D" w:rsidP="0073545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>यह कि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Pr="00CC4B2D">
        <w:rPr>
          <w:rFonts w:ascii="Nirmala UI" w:hAnsi="Nirmala UI" w:cs="Nirmala UI"/>
          <w:sz w:val="28"/>
          <w:szCs w:val="28"/>
          <w:cs/>
        </w:rPr>
        <w:t>यदि तत्काल उचित आदेश पारित नहीं किया गया तो आवेदक को अपूरणीय क्षति होगी।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CC4B2D">
        <w:rPr>
          <w:rFonts w:ascii="Nirmala UI" w:hAnsi="Nirmala UI" w:cs="Nirmala UI"/>
          <w:sz w:val="28"/>
          <w:szCs w:val="28"/>
          <w:cs/>
        </w:rPr>
        <w:t>न्यायहित एवं न्यायालय की गरिमा बनाए रखने हेतु आदेश पारित किया जाना आवश्यक है।</w:t>
      </w:r>
    </w:p>
    <w:p w:rsidR="0073545D" w:rsidRPr="00CC4B2D" w:rsidRDefault="0073545D" w:rsidP="0073545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CC4B2D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73545D" w:rsidRPr="005226EC" w:rsidRDefault="0073545D" w:rsidP="0073545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CC4B2D">
        <w:rPr>
          <w:rFonts w:ascii="Nirmala UI" w:hAnsi="Nirmala UI" w:cs="Nirmala UI"/>
          <w:sz w:val="28"/>
          <w:szCs w:val="28"/>
          <w:cs/>
        </w:rPr>
        <w:t>अतः माननीय न्यायालय से विनम्र निवेदन है कि</w:t>
      </w:r>
      <w:r w:rsidRPr="00CC4B2D">
        <w:rPr>
          <w:rFonts w:ascii="Nirmala UI" w:hAnsi="Nirmala UI" w:cs="Nirmala UI"/>
          <w:sz w:val="28"/>
          <w:szCs w:val="28"/>
        </w:rPr>
        <w:t>—</w:t>
      </w:r>
    </w:p>
    <w:p w:rsidR="0073545D" w:rsidRPr="00EB752C" w:rsidRDefault="0073545D" w:rsidP="0073545D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3545D" w:rsidRPr="00EB752C" w:rsidRDefault="0073545D" w:rsidP="0073545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 वादी/प्रतिवादी</w:t>
      </w:r>
    </w:p>
    <w:p w:rsidR="0073545D" w:rsidRDefault="0073545D" w:rsidP="0073545D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3545D"/>
    <w:rsid w:val="0066001A"/>
    <w:rsid w:val="006B06B1"/>
    <w:rsid w:val="0073545D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45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2026-03-04T11:40:00Z</dcterms:created>
  <dcterms:modified xsi:type="dcterms:W3CDTF">2026-03-04T11:41:00Z</dcterms:modified>
</cp:coreProperties>
</file>