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Enter password: ***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Welcome to the MySQL monitor.  Commands end with ; or \g.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Your MySQL connection id is 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Server version: 5.0.45-community-nt MySQL Community Edition (GPL)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Type 'help;' or '\h' for help. Type '\c' to clear the buffer.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database a7;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(0.03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use a7;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Database changed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table library (accession int, title varchar(50), author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varchar(30), publisher varchar(50));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(0.51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table library_audit (accession int, title varchar(50), author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varchar(30), publisher varchar(50), operation varchar(10));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(0.11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library (accession, title, author, publisher) values (101,'OPERATING SYSTEM', 'KORTH', 'MCG');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(0.06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library (accession, title, author, publisher) values (102,'PROGRAMMING IN C', 'BALAGURUSWAMY', 'BPB');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(0.03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library (accession, title, author, publisher) values (103,'HOW TO LEARN C', 'KANETKAR', 'TECHMAX');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(0.01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LIBRARY;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+-----------+------------------+---------------+-----------+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accession | title            | author        | publisher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+-----------+------------------+---------------+-----------+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101 | OPERATING SYSTEM | KORTH         | MCG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102 | PROGRAMMING IN C | BALAGURUSWAMY | BPB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103 | HOW TO LEARN C   | KANETKAR      | TECHMAX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+-----------+------------------+---------------+-----------+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rows in set (0.01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LIBRARY_AUDIT;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Empty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trigger update_lib after update on library for each row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insert into library_audit (accession, title, author, publisher, operation)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values (old.accession, old.title, old.author, old.publisher, 'UPDATE');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(0.06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UPDATE LIBRARY SET PUBLISHER='MC GRAW HILL' WHERE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ACCESSION=101;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(0.39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Rows matched: 1  Changed: 1  Warnings: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LIBRARY;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+-----------+------------------+---------------+--------------+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accession | title            | author        | publisher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+-----------+------------------+---------------+--------------+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101 | OPERATING SYSTEM | KORTH         | MC GRAW HILL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102 | PROGRAMMING IN C | BALAGURUSWAMY | BPB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103 | HOW TO LEARN C   | KANETKAR      | TECHMAX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+-----------+------------------+---------------+--------------+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LIBRARY_AUDIT;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+-----------+------------------+--------+-----------+-----------+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accession | title            | author | publisher | operation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+-----------+------------------+--------+-----------+-----------+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101 | OPERATING SYSTEM | KORTH  | MCG       | UPDATE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+-----------+------------------+--------+-----------+-----------+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 row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trigger delete_lib after delete on library for each row insert into library_audit (accession, title, author, publisher, operation) values(old.accession, old.title, old.author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, old.publisher, 'DELETE');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DELETE FROM LIBRARY WHERE ACCESSION = 103;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(0.03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LIBRARY;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+-----------+------------------+---------------+--------------+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accession | title            | author        | publisher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+-----------+------------------+---------------+--------------+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101 | OPERATING SYSTEM | KORTH         | MC GRAW HILL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102 | PROGRAMMING IN C | BALAGURUSWAMY | BPB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+-----------+------------------+---------------+--------------+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LIBRARY_AUDIT;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+-----------+------------------+----------+-----------+-----------+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accession | title            | author   | publisher | operation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+-----------+------------------+----------+-----------+-----------+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101 | OPERATING SYSTEM | KORTH    | MCG       | UPDATE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103 | HOW TO LEARN C   | KANETKAR | TECHMAX   | DELETE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+-----------+------------------+----------+-----------+-----------+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Mysql&gt;create trigger insert_lib after insert on library for each row insert into library_audit (accession, title, author, publisher, operation) values(new.accession, new.title, new.author, new.publisher, 'INSERT');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(0.03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library values(104,'DATABASES','PATEL','TECHBOOKS');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(0.05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LIBRARY;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+-----------+------------------+---------------+--------------+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accession | title            | author        | publisher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+-----------+------------------+---------------+--------------+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101 | OPERATING SYSTEM | KORTH         | MC GRAW HILL |reate trigger insert_lib after insert on library for each row insert into library_audit (accession, title, author, publisher, operation) values(new.accession, new.title, new.author, new.publisher, 'INSERT');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(0.03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library values(104,'DATABASES','PATEL','TECHBOOKS');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(0.05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102 | PROGRAMMING IN C | BALAGURUSWAMY | BPB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104 | DATABASES        | PATEL         | TECHBOOKS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+-----------+------------------+---------------+--------------+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LIBRARY_AUDIT;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+-----------+------------------+----------+-----------+-----------+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accession | title            | author   | publisher | operation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+-----------+------------------+----------+-----------+-----------+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101 | OPERATING SYSTEM | KORTH    | MCG       | UPDATE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103 | HOW TO LEARN C   | KANETKAR | TECHMAX   | DELETE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104 | DATABASES        | PATEL    | TECHBOOKS | INSERT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+-----------+------------------+----------+-----------+-----------+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</w:t>
      </w:r>
    </w:p>
    <w:p>
      <w:pPr>
        <w:pStyle w:val="Normal"/>
        <w:spacing w:before="0" w:after="20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20a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4</Pages>
  <Words>816</Words>
  <Characters>4851</Characters>
  <CharactersWithSpaces>5885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2024-08-26T05:12:00Z</dcterms:created>
  <dc:creator>RMDSTIC</dc:creator>
  <dc:description/>
  <dc:language>en-IN</dc:language>
  <cp:lastModifiedBy/>
  <dcterms:modified xsi:type="dcterms:W3CDTF">2024-09-23T09:21:47Z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