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Q01:Which of the following statements are true ?</w:t>
      </w:r>
    </w:p>
    <w:p>
      <w:pPr>
        <w:numPr>
          <w:ilvl w:val="0"/>
          <w:numId w:val="2"/>
        </w:numPr>
        <w:spacing w:before="0" w:after="0" w:line="276"/>
        <w:ind w:right="0" w:left="990" w:hanging="4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The + operator is overloaded for concatenation for the String class</w:t>
      </w:r>
    </w:p>
    <w:p>
      <w:pPr>
        <w:numPr>
          <w:ilvl w:val="0"/>
          <w:numId w:val="2"/>
        </w:numPr>
        <w:spacing w:before="0" w:after="0" w:line="276"/>
        <w:ind w:right="0" w:left="990" w:hanging="4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Strings are a primitive type in Java and the StringBuffer is used as the matching wrapper type</w:t>
      </w:r>
    </w:p>
    <w:p>
      <w:pPr>
        <w:numPr>
          <w:ilvl w:val="0"/>
          <w:numId w:val="2"/>
        </w:numPr>
        <w:spacing w:before="0" w:after="0" w:line="276"/>
        <w:ind w:right="0" w:left="990" w:hanging="4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The size of a string can be retrieved using the length </w:t>
      </w:r>
    </w:p>
    <w:p>
      <w:pPr>
        <w:spacing w:before="0" w:after="0" w:line="276"/>
        <w:ind w:right="0" w:left="99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property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Q02:Which two scenarios are NOT safe to replace a StringBuffer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object with a StringBuilder object? (Choose two.)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A. When using versions of Java technology earlier than 5.0.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B. When sharing a StringBuffer among multiple threads.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C. When using the java.io class StringBufferInputStream.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D. When you plan to reuse the StringBuffer to build more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than one string.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Q03:Given: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1. public class KungFu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2.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3. Integer x = 400;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4. Integer y = x;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5. x++;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6. StringBuilder sb1 = new StringBuilder("123");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7. StringBuilder sb2 = sb1;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8. sb1.append("5");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9. System.out.println((x==y) + " " + (sb1==sb2));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10.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11.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What is the result?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A. true true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B. false true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C. true 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D. false 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E. Compilation fails.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F. An exception is thrown at runtime.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:false true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Q04:Given: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1. public class TestString3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2.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3. // insert code here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5. System.out.println(s);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6.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7.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Which two code fragments, inserted independently at line 3,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generate the output 4247?(Choose two.)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A. String s = "123456789";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s = (s-"123").replace(1,3,"24") - "89";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B. StringBuffer s = new StringBuffer("123456789");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s.delete(0,3).replace(1,3,"24").delete(4,6);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C. StringBuffer s = new StringBuffer("123456789");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s.substring(3,6).delete(1,3).insert(1, "24");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D. StringBuilder s = new StringBuilder("123456789");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s.substring(3,6).delete(1,2).insert(1, "24");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E. StringBuilder s = new StringBuilder("123456789");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s.delete(0,3).delete(1,3).delete(2,5).insert(1, "24");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Q05:Given: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22. StringBuilder sb1 = new StringBuilder("123");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23. String s1 = "123";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24. // insert code here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25. System.out.println(sb1 + " " + s1);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Which code fragment, inserted at line 24, outputs "123abc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123abc"?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A. sb1.append("abc"); s1.append("abc");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B. sb1.append("abc"); s1.concat("abc");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C. sb1.concat("abc"); s1.append("abc");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D. sb1.concat("abc"); s1.concat("abc");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E. sb1.append("abc"); s1 = s1.concat("abc");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F. sb1.concat("abc"); s1 = s1.concat("abc");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G. sb1.append("abc"); s1 = s1 + s1.concat("abc");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H. sb1.concat("abc"); s1 = s1 + s1.concat("abc");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Q06:Given: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1. public class TestString1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2.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3. String str = "420";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4. str += 42;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5. System.out.print(str);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6.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7.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What is the output?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A. 42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B. 420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C. 462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D. 42042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E. Compilation fails.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F. An exception is thrown at runtime.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Q07:How many String objects are created?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public class MainClass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argv)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String A, B, C;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A = new String("1234");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B = A;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C = A + B;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A. One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B. Two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C. Three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D. Four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Q08:The StringBuffer class is used for strings that are not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allowed to change. The String class is used for strings that </w:t>
        <w:br/>
        <w:t xml:space="preserve">    are modified by the program: True or False. If false,explain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why.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A. False.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Q09:The use of the new operator is required for instantiation of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objects of type String: True or False? If false, explain your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answer.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ANS: False. A String object can be instantiated using either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of the following statements: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String str1 = new String("String named str2");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String str2 = "String named str1";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Q10:The use of the new operator is required for instantiation of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objects of type StringBuffer: True or False? If false,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explain your answer.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A - True.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Q11:Without specifying any explicit numeric values, provide a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code fragment that will instantiate an empty StringBuffer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object of the correct initial length to contain the string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"StringBuffer named str6" and then store that string in the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object.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A. See the following code fragment: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StringBuffer str6 = new StringBuffer("StringBuffer named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str6".length());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str6.append("StringBuffer named str6");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Q12:Provide a code fragment consisting of a single statement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showing how to use the Integer wrapper class to convert a </w:t>
        <w:br/>
        <w:t xml:space="preserve">    string containing digits to an integer and store it in a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variable of type int.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A. See code fragment below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int num = new Integer("3625").intValue();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Q13:Explain the difference between the capacity() method and the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length() methods of the StringBuffer class. </w:t>
      </w:r>
    </w:p>
    <w:p>
      <w:pPr>
        <w:numPr>
          <w:ilvl w:val="0"/>
          <w:numId w:val="5"/>
        </w:numPr>
        <w:spacing w:before="0" w:after="0" w:line="276"/>
        <w:ind w:right="0" w:left="990" w:hanging="4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The capacity() method returns the amount of space </w:t>
      </w:r>
    </w:p>
    <w:p>
      <w:pPr>
        <w:spacing w:before="0" w:after="0" w:line="276"/>
        <w:ind w:right="0" w:left="99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currently allocated for the StringBuffer object. The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length() method returns the amount of space used.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Q14:The following is a valid code fragment: True or False? If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false, explain why.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StringBuffer str6 = new StringBuffer("StringBuffer named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str6".length());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A - True.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Q15:Which of the following code fragments is the most efficient,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first or second?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String str1 = "THIS STRING IS NAMED str1";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String str1 = new String("THIS STRING IS NAMED str1");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A. The first code fragment is the most efficient.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Q16:Given: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1. public class TestString3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2.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3. // insert code here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5. System.out.println(s);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6.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7.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Which two code fragments, inserted independently at line 3,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generate the output 4247?(Choose two.)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A. String s = "123456789";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 = (s-"123").replace(1,3,"24") - "89";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B. StringBuffer s = new StringBuffer("123456789");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s.delete(0,3).replace(1,3,"24").delete(4,6);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C. StringBuffer s = new StringBuffer("123456789");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s.substring(3,6).delete(1,3).insert(1, "24");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D. StringBuilder s = new StringBuilder("123456789");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s.substring(3,6).delete(1,2).insert(1, "24");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E. StringBuilder s = new StringBuilder("123456789");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s.delete(0,3).delete(1,3).delete(2,5).insert(1, "24");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Q17:Given: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A. d is a valid, non-null Date object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B. df is a valid, non-null DateFormat object set to the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current locale What outputs the current locales country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name and the appropriate version of d’s date?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A. Locale loc = Locale.getLocale();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System.out.println(loc.getDisplayCountry()+ “ “+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df.format(d));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B. Locale loc = Locale.getDefault();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System.out.println(loc.getDisplayCountry()+ “ “ +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df.format(d));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C. Locale bc = Locale.getLocale();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System.out.println(loc.getDisplayCountry()+ “ “+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df.setDateFormat(d));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D. Locale loc = Locale.getDefault();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System.out.println(loc.getDispbayCountry()+ “ “+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df.setDateFormat(d));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