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F268" w14:textId="1E7FDE88" w:rsidR="0073550B" w:rsidRPr="00D13292" w:rsidRDefault="00D13292" w:rsidP="00D13292">
      <w:pPr>
        <w:rPr>
          <w:rFonts w:ascii="Arial" w:hAnsi="Arial" w:cs="Arial"/>
          <w:color w:val="A6A6A6" w:themeColor="background1" w:themeShade="A6"/>
          <w:sz w:val="24"/>
          <w:szCs w:val="24"/>
        </w:rPr>
      </w:pPr>
      <w:bookmarkStart w:id="0" w:name="_Hlk50047080"/>
      <w:r w:rsidRPr="00D13292">
        <w:rPr>
          <w:rFonts w:ascii="Arial" w:hAnsi="Arial" w:cs="Arial"/>
          <w:color w:val="A6A6A6" w:themeColor="background1" w:themeShade="A6"/>
          <w:sz w:val="24"/>
          <w:szCs w:val="24"/>
        </w:rPr>
        <w:t>Présentiel</w:t>
      </w:r>
    </w:p>
    <w:bookmarkEnd w:id="0"/>
    <w:p w14:paraId="4D65C55E" w14:textId="69BE728F" w:rsidR="00E332E8" w:rsidRDefault="00B6656A" w:rsidP="00B6656A">
      <w:pPr>
        <w:jc w:val="center"/>
        <w:rPr>
          <w:rFonts w:ascii="Arial" w:hAnsi="Arial" w:cs="Arial"/>
          <w:b/>
          <w:bCs/>
          <w:color w:val="E95D0F"/>
          <w:sz w:val="28"/>
          <w:szCs w:val="28"/>
        </w:rPr>
      </w:pPr>
      <w:r w:rsidRPr="00B6656A">
        <w:rPr>
          <w:rFonts w:ascii="Arial" w:hAnsi="Arial" w:cs="Arial"/>
          <w:b/>
          <w:bCs/>
          <w:color w:val="E95D0F"/>
          <w:sz w:val="28"/>
          <w:szCs w:val="28"/>
        </w:rPr>
        <w:t>SEQUENCAGE DE LA FORMATION</w:t>
      </w:r>
      <w:r w:rsidR="0073550B">
        <w:rPr>
          <w:rFonts w:ascii="Arial" w:hAnsi="Arial" w:cs="Arial"/>
          <w:b/>
          <w:bCs/>
          <w:color w:val="E95D0F"/>
          <w:sz w:val="28"/>
          <w:szCs w:val="28"/>
        </w:rPr>
        <w:t xml:space="preserve"> : </w:t>
      </w:r>
      <w:r w:rsidR="009C355B">
        <w:rPr>
          <w:rFonts w:ascii="Arial" w:hAnsi="Arial" w:cs="Arial"/>
          <w:b/>
          <w:bCs/>
          <w:color w:val="E95D0F"/>
          <w:sz w:val="28"/>
          <w:szCs w:val="28"/>
        </w:rPr>
        <w:t>DEVELOPPER SON ASSERYIVITE</w:t>
      </w:r>
    </w:p>
    <w:p w14:paraId="089C2565" w14:textId="017A830A" w:rsidR="0073550B" w:rsidRPr="0073550B" w:rsidRDefault="0073550B" w:rsidP="0073550B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73550B">
        <w:rPr>
          <w:rFonts w:ascii="Arial" w:hAnsi="Arial" w:cs="Arial"/>
          <w:b/>
          <w:bCs/>
        </w:rPr>
        <w:t xml:space="preserve">Public : </w:t>
      </w:r>
      <w:r w:rsidR="009C355B">
        <w:rPr>
          <w:rFonts w:ascii="Arial" w:hAnsi="Arial" w:cs="Arial"/>
          <w:b/>
          <w:bCs/>
        </w:rPr>
        <w:t>chefs d’entreprise</w:t>
      </w:r>
    </w:p>
    <w:p w14:paraId="6953424B" w14:textId="452143E4" w:rsidR="0073550B" w:rsidRPr="0073550B" w:rsidRDefault="0073550B" w:rsidP="0073550B">
      <w:pPr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73550B">
        <w:rPr>
          <w:rFonts w:ascii="Arial" w:hAnsi="Arial" w:cs="Arial"/>
          <w:b/>
          <w:bCs/>
        </w:rPr>
        <w:t>Pré-requis</w:t>
      </w:r>
      <w:proofErr w:type="spellEnd"/>
      <w:r w:rsidRPr="0073550B">
        <w:rPr>
          <w:rFonts w:ascii="Arial" w:hAnsi="Arial" w:cs="Arial"/>
          <w:b/>
          <w:bCs/>
        </w:rPr>
        <w:t> :</w:t>
      </w:r>
      <w:r w:rsidR="002A1EDB">
        <w:rPr>
          <w:rFonts w:ascii="Arial" w:hAnsi="Arial" w:cs="Arial"/>
          <w:b/>
          <w:bCs/>
        </w:rPr>
        <w:t xml:space="preserve"> </w:t>
      </w:r>
      <w:r w:rsidR="009C355B">
        <w:rPr>
          <w:rFonts w:ascii="Arial" w:hAnsi="Arial" w:cs="Arial"/>
          <w:b/>
          <w:bCs/>
        </w:rPr>
        <w:t>avoir identifié les situations de gêne</w:t>
      </w:r>
    </w:p>
    <w:tbl>
      <w:tblPr>
        <w:tblStyle w:val="Grilledutableau"/>
        <w:tblpPr w:leftFromText="141" w:rightFromText="141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1129"/>
        <w:gridCol w:w="7221"/>
        <w:gridCol w:w="6920"/>
      </w:tblGrid>
      <w:tr w:rsidR="0073550B" w:rsidRPr="00B6656A" w14:paraId="137A05CB" w14:textId="77777777" w:rsidTr="00D13292">
        <w:trPr>
          <w:trHeight w:val="804"/>
          <w:tblHeader/>
        </w:trPr>
        <w:tc>
          <w:tcPr>
            <w:tcW w:w="1129" w:type="dxa"/>
          </w:tcPr>
          <w:p w14:paraId="77462767" w14:textId="00BC5E1C" w:rsidR="0073550B" w:rsidRPr="004A1CF5" w:rsidRDefault="004A1CF5" w:rsidP="0073550B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4A1CF5">
              <w:rPr>
                <w:rFonts w:ascii="Arial" w:hAnsi="Arial" w:cs="Arial"/>
                <w:b/>
                <w:bCs/>
                <w:color w:val="E95D0F"/>
              </w:rPr>
              <w:t>JOUR 1</w:t>
            </w:r>
          </w:p>
        </w:tc>
        <w:tc>
          <w:tcPr>
            <w:tcW w:w="14141" w:type="dxa"/>
            <w:gridSpan w:val="2"/>
          </w:tcPr>
          <w:p w14:paraId="5962827E" w14:textId="1B235BA9" w:rsidR="0073550B" w:rsidRDefault="0073550B" w:rsidP="0073550B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73550B">
              <w:rPr>
                <w:rFonts w:ascii="Arial" w:hAnsi="Arial" w:cs="Arial"/>
                <w:b/>
                <w:bCs/>
                <w:color w:val="E95D0F"/>
              </w:rPr>
              <w:t>Objectifs :</w:t>
            </w:r>
          </w:p>
          <w:p w14:paraId="0D450C17" w14:textId="05153CB5" w:rsidR="003B1846" w:rsidRPr="003B1846" w:rsidRDefault="003B1846" w:rsidP="003B1846">
            <w:pPr>
              <w:rPr>
                <w:rFonts w:ascii="Arial" w:hAnsi="Arial" w:cs="Arial"/>
                <w:color w:val="E95D0F"/>
              </w:rPr>
            </w:pPr>
            <w:r>
              <w:rPr>
                <w:rFonts w:ascii="Arial" w:hAnsi="Arial" w:cs="Arial"/>
                <w:color w:val="E95D0F"/>
              </w:rPr>
              <w:t>-</w:t>
            </w:r>
            <w:r w:rsidRPr="003B1846">
              <w:rPr>
                <w:rFonts w:ascii="Arial" w:hAnsi="Arial" w:cs="Arial"/>
                <w:color w:val="E95D0F"/>
              </w:rPr>
              <w:t>S’</w:t>
            </w:r>
            <w:r w:rsidR="0038333F" w:rsidRPr="003B1846">
              <w:rPr>
                <w:rFonts w:ascii="Arial" w:hAnsi="Arial" w:cs="Arial"/>
                <w:color w:val="E95D0F"/>
              </w:rPr>
              <w:t>affirmer</w:t>
            </w:r>
            <w:r w:rsidRPr="003B1846">
              <w:rPr>
                <w:rFonts w:ascii="Arial" w:hAnsi="Arial" w:cs="Arial"/>
                <w:color w:val="E95D0F"/>
              </w:rPr>
              <w:t xml:space="preserve"> dans sa vie professionnelle en maîtrisant les outils de l’assertivité,</w:t>
            </w:r>
          </w:p>
          <w:p w14:paraId="2CED7B64" w14:textId="4E1E9EB2" w:rsidR="003B1846" w:rsidRPr="003B1846" w:rsidRDefault="003B1846" w:rsidP="003B1846">
            <w:pPr>
              <w:rPr>
                <w:rFonts w:ascii="Arial" w:hAnsi="Arial" w:cs="Arial"/>
                <w:color w:val="E95D0F"/>
              </w:rPr>
            </w:pPr>
            <w:r>
              <w:rPr>
                <w:rFonts w:ascii="Arial" w:hAnsi="Arial" w:cs="Arial"/>
                <w:color w:val="E95D0F"/>
              </w:rPr>
              <w:t>-</w:t>
            </w:r>
            <w:r w:rsidRPr="003B1846">
              <w:rPr>
                <w:rFonts w:ascii="Arial" w:hAnsi="Arial" w:cs="Arial"/>
                <w:color w:val="E95D0F"/>
              </w:rPr>
              <w:t>Développer sa confiance en soi et contrôler ses émotions,</w:t>
            </w:r>
          </w:p>
          <w:p w14:paraId="61EB4E2F" w14:textId="2B6332D0" w:rsidR="0073550B" w:rsidRPr="00DC78E5" w:rsidRDefault="003B1846" w:rsidP="00DC78E5">
            <w:pPr>
              <w:rPr>
                <w:rFonts w:ascii="Arial" w:hAnsi="Arial" w:cs="Arial"/>
                <w:color w:val="E95D0F"/>
              </w:rPr>
            </w:pPr>
            <w:r>
              <w:rPr>
                <w:rFonts w:ascii="Arial" w:hAnsi="Arial" w:cs="Arial"/>
                <w:color w:val="E95D0F"/>
              </w:rPr>
              <w:t>-</w:t>
            </w:r>
            <w:r w:rsidRPr="003B1846">
              <w:rPr>
                <w:rFonts w:ascii="Arial" w:hAnsi="Arial" w:cs="Arial"/>
                <w:color w:val="E95D0F"/>
              </w:rPr>
              <w:t>Améliorer ses relations avec ses collègues, sa hiérarchie et/ou ses collaborateurs</w:t>
            </w:r>
          </w:p>
          <w:p w14:paraId="33350127" w14:textId="77777777" w:rsidR="0073550B" w:rsidRPr="00B6656A" w:rsidRDefault="0073550B" w:rsidP="0073550B">
            <w:pPr>
              <w:jc w:val="center"/>
              <w:rPr>
                <w:rFonts w:ascii="Arial" w:hAnsi="Arial" w:cs="Arial"/>
              </w:rPr>
            </w:pPr>
          </w:p>
        </w:tc>
      </w:tr>
      <w:tr w:rsidR="0073550B" w:rsidRPr="00B6656A" w14:paraId="04FCE306" w14:textId="77777777" w:rsidTr="00AB7DBC">
        <w:trPr>
          <w:trHeight w:val="384"/>
          <w:tblHeader/>
        </w:trPr>
        <w:tc>
          <w:tcPr>
            <w:tcW w:w="1129" w:type="dxa"/>
          </w:tcPr>
          <w:p w14:paraId="4B3D014E" w14:textId="57794CE6" w:rsidR="0073550B" w:rsidRPr="00B6656A" w:rsidRDefault="0073550B" w:rsidP="0073550B">
            <w:pPr>
              <w:rPr>
                <w:rFonts w:ascii="Arial" w:hAnsi="Arial" w:cs="Arial"/>
              </w:rPr>
            </w:pPr>
          </w:p>
        </w:tc>
        <w:tc>
          <w:tcPr>
            <w:tcW w:w="7221" w:type="dxa"/>
          </w:tcPr>
          <w:p w14:paraId="7E67EEE4" w14:textId="77777777" w:rsidR="0073550B" w:rsidRPr="005406FB" w:rsidRDefault="0073550B" w:rsidP="0073550B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Fond</w:t>
            </w:r>
          </w:p>
        </w:tc>
        <w:tc>
          <w:tcPr>
            <w:tcW w:w="6920" w:type="dxa"/>
          </w:tcPr>
          <w:p w14:paraId="74448DB2" w14:textId="77777777" w:rsidR="0073550B" w:rsidRPr="005406FB" w:rsidRDefault="0073550B" w:rsidP="0073550B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Forme</w:t>
            </w:r>
          </w:p>
        </w:tc>
      </w:tr>
      <w:tr w:rsidR="0073550B" w:rsidRPr="00B6656A" w14:paraId="0FDBD11F" w14:textId="77777777" w:rsidTr="00853A29">
        <w:trPr>
          <w:trHeight w:val="804"/>
        </w:trPr>
        <w:tc>
          <w:tcPr>
            <w:tcW w:w="1129" w:type="dxa"/>
          </w:tcPr>
          <w:p w14:paraId="749E0C4F" w14:textId="7805BAF8" w:rsidR="0073550B" w:rsidRPr="00B6656A" w:rsidRDefault="00671E30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73550B">
              <w:rPr>
                <w:rFonts w:ascii="Arial" w:hAnsi="Arial" w:cs="Arial"/>
              </w:rPr>
              <w:t>h</w:t>
            </w:r>
            <w:r w:rsidR="00D40AC6">
              <w:rPr>
                <w:rFonts w:ascii="Arial" w:hAnsi="Arial" w:cs="Arial"/>
              </w:rPr>
              <w:t>0</w:t>
            </w:r>
            <w:r w:rsidR="0073550B">
              <w:rPr>
                <w:rFonts w:ascii="Arial" w:hAnsi="Arial" w:cs="Arial"/>
              </w:rPr>
              <w:t>0</w:t>
            </w:r>
          </w:p>
        </w:tc>
        <w:tc>
          <w:tcPr>
            <w:tcW w:w="7221" w:type="dxa"/>
          </w:tcPr>
          <w:p w14:paraId="6E4B1634" w14:textId="7777777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Accueil et présentation de chacun</w:t>
            </w:r>
          </w:p>
          <w:p w14:paraId="519FAB1F" w14:textId="330A72F3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Cadre de référence</w:t>
            </w:r>
            <w:r w:rsidR="00525A68">
              <w:rPr>
                <w:rFonts w:ascii="Arial" w:hAnsi="Arial" w:cs="Arial"/>
              </w:rPr>
              <w:t xml:space="preserve"> : attention à la confidentialité. </w:t>
            </w:r>
            <w:r w:rsidR="00AC4128">
              <w:rPr>
                <w:rFonts w:ascii="Arial" w:hAnsi="Arial" w:cs="Arial"/>
              </w:rPr>
              <w:t>Prendre des notes.</w:t>
            </w:r>
          </w:p>
          <w:p w14:paraId="7574A331" w14:textId="7670FE99" w:rsidR="0073550B" w:rsidRDefault="00AB7DB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Rappel des o</w:t>
            </w:r>
            <w:r w:rsidR="0073550B">
              <w:rPr>
                <w:rFonts w:ascii="Arial" w:hAnsi="Arial" w:cs="Arial"/>
              </w:rPr>
              <w:t>bjectifs</w:t>
            </w:r>
          </w:p>
          <w:p w14:paraId="16A59453" w14:textId="7777777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 de validation des acquis</w:t>
            </w:r>
          </w:p>
          <w:p w14:paraId="335FC276" w14:textId="7777777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Attentes de chacun</w:t>
            </w:r>
          </w:p>
          <w:p w14:paraId="69380200" w14:textId="6C4FCFD2" w:rsidR="00AB7DBC" w:rsidRPr="00B6656A" w:rsidRDefault="00AB7DB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Impliquer</w:t>
            </w:r>
          </w:p>
        </w:tc>
        <w:tc>
          <w:tcPr>
            <w:tcW w:w="6920" w:type="dxa"/>
          </w:tcPr>
          <w:p w14:paraId="24B1AFA4" w14:textId="67E4378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Echange</w:t>
            </w:r>
          </w:p>
          <w:p w14:paraId="3933314D" w14:textId="5579A369" w:rsidR="00AB7DBC" w:rsidRDefault="00AB7DB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Tableau blanc ou </w:t>
            </w:r>
            <w:proofErr w:type="spellStart"/>
            <w:r>
              <w:rPr>
                <w:rFonts w:ascii="Arial" w:hAnsi="Arial" w:cs="Arial"/>
              </w:rPr>
              <w:t>paper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board</w:t>
            </w:r>
            <w:proofErr w:type="spellEnd"/>
          </w:p>
          <w:p w14:paraId="6B3A8E76" w14:textId="77777777" w:rsidR="003D28D7" w:rsidRDefault="00AB7DBC" w:rsidP="003D28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Slide : objectifs</w:t>
            </w:r>
          </w:p>
          <w:p w14:paraId="4FABE0CC" w14:textId="1C2927C1" w:rsidR="0073550B" w:rsidRPr="00B6656A" w:rsidRDefault="003D28D7" w:rsidP="003D28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73550B">
              <w:rPr>
                <w:rFonts w:ascii="Arial" w:hAnsi="Arial" w:cs="Arial"/>
              </w:rPr>
              <w:t>criture des attentes</w:t>
            </w:r>
            <w:r>
              <w:rPr>
                <w:rFonts w:ascii="Arial" w:hAnsi="Arial" w:cs="Arial"/>
              </w:rPr>
              <w:t xml:space="preserve"> telles que mentionnées sur</w:t>
            </w:r>
            <w:r w:rsidR="00F34CCD">
              <w:rPr>
                <w:rFonts w:ascii="Arial" w:hAnsi="Arial" w:cs="Arial"/>
              </w:rPr>
              <w:t xml:space="preserve"> les questionnaires amont. Leur demander un développement à l’oral.</w:t>
            </w:r>
          </w:p>
        </w:tc>
      </w:tr>
      <w:tr w:rsidR="0073550B" w:rsidRPr="00B6656A" w14:paraId="0B14614A" w14:textId="77777777" w:rsidTr="00853A29">
        <w:trPr>
          <w:trHeight w:val="758"/>
        </w:trPr>
        <w:tc>
          <w:tcPr>
            <w:tcW w:w="1129" w:type="dxa"/>
          </w:tcPr>
          <w:p w14:paraId="7EF25206" w14:textId="2CB4920B" w:rsidR="0073550B" w:rsidRPr="00B6656A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9h</w:t>
            </w:r>
            <w:r w:rsidR="00D40AC6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7221" w:type="dxa"/>
          </w:tcPr>
          <w:p w14:paraId="7210BC1A" w14:textId="77777777" w:rsidR="001B62BA" w:rsidRDefault="005A591C" w:rsidP="0073550B">
            <w:pPr>
              <w:rPr>
                <w:rFonts w:ascii="Arial" w:hAnsi="Arial" w:cs="Arial"/>
              </w:rPr>
            </w:pPr>
            <w:r w:rsidRPr="001B62BA">
              <w:rPr>
                <w:rFonts w:ascii="Arial" w:hAnsi="Arial" w:cs="Arial"/>
                <w:b/>
                <w:bCs/>
              </w:rPr>
              <w:t>Objectif pédagogique partiel 1 :</w:t>
            </w:r>
          </w:p>
          <w:p w14:paraId="1D07DDF4" w14:textId="070D1D1F" w:rsidR="0073550B" w:rsidRPr="001B62BA" w:rsidRDefault="001B62BA" w:rsidP="0073550B">
            <w:pPr>
              <w:rPr>
                <w:rFonts w:ascii="Arial" w:hAnsi="Arial" w:cs="Arial"/>
                <w:b/>
                <w:bCs/>
              </w:rPr>
            </w:pPr>
            <w:r w:rsidRPr="001B62BA">
              <w:rPr>
                <w:rFonts w:ascii="Arial" w:hAnsi="Arial" w:cs="Arial"/>
                <w:b/>
                <w:bCs/>
              </w:rPr>
              <w:t>d</w:t>
            </w:r>
            <w:r w:rsidR="00A52C15" w:rsidRPr="001B62BA">
              <w:rPr>
                <w:rFonts w:ascii="Arial" w:hAnsi="Arial" w:cs="Arial"/>
                <w:b/>
                <w:bCs/>
              </w:rPr>
              <w:t>évelopper sa confiance en soi et contrôler ses émotions</w:t>
            </w:r>
          </w:p>
          <w:p w14:paraId="4F21303D" w14:textId="59C483F2" w:rsidR="00267744" w:rsidRDefault="00EC0D5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-écouter avec les oreilles, les yeux, les émotions</w:t>
            </w:r>
          </w:p>
          <w:p w14:paraId="0CB0B2CB" w14:textId="77777777" w:rsidR="004909E1" w:rsidRDefault="004909E1" w:rsidP="0073550B">
            <w:pPr>
              <w:rPr>
                <w:rFonts w:ascii="Arial" w:hAnsi="Arial" w:cs="Arial"/>
              </w:rPr>
            </w:pPr>
          </w:p>
          <w:p w14:paraId="70982578" w14:textId="77777777" w:rsidR="0015415D" w:rsidRDefault="0015415D" w:rsidP="0073550B">
            <w:pPr>
              <w:rPr>
                <w:rFonts w:ascii="Arial" w:hAnsi="Arial" w:cs="Arial"/>
              </w:rPr>
            </w:pPr>
          </w:p>
          <w:p w14:paraId="18DE3D1D" w14:textId="77777777" w:rsidR="004909E1" w:rsidRDefault="004909E1" w:rsidP="0073550B">
            <w:pPr>
              <w:rPr>
                <w:rFonts w:ascii="Arial" w:hAnsi="Arial" w:cs="Arial"/>
              </w:rPr>
            </w:pPr>
          </w:p>
          <w:p w14:paraId="7FEB0635" w14:textId="2EAA3A01" w:rsidR="004909E1" w:rsidRDefault="004909E1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-les 3 modes de </w:t>
            </w:r>
            <w:r w:rsidR="0015415D">
              <w:rPr>
                <w:rFonts w:ascii="Arial" w:hAnsi="Arial" w:cs="Arial"/>
              </w:rPr>
              <w:t>communication : verbal, para-verbal, non verbal</w:t>
            </w:r>
          </w:p>
          <w:p w14:paraId="3E1CE3D3" w14:textId="7C8C0DBC" w:rsidR="00C67293" w:rsidRDefault="004909E1" w:rsidP="00C672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3D665B">
              <w:rPr>
                <w:rFonts w:ascii="Arial" w:hAnsi="Arial" w:cs="Arial"/>
              </w:rPr>
              <w:t xml:space="preserve">outil magique : </w:t>
            </w:r>
            <w:r>
              <w:rPr>
                <w:rFonts w:ascii="Arial" w:hAnsi="Arial" w:cs="Arial"/>
              </w:rPr>
              <w:t xml:space="preserve">l’écoute active : employer ce que l’on a observé </w:t>
            </w:r>
          </w:p>
          <w:p w14:paraId="7C86A015" w14:textId="6ADE17C0" w:rsidR="00D323C8" w:rsidRDefault="00D323C8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355A54">
              <w:rPr>
                <w:rFonts w:ascii="Arial" w:hAnsi="Arial" w:cs="Arial"/>
              </w:rPr>
              <w:t>cohérence entre les 3</w:t>
            </w:r>
          </w:p>
          <w:p w14:paraId="4B31042E" w14:textId="77777777" w:rsidR="00BB1543" w:rsidRDefault="00355A54" w:rsidP="00BD1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-l’impact du cerveau reptilien</w:t>
            </w:r>
          </w:p>
          <w:p w14:paraId="160BD039" w14:textId="77777777" w:rsidR="00BD1DE1" w:rsidRDefault="00BD1DE1" w:rsidP="00BD1DE1">
            <w:pPr>
              <w:rPr>
                <w:rFonts w:ascii="Arial" w:hAnsi="Arial" w:cs="Arial"/>
              </w:rPr>
            </w:pPr>
          </w:p>
          <w:p w14:paraId="3141A020" w14:textId="5E3FDFDD" w:rsidR="00BD1DE1" w:rsidRPr="00B6656A" w:rsidRDefault="00BD1DE1" w:rsidP="00BD1DE1">
            <w:pPr>
              <w:rPr>
                <w:rFonts w:ascii="Arial" w:hAnsi="Arial" w:cs="Arial"/>
              </w:rPr>
            </w:pPr>
          </w:p>
        </w:tc>
        <w:tc>
          <w:tcPr>
            <w:tcW w:w="6920" w:type="dxa"/>
          </w:tcPr>
          <w:p w14:paraId="26AA2E45" w14:textId="77777777" w:rsidR="00267744" w:rsidRDefault="00267744" w:rsidP="0073550B">
            <w:pPr>
              <w:rPr>
                <w:rFonts w:ascii="Arial" w:hAnsi="Arial" w:cs="Arial"/>
              </w:rPr>
            </w:pPr>
          </w:p>
          <w:p w14:paraId="7FD2EF23" w14:textId="77777777" w:rsidR="00391BAC" w:rsidRDefault="00391BAC" w:rsidP="0073550B">
            <w:pPr>
              <w:rPr>
                <w:rFonts w:ascii="Arial" w:hAnsi="Arial" w:cs="Arial"/>
              </w:rPr>
            </w:pPr>
          </w:p>
          <w:p w14:paraId="323F6743" w14:textId="4075BCA5" w:rsidR="0073550B" w:rsidRDefault="00267744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-tour de table : quel est votre endroit préféré ?</w:t>
            </w:r>
          </w:p>
          <w:p w14:paraId="3C0B548C" w14:textId="5567FA1E" w:rsidR="00267744" w:rsidRDefault="00267744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105C75">
              <w:rPr>
                <w:rFonts w:ascii="Arial" w:hAnsi="Arial" w:cs="Arial"/>
              </w:rPr>
              <w:t>qu’avez-vous appris de cet exercice ? D</w:t>
            </w:r>
            <w:r>
              <w:rPr>
                <w:rFonts w:ascii="Arial" w:hAnsi="Arial" w:cs="Arial"/>
              </w:rPr>
              <w:t>ebrief par eux-mêmes</w:t>
            </w:r>
          </w:p>
          <w:p w14:paraId="6283564D" w14:textId="77777777" w:rsidR="00267744" w:rsidRDefault="00267744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-debrief collégial</w:t>
            </w:r>
          </w:p>
          <w:p w14:paraId="10B75C4A" w14:textId="77777777" w:rsidR="0015415D" w:rsidRDefault="0015415D" w:rsidP="0073550B">
            <w:pPr>
              <w:rPr>
                <w:rFonts w:ascii="Arial" w:hAnsi="Arial" w:cs="Arial"/>
              </w:rPr>
            </w:pPr>
          </w:p>
          <w:p w14:paraId="7F970EB2" w14:textId="77777777" w:rsidR="0015415D" w:rsidRDefault="0015415D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-les chiffres de ce qu’il reste</w:t>
            </w:r>
            <w:r w:rsidR="000636E2">
              <w:rPr>
                <w:rFonts w:ascii="Arial" w:hAnsi="Arial" w:cs="Arial"/>
              </w:rPr>
              <w:t xml:space="preserve"> : </w:t>
            </w:r>
            <w:r w:rsidR="000636E2" w:rsidRPr="000636E2">
              <w:rPr>
                <w:rFonts w:ascii="Arial" w:hAnsi="Arial" w:cs="Arial"/>
              </w:rPr>
              <w:t>7% (verbal), 38% (para verbal), 55% (non-verbal).</w:t>
            </w:r>
            <w:r w:rsidR="0096461C">
              <w:rPr>
                <w:rFonts w:ascii="Arial" w:hAnsi="Arial" w:cs="Arial"/>
              </w:rPr>
              <w:t xml:space="preserve">M. A. </w:t>
            </w:r>
            <w:proofErr w:type="spellStart"/>
            <w:r w:rsidR="0096461C" w:rsidRPr="0096461C">
              <w:rPr>
                <w:rFonts w:ascii="Arial" w:hAnsi="Arial" w:cs="Arial"/>
              </w:rPr>
              <w:t>Mehrabian</w:t>
            </w:r>
            <w:proofErr w:type="spellEnd"/>
            <w:r w:rsidR="0096461C" w:rsidRPr="0096461C">
              <w:rPr>
                <w:rFonts w:ascii="Arial" w:hAnsi="Arial" w:cs="Arial"/>
              </w:rPr>
              <w:t xml:space="preserve"> </w:t>
            </w:r>
          </w:p>
          <w:p w14:paraId="7E5DAF6E" w14:textId="77777777" w:rsidR="00FB061E" w:rsidRDefault="00FB061E" w:rsidP="0073550B">
            <w:pPr>
              <w:rPr>
                <w:rFonts w:ascii="Arial" w:hAnsi="Arial" w:cs="Arial"/>
              </w:rPr>
            </w:pPr>
          </w:p>
          <w:p w14:paraId="200B97AD" w14:textId="5401A37C" w:rsidR="0031365C" w:rsidRDefault="0031365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Puis tour de table</w:t>
            </w:r>
            <w:r w:rsidR="00B0492A">
              <w:rPr>
                <w:rFonts w:ascii="Arial" w:hAnsi="Arial" w:cs="Arial"/>
              </w:rPr>
              <w:t> : « tu es quelqu’un qui… » A inscrire dans la deuxième colonne.</w:t>
            </w:r>
          </w:p>
          <w:p w14:paraId="3DA8AD7D" w14:textId="1054A1CD" w:rsidR="005020BC" w:rsidRPr="00B6656A" w:rsidRDefault="00B0492A" w:rsidP="00BD1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-debrief : écart entre les</w:t>
            </w:r>
            <w:r w:rsidR="009172B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deux colonnes</w:t>
            </w:r>
          </w:p>
        </w:tc>
      </w:tr>
      <w:tr w:rsidR="00BC2A0E" w:rsidRPr="00B6656A" w14:paraId="59CFBC26" w14:textId="77777777" w:rsidTr="00BC2A0E">
        <w:trPr>
          <w:trHeight w:val="216"/>
        </w:trPr>
        <w:tc>
          <w:tcPr>
            <w:tcW w:w="1129" w:type="dxa"/>
            <w:shd w:val="pct12" w:color="auto" w:fill="auto"/>
          </w:tcPr>
          <w:p w14:paraId="1E3F41D4" w14:textId="5CA59EBF" w:rsidR="00BC2A0E" w:rsidRPr="00B6656A" w:rsidRDefault="00F46277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10H30</w:t>
            </w:r>
          </w:p>
        </w:tc>
        <w:tc>
          <w:tcPr>
            <w:tcW w:w="7221" w:type="dxa"/>
            <w:shd w:val="pct12" w:color="auto" w:fill="auto"/>
          </w:tcPr>
          <w:p w14:paraId="7BCD20F4" w14:textId="1BE3E5F3" w:rsidR="00BC2A0E" w:rsidRPr="00DB272E" w:rsidRDefault="00BC2A0E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Pause</w:t>
            </w:r>
          </w:p>
        </w:tc>
        <w:tc>
          <w:tcPr>
            <w:tcW w:w="6920" w:type="dxa"/>
            <w:shd w:val="pct12" w:color="auto" w:fill="auto"/>
          </w:tcPr>
          <w:p w14:paraId="077620AA" w14:textId="77777777" w:rsidR="00BC2A0E" w:rsidRPr="00B6656A" w:rsidRDefault="00BC2A0E" w:rsidP="0073550B">
            <w:pPr>
              <w:rPr>
                <w:rFonts w:ascii="Arial" w:hAnsi="Arial" w:cs="Arial"/>
              </w:rPr>
            </w:pPr>
          </w:p>
        </w:tc>
      </w:tr>
      <w:tr w:rsidR="00AB34ED" w:rsidRPr="00B6656A" w14:paraId="31F500FE" w14:textId="77777777" w:rsidTr="00853A29">
        <w:trPr>
          <w:trHeight w:val="758"/>
        </w:trPr>
        <w:tc>
          <w:tcPr>
            <w:tcW w:w="1129" w:type="dxa"/>
          </w:tcPr>
          <w:p w14:paraId="6219A0AE" w14:textId="62BE66EC" w:rsidR="00AB34ED" w:rsidRPr="00B6656A" w:rsidRDefault="0033257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10H45</w:t>
            </w:r>
          </w:p>
        </w:tc>
        <w:tc>
          <w:tcPr>
            <w:tcW w:w="7221" w:type="dxa"/>
          </w:tcPr>
          <w:p w14:paraId="0C361299" w14:textId="3BDDB9F8" w:rsidR="00AB34ED" w:rsidRDefault="00803BDC" w:rsidP="0073550B">
            <w:pPr>
              <w:rPr>
                <w:rFonts w:ascii="Arial" w:hAnsi="Arial" w:cs="Arial"/>
              </w:rPr>
            </w:pPr>
            <w:r w:rsidRPr="00803BDC">
              <w:rPr>
                <w:rFonts w:ascii="Arial" w:hAnsi="Arial" w:cs="Arial"/>
              </w:rPr>
              <w:t>-bien se connaître pour bien communiquer</w:t>
            </w:r>
          </w:p>
        </w:tc>
        <w:tc>
          <w:tcPr>
            <w:tcW w:w="6920" w:type="dxa"/>
          </w:tcPr>
          <w:p w14:paraId="16857E17" w14:textId="77777777" w:rsidR="00AB34ED" w:rsidRDefault="00803BDC" w:rsidP="0073550B">
            <w:pPr>
              <w:rPr>
                <w:rFonts w:ascii="Arial" w:hAnsi="Arial" w:cs="Arial"/>
              </w:rPr>
            </w:pPr>
            <w:r w:rsidRPr="00803BDC">
              <w:rPr>
                <w:rFonts w:ascii="Arial" w:hAnsi="Arial" w:cs="Arial"/>
              </w:rPr>
              <w:t xml:space="preserve">-exercice en deux temps : inscrivez sur une feuille de </w:t>
            </w:r>
            <w:proofErr w:type="spellStart"/>
            <w:r w:rsidRPr="00803BDC">
              <w:rPr>
                <w:rFonts w:ascii="Arial" w:hAnsi="Arial" w:cs="Arial"/>
              </w:rPr>
              <w:t>paper</w:t>
            </w:r>
            <w:proofErr w:type="spellEnd"/>
            <w:r w:rsidRPr="00803BDC">
              <w:rPr>
                <w:rFonts w:ascii="Arial" w:hAnsi="Arial" w:cs="Arial"/>
              </w:rPr>
              <w:t xml:space="preserve"> </w:t>
            </w:r>
            <w:proofErr w:type="spellStart"/>
            <w:r w:rsidRPr="00803BDC">
              <w:rPr>
                <w:rFonts w:ascii="Arial" w:hAnsi="Arial" w:cs="Arial"/>
              </w:rPr>
              <w:t>board</w:t>
            </w:r>
            <w:proofErr w:type="spellEnd"/>
            <w:r w:rsidRPr="00803BDC">
              <w:rPr>
                <w:rFonts w:ascii="Arial" w:hAnsi="Arial" w:cs="Arial"/>
              </w:rPr>
              <w:t xml:space="preserve"> deux colonnes : « je suis quelqu’un de … » sur la première colonne.</w:t>
            </w:r>
          </w:p>
          <w:p w14:paraId="02FEFC9A" w14:textId="77777777" w:rsidR="00354A4A" w:rsidRDefault="00354A4A" w:rsidP="0073550B">
            <w:pPr>
              <w:rPr>
                <w:rFonts w:ascii="Arial" w:hAnsi="Arial" w:cs="Arial"/>
              </w:rPr>
            </w:pPr>
            <w:r w:rsidRPr="00354A4A">
              <w:rPr>
                <w:rFonts w:ascii="Arial" w:hAnsi="Arial" w:cs="Arial"/>
              </w:rPr>
              <w:t>-coaching : que conserves-tu de cet exercice ? Qu’en fais-tu ?</w:t>
            </w:r>
          </w:p>
          <w:p w14:paraId="117433D4" w14:textId="19AC5329" w:rsidR="00354A4A" w:rsidRPr="00B6656A" w:rsidRDefault="00354A4A" w:rsidP="0073550B">
            <w:pPr>
              <w:rPr>
                <w:rFonts w:ascii="Arial" w:hAnsi="Arial" w:cs="Arial"/>
              </w:rPr>
            </w:pPr>
          </w:p>
        </w:tc>
      </w:tr>
      <w:tr w:rsidR="00BC2A0E" w:rsidRPr="00B6656A" w14:paraId="794AA901" w14:textId="77777777" w:rsidTr="00BC2A0E">
        <w:trPr>
          <w:trHeight w:val="758"/>
        </w:trPr>
        <w:tc>
          <w:tcPr>
            <w:tcW w:w="1129" w:type="dxa"/>
            <w:tcBorders>
              <w:bottom w:val="single" w:sz="4" w:space="0" w:color="auto"/>
            </w:tcBorders>
          </w:tcPr>
          <w:p w14:paraId="40A8EF40" w14:textId="77777777" w:rsidR="00BC2A0E" w:rsidRPr="00B6656A" w:rsidRDefault="00BC2A0E" w:rsidP="0073550B">
            <w:pPr>
              <w:rPr>
                <w:rFonts w:ascii="Arial" w:hAnsi="Arial" w:cs="Arial"/>
              </w:rPr>
            </w:pPr>
          </w:p>
        </w:tc>
        <w:tc>
          <w:tcPr>
            <w:tcW w:w="7221" w:type="dxa"/>
            <w:tcBorders>
              <w:bottom w:val="single" w:sz="4" w:space="0" w:color="auto"/>
            </w:tcBorders>
          </w:tcPr>
          <w:p w14:paraId="3990B3A0" w14:textId="77777777" w:rsidR="002E4595" w:rsidRPr="002E4595" w:rsidRDefault="002E4595" w:rsidP="002E4595">
            <w:pPr>
              <w:spacing w:after="0" w:line="240" w:lineRule="auto"/>
              <w:rPr>
                <w:rFonts w:ascii="Arial" w:hAnsi="Arial" w:cs="Arial"/>
              </w:rPr>
            </w:pPr>
            <w:r w:rsidRPr="002E4595">
              <w:rPr>
                <w:rFonts w:ascii="Arial" w:hAnsi="Arial" w:cs="Arial"/>
              </w:rPr>
              <w:t>-les valeurs : définition. Pourquoi elles nous donnent des limites ? La gestion des émotions.</w:t>
            </w:r>
          </w:p>
          <w:p w14:paraId="2BEF3DDF" w14:textId="7F47CF46" w:rsidR="00BC2A0E" w:rsidRDefault="002E4595" w:rsidP="002E4595">
            <w:pPr>
              <w:rPr>
                <w:rFonts w:ascii="Arial" w:hAnsi="Arial" w:cs="Arial"/>
              </w:rPr>
            </w:pPr>
            <w:r w:rsidRPr="002E4595">
              <w:rPr>
                <w:rFonts w:ascii="Arial" w:hAnsi="Arial" w:cs="Arial"/>
              </w:rPr>
              <w:t xml:space="preserve">Rappel de ce qu’est une valeur :  </w:t>
            </w:r>
            <w:proofErr w:type="spellStart"/>
            <w:r w:rsidRPr="002E4595">
              <w:rPr>
                <w:rFonts w:ascii="Arial" w:hAnsi="Arial" w:cs="Arial"/>
              </w:rPr>
              <w:t>qqchs</w:t>
            </w:r>
            <w:proofErr w:type="spellEnd"/>
            <w:r w:rsidRPr="002E4595">
              <w:rPr>
                <w:rFonts w:ascii="Arial" w:hAnsi="Arial" w:cs="Arial"/>
              </w:rPr>
              <w:t xml:space="preserve"> autour de quoi nous gravitons ou qui nous porte. Elle est le reflet de ce que nous sommes vraiment : ce qui fait sens.</w:t>
            </w:r>
          </w:p>
        </w:tc>
        <w:tc>
          <w:tcPr>
            <w:tcW w:w="6920" w:type="dxa"/>
            <w:tcBorders>
              <w:bottom w:val="single" w:sz="4" w:space="0" w:color="auto"/>
            </w:tcBorders>
          </w:tcPr>
          <w:p w14:paraId="05C90A5B" w14:textId="77777777" w:rsidR="002E4595" w:rsidRPr="002E4595" w:rsidRDefault="002E4595" w:rsidP="002E4595">
            <w:pPr>
              <w:spacing w:after="0" w:line="240" w:lineRule="auto"/>
              <w:rPr>
                <w:rFonts w:ascii="Arial" w:hAnsi="Arial" w:cs="Arial"/>
              </w:rPr>
            </w:pPr>
            <w:r w:rsidRPr="002E4595">
              <w:rPr>
                <w:rFonts w:ascii="Arial" w:hAnsi="Arial" w:cs="Arial"/>
              </w:rPr>
              <w:t>-qui était le héros de votre enfance ? Quelles étaient ses qualités les + remarquables ? En quoi ces qualités étaient importantes pour vous ?</w:t>
            </w:r>
          </w:p>
          <w:p w14:paraId="0C9F0AD2" w14:textId="77777777" w:rsidR="002E4595" w:rsidRPr="002E4595" w:rsidRDefault="002E4595" w:rsidP="002E4595">
            <w:pPr>
              <w:spacing w:after="0" w:line="240" w:lineRule="auto"/>
              <w:rPr>
                <w:rFonts w:ascii="Arial" w:hAnsi="Arial" w:cs="Arial"/>
              </w:rPr>
            </w:pPr>
            <w:r w:rsidRPr="002E4595">
              <w:rPr>
                <w:rFonts w:ascii="Arial" w:hAnsi="Arial" w:cs="Arial"/>
              </w:rPr>
              <w:t xml:space="preserve">Quel personnage réel ou imaginaire choisissez-vous aujourd’hui comme mentor ? Quelles sont ses qualités les plus remarquables ? En quoi ces qualités sont-elles importantes pour vous ? </w:t>
            </w:r>
          </w:p>
          <w:p w14:paraId="4C6ED1E3" w14:textId="77777777" w:rsidR="002E4595" w:rsidRPr="002E4595" w:rsidRDefault="002E4595" w:rsidP="002E4595">
            <w:pPr>
              <w:spacing w:after="0" w:line="240" w:lineRule="auto"/>
              <w:rPr>
                <w:rFonts w:ascii="Arial" w:hAnsi="Arial" w:cs="Arial"/>
              </w:rPr>
            </w:pPr>
            <w:r w:rsidRPr="002E4595">
              <w:rPr>
                <w:rFonts w:ascii="Arial" w:hAnsi="Arial" w:cs="Arial"/>
              </w:rPr>
              <w:t>En regardant votre propre vie, quels rapprochements faites-vous ? Listez les  valeurs qui en ressortent. Sélectionnez-en 5.</w:t>
            </w:r>
          </w:p>
          <w:p w14:paraId="5276C2C3" w14:textId="77777777" w:rsidR="002E4595" w:rsidRPr="002E4595" w:rsidRDefault="002E4595" w:rsidP="002E4595">
            <w:pPr>
              <w:spacing w:after="0" w:line="240" w:lineRule="auto"/>
              <w:rPr>
                <w:rFonts w:ascii="Arial" w:hAnsi="Arial" w:cs="Arial"/>
              </w:rPr>
            </w:pPr>
          </w:p>
          <w:p w14:paraId="142562C4" w14:textId="311A8FC1" w:rsidR="00BC2A0E" w:rsidRPr="00B6656A" w:rsidRDefault="002E4595" w:rsidP="002E4595">
            <w:pPr>
              <w:rPr>
                <w:rFonts w:ascii="Arial" w:hAnsi="Arial" w:cs="Arial"/>
              </w:rPr>
            </w:pPr>
            <w:r w:rsidRPr="002E4595">
              <w:rPr>
                <w:rFonts w:ascii="Arial" w:hAnsi="Arial" w:cs="Arial"/>
              </w:rPr>
              <w:t>Debrief : valeur touchée=émotion.</w:t>
            </w:r>
          </w:p>
        </w:tc>
      </w:tr>
      <w:tr w:rsidR="00BC2A0E" w:rsidRPr="00B6656A" w14:paraId="20DA012A" w14:textId="77777777" w:rsidTr="006E4755">
        <w:trPr>
          <w:trHeight w:val="480"/>
        </w:trPr>
        <w:tc>
          <w:tcPr>
            <w:tcW w:w="1129" w:type="dxa"/>
            <w:shd w:val="pct12" w:color="auto" w:fill="auto"/>
          </w:tcPr>
          <w:p w14:paraId="12DB46FA" w14:textId="3A617EC2" w:rsidR="00BC2A0E" w:rsidRPr="00B6656A" w:rsidRDefault="00230E33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12h30</w:t>
            </w:r>
          </w:p>
        </w:tc>
        <w:tc>
          <w:tcPr>
            <w:tcW w:w="7221" w:type="dxa"/>
            <w:shd w:val="pct12" w:color="auto" w:fill="auto"/>
          </w:tcPr>
          <w:p w14:paraId="013EA437" w14:textId="2BA3FD35" w:rsidR="00BC2A0E" w:rsidRDefault="00BC2A0E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Pause</w:t>
            </w:r>
            <w:r w:rsidR="00230E33">
              <w:rPr>
                <w:rFonts w:ascii="Arial" w:hAnsi="Arial" w:cs="Arial"/>
              </w:rPr>
              <w:t xml:space="preserve"> déjeuner</w:t>
            </w:r>
          </w:p>
        </w:tc>
        <w:tc>
          <w:tcPr>
            <w:tcW w:w="6920" w:type="dxa"/>
            <w:shd w:val="pct12" w:color="auto" w:fill="auto"/>
          </w:tcPr>
          <w:p w14:paraId="5B2E78B8" w14:textId="77777777" w:rsidR="00BC2A0E" w:rsidRPr="00B6656A" w:rsidRDefault="00BC2A0E" w:rsidP="0073550B">
            <w:pPr>
              <w:rPr>
                <w:rFonts w:ascii="Arial" w:hAnsi="Arial" w:cs="Arial"/>
              </w:rPr>
            </w:pPr>
          </w:p>
        </w:tc>
      </w:tr>
      <w:tr w:rsidR="00BC2A0E" w:rsidRPr="00B6656A" w14:paraId="781BD16F" w14:textId="77777777" w:rsidTr="00853A29">
        <w:trPr>
          <w:trHeight w:val="758"/>
        </w:trPr>
        <w:tc>
          <w:tcPr>
            <w:tcW w:w="1129" w:type="dxa"/>
          </w:tcPr>
          <w:p w14:paraId="18013852" w14:textId="50C8D53F" w:rsidR="00BC2A0E" w:rsidRPr="00B6656A" w:rsidRDefault="0060061E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13H30</w:t>
            </w:r>
          </w:p>
        </w:tc>
        <w:tc>
          <w:tcPr>
            <w:tcW w:w="7221" w:type="dxa"/>
          </w:tcPr>
          <w:p w14:paraId="74C4332A" w14:textId="77777777" w:rsidR="00BC2A0E" w:rsidRDefault="00604293" w:rsidP="0073550B">
            <w:pPr>
              <w:rPr>
                <w:rFonts w:ascii="Arial" w:hAnsi="Arial" w:cs="Arial"/>
                <w:b/>
                <w:bCs/>
              </w:rPr>
            </w:pPr>
            <w:r w:rsidRPr="00C408FD">
              <w:rPr>
                <w:rFonts w:ascii="Arial" w:hAnsi="Arial" w:cs="Arial"/>
                <w:b/>
                <w:bCs/>
              </w:rPr>
              <w:t>Objectif pédagogique partiel 2 :</w:t>
            </w:r>
            <w:r w:rsidR="00EB4070" w:rsidRPr="00C408FD">
              <w:rPr>
                <w:rFonts w:ascii="Arial" w:hAnsi="Arial" w:cs="Arial"/>
                <w:b/>
                <w:bCs/>
              </w:rPr>
              <w:t xml:space="preserve"> s</w:t>
            </w:r>
            <w:r w:rsidR="00EB4070" w:rsidRPr="00C408FD">
              <w:rPr>
                <w:rFonts w:ascii="Arial" w:hAnsi="Arial" w:cs="Arial"/>
                <w:b/>
                <w:bCs/>
              </w:rPr>
              <w:t>’affirmer dans sa vie professionnelle en maîtrisant les outils de l’assertivité</w:t>
            </w:r>
          </w:p>
          <w:p w14:paraId="63853B5D" w14:textId="7706C3B8" w:rsidR="00451A8E" w:rsidRDefault="00314AA2" w:rsidP="0073550B">
            <w:pPr>
              <w:rPr>
                <w:rFonts w:ascii="Arial" w:hAnsi="Arial" w:cs="Arial"/>
              </w:rPr>
            </w:pPr>
            <w:r w:rsidRPr="00314AA2">
              <w:rPr>
                <w:rFonts w:ascii="Arial" w:hAnsi="Arial" w:cs="Arial"/>
              </w:rPr>
              <w:t>-la carte n’est pas le territoire</w:t>
            </w:r>
          </w:p>
          <w:p w14:paraId="6D787500" w14:textId="7E43F0E1" w:rsidR="00DE08FB" w:rsidRPr="00A92B62" w:rsidRDefault="00C67293" w:rsidP="005725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soucier de l’autre et pas de soi, pour ses prises de parole.</w:t>
            </w:r>
            <w:r w:rsidR="00FF69B1">
              <w:rPr>
                <w:rFonts w:ascii="Arial" w:hAnsi="Arial" w:cs="Arial"/>
              </w:rPr>
              <w:t xml:space="preserve"> Placer l’autre au centre. Lui donner ce dont il a besoin.</w:t>
            </w:r>
          </w:p>
          <w:p w14:paraId="33E64E03" w14:textId="77777777" w:rsidR="00A92B62" w:rsidRDefault="00A92B62" w:rsidP="0073550B">
            <w:pPr>
              <w:rPr>
                <w:rFonts w:ascii="Arial" w:hAnsi="Arial" w:cs="Arial"/>
                <w:b/>
                <w:bCs/>
              </w:rPr>
            </w:pPr>
          </w:p>
          <w:p w14:paraId="43EC708B" w14:textId="77777777" w:rsidR="005725A8" w:rsidRDefault="005725A8" w:rsidP="0073550B">
            <w:pPr>
              <w:rPr>
                <w:rFonts w:ascii="Arial" w:hAnsi="Arial" w:cs="Arial"/>
                <w:b/>
                <w:bCs/>
              </w:rPr>
            </w:pPr>
          </w:p>
          <w:p w14:paraId="01DA6F32" w14:textId="5AF59320" w:rsidR="00C408FD" w:rsidRDefault="00C408FD" w:rsidP="00535310">
            <w:pPr>
              <w:rPr>
                <w:rFonts w:ascii="Arial" w:hAnsi="Arial" w:cs="Arial"/>
              </w:rPr>
            </w:pPr>
          </w:p>
        </w:tc>
        <w:tc>
          <w:tcPr>
            <w:tcW w:w="6920" w:type="dxa"/>
          </w:tcPr>
          <w:p w14:paraId="741695D4" w14:textId="77777777" w:rsidR="00451A8E" w:rsidRDefault="00451A8E" w:rsidP="0073550B">
            <w:pPr>
              <w:rPr>
                <w:rFonts w:ascii="Arial" w:hAnsi="Arial" w:cs="Arial"/>
              </w:rPr>
            </w:pPr>
          </w:p>
          <w:p w14:paraId="18CC2CB4" w14:textId="77777777" w:rsidR="00451A8E" w:rsidRDefault="00451A8E" w:rsidP="0073550B">
            <w:pPr>
              <w:rPr>
                <w:rFonts w:ascii="Arial" w:hAnsi="Arial" w:cs="Arial"/>
              </w:rPr>
            </w:pPr>
          </w:p>
          <w:p w14:paraId="645784EA" w14:textId="252DA3C3" w:rsidR="00451A8E" w:rsidRDefault="00314AA2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-exercice « la femme »</w:t>
            </w:r>
          </w:p>
          <w:p w14:paraId="1A0CAA34" w14:textId="76F7A744" w:rsidR="00DE08FB" w:rsidRDefault="00DE08F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-qu’en retenez-vous ?</w:t>
            </w:r>
          </w:p>
          <w:p w14:paraId="79CCD710" w14:textId="3FB869E7" w:rsidR="00314AA2" w:rsidRDefault="00DE08FB" w:rsidP="00DE0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-d</w:t>
            </w:r>
            <w:r w:rsidR="00314AA2">
              <w:rPr>
                <w:rFonts w:ascii="Arial" w:hAnsi="Arial" w:cs="Arial"/>
              </w:rPr>
              <w:t>ebrief</w:t>
            </w:r>
          </w:p>
          <w:p w14:paraId="7ABE91C9" w14:textId="77777777" w:rsidR="00314AA2" w:rsidRDefault="00314AA2" w:rsidP="0073550B">
            <w:pPr>
              <w:rPr>
                <w:rFonts w:ascii="Arial" w:hAnsi="Arial" w:cs="Arial"/>
              </w:rPr>
            </w:pPr>
          </w:p>
          <w:p w14:paraId="33E876A1" w14:textId="65427F8E" w:rsidR="00BC2A0E" w:rsidRPr="00B6656A" w:rsidRDefault="00A66602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</w:p>
        </w:tc>
      </w:tr>
      <w:tr w:rsidR="00535310" w:rsidRPr="00B6656A" w14:paraId="16B4BF04" w14:textId="77777777" w:rsidTr="00853A29">
        <w:trPr>
          <w:trHeight w:val="758"/>
        </w:trPr>
        <w:tc>
          <w:tcPr>
            <w:tcW w:w="1129" w:type="dxa"/>
          </w:tcPr>
          <w:p w14:paraId="7CDDF4C6" w14:textId="2481EA53" w:rsidR="00535310" w:rsidRPr="00B6656A" w:rsidRDefault="00535310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14H00</w:t>
            </w:r>
          </w:p>
        </w:tc>
        <w:tc>
          <w:tcPr>
            <w:tcW w:w="7221" w:type="dxa"/>
          </w:tcPr>
          <w:p w14:paraId="5810FF0D" w14:textId="77777777" w:rsidR="00535310" w:rsidRDefault="00535310" w:rsidP="005353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-définition de l’assertivité : </w:t>
            </w:r>
            <w:r w:rsidRPr="00012D73">
              <w:rPr>
                <w:rFonts w:ascii="Arial" w:hAnsi="Arial" w:cs="Arial"/>
              </w:rPr>
              <w:t>aptitude à exprimer des idées ou à défendre des droits sans agressivité envers autrui.</w:t>
            </w:r>
          </w:p>
          <w:p w14:paraId="1F157243" w14:textId="77777777" w:rsidR="00535310" w:rsidRDefault="00535310" w:rsidP="00535310">
            <w:pPr>
              <w:rPr>
                <w:rFonts w:ascii="Arial" w:hAnsi="Arial" w:cs="Arial"/>
              </w:rPr>
            </w:pPr>
          </w:p>
          <w:p w14:paraId="6A043D53" w14:textId="77777777" w:rsidR="00535310" w:rsidRDefault="00535310" w:rsidP="0073550B">
            <w:pPr>
              <w:rPr>
                <w:rFonts w:ascii="Arial" w:hAnsi="Arial" w:cs="Arial"/>
              </w:rPr>
            </w:pPr>
          </w:p>
        </w:tc>
        <w:tc>
          <w:tcPr>
            <w:tcW w:w="6920" w:type="dxa"/>
          </w:tcPr>
          <w:p w14:paraId="4F918CAA" w14:textId="77777777" w:rsidR="00535310" w:rsidRDefault="00535310" w:rsidP="005353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-simulation en binôme : vous devez convaincre qu’il faut participer au salon. La personne n’est pas d’accord et le dit de façon désobligeante.</w:t>
            </w:r>
          </w:p>
          <w:p w14:paraId="1DCE3B23" w14:textId="77777777" w:rsidR="00535310" w:rsidRDefault="00535310" w:rsidP="005353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Donner le document DESC</w:t>
            </w:r>
          </w:p>
          <w:p w14:paraId="0BBF7E57" w14:textId="77777777" w:rsidR="00535310" w:rsidRDefault="00535310" w:rsidP="005353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Employer la méthode DESC.   </w:t>
            </w:r>
          </w:p>
          <w:p w14:paraId="3FB17A7C" w14:textId="77777777" w:rsidR="00535310" w:rsidRDefault="00535310" w:rsidP="0073550B">
            <w:pPr>
              <w:rPr>
                <w:rFonts w:ascii="Arial" w:hAnsi="Arial" w:cs="Arial"/>
              </w:rPr>
            </w:pPr>
          </w:p>
        </w:tc>
      </w:tr>
      <w:tr w:rsidR="00BC2A0E" w:rsidRPr="00B6656A" w14:paraId="77C0335A" w14:textId="77777777" w:rsidTr="00853A29">
        <w:trPr>
          <w:trHeight w:val="758"/>
        </w:trPr>
        <w:tc>
          <w:tcPr>
            <w:tcW w:w="1129" w:type="dxa"/>
          </w:tcPr>
          <w:p w14:paraId="18027B91" w14:textId="7D61DB15" w:rsidR="00BC2A0E" w:rsidRPr="00B6656A" w:rsidRDefault="007D5747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15H00</w:t>
            </w:r>
          </w:p>
        </w:tc>
        <w:tc>
          <w:tcPr>
            <w:tcW w:w="7221" w:type="dxa"/>
          </w:tcPr>
          <w:p w14:paraId="6320E45E" w14:textId="77777777" w:rsidR="008F4F37" w:rsidRDefault="00AC13CE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-apprendre à dire « non »</w:t>
            </w:r>
            <w:r w:rsidR="000D0377">
              <w:rPr>
                <w:rFonts w:ascii="Arial" w:hAnsi="Arial" w:cs="Arial"/>
              </w:rPr>
              <w:t xml:space="preserve"> : </w:t>
            </w:r>
          </w:p>
          <w:p w14:paraId="4A5AE4A0" w14:textId="57F075EF" w:rsidR="000D44C9" w:rsidRDefault="000D44C9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.Pourquoi est-ce difficile de dire non</w:t>
            </w:r>
            <w:r w:rsidR="00054190">
              <w:rPr>
                <w:rFonts w:ascii="Arial" w:hAnsi="Arial" w:cs="Arial"/>
              </w:rPr>
              <w:t> ?</w:t>
            </w:r>
            <w:r>
              <w:rPr>
                <w:rFonts w:ascii="Arial" w:hAnsi="Arial" w:cs="Arial"/>
              </w:rPr>
              <w:t xml:space="preserve"> Se sentir aimé, serviable</w:t>
            </w:r>
            <w:r w:rsidR="002348D9">
              <w:rPr>
                <w:rFonts w:ascii="Arial" w:hAnsi="Arial" w:cs="Arial"/>
              </w:rPr>
              <w:t>, ne pas décevoir. Eviter l</w:t>
            </w:r>
            <w:r w:rsidR="00054190">
              <w:rPr>
                <w:rFonts w:ascii="Arial" w:hAnsi="Arial" w:cs="Arial"/>
              </w:rPr>
              <w:t>e</w:t>
            </w:r>
            <w:r w:rsidR="002348D9">
              <w:rPr>
                <w:rFonts w:ascii="Arial" w:hAnsi="Arial" w:cs="Arial"/>
              </w:rPr>
              <w:t xml:space="preserve"> conflit. </w:t>
            </w:r>
            <w:r w:rsidR="00054190">
              <w:rPr>
                <w:rFonts w:ascii="Arial" w:hAnsi="Arial" w:cs="Arial"/>
              </w:rPr>
              <w:t>Les femmes.</w:t>
            </w:r>
          </w:p>
          <w:p w14:paraId="15501C01" w14:textId="7674899E" w:rsidR="00BC2A0E" w:rsidRDefault="0021620A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  <w:r w:rsidR="00054190">
              <w:rPr>
                <w:rFonts w:ascii="Arial" w:hAnsi="Arial" w:cs="Arial"/>
              </w:rPr>
              <w:t>C</w:t>
            </w:r>
            <w:r w:rsidR="000D0377">
              <w:rPr>
                <w:rFonts w:ascii="Arial" w:hAnsi="Arial" w:cs="Arial"/>
              </w:rPr>
              <w:t>’est se respecter, cela peut être dit sans blesser l’autre</w:t>
            </w:r>
            <w:r w:rsidR="000F01D2">
              <w:rPr>
                <w:rFonts w:ascii="Arial" w:hAnsi="Arial" w:cs="Arial"/>
              </w:rPr>
              <w:t>.</w:t>
            </w:r>
          </w:p>
          <w:p w14:paraId="271D59E9" w14:textId="6C28EC73" w:rsidR="0021620A" w:rsidRDefault="0021620A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.Pas de justification.</w:t>
            </w:r>
          </w:p>
          <w:p w14:paraId="26DD516A" w14:textId="5DB643CE" w:rsidR="0021620A" w:rsidRDefault="0021620A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.Prendre du recul</w:t>
            </w:r>
          </w:p>
          <w:p w14:paraId="177736B2" w14:textId="64D016C1" w:rsidR="0021620A" w:rsidRDefault="002B52F2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.Soigner la forme</w:t>
            </w:r>
          </w:p>
          <w:p w14:paraId="6DBC9A67" w14:textId="719FA1F0" w:rsidR="0082713E" w:rsidRDefault="0082713E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.Tenir bon</w:t>
            </w:r>
          </w:p>
          <w:p w14:paraId="6B32E694" w14:textId="201D68A9" w:rsidR="0082713E" w:rsidRDefault="0082713E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.Proposer une alternative</w:t>
            </w:r>
          </w:p>
          <w:p w14:paraId="324B1BE1" w14:textId="65AF68B0" w:rsidR="009636CF" w:rsidRDefault="009636CF" w:rsidP="0073550B">
            <w:pPr>
              <w:rPr>
                <w:rFonts w:ascii="Arial" w:hAnsi="Arial" w:cs="Arial"/>
              </w:rPr>
            </w:pPr>
          </w:p>
        </w:tc>
        <w:tc>
          <w:tcPr>
            <w:tcW w:w="6920" w:type="dxa"/>
          </w:tcPr>
          <w:p w14:paraId="2F3A9E5E" w14:textId="2F9CDCCE" w:rsidR="008F4F37" w:rsidRDefault="008F4F37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-repensez à une situation où vous n’avez pas réussi à dire non. Pourquoi n’avez-vous pas pu le dire ?</w:t>
            </w:r>
          </w:p>
          <w:p w14:paraId="2F896EF3" w14:textId="77777777" w:rsidR="008F4F37" w:rsidRDefault="008F4F37" w:rsidP="0073550B">
            <w:pPr>
              <w:rPr>
                <w:rFonts w:ascii="Arial" w:hAnsi="Arial" w:cs="Arial"/>
              </w:rPr>
            </w:pPr>
          </w:p>
          <w:p w14:paraId="36650556" w14:textId="76DA4B58" w:rsidR="00BC2A0E" w:rsidRDefault="000F01D2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-simulation en binôme : </w:t>
            </w:r>
            <w:r w:rsidR="007D4E66">
              <w:rPr>
                <w:rFonts w:ascii="Arial" w:hAnsi="Arial" w:cs="Arial"/>
              </w:rPr>
              <w:t>l’un des deux demande à l’autre de décaler ses vacances</w:t>
            </w:r>
            <w:r w:rsidR="00AB725A">
              <w:rPr>
                <w:rFonts w:ascii="Arial" w:hAnsi="Arial" w:cs="Arial"/>
              </w:rPr>
              <w:t xml:space="preserve"> car cela lui permet de réunir la famille recomposée. La deuxième personne doit dire « non ».</w:t>
            </w:r>
          </w:p>
          <w:p w14:paraId="0679550B" w14:textId="646FF709" w:rsidR="00AB725A" w:rsidRPr="00B6656A" w:rsidRDefault="00AB725A" w:rsidP="0073550B">
            <w:pPr>
              <w:rPr>
                <w:rFonts w:ascii="Arial" w:hAnsi="Arial" w:cs="Arial"/>
              </w:rPr>
            </w:pPr>
          </w:p>
        </w:tc>
      </w:tr>
      <w:tr w:rsidR="007D5747" w:rsidRPr="00B6656A" w14:paraId="6D366A48" w14:textId="77777777" w:rsidTr="00932AF1">
        <w:trPr>
          <w:trHeight w:val="383"/>
        </w:trPr>
        <w:tc>
          <w:tcPr>
            <w:tcW w:w="1129" w:type="dxa"/>
            <w:shd w:val="clear" w:color="auto" w:fill="D9D9D9" w:themeFill="background1" w:themeFillShade="D9"/>
          </w:tcPr>
          <w:p w14:paraId="3C030A08" w14:textId="2D26D9D4" w:rsidR="007D5747" w:rsidRDefault="002B67C4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15H45</w:t>
            </w:r>
          </w:p>
        </w:tc>
        <w:tc>
          <w:tcPr>
            <w:tcW w:w="7221" w:type="dxa"/>
            <w:shd w:val="clear" w:color="auto" w:fill="D9D9D9" w:themeFill="background1" w:themeFillShade="D9"/>
          </w:tcPr>
          <w:p w14:paraId="5BA4A0BB" w14:textId="71C33422" w:rsidR="007D5747" w:rsidRDefault="007D5747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Pause</w:t>
            </w:r>
          </w:p>
        </w:tc>
        <w:tc>
          <w:tcPr>
            <w:tcW w:w="6920" w:type="dxa"/>
            <w:shd w:val="clear" w:color="auto" w:fill="D9D9D9" w:themeFill="background1" w:themeFillShade="D9"/>
          </w:tcPr>
          <w:p w14:paraId="55B71F3E" w14:textId="77777777" w:rsidR="007D5747" w:rsidRDefault="007D5747" w:rsidP="0073550B">
            <w:pPr>
              <w:rPr>
                <w:rFonts w:ascii="Arial" w:hAnsi="Arial" w:cs="Arial"/>
              </w:rPr>
            </w:pPr>
          </w:p>
        </w:tc>
      </w:tr>
      <w:tr w:rsidR="007D5747" w:rsidRPr="00B6656A" w14:paraId="6E86D0F9" w14:textId="77777777" w:rsidTr="007D5747">
        <w:trPr>
          <w:trHeight w:val="525"/>
        </w:trPr>
        <w:tc>
          <w:tcPr>
            <w:tcW w:w="1129" w:type="dxa"/>
          </w:tcPr>
          <w:p w14:paraId="182CD508" w14:textId="1F78CDAB" w:rsidR="007D5747" w:rsidRDefault="002B67C4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16H00</w:t>
            </w:r>
          </w:p>
        </w:tc>
        <w:tc>
          <w:tcPr>
            <w:tcW w:w="7221" w:type="dxa"/>
          </w:tcPr>
          <w:p w14:paraId="0300BF53" w14:textId="77777777" w:rsidR="007D5747" w:rsidRDefault="007D5747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-préparer sa prise de parole en public</w:t>
            </w:r>
          </w:p>
          <w:p w14:paraId="6ED0B210" w14:textId="77777777" w:rsidR="002B67C4" w:rsidRDefault="002B67C4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.Qui est son public ?</w:t>
            </w:r>
          </w:p>
          <w:p w14:paraId="36E429F6" w14:textId="77777777" w:rsidR="002B67C4" w:rsidRDefault="00152472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.Qu’attend il ?</w:t>
            </w:r>
          </w:p>
          <w:p w14:paraId="7FAC3C99" w14:textId="77777777" w:rsidR="00932AF1" w:rsidRDefault="00152472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.3 messages majeurs</w:t>
            </w:r>
            <w:r w:rsidR="00875085">
              <w:rPr>
                <w:rFonts w:ascii="Arial" w:hAnsi="Arial" w:cs="Arial"/>
              </w:rPr>
              <w:t>.</w:t>
            </w:r>
          </w:p>
          <w:p w14:paraId="51C128C8" w14:textId="0D9DB42B" w:rsidR="00152472" w:rsidRDefault="00932AF1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  <w:r w:rsidR="00875085">
              <w:rPr>
                <w:rFonts w:ascii="Arial" w:hAnsi="Arial" w:cs="Arial"/>
              </w:rPr>
              <w:t>La maitrise du contenu</w:t>
            </w:r>
          </w:p>
          <w:p w14:paraId="21ACBF3C" w14:textId="77777777" w:rsidR="00152472" w:rsidRDefault="00152472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.L’art de la synthèse</w:t>
            </w:r>
          </w:p>
          <w:p w14:paraId="342ACAE4" w14:textId="0DC5CE56" w:rsidR="00932AF1" w:rsidRDefault="00932AF1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.La gestion du stress</w:t>
            </w:r>
          </w:p>
          <w:p w14:paraId="005C7790" w14:textId="77777777" w:rsidR="00152472" w:rsidRDefault="00875085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.Une communication </w:t>
            </w:r>
            <w:r w:rsidR="002F65FE">
              <w:rPr>
                <w:rFonts w:ascii="Arial" w:hAnsi="Arial" w:cs="Arial"/>
              </w:rPr>
              <w:t>convaincante</w:t>
            </w:r>
          </w:p>
          <w:p w14:paraId="74832ECE" w14:textId="77777777" w:rsidR="00BF3F23" w:rsidRDefault="00BF3F23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.Humilité</w:t>
            </w:r>
          </w:p>
          <w:p w14:paraId="361E4D18" w14:textId="6E5B8D11" w:rsidR="00BF3F23" w:rsidRDefault="00BF3F23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.Le regard</w:t>
            </w:r>
            <w:r w:rsidR="00B455DA">
              <w:rPr>
                <w:rFonts w:ascii="Arial" w:hAnsi="Arial" w:cs="Arial"/>
              </w:rPr>
              <w:t>, le contact visuel</w:t>
            </w:r>
          </w:p>
          <w:p w14:paraId="0AF5656F" w14:textId="6FD93DDB" w:rsidR="00192D1E" w:rsidRDefault="00192D1E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.Choix du vocabulaire, pas de jargon technique</w:t>
            </w:r>
          </w:p>
        </w:tc>
        <w:tc>
          <w:tcPr>
            <w:tcW w:w="6920" w:type="dxa"/>
          </w:tcPr>
          <w:p w14:paraId="0340F86B" w14:textId="232B0401" w:rsidR="007D5747" w:rsidRDefault="00B455DA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-document Word : tableau préparatoire</w:t>
            </w:r>
          </w:p>
        </w:tc>
      </w:tr>
      <w:tr w:rsidR="00AB34ED" w:rsidRPr="00B6656A" w14:paraId="4663D0F7" w14:textId="77777777" w:rsidTr="00853A29">
        <w:trPr>
          <w:trHeight w:val="758"/>
        </w:trPr>
        <w:tc>
          <w:tcPr>
            <w:tcW w:w="1129" w:type="dxa"/>
          </w:tcPr>
          <w:p w14:paraId="46E3592F" w14:textId="77777777" w:rsidR="00AB34ED" w:rsidRDefault="00AB34ED" w:rsidP="0073550B">
            <w:pPr>
              <w:rPr>
                <w:rFonts w:ascii="Arial" w:hAnsi="Arial" w:cs="Arial"/>
              </w:rPr>
            </w:pPr>
          </w:p>
          <w:p w14:paraId="7F7569F1" w14:textId="2014CB3E" w:rsidR="00192D1E" w:rsidRPr="00B6656A" w:rsidRDefault="00192D1E" w:rsidP="0073550B">
            <w:pPr>
              <w:rPr>
                <w:rFonts w:ascii="Arial" w:hAnsi="Arial" w:cs="Arial"/>
              </w:rPr>
            </w:pPr>
          </w:p>
        </w:tc>
        <w:tc>
          <w:tcPr>
            <w:tcW w:w="7221" w:type="dxa"/>
          </w:tcPr>
          <w:p w14:paraId="7E5470B7" w14:textId="77777777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Fin de formation :</w:t>
            </w:r>
          </w:p>
          <w:p w14:paraId="08750648" w14:textId="77777777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 xml:space="preserve">-synthèse </w:t>
            </w:r>
          </w:p>
          <w:p w14:paraId="0C7EBDEB" w14:textId="77777777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-évaluation des acquis </w:t>
            </w:r>
          </w:p>
          <w:p w14:paraId="754897F7" w14:textId="77777777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-prospective</w:t>
            </w:r>
          </w:p>
          <w:p w14:paraId="566E3EDB" w14:textId="7CFAD663" w:rsid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-bilan de la journée</w:t>
            </w:r>
          </w:p>
        </w:tc>
        <w:tc>
          <w:tcPr>
            <w:tcW w:w="6920" w:type="dxa"/>
          </w:tcPr>
          <w:p w14:paraId="284FE0C6" w14:textId="77777777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-passage en revue en fonction des objectifs ; point sur les objectifs individuels</w:t>
            </w:r>
          </w:p>
          <w:p w14:paraId="1B6EC806" w14:textId="77777777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-quizz d’évaluation</w:t>
            </w:r>
          </w:p>
          <w:p w14:paraId="03FC5B96" w14:textId="134F390B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-plan d’actions de l’apprenant</w:t>
            </w:r>
            <w:r w:rsidR="00F8303F">
              <w:rPr>
                <w:rFonts w:ascii="Arial" w:hAnsi="Arial" w:cs="Arial"/>
              </w:rPr>
              <w:t> :</w:t>
            </w:r>
            <w:r w:rsidR="00F8303F">
              <w:t xml:space="preserve"> </w:t>
            </w:r>
            <w:r w:rsidR="00F8303F" w:rsidRPr="00F8303F">
              <w:rPr>
                <w:rFonts w:ascii="Arial" w:hAnsi="Arial" w:cs="Arial"/>
              </w:rPr>
              <w:t>et demain, les prochains pas ?</w:t>
            </w:r>
          </w:p>
          <w:p w14:paraId="415D80E4" w14:textId="77777777" w:rsid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-échange verbal et questionnaire de satisfaction à chaud</w:t>
            </w:r>
          </w:p>
          <w:p w14:paraId="5E6E3E95" w14:textId="614C2613" w:rsidR="00F8303F" w:rsidRPr="00B6656A" w:rsidRDefault="00F8303F" w:rsidP="00AB34ED">
            <w:pPr>
              <w:rPr>
                <w:rFonts w:ascii="Arial" w:hAnsi="Arial" w:cs="Arial"/>
              </w:rPr>
            </w:pPr>
          </w:p>
        </w:tc>
      </w:tr>
    </w:tbl>
    <w:p w14:paraId="3A34245A" w14:textId="08661C09" w:rsidR="0092173C" w:rsidRDefault="0092173C" w:rsidP="0092173C">
      <w:pPr>
        <w:ind w:left="284"/>
        <w:rPr>
          <w:rFonts w:ascii="Arial" w:hAnsi="Arial" w:cs="Arial"/>
          <w:sz w:val="24"/>
          <w:szCs w:val="24"/>
        </w:rPr>
      </w:pPr>
    </w:p>
    <w:p w14:paraId="199A6021" w14:textId="77777777" w:rsidR="009D1A05" w:rsidRDefault="009D1A05" w:rsidP="0092173C">
      <w:pPr>
        <w:ind w:left="284"/>
        <w:rPr>
          <w:rFonts w:ascii="Arial" w:hAnsi="Arial" w:cs="Arial"/>
          <w:sz w:val="24"/>
          <w:szCs w:val="24"/>
        </w:rPr>
      </w:pPr>
    </w:p>
    <w:p w14:paraId="468D44B0" w14:textId="77777777" w:rsidR="009D1A05" w:rsidRDefault="009D1A05" w:rsidP="0092173C">
      <w:pPr>
        <w:ind w:left="284"/>
        <w:rPr>
          <w:rFonts w:ascii="Arial" w:hAnsi="Arial" w:cs="Arial"/>
          <w:sz w:val="24"/>
          <w:szCs w:val="24"/>
        </w:rPr>
      </w:pPr>
    </w:p>
    <w:p w14:paraId="3993DF38" w14:textId="77777777" w:rsidR="009D1A05" w:rsidRDefault="009D1A05" w:rsidP="0092173C">
      <w:pPr>
        <w:ind w:left="284"/>
        <w:rPr>
          <w:rFonts w:ascii="Arial" w:hAnsi="Arial" w:cs="Arial"/>
          <w:sz w:val="24"/>
          <w:szCs w:val="24"/>
        </w:rPr>
      </w:pPr>
    </w:p>
    <w:p w14:paraId="5C5A671F" w14:textId="77777777" w:rsidR="009D1A05" w:rsidRPr="0092173C" w:rsidRDefault="009D1A05" w:rsidP="0092173C">
      <w:pPr>
        <w:ind w:left="284"/>
        <w:rPr>
          <w:rFonts w:ascii="Arial" w:hAnsi="Arial" w:cs="Arial"/>
          <w:sz w:val="24"/>
          <w:szCs w:val="24"/>
        </w:rPr>
      </w:pPr>
    </w:p>
    <w:p w14:paraId="7DEDE751" w14:textId="2AD005DD" w:rsidR="00B6656A" w:rsidRPr="00B6656A" w:rsidRDefault="00B6656A">
      <w:pPr>
        <w:rPr>
          <w:rFonts w:ascii="Arial" w:hAnsi="Arial" w:cs="Arial"/>
        </w:rPr>
      </w:pPr>
    </w:p>
    <w:tbl>
      <w:tblPr>
        <w:tblStyle w:val="Grilledutableau"/>
        <w:tblpPr w:leftFromText="141" w:rightFromText="141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1129"/>
        <w:gridCol w:w="7221"/>
        <w:gridCol w:w="6920"/>
      </w:tblGrid>
      <w:tr w:rsidR="00356A24" w:rsidRPr="00B6656A" w14:paraId="74DAE8C0" w14:textId="77777777" w:rsidTr="00B95A50">
        <w:trPr>
          <w:trHeight w:val="804"/>
          <w:tblHeader/>
        </w:trPr>
        <w:tc>
          <w:tcPr>
            <w:tcW w:w="1129" w:type="dxa"/>
          </w:tcPr>
          <w:p w14:paraId="126FFDD6" w14:textId="77777777" w:rsidR="00356A24" w:rsidRDefault="00356A24" w:rsidP="00B95A50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4A1CF5">
              <w:rPr>
                <w:rFonts w:ascii="Arial" w:hAnsi="Arial" w:cs="Arial"/>
                <w:b/>
                <w:bCs/>
                <w:color w:val="E95D0F"/>
              </w:rPr>
              <w:lastRenderedPageBreak/>
              <w:t>JOUR 1</w:t>
            </w:r>
          </w:p>
          <w:p w14:paraId="36B53D11" w14:textId="50A55AE4" w:rsidR="00DC4BA6" w:rsidRPr="004A1CF5" w:rsidRDefault="00DC4BA6" w:rsidP="00B95A50">
            <w:pPr>
              <w:rPr>
                <w:rFonts w:ascii="Arial" w:hAnsi="Arial" w:cs="Arial"/>
                <w:b/>
                <w:bCs/>
                <w:color w:val="E95D0F"/>
              </w:rPr>
            </w:pPr>
            <w:r>
              <w:rPr>
                <w:rFonts w:ascii="Arial" w:hAnsi="Arial" w:cs="Arial"/>
                <w:b/>
                <w:bCs/>
                <w:color w:val="E95D0F"/>
              </w:rPr>
              <w:t>½ journée</w:t>
            </w:r>
          </w:p>
        </w:tc>
        <w:tc>
          <w:tcPr>
            <w:tcW w:w="14141" w:type="dxa"/>
            <w:gridSpan w:val="2"/>
          </w:tcPr>
          <w:p w14:paraId="61F48EA3" w14:textId="77777777" w:rsidR="00356A24" w:rsidRDefault="00356A24" w:rsidP="00B95A50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73550B">
              <w:rPr>
                <w:rFonts w:ascii="Arial" w:hAnsi="Arial" w:cs="Arial"/>
                <w:b/>
                <w:bCs/>
                <w:color w:val="E95D0F"/>
              </w:rPr>
              <w:t>Objectifs :</w:t>
            </w:r>
          </w:p>
          <w:p w14:paraId="7E10FEC5" w14:textId="77777777" w:rsidR="00356A24" w:rsidRPr="003B1846" w:rsidRDefault="00356A24" w:rsidP="00B95A50">
            <w:pPr>
              <w:rPr>
                <w:rFonts w:ascii="Arial" w:hAnsi="Arial" w:cs="Arial"/>
                <w:color w:val="E95D0F"/>
              </w:rPr>
            </w:pPr>
            <w:r>
              <w:rPr>
                <w:rFonts w:ascii="Arial" w:hAnsi="Arial" w:cs="Arial"/>
                <w:color w:val="E95D0F"/>
              </w:rPr>
              <w:t>-</w:t>
            </w:r>
            <w:r w:rsidRPr="003B1846">
              <w:rPr>
                <w:rFonts w:ascii="Arial" w:hAnsi="Arial" w:cs="Arial"/>
                <w:color w:val="E95D0F"/>
              </w:rPr>
              <w:t>S’affirmer dans sa vie professionnelle en maîtrisant les outils de l’assertivité,</w:t>
            </w:r>
          </w:p>
          <w:p w14:paraId="6D0AB98F" w14:textId="77777777" w:rsidR="00356A24" w:rsidRPr="003B1846" w:rsidRDefault="00356A24" w:rsidP="00B95A50">
            <w:pPr>
              <w:rPr>
                <w:rFonts w:ascii="Arial" w:hAnsi="Arial" w:cs="Arial"/>
                <w:color w:val="E95D0F"/>
              </w:rPr>
            </w:pPr>
            <w:r>
              <w:rPr>
                <w:rFonts w:ascii="Arial" w:hAnsi="Arial" w:cs="Arial"/>
                <w:color w:val="E95D0F"/>
              </w:rPr>
              <w:t>-</w:t>
            </w:r>
            <w:r w:rsidRPr="003B1846">
              <w:rPr>
                <w:rFonts w:ascii="Arial" w:hAnsi="Arial" w:cs="Arial"/>
                <w:color w:val="E95D0F"/>
              </w:rPr>
              <w:t>Développer sa confiance en soi et contrôler ses émotions,</w:t>
            </w:r>
          </w:p>
          <w:p w14:paraId="4F7D95AA" w14:textId="77777777" w:rsidR="00356A24" w:rsidRPr="002A1EDB" w:rsidRDefault="00356A24" w:rsidP="00B95A50">
            <w:pPr>
              <w:rPr>
                <w:rFonts w:ascii="Arial" w:hAnsi="Arial" w:cs="Arial"/>
                <w:color w:val="E95D0F"/>
              </w:rPr>
            </w:pPr>
            <w:r>
              <w:rPr>
                <w:rFonts w:ascii="Arial" w:hAnsi="Arial" w:cs="Arial"/>
                <w:color w:val="E95D0F"/>
              </w:rPr>
              <w:t>-</w:t>
            </w:r>
            <w:r w:rsidRPr="003B1846">
              <w:rPr>
                <w:rFonts w:ascii="Arial" w:hAnsi="Arial" w:cs="Arial"/>
                <w:color w:val="E95D0F"/>
              </w:rPr>
              <w:t>Améliorer ses relations avec ses collègues, sa hiérarchie et/ou ses collaborateurs</w:t>
            </w:r>
          </w:p>
          <w:p w14:paraId="1FE37832" w14:textId="77777777" w:rsidR="00356A24" w:rsidRPr="00D90196" w:rsidRDefault="00356A24" w:rsidP="00B95A50">
            <w:pPr>
              <w:rPr>
                <w:rFonts w:ascii="Arial" w:hAnsi="Arial" w:cs="Arial"/>
                <w:color w:val="4472C4" w:themeColor="accent1"/>
              </w:rPr>
            </w:pPr>
            <w:r w:rsidRPr="00D90196">
              <w:rPr>
                <w:rFonts w:ascii="Arial" w:hAnsi="Arial" w:cs="Arial"/>
                <w:color w:val="4472C4" w:themeColor="accent1"/>
              </w:rPr>
              <w:t>https://meltis.fr/efficacite-professionnelle/10-techniques-imparables-de-communication-assertive/</w:t>
            </w:r>
          </w:p>
          <w:p w14:paraId="7486DD0B" w14:textId="77777777" w:rsidR="00356A24" w:rsidRPr="00B6656A" w:rsidRDefault="00356A24" w:rsidP="00B95A50">
            <w:pPr>
              <w:jc w:val="center"/>
              <w:rPr>
                <w:rFonts w:ascii="Arial" w:hAnsi="Arial" w:cs="Arial"/>
              </w:rPr>
            </w:pPr>
          </w:p>
        </w:tc>
      </w:tr>
      <w:tr w:rsidR="00356A24" w:rsidRPr="00B6656A" w14:paraId="1CB97CB2" w14:textId="77777777" w:rsidTr="00B95A50">
        <w:trPr>
          <w:trHeight w:val="384"/>
          <w:tblHeader/>
        </w:trPr>
        <w:tc>
          <w:tcPr>
            <w:tcW w:w="1129" w:type="dxa"/>
          </w:tcPr>
          <w:p w14:paraId="0D201466" w14:textId="77777777" w:rsidR="00356A24" w:rsidRPr="00B6656A" w:rsidRDefault="00356A24" w:rsidP="00B95A50">
            <w:pPr>
              <w:rPr>
                <w:rFonts w:ascii="Arial" w:hAnsi="Arial" w:cs="Arial"/>
              </w:rPr>
            </w:pPr>
          </w:p>
        </w:tc>
        <w:tc>
          <w:tcPr>
            <w:tcW w:w="7221" w:type="dxa"/>
          </w:tcPr>
          <w:p w14:paraId="22BB5044" w14:textId="77777777" w:rsidR="00356A24" w:rsidRPr="005406FB" w:rsidRDefault="00356A24" w:rsidP="00B95A50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Fond</w:t>
            </w:r>
          </w:p>
        </w:tc>
        <w:tc>
          <w:tcPr>
            <w:tcW w:w="6920" w:type="dxa"/>
          </w:tcPr>
          <w:p w14:paraId="070317EC" w14:textId="77777777" w:rsidR="00356A24" w:rsidRPr="005406FB" w:rsidRDefault="00356A24" w:rsidP="00B95A50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Forme</w:t>
            </w:r>
          </w:p>
        </w:tc>
      </w:tr>
      <w:tr w:rsidR="00356A24" w:rsidRPr="00B6656A" w14:paraId="092B28F1" w14:textId="77777777" w:rsidTr="00B95A50">
        <w:trPr>
          <w:trHeight w:val="804"/>
        </w:trPr>
        <w:tc>
          <w:tcPr>
            <w:tcW w:w="1129" w:type="dxa"/>
          </w:tcPr>
          <w:p w14:paraId="12F188D7" w14:textId="77777777" w:rsidR="00356A24" w:rsidRPr="00B6656A" w:rsidRDefault="00356A24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9h00</w:t>
            </w:r>
          </w:p>
        </w:tc>
        <w:tc>
          <w:tcPr>
            <w:tcW w:w="7221" w:type="dxa"/>
          </w:tcPr>
          <w:p w14:paraId="6DA41964" w14:textId="77777777" w:rsidR="00356A24" w:rsidRDefault="00356A24" w:rsidP="00DC4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Accueil </w:t>
            </w:r>
            <w:r w:rsidR="001A3CF3">
              <w:rPr>
                <w:rFonts w:ascii="Arial" w:hAnsi="Arial" w:cs="Arial"/>
              </w:rPr>
              <w:t>individuel</w:t>
            </w:r>
          </w:p>
          <w:p w14:paraId="7DE5324E" w14:textId="77777777" w:rsidR="001A3CF3" w:rsidRDefault="001A3CF3" w:rsidP="00DC4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Rappel des objectifs</w:t>
            </w:r>
            <w:r w:rsidR="00C01C28">
              <w:rPr>
                <w:rFonts w:ascii="Arial" w:hAnsi="Arial" w:cs="Arial"/>
              </w:rPr>
              <w:t xml:space="preserve"> de la formation</w:t>
            </w:r>
          </w:p>
          <w:p w14:paraId="300352EB" w14:textId="65B567D2" w:rsidR="00C01C28" w:rsidRPr="00B6656A" w:rsidRDefault="00C01C28" w:rsidP="00DC4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Point sur ses attentes</w:t>
            </w:r>
          </w:p>
        </w:tc>
        <w:tc>
          <w:tcPr>
            <w:tcW w:w="6920" w:type="dxa"/>
          </w:tcPr>
          <w:p w14:paraId="0A90DDE9" w14:textId="77777777" w:rsidR="00356A24" w:rsidRDefault="00356A24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Echange</w:t>
            </w:r>
          </w:p>
          <w:p w14:paraId="729DF3A1" w14:textId="77777777" w:rsidR="00356A24" w:rsidRDefault="00356A24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Tableau blanc ou </w:t>
            </w:r>
            <w:proofErr w:type="spellStart"/>
            <w:r>
              <w:rPr>
                <w:rFonts w:ascii="Arial" w:hAnsi="Arial" w:cs="Arial"/>
              </w:rPr>
              <w:t>paper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board</w:t>
            </w:r>
            <w:proofErr w:type="spellEnd"/>
          </w:p>
          <w:p w14:paraId="30986C56" w14:textId="77777777" w:rsidR="00356A24" w:rsidRDefault="00356A24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Slide : objectifs</w:t>
            </w:r>
          </w:p>
          <w:p w14:paraId="6280FB07" w14:textId="7933EE03" w:rsidR="00356A24" w:rsidRPr="00B6656A" w:rsidRDefault="00356A24" w:rsidP="00B95A50">
            <w:pPr>
              <w:rPr>
                <w:rFonts w:ascii="Arial" w:hAnsi="Arial" w:cs="Arial"/>
              </w:rPr>
            </w:pPr>
          </w:p>
        </w:tc>
      </w:tr>
      <w:tr w:rsidR="00356A24" w:rsidRPr="00B6656A" w14:paraId="1E700ECE" w14:textId="77777777" w:rsidTr="00B95A50">
        <w:trPr>
          <w:trHeight w:val="758"/>
        </w:trPr>
        <w:tc>
          <w:tcPr>
            <w:tcW w:w="1129" w:type="dxa"/>
          </w:tcPr>
          <w:p w14:paraId="57CE6085" w14:textId="0008BB26" w:rsidR="00356A24" w:rsidRPr="00B6656A" w:rsidRDefault="00356A24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9h</w:t>
            </w:r>
            <w:r w:rsidR="00C01C28">
              <w:rPr>
                <w:rFonts w:ascii="Arial" w:hAnsi="Arial" w:cs="Arial"/>
              </w:rPr>
              <w:t>15</w:t>
            </w:r>
          </w:p>
        </w:tc>
        <w:tc>
          <w:tcPr>
            <w:tcW w:w="7221" w:type="dxa"/>
          </w:tcPr>
          <w:p w14:paraId="2359A649" w14:textId="29B116B3" w:rsidR="00356A24" w:rsidRDefault="00356A24" w:rsidP="00B95A50">
            <w:pPr>
              <w:rPr>
                <w:rFonts w:ascii="Arial" w:hAnsi="Arial" w:cs="Arial"/>
              </w:rPr>
            </w:pPr>
            <w:r w:rsidRPr="001B62BA">
              <w:rPr>
                <w:rFonts w:ascii="Arial" w:hAnsi="Arial" w:cs="Arial"/>
                <w:b/>
                <w:bCs/>
              </w:rPr>
              <w:t xml:space="preserve">Objectif pédagogique partiel </w:t>
            </w:r>
            <w:r w:rsidR="00FD0222">
              <w:rPr>
                <w:rFonts w:ascii="Arial" w:hAnsi="Arial" w:cs="Arial"/>
                <w:b/>
                <w:bCs/>
              </w:rPr>
              <w:t>3</w:t>
            </w:r>
            <w:r w:rsidRPr="001B62BA">
              <w:rPr>
                <w:rFonts w:ascii="Arial" w:hAnsi="Arial" w:cs="Arial"/>
                <w:b/>
                <w:bCs/>
              </w:rPr>
              <w:t> :</w:t>
            </w:r>
          </w:p>
          <w:p w14:paraId="12C38A18" w14:textId="64668000" w:rsidR="00356A24" w:rsidRPr="00F9186E" w:rsidRDefault="00FD0222" w:rsidP="00B95A50">
            <w:pPr>
              <w:rPr>
                <w:rFonts w:ascii="Arial" w:hAnsi="Arial" w:cs="Arial"/>
                <w:b/>
                <w:bCs/>
              </w:rPr>
            </w:pPr>
            <w:r w:rsidRPr="00F9186E">
              <w:rPr>
                <w:rFonts w:ascii="Arial" w:hAnsi="Arial" w:cs="Arial"/>
                <w:b/>
                <w:bCs/>
              </w:rPr>
              <w:t>Améliorer ses relations avec ses collègues</w:t>
            </w:r>
            <w:r w:rsidR="00F101B1" w:rsidRPr="00F9186E">
              <w:rPr>
                <w:rFonts w:ascii="Arial" w:hAnsi="Arial" w:cs="Arial"/>
                <w:b/>
                <w:bCs/>
              </w:rPr>
              <w:t>, sa hiérarchie et/ou ses collaborateurs</w:t>
            </w:r>
          </w:p>
          <w:p w14:paraId="5BD11331" w14:textId="77777777" w:rsidR="00F101B1" w:rsidRDefault="00F101B1" w:rsidP="00B95A50">
            <w:pPr>
              <w:rPr>
                <w:rFonts w:ascii="Arial" w:hAnsi="Arial" w:cs="Arial"/>
              </w:rPr>
            </w:pPr>
          </w:p>
          <w:p w14:paraId="14768922" w14:textId="222EDC8D" w:rsidR="00F101B1" w:rsidRDefault="00F101B1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Point sur le plan de progression </w:t>
            </w:r>
            <w:r w:rsidR="00B051CB">
              <w:rPr>
                <w:rFonts w:ascii="Arial" w:hAnsi="Arial" w:cs="Arial"/>
              </w:rPr>
              <w:t>de l’apprenant</w:t>
            </w:r>
          </w:p>
          <w:p w14:paraId="7E3CE523" w14:textId="77777777" w:rsidR="00B051CB" w:rsidRDefault="00B051CB" w:rsidP="00B95A50">
            <w:pPr>
              <w:rPr>
                <w:rFonts w:ascii="Arial" w:hAnsi="Arial" w:cs="Arial"/>
              </w:rPr>
            </w:pPr>
          </w:p>
          <w:p w14:paraId="122AB00A" w14:textId="77777777" w:rsidR="00B051CB" w:rsidRDefault="00B051CB" w:rsidP="00B95A50">
            <w:pPr>
              <w:rPr>
                <w:rFonts w:ascii="Arial" w:hAnsi="Arial" w:cs="Arial"/>
              </w:rPr>
            </w:pPr>
          </w:p>
          <w:p w14:paraId="2099395C" w14:textId="77777777" w:rsidR="00B051CB" w:rsidRDefault="00B051CB" w:rsidP="00B95A50">
            <w:pPr>
              <w:rPr>
                <w:rFonts w:ascii="Arial" w:hAnsi="Arial" w:cs="Arial"/>
              </w:rPr>
            </w:pPr>
          </w:p>
          <w:p w14:paraId="21863B8F" w14:textId="57C969D7" w:rsidR="00B051CB" w:rsidRDefault="00B051CB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Quels prochains pas ?</w:t>
            </w:r>
          </w:p>
          <w:p w14:paraId="72956833" w14:textId="77777777" w:rsidR="00356A24" w:rsidRPr="00B6656A" w:rsidRDefault="00356A24" w:rsidP="00B95A50">
            <w:pPr>
              <w:rPr>
                <w:rFonts w:ascii="Arial" w:hAnsi="Arial" w:cs="Arial"/>
              </w:rPr>
            </w:pPr>
          </w:p>
        </w:tc>
        <w:tc>
          <w:tcPr>
            <w:tcW w:w="6920" w:type="dxa"/>
          </w:tcPr>
          <w:p w14:paraId="68CB502E" w14:textId="77777777" w:rsidR="00356A24" w:rsidRDefault="00356A24" w:rsidP="00B95A50">
            <w:pPr>
              <w:rPr>
                <w:rFonts w:ascii="Arial" w:hAnsi="Arial" w:cs="Arial"/>
              </w:rPr>
            </w:pPr>
          </w:p>
          <w:p w14:paraId="5ACFE507" w14:textId="77777777" w:rsidR="00356A24" w:rsidRDefault="00356A24" w:rsidP="00B95A50">
            <w:pPr>
              <w:rPr>
                <w:rFonts w:ascii="Arial" w:hAnsi="Arial" w:cs="Arial"/>
              </w:rPr>
            </w:pPr>
          </w:p>
          <w:p w14:paraId="0F48A2E4" w14:textId="77777777" w:rsidR="00356A24" w:rsidRDefault="00356A24" w:rsidP="00B95A50">
            <w:pPr>
              <w:rPr>
                <w:rFonts w:ascii="Arial" w:hAnsi="Arial" w:cs="Arial"/>
              </w:rPr>
            </w:pPr>
          </w:p>
          <w:p w14:paraId="707D39EF" w14:textId="77777777" w:rsidR="00B051CB" w:rsidRDefault="00B051CB" w:rsidP="00B95A50">
            <w:pPr>
              <w:rPr>
                <w:rFonts w:ascii="Arial" w:hAnsi="Arial" w:cs="Arial"/>
              </w:rPr>
            </w:pPr>
          </w:p>
          <w:p w14:paraId="42005C10" w14:textId="77777777" w:rsidR="00B051CB" w:rsidRDefault="00B051CB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-quels objectifs</w:t>
            </w:r>
          </w:p>
          <w:p w14:paraId="5B0285CB" w14:textId="77777777" w:rsidR="00B051CB" w:rsidRDefault="00B051CB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-quelles avancées</w:t>
            </w:r>
          </w:p>
          <w:p w14:paraId="0B7ECFF5" w14:textId="77777777" w:rsidR="00B051CB" w:rsidRDefault="00B051CB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-comment reproduire ?</w:t>
            </w:r>
          </w:p>
          <w:p w14:paraId="6901400B" w14:textId="77777777" w:rsidR="00B051CB" w:rsidRDefault="00B051CB" w:rsidP="00B95A50">
            <w:pPr>
              <w:rPr>
                <w:rFonts w:ascii="Arial" w:hAnsi="Arial" w:cs="Arial"/>
              </w:rPr>
            </w:pPr>
          </w:p>
          <w:p w14:paraId="35FBF59A" w14:textId="36556571" w:rsidR="00B051CB" w:rsidRDefault="00B051CB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-méthodes</w:t>
            </w:r>
          </w:p>
          <w:p w14:paraId="051CB3AA" w14:textId="1FCA14CF" w:rsidR="007C2088" w:rsidRDefault="007C2088" w:rsidP="00B95A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-plan de progression</w:t>
            </w:r>
          </w:p>
          <w:p w14:paraId="0691B241" w14:textId="7002C993" w:rsidR="00B051CB" w:rsidRPr="00B6656A" w:rsidRDefault="00B051CB" w:rsidP="00B95A50">
            <w:pPr>
              <w:rPr>
                <w:rFonts w:ascii="Arial" w:hAnsi="Arial" w:cs="Arial"/>
              </w:rPr>
            </w:pPr>
          </w:p>
        </w:tc>
      </w:tr>
      <w:tr w:rsidR="00356A24" w:rsidRPr="00B6656A" w14:paraId="3864BE19" w14:textId="77777777" w:rsidTr="00B95A50">
        <w:trPr>
          <w:trHeight w:val="758"/>
        </w:trPr>
        <w:tc>
          <w:tcPr>
            <w:tcW w:w="1129" w:type="dxa"/>
          </w:tcPr>
          <w:p w14:paraId="111E13A7" w14:textId="10166D0B" w:rsidR="00356A24" w:rsidRPr="00B6656A" w:rsidRDefault="00356A24" w:rsidP="00B95A50">
            <w:pPr>
              <w:rPr>
                <w:rFonts w:ascii="Arial" w:hAnsi="Arial" w:cs="Arial"/>
              </w:rPr>
            </w:pPr>
          </w:p>
        </w:tc>
        <w:tc>
          <w:tcPr>
            <w:tcW w:w="7221" w:type="dxa"/>
          </w:tcPr>
          <w:p w14:paraId="1C8A81A5" w14:textId="77777777" w:rsidR="00621670" w:rsidRPr="00AB34ED" w:rsidRDefault="00621670" w:rsidP="00621670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Fin de formation :</w:t>
            </w:r>
          </w:p>
          <w:p w14:paraId="089C640C" w14:textId="77777777" w:rsidR="00621670" w:rsidRPr="00AB34ED" w:rsidRDefault="00621670" w:rsidP="00621670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 xml:space="preserve">-synthèse </w:t>
            </w:r>
          </w:p>
          <w:p w14:paraId="72B6D050" w14:textId="77777777" w:rsidR="00621670" w:rsidRPr="00AB34ED" w:rsidRDefault="00621670" w:rsidP="00621670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-évaluation des acquis </w:t>
            </w:r>
          </w:p>
          <w:p w14:paraId="6A62707D" w14:textId="77777777" w:rsidR="00621670" w:rsidRPr="00AB34ED" w:rsidRDefault="00621670" w:rsidP="00621670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-prospective</w:t>
            </w:r>
          </w:p>
          <w:p w14:paraId="3CFA1591" w14:textId="77777777" w:rsidR="00356A24" w:rsidRDefault="00621670" w:rsidP="00621670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 xml:space="preserve">-bilan de la </w:t>
            </w:r>
            <w:r w:rsidR="00BC5BC6">
              <w:rPr>
                <w:rFonts w:ascii="Arial" w:hAnsi="Arial" w:cs="Arial"/>
              </w:rPr>
              <w:t xml:space="preserve">demie </w:t>
            </w:r>
            <w:r w:rsidRPr="00AB34ED">
              <w:rPr>
                <w:rFonts w:ascii="Arial" w:hAnsi="Arial" w:cs="Arial"/>
              </w:rPr>
              <w:t>journée</w:t>
            </w:r>
          </w:p>
          <w:p w14:paraId="0555C4C1" w14:textId="1DEA34D8" w:rsidR="008B4065" w:rsidRDefault="008B4065" w:rsidP="00621670">
            <w:pPr>
              <w:rPr>
                <w:rFonts w:ascii="Arial" w:hAnsi="Arial" w:cs="Arial"/>
              </w:rPr>
            </w:pPr>
          </w:p>
        </w:tc>
        <w:tc>
          <w:tcPr>
            <w:tcW w:w="6920" w:type="dxa"/>
          </w:tcPr>
          <w:p w14:paraId="6E7ED28D" w14:textId="77777777" w:rsidR="00621670" w:rsidRPr="00AB34ED" w:rsidRDefault="00621670" w:rsidP="00621670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-quizz d’évaluation</w:t>
            </w:r>
          </w:p>
          <w:p w14:paraId="12606E80" w14:textId="518BE7C9" w:rsidR="00621670" w:rsidRPr="00AB34ED" w:rsidRDefault="00621670" w:rsidP="00621670">
            <w:pPr>
              <w:rPr>
                <w:rFonts w:ascii="Arial" w:hAnsi="Arial" w:cs="Arial"/>
              </w:rPr>
            </w:pPr>
          </w:p>
          <w:p w14:paraId="187BE0F8" w14:textId="77777777" w:rsidR="00621670" w:rsidRDefault="00621670" w:rsidP="00621670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-échange verbal et questionnaire de satisfaction à chaud</w:t>
            </w:r>
          </w:p>
          <w:p w14:paraId="5CE0D553" w14:textId="11E17DAE" w:rsidR="00356A24" w:rsidRPr="00B6656A" w:rsidRDefault="00356A24" w:rsidP="00B95A50">
            <w:pPr>
              <w:rPr>
                <w:rFonts w:ascii="Arial" w:hAnsi="Arial" w:cs="Arial"/>
              </w:rPr>
            </w:pPr>
          </w:p>
        </w:tc>
      </w:tr>
    </w:tbl>
    <w:p w14:paraId="097DB772" w14:textId="77777777" w:rsidR="00B6656A" w:rsidRPr="00B6656A" w:rsidRDefault="00B6656A">
      <w:pPr>
        <w:rPr>
          <w:rFonts w:ascii="Arial" w:hAnsi="Arial" w:cs="Arial"/>
        </w:rPr>
      </w:pPr>
    </w:p>
    <w:sectPr w:rsidR="00B6656A" w:rsidRPr="00B6656A" w:rsidSect="00B665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1F2FA" w14:textId="77777777" w:rsidR="00466D7B" w:rsidRDefault="00466D7B" w:rsidP="00B6656A">
      <w:pPr>
        <w:spacing w:after="0" w:line="240" w:lineRule="auto"/>
      </w:pPr>
      <w:r>
        <w:separator/>
      </w:r>
    </w:p>
  </w:endnote>
  <w:endnote w:type="continuationSeparator" w:id="0">
    <w:p w14:paraId="03A8AF24" w14:textId="77777777" w:rsidR="00466D7B" w:rsidRDefault="00466D7B" w:rsidP="00B66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C1F54" w14:textId="77777777" w:rsidR="00622161" w:rsidRDefault="006221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E9484" w14:textId="31F634BC" w:rsidR="00B6656A" w:rsidRDefault="00B6656A" w:rsidP="00B6656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49DDD6C5" wp14:editId="5E852592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AC3039F" w14:textId="34514B1E" w:rsidR="00B6656A" w:rsidRDefault="00000000" w:rsidP="00B6656A">
    <w:pPr>
      <w:pStyle w:val="Pieddepage"/>
      <w:jc w:val="center"/>
    </w:pPr>
    <w:hyperlink r:id="rId2" w:history="1">
      <w:r w:rsidR="00B6656A" w:rsidRPr="0062499D">
        <w:rPr>
          <w:rStyle w:val="Lienhypertexte"/>
          <w:sz w:val="16"/>
          <w:szCs w:val="16"/>
        </w:rPr>
        <w:t>www.njm-conseil.fr</w:t>
      </w:r>
    </w:hyperlink>
    <w:r w:rsidR="00B6656A">
      <w:rPr>
        <w:color w:val="BFBFBF" w:themeColor="background1" w:themeShade="BF"/>
        <w:sz w:val="16"/>
        <w:szCs w:val="16"/>
      </w:rPr>
      <w:t xml:space="preserve"> SAS NJM Conseil au capital social de 3 000€ N°RCS Rodez 534 935 473 NAF : 7022Z N° Activité : 73120063512</w:t>
    </w:r>
    <w:r w:rsidR="00522CEC">
      <w:rPr>
        <w:color w:val="BFBFBF" w:themeColor="background1" w:themeShade="BF"/>
        <w:sz w:val="16"/>
        <w:szCs w:val="16"/>
      </w:rPr>
      <w:t xml:space="preserve"> Qualiopi C2-6 V1 16-11-2020</w:t>
    </w:r>
  </w:p>
  <w:p w14:paraId="4D51DBD3" w14:textId="77777777" w:rsidR="00B6656A" w:rsidRPr="00B6656A" w:rsidRDefault="00B6656A" w:rsidP="00B6656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BE898" w14:textId="77777777" w:rsidR="00622161" w:rsidRDefault="006221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2910D" w14:textId="77777777" w:rsidR="00466D7B" w:rsidRDefault="00466D7B" w:rsidP="00B6656A">
      <w:pPr>
        <w:spacing w:after="0" w:line="240" w:lineRule="auto"/>
      </w:pPr>
      <w:r>
        <w:separator/>
      </w:r>
    </w:p>
  </w:footnote>
  <w:footnote w:type="continuationSeparator" w:id="0">
    <w:p w14:paraId="7D52A06A" w14:textId="77777777" w:rsidR="00466D7B" w:rsidRDefault="00466D7B" w:rsidP="00B66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F1B24" w14:textId="77777777" w:rsidR="00622161" w:rsidRDefault="006221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B1044" w14:textId="47DD3FC8" w:rsidR="00B6656A" w:rsidRDefault="00622161" w:rsidP="00B6656A">
    <w:pPr>
      <w:pStyle w:val="En-tte"/>
      <w:tabs>
        <w:tab w:val="clear" w:pos="4536"/>
        <w:tab w:val="clear" w:pos="9072"/>
        <w:tab w:val="left" w:pos="13620"/>
      </w:tabs>
    </w:pPr>
    <w:sdt>
      <w:sdtPr>
        <w:id w:val="466170096"/>
        <w:docPartObj>
          <w:docPartGallery w:val="Page Numbers (Margins)"/>
          <w:docPartUnique/>
        </w:docPartObj>
      </w:sdtPr>
      <w:sdtContent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DCB0638" wp14:editId="07B058A3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1889760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3" name="Ellips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A66B7" w14:textId="77777777" w:rsidR="00622161" w:rsidRDefault="00622161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1DCB0638" id="Ellipse 3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0BA66B7" w14:textId="77777777" w:rsidR="00622161" w:rsidRDefault="00622161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B6656A">
      <w:rPr>
        <w:noProof/>
        <w:lang w:eastAsia="fr-FR"/>
      </w:rPr>
      <w:drawing>
        <wp:inline distT="0" distB="0" distL="0" distR="0" wp14:anchorId="230E0318" wp14:editId="6B996537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6656A">
      <w:t xml:space="preserve"> </w:t>
    </w:r>
    <w:r w:rsidR="00B6656A">
      <w:tab/>
      <w:t xml:space="preserve">   </w:t>
    </w:r>
    <w:r w:rsidR="00B6656A">
      <w:rPr>
        <w:noProof/>
      </w:rPr>
      <w:drawing>
        <wp:inline distT="0" distB="0" distL="0" distR="0" wp14:anchorId="0FF927A8" wp14:editId="647300CA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5AD73" w14:textId="77777777" w:rsidR="00622161" w:rsidRDefault="0062216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F0B6E"/>
    <w:multiLevelType w:val="hybridMultilevel"/>
    <w:tmpl w:val="8CF4D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36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6A"/>
    <w:rsid w:val="00012D73"/>
    <w:rsid w:val="00013C6F"/>
    <w:rsid w:val="000253FF"/>
    <w:rsid w:val="00054190"/>
    <w:rsid w:val="000636E2"/>
    <w:rsid w:val="000C4895"/>
    <w:rsid w:val="000D0377"/>
    <w:rsid w:val="000D44C9"/>
    <w:rsid w:val="000F01D2"/>
    <w:rsid w:val="00105C75"/>
    <w:rsid w:val="00152472"/>
    <w:rsid w:val="0015415D"/>
    <w:rsid w:val="00187122"/>
    <w:rsid w:val="00192D1E"/>
    <w:rsid w:val="001A3CF3"/>
    <w:rsid w:val="001B62BA"/>
    <w:rsid w:val="0021620A"/>
    <w:rsid w:val="002173E3"/>
    <w:rsid w:val="002215AB"/>
    <w:rsid w:val="00230E33"/>
    <w:rsid w:val="002348D9"/>
    <w:rsid w:val="00267744"/>
    <w:rsid w:val="00277918"/>
    <w:rsid w:val="00292903"/>
    <w:rsid w:val="002A1EDB"/>
    <w:rsid w:val="002B52F2"/>
    <w:rsid w:val="002B67C4"/>
    <w:rsid w:val="002E4595"/>
    <w:rsid w:val="002F65FE"/>
    <w:rsid w:val="0031365C"/>
    <w:rsid w:val="00314AA2"/>
    <w:rsid w:val="00316E57"/>
    <w:rsid w:val="0033257C"/>
    <w:rsid w:val="00340434"/>
    <w:rsid w:val="00343B3E"/>
    <w:rsid w:val="00354A4A"/>
    <w:rsid w:val="00355A54"/>
    <w:rsid w:val="00356A24"/>
    <w:rsid w:val="0038333F"/>
    <w:rsid w:val="00391BAC"/>
    <w:rsid w:val="003B1846"/>
    <w:rsid w:val="003D28D7"/>
    <w:rsid w:val="003D665B"/>
    <w:rsid w:val="003F6D85"/>
    <w:rsid w:val="00407F4B"/>
    <w:rsid w:val="00411A5C"/>
    <w:rsid w:val="00432093"/>
    <w:rsid w:val="00450CED"/>
    <w:rsid w:val="00451A8E"/>
    <w:rsid w:val="00466D7B"/>
    <w:rsid w:val="004702F1"/>
    <w:rsid w:val="004909E1"/>
    <w:rsid w:val="004965E2"/>
    <w:rsid w:val="004A1CF5"/>
    <w:rsid w:val="004F42D3"/>
    <w:rsid w:val="005020BC"/>
    <w:rsid w:val="00503C9F"/>
    <w:rsid w:val="00522CEC"/>
    <w:rsid w:val="00525A68"/>
    <w:rsid w:val="00535310"/>
    <w:rsid w:val="005406FB"/>
    <w:rsid w:val="005725A8"/>
    <w:rsid w:val="00581243"/>
    <w:rsid w:val="005A591C"/>
    <w:rsid w:val="005B700D"/>
    <w:rsid w:val="0060061E"/>
    <w:rsid w:val="00604293"/>
    <w:rsid w:val="00621670"/>
    <w:rsid w:val="00622161"/>
    <w:rsid w:val="0065726B"/>
    <w:rsid w:val="00671E30"/>
    <w:rsid w:val="00692C63"/>
    <w:rsid w:val="006A7AD4"/>
    <w:rsid w:val="006C0E81"/>
    <w:rsid w:val="006E4755"/>
    <w:rsid w:val="00713260"/>
    <w:rsid w:val="0073550B"/>
    <w:rsid w:val="00747BDE"/>
    <w:rsid w:val="007C2088"/>
    <w:rsid w:val="007D4E66"/>
    <w:rsid w:val="007D5747"/>
    <w:rsid w:val="00803BDC"/>
    <w:rsid w:val="0082713E"/>
    <w:rsid w:val="00853A29"/>
    <w:rsid w:val="00866E8C"/>
    <w:rsid w:val="00875085"/>
    <w:rsid w:val="00877C3C"/>
    <w:rsid w:val="008B4065"/>
    <w:rsid w:val="008C2B5C"/>
    <w:rsid w:val="008F4F37"/>
    <w:rsid w:val="00915697"/>
    <w:rsid w:val="009172B2"/>
    <w:rsid w:val="0092173C"/>
    <w:rsid w:val="00932AF1"/>
    <w:rsid w:val="009636CF"/>
    <w:rsid w:val="0096461C"/>
    <w:rsid w:val="009C355B"/>
    <w:rsid w:val="009D1A05"/>
    <w:rsid w:val="009E477E"/>
    <w:rsid w:val="009E5AFD"/>
    <w:rsid w:val="009F6976"/>
    <w:rsid w:val="00A10603"/>
    <w:rsid w:val="00A52C15"/>
    <w:rsid w:val="00A66602"/>
    <w:rsid w:val="00A92B62"/>
    <w:rsid w:val="00A94CA6"/>
    <w:rsid w:val="00AB34ED"/>
    <w:rsid w:val="00AB725A"/>
    <w:rsid w:val="00AB7DBC"/>
    <w:rsid w:val="00AC13CE"/>
    <w:rsid w:val="00AC4128"/>
    <w:rsid w:val="00B011C9"/>
    <w:rsid w:val="00B0492A"/>
    <w:rsid w:val="00B051CB"/>
    <w:rsid w:val="00B455DA"/>
    <w:rsid w:val="00B50BC0"/>
    <w:rsid w:val="00B6656A"/>
    <w:rsid w:val="00B97A32"/>
    <w:rsid w:val="00BB1543"/>
    <w:rsid w:val="00BC2A0E"/>
    <w:rsid w:val="00BC5BC6"/>
    <w:rsid w:val="00BD1DE1"/>
    <w:rsid w:val="00BF3F23"/>
    <w:rsid w:val="00C01C28"/>
    <w:rsid w:val="00C0286F"/>
    <w:rsid w:val="00C04C2D"/>
    <w:rsid w:val="00C408FD"/>
    <w:rsid w:val="00C67293"/>
    <w:rsid w:val="00C74134"/>
    <w:rsid w:val="00C850C6"/>
    <w:rsid w:val="00CA6BE4"/>
    <w:rsid w:val="00CF6E7F"/>
    <w:rsid w:val="00D13292"/>
    <w:rsid w:val="00D323C8"/>
    <w:rsid w:val="00D40AC6"/>
    <w:rsid w:val="00D90196"/>
    <w:rsid w:val="00D92F08"/>
    <w:rsid w:val="00DB272E"/>
    <w:rsid w:val="00DC4BA6"/>
    <w:rsid w:val="00DC78E5"/>
    <w:rsid w:val="00DE08FB"/>
    <w:rsid w:val="00E16F8D"/>
    <w:rsid w:val="00E332E8"/>
    <w:rsid w:val="00E86B54"/>
    <w:rsid w:val="00E966B8"/>
    <w:rsid w:val="00EB4070"/>
    <w:rsid w:val="00EC0D5B"/>
    <w:rsid w:val="00F101B1"/>
    <w:rsid w:val="00F14B6F"/>
    <w:rsid w:val="00F34CCD"/>
    <w:rsid w:val="00F376AC"/>
    <w:rsid w:val="00F46277"/>
    <w:rsid w:val="00F71FA8"/>
    <w:rsid w:val="00F8303F"/>
    <w:rsid w:val="00F9186E"/>
    <w:rsid w:val="00FA33FA"/>
    <w:rsid w:val="00FB061E"/>
    <w:rsid w:val="00FC5843"/>
    <w:rsid w:val="00FD0222"/>
    <w:rsid w:val="00FE0E11"/>
    <w:rsid w:val="00FF03DF"/>
    <w:rsid w:val="00FF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38EDD1"/>
  <w15:chartTrackingRefBased/>
  <w15:docId w15:val="{47C3C3B8-6E07-44F7-8CE5-C6D5AA70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A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66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66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656A"/>
  </w:style>
  <w:style w:type="paragraph" w:styleId="Pieddepage">
    <w:name w:val="footer"/>
    <w:basedOn w:val="Normal"/>
    <w:link w:val="PieddepageCar"/>
    <w:uiPriority w:val="99"/>
    <w:unhideWhenUsed/>
    <w:rsid w:val="00B66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656A"/>
  </w:style>
  <w:style w:type="character" w:styleId="Lienhypertexte">
    <w:name w:val="Hyperlink"/>
    <w:basedOn w:val="Policepardfaut"/>
    <w:uiPriority w:val="99"/>
    <w:unhideWhenUsed/>
    <w:rsid w:val="00B6656A"/>
    <w:rPr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unhideWhenUsed/>
    <w:rsid w:val="00622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joulie morand</dc:creator>
  <cp:keywords/>
  <dc:description/>
  <cp:lastModifiedBy>JOULIE NATHALIE</cp:lastModifiedBy>
  <cp:revision>134</cp:revision>
  <dcterms:created xsi:type="dcterms:W3CDTF">2023-04-05T09:09:00Z</dcterms:created>
  <dcterms:modified xsi:type="dcterms:W3CDTF">2023-04-10T15:58:00Z</dcterms:modified>
</cp:coreProperties>
</file>