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SOPs — PVS ClearView</w:t>
      </w:r>
    </w:p>
    <w:p>
      <w:pPr>
        <w:spacing w:lineRule="auto"/>
      </w:pPr>
      <w:r>
        <w:rPr/>
        <w:t xml:space="preserve">Window cleaning, gutter cleaning, pressure washing, soft washing, junk removal. Read alongside the company-wide SOPs.</w:t>
      </w:r>
    </w:p>
    <w:p>
      <w:pPr>
        <w:pStyle w:val="Heading2"/>
        <w:spacing w:lineRule="auto"/>
      </w:pPr>
      <w:r>
        <w:rPr/>
        <w:t xml:space="preserve">Service standards</w:t>
      </w:r>
    </w:p>
    <w:p>
      <w:pPr>
        <w:spacing w:lineRule="auto"/>
      </w:pPr>
      <w:r>
        <w:rPr/>
        <w:t xml:space="preserve">A finished ClearView visit means:</w:t>
      </w:r>
    </w:p>
    <w:p>
      <w:pPr>
        <w:numPr>
          <w:ilvl w:val="0"/>
          <w:numId w:val="1"/>
        </w:numPr>
        <w:spacing w:lineRule="auto"/>
      </w:pPr>
      <w:r>
        <w:rPr/>
        <w:t xml:space="preserve">All scope items completed per the work order</w:t>
      </w:r>
    </w:p>
    <w:p>
      <w:pPr>
        <w:numPr>
          <w:ilvl w:val="0"/>
          <w:numId w:val="1"/>
        </w:numPr>
        <w:spacing w:lineRule="auto"/>
      </w:pPr>
      <w:r>
        <w:rPr/>
        <w:t xml:space="preserve">No streaks, smudges, or fingerprints on glass we touched</w:t>
      </w:r>
    </w:p>
    <w:p>
      <w:pPr>
        <w:numPr>
          <w:ilvl w:val="0"/>
          <w:numId w:val="1"/>
        </w:numPr>
        <w:spacing w:lineRule="auto"/>
      </w:pPr>
      <w:r>
        <w:rPr/>
        <w:t xml:space="preserve">Sills wiped and dry</w:t>
      </w:r>
    </w:p>
    <w:p>
      <w:pPr>
        <w:numPr>
          <w:ilvl w:val="0"/>
          <w:numId w:val="1"/>
        </w:numPr>
        <w:spacing w:lineRule="auto"/>
      </w:pPr>
      <w:r>
        <w:rPr/>
        <w:t xml:space="preserve">Gutters: debris removed by hand, downspouts flushed clear</w:t>
      </w:r>
    </w:p>
    <w:p>
      <w:pPr>
        <w:numPr>
          <w:ilvl w:val="0"/>
          <w:numId w:val="1"/>
        </w:numPr>
        <w:spacing w:lineRule="auto"/>
      </w:pPr>
      <w:r>
        <w:rPr/>
        <w:t xml:space="preserve">Pressure / soft wash: surface uniformly clean, plantings rinsed, no detergent residue</w:t>
      </w:r>
    </w:p>
    <w:p>
      <w:pPr>
        <w:numPr>
          <w:ilvl w:val="0"/>
          <w:numId w:val="1"/>
        </w:numPr>
        <w:spacing w:lineRule="auto"/>
      </w:pPr>
      <w:r>
        <w:rPr/>
        <w:t xml:space="preserve">All ladders, hoses, equipment loaded back in the truck</w:t>
      </w:r>
    </w:p>
    <w:p>
      <w:pPr>
        <w:numPr>
          <w:ilvl w:val="0"/>
          <w:numId w:val="1"/>
        </w:numPr>
        <w:spacing w:lineRule="auto"/>
      </w:pPr>
      <w:r>
        <w:rPr/>
        <w:t xml:space="preserve">Customer entryways unlocked the way we found them</w:t>
      </w:r>
    </w:p>
    <w:p>
      <w:pPr>
        <w:pStyle w:val="Heading2"/>
        <w:spacing w:lineRule="auto"/>
      </w:pPr>
      <w:r>
        <w:rPr/>
        <w:t xml:space="preserve">Pre-route checklist (every morning)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Squeegees clean, rubber in good shape (rotate worn ones)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Microfibre cloths (clean, dry, divided by surface)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Window-cleaning solution mixed and labeled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Bucket and applicator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Extension pole (water-fed for upper floors if booked)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Ladders sized for the job (8' + extension, both)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Pressure washer fueled if booked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Soft-wash applicator + biodegradable detergent if booked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Gloves, eye protection, gutter scoop, garbage bags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Tarp for catching debris under gutters</w:t>
      </w:r>
    </w:p>
    <w:p>
      <w:pPr>
        <w:pStyle w:val="Heading2"/>
        <w:spacing w:lineRule="auto"/>
      </w:pPr>
      <w:r>
        <w:rPr/>
        <w:t xml:space="preserve">Window cleaning procedure</w:t>
      </w:r>
    </w:p>
    <w:p>
      <w:pPr>
        <w:spacing w:lineRule="auto"/>
      </w:pPr>
      <w:r>
        <w:rPr>
          <w:b/>
        </w:rPr>
        <w:t xml:space="preserve">Interior:</w:t>
      </w:r>
    </w:p>
    <w:p>
      <w:pPr>
        <w:numPr>
          <w:ilvl w:val="0"/>
          <w:numId w:val="3"/>
        </w:numPr>
        <w:spacing w:lineRule="auto"/>
      </w:pPr>
      <w:r>
        <w:rPr/>
        <w:t xml:space="preserve">Move or cover anything below the window (electronics, soft furniture).</w:t>
      </w:r>
    </w:p>
    <w:p>
      <w:pPr>
        <w:numPr>
          <w:ilvl w:val="0"/>
          <w:numId w:val="3"/>
        </w:numPr>
        <w:spacing w:lineRule="auto"/>
      </w:pPr>
      <w:r>
        <w:rPr/>
        <w:t xml:space="preserve">Spray solution onto microfibre, not the window. Wipe sills and frame to remove grit before squeegee.</w:t>
      </w:r>
    </w:p>
    <w:p>
      <w:pPr>
        <w:numPr>
          <w:ilvl w:val="0"/>
          <w:numId w:val="3"/>
        </w:numPr>
        <w:spacing w:lineRule="auto"/>
      </w:pPr>
      <w:r>
        <w:rPr/>
        <w:t xml:space="preserve">Squeegee top to bottom in overlapping passes.</w:t>
      </w:r>
    </w:p>
    <w:p>
      <w:pPr>
        <w:numPr>
          <w:ilvl w:val="0"/>
          <w:numId w:val="3"/>
        </w:numPr>
        <w:spacing w:lineRule="auto"/>
      </w:pPr>
      <w:r>
        <w:rPr/>
        <w:t xml:space="preserve">Detail edges with a dry microfibre.</w:t>
      </w:r>
    </w:p>
    <w:p>
      <w:pPr>
        <w:numPr>
          <w:ilvl w:val="0"/>
          <w:numId w:val="3"/>
        </w:numPr>
        <w:spacing w:lineRule="auto"/>
      </w:pPr>
      <w:r>
        <w:rPr/>
        <w:t xml:space="preserve">Wipe sill dry.</w:t>
      </w:r>
    </w:p>
    <w:p>
      <w:pPr>
        <w:numPr>
          <w:ilvl w:val="0"/>
          <w:numId w:val="3"/>
        </w:numPr>
        <w:spacing w:lineRule="auto"/>
      </w:pPr>
      <w:r>
        <w:rPr/>
        <w:t xml:space="preserve">Replace anything you moved.</w:t>
      </w:r>
    </w:p>
    <w:p>
      <w:pPr>
        <w:spacing w:lineRule="auto"/>
      </w:pPr>
      <w:r>
        <w:rPr>
          <w:b/>
        </w:rPr>
        <w:t xml:space="preserve">Exterior:</w:t>
      </w:r>
    </w:p>
    <w:p>
      <w:pPr>
        <w:numPr>
          <w:ilvl w:val="0"/>
          <w:numId w:val="4"/>
        </w:numPr>
        <w:spacing w:lineRule="auto"/>
      </w:pPr>
      <w:r>
        <w:rPr/>
        <w:t xml:space="preserve">Walk and inspect frames before starting — note any damaged seals or cracked glass and flag to the customer.</w:t>
      </w:r>
    </w:p>
    <w:p>
      <w:pPr>
        <w:numPr>
          <w:ilvl w:val="0"/>
          <w:numId w:val="4"/>
        </w:numPr>
        <w:spacing w:lineRule="auto"/>
      </w:pPr>
      <w:r>
        <w:rPr/>
        <w:t xml:space="preserve">Pre-rinse if heavily soiled (pollen, bird droppings).</w:t>
      </w:r>
    </w:p>
    <w:p>
      <w:pPr>
        <w:numPr>
          <w:ilvl w:val="0"/>
          <w:numId w:val="4"/>
        </w:numPr>
        <w:spacing w:lineRule="auto"/>
      </w:pPr>
      <w:r>
        <w:rPr/>
        <w:t xml:space="preserve">Apply solution with applicator pole or sprayer.</w:t>
      </w:r>
    </w:p>
    <w:p>
      <w:pPr>
        <w:numPr>
          <w:ilvl w:val="0"/>
          <w:numId w:val="4"/>
        </w:numPr>
        <w:spacing w:lineRule="auto"/>
      </w:pPr>
      <w:r>
        <w:rPr/>
        <w:t xml:space="preserve">Squeegee or water-fed brush on second-storey + up.</w:t>
      </w:r>
    </w:p>
    <w:p>
      <w:pPr>
        <w:numPr>
          <w:ilvl w:val="0"/>
          <w:numId w:val="4"/>
        </w:numPr>
        <w:spacing w:lineRule="auto"/>
      </w:pPr>
      <w:r>
        <w:rPr/>
        <w:t xml:space="preserve">Detail edges.</w:t>
      </w:r>
    </w:p>
    <w:p>
      <w:pPr>
        <w:numPr>
          <w:ilvl w:val="0"/>
          <w:numId w:val="4"/>
        </w:numPr>
        <w:spacing w:lineRule="auto"/>
      </w:pPr>
      <w:r>
        <w:rPr/>
        <w:t xml:space="preserve">Final rinse if water-fed (deionised water leaves no spots).</w:t>
      </w:r>
    </w:p>
    <w:p>
      <w:pPr>
        <w:spacing w:lineRule="auto"/>
      </w:pPr>
      <w:r>
        <w:rPr>
          <w:b/>
        </w:rPr>
        <w:t xml:space="preserve">Quality check:</w:t>
      </w:r>
      <w:r>
        <w:rPr/>
        <w:t xml:space="preserve"> Stand back 6 feet, look at every window. Streak = re-do. The streak-free guarantee is the brand — it's not negotiable.</w:t>
      </w:r>
    </w:p>
    <w:p>
      <w:pPr>
        <w:pStyle w:val="Heading2"/>
        <w:spacing w:lineRule="auto"/>
      </w:pPr>
      <w:r>
        <w:rPr/>
        <w:t xml:space="preserve">Gutter cleaning procedure</w:t>
      </w:r>
    </w:p>
    <w:p>
      <w:pPr>
        <w:numPr>
          <w:ilvl w:val="0"/>
          <w:numId w:val="5"/>
        </w:numPr>
        <w:spacing w:lineRule="auto"/>
      </w:pPr>
      <w:r>
        <w:rPr/>
        <w:t xml:space="preserve">Tarp the ground below the gutter run.</w:t>
      </w:r>
    </w:p>
    <w:p>
      <w:pPr>
        <w:numPr>
          <w:ilvl w:val="0"/>
          <w:numId w:val="5"/>
        </w:numPr>
        <w:spacing w:lineRule="auto"/>
      </w:pPr>
      <w:r>
        <w:rPr/>
        <w:t xml:space="preserve">Ladder set per ladder safety (1:4 ratio, top extending 3 rungs above contact point, tied off where possible).</w:t>
      </w:r>
    </w:p>
    <w:p>
      <w:pPr>
        <w:numPr>
          <w:ilvl w:val="0"/>
          <w:numId w:val="5"/>
        </w:numPr>
        <w:spacing w:lineRule="auto"/>
      </w:pPr>
      <w:r>
        <w:rPr/>
        <w:t xml:space="preserve">Hand-scoop debris into a bucket. Don't drop debris from the ladder — it splatters and ruins the rinse later.</w:t>
      </w:r>
    </w:p>
    <w:p>
      <w:pPr>
        <w:numPr>
          <w:ilvl w:val="0"/>
          <w:numId w:val="5"/>
        </w:numPr>
        <w:spacing w:lineRule="auto"/>
      </w:pPr>
      <w:r>
        <w:rPr/>
        <w:t xml:space="preserve">Flush every downspout from the top with the hose. Confirm flow at the bottom. If blocked, snake or remove the elbow to clear.</w:t>
      </w:r>
    </w:p>
    <w:p>
      <w:pPr>
        <w:numPr>
          <w:ilvl w:val="0"/>
          <w:numId w:val="5"/>
        </w:numPr>
        <w:spacing w:lineRule="auto"/>
      </w:pPr>
      <w:r>
        <w:rPr/>
        <w:t xml:space="preserve">Visual-inspect every gutter section for: loose fasteners, sagging, sealant gaps, rust holes, downspout damage.</w:t>
      </w:r>
    </w:p>
    <w:p>
      <w:pPr>
        <w:numPr>
          <w:ilvl w:val="0"/>
          <w:numId w:val="5"/>
        </w:numPr>
        <w:spacing w:lineRule="auto"/>
      </w:pPr>
      <w:r>
        <w:rPr/>
        <w:t xml:space="preserve">Note repairs needed → photo + flag the customer with a free quote for the fix.</w:t>
      </w:r>
    </w:p>
    <w:p>
      <w:pPr>
        <w:numPr>
          <w:ilvl w:val="0"/>
          <w:numId w:val="5"/>
        </w:numPr>
        <w:spacing w:lineRule="auto"/>
      </w:pPr>
      <w:r>
        <w:rPr/>
        <w:t xml:space="preserve">Rinse the gutters from the outside if heavily stained (separate service — quote, don't include free).</w:t>
      </w:r>
    </w:p>
    <w:p>
      <w:pPr>
        <w:numPr>
          <w:ilvl w:val="0"/>
          <w:numId w:val="5"/>
        </w:numPr>
        <w:spacing w:lineRule="auto"/>
      </w:pPr>
      <w:r>
        <w:rPr/>
        <w:t xml:space="preserve">Pack out all debris in bags. Nothing in customer's bin without permission.</w:t>
      </w:r>
    </w:p>
    <w:p>
      <w:pPr>
        <w:pStyle w:val="Heading2"/>
        <w:spacing w:lineRule="auto"/>
      </w:pPr>
      <w:r>
        <w:rPr/>
        <w:t xml:space="preserve">Pressure washing procedure</w:t>
      </w:r>
    </w:p>
    <w:p>
      <w:pPr>
        <w:numPr>
          <w:ilvl w:val="0"/>
          <w:numId w:val="6"/>
        </w:numPr>
        <w:spacing w:lineRule="auto"/>
      </w:pPr>
      <w:r>
        <w:rPr/>
        <w:t xml:space="preserve">ALWAYS test in a hidden corner first — different surfaces handle different pressure</w:t>
      </w:r>
    </w:p>
    <w:p>
      <w:pPr>
        <w:numPr>
          <w:ilvl w:val="0"/>
          <w:numId w:val="6"/>
        </w:numPr>
        <w:spacing w:lineRule="auto"/>
      </w:pPr>
      <w:r>
        <w:rPr/>
        <w:t xml:space="preserve">Driveway / concrete: 2500–3000 PSI, surface cleaner attachment</w:t>
      </w:r>
    </w:p>
    <w:p>
      <w:pPr>
        <w:numPr>
          <w:ilvl w:val="0"/>
          <w:numId w:val="6"/>
        </w:numPr>
        <w:spacing w:lineRule="auto"/>
      </w:pPr>
      <w:r>
        <w:rPr/>
        <w:t xml:space="preserve">Wood deck: soft wash or low-pressure (≤ 1200 PSI), wide fan tip, wash with the grain</w:t>
      </w:r>
    </w:p>
    <w:p>
      <w:pPr>
        <w:numPr>
          <w:ilvl w:val="0"/>
          <w:numId w:val="6"/>
        </w:numPr>
        <w:spacing w:lineRule="auto"/>
      </w:pPr>
      <w:r>
        <w:rPr/>
        <w:t xml:space="preserve">Brick / paver: medium pressure, surface cleaner for flat runs</w:t>
      </w:r>
    </w:p>
    <w:p>
      <w:pPr>
        <w:numPr>
          <w:ilvl w:val="0"/>
          <w:numId w:val="6"/>
        </w:numPr>
        <w:spacing w:lineRule="auto"/>
      </w:pPr>
      <w:r>
        <w:rPr/>
        <w:t xml:space="preserve">Sand-set pavers will lose jointing sand — quote re-sand if customer wants the polished look</w:t>
      </w:r>
    </w:p>
    <w:p>
      <w:pPr>
        <w:numPr>
          <w:ilvl w:val="0"/>
          <w:numId w:val="6"/>
        </w:numPr>
        <w:spacing w:lineRule="auto"/>
      </w:pPr>
      <w:r>
        <w:rPr/>
        <w:t xml:space="preserve">Always pre-rinse plantings. Cover with tarp if detergent will hit.</w:t>
      </w:r>
    </w:p>
    <w:p>
      <w:pPr>
        <w:numPr>
          <w:ilvl w:val="0"/>
          <w:numId w:val="6"/>
        </w:numPr>
        <w:spacing w:lineRule="auto"/>
      </w:pPr>
      <w:r>
        <w:rPr/>
        <w:t xml:space="preserve">Post-rinse plantings again</w:t>
      </w:r>
    </w:p>
    <w:p>
      <w:pPr>
        <w:pStyle w:val="Heading2"/>
        <w:spacing w:lineRule="auto"/>
      </w:pPr>
      <w:r>
        <w:rPr/>
        <w:t xml:space="preserve">Soft-wash (house wash) procedure</w:t>
      </w:r>
    </w:p>
    <w:p>
      <w:pPr>
        <w:numPr>
          <w:ilvl w:val="0"/>
          <w:numId w:val="7"/>
        </w:numPr>
        <w:spacing w:lineRule="auto"/>
      </w:pPr>
      <w:r>
        <w:rPr/>
        <w:t xml:space="preserve">For siding, soffit, stucco</w:t>
      </w:r>
    </w:p>
    <w:p>
      <w:pPr>
        <w:numPr>
          <w:ilvl w:val="0"/>
          <w:numId w:val="7"/>
        </w:numPr>
        <w:spacing w:lineRule="auto"/>
      </w:pPr>
      <w:r>
        <w:rPr/>
        <w:t xml:space="preserve">Low pressure + biodegradable detergent (manufacturer-rated for exterior)</w:t>
      </w:r>
    </w:p>
    <w:p>
      <w:pPr>
        <w:numPr>
          <w:ilvl w:val="0"/>
          <w:numId w:val="7"/>
        </w:numPr>
        <w:spacing w:lineRule="auto"/>
      </w:pPr>
      <w:r>
        <w:rPr/>
        <w:t xml:space="preserve">Apply bottom up (prevents streaks), rinse top down</w:t>
      </w:r>
    </w:p>
    <w:p>
      <w:pPr>
        <w:numPr>
          <w:ilvl w:val="0"/>
          <w:numId w:val="7"/>
        </w:numPr>
        <w:spacing w:lineRule="auto"/>
      </w:pPr>
      <w:r>
        <w:rPr/>
        <w:t xml:space="preserve">Dwell time: 5–10 minutes; don't let it dry on the surface</w:t>
      </w:r>
    </w:p>
    <w:p>
      <w:pPr>
        <w:numPr>
          <w:ilvl w:val="0"/>
          <w:numId w:val="7"/>
        </w:numPr>
        <w:spacing w:lineRule="auto"/>
      </w:pPr>
      <w:r>
        <w:rPr/>
        <w:t xml:space="preserve">Watch for wind drift onto cars, neighbours, plants</w:t>
      </w:r>
    </w:p>
    <w:p>
      <w:pPr>
        <w:numPr>
          <w:ilvl w:val="0"/>
          <w:numId w:val="7"/>
        </w:numPr>
        <w:spacing w:lineRule="auto"/>
      </w:pPr>
      <w:r>
        <w:rPr/>
        <w:t xml:space="preserve">Final walkaround — look for missed spots in raking light</w:t>
      </w:r>
    </w:p>
    <w:p>
      <w:pPr>
        <w:pStyle w:val="Heading2"/>
        <w:spacing w:lineRule="auto"/>
      </w:pPr>
      <w:r>
        <w:rPr/>
        <w:t xml:space="preserve">Junk removal / property cleanout procedure</w:t>
      </w:r>
    </w:p>
    <w:p>
      <w:pPr>
        <w:numPr>
          <w:ilvl w:val="0"/>
          <w:numId w:val="8"/>
        </w:numPr>
        <w:spacing w:lineRule="auto"/>
      </w:pPr>
      <w:r>
        <w:rPr/>
        <w:t xml:space="preserve">Quote in person when possible. Photos for remote quotes.</w:t>
      </w:r>
    </w:p>
    <w:p>
      <w:pPr>
        <w:numPr>
          <w:ilvl w:val="0"/>
          <w:numId w:val="8"/>
        </w:numPr>
        <w:spacing w:lineRule="auto"/>
      </w:pPr>
      <w:r>
        <w:rPr/>
        <w:t xml:space="preserve">Confirm scope before loading: what stays, what goes.</w:t>
      </w:r>
    </w:p>
    <w:p>
      <w:pPr>
        <w:numPr>
          <w:ilvl w:val="0"/>
          <w:numId w:val="8"/>
        </w:numPr>
        <w:spacing w:lineRule="auto"/>
      </w:pPr>
      <w:r>
        <w:rPr/>
        <w:t xml:space="preserve">Separate as you load:</w:t>
      </w:r>
    </w:p>
    <w:p>
      <w:pPr>
        <w:numPr>
          <w:ilvl w:val="1"/>
          <w:numId w:val="9"/>
        </w:numPr>
        <w:spacing w:lineRule="auto"/>
      </w:pPr>
      <w:r>
        <w:rPr/>
        <w:t xml:space="preserve">Donations (Goodwill, Salvation Army, local thrift)</w:t>
      </w:r>
    </w:p>
    <w:p>
      <w:pPr>
        <w:numPr>
          <w:ilvl w:val="1"/>
          <w:numId w:val="9"/>
        </w:numPr>
        <w:spacing w:lineRule="auto"/>
      </w:pPr>
      <w:r>
        <w:rPr/>
        <w:t xml:space="preserve">Recyclables (metal, e-waste, cardboard)</w:t>
      </w:r>
    </w:p>
    <w:p>
      <w:pPr>
        <w:numPr>
          <w:ilvl w:val="1"/>
          <w:numId w:val="9"/>
        </w:numPr>
        <w:spacing w:lineRule="auto"/>
      </w:pPr>
      <w:r>
        <w:rPr/>
        <w:t xml:space="preserve">Landfill</w:t>
      </w:r>
    </w:p>
    <w:p>
      <w:pPr>
        <w:numPr>
          <w:ilvl w:val="0"/>
          <w:numId w:val="8"/>
        </w:numPr>
        <w:spacing w:lineRule="auto"/>
      </w:pPr>
      <w:r>
        <w:rPr/>
        <w:t xml:space="preserve">Treat the property like our own — no scuffs on walls, no marks on floors. Use moving blankets.</w:t>
      </w:r>
    </w:p>
    <w:p>
      <w:pPr>
        <w:numPr>
          <w:ilvl w:val="0"/>
          <w:numId w:val="8"/>
        </w:numPr>
        <w:spacing w:lineRule="auto"/>
      </w:pPr>
      <w:r>
        <w:rPr/>
        <w:t xml:space="preserve">Hazardous items (paint, propane, batteries, chemicals) → DO NOT accept. Flag the customer to municipal hazardous waste day.</w:t>
      </w:r>
    </w:p>
    <w:p>
      <w:pPr>
        <w:numPr>
          <w:ilvl w:val="0"/>
          <w:numId w:val="8"/>
        </w:numPr>
        <w:spacing w:lineRule="auto"/>
      </w:pPr>
      <w:r>
        <w:rPr/>
        <w:t xml:space="preserve">End-of-job photo of the cleared space.</w:t>
      </w:r>
    </w:p>
    <w:p>
      <w:pPr>
        <w:numPr>
          <w:ilvl w:val="0"/>
          <w:numId w:val="8"/>
        </w:numPr>
        <w:spacing w:lineRule="auto"/>
      </w:pPr>
      <w:r>
        <w:rPr/>
        <w:t xml:space="preserve">Itemised donation/recycling receipt to the customer if they want it for tax purposes.</w:t>
      </w:r>
    </w:p>
    <w:p>
      <w:pPr>
        <w:pStyle w:val="Heading2"/>
        <w:spacing w:lineRule="auto"/>
      </w:pPr>
      <w:r>
        <w:rPr/>
        <w:t xml:space="preserve">Safety standards (ClearView is highest-risk division)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Ladders:</w:t>
      </w:r>
      <w:r>
        <w:rPr/>
        <w:t xml:space="preserve"> 3-point contact at all times. No reaching beyond your belt buckle line. Tie off when possible.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Heights over 1 storey:</w:t>
      </w:r>
      <w:r>
        <w:rPr/>
        <w:t xml:space="preserve"> spotter required at the base.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Roof access:</w:t>
      </w:r>
      <w:r>
        <w:rPr/>
        <w:t xml:space="preserve"> approved roof shoes only, never on wet/icy roof. Harness + tie-off on any roof over 4/12 pitch.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Pressure washer:</w:t>
      </w:r>
      <w:r>
        <w:rPr/>
        <w:t xml:space="preserve"> never aim at people, animals, electrical, or windows.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Electrical:</w:t>
      </w:r>
      <w:r>
        <w:rPr/>
        <w:t xml:space="preserve"> treat all overhead lines and wet receptacles as live. 10-foot clearance from any line.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Solo work prohibited</w:t>
      </w:r>
      <w:r>
        <w:rPr/>
        <w:t xml:space="preserve"> for any job involving an extension ladder or a roof.</w:t>
      </w:r>
    </w:p>
    <w:p>
      <w:pPr>
        <w:pStyle w:val="Heading2"/>
        <w:spacing w:lineRule="auto"/>
      </w:pPr>
      <w:r>
        <w:rPr/>
        <w:t xml:space="preserve">Quality red flags (stop and call Office)</w:t>
      </w:r>
    </w:p>
    <w:p>
      <w:pPr>
        <w:numPr>
          <w:ilvl w:val="0"/>
          <w:numId w:val="11"/>
        </w:numPr>
        <w:spacing w:lineRule="auto"/>
      </w:pPr>
      <w:r>
        <w:rPr/>
        <w:t xml:space="preserve">Cracked or compromised window glass — don't clean, don't touch, photo</w:t>
      </w:r>
    </w:p>
    <w:p>
      <w:pPr>
        <w:numPr>
          <w:ilvl w:val="0"/>
          <w:numId w:val="11"/>
        </w:numPr>
        <w:spacing w:lineRule="auto"/>
      </w:pPr>
      <w:r>
        <w:rPr/>
        <w:t xml:space="preserve">Loose gutter pulling away from fascia — risk of collapse</w:t>
      </w:r>
    </w:p>
    <w:p>
      <w:pPr>
        <w:numPr>
          <w:ilvl w:val="0"/>
          <w:numId w:val="11"/>
        </w:numPr>
        <w:spacing w:lineRule="auto"/>
      </w:pPr>
      <w:r>
        <w:rPr/>
        <w:t xml:space="preserve">Soft / rotted fascia or soffit</w:t>
      </w:r>
    </w:p>
    <w:p>
      <w:pPr>
        <w:numPr>
          <w:ilvl w:val="0"/>
          <w:numId w:val="11"/>
        </w:numPr>
        <w:spacing w:lineRule="auto"/>
      </w:pPr>
      <w:r>
        <w:rPr/>
        <w:t xml:space="preserve">Active wasp / hornet nest in gutter or eaves</w:t>
      </w:r>
    </w:p>
    <w:p>
      <w:pPr>
        <w:numPr>
          <w:ilvl w:val="0"/>
          <w:numId w:val="11"/>
        </w:numPr>
        <w:spacing w:lineRule="auto"/>
      </w:pPr>
      <w:r>
        <w:rPr/>
        <w:t xml:space="preserve">Power line within 10 feet of work area</w:t>
      </w:r>
    </w:p>
    <w:p>
      <w:pPr>
        <w:numPr>
          <w:ilvl w:val="0"/>
          <w:numId w:val="11"/>
        </w:numPr>
        <w:spacing w:lineRule="auto"/>
      </w:pPr>
      <w:r>
        <w:rPr/>
        <w:t xml:space="preserve">Roof too steep / icy / slippery for safe access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ptos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Aptos"/>
        <a:cs typeface=""/>
      </a:majorFont>
      <a:minorFont>
        <a:latin typeface="Aptos"/>
        <a:ea typeface="Aptos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SOPs — PVS ClearView</dc:title>
  <dc:subject/>
  <dc:creator>Prestige View Services</dc:creator>
  <cp:keywords>html-to-docx</cp:keywords>
  <dc:description/>
  <cp:lastModifiedBy>html-to-docx</cp:lastModifiedBy>
  <cp:revision>1</cp:revision>
  <dcterms:created xsi:type="dcterms:W3CDTF">2026-06-02T01:45:20.188Z</dcterms:created>
  <dcterms:modified xsi:type="dcterms:W3CDTF">2026-06-02T01:45:20.188Z</dcterms:modified>
</cp:coreProperties>
</file>